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7C14" w14:textId="1B1ECA26" w:rsidR="007E77F8" w:rsidRDefault="0074531B" w:rsidP="0074531B">
      <w:pPr>
        <w:jc w:val="center"/>
        <w:rPr>
          <w:b/>
          <w:bCs/>
          <w:sz w:val="24"/>
          <w:szCs w:val="24"/>
        </w:rPr>
      </w:pPr>
      <w:r w:rsidRPr="0074531B">
        <w:rPr>
          <w:rFonts w:hint="eastAsia"/>
          <w:b/>
          <w:bCs/>
          <w:sz w:val="24"/>
          <w:szCs w:val="24"/>
        </w:rPr>
        <w:t>G</w:t>
      </w:r>
      <w:r w:rsidRPr="0074531B">
        <w:rPr>
          <w:b/>
          <w:bCs/>
          <w:sz w:val="24"/>
          <w:szCs w:val="24"/>
        </w:rPr>
        <w:t>enerative Adversarial Nets</w:t>
      </w:r>
    </w:p>
    <w:p w14:paraId="073DC7A9" w14:textId="10E7AB34" w:rsidR="0074531B" w:rsidRDefault="0074531B" w:rsidP="0074531B">
      <w:pPr>
        <w:jc w:val="right"/>
        <w:rPr>
          <w:szCs w:val="20"/>
        </w:rPr>
      </w:pPr>
      <w:r>
        <w:rPr>
          <w:rFonts w:hint="eastAsia"/>
          <w:szCs w:val="20"/>
        </w:rPr>
        <w:t>한현수</w:t>
      </w:r>
    </w:p>
    <w:p w14:paraId="1A82D93E" w14:textId="4DFAAC29" w:rsidR="00FB2946" w:rsidRDefault="00FB2946" w:rsidP="0074531B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구현</w:t>
      </w:r>
      <w:r>
        <w:rPr>
          <w:b/>
          <w:bCs/>
          <w:szCs w:val="20"/>
        </w:rPr>
        <w:t xml:space="preserve">? </w:t>
      </w:r>
      <w:r>
        <w:rPr>
          <w:rFonts w:hint="eastAsia"/>
          <w:b/>
          <w:bCs/>
          <w:szCs w:val="20"/>
        </w:rPr>
        <w:t xml:space="preserve">왜 </w:t>
      </w:r>
      <w:r>
        <w:rPr>
          <w:b/>
          <w:bCs/>
          <w:szCs w:val="20"/>
        </w:rPr>
        <w:t>G</w:t>
      </w:r>
      <w:r>
        <w:rPr>
          <w:rFonts w:hint="eastAsia"/>
          <w:b/>
          <w:bCs/>
          <w:szCs w:val="20"/>
        </w:rPr>
        <w:t xml:space="preserve">마지막에서 </w:t>
      </w:r>
      <w:r>
        <w:rPr>
          <w:b/>
          <w:bCs/>
          <w:szCs w:val="20"/>
        </w:rPr>
        <w:t xml:space="preserve">tanh </w:t>
      </w: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ctivation</w:t>
      </w:r>
      <w:r>
        <w:rPr>
          <w:rFonts w:hint="eastAsia"/>
          <w:b/>
          <w:bCs/>
          <w:szCs w:val="20"/>
        </w:rPr>
        <w:t>을 사용하는지?</w:t>
      </w:r>
    </w:p>
    <w:p w14:paraId="229F92E1" w14:textId="0F2BB31B" w:rsidR="0074531B" w:rsidRDefault="0074531B" w:rsidP="0074531B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Abstract</w:t>
      </w:r>
    </w:p>
    <w:p w14:paraId="3DC79DB6" w14:textId="77777777" w:rsidR="0074531B" w:rsidRDefault="0074531B" w:rsidP="0074531B">
      <w:pPr>
        <w:jc w:val="left"/>
        <w:rPr>
          <w:szCs w:val="20"/>
        </w:rPr>
      </w:pPr>
      <w:r>
        <w:rPr>
          <w:rFonts w:hint="eastAsia"/>
          <w:szCs w:val="20"/>
        </w:rPr>
        <w:t>적대적 p</w:t>
      </w:r>
      <w:r>
        <w:rPr>
          <w:szCs w:val="20"/>
        </w:rPr>
        <w:t>rocess(</w:t>
      </w:r>
      <w:r>
        <w:rPr>
          <w:rFonts w:hint="eastAsia"/>
          <w:szCs w:val="20"/>
        </w:rPr>
        <w:t xml:space="preserve">경쟁하는 </w:t>
      </w:r>
      <w:r>
        <w:rPr>
          <w:szCs w:val="20"/>
        </w:rPr>
        <w:t>process)</w:t>
      </w:r>
      <w:r>
        <w:rPr>
          <w:rFonts w:hint="eastAsia"/>
          <w:szCs w:val="20"/>
        </w:rPr>
        <w:t>를 통한 생성 모델을 제안.</w:t>
      </w:r>
    </w:p>
    <w:p w14:paraId="70DCCB3F" w14:textId="0AC4C01F" w:rsidR="0074531B" w:rsidRDefault="0074531B" w:rsidP="0074531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74531B">
        <w:rPr>
          <w:rFonts w:hint="eastAsia"/>
          <w:szCs w:val="20"/>
        </w:rPr>
        <w:t>G</w:t>
      </w:r>
      <w:r w:rsidRPr="0074531B">
        <w:rPr>
          <w:szCs w:val="20"/>
        </w:rPr>
        <w:t xml:space="preserve"> = generative model: </w:t>
      </w:r>
      <w:r w:rsidRPr="0074531B">
        <w:rPr>
          <w:rFonts w:hint="eastAsia"/>
          <w:szCs w:val="20"/>
        </w:rPr>
        <w:t>d</w:t>
      </w:r>
      <w:r w:rsidRPr="0074531B">
        <w:rPr>
          <w:szCs w:val="20"/>
        </w:rPr>
        <w:t>ata distribution</w:t>
      </w:r>
      <w:r w:rsidRPr="0074531B">
        <w:rPr>
          <w:rFonts w:hint="eastAsia"/>
          <w:szCs w:val="20"/>
        </w:rPr>
        <w:t>을 c</w:t>
      </w:r>
      <w:r w:rsidRPr="0074531B">
        <w:rPr>
          <w:szCs w:val="20"/>
        </w:rPr>
        <w:t>apture</w:t>
      </w:r>
    </w:p>
    <w:p w14:paraId="390B191D" w14:textId="765F1A29" w:rsidR="0074531B" w:rsidRDefault="0074531B" w:rsidP="0074531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 = discriminative model: G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training data</w:t>
      </w:r>
      <w:r>
        <w:rPr>
          <w:rFonts w:hint="eastAsia"/>
          <w:szCs w:val="20"/>
        </w:rPr>
        <w:t xml:space="preserve">를 추정하는 </w:t>
      </w:r>
      <w:r>
        <w:rPr>
          <w:szCs w:val="20"/>
        </w:rPr>
        <w:t>classif</w:t>
      </w:r>
      <w:r>
        <w:rPr>
          <w:rFonts w:hint="eastAsia"/>
          <w:szCs w:val="20"/>
        </w:rPr>
        <w:t>i</w:t>
      </w:r>
      <w:r>
        <w:rPr>
          <w:szCs w:val="20"/>
        </w:rPr>
        <w:t>er</w:t>
      </w:r>
    </w:p>
    <w:p w14:paraId="35FBDFBB" w14:textId="63214471" w:rsidR="00607D52" w:rsidRDefault="0074531B" w:rsidP="0074531B">
      <w:pPr>
        <w:jc w:val="left"/>
        <w:rPr>
          <w:szCs w:val="20"/>
        </w:rPr>
      </w:pPr>
      <w:r>
        <w:rPr>
          <w:rFonts w:hint="eastAsia"/>
          <w:szCs w:val="20"/>
        </w:rPr>
        <w:t xml:space="preserve">이를 학습하는 방법은 G는 </w:t>
      </w:r>
      <w:r>
        <w:rPr>
          <w:szCs w:val="20"/>
        </w:rPr>
        <w:t>D</w:t>
      </w:r>
      <w:r>
        <w:rPr>
          <w:rFonts w:hint="eastAsia"/>
          <w:szCs w:val="20"/>
        </w:rPr>
        <w:t>가 잘못 분류할 확률을 m</w:t>
      </w:r>
      <w:r>
        <w:rPr>
          <w:szCs w:val="20"/>
        </w:rPr>
        <w:t>aximize</w:t>
      </w:r>
      <w:r>
        <w:rPr>
          <w:rFonts w:hint="eastAsia"/>
          <w:szCs w:val="20"/>
        </w:rPr>
        <w:t>하는것이다.</w:t>
      </w:r>
      <w:r>
        <w:rPr>
          <w:szCs w:val="20"/>
        </w:rPr>
        <w:t xml:space="preserve"> </w:t>
      </w:r>
      <w:r>
        <w:rPr>
          <w:szCs w:val="20"/>
        </w:rPr>
        <w:br/>
        <w:t>(</w:t>
      </w:r>
      <w:r>
        <w:rPr>
          <w:rFonts w:hint="eastAsia"/>
          <w:szCs w:val="20"/>
        </w:rPr>
        <w:t>m</w:t>
      </w:r>
      <w:r>
        <w:rPr>
          <w:szCs w:val="20"/>
        </w:rPr>
        <w:t>inimax two-player game)</w:t>
      </w:r>
      <w:r w:rsidR="00FB2946">
        <w:rPr>
          <w:szCs w:val="20"/>
        </w:rPr>
        <w:br/>
      </w:r>
      <w:r>
        <w:rPr>
          <w:rFonts w:hint="eastAsia"/>
          <w:szCs w:val="20"/>
        </w:rPr>
        <w:t xml:space="preserve">G가 </w:t>
      </w:r>
      <w:r>
        <w:rPr>
          <w:szCs w:val="20"/>
        </w:rPr>
        <w:t>training data</w:t>
      </w:r>
      <w:r>
        <w:rPr>
          <w:rFonts w:hint="eastAsia"/>
          <w:szCs w:val="20"/>
        </w:rPr>
        <w:t xml:space="preserve">와 유사하게 만들어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의 추정 확률 분포를 </w:t>
      </w:r>
      <w:r>
        <w:rPr>
          <w:szCs w:val="20"/>
        </w:rPr>
        <w:t>0.5</w:t>
      </w:r>
      <w:r>
        <w:rPr>
          <w:rFonts w:hint="eastAsia"/>
          <w:szCs w:val="20"/>
        </w:rPr>
        <w:t>로 만든다.</w:t>
      </w:r>
      <w:r w:rsidR="00FB2946">
        <w:rPr>
          <w:szCs w:val="20"/>
        </w:rPr>
        <w:br/>
      </w:r>
      <w:r w:rsidR="00607D52">
        <w:rPr>
          <w:rFonts w:hint="eastAsia"/>
          <w:szCs w:val="20"/>
        </w:rPr>
        <w:t xml:space="preserve">G와 </w:t>
      </w:r>
      <w:r w:rsidR="00607D52">
        <w:rPr>
          <w:szCs w:val="20"/>
        </w:rPr>
        <w:t>D</w:t>
      </w:r>
      <w:r w:rsidR="00607D52">
        <w:rPr>
          <w:rFonts w:hint="eastAsia"/>
          <w:szCs w:val="20"/>
        </w:rPr>
        <w:t xml:space="preserve">가 </w:t>
      </w:r>
      <w:r w:rsidR="00607D52">
        <w:rPr>
          <w:szCs w:val="20"/>
        </w:rPr>
        <w:t xml:space="preserve">Multilayer </w:t>
      </w:r>
      <w:proofErr w:type="spellStart"/>
      <w:r w:rsidR="00607D52">
        <w:rPr>
          <w:szCs w:val="20"/>
        </w:rPr>
        <w:t>perceptrons</w:t>
      </w:r>
      <w:proofErr w:type="spellEnd"/>
      <w:r w:rsidR="00607D52">
        <w:rPr>
          <w:szCs w:val="20"/>
        </w:rPr>
        <w:t>(MLP)</w:t>
      </w:r>
      <w:r w:rsidR="00607D52">
        <w:rPr>
          <w:rFonts w:hint="eastAsia"/>
          <w:szCs w:val="20"/>
        </w:rPr>
        <w:t xml:space="preserve">로 구현된다면 이는 </w:t>
      </w:r>
      <w:r w:rsidR="00607D52">
        <w:rPr>
          <w:szCs w:val="20"/>
        </w:rPr>
        <w:t>backpropagation</w:t>
      </w:r>
      <w:r w:rsidR="00607D52">
        <w:rPr>
          <w:rFonts w:hint="eastAsia"/>
          <w:szCs w:val="20"/>
        </w:rPr>
        <w:t>으로 학습 가능하다.</w:t>
      </w:r>
    </w:p>
    <w:p w14:paraId="0E4B994A" w14:textId="77777777" w:rsidR="00604E6F" w:rsidRDefault="00604E6F" w:rsidP="0074531B">
      <w:pPr>
        <w:jc w:val="left"/>
        <w:rPr>
          <w:szCs w:val="20"/>
        </w:rPr>
      </w:pPr>
    </w:p>
    <w:p w14:paraId="6070DCE6" w14:textId="094FC8FA" w:rsidR="00FB2946" w:rsidRDefault="00FB2946" w:rsidP="0074531B">
      <w:pPr>
        <w:jc w:val="left"/>
        <w:rPr>
          <w:b/>
          <w:bCs/>
          <w:szCs w:val="20"/>
        </w:rPr>
      </w:pPr>
      <w:r w:rsidRPr="00FB2946">
        <w:rPr>
          <w:rFonts w:hint="eastAsia"/>
          <w:b/>
          <w:bCs/>
          <w:szCs w:val="20"/>
        </w:rPr>
        <w:t>1</w:t>
      </w:r>
      <w:r w:rsidRPr="00FB2946">
        <w:rPr>
          <w:b/>
          <w:bCs/>
          <w:szCs w:val="20"/>
        </w:rPr>
        <w:t>. Introduction</w:t>
      </w:r>
    </w:p>
    <w:p w14:paraId="54DDC4CF" w14:textId="7D6AC4A0" w:rsidR="00FB2946" w:rsidRDefault="00FB2946" w:rsidP="0074531B">
      <w:pPr>
        <w:jc w:val="left"/>
        <w:rPr>
          <w:szCs w:val="20"/>
        </w:rPr>
      </w:pPr>
      <w:r>
        <w:rPr>
          <w:szCs w:val="20"/>
        </w:rPr>
        <w:t>Deep learning</w:t>
      </w:r>
      <w:r>
        <w:rPr>
          <w:rFonts w:hint="eastAsia"/>
          <w:szCs w:val="20"/>
        </w:rPr>
        <w:t xml:space="preserve">은 고차원의 </w:t>
      </w:r>
      <w:r>
        <w:rPr>
          <w:szCs w:val="20"/>
        </w:rPr>
        <w:t>sensory input</w:t>
      </w:r>
      <w:r>
        <w:rPr>
          <w:rFonts w:hint="eastAsia"/>
          <w:szCs w:val="20"/>
        </w:rPr>
        <w:t>을 m</w:t>
      </w:r>
      <w:r>
        <w:rPr>
          <w:szCs w:val="20"/>
        </w:rPr>
        <w:t>apping</w:t>
      </w:r>
      <w:r>
        <w:rPr>
          <w:rFonts w:hint="eastAsia"/>
          <w:szCs w:val="20"/>
        </w:rPr>
        <w:t>하여 분류하는 모델을 사용하였다.</w:t>
      </w:r>
      <w:r>
        <w:rPr>
          <w:szCs w:val="20"/>
        </w:rPr>
        <w:t xml:space="preserve"> </w:t>
      </w:r>
      <w:r>
        <w:rPr>
          <w:szCs w:val="20"/>
        </w:rPr>
        <w:br/>
        <w:t xml:space="preserve">ex) </w:t>
      </w:r>
      <w:r>
        <w:rPr>
          <w:rFonts w:hint="eastAsia"/>
          <w:szCs w:val="20"/>
        </w:rPr>
        <w:t>w</w:t>
      </w:r>
      <w:r>
        <w:rPr>
          <w:szCs w:val="20"/>
        </w:rPr>
        <w:t>ell-behaved gradient</w:t>
      </w:r>
      <w:r>
        <w:rPr>
          <w:rFonts w:hint="eastAsia"/>
          <w:szCs w:val="20"/>
        </w:rPr>
        <w:t>를 가지는 선형 활성화 함수를 기반으로 한</w:t>
      </w:r>
      <w:r>
        <w:rPr>
          <w:szCs w:val="20"/>
        </w:rPr>
        <w:t xml:space="preserve"> backpropagation, dropout</w:t>
      </w:r>
      <w:r>
        <w:rPr>
          <w:rFonts w:hint="eastAsia"/>
          <w:szCs w:val="20"/>
        </w:rPr>
        <w:t>사용</w:t>
      </w:r>
    </w:p>
    <w:p w14:paraId="04062770" w14:textId="752FA922" w:rsidR="00FB2946" w:rsidRDefault="00FB2946" w:rsidP="0074531B">
      <w:pPr>
        <w:jc w:val="left"/>
        <w:rPr>
          <w:szCs w:val="20"/>
        </w:rPr>
      </w:pPr>
      <w:r>
        <w:rPr>
          <w:szCs w:val="20"/>
        </w:rPr>
        <w:t>Deep generative model</w:t>
      </w:r>
      <w:r>
        <w:rPr>
          <w:rFonts w:hint="eastAsia"/>
          <w:szCs w:val="20"/>
        </w:rPr>
        <w:t xml:space="preserve">은 </w:t>
      </w:r>
      <w:r w:rsidR="00627AC3">
        <w:rPr>
          <w:rFonts w:hint="eastAsia"/>
          <w:szCs w:val="20"/>
        </w:rPr>
        <w:t>m</w:t>
      </w:r>
      <w:r w:rsidR="00627AC3">
        <w:rPr>
          <w:szCs w:val="20"/>
        </w:rPr>
        <w:t>aximum likelihood estimation</w:t>
      </w:r>
      <w:r w:rsidR="00627AC3">
        <w:rPr>
          <w:rFonts w:hint="eastAsia"/>
          <w:szCs w:val="20"/>
        </w:rPr>
        <w:t>과 같은 확률 연산을 근사하는데 어려움이 있고,</w:t>
      </w:r>
      <w:r w:rsidR="00627AC3">
        <w:rPr>
          <w:szCs w:val="20"/>
        </w:rPr>
        <w:t xml:space="preserve"> </w:t>
      </w:r>
      <w:r w:rsidR="00627AC3">
        <w:rPr>
          <w:rFonts w:hint="eastAsia"/>
          <w:szCs w:val="20"/>
        </w:rPr>
        <w:t>g</w:t>
      </w:r>
      <w:r w:rsidR="00627AC3">
        <w:rPr>
          <w:szCs w:val="20"/>
        </w:rPr>
        <w:t>enerative context</w:t>
      </w:r>
      <w:r w:rsidR="00627AC3">
        <w:rPr>
          <w:rFonts w:hint="eastAsia"/>
          <w:szCs w:val="20"/>
        </w:rPr>
        <w:t>에서 선형 유닛의 이점을 사용하기에 어려움이 있다.</w:t>
      </w:r>
    </w:p>
    <w:p w14:paraId="40787949" w14:textId="475730F8" w:rsidR="00604E6F" w:rsidRDefault="00604E6F" w:rsidP="0074531B">
      <w:pPr>
        <w:jc w:val="left"/>
        <w:rPr>
          <w:szCs w:val="20"/>
        </w:rPr>
      </w:pPr>
      <w:r>
        <w:rPr>
          <w:rFonts w:hint="eastAsia"/>
          <w:szCs w:val="20"/>
        </w:rPr>
        <w:t xml:space="preserve">G는 랜덤 노이즈를 </w:t>
      </w:r>
      <w:r>
        <w:rPr>
          <w:szCs w:val="20"/>
        </w:rPr>
        <w:t>MLP</w:t>
      </w:r>
      <w:r>
        <w:rPr>
          <w:rFonts w:hint="eastAsia"/>
          <w:szCs w:val="20"/>
        </w:rPr>
        <w:t xml:space="preserve">를 통과시켜 </w:t>
      </w:r>
      <w:r>
        <w:rPr>
          <w:szCs w:val="20"/>
        </w:rPr>
        <w:t>sample</w:t>
      </w:r>
      <w:r>
        <w:rPr>
          <w:rFonts w:hint="eastAsia"/>
          <w:szCs w:val="20"/>
        </w:rPr>
        <w:t>을 만들게 된다.</w:t>
      </w:r>
    </w:p>
    <w:p w14:paraId="3EDC93A1" w14:textId="517FE17E" w:rsidR="00627AC3" w:rsidRDefault="00627AC3" w:rsidP="0074531B">
      <w:pPr>
        <w:jc w:val="left"/>
        <w:rPr>
          <w:szCs w:val="20"/>
        </w:rPr>
      </w:pPr>
      <w:r>
        <w:rPr>
          <w:rFonts w:hint="eastAsia"/>
          <w:szCs w:val="20"/>
        </w:rPr>
        <w:t>D는</w:t>
      </w:r>
      <w:r>
        <w:rPr>
          <w:szCs w:val="20"/>
        </w:rPr>
        <w:t xml:space="preserve"> model</w:t>
      </w:r>
      <w:r>
        <w:rPr>
          <w:rFonts w:hint="eastAsia"/>
          <w:szCs w:val="20"/>
        </w:rPr>
        <w:t>이 생성한 분포와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</w:t>
      </w:r>
      <w:r>
        <w:rPr>
          <w:szCs w:val="20"/>
        </w:rPr>
        <w:t>data</w:t>
      </w:r>
      <w:r>
        <w:rPr>
          <w:rFonts w:hint="eastAsia"/>
          <w:szCs w:val="20"/>
        </w:rPr>
        <w:t>분포를 결정함으로 학습한다.</w:t>
      </w:r>
    </w:p>
    <w:p w14:paraId="31FA8F2B" w14:textId="76FE7953" w:rsidR="00627AC3" w:rsidRDefault="00627AC3" w:rsidP="0074531B">
      <w:pPr>
        <w:jc w:val="left"/>
        <w:rPr>
          <w:szCs w:val="20"/>
        </w:rPr>
      </w:pPr>
      <w:r>
        <w:rPr>
          <w:rFonts w:hint="eastAsia"/>
          <w:szCs w:val="20"/>
        </w:rPr>
        <w:t>즉 D는 진짜 데이터인지를 구별,</w:t>
      </w:r>
      <w:r>
        <w:rPr>
          <w:szCs w:val="20"/>
        </w:rPr>
        <w:t xml:space="preserve"> G</w:t>
      </w:r>
      <w:r>
        <w:rPr>
          <w:rFonts w:hint="eastAsia"/>
          <w:szCs w:val="20"/>
        </w:rPr>
        <w:t xml:space="preserve">는 가짜 데이터를 </w:t>
      </w:r>
      <w:r w:rsidR="00604E6F">
        <w:rPr>
          <w:rFonts w:hint="eastAsia"/>
          <w:szCs w:val="20"/>
        </w:rPr>
        <w:t>만들어서</w:t>
      </w:r>
      <w:r>
        <w:rPr>
          <w:rFonts w:hint="eastAsia"/>
          <w:szCs w:val="20"/>
        </w:rPr>
        <w:t xml:space="preserve"> 학습하는 것이다.</w:t>
      </w:r>
    </w:p>
    <w:p w14:paraId="1B816030" w14:textId="4D53CECE" w:rsidR="00604E6F" w:rsidRDefault="00604E6F" w:rsidP="0074531B">
      <w:pPr>
        <w:jc w:val="left"/>
        <w:rPr>
          <w:szCs w:val="20"/>
        </w:rPr>
      </w:pPr>
    </w:p>
    <w:p w14:paraId="7C83F94A" w14:textId="1CE106E9" w:rsidR="00604E6F" w:rsidRDefault="00604E6F" w:rsidP="0074531B">
      <w:pPr>
        <w:jc w:val="left"/>
        <w:rPr>
          <w:b/>
          <w:bCs/>
          <w:szCs w:val="20"/>
        </w:rPr>
      </w:pPr>
      <w:r w:rsidRPr="00604E6F">
        <w:rPr>
          <w:rFonts w:hint="eastAsia"/>
          <w:b/>
          <w:bCs/>
          <w:szCs w:val="20"/>
        </w:rPr>
        <w:t>3</w:t>
      </w:r>
      <w:r w:rsidRPr="00604E6F">
        <w:rPr>
          <w:b/>
          <w:bCs/>
          <w:szCs w:val="20"/>
        </w:rPr>
        <w:t xml:space="preserve">. </w:t>
      </w:r>
      <w:r w:rsidRPr="00604E6F">
        <w:rPr>
          <w:rFonts w:hint="eastAsia"/>
          <w:b/>
          <w:bCs/>
          <w:szCs w:val="20"/>
        </w:rPr>
        <w:t>A</w:t>
      </w:r>
      <w:r w:rsidRPr="00604E6F">
        <w:rPr>
          <w:b/>
          <w:bCs/>
          <w:szCs w:val="20"/>
        </w:rPr>
        <w:t>dversarial nets</w:t>
      </w:r>
    </w:p>
    <w:p w14:paraId="7FD2D0B0" w14:textId="7F29EC51" w:rsidR="004D6171" w:rsidRDefault="004D6171" w:rsidP="0074531B">
      <w:pPr>
        <w:jc w:val="left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4987288E" wp14:editId="6B6B4EF0">
            <wp:extent cx="5745480" cy="2971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E3C1" w14:textId="3DD68DC0" w:rsidR="004D6171" w:rsidRDefault="004D6171" w:rsidP="0074531B">
      <w:pPr>
        <w:jc w:val="left"/>
        <w:rPr>
          <w:szCs w:val="20"/>
        </w:rPr>
      </w:pPr>
      <w:r>
        <w:rPr>
          <w:rFonts w:hint="eastAsia"/>
          <w:szCs w:val="20"/>
        </w:rPr>
        <w:t xml:space="preserve">이 수식을 보면 첫 번째 항은 </w:t>
      </w:r>
      <w:r>
        <w:rPr>
          <w:szCs w:val="20"/>
        </w:rPr>
        <w:t>real 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에 넣었을 때 나오는 결과에 </w:t>
      </w:r>
      <w:r>
        <w:rPr>
          <w:szCs w:val="20"/>
        </w:rPr>
        <w:t>log</w:t>
      </w:r>
      <w:r>
        <w:rPr>
          <w:rFonts w:hint="eastAsia"/>
          <w:szCs w:val="20"/>
        </w:rPr>
        <w:t>를 취한 값이고,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두번째 항은 </w:t>
      </w:r>
      <w:r>
        <w:rPr>
          <w:szCs w:val="20"/>
        </w:rPr>
        <w:t>fake data</w:t>
      </w:r>
      <w:r w:rsidR="00D808DD">
        <w:rPr>
          <w:szCs w:val="20"/>
        </w:rPr>
        <w:t xml:space="preserve"> </w:t>
      </w:r>
      <w:r w:rsidR="00D808DD">
        <w:rPr>
          <w:rFonts w:hint="eastAsia"/>
          <w:szCs w:val="20"/>
        </w:rPr>
        <w:t>즉,</w:t>
      </w:r>
      <w:r w:rsidR="00D808DD">
        <w:rPr>
          <w:szCs w:val="20"/>
        </w:rPr>
        <w:t xml:space="preserve"> G(z)</w:t>
      </w:r>
      <w:r w:rsidR="00D808DD">
        <w:rPr>
          <w:rFonts w:hint="eastAsia"/>
          <w:szCs w:val="20"/>
        </w:rPr>
        <w:t xml:space="preserve">를 </w:t>
      </w:r>
      <w:r w:rsidR="00D808DD">
        <w:rPr>
          <w:szCs w:val="20"/>
        </w:rPr>
        <w:t>D</w:t>
      </w:r>
      <w:r w:rsidR="00D808DD">
        <w:rPr>
          <w:rFonts w:hint="eastAsia"/>
          <w:szCs w:val="20"/>
        </w:rPr>
        <w:t xml:space="preserve">에 넣었을 때에 </w:t>
      </w:r>
      <w:r w:rsidR="00D808DD">
        <w:rPr>
          <w:szCs w:val="20"/>
        </w:rPr>
        <w:t>1-output</w:t>
      </w:r>
      <w:r w:rsidR="00D808DD">
        <w:rPr>
          <w:rFonts w:hint="eastAsia"/>
          <w:szCs w:val="20"/>
        </w:rPr>
        <w:t xml:space="preserve">의 </w:t>
      </w:r>
      <w:r w:rsidR="00D808DD">
        <w:rPr>
          <w:szCs w:val="20"/>
        </w:rPr>
        <w:t>log</w:t>
      </w:r>
      <w:r w:rsidR="00D808DD">
        <w:rPr>
          <w:rFonts w:hint="eastAsia"/>
          <w:szCs w:val="20"/>
        </w:rPr>
        <w:t>를 취한 값이다.</w:t>
      </w:r>
      <w:r w:rsidR="00D808DD">
        <w:rPr>
          <w:szCs w:val="20"/>
        </w:rPr>
        <w:br/>
      </w:r>
      <w:r w:rsidR="00D808DD">
        <w:rPr>
          <w:rFonts w:hint="eastAsia"/>
          <w:szCs w:val="20"/>
        </w:rPr>
        <w:t xml:space="preserve">그래서 첫번째 항은 </w:t>
      </w:r>
      <w:r w:rsidR="00D808DD">
        <w:rPr>
          <w:szCs w:val="20"/>
        </w:rPr>
        <w:t>D</w:t>
      </w:r>
      <w:r w:rsidR="00D808DD">
        <w:rPr>
          <w:rFonts w:hint="eastAsia"/>
          <w:szCs w:val="20"/>
        </w:rPr>
        <w:t xml:space="preserve">가 </w:t>
      </w:r>
      <w:r w:rsidR="00D808DD">
        <w:rPr>
          <w:szCs w:val="20"/>
        </w:rPr>
        <w:t>real data</w:t>
      </w:r>
      <w:r w:rsidR="00D808DD">
        <w:rPr>
          <w:rFonts w:hint="eastAsia"/>
          <w:szCs w:val="20"/>
        </w:rPr>
        <w:t>를 참으로 판별할 때 값이 커지게 되고,</w:t>
      </w:r>
      <w:r w:rsidR="00D808DD">
        <w:rPr>
          <w:szCs w:val="20"/>
        </w:rPr>
        <w:t xml:space="preserve"> </w:t>
      </w:r>
      <w:r w:rsidR="00D808DD">
        <w:rPr>
          <w:rFonts w:hint="eastAsia"/>
          <w:szCs w:val="20"/>
        </w:rPr>
        <w:t>두번째 항은</w:t>
      </w:r>
      <w:r w:rsidR="00D808DD">
        <w:rPr>
          <w:szCs w:val="20"/>
        </w:rPr>
        <w:t xml:space="preserve"> G</w:t>
      </w:r>
      <w:r w:rsidR="00D808DD">
        <w:rPr>
          <w:rFonts w:hint="eastAsia"/>
          <w:szCs w:val="20"/>
        </w:rPr>
        <w:t xml:space="preserve">가 </w:t>
      </w:r>
      <w:r w:rsidR="00D808DD">
        <w:rPr>
          <w:szCs w:val="20"/>
        </w:rPr>
        <w:t>fake data</w:t>
      </w:r>
      <w:r w:rsidR="00D808DD">
        <w:rPr>
          <w:rFonts w:hint="eastAsia"/>
          <w:szCs w:val="20"/>
        </w:rPr>
        <w:t xml:space="preserve">를 참으로 판별하면 </w:t>
      </w:r>
      <w:r w:rsidR="00D808DD">
        <w:rPr>
          <w:szCs w:val="20"/>
        </w:rPr>
        <w:t>-</w:t>
      </w:r>
      <w:r w:rsidR="00D808DD">
        <w:rPr>
          <w:rFonts w:hint="eastAsia"/>
          <w:szCs w:val="20"/>
        </w:rPr>
        <w:t>i</w:t>
      </w:r>
      <w:r w:rsidR="00D808DD">
        <w:rPr>
          <w:szCs w:val="20"/>
        </w:rPr>
        <w:t>nf</w:t>
      </w:r>
      <w:r w:rsidR="00D808DD">
        <w:rPr>
          <w:rFonts w:hint="eastAsia"/>
          <w:szCs w:val="20"/>
        </w:rPr>
        <w:t>에 가깝게,</w:t>
      </w:r>
      <w:r w:rsidR="00D808DD">
        <w:rPr>
          <w:szCs w:val="20"/>
        </w:rPr>
        <w:t xml:space="preserve"> </w:t>
      </w:r>
      <w:r w:rsidR="00D808DD">
        <w:rPr>
          <w:rFonts w:hint="eastAsia"/>
          <w:szCs w:val="20"/>
        </w:rPr>
        <w:t xml:space="preserve">거짓으로 판별하면 </w:t>
      </w:r>
      <w:r w:rsidR="00D808DD">
        <w:rPr>
          <w:szCs w:val="20"/>
        </w:rPr>
        <w:t>0</w:t>
      </w:r>
      <w:r w:rsidR="00D808DD">
        <w:rPr>
          <w:rFonts w:hint="eastAsia"/>
          <w:szCs w:val="20"/>
        </w:rPr>
        <w:t>에 가깝게 되는 것이다.</w:t>
      </w:r>
      <w:r w:rsidR="00D808DD">
        <w:rPr>
          <w:szCs w:val="20"/>
        </w:rPr>
        <w:br/>
      </w:r>
      <w:r w:rsidR="00D808DD">
        <w:rPr>
          <w:rFonts w:hint="eastAsia"/>
          <w:szCs w:val="20"/>
        </w:rPr>
        <w:lastRenderedPageBreak/>
        <w:t xml:space="preserve">이처럼 </w:t>
      </w:r>
      <w:r w:rsidR="00D808DD">
        <w:rPr>
          <w:szCs w:val="20"/>
        </w:rPr>
        <w:t>D</w:t>
      </w:r>
      <w:r w:rsidR="00D808DD">
        <w:rPr>
          <w:rFonts w:hint="eastAsia"/>
          <w:szCs w:val="20"/>
        </w:rPr>
        <w:t>에게는</w:t>
      </w:r>
      <w:r w:rsidR="00D808DD">
        <w:rPr>
          <w:szCs w:val="20"/>
        </w:rPr>
        <w:t xml:space="preserve"> V(D, G)</w:t>
      </w:r>
      <w:r w:rsidR="00D808DD">
        <w:rPr>
          <w:rFonts w:hint="eastAsia"/>
          <w:szCs w:val="20"/>
        </w:rPr>
        <w:t xml:space="preserve">를 최대화, </w:t>
      </w:r>
      <w:r w:rsidR="00D808DD">
        <w:rPr>
          <w:szCs w:val="20"/>
        </w:rPr>
        <w:t>G</w:t>
      </w:r>
      <w:r w:rsidR="00D808DD">
        <w:rPr>
          <w:rFonts w:hint="eastAsia"/>
          <w:szCs w:val="20"/>
        </w:rPr>
        <w:t>에게는 V</w:t>
      </w:r>
      <w:r w:rsidR="00D808DD">
        <w:rPr>
          <w:szCs w:val="20"/>
        </w:rPr>
        <w:t>(D, G)</w:t>
      </w:r>
      <w:r w:rsidR="00D808DD">
        <w:rPr>
          <w:rFonts w:hint="eastAsia"/>
          <w:szCs w:val="20"/>
        </w:rPr>
        <w:t>를 최소화하도록 하는 것이 목표가 된다.</w:t>
      </w:r>
      <w:r w:rsidR="00D808DD">
        <w:rPr>
          <w:szCs w:val="20"/>
        </w:rPr>
        <w:br/>
      </w:r>
      <w:r w:rsidR="00D808DD">
        <w:rPr>
          <w:rFonts w:hint="eastAsia"/>
          <w:szCs w:val="20"/>
        </w:rPr>
        <w:t xml:space="preserve">그래서 본 논문에서는 </w:t>
      </w:r>
      <w:r w:rsidR="00D808DD">
        <w:rPr>
          <w:szCs w:val="20"/>
        </w:rPr>
        <w:t>D</w:t>
      </w:r>
      <w:r w:rsidR="00D808DD">
        <w:rPr>
          <w:rFonts w:hint="eastAsia"/>
          <w:szCs w:val="20"/>
        </w:rPr>
        <w:t xml:space="preserve">와 </w:t>
      </w:r>
      <w:r w:rsidR="00D808DD">
        <w:rPr>
          <w:szCs w:val="20"/>
        </w:rPr>
        <w:t>G</w:t>
      </w:r>
      <w:r w:rsidR="00D808DD">
        <w:rPr>
          <w:rFonts w:hint="eastAsia"/>
          <w:szCs w:val="20"/>
        </w:rPr>
        <w:t xml:space="preserve"> 두 p</w:t>
      </w:r>
      <w:r w:rsidR="00D808DD">
        <w:rPr>
          <w:szCs w:val="20"/>
        </w:rPr>
        <w:t>layer</w:t>
      </w:r>
      <w:r w:rsidR="00D808DD">
        <w:rPr>
          <w:rFonts w:hint="eastAsia"/>
          <w:szCs w:val="20"/>
        </w:rPr>
        <w:t xml:space="preserve">간의 최대화 최소화를 뜻하는 </w:t>
      </w:r>
      <w:r w:rsidR="00D808DD">
        <w:rPr>
          <w:szCs w:val="20"/>
        </w:rPr>
        <w:t>two-player minmax game</w:t>
      </w:r>
      <w:r w:rsidR="00D808DD">
        <w:rPr>
          <w:rFonts w:hint="eastAsia"/>
          <w:szCs w:val="20"/>
        </w:rPr>
        <w:t>으로 표현한다.</w:t>
      </w:r>
      <w:r w:rsidR="001B108F">
        <w:rPr>
          <w:szCs w:val="20"/>
        </w:rPr>
        <w:br/>
      </w:r>
      <w:r w:rsidR="001B108F">
        <w:rPr>
          <w:rFonts w:hint="eastAsia"/>
          <w:szCs w:val="20"/>
        </w:rPr>
        <w:t xml:space="preserve">학습 초기에 G의 성능이 좋지 않기 때문에 D가 잘 구별하여 </w:t>
      </w:r>
      <w:r w:rsidR="001B108F">
        <w:rPr>
          <w:szCs w:val="20"/>
        </w:rPr>
        <w:t>log(1-D(G(z)))</w:t>
      </w:r>
      <w:r w:rsidR="001B108F">
        <w:rPr>
          <w:rFonts w:hint="eastAsia"/>
          <w:szCs w:val="20"/>
        </w:rPr>
        <w:t>가 잘 변하지 않게 된다.</w:t>
      </w:r>
      <w:r w:rsidR="001B108F">
        <w:rPr>
          <w:szCs w:val="20"/>
        </w:rPr>
        <w:t xml:space="preserve"> </w:t>
      </w:r>
      <w:r w:rsidR="001B108F">
        <w:rPr>
          <w:rFonts w:hint="eastAsia"/>
          <w:szCs w:val="20"/>
        </w:rPr>
        <w:t xml:space="preserve">그러므로 </w:t>
      </w:r>
      <w:r w:rsidR="001B108F">
        <w:rPr>
          <w:szCs w:val="20"/>
        </w:rPr>
        <w:t>log(1-D(G(z)))</w:t>
      </w:r>
      <w:r w:rsidR="001B108F">
        <w:rPr>
          <w:rFonts w:hint="eastAsia"/>
          <w:szCs w:val="20"/>
        </w:rPr>
        <w:t>를 최소화하는 것이 아닌 l</w:t>
      </w:r>
      <w:r w:rsidR="001B108F">
        <w:rPr>
          <w:szCs w:val="20"/>
        </w:rPr>
        <w:t>og(D(G(z)))</w:t>
      </w:r>
      <w:r w:rsidR="001B108F">
        <w:rPr>
          <w:rFonts w:hint="eastAsia"/>
          <w:szCs w:val="20"/>
        </w:rPr>
        <w:t>를 최대화할 수 있도록 학습하는 것이 좋다고 한다.</w:t>
      </w:r>
      <w:r w:rsidR="001B108F">
        <w:rPr>
          <w:szCs w:val="20"/>
        </w:rPr>
        <w:t xml:space="preserve"> </w:t>
      </w:r>
      <w:r w:rsidR="001B108F">
        <w:rPr>
          <w:rFonts w:hint="eastAsia"/>
          <w:szCs w:val="20"/>
        </w:rPr>
        <w:t xml:space="preserve">그 이유는 </w:t>
      </w:r>
      <w:r w:rsidR="001B108F">
        <w:rPr>
          <w:szCs w:val="20"/>
        </w:rPr>
        <w:t>log(1-D(G(z)))</w:t>
      </w:r>
      <w:r w:rsidR="001B108F">
        <w:rPr>
          <w:rFonts w:hint="eastAsia"/>
          <w:szCs w:val="20"/>
        </w:rPr>
        <w:t xml:space="preserve">의 </w:t>
      </w:r>
      <w:r w:rsidR="001B108F">
        <w:rPr>
          <w:szCs w:val="20"/>
        </w:rPr>
        <w:t>gradient</w:t>
      </w:r>
      <w:r w:rsidR="001B108F">
        <w:rPr>
          <w:rFonts w:hint="eastAsia"/>
          <w:szCs w:val="20"/>
        </w:rPr>
        <w:t>가 너무 작은 값이라 학습이 느리기 때문이라고 한다.</w:t>
      </w:r>
      <w:r w:rsidR="001B108F">
        <w:rPr>
          <w:szCs w:val="20"/>
        </w:rPr>
        <w:t xml:space="preserve"> (log(x) </w:t>
      </w:r>
      <w:r w:rsidR="001B108F">
        <w:rPr>
          <w:rFonts w:hint="eastAsia"/>
          <w:szCs w:val="20"/>
        </w:rPr>
        <w:t xml:space="preserve">그래프와 </w:t>
      </w:r>
      <w:r w:rsidR="001B108F">
        <w:rPr>
          <w:szCs w:val="20"/>
        </w:rPr>
        <w:t>log(1-x)</w:t>
      </w:r>
      <w:r w:rsidR="001B108F">
        <w:rPr>
          <w:rFonts w:hint="eastAsia"/>
          <w:szCs w:val="20"/>
        </w:rPr>
        <w:t>그래프를 생각하면 편하다.</w:t>
      </w:r>
      <w:r w:rsidR="001B108F">
        <w:rPr>
          <w:szCs w:val="20"/>
        </w:rPr>
        <w:t>)</w:t>
      </w:r>
    </w:p>
    <w:p w14:paraId="6B08C4BB" w14:textId="12AE6ACC" w:rsidR="001B108F" w:rsidRDefault="001B108F" w:rsidP="0074531B">
      <w:pPr>
        <w:jc w:val="left"/>
        <w:rPr>
          <w:szCs w:val="20"/>
        </w:rPr>
      </w:pPr>
    </w:p>
    <w:p w14:paraId="4843CD6E" w14:textId="65E6BA51" w:rsidR="001B108F" w:rsidRDefault="001B108F" w:rsidP="0074531B">
      <w:pPr>
        <w:jc w:val="left"/>
        <w:rPr>
          <w:b/>
          <w:bCs/>
          <w:szCs w:val="20"/>
        </w:rPr>
      </w:pPr>
      <w:r w:rsidRPr="001B108F">
        <w:rPr>
          <w:rFonts w:hint="eastAsia"/>
          <w:b/>
          <w:bCs/>
          <w:szCs w:val="20"/>
        </w:rPr>
        <w:t>4</w:t>
      </w:r>
      <w:r w:rsidRPr="001B108F">
        <w:rPr>
          <w:b/>
          <w:bCs/>
          <w:szCs w:val="20"/>
        </w:rPr>
        <w:t>. Theoretical Results</w:t>
      </w:r>
    </w:p>
    <w:p w14:paraId="5F86A60B" w14:textId="44AAF42B" w:rsidR="001B108F" w:rsidRDefault="001B108F" w:rsidP="0074531B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A536164" wp14:editId="7E2B4B97">
            <wp:extent cx="5722620" cy="1844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6677" w14:textId="4D7C59DE" w:rsidR="00231017" w:rsidRDefault="00231017" w:rsidP="00231017">
      <w:pPr>
        <w:ind w:firstLineChars="400" w:firstLine="800"/>
        <w:jc w:val="left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의 분포(</w:t>
      </w:r>
      <w:r>
        <w:rPr>
          <w:szCs w:val="20"/>
        </w:rPr>
        <w:t xml:space="preserve">acc): </w:t>
      </w:r>
      <w:r>
        <w:rPr>
          <w:rFonts w:hint="eastAsia"/>
          <w:szCs w:val="20"/>
        </w:rPr>
        <w:t>파란색 점선,</w:t>
      </w:r>
      <w:r>
        <w:rPr>
          <w:szCs w:val="20"/>
        </w:rPr>
        <w:t xml:space="preserve"> real data: </w:t>
      </w:r>
      <w:r>
        <w:rPr>
          <w:rFonts w:hint="eastAsia"/>
          <w:szCs w:val="20"/>
        </w:rPr>
        <w:t>검정색 점선</w:t>
      </w:r>
      <w:r>
        <w:rPr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 xml:space="preserve"> p</m:t>
            </m:r>
          </m:e>
          <m:sub>
            <m:r>
              <w:rPr>
                <w:rFonts w:ascii="Cambria Math" w:hAnsi="Cambria Math"/>
                <w:szCs w:val="20"/>
              </w:rPr>
              <m:t>g</m:t>
            </m:r>
          </m:sub>
        </m:sSub>
      </m:oMath>
      <w:r>
        <w:rPr>
          <w:szCs w:val="20"/>
        </w:rPr>
        <w:t xml:space="preserve">(G) fake data: </w:t>
      </w:r>
      <w:r>
        <w:rPr>
          <w:rFonts w:hint="eastAsia"/>
          <w:szCs w:val="20"/>
        </w:rPr>
        <w:t>녹색 실선</w:t>
      </w:r>
      <w:r>
        <w:rPr>
          <w:szCs w:val="20"/>
        </w:rPr>
        <w:br/>
        <w:t>(a)</w:t>
      </w:r>
      <w:r>
        <w:rPr>
          <w:rFonts w:hint="eastAsia"/>
          <w:szCs w:val="20"/>
        </w:rPr>
        <w:t xml:space="preserve">: 초기상태로 </w:t>
      </w:r>
      <w:r>
        <w:rPr>
          <w:szCs w:val="20"/>
        </w:rPr>
        <w:t>real 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fake data</w:t>
      </w:r>
      <w:r>
        <w:rPr>
          <w:rFonts w:hint="eastAsia"/>
          <w:szCs w:val="20"/>
        </w:rPr>
        <w:t>의 분포가 전혀 달라 G의 성능이 좋지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학습이 제대로 되지 않은 상태이다.</w:t>
      </w:r>
      <w:r>
        <w:rPr>
          <w:szCs w:val="20"/>
        </w:rPr>
        <w:br/>
        <w:t>(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G는 학습이 덜 되어</w:t>
      </w:r>
      <w:r>
        <w:rPr>
          <w:szCs w:val="20"/>
        </w:rPr>
        <w:t xml:space="preserve"> real 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fake data</w:t>
      </w:r>
      <w:r>
        <w:rPr>
          <w:rFonts w:hint="eastAsia"/>
          <w:szCs w:val="20"/>
        </w:rPr>
        <w:t>의 분포가 다르고,</w:t>
      </w:r>
      <w:r>
        <w:rPr>
          <w:szCs w:val="20"/>
        </w:rPr>
        <w:t xml:space="preserve"> D</w:t>
      </w:r>
      <w:r>
        <w:rPr>
          <w:rFonts w:hint="eastAsia"/>
          <w:szCs w:val="20"/>
        </w:rPr>
        <w:t>가 먼저 어느정도 학습되어 잘 구분을 하고 있다.</w:t>
      </w:r>
      <w:r>
        <w:rPr>
          <w:szCs w:val="20"/>
        </w:rPr>
        <w:br/>
        <w:t>(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 xml:space="preserve">D가 어느정도 학습되면 </w:t>
      </w:r>
      <w:r>
        <w:rPr>
          <w:szCs w:val="20"/>
        </w:rPr>
        <w:t>G</w:t>
      </w:r>
      <w:r>
        <w:rPr>
          <w:rFonts w:hint="eastAsia"/>
          <w:szCs w:val="20"/>
        </w:rPr>
        <w:t>가 실제 데이터 분포와 유사하게 되는 방향으로 학습을 하게 된다.</w:t>
      </w:r>
      <w:r>
        <w:rPr>
          <w:szCs w:val="20"/>
        </w:rPr>
        <w:br/>
        <w:t xml:space="preserve">(d): </w:t>
      </w:r>
      <w:r>
        <w:rPr>
          <w:rFonts w:hint="eastAsia"/>
          <w:szCs w:val="20"/>
        </w:rPr>
        <w:t xml:space="preserve">위의 반복으로 </w:t>
      </w:r>
      <w:r>
        <w:rPr>
          <w:szCs w:val="20"/>
        </w:rPr>
        <w:t>real data</w:t>
      </w:r>
      <w:r>
        <w:rPr>
          <w:rFonts w:hint="eastAsia"/>
          <w:szCs w:val="20"/>
        </w:rPr>
        <w:t>와 f</w:t>
      </w:r>
      <w:r>
        <w:rPr>
          <w:szCs w:val="20"/>
        </w:rPr>
        <w:t>ake data</w:t>
      </w:r>
      <w:r>
        <w:rPr>
          <w:rFonts w:hint="eastAsia"/>
          <w:szCs w:val="20"/>
        </w:rPr>
        <w:t xml:space="preserve">의 분포가 유사해져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가 구분을 못하고 확률을 </w:t>
      </w:r>
      <w:r>
        <w:rPr>
          <w:szCs w:val="20"/>
        </w:rPr>
        <w:t>0.5</w:t>
      </w:r>
      <w:r>
        <w:rPr>
          <w:rFonts w:hint="eastAsia"/>
          <w:szCs w:val="20"/>
        </w:rPr>
        <w:t>로 계산하게 된다.</w:t>
      </w:r>
    </w:p>
    <w:p w14:paraId="3690809A" w14:textId="08EAA4E5" w:rsidR="00231017" w:rsidRDefault="00231017" w:rsidP="00231017">
      <w:pPr>
        <w:jc w:val="left"/>
        <w:rPr>
          <w:szCs w:val="20"/>
        </w:rPr>
      </w:pPr>
      <w:r>
        <w:rPr>
          <w:rFonts w:hint="eastAsia"/>
          <w:szCs w:val="20"/>
        </w:rPr>
        <w:t xml:space="preserve">이 과정으로 </w:t>
      </w:r>
      <w:r w:rsidR="0020039B">
        <w:rPr>
          <w:rFonts w:hint="eastAsia"/>
          <w:szCs w:val="20"/>
        </w:rPr>
        <w:t>r</w:t>
      </w:r>
      <w:r w:rsidR="0020039B">
        <w:rPr>
          <w:szCs w:val="20"/>
        </w:rPr>
        <w:t>eal data</w:t>
      </w:r>
      <w:r w:rsidR="0020039B">
        <w:rPr>
          <w:rFonts w:hint="eastAsia"/>
          <w:szCs w:val="20"/>
        </w:rPr>
        <w:t xml:space="preserve">와 </w:t>
      </w:r>
      <w:r w:rsidR="0020039B">
        <w:rPr>
          <w:szCs w:val="20"/>
        </w:rPr>
        <w:t>fake data</w:t>
      </w:r>
      <w:r w:rsidR="0020039B">
        <w:rPr>
          <w:rFonts w:hint="eastAsia"/>
          <w:szCs w:val="20"/>
        </w:rPr>
        <w:t xml:space="preserve">를 구별할 수 없을 정도로 </w:t>
      </w:r>
      <w:r w:rsidR="0020039B">
        <w:rPr>
          <w:szCs w:val="20"/>
        </w:rPr>
        <w:t>G</w:t>
      </w:r>
      <w:r w:rsidR="0020039B">
        <w:rPr>
          <w:rFonts w:hint="eastAsia"/>
          <w:szCs w:val="20"/>
        </w:rPr>
        <w:t xml:space="preserve">가 </w:t>
      </w:r>
      <w:r w:rsidR="0020039B">
        <w:rPr>
          <w:szCs w:val="20"/>
        </w:rPr>
        <w:t>fake data</w:t>
      </w:r>
      <w:r w:rsidR="0020039B">
        <w:rPr>
          <w:rFonts w:hint="eastAsia"/>
          <w:szCs w:val="20"/>
        </w:rPr>
        <w:t>를 생성해내게 된다.</w:t>
      </w:r>
    </w:p>
    <w:p w14:paraId="2CC4A81B" w14:textId="74A1025A" w:rsidR="0020039B" w:rsidRDefault="0020039B" w:rsidP="00231017">
      <w:pPr>
        <w:jc w:val="left"/>
        <w:rPr>
          <w:szCs w:val="20"/>
        </w:rPr>
      </w:pPr>
      <w:r w:rsidRPr="0020039B">
        <w:rPr>
          <w:rFonts w:hint="eastAsia"/>
          <w:b/>
          <w:bCs/>
          <w:szCs w:val="20"/>
        </w:rPr>
        <w:t>A</w:t>
      </w:r>
      <w:r w:rsidRPr="0020039B">
        <w:rPr>
          <w:b/>
          <w:bCs/>
          <w:szCs w:val="20"/>
        </w:rPr>
        <w:t xml:space="preserve">lgorithm </w:t>
      </w:r>
      <w:proofErr w:type="gramStart"/>
      <w:r w:rsidRPr="0020039B">
        <w:rPr>
          <w:b/>
          <w:bCs/>
          <w:szCs w:val="20"/>
        </w:rPr>
        <w:t>1</w:t>
      </w:r>
      <w:r>
        <w:rPr>
          <w:b/>
          <w:bCs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GAN</w:t>
      </w:r>
      <w:r>
        <w:rPr>
          <w:rFonts w:hint="eastAsia"/>
          <w:szCs w:val="20"/>
        </w:rPr>
        <w:t>의 학습에는</w:t>
      </w:r>
      <w:r>
        <w:rPr>
          <w:szCs w:val="20"/>
        </w:rPr>
        <w:t xml:space="preserve"> Minibatch stochastic gradient descent</w:t>
      </w:r>
      <w:r>
        <w:rPr>
          <w:rFonts w:hint="eastAsia"/>
          <w:szCs w:val="20"/>
        </w:rPr>
        <w:t>가 사용됨.</w:t>
      </w:r>
      <w:r>
        <w:rPr>
          <w:szCs w:val="20"/>
        </w:rPr>
        <w:t xml:space="preserve"> 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hyperparameter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논문에서는 </w:t>
      </w:r>
      <w:r>
        <w:rPr>
          <w:szCs w:val="20"/>
        </w:rPr>
        <w:t>k=1</w:t>
      </w:r>
      <w:r>
        <w:rPr>
          <w:rFonts w:hint="eastAsia"/>
          <w:szCs w:val="20"/>
        </w:rPr>
        <w:t>을 사용함</w:t>
      </w:r>
    </w:p>
    <w:p w14:paraId="5FE420A4" w14:textId="2961D264" w:rsidR="0020039B" w:rsidRDefault="0020039B" w:rsidP="00231017">
      <w:pPr>
        <w:jc w:val="left"/>
        <w:rPr>
          <w:b/>
          <w:bCs/>
          <w:szCs w:val="20"/>
        </w:rPr>
      </w:pPr>
      <w:r w:rsidRPr="0020039B">
        <w:rPr>
          <w:b/>
          <w:bCs/>
          <w:szCs w:val="20"/>
        </w:rPr>
        <w:t>For</w:t>
      </w:r>
      <w:r>
        <w:rPr>
          <w:szCs w:val="20"/>
        </w:rPr>
        <w:t xml:space="preserve"> number of training iterations </w:t>
      </w:r>
      <w:r w:rsidRPr="0020039B">
        <w:rPr>
          <w:b/>
          <w:bCs/>
          <w:szCs w:val="20"/>
        </w:rPr>
        <w:t>do</w:t>
      </w:r>
    </w:p>
    <w:p w14:paraId="28D108F1" w14:textId="6EB73EF2" w:rsidR="0020039B" w:rsidRDefault="0020039B" w:rsidP="00231017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  <w:t>For</w:t>
      </w:r>
      <w:r>
        <w:rPr>
          <w:szCs w:val="20"/>
        </w:rPr>
        <w:t xml:space="preserve"> k steps</w:t>
      </w:r>
      <w:r>
        <w:rPr>
          <w:b/>
          <w:bCs/>
          <w:szCs w:val="20"/>
        </w:rPr>
        <w:t xml:space="preserve"> do</w:t>
      </w:r>
    </w:p>
    <w:p w14:paraId="06F6A9E7" w14:textId="584E4F16" w:rsidR="0020039B" w:rsidRPr="0020039B" w:rsidRDefault="0020039B" w:rsidP="0020039B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</w:p>
    <w:sectPr w:rsidR="0020039B" w:rsidRPr="00200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345F8" w14:textId="77777777" w:rsidR="006501AF" w:rsidRDefault="006501AF" w:rsidP="004D6171">
      <w:pPr>
        <w:spacing w:after="0" w:line="240" w:lineRule="auto"/>
      </w:pPr>
      <w:r>
        <w:separator/>
      </w:r>
    </w:p>
  </w:endnote>
  <w:endnote w:type="continuationSeparator" w:id="0">
    <w:p w14:paraId="140649E1" w14:textId="77777777" w:rsidR="006501AF" w:rsidRDefault="006501AF" w:rsidP="004D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0D56" w14:textId="77777777" w:rsidR="006501AF" w:rsidRDefault="006501AF" w:rsidP="004D6171">
      <w:pPr>
        <w:spacing w:after="0" w:line="240" w:lineRule="auto"/>
      </w:pPr>
      <w:r>
        <w:separator/>
      </w:r>
    </w:p>
  </w:footnote>
  <w:footnote w:type="continuationSeparator" w:id="0">
    <w:p w14:paraId="3D635D4D" w14:textId="77777777" w:rsidR="006501AF" w:rsidRDefault="006501AF" w:rsidP="004D6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71F03"/>
    <w:multiLevelType w:val="hybridMultilevel"/>
    <w:tmpl w:val="EB04A68A"/>
    <w:lvl w:ilvl="0" w:tplc="0409000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00"/>
      </w:pPr>
      <w:rPr>
        <w:rFonts w:ascii="Wingdings" w:hAnsi="Wingdings" w:hint="default"/>
      </w:rPr>
    </w:lvl>
  </w:abstractNum>
  <w:abstractNum w:abstractNumId="1" w15:restartNumberingAfterBreak="0">
    <w:nsid w:val="2DF972B6"/>
    <w:multiLevelType w:val="hybridMultilevel"/>
    <w:tmpl w:val="E228B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1B"/>
    <w:rsid w:val="001B108F"/>
    <w:rsid w:val="0020039B"/>
    <w:rsid w:val="00231017"/>
    <w:rsid w:val="004D6171"/>
    <w:rsid w:val="00604E6F"/>
    <w:rsid w:val="00607D52"/>
    <w:rsid w:val="00627AC3"/>
    <w:rsid w:val="006501AF"/>
    <w:rsid w:val="0074531B"/>
    <w:rsid w:val="007E77F8"/>
    <w:rsid w:val="009346BE"/>
    <w:rsid w:val="00A7535E"/>
    <w:rsid w:val="00D808DD"/>
    <w:rsid w:val="00F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116C3"/>
  <w15:chartTrackingRefBased/>
  <w15:docId w15:val="{B5D34B56-F1BF-4248-84B9-B8805774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1B"/>
    <w:pPr>
      <w:ind w:leftChars="400" w:left="800"/>
    </w:pPr>
  </w:style>
  <w:style w:type="character" w:styleId="a4">
    <w:name w:val="Placeholder Text"/>
    <w:basedOn w:val="a0"/>
    <w:uiPriority w:val="99"/>
    <w:semiHidden/>
    <w:rsid w:val="00604E6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D6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6171"/>
  </w:style>
  <w:style w:type="paragraph" w:styleId="a6">
    <w:name w:val="footer"/>
    <w:basedOn w:val="a"/>
    <w:link w:val="Char0"/>
    <w:uiPriority w:val="99"/>
    <w:unhideWhenUsed/>
    <w:rsid w:val="004D6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hhs1516@gmail.com</dc:creator>
  <cp:keywords/>
  <dc:description/>
  <cp:lastModifiedBy>hhs1516@gmail.com</cp:lastModifiedBy>
  <cp:revision>2</cp:revision>
  <dcterms:created xsi:type="dcterms:W3CDTF">2021-04-05T06:29:00Z</dcterms:created>
  <dcterms:modified xsi:type="dcterms:W3CDTF">2021-04-08T03:41:00Z</dcterms:modified>
</cp:coreProperties>
</file>