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12520075</w:t>
      </w:r>
    </w:p>
    <w:p>
      <w:r>
        <w:t>Location: St. Louis, Missouri</w:t>
      </w:r>
    </w:p>
    <w:p>
      <w:r>
        <w:t>Date Posted: 5/11/2022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