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EE6" w:rsidRDefault="00225888">
      <w:pPr>
        <w:spacing w:after="91"/>
      </w:pPr>
      <w:r>
        <w:rPr>
          <w:b/>
          <w:sz w:val="36"/>
          <w:u w:val="single" w:color="000000"/>
        </w:rPr>
        <w:t>PROJECT DESIGN PHASE II</w:t>
      </w:r>
    </w:p>
    <w:p w:rsidR="00496EE6" w:rsidRDefault="00225888">
      <w:pPr>
        <w:spacing w:after="119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FUNCTIONAL REQUIREMENTS</w:t>
      </w:r>
    </w:p>
    <w:tbl>
      <w:tblPr>
        <w:tblStyle w:val="TableGrid"/>
        <w:tblW w:w="9023" w:type="dxa"/>
        <w:tblInd w:w="-110" w:type="dxa"/>
        <w:tblCellMar>
          <w:top w:w="11" w:type="dxa"/>
          <w:left w:w="106" w:type="dxa"/>
          <w:right w:w="115" w:type="dxa"/>
        </w:tblCellMar>
        <w:tblLook w:val="04A0"/>
      </w:tblPr>
      <w:tblGrid>
        <w:gridCol w:w="4514"/>
        <w:gridCol w:w="4509"/>
      </w:tblGrid>
      <w:tr w:rsidR="00496EE6">
        <w:trPr>
          <w:trHeight w:val="56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DATE: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9517B4">
            <w:r>
              <w:rPr>
                <w:rFonts w:ascii="Times New Roman" w:eastAsia="Times New Roman" w:hAnsi="Times New Roman" w:cs="Times New Roman"/>
                <w:sz w:val="28"/>
              </w:rPr>
              <w:t>17</w:t>
            </w:r>
            <w:r w:rsidR="00225888">
              <w:rPr>
                <w:rFonts w:ascii="Times New Roman" w:eastAsia="Times New Roman" w:hAnsi="Times New Roman" w:cs="Times New Roman"/>
                <w:sz w:val="28"/>
              </w:rPr>
              <w:t xml:space="preserve">/10/2022 </w:t>
            </w:r>
          </w:p>
        </w:tc>
      </w:tr>
      <w:tr w:rsidR="00496EE6">
        <w:trPr>
          <w:trHeight w:val="56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NAME: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Web Phishing Detection </w:t>
            </w:r>
          </w:p>
        </w:tc>
      </w:tr>
      <w:tr w:rsidR="00496EE6">
        <w:trPr>
          <w:trHeight w:val="58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MAXIMUM: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:rsidR="00496EE6" w:rsidRDefault="00496EE6">
      <w:pPr>
        <w:spacing w:after="151"/>
      </w:pPr>
    </w:p>
    <w:p w:rsidR="00496EE6" w:rsidRDefault="00225888">
      <w:pPr>
        <w:spacing w:after="173"/>
      </w:pPr>
      <w:r>
        <w:rPr>
          <w:rFonts w:ascii="Times New Roman" w:eastAsia="Times New Roman" w:hAnsi="Times New Roman" w:cs="Times New Roman"/>
          <w:sz w:val="28"/>
        </w:rPr>
        <w:tab/>
      </w:r>
    </w:p>
    <w:p w:rsidR="00496EE6" w:rsidRDefault="00225888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FUNCTIONAL REQUIREMENTS:</w:t>
      </w:r>
    </w:p>
    <w:p w:rsidR="00496EE6" w:rsidRDefault="00496EE6">
      <w:pPr>
        <w:spacing w:after="0"/>
      </w:pPr>
    </w:p>
    <w:tbl>
      <w:tblPr>
        <w:tblStyle w:val="TableGrid"/>
        <w:tblW w:w="10209" w:type="dxa"/>
        <w:tblInd w:w="-110" w:type="dxa"/>
        <w:tblCellMar>
          <w:top w:w="11" w:type="dxa"/>
          <w:left w:w="110" w:type="dxa"/>
          <w:right w:w="87" w:type="dxa"/>
        </w:tblCellMar>
        <w:tblLook w:val="04A0"/>
      </w:tblPr>
      <w:tblGrid>
        <w:gridCol w:w="989"/>
        <w:gridCol w:w="3544"/>
        <w:gridCol w:w="5676"/>
      </w:tblGrid>
      <w:tr w:rsidR="00496EE6">
        <w:trPr>
          <w:trHeight w:val="74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 NO.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Functional </w:t>
            </w:r>
          </w:p>
          <w:p w:rsidR="00496EE6" w:rsidRDefault="00225888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Requirement (Epic)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Sub Requirement (Story / Sub-Task) </w:t>
            </w:r>
          </w:p>
        </w:tc>
      </w:tr>
      <w:tr w:rsidR="00496EE6">
        <w:trPr>
          <w:trHeight w:val="82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FR-1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User Input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ind w:right="2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inputs an URL in required field to check its validation. </w:t>
            </w:r>
          </w:p>
        </w:tc>
      </w:tr>
      <w:tr w:rsidR="00496EE6">
        <w:trPr>
          <w:trHeight w:val="80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FR-2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Website Comparison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Model compares the websites using Blacklist and Whitelist approach. </w:t>
            </w:r>
          </w:p>
        </w:tc>
      </w:tr>
      <w:tr w:rsidR="00496EE6">
        <w:trPr>
          <w:trHeight w:val="118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FR-3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Feature extraction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ind w:right="6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After comparing, if none found on comparison then it extracts feature using heuristic and visual similarity approach. </w:t>
            </w:r>
          </w:p>
        </w:tc>
      </w:tr>
      <w:tr w:rsidR="00496EE6">
        <w:trPr>
          <w:trHeight w:val="120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FR-4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Prediction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Model predicts the URL using Machine </w:t>
            </w:r>
          </w:p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Learning algorithms such as Logistic </w:t>
            </w:r>
          </w:p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Regression, KNN </w:t>
            </w:r>
          </w:p>
        </w:tc>
      </w:tr>
      <w:tr w:rsidR="00496EE6">
        <w:trPr>
          <w:trHeight w:val="85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>FR-5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Classifier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pPr>
              <w:ind w:right="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Model sends all output to classifier and produces final result. </w:t>
            </w:r>
          </w:p>
        </w:tc>
      </w:tr>
      <w:tr w:rsidR="00496EE6">
        <w:trPr>
          <w:trHeight w:val="94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FR-6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Announcement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Model then displays whether website is a legal site or a phishing site. </w:t>
            </w:r>
          </w:p>
        </w:tc>
      </w:tr>
      <w:tr w:rsidR="00496EE6">
        <w:trPr>
          <w:trHeight w:val="108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FR-7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Events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EE6" w:rsidRDefault="00225888">
            <w:r>
              <w:rPr>
                <w:rFonts w:ascii="Times New Roman" w:eastAsia="Times New Roman" w:hAnsi="Times New Roman" w:cs="Times New Roman"/>
                <w:sz w:val="28"/>
              </w:rPr>
              <w:t xml:space="preserve">This model needs the capability of retrieving and displaying accurate result for a website </w:t>
            </w:r>
          </w:p>
        </w:tc>
      </w:tr>
    </w:tbl>
    <w:p w:rsidR="00496EE6" w:rsidRDefault="00496EE6">
      <w:pPr>
        <w:spacing w:after="0"/>
      </w:pPr>
      <w:bookmarkStart w:id="0" w:name="_GoBack"/>
      <w:bookmarkEnd w:id="0"/>
    </w:p>
    <w:sectPr w:rsidR="00496EE6" w:rsidSect="0049004C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6EE6"/>
    <w:rsid w:val="00216332"/>
    <w:rsid w:val="00225888"/>
    <w:rsid w:val="0049004C"/>
    <w:rsid w:val="00496EE6"/>
    <w:rsid w:val="00951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4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9004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Mr.Failur Rahuman.S</dc:creator>
  <cp:keywords/>
  <cp:lastModifiedBy>ELCOT</cp:lastModifiedBy>
  <cp:revision>3</cp:revision>
  <dcterms:created xsi:type="dcterms:W3CDTF">2022-10-16T05:18:00Z</dcterms:created>
  <dcterms:modified xsi:type="dcterms:W3CDTF">2022-10-17T06:07:00Z</dcterms:modified>
</cp:coreProperties>
</file>