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2125" w:tblpY="15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6"/>
        <w:gridCol w:w="5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5" w:hRule="atLeast"/>
        </w:trPr>
        <w:tc>
          <w:tcPr>
            <w:tcW w:w="2446" w:type="dxa"/>
          </w:tcPr>
          <w:p>
            <w:pP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TEAM ID:</w:t>
            </w:r>
          </w:p>
          <w:p>
            <w:pPr>
              <w:rPr>
                <w:rFonts w:hint="default" w:ascii="Times New Roman" w:hAnsi="Times New Roman" w:cs="Times New Roman"/>
                <w:b/>
                <w:bCs/>
                <w:sz w:val="24"/>
                <w:szCs w:val="24"/>
                <w:vertAlign w:val="baseline"/>
                <w:lang w:val="en-IN"/>
              </w:rPr>
            </w:pPr>
            <w:bookmarkStart w:id="0" w:name="_GoBack"/>
            <w:bookmarkEnd w:id="0"/>
            <w:r>
              <w:rPr>
                <w:rFonts w:hint="default" w:ascii="Times New Roman" w:hAnsi="Times New Roman" w:cs="Times New Roman"/>
                <w:b/>
                <w:bCs/>
                <w:sz w:val="24"/>
                <w:szCs w:val="24"/>
                <w:vertAlign w:val="baseline"/>
                <w:lang w:val="en-IN"/>
              </w:rPr>
              <w:t>PNT2022TMID22999</w:t>
            </w:r>
          </w:p>
        </w:tc>
        <w:tc>
          <w:tcPr>
            <w:tcW w:w="5393" w:type="dxa"/>
          </w:tcPr>
          <w:p>
            <w:pP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PREREQUISITE FOR FERTILIZER RECOMMENDATION SYSTEM</w:t>
            </w:r>
          </w:p>
        </w:tc>
      </w:tr>
    </w:tbl>
    <w:p>
      <w:pPr>
        <w:rPr>
          <w:rFonts w:hint="default"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PROBLEM STATEMENT:</w:t>
      </w:r>
    </w:p>
    <w:p>
      <w:pPr>
        <w:rPr>
          <w:rFonts w:hint="default" w:ascii="Times New Roman" w:hAnsi="Times New Roman" w:cs="Times New Roman"/>
          <w:sz w:val="24"/>
          <w:szCs w:val="24"/>
        </w:rPr>
      </w:pPr>
      <w:r>
        <w:rPr>
          <w:rFonts w:hint="default" w:ascii="Times New Roman" w:hAnsi="Times New Roman" w:cs="Times New Roman"/>
          <w:sz w:val="24"/>
          <w:szCs w:val="24"/>
        </w:rPr>
        <w:t>Agriculture is the most important sector in today’s life. Most plants are affected by a wide variety of bacterial and fungal diseases. Diseases on plants placed a major constraint on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Here is a list of prerequisite for fertilizer recommendation system:</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Neural Network</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Natural Language Processing</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Cloud</w:t>
      </w:r>
      <w:r>
        <w:rPr>
          <w:rFonts w:hint="default" w:ascii="Times New Roman" w:hAnsi="Times New Roman" w:cs="Times New Roman"/>
          <w:sz w:val="24"/>
          <w:szCs w:val="24"/>
          <w:lang w:val="en-US"/>
        </w:rPr>
        <w:t>ant</w:t>
      </w:r>
      <w:r>
        <w:rPr>
          <w:rFonts w:hint="default" w:ascii="Times New Roman" w:hAnsi="Times New Roman" w:cs="Times New Roman"/>
          <w:sz w:val="24"/>
          <w:szCs w:val="24"/>
        </w:rPr>
        <w:t xml:space="preserve"> DB</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Watson Assistant</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Artificial Intelligence</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Python</w:t>
      </w:r>
    </w:p>
    <w:p>
      <w:pPr>
        <w:pStyle w:val="7"/>
        <w:numPr>
          <w:ilvl w:val="0"/>
          <w:numId w:val="1"/>
        </w:numPr>
        <w:spacing w:line="360" w:lineRule="auto"/>
        <w:ind w:left="580" w:leftChars="0" w:firstLineChars="0"/>
        <w:rPr>
          <w:rFonts w:hint="default" w:ascii="Times New Roman" w:hAnsi="Times New Roman" w:cs="Times New Roman"/>
          <w:sz w:val="24"/>
          <w:szCs w:val="24"/>
        </w:rPr>
      </w:pPr>
      <w:r>
        <w:rPr>
          <w:rFonts w:hint="default" w:ascii="Times New Roman" w:hAnsi="Times New Roman" w:cs="Times New Roman"/>
          <w:sz w:val="24"/>
          <w:szCs w:val="24"/>
        </w:rPr>
        <w:t>HTML &amp; CSS</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Neural Network:</w:t>
      </w:r>
    </w:p>
    <w:p>
      <w:pPr>
        <w:ind w:firstLine="720" w:firstLineChars="0"/>
        <w:rPr>
          <w:rFonts w:hint="default" w:ascii="Times New Roman" w:hAnsi="Times New Roman" w:eastAsia="sans-serif" w:cs="Times New Roman"/>
          <w:i w:val="0"/>
          <w:iCs w:val="0"/>
          <w:caps w:val="0"/>
          <w:color w:val="333333"/>
          <w:spacing w:val="0"/>
          <w:sz w:val="24"/>
          <w:szCs w:val="24"/>
          <w:shd w:val="clear" w:fill="FFFFFF"/>
          <w:lang w:val="en-US"/>
        </w:rPr>
      </w:pPr>
      <w:r>
        <w:rPr>
          <w:rFonts w:hint="default" w:ascii="Times New Roman" w:hAnsi="Times New Roman" w:eastAsia="sans-serif" w:cs="Times New Roman"/>
          <w:i w:val="0"/>
          <w:iCs w:val="0"/>
          <w:caps w:val="0"/>
          <w:color w:val="333333"/>
          <w:spacing w:val="0"/>
          <w:sz w:val="24"/>
          <w:szCs w:val="24"/>
          <w:shd w:val="clear" w:fill="FFFFFF"/>
          <w:lang w:val="en-US"/>
        </w:rPr>
        <w:t>Prior knowledge on neural network is important for fertilizer recommendation system because t</w:t>
      </w:r>
      <w:r>
        <w:rPr>
          <w:rFonts w:hint="default" w:ascii="Times New Roman" w:hAnsi="Times New Roman" w:eastAsia="sans-serif" w:cs="Times New Roman"/>
          <w:i w:val="0"/>
          <w:iCs w:val="0"/>
          <w:caps w:val="0"/>
          <w:color w:val="333333"/>
          <w:spacing w:val="0"/>
          <w:sz w:val="24"/>
          <w:szCs w:val="24"/>
          <w:shd w:val="clear" w:fill="FFFFFF"/>
        </w:rPr>
        <w:t xml:space="preserve">he purpose of this work is to identify that from the basic nutrients in the soil such as Nitrogen(N), Phosphorus(P) and Potassium(K), with an MLP neural network of multiple input layers and multiple output layers trained with the back propagation algorithm, it can determine the fertilizers and amendments required </w:t>
      </w:r>
      <w:r>
        <w:rPr>
          <w:rFonts w:hint="default" w:ascii="Times New Roman" w:hAnsi="Times New Roman" w:eastAsia="sans-serif" w:cs="Times New Roman"/>
          <w:i w:val="0"/>
          <w:iCs w:val="0"/>
          <w:caps w:val="0"/>
          <w:color w:val="333333"/>
          <w:spacing w:val="0"/>
          <w:sz w:val="24"/>
          <w:szCs w:val="24"/>
          <w:shd w:val="clear" w:fill="FFFFFF"/>
          <w:lang w:val="en-US"/>
        </w:rPr>
        <w:t>for</w:t>
      </w:r>
      <w:r>
        <w:rPr>
          <w:rFonts w:hint="default" w:ascii="Times New Roman" w:hAnsi="Times New Roman" w:eastAsia="sans-serif" w:cs="Times New Roman"/>
          <w:i w:val="0"/>
          <w:iCs w:val="0"/>
          <w:caps w:val="0"/>
          <w:color w:val="333333"/>
          <w:spacing w:val="0"/>
          <w:sz w:val="24"/>
          <w:szCs w:val="24"/>
          <w:shd w:val="clear" w:fill="FFFFFF"/>
        </w:rPr>
        <w:t xml:space="preserve"> cultiva</w:t>
      </w:r>
      <w:r>
        <w:rPr>
          <w:rFonts w:hint="default" w:ascii="Times New Roman" w:hAnsi="Times New Roman" w:eastAsia="sans-serif" w:cs="Times New Roman"/>
          <w:i w:val="0"/>
          <w:iCs w:val="0"/>
          <w:caps w:val="0"/>
          <w:color w:val="333333"/>
          <w:spacing w:val="0"/>
          <w:sz w:val="24"/>
          <w:szCs w:val="24"/>
          <w:shd w:val="clear" w:fill="FFFFFF"/>
          <w:lang w:val="en-US"/>
        </w:rPr>
        <w:t>tion</w:t>
      </w:r>
    </w:p>
    <w:p>
      <w:pPr>
        <w:pStyle w:val="7"/>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Natural Language Processing</w:t>
      </w:r>
      <w:r>
        <w:rPr>
          <w:rFonts w:hint="default" w:ascii="Times New Roman" w:hAnsi="Times New Roman" w:cs="Times New Roman"/>
          <w:b/>
          <w:bCs/>
          <w:sz w:val="24"/>
          <w:szCs w:val="24"/>
          <w:lang w:val="en-US"/>
        </w:rPr>
        <w:t>:</w:t>
      </w:r>
    </w:p>
    <w:p>
      <w:pPr>
        <w:ind w:firstLine="72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Natural Language Processing, or NLP for short, is typically known as the electronic manipulation of natural language by software, also including speech and text. Natural Language Processing ( NLP) is perhaps the most machine-learning approach to engaging with complex agents to just use a natural speech, including certain English.</w:t>
      </w:r>
      <w:r>
        <w:rPr>
          <w:rFonts w:hint="default" w:ascii="Times New Roman" w:hAnsi="Times New Roman" w:eastAsia="SimSun" w:cs="Times New Roman"/>
          <w:sz w:val="24"/>
          <w:szCs w:val="24"/>
          <w:lang w:val="en-US"/>
        </w:rPr>
        <w:t>In our fertilizer recommendation system ,we use NLP to recognize the disease and recommend a fertilizer for a particular crop.</w:t>
      </w:r>
    </w:p>
    <w:p>
      <w:pPr>
        <w:pStyle w:val="7"/>
        <w:numPr>
          <w:ilvl w:val="0"/>
          <w:numId w:val="0"/>
        </w:numPr>
        <w:spacing w:line="360" w:lineRule="auto"/>
        <w:ind w:left="220" w:leftChars="0"/>
        <w:rPr>
          <w:rFonts w:hint="default" w:ascii="Times New Roman" w:hAnsi="Times New Roman" w:cs="Times New Roman"/>
          <w:sz w:val="24"/>
          <w:szCs w:val="24"/>
        </w:rPr>
      </w:pPr>
    </w:p>
    <w:p>
      <w:pPr>
        <w:pStyle w:val="7"/>
        <w:numPr>
          <w:ilvl w:val="0"/>
          <w:numId w:val="0"/>
        </w:numPr>
        <w:spacing w:line="360" w:lineRule="auto"/>
        <w:ind w:left="220" w:leftChars="0"/>
        <w:rPr>
          <w:rFonts w:hint="default" w:ascii="Times New Roman" w:hAnsi="Times New Roman" w:cs="Times New Roman"/>
          <w:b/>
          <w:bCs/>
          <w:sz w:val="24"/>
          <w:szCs w:val="24"/>
        </w:rPr>
      </w:pPr>
    </w:p>
    <w:p>
      <w:pPr>
        <w:pStyle w:val="7"/>
        <w:numPr>
          <w:ilvl w:val="0"/>
          <w:numId w:val="0"/>
        </w:numPr>
        <w:spacing w:line="360" w:lineRule="auto"/>
        <w:rPr>
          <w:rFonts w:hint="default" w:ascii="Times New Roman" w:hAnsi="Times New Roman" w:cs="Times New Roman"/>
          <w:b/>
          <w:bCs/>
          <w:sz w:val="24"/>
          <w:szCs w:val="24"/>
        </w:rPr>
      </w:pPr>
    </w:p>
    <w:p>
      <w:pPr>
        <w:pStyle w:val="7"/>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Cloudant DB</w:t>
      </w:r>
      <w:r>
        <w:rPr>
          <w:rFonts w:hint="default" w:ascii="Times New Roman" w:hAnsi="Times New Roman" w:cs="Times New Roman"/>
          <w:b/>
          <w:bCs/>
          <w:sz w:val="24"/>
          <w:szCs w:val="24"/>
          <w:lang w:val="en-US"/>
        </w:rPr>
        <w:t>:</w:t>
      </w:r>
    </w:p>
    <w:p>
      <w:pPr>
        <w:pStyle w:val="7"/>
        <w:numPr>
          <w:ilvl w:val="0"/>
          <w:numId w:val="0"/>
        </w:numPr>
        <w:spacing w:line="240" w:lineRule="auto"/>
        <w:ind w:firstLine="720" w:firstLineChars="0"/>
        <w:rPr>
          <w:rFonts w:hint="default" w:ascii="Times New Roman" w:hAnsi="Times New Roman" w:eastAsia="sans-serif" w:cs="Times New Roman"/>
          <w:i w:val="0"/>
          <w:iCs w:val="0"/>
          <w:caps w:val="0"/>
          <w:color w:val="000000" w:themeColor="text1"/>
          <w:sz w:val="24"/>
          <w:szCs w:val="24"/>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z w:val="24"/>
          <w:szCs w:val="24"/>
          <w:shd w:val="clear" w:fill="FFFFFF"/>
          <w:vertAlign w:val="baseline"/>
          <w14:textFill>
            <w14:solidFill>
              <w14:schemeClr w14:val="tx1"/>
            </w14:solidFill>
          </w14:textFill>
        </w:rPr>
        <w:t xml:space="preserve">Protecting </w:t>
      </w:r>
      <w:r>
        <w:rPr>
          <w:rFonts w:hint="default" w:ascii="Times New Roman" w:hAnsi="Times New Roman" w:eastAsia="sans-serif" w:cs="Times New Roman"/>
          <w:i w:val="0"/>
          <w:iCs w:val="0"/>
          <w:caps w:val="0"/>
          <w:color w:val="000000" w:themeColor="text1"/>
          <w:sz w:val="24"/>
          <w:szCs w:val="24"/>
          <w:shd w:val="clear" w:fill="FFFFFF"/>
          <w:vertAlign w:val="baseline"/>
          <w:lang w:val="en-US"/>
          <w14:textFill>
            <w14:solidFill>
              <w14:schemeClr w14:val="tx1"/>
            </w14:solidFill>
          </w14:textFill>
        </w:rPr>
        <w:t xml:space="preserve">our </w:t>
      </w:r>
      <w:r>
        <w:rPr>
          <w:rFonts w:hint="default" w:ascii="Times New Roman" w:hAnsi="Times New Roman" w:eastAsia="sans-serif" w:cs="Times New Roman"/>
          <w:i w:val="0"/>
          <w:iCs w:val="0"/>
          <w:caps w:val="0"/>
          <w:color w:val="000000" w:themeColor="text1"/>
          <w:sz w:val="24"/>
          <w:szCs w:val="24"/>
          <w:shd w:val="clear" w:fill="FFFFFF"/>
          <w:vertAlign w:val="baseline"/>
          <w14:textFill>
            <w14:solidFill>
              <w14:schemeClr w14:val="tx1"/>
            </w14:solidFill>
          </w14:textFill>
        </w:rPr>
        <w:t xml:space="preserve">application </w:t>
      </w:r>
      <w:r>
        <w:rPr>
          <w:rFonts w:hint="default" w:ascii="Times New Roman" w:hAnsi="Times New Roman" w:eastAsia="sans-serif" w:cs="Times New Roman"/>
          <w:i w:val="0"/>
          <w:iCs w:val="0"/>
          <w:caps w:val="0"/>
          <w:color w:val="000000" w:themeColor="text1"/>
          <w:sz w:val="24"/>
          <w:szCs w:val="24"/>
          <w:shd w:val="clear" w:fill="FFFFFF"/>
          <w:vertAlign w:val="baseline"/>
          <w:lang w:val="en-US"/>
          <w14:textFill>
            <w14:solidFill>
              <w14:schemeClr w14:val="tx1"/>
            </w14:solidFill>
          </w14:textFill>
        </w:rPr>
        <w:t xml:space="preserve">related </w:t>
      </w:r>
      <w:r>
        <w:rPr>
          <w:rFonts w:hint="default" w:ascii="Times New Roman" w:hAnsi="Times New Roman" w:eastAsia="sans-serif" w:cs="Times New Roman"/>
          <w:i w:val="0"/>
          <w:iCs w:val="0"/>
          <w:caps w:val="0"/>
          <w:color w:val="000000" w:themeColor="text1"/>
          <w:sz w:val="24"/>
          <w:szCs w:val="24"/>
          <w:shd w:val="clear" w:fill="FFFFFF"/>
          <w:vertAlign w:val="baseline"/>
          <w14:textFill>
            <w14:solidFill>
              <w14:schemeClr w14:val="tx1"/>
            </w14:solidFill>
          </w14:textFill>
        </w:rPr>
        <w:t>data</w:t>
      </w:r>
      <w:r>
        <w:rPr>
          <w:rFonts w:hint="default" w:ascii="Times New Roman" w:hAnsi="Times New Roman" w:eastAsia="sans-serif" w:cs="Times New Roman"/>
          <w:i w:val="0"/>
          <w:iCs w:val="0"/>
          <w:caps w:val="0"/>
          <w:color w:val="000000" w:themeColor="text1"/>
          <w:sz w:val="24"/>
          <w:szCs w:val="24"/>
          <w:shd w:val="clear" w:fill="FFFFFF"/>
          <w:vertAlign w:val="baseline"/>
          <w:lang w:val="en-US"/>
          <w14:textFill>
            <w14:solidFill>
              <w14:schemeClr w14:val="tx1"/>
            </w14:solidFill>
          </w14:textFill>
        </w:rPr>
        <w:t xml:space="preserve"> such as kinds of diseases and kinds of fertilizers</w:t>
      </w:r>
      <w:r>
        <w:rPr>
          <w:rFonts w:hint="default" w:ascii="Times New Roman" w:hAnsi="Times New Roman" w:eastAsia="sans-serif" w:cs="Times New Roman"/>
          <w:i w:val="0"/>
          <w:iCs w:val="0"/>
          <w:caps w:val="0"/>
          <w:color w:val="000000" w:themeColor="text1"/>
          <w:sz w:val="24"/>
          <w:szCs w:val="24"/>
          <w:shd w:val="clear" w:fill="FFFFFF"/>
          <w:vertAlign w:val="baseline"/>
          <w14:textFill>
            <w14:solidFill>
              <w14:schemeClr w14:val="tx1"/>
            </w14:solidFill>
          </w14:textFill>
        </w:rPr>
        <w:t xml:space="preserve"> for large-scale  can be complex, especially with distributed and NoSQL databases.Just as it reduces the effort of maintaining your databases to keep them running and growing nonstop, IBM® Cloudant® for IBM Cloud® also ensures that your data stays secure and protected.</w:t>
      </w:r>
    </w:p>
    <w:p>
      <w:pPr>
        <w:pStyle w:val="7"/>
        <w:numPr>
          <w:ilvl w:val="0"/>
          <w:numId w:val="0"/>
        </w:numPr>
        <w:spacing w:line="360" w:lineRule="auto"/>
        <w:ind w:left="220" w:leftChars="0"/>
        <w:rPr>
          <w:rFonts w:hint="default" w:ascii="Times New Roman" w:hAnsi="Times New Roman" w:cs="Times New Roman"/>
          <w:b/>
          <w:bCs/>
          <w:sz w:val="24"/>
          <w:szCs w:val="24"/>
        </w:rPr>
      </w:pPr>
    </w:p>
    <w:p>
      <w:pPr>
        <w:pStyle w:val="7"/>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Watson Assistant</w:t>
      </w:r>
      <w:r>
        <w:rPr>
          <w:rFonts w:hint="default" w:ascii="Times New Roman" w:hAnsi="Times New Roman" w:cs="Times New Roman"/>
          <w:b/>
          <w:bCs/>
          <w:sz w:val="24"/>
          <w:szCs w:val="24"/>
          <w:lang w:val="en-US"/>
        </w:rPr>
        <w:t>:</w:t>
      </w:r>
    </w:p>
    <w:p>
      <w:pPr>
        <w:pStyle w:val="7"/>
        <w:numPr>
          <w:ilvl w:val="0"/>
          <w:numId w:val="0"/>
        </w:numPr>
        <w:spacing w:line="240" w:lineRule="auto"/>
        <w:ind w:firstLine="960" w:firstLineChars="400"/>
        <w:jc w:val="both"/>
        <w:rPr>
          <w:rFonts w:hint="default" w:ascii="Times New Roman" w:hAnsi="Times New Roman" w:eastAsia="Arial" w:cs="Times New Roman"/>
          <w:i w:val="0"/>
          <w:iCs w:val="0"/>
          <w:caps w:val="0"/>
          <w:color w:val="161616"/>
          <w:spacing w:val="0"/>
          <w:sz w:val="24"/>
          <w:szCs w:val="24"/>
          <w:shd w:val="clear" w:fill="FFFFFF"/>
        </w:rPr>
      </w:pPr>
      <w:r>
        <w:rPr>
          <w:rFonts w:hint="default" w:ascii="Times New Roman" w:hAnsi="Times New Roman" w:eastAsia="Arial" w:cs="Times New Roman"/>
          <w:i w:val="0"/>
          <w:iCs w:val="0"/>
          <w:caps w:val="0"/>
          <w:color w:val="161616"/>
          <w:spacing w:val="0"/>
          <w:sz w:val="24"/>
          <w:szCs w:val="24"/>
          <w:shd w:val="clear" w:fill="FFFFFF"/>
        </w:rPr>
        <w:t xml:space="preserve">IBM Watson Assistant is an AI-powered virtual agent that provides </w:t>
      </w:r>
      <w:r>
        <w:rPr>
          <w:rFonts w:hint="default" w:ascii="Times New Roman" w:hAnsi="Times New Roman" w:eastAsia="Arial" w:cs="Times New Roman"/>
          <w:i w:val="0"/>
          <w:iCs w:val="0"/>
          <w:caps w:val="0"/>
          <w:color w:val="161616"/>
          <w:spacing w:val="0"/>
          <w:sz w:val="24"/>
          <w:szCs w:val="24"/>
          <w:shd w:val="clear" w:fill="FFFFFF"/>
          <w:lang w:val="en-US"/>
        </w:rPr>
        <w:t xml:space="preserve">users such as farmers </w:t>
      </w:r>
      <w:r>
        <w:rPr>
          <w:rFonts w:hint="default" w:ascii="Times New Roman" w:hAnsi="Times New Roman" w:eastAsia="Arial" w:cs="Times New Roman"/>
          <w:i w:val="0"/>
          <w:iCs w:val="0"/>
          <w:caps w:val="0"/>
          <w:color w:val="161616"/>
          <w:spacing w:val="0"/>
          <w:sz w:val="24"/>
          <w:szCs w:val="24"/>
          <w:shd w:val="clear" w:fill="FFFFFF"/>
        </w:rPr>
        <w:t xml:space="preserve">with fast, consistent, and accurate answers across </w:t>
      </w:r>
      <w:r>
        <w:rPr>
          <w:rFonts w:hint="default" w:ascii="Times New Roman" w:hAnsi="Times New Roman" w:eastAsia="Arial" w:cs="Times New Roman"/>
          <w:i w:val="0"/>
          <w:iCs w:val="0"/>
          <w:caps w:val="0"/>
          <w:color w:val="161616"/>
          <w:spacing w:val="0"/>
          <w:sz w:val="24"/>
          <w:szCs w:val="24"/>
          <w:shd w:val="clear" w:fill="FFFFFF"/>
          <w:lang w:val="en-US"/>
        </w:rPr>
        <w:t>our fertilizerr recommendation system</w:t>
      </w:r>
      <w:r>
        <w:rPr>
          <w:rFonts w:hint="default" w:ascii="Times New Roman" w:hAnsi="Times New Roman" w:eastAsia="Arial" w:cs="Times New Roman"/>
          <w:i w:val="0"/>
          <w:iCs w:val="0"/>
          <w:caps w:val="0"/>
          <w:color w:val="161616"/>
          <w:spacing w:val="0"/>
          <w:sz w:val="24"/>
          <w:szCs w:val="24"/>
          <w:shd w:val="clear" w:fill="FFFFFF"/>
        </w:rPr>
        <w:t>. Using AI and natural language processing, Watson</w:t>
      </w:r>
      <w:r>
        <w:rPr>
          <w:rFonts w:hint="default" w:ascii="Times New Roman" w:hAnsi="Times New Roman" w:eastAsia="Arial" w:cs="Times New Roman"/>
          <w:i w:val="0"/>
          <w:iCs w:val="0"/>
          <w:caps w:val="0"/>
          <w:color w:val="161616"/>
          <w:spacing w:val="0"/>
          <w:sz w:val="24"/>
          <w:szCs w:val="24"/>
          <w:shd w:val="clear" w:fill="FFFFFF"/>
          <w:lang w:val="en-US"/>
        </w:rPr>
        <w:t xml:space="preserve"> </w:t>
      </w:r>
      <w:r>
        <w:rPr>
          <w:rFonts w:hint="default" w:ascii="Times New Roman" w:hAnsi="Times New Roman" w:eastAsia="Arial" w:cs="Times New Roman"/>
          <w:i w:val="0"/>
          <w:iCs w:val="0"/>
          <w:caps w:val="0"/>
          <w:color w:val="161616"/>
          <w:spacing w:val="0"/>
          <w:sz w:val="24"/>
          <w:szCs w:val="24"/>
          <w:shd w:val="clear" w:fill="FFFFFF"/>
        </w:rPr>
        <w:t>Assistant learns from customer conversations, improving its ability to resolve issues the first time while removing the frustration of long wait times, tedious searches, and unhelpful chatbots.</w:t>
      </w:r>
    </w:p>
    <w:p>
      <w:pPr>
        <w:pStyle w:val="7"/>
        <w:numPr>
          <w:ilvl w:val="0"/>
          <w:numId w:val="0"/>
        </w:numPr>
        <w:spacing w:line="360" w:lineRule="auto"/>
        <w:rPr>
          <w:rFonts w:hint="default" w:ascii="Times New Roman" w:hAnsi="Times New Roman" w:cs="Times New Roman"/>
          <w:b/>
          <w:bCs/>
          <w:sz w:val="24"/>
          <w:szCs w:val="24"/>
          <w:lang w:val="en-US"/>
        </w:rPr>
      </w:pPr>
    </w:p>
    <w:p>
      <w:pPr>
        <w:pStyle w:val="7"/>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Artificial Intelligence</w:t>
      </w:r>
      <w:r>
        <w:rPr>
          <w:rFonts w:hint="default" w:ascii="Times New Roman" w:hAnsi="Times New Roman" w:cs="Times New Roman"/>
          <w:b/>
          <w:bCs/>
          <w:sz w:val="24"/>
          <w:szCs w:val="24"/>
          <w:lang w:val="en-US"/>
        </w:rPr>
        <w:t>:</w:t>
      </w:r>
    </w:p>
    <w:p>
      <w:pPr>
        <w:pStyle w:val="7"/>
        <w:numPr>
          <w:ilvl w:val="0"/>
          <w:numId w:val="0"/>
        </w:numPr>
        <w:spacing w:line="240" w:lineRule="auto"/>
        <w:ind w:firstLine="720" w:firstLineChars="0"/>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i w:val="0"/>
          <w:iCs w:val="0"/>
          <w:caps w:val="0"/>
          <w:color w:val="202124"/>
          <w:spacing w:val="0"/>
          <w:sz w:val="24"/>
          <w:szCs w:val="24"/>
          <w:shd w:val="clear" w:fill="FFFFFF"/>
        </w:rPr>
        <w:t>Artificial intelligence (AI) refers to </w:t>
      </w:r>
      <w:r>
        <w:rPr>
          <w:rFonts w:hint="default" w:ascii="Times New Roman" w:hAnsi="Times New Roman" w:eastAsia="SimSun" w:cs="Times New Roman"/>
          <w:b w:val="0"/>
          <w:bCs w:val="0"/>
          <w:i w:val="0"/>
          <w:iCs w:val="0"/>
          <w:caps w:val="0"/>
          <w:color w:val="202124"/>
          <w:spacing w:val="0"/>
          <w:sz w:val="24"/>
          <w:szCs w:val="24"/>
          <w:shd w:val="clear" w:fill="FFFFFF"/>
        </w:rPr>
        <w:t>the simulation of human intelligence in machines that are programmed to think like humans and mimic their actions</w:t>
      </w:r>
      <w:r>
        <w:rPr>
          <w:rFonts w:hint="default" w:ascii="Times New Roman" w:hAnsi="Times New Roman" w:eastAsia="SimSun" w:cs="Times New Roman"/>
          <w:i w:val="0"/>
          <w:iCs w:val="0"/>
          <w:caps w:val="0"/>
          <w:color w:val="202124"/>
          <w:spacing w:val="0"/>
          <w:sz w:val="24"/>
          <w:szCs w:val="24"/>
          <w:shd w:val="clear" w:fill="FFFFFF"/>
        </w:rPr>
        <w:t>.</w:t>
      </w:r>
      <w:r>
        <w:rPr>
          <w:rFonts w:hint="default" w:ascii="Times New Roman" w:hAnsi="Times New Roman" w:eastAsia="SimSun" w:cs="Times New Roman"/>
          <w:i w:val="0"/>
          <w:iCs w:val="0"/>
          <w:caps w:val="0"/>
          <w:color w:val="202124"/>
          <w:spacing w:val="0"/>
          <w:sz w:val="24"/>
          <w:szCs w:val="24"/>
          <w:shd w:val="clear" w:fill="FFFFFF"/>
          <w:lang w:val="en-US"/>
        </w:rPr>
        <w:t>our system requires Artificial intelligence for recognizing the disease by image preprocessing.</w:t>
      </w:r>
    </w:p>
    <w:p>
      <w:pPr>
        <w:pStyle w:val="7"/>
        <w:numPr>
          <w:ilvl w:val="0"/>
          <w:numId w:val="0"/>
        </w:numPr>
        <w:spacing w:line="240" w:lineRule="auto"/>
        <w:rPr>
          <w:rFonts w:hint="default" w:ascii="Times New Roman" w:hAnsi="Times New Roman" w:eastAsia="SimSun" w:cs="Times New Roman"/>
          <w:i w:val="0"/>
          <w:iCs w:val="0"/>
          <w:caps w:val="0"/>
          <w:color w:val="202124"/>
          <w:spacing w:val="0"/>
          <w:sz w:val="24"/>
          <w:szCs w:val="24"/>
          <w:shd w:val="clear" w:fill="FFFFFF"/>
          <w:lang w:val="en-US"/>
        </w:rPr>
      </w:pPr>
    </w:p>
    <w:p>
      <w:pPr>
        <w:pStyle w:val="7"/>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Python</w:t>
      </w:r>
      <w:r>
        <w:rPr>
          <w:rFonts w:hint="default" w:ascii="Times New Roman" w:hAnsi="Times New Roman" w:cs="Times New Roman"/>
          <w:b/>
          <w:bCs/>
          <w:sz w:val="24"/>
          <w:szCs w:val="24"/>
          <w:lang w:val="en-US"/>
        </w:rPr>
        <w:t>:</w:t>
      </w:r>
    </w:p>
    <w:p>
      <w:pPr>
        <w:pStyle w:val="7"/>
        <w:numPr>
          <w:ilvl w:val="0"/>
          <w:numId w:val="0"/>
        </w:numPr>
        <w:spacing w:line="240" w:lineRule="auto"/>
        <w:ind w:firstLine="720" w:firstLineChars="0"/>
        <w:rPr>
          <w:rFonts w:hint="default" w:ascii="Times New Roman" w:hAnsi="Times New Roman" w:cs="Times New Roman"/>
          <w:color w:val="000000" w:themeColor="text1"/>
          <w:sz w:val="24"/>
          <w:szCs w:val="24"/>
          <w:lang w:val="en-US"/>
          <w14:textFill>
            <w14:solidFill>
              <w14:schemeClr w14:val="tx1"/>
            </w14:solidFill>
          </w14:textFill>
        </w:rPr>
      </w:pP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Python</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is a popular programming language.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Python</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can be used on a server to create web applications. </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Python has many built-in modules and is very much useful for us to develop fertilizer recommendation system.</w:t>
      </w:r>
    </w:p>
    <w:p>
      <w:pPr>
        <w:pStyle w:val="7"/>
        <w:numPr>
          <w:ilvl w:val="0"/>
          <w:numId w:val="0"/>
        </w:numPr>
        <w:spacing w:line="240" w:lineRule="auto"/>
        <w:rPr>
          <w:rFonts w:hint="default" w:ascii="Times New Roman" w:hAnsi="Times New Roman" w:cs="Times New Roman"/>
          <w:sz w:val="24"/>
          <w:szCs w:val="24"/>
        </w:rPr>
      </w:pPr>
    </w:p>
    <w:p>
      <w:pPr>
        <w:pStyle w:val="7"/>
        <w:numPr>
          <w:ilvl w:val="0"/>
          <w:numId w:val="0"/>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HTML &amp; CSS</w:t>
      </w:r>
      <w:r>
        <w:rPr>
          <w:rFonts w:hint="default" w:ascii="Times New Roman" w:hAnsi="Times New Roman" w:cs="Times New Roman"/>
          <w:b/>
          <w:bCs/>
          <w:sz w:val="24"/>
          <w:szCs w:val="24"/>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 w:lineRule="atLeast"/>
        <w:ind w:left="0" w:firstLine="720" w:firstLineChars="0"/>
        <w:textAlignment w:val="baseline"/>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aps w:val="0"/>
          <w:color w:val="202124"/>
          <w:spacing w:val="0"/>
          <w:sz w:val="24"/>
          <w:szCs w:val="24"/>
          <w:shd w:val="clear" w:fill="FFFFFF"/>
        </w:rPr>
        <w:t>HTML (the </w:t>
      </w:r>
      <w:r>
        <w:rPr>
          <w:rFonts w:hint="default" w:ascii="Times New Roman" w:hAnsi="Times New Roman" w:eastAsia="SimSun" w:cs="Times New Roman"/>
          <w:b w:val="0"/>
          <w:bCs w:val="0"/>
          <w:i w:val="0"/>
          <w:iCs w:val="0"/>
          <w:caps w:val="0"/>
          <w:color w:val="202124"/>
          <w:spacing w:val="0"/>
          <w:sz w:val="24"/>
          <w:szCs w:val="24"/>
          <w:shd w:val="clear" w:fill="FFFFFF"/>
        </w:rPr>
        <w:t>Hypertext Markup Language</w:t>
      </w:r>
      <w:r>
        <w:rPr>
          <w:rFonts w:hint="default" w:ascii="Times New Roman" w:hAnsi="Times New Roman" w:eastAsia="SimSun" w:cs="Times New Roman"/>
          <w:i w:val="0"/>
          <w:iCs w:val="0"/>
          <w:caps w:val="0"/>
          <w:color w:val="202124"/>
          <w:spacing w:val="0"/>
          <w:sz w:val="24"/>
          <w:szCs w:val="24"/>
          <w:shd w:val="clear" w:fill="FFFFFF"/>
        </w:rPr>
        <w:t>) and CSS (Cascading Style Sheets) are two of the core technologies for building Web pages. HTML provides the structure of the page, CSS the (visual and aural) layout, for a variety of devices.</w:t>
      </w:r>
      <w:r>
        <w:rPr>
          <w:rFonts w:hint="default" w:ascii="Times New Roman" w:hAnsi="Times New Roman" w:eastAsia="SimSun" w:cs="Times New Roman"/>
          <w:i w:val="0"/>
          <w:iCs w:val="0"/>
          <w:caps w:val="0"/>
          <w:color w:val="202124"/>
          <w:spacing w:val="0"/>
          <w:sz w:val="24"/>
          <w:szCs w:val="24"/>
          <w:shd w:val="clear" w:fill="FFFFFF"/>
          <w:lang w:val="en-US"/>
        </w:rPr>
        <w:t xml:space="preserve">In our fertilizer recommendation system ,it helps us in </w:t>
      </w:r>
      <w:r>
        <w:rPr>
          <w:rFonts w:hint="default" w:ascii="Times New Roman" w:hAnsi="Times New Roman" w:eastAsia="Arial" w:cs="Times New Roman"/>
          <w:i w:val="0"/>
          <w:iCs w:val="0"/>
          <w:caps w:val="0"/>
          <w:color w:val="161616"/>
          <w:spacing w:val="0"/>
          <w:sz w:val="24"/>
          <w:szCs w:val="24"/>
          <w:shd w:val="clear" w:fill="FFFFFF"/>
          <w:lang w:val="en-US"/>
        </w:rPr>
        <w:t>making the GUI of our fertilizer recommendation  system.</w:t>
      </w: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72FE5"/>
    <w:multiLevelType w:val="multilevel"/>
    <w:tmpl w:val="10872FE5"/>
    <w:lvl w:ilvl="0" w:tentative="0">
      <w:start w:val="1"/>
      <w:numFmt w:val="bullet"/>
      <w:lvlText w:val=""/>
      <w:lvlJc w:val="left"/>
      <w:pPr>
        <w:ind w:left="580" w:hanging="360"/>
      </w:pPr>
      <w:rPr>
        <w:rFonts w:hint="default" w:ascii="Symbol" w:hAnsi="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479D8"/>
    <w:rsid w:val="07E479D8"/>
    <w:rsid w:val="0A4F150B"/>
    <w:rsid w:val="126637EB"/>
    <w:rsid w:val="15A669EC"/>
    <w:rsid w:val="19E576EB"/>
    <w:rsid w:val="26C1503C"/>
    <w:rsid w:val="3A0E0140"/>
    <w:rsid w:val="4FBB4785"/>
    <w:rsid w:val="60E455D3"/>
    <w:rsid w:val="71B9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2022-10-28T17:59:00Z</dcterms:created>
  <dc:creator>khars</dc:creator>
  <cp:lastModifiedBy>khars</cp:lastModifiedBy>
  <dcterms:modified xsi:type="dcterms:W3CDTF">2022-10-29T06:22:30Z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FC6751183841441AA577A7B610EA16D3</vt:lpwstr>
  </property>
</Properties>
</file>