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BF30" w14:textId="77777777" w:rsidR="00063C0F" w:rsidRDefault="00000000">
      <w:pPr>
        <w:pStyle w:val="BodyText"/>
        <w:spacing w:before="77" w:line="259" w:lineRule="auto"/>
        <w:ind w:left="3526" w:right="2950" w:firstLine="26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1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Activity</w:t>
      </w:r>
      <w:r>
        <w:rPr>
          <w:spacing w:val="-15"/>
        </w:rPr>
        <w:t xml:space="preserve"> </w:t>
      </w:r>
      <w:r>
        <w:t>List</w:t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4448"/>
      </w:tblGrid>
      <w:tr w:rsidR="00063C0F" w14:paraId="1FB464EA" w14:textId="77777777">
        <w:trPr>
          <w:trHeight w:val="263"/>
        </w:trPr>
        <w:tc>
          <w:tcPr>
            <w:tcW w:w="4791" w:type="dxa"/>
          </w:tcPr>
          <w:p w14:paraId="46CF67E8" w14:textId="77777777" w:rsidR="00063C0F" w:rsidRDefault="00000000">
            <w:pPr>
              <w:pStyle w:val="TableParagraph"/>
              <w:spacing w:before="10" w:line="233" w:lineRule="exact"/>
              <w:ind w:left="1988" w:right="1956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</w:p>
        </w:tc>
        <w:tc>
          <w:tcPr>
            <w:tcW w:w="4448" w:type="dxa"/>
          </w:tcPr>
          <w:p w14:paraId="1DD21676" w14:textId="7E75349D" w:rsidR="00063C0F" w:rsidRDefault="00CC2516">
            <w:pPr>
              <w:pStyle w:val="TableParagraph"/>
              <w:spacing w:before="10" w:line="233" w:lineRule="exact"/>
              <w:ind w:left="1128" w:right="1076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  <w:r w:rsidR="00C15F11">
              <w:rPr>
                <w:rFonts w:ascii="Times New Roman"/>
              </w:rPr>
              <w:t>3</w:t>
            </w:r>
            <w:r w:rsidR="00000000">
              <w:rPr>
                <w:rFonts w:ascii="Times New Roman"/>
                <w:spacing w:val="-2"/>
              </w:rPr>
              <w:t xml:space="preserve"> </w:t>
            </w:r>
            <w:r w:rsidR="00000000">
              <w:rPr>
                <w:rFonts w:ascii="Times New Roman"/>
              </w:rPr>
              <w:t>Nov</w:t>
            </w:r>
            <w:r w:rsidR="00000000">
              <w:rPr>
                <w:rFonts w:ascii="Times New Roman"/>
                <w:spacing w:val="-4"/>
              </w:rPr>
              <w:t xml:space="preserve"> </w:t>
            </w:r>
            <w:r w:rsidR="00000000">
              <w:rPr>
                <w:rFonts w:ascii="Times New Roman"/>
              </w:rPr>
              <w:t>2022</w:t>
            </w:r>
          </w:p>
        </w:tc>
      </w:tr>
      <w:tr w:rsidR="00063C0F" w14:paraId="4247B7C4" w14:textId="77777777">
        <w:trPr>
          <w:trHeight w:val="1144"/>
        </w:trPr>
        <w:tc>
          <w:tcPr>
            <w:tcW w:w="4791" w:type="dxa"/>
          </w:tcPr>
          <w:p w14:paraId="669039C0" w14:textId="77777777" w:rsidR="00063C0F" w:rsidRDefault="00063C0F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4604654C" w14:textId="77777777" w:rsidR="00063C0F" w:rsidRDefault="00000000">
            <w:pPr>
              <w:pStyle w:val="TableParagraph"/>
              <w:spacing w:before="1"/>
              <w:ind w:left="1998" w:right="1956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Team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4448" w:type="dxa"/>
          </w:tcPr>
          <w:p w14:paraId="31AEF9B0" w14:textId="77777777" w:rsidR="00063C0F" w:rsidRDefault="00063C0F">
            <w:pPr>
              <w:pStyle w:val="TableParagraph"/>
              <w:spacing w:before="4"/>
              <w:ind w:left="0"/>
              <w:rPr>
                <w:rFonts w:ascii="Arial"/>
                <w:b/>
                <w:sz w:val="31"/>
              </w:rPr>
            </w:pPr>
          </w:p>
          <w:p w14:paraId="20ADB00D" w14:textId="05BD8874" w:rsidR="00063C0F" w:rsidRDefault="00000000">
            <w:pPr>
              <w:pStyle w:val="TableParagraph"/>
              <w:spacing w:before="1"/>
              <w:ind w:left="1128" w:right="112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12121"/>
                <w:sz w:val="24"/>
              </w:rPr>
              <w:t>PNT2022TMID</w:t>
            </w:r>
            <w:r w:rsidR="00CC2516">
              <w:rPr>
                <w:rFonts w:ascii="Times New Roman"/>
                <w:color w:val="212121"/>
                <w:sz w:val="24"/>
              </w:rPr>
              <w:t>29189</w:t>
            </w:r>
          </w:p>
        </w:tc>
      </w:tr>
      <w:tr w:rsidR="00063C0F" w14:paraId="4B8D58A5" w14:textId="77777777">
        <w:trPr>
          <w:trHeight w:val="815"/>
        </w:trPr>
        <w:tc>
          <w:tcPr>
            <w:tcW w:w="4791" w:type="dxa"/>
          </w:tcPr>
          <w:p w14:paraId="5461BA43" w14:textId="77777777" w:rsidR="00063C0F" w:rsidRDefault="00000000">
            <w:pPr>
              <w:pStyle w:val="TableParagraph"/>
              <w:spacing w:before="15"/>
              <w:ind w:left="1997" w:right="1956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Project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4448" w:type="dxa"/>
          </w:tcPr>
          <w:p w14:paraId="443370EF" w14:textId="77777777" w:rsidR="00063C0F" w:rsidRDefault="00000000">
            <w:pPr>
              <w:pStyle w:val="TableParagraph"/>
              <w:spacing w:before="15" w:line="252" w:lineRule="auto"/>
              <w:ind w:left="1192" w:right="726" w:hanging="509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Real time Communication System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Powered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by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AI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for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Specially</w:t>
            </w:r>
          </w:p>
          <w:p w14:paraId="04805D71" w14:textId="77777777" w:rsidR="00063C0F" w:rsidRDefault="00000000">
            <w:pPr>
              <w:pStyle w:val="TableParagraph"/>
              <w:spacing w:before="4" w:line="245" w:lineRule="exact"/>
              <w:ind w:left="0" w:right="723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Abled</w:t>
            </w:r>
          </w:p>
        </w:tc>
      </w:tr>
    </w:tbl>
    <w:p w14:paraId="088E8C4F" w14:textId="77777777" w:rsidR="00063C0F" w:rsidRDefault="00063C0F">
      <w:pPr>
        <w:pStyle w:val="BodyText"/>
        <w:rPr>
          <w:sz w:val="20"/>
        </w:rPr>
      </w:pPr>
    </w:p>
    <w:p w14:paraId="5FA9686C" w14:textId="77777777" w:rsidR="00063C0F" w:rsidRDefault="00063C0F">
      <w:pPr>
        <w:pStyle w:val="BodyText"/>
        <w:rPr>
          <w:sz w:val="20"/>
        </w:rPr>
      </w:pPr>
    </w:p>
    <w:p w14:paraId="0117DA25" w14:textId="77777777" w:rsidR="00063C0F" w:rsidRDefault="00063C0F">
      <w:pPr>
        <w:pStyle w:val="BodyText"/>
        <w:spacing w:before="6"/>
        <w:rPr>
          <w:sz w:val="25"/>
        </w:rPr>
      </w:pPr>
    </w:p>
    <w:tbl>
      <w:tblPr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1"/>
        <w:gridCol w:w="3006"/>
        <w:gridCol w:w="2793"/>
      </w:tblGrid>
      <w:tr w:rsidR="00063C0F" w14:paraId="3183AC0C" w14:textId="77777777">
        <w:trPr>
          <w:trHeight w:val="345"/>
        </w:trPr>
        <w:tc>
          <w:tcPr>
            <w:tcW w:w="3001" w:type="dxa"/>
          </w:tcPr>
          <w:p w14:paraId="0B1867EE" w14:textId="77777777" w:rsidR="00063C0F" w:rsidRDefault="00000000">
            <w:pPr>
              <w:pStyle w:val="TableParagraph"/>
              <w:spacing w:before="52"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006" w:type="dxa"/>
          </w:tcPr>
          <w:p w14:paraId="4257C890" w14:textId="77777777" w:rsidR="00063C0F" w:rsidRDefault="00000000">
            <w:pPr>
              <w:pStyle w:val="TableParagraph"/>
              <w:spacing w:before="52" w:line="273" w:lineRule="exact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793" w:type="dxa"/>
          </w:tcPr>
          <w:p w14:paraId="3CB61D02" w14:textId="77777777" w:rsidR="00063C0F" w:rsidRDefault="00000000">
            <w:pPr>
              <w:pStyle w:val="TableParagraph"/>
              <w:spacing w:before="52" w:line="273" w:lineRule="exact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063C0F" w14:paraId="239270BD" w14:textId="77777777">
        <w:trPr>
          <w:trHeight w:val="362"/>
        </w:trPr>
        <w:tc>
          <w:tcPr>
            <w:tcW w:w="3001" w:type="dxa"/>
            <w:tcBorders>
              <w:bottom w:val="nil"/>
            </w:tcBorders>
          </w:tcPr>
          <w:p w14:paraId="236C056E" w14:textId="77777777" w:rsidR="00063C0F" w:rsidRDefault="00000000">
            <w:pPr>
              <w:pStyle w:val="TableParagraph"/>
              <w:spacing w:before="52" w:line="290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Survey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</w:p>
        </w:tc>
        <w:tc>
          <w:tcPr>
            <w:tcW w:w="3006" w:type="dxa"/>
            <w:tcBorders>
              <w:bottom w:val="nil"/>
            </w:tcBorders>
          </w:tcPr>
          <w:p w14:paraId="021901DD" w14:textId="77777777" w:rsidR="00063C0F" w:rsidRDefault="00000000">
            <w:pPr>
              <w:pStyle w:val="TableParagraph"/>
              <w:spacing w:before="49"/>
              <w:ind w:left="13"/>
            </w:pPr>
            <w:r>
              <w:t>Literature</w:t>
            </w:r>
            <w:r>
              <w:rPr>
                <w:spacing w:val="-1"/>
              </w:rPr>
              <w:t xml:space="preserve"> </w:t>
            </w:r>
            <w:r>
              <w:t>survey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</w:tc>
        <w:tc>
          <w:tcPr>
            <w:tcW w:w="2793" w:type="dxa"/>
            <w:tcBorders>
              <w:bottom w:val="nil"/>
            </w:tcBorders>
          </w:tcPr>
          <w:p w14:paraId="146937E8" w14:textId="77777777" w:rsidR="00063C0F" w:rsidRDefault="00000000">
            <w:pPr>
              <w:pStyle w:val="TableParagraph"/>
              <w:spacing w:before="49" w:line="293" w:lineRule="exact"/>
              <w:ind w:left="123"/>
              <w:rPr>
                <w:sz w:val="24"/>
              </w:rPr>
            </w:pPr>
            <w:r>
              <w:rPr>
                <w:sz w:val="24"/>
              </w:rPr>
              <w:t>19 OCT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63C0F" w14:paraId="41DD845E" w14:textId="77777777">
        <w:trPr>
          <w:trHeight w:val="300"/>
        </w:trPr>
        <w:tc>
          <w:tcPr>
            <w:tcW w:w="3001" w:type="dxa"/>
            <w:tcBorders>
              <w:top w:val="nil"/>
              <w:bottom w:val="nil"/>
            </w:tcBorders>
          </w:tcPr>
          <w:p w14:paraId="43FBC8A5" w14:textId="77777777" w:rsidR="00063C0F" w:rsidRDefault="00000000"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Information</w:t>
            </w:r>
          </w:p>
        </w:tc>
        <w:tc>
          <w:tcPr>
            <w:tcW w:w="3006" w:type="dxa"/>
            <w:tcBorders>
              <w:top w:val="nil"/>
              <w:bottom w:val="nil"/>
            </w:tcBorders>
          </w:tcPr>
          <w:p w14:paraId="2D4D2E72" w14:textId="77777777" w:rsidR="00063C0F" w:rsidRDefault="00000000">
            <w:pPr>
              <w:pStyle w:val="TableParagraph"/>
              <w:spacing w:line="246" w:lineRule="exact"/>
              <w:ind w:left="13"/>
            </w:pPr>
            <w:r>
              <w:t>selected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&amp;</w:t>
            </w:r>
          </w:p>
        </w:tc>
        <w:tc>
          <w:tcPr>
            <w:tcW w:w="2793" w:type="dxa"/>
            <w:tcBorders>
              <w:top w:val="nil"/>
              <w:bottom w:val="nil"/>
            </w:tcBorders>
          </w:tcPr>
          <w:p w14:paraId="04FB905A" w14:textId="77777777" w:rsidR="00063C0F" w:rsidRDefault="00063C0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63C0F" w14:paraId="336AC349" w14:textId="77777777">
        <w:trPr>
          <w:trHeight w:val="303"/>
        </w:trPr>
        <w:tc>
          <w:tcPr>
            <w:tcW w:w="3001" w:type="dxa"/>
            <w:tcBorders>
              <w:top w:val="nil"/>
              <w:bottom w:val="nil"/>
            </w:tcBorders>
          </w:tcPr>
          <w:p w14:paraId="6A2BE269" w14:textId="77777777" w:rsidR="00063C0F" w:rsidRDefault="00000000">
            <w:pPr>
              <w:pStyle w:val="TableParagraph"/>
              <w:spacing w:before="11" w:line="272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006" w:type="dxa"/>
            <w:tcBorders>
              <w:top w:val="nil"/>
              <w:bottom w:val="nil"/>
            </w:tcBorders>
          </w:tcPr>
          <w:p w14:paraId="3099D54D" w14:textId="77777777" w:rsidR="00063C0F" w:rsidRDefault="00000000">
            <w:pPr>
              <w:pStyle w:val="TableParagraph"/>
              <w:spacing w:line="237" w:lineRule="exact"/>
              <w:ind w:left="13"/>
            </w:pPr>
            <w:r>
              <w:t>gatheringinformation</w:t>
            </w:r>
            <w:r>
              <w:rPr>
                <w:spacing w:val="-2"/>
              </w:rPr>
              <w:t xml:space="preserve"> </w:t>
            </w:r>
            <w:r>
              <w:t>by</w:t>
            </w:r>
          </w:p>
        </w:tc>
        <w:tc>
          <w:tcPr>
            <w:tcW w:w="2793" w:type="dxa"/>
            <w:tcBorders>
              <w:top w:val="nil"/>
              <w:bottom w:val="nil"/>
            </w:tcBorders>
          </w:tcPr>
          <w:p w14:paraId="1898A7D1" w14:textId="77777777" w:rsidR="00063C0F" w:rsidRDefault="00063C0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63C0F" w14:paraId="761BC4C6" w14:textId="77777777">
        <w:trPr>
          <w:trHeight w:val="280"/>
        </w:trPr>
        <w:tc>
          <w:tcPr>
            <w:tcW w:w="3001" w:type="dxa"/>
            <w:tcBorders>
              <w:top w:val="nil"/>
              <w:bottom w:val="nil"/>
            </w:tcBorders>
          </w:tcPr>
          <w:p w14:paraId="21D29080" w14:textId="77777777" w:rsidR="00063C0F" w:rsidRDefault="00063C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06" w:type="dxa"/>
            <w:tcBorders>
              <w:top w:val="nil"/>
              <w:bottom w:val="nil"/>
            </w:tcBorders>
          </w:tcPr>
          <w:p w14:paraId="25FE5532" w14:textId="77777777" w:rsidR="00063C0F" w:rsidRDefault="00000000">
            <w:pPr>
              <w:pStyle w:val="TableParagraph"/>
              <w:spacing w:line="248" w:lineRule="exact"/>
              <w:ind w:left="13"/>
              <w:rPr>
                <w:sz w:val="24"/>
              </w:rPr>
            </w:pPr>
            <w:r>
              <w:t>referring</w:t>
            </w:r>
            <w:r>
              <w:rPr>
                <w:spacing w:val="-2"/>
              </w:rPr>
              <w:t xml:space="preserve"> </w:t>
            </w:r>
            <w:r>
              <w:t>the,</w:t>
            </w:r>
            <w:r>
              <w:rPr>
                <w:sz w:val="24"/>
              </w:rPr>
              <w:t>technical</w:t>
            </w:r>
          </w:p>
        </w:tc>
        <w:tc>
          <w:tcPr>
            <w:tcW w:w="2793" w:type="dxa"/>
            <w:tcBorders>
              <w:top w:val="nil"/>
              <w:bottom w:val="nil"/>
            </w:tcBorders>
          </w:tcPr>
          <w:p w14:paraId="291718B6" w14:textId="77777777" w:rsidR="00063C0F" w:rsidRDefault="00063C0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63C0F" w14:paraId="6DC8A609" w14:textId="77777777">
        <w:trPr>
          <w:trHeight w:val="315"/>
        </w:trPr>
        <w:tc>
          <w:tcPr>
            <w:tcW w:w="3001" w:type="dxa"/>
            <w:tcBorders>
              <w:top w:val="nil"/>
              <w:bottom w:val="nil"/>
            </w:tcBorders>
          </w:tcPr>
          <w:p w14:paraId="2258C4C9" w14:textId="77777777" w:rsidR="00063C0F" w:rsidRDefault="00063C0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06" w:type="dxa"/>
            <w:tcBorders>
              <w:top w:val="nil"/>
              <w:bottom w:val="nil"/>
            </w:tcBorders>
          </w:tcPr>
          <w:p w14:paraId="42821961" w14:textId="77777777" w:rsidR="00063C0F" w:rsidRDefault="00000000">
            <w:pPr>
              <w:pStyle w:val="TableParagraph"/>
              <w:spacing w:line="282" w:lineRule="exact"/>
              <w:ind w:left="13"/>
              <w:rPr>
                <w:sz w:val="24"/>
              </w:rPr>
            </w:pPr>
            <w:r>
              <w:rPr>
                <w:sz w:val="24"/>
              </w:rPr>
              <w:t>papers,research</w:t>
            </w:r>
          </w:p>
        </w:tc>
        <w:tc>
          <w:tcPr>
            <w:tcW w:w="2793" w:type="dxa"/>
            <w:tcBorders>
              <w:top w:val="nil"/>
              <w:bottom w:val="nil"/>
            </w:tcBorders>
          </w:tcPr>
          <w:p w14:paraId="14146739" w14:textId="77777777" w:rsidR="00063C0F" w:rsidRDefault="00063C0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63C0F" w14:paraId="0C350193" w14:textId="77777777">
        <w:trPr>
          <w:trHeight w:val="307"/>
        </w:trPr>
        <w:tc>
          <w:tcPr>
            <w:tcW w:w="3001" w:type="dxa"/>
            <w:tcBorders>
              <w:top w:val="nil"/>
            </w:tcBorders>
          </w:tcPr>
          <w:p w14:paraId="4596872D" w14:textId="77777777" w:rsidR="00063C0F" w:rsidRDefault="00063C0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06" w:type="dxa"/>
            <w:tcBorders>
              <w:top w:val="nil"/>
            </w:tcBorders>
          </w:tcPr>
          <w:p w14:paraId="3ACCB65E" w14:textId="77777777" w:rsidR="00063C0F" w:rsidRDefault="00000000">
            <w:pPr>
              <w:pStyle w:val="TableParagraph"/>
              <w:spacing w:line="283" w:lineRule="exact"/>
              <w:ind w:left="13"/>
              <w:rPr>
                <w:sz w:val="24"/>
              </w:rPr>
            </w:pPr>
            <w:r>
              <w:rPr>
                <w:sz w:val="24"/>
              </w:rPr>
              <w:t>publications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2793" w:type="dxa"/>
            <w:tcBorders>
              <w:top w:val="nil"/>
            </w:tcBorders>
          </w:tcPr>
          <w:p w14:paraId="5A7D1900" w14:textId="77777777" w:rsidR="00063C0F" w:rsidRDefault="00063C0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63C0F" w14:paraId="2AC24CA9" w14:textId="77777777">
        <w:trPr>
          <w:trHeight w:val="1207"/>
        </w:trPr>
        <w:tc>
          <w:tcPr>
            <w:tcW w:w="3001" w:type="dxa"/>
          </w:tcPr>
          <w:p w14:paraId="688A1F72" w14:textId="77777777" w:rsidR="00063C0F" w:rsidRDefault="00000000">
            <w:pPr>
              <w:pStyle w:val="TableParagraph"/>
              <w:spacing w:before="5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006" w:type="dxa"/>
          </w:tcPr>
          <w:p w14:paraId="15E5375A" w14:textId="77777777" w:rsidR="00063C0F" w:rsidRDefault="00000000">
            <w:pPr>
              <w:pStyle w:val="TableParagraph"/>
              <w:spacing w:before="47" w:line="259" w:lineRule="auto"/>
              <w:ind w:left="121" w:right="511"/>
            </w:pPr>
            <w:r>
              <w:t>Prepare Empathy Map</w:t>
            </w:r>
            <w:r>
              <w:rPr>
                <w:spacing w:val="1"/>
              </w:rPr>
              <w:t xml:space="preserve"> </w:t>
            </w:r>
            <w:r>
              <w:t>Canvasto capture the user</w:t>
            </w:r>
            <w:r>
              <w:rPr>
                <w:spacing w:val="-47"/>
              </w:rPr>
              <w:t xml:space="preserve"> </w:t>
            </w:r>
            <w:r>
              <w:t>Pains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2"/>
              </w:rPr>
              <w:t xml:space="preserve"> </w:t>
            </w:r>
            <w:r>
              <w:t>Gains,</w:t>
            </w:r>
            <w:r>
              <w:rPr>
                <w:spacing w:val="-2"/>
              </w:rPr>
              <w:t xml:space="preserve"> </w:t>
            </w:r>
            <w:r>
              <w:t>Prepare</w:t>
            </w:r>
            <w:r>
              <w:rPr>
                <w:spacing w:val="-3"/>
              </w:rPr>
              <w:t xml:space="preserve"> </w:t>
            </w:r>
            <w:r>
              <w:t>list</w:t>
            </w:r>
          </w:p>
          <w:p w14:paraId="1589307E" w14:textId="77777777" w:rsidR="00063C0F" w:rsidRDefault="00000000">
            <w:pPr>
              <w:pStyle w:val="TableParagraph"/>
              <w:spacing w:before="1"/>
              <w:ind w:left="121"/>
            </w:pPr>
            <w:r>
              <w:t>of</w:t>
            </w:r>
            <w:r>
              <w:rPr>
                <w:spacing w:val="-1"/>
              </w:rPr>
              <w:t xml:space="preserve"> </w:t>
            </w:r>
            <w:r>
              <w:t>problemstatements</w:t>
            </w:r>
          </w:p>
        </w:tc>
        <w:tc>
          <w:tcPr>
            <w:tcW w:w="2793" w:type="dxa"/>
          </w:tcPr>
          <w:p w14:paraId="4B161F79" w14:textId="77777777" w:rsidR="00063C0F" w:rsidRDefault="00000000">
            <w:pPr>
              <w:pStyle w:val="TableParagraph"/>
              <w:spacing w:before="52"/>
              <w:ind w:left="123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 2022</w:t>
            </w:r>
          </w:p>
        </w:tc>
      </w:tr>
      <w:tr w:rsidR="00063C0F" w14:paraId="42691556" w14:textId="77777777">
        <w:trPr>
          <w:trHeight w:val="1811"/>
        </w:trPr>
        <w:tc>
          <w:tcPr>
            <w:tcW w:w="3001" w:type="dxa"/>
          </w:tcPr>
          <w:p w14:paraId="7B03B1DA" w14:textId="77777777" w:rsidR="00063C0F" w:rsidRDefault="00000000">
            <w:pPr>
              <w:pStyle w:val="TableParagraph"/>
              <w:spacing w:before="5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006" w:type="dxa"/>
          </w:tcPr>
          <w:p w14:paraId="57CAFCD1" w14:textId="77777777" w:rsidR="00063C0F" w:rsidRDefault="00000000">
            <w:pPr>
              <w:pStyle w:val="TableParagraph"/>
              <w:spacing w:before="52"/>
              <w:ind w:left="121" w:right="495"/>
              <w:rPr>
                <w:sz w:val="24"/>
              </w:rPr>
            </w:pPr>
            <w:r>
              <w:rPr>
                <w:sz w:val="24"/>
              </w:rPr>
              <w:t>List the by organizing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brainstorming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session andprioritize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14:paraId="2151CB40" w14:textId="77777777" w:rsidR="00063C0F" w:rsidRDefault="00000000">
            <w:pPr>
              <w:pStyle w:val="TableParagraph"/>
              <w:spacing w:before="1" w:line="273" w:lineRule="exact"/>
              <w:ind w:left="121"/>
              <w:rPr>
                <w:sz w:val="24"/>
              </w:rPr>
            </w:pPr>
            <w:r>
              <w:rPr>
                <w:sz w:val="24"/>
              </w:rPr>
              <w:t>importance.</w:t>
            </w:r>
          </w:p>
        </w:tc>
        <w:tc>
          <w:tcPr>
            <w:tcW w:w="2793" w:type="dxa"/>
          </w:tcPr>
          <w:p w14:paraId="59EF0A40" w14:textId="77777777" w:rsidR="00063C0F" w:rsidRDefault="00000000">
            <w:pPr>
              <w:pStyle w:val="TableParagraph"/>
              <w:spacing w:before="52"/>
              <w:ind w:left="123"/>
              <w:rPr>
                <w:sz w:val="24"/>
              </w:rPr>
            </w:pPr>
            <w:r>
              <w:rPr>
                <w:sz w:val="24"/>
              </w:rPr>
              <w:t>20 OCT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63C0F" w14:paraId="4F455C91" w14:textId="77777777">
        <w:trPr>
          <w:trHeight w:val="1809"/>
        </w:trPr>
        <w:tc>
          <w:tcPr>
            <w:tcW w:w="3001" w:type="dxa"/>
          </w:tcPr>
          <w:p w14:paraId="54646726" w14:textId="77777777" w:rsidR="00063C0F" w:rsidRDefault="00000000">
            <w:pPr>
              <w:pStyle w:val="TableParagraph"/>
              <w:spacing w:before="5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006" w:type="dxa"/>
          </w:tcPr>
          <w:p w14:paraId="2AD5EDA7" w14:textId="77777777" w:rsidR="00063C0F" w:rsidRDefault="00000000">
            <w:pPr>
              <w:pStyle w:val="TableParagraph"/>
              <w:spacing w:before="52"/>
              <w:ind w:left="121" w:right="245"/>
              <w:rPr>
                <w:sz w:val="24"/>
              </w:rPr>
            </w:pPr>
            <w:r>
              <w:rPr>
                <w:sz w:val="24"/>
              </w:rPr>
              <w:t>Prepare the proposed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solutiondocument,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includes thenovelty,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feasibility of idea, business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impact,</w:t>
            </w:r>
          </w:p>
          <w:p w14:paraId="6C0AF921" w14:textId="77777777" w:rsidR="00063C0F" w:rsidRDefault="00000000">
            <w:pPr>
              <w:pStyle w:val="TableParagraph"/>
              <w:spacing w:line="273" w:lineRule="exact"/>
              <w:ind w:left="121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2793" w:type="dxa"/>
          </w:tcPr>
          <w:p w14:paraId="7C04628B" w14:textId="77777777" w:rsidR="00063C0F" w:rsidRDefault="00000000">
            <w:pPr>
              <w:pStyle w:val="TableParagraph"/>
              <w:spacing w:before="52"/>
              <w:ind w:left="123"/>
              <w:rPr>
                <w:sz w:val="24"/>
              </w:rPr>
            </w:pPr>
            <w:r>
              <w:rPr>
                <w:sz w:val="24"/>
              </w:rPr>
              <w:t>19 OCT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63C0F" w14:paraId="048E7CBC" w14:textId="77777777">
        <w:trPr>
          <w:trHeight w:val="638"/>
        </w:trPr>
        <w:tc>
          <w:tcPr>
            <w:tcW w:w="3001" w:type="dxa"/>
          </w:tcPr>
          <w:p w14:paraId="32FCFA12" w14:textId="77777777" w:rsidR="00063C0F" w:rsidRDefault="00063C0F">
            <w:pPr>
              <w:pStyle w:val="TableParagraph"/>
              <w:spacing w:before="4"/>
              <w:ind w:left="0"/>
              <w:rPr>
                <w:rFonts w:ascii="Arial"/>
                <w:b/>
                <w:sz w:val="29"/>
              </w:rPr>
            </w:pPr>
          </w:p>
          <w:p w14:paraId="2E1264C0" w14:textId="77777777" w:rsidR="00063C0F" w:rsidRDefault="00000000"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006" w:type="dxa"/>
          </w:tcPr>
          <w:p w14:paraId="12AFD5EC" w14:textId="77777777" w:rsidR="00063C0F" w:rsidRDefault="00000000">
            <w:pPr>
              <w:pStyle w:val="TableParagraph"/>
              <w:spacing w:before="32" w:line="290" w:lineRule="atLeast"/>
              <w:ind w:left="121" w:right="229"/>
              <w:rPr>
                <w:sz w:val="24"/>
              </w:rPr>
            </w:pPr>
            <w:r>
              <w:rPr>
                <w:sz w:val="24"/>
              </w:rPr>
              <w:t>Prepare problem - solution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fitdocument.</w:t>
            </w:r>
          </w:p>
        </w:tc>
        <w:tc>
          <w:tcPr>
            <w:tcW w:w="2793" w:type="dxa"/>
          </w:tcPr>
          <w:p w14:paraId="7EAE6CBD" w14:textId="77777777" w:rsidR="00063C0F" w:rsidRDefault="00000000">
            <w:pPr>
              <w:pStyle w:val="TableParagraph"/>
              <w:spacing w:before="52"/>
              <w:ind w:left="123"/>
              <w:rPr>
                <w:sz w:val="24"/>
              </w:rPr>
            </w:pPr>
            <w:r>
              <w:rPr>
                <w:sz w:val="24"/>
              </w:rPr>
              <w:t>20 OCT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63C0F" w14:paraId="136C1B9E" w14:textId="77777777">
        <w:trPr>
          <w:trHeight w:val="671"/>
        </w:trPr>
        <w:tc>
          <w:tcPr>
            <w:tcW w:w="3001" w:type="dxa"/>
          </w:tcPr>
          <w:p w14:paraId="6953E554" w14:textId="77777777" w:rsidR="00063C0F" w:rsidRDefault="00063C0F">
            <w:pPr>
              <w:pStyle w:val="TableParagraph"/>
              <w:spacing w:before="10"/>
              <w:ind w:left="0"/>
              <w:rPr>
                <w:rFonts w:ascii="Arial"/>
                <w:b/>
                <w:sz w:val="32"/>
              </w:rPr>
            </w:pPr>
          </w:p>
          <w:p w14:paraId="5291A7B9" w14:textId="77777777" w:rsidR="00063C0F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1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006" w:type="dxa"/>
          </w:tcPr>
          <w:p w14:paraId="38DC46BD" w14:textId="77777777" w:rsidR="00063C0F" w:rsidRDefault="00000000">
            <w:pPr>
              <w:pStyle w:val="TableParagraph"/>
              <w:spacing w:before="54"/>
              <w:ind w:left="121" w:right="604"/>
              <w:rPr>
                <w:sz w:val="24"/>
              </w:rPr>
            </w:pPr>
            <w:r>
              <w:rPr>
                <w:sz w:val="24"/>
              </w:rPr>
              <w:t>Prepare 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architecturedocument.</w:t>
            </w:r>
          </w:p>
        </w:tc>
        <w:tc>
          <w:tcPr>
            <w:tcW w:w="2793" w:type="dxa"/>
          </w:tcPr>
          <w:p w14:paraId="75929507" w14:textId="77777777" w:rsidR="00063C0F" w:rsidRDefault="00000000">
            <w:pPr>
              <w:pStyle w:val="TableParagraph"/>
              <w:spacing w:before="52"/>
              <w:ind w:left="123"/>
              <w:rPr>
                <w:sz w:val="24"/>
              </w:rPr>
            </w:pPr>
            <w:r>
              <w:rPr>
                <w:sz w:val="24"/>
              </w:rPr>
              <w:t>19 OCT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356C296E" w14:textId="77777777" w:rsidR="00063C0F" w:rsidRDefault="00063C0F">
      <w:pPr>
        <w:rPr>
          <w:sz w:val="24"/>
        </w:rPr>
        <w:sectPr w:rsidR="00063C0F">
          <w:type w:val="continuous"/>
          <w:pgSz w:w="12240" w:h="15840"/>
          <w:pgMar w:top="1440" w:right="1320" w:bottom="280" w:left="1440" w:header="720" w:footer="720" w:gutter="0"/>
          <w:cols w:space="720"/>
        </w:sectPr>
      </w:pPr>
    </w:p>
    <w:tbl>
      <w:tblPr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8"/>
        <w:gridCol w:w="2998"/>
        <w:gridCol w:w="2861"/>
      </w:tblGrid>
      <w:tr w:rsidR="00063C0F" w14:paraId="76E22AD6" w14:textId="77777777">
        <w:trPr>
          <w:trHeight w:val="1617"/>
        </w:trPr>
        <w:tc>
          <w:tcPr>
            <w:tcW w:w="2938" w:type="dxa"/>
          </w:tcPr>
          <w:p w14:paraId="117E412C" w14:textId="77777777" w:rsidR="00063C0F" w:rsidRDefault="00000000">
            <w:pPr>
              <w:pStyle w:val="TableParagraph"/>
              <w:spacing w:before="4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2998" w:type="dxa"/>
          </w:tcPr>
          <w:p w14:paraId="3396F127" w14:textId="77777777" w:rsidR="00063C0F" w:rsidRDefault="00000000">
            <w:pPr>
              <w:pStyle w:val="TableParagraph"/>
              <w:spacing w:before="18" w:line="310" w:lineRule="atLeast"/>
              <w:ind w:right="133"/>
              <w:rPr>
                <w:sz w:val="24"/>
              </w:rPr>
            </w:pPr>
            <w:r>
              <w:rPr>
                <w:sz w:val="24"/>
              </w:rPr>
              <w:t>Prepare the 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journeymaps to understand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 user interactions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experiences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(entry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2861" w:type="dxa"/>
          </w:tcPr>
          <w:p w14:paraId="40AE398A" w14:textId="77777777" w:rsidR="00063C0F" w:rsidRDefault="00000000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63C0F" w14:paraId="4B28042A" w14:textId="77777777">
        <w:trPr>
          <w:trHeight w:val="1213"/>
        </w:trPr>
        <w:tc>
          <w:tcPr>
            <w:tcW w:w="2938" w:type="dxa"/>
          </w:tcPr>
          <w:p w14:paraId="5D924D6D" w14:textId="77777777" w:rsidR="00063C0F" w:rsidRDefault="00063C0F">
            <w:pPr>
              <w:pStyle w:val="TableParagraph"/>
              <w:spacing w:before="6"/>
              <w:ind w:left="0"/>
              <w:rPr>
                <w:rFonts w:ascii="Arial"/>
                <w:b/>
                <w:sz w:val="28"/>
              </w:rPr>
            </w:pPr>
          </w:p>
          <w:p w14:paraId="50B127D6" w14:textId="77777777" w:rsidR="00063C0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1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2998" w:type="dxa"/>
          </w:tcPr>
          <w:p w14:paraId="37522365" w14:textId="77777777" w:rsidR="00063C0F" w:rsidRDefault="00000000">
            <w:pPr>
              <w:pStyle w:val="TableParagraph"/>
              <w:spacing w:before="22" w:line="290" w:lineRule="atLeast"/>
              <w:ind w:right="1625"/>
              <w:rPr>
                <w:sz w:val="24"/>
              </w:rPr>
            </w:pPr>
            <w:r>
              <w:rPr>
                <w:sz w:val="24"/>
              </w:rPr>
              <w:t>Prepare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requirement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2861" w:type="dxa"/>
          </w:tcPr>
          <w:p w14:paraId="6524ADAF" w14:textId="77777777" w:rsidR="00063C0F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63C0F" w14:paraId="039C847C" w14:textId="77777777">
        <w:trPr>
          <w:trHeight w:val="921"/>
        </w:trPr>
        <w:tc>
          <w:tcPr>
            <w:tcW w:w="2938" w:type="dxa"/>
          </w:tcPr>
          <w:p w14:paraId="5934A72F" w14:textId="77777777" w:rsidR="00063C0F" w:rsidRDefault="00000000"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2998" w:type="dxa"/>
          </w:tcPr>
          <w:p w14:paraId="53FE8D71" w14:textId="77777777" w:rsidR="00063C0F" w:rsidRDefault="00000000">
            <w:pPr>
              <w:pStyle w:val="TableParagraph"/>
              <w:spacing w:before="42"/>
              <w:ind w:right="811"/>
              <w:rPr>
                <w:sz w:val="24"/>
              </w:rPr>
            </w:pPr>
            <w:r>
              <w:rPr>
                <w:sz w:val="24"/>
              </w:rPr>
              <w:t>Draw the data 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</w:p>
          <w:p w14:paraId="6784F9F2" w14:textId="77777777" w:rsidR="00063C0F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forreview.</w:t>
            </w:r>
          </w:p>
        </w:tc>
        <w:tc>
          <w:tcPr>
            <w:tcW w:w="2861" w:type="dxa"/>
          </w:tcPr>
          <w:p w14:paraId="7375A735" w14:textId="77777777" w:rsidR="00063C0F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63C0F" w14:paraId="4B94CE80" w14:textId="77777777">
        <w:trPr>
          <w:trHeight w:val="1216"/>
        </w:trPr>
        <w:tc>
          <w:tcPr>
            <w:tcW w:w="2938" w:type="dxa"/>
          </w:tcPr>
          <w:p w14:paraId="26932FA3" w14:textId="77777777" w:rsidR="00063C0F" w:rsidRDefault="00063C0F">
            <w:pPr>
              <w:pStyle w:val="TableParagraph"/>
              <w:spacing w:before="3"/>
              <w:ind w:left="0"/>
              <w:rPr>
                <w:rFonts w:ascii="Arial"/>
                <w:b/>
                <w:sz w:val="28"/>
              </w:rPr>
            </w:pPr>
          </w:p>
          <w:p w14:paraId="77974898" w14:textId="77777777" w:rsidR="00063C0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pacing w:val="-1"/>
                <w:sz w:val="24"/>
              </w:rPr>
              <w:t>Technology</w:t>
            </w:r>
            <w:r>
              <w:rPr>
                <w:b/>
                <w:color w:val="2C2828"/>
                <w:spacing w:val="-1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2998" w:type="dxa"/>
          </w:tcPr>
          <w:p w14:paraId="01C8DAE5" w14:textId="77777777" w:rsidR="00063C0F" w:rsidRDefault="00000000">
            <w:pPr>
              <w:pStyle w:val="TableParagraph"/>
              <w:spacing w:before="24" w:line="290" w:lineRule="atLeast"/>
              <w:ind w:right="1681"/>
              <w:jc w:val="both"/>
              <w:rPr>
                <w:sz w:val="24"/>
              </w:rPr>
            </w:pPr>
            <w:r>
              <w:rPr>
                <w:sz w:val="24"/>
              </w:rPr>
              <w:t>Prepare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architecture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2861" w:type="dxa"/>
          </w:tcPr>
          <w:p w14:paraId="1182376B" w14:textId="77777777" w:rsidR="00063C0F" w:rsidRDefault="00000000"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63C0F" w14:paraId="1A7E16C7" w14:textId="77777777">
        <w:trPr>
          <w:trHeight w:val="1029"/>
        </w:trPr>
        <w:tc>
          <w:tcPr>
            <w:tcW w:w="2938" w:type="dxa"/>
          </w:tcPr>
          <w:p w14:paraId="26C2F20C" w14:textId="77777777" w:rsidR="00063C0F" w:rsidRDefault="00063C0F">
            <w:pPr>
              <w:pStyle w:val="TableParagraph"/>
              <w:spacing w:before="9"/>
              <w:ind w:left="0"/>
              <w:rPr>
                <w:rFonts w:ascii="Arial"/>
                <w:b/>
                <w:sz w:val="33"/>
              </w:rPr>
            </w:pPr>
          </w:p>
          <w:p w14:paraId="1FCC7F44" w14:textId="77777777" w:rsidR="00063C0F" w:rsidRDefault="00000000">
            <w:pPr>
              <w:pStyle w:val="TableParagraph"/>
              <w:spacing w:line="310" w:lineRule="atLeast"/>
              <w:ind w:right="71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</w:t>
            </w:r>
            <w:r>
              <w:rPr>
                <w:b/>
                <w:color w:val="2C2828"/>
                <w:spacing w:val="-5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ActivityList</w:t>
            </w:r>
          </w:p>
        </w:tc>
        <w:tc>
          <w:tcPr>
            <w:tcW w:w="2998" w:type="dxa"/>
          </w:tcPr>
          <w:p w14:paraId="033B236E" w14:textId="77777777" w:rsidR="00063C0F" w:rsidRDefault="00000000">
            <w:pPr>
              <w:pStyle w:val="TableParagraph"/>
              <w:spacing w:before="42" w:line="259" w:lineRule="auto"/>
              <w:ind w:right="600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&amp;activity list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2861" w:type="dxa"/>
          </w:tcPr>
          <w:p w14:paraId="0ECAF0A1" w14:textId="77777777" w:rsidR="00063C0F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63C0F" w14:paraId="0BF40E9E" w14:textId="77777777">
        <w:trPr>
          <w:trHeight w:val="1204"/>
        </w:trPr>
        <w:tc>
          <w:tcPr>
            <w:tcW w:w="2938" w:type="dxa"/>
          </w:tcPr>
          <w:p w14:paraId="723C82F1" w14:textId="77777777" w:rsidR="00063C0F" w:rsidRDefault="00063C0F">
            <w:pPr>
              <w:pStyle w:val="TableParagraph"/>
              <w:spacing w:before="8"/>
              <w:ind w:left="0"/>
              <w:rPr>
                <w:rFonts w:ascii="Arial"/>
                <w:b/>
                <w:sz w:val="23"/>
              </w:rPr>
            </w:pPr>
          </w:p>
          <w:p w14:paraId="16784FAA" w14:textId="77777777" w:rsidR="00063C0F" w:rsidRDefault="00000000">
            <w:pPr>
              <w:pStyle w:val="TableParagraph"/>
              <w:spacing w:line="254" w:lineRule="auto"/>
              <w:ind w:right="41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1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</w:p>
          <w:p w14:paraId="2094E6D4" w14:textId="77777777" w:rsidR="00063C0F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2998" w:type="dxa"/>
          </w:tcPr>
          <w:p w14:paraId="0B682417" w14:textId="77777777" w:rsidR="00063C0F" w:rsidRDefault="00000000">
            <w:pPr>
              <w:pStyle w:val="TableParagraph"/>
              <w:spacing w:before="42"/>
              <w:ind w:right="312"/>
              <w:rPr>
                <w:sz w:val="24"/>
              </w:rPr>
            </w:pPr>
            <w:r>
              <w:rPr>
                <w:sz w:val="24"/>
              </w:rPr>
              <w:t>Develop &amp; submit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developed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2861" w:type="dxa"/>
          </w:tcPr>
          <w:p w14:paraId="353D4E5D" w14:textId="77777777" w:rsidR="00063C0F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PROGRESS.</w:t>
            </w:r>
          </w:p>
        </w:tc>
      </w:tr>
    </w:tbl>
    <w:p w14:paraId="2CE18C28" w14:textId="77777777" w:rsidR="00063BA7" w:rsidRDefault="00063BA7"/>
    <w:sectPr w:rsidR="00063BA7">
      <w:pgSz w:w="12240" w:h="15840"/>
      <w:pgMar w:top="1440" w:right="13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3C0F"/>
    <w:rsid w:val="00063BA7"/>
    <w:rsid w:val="00063C0F"/>
    <w:rsid w:val="00C15F11"/>
    <w:rsid w:val="00CC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BBBB2"/>
  <w15:docId w15:val="{47365859-133A-4B60-A9EE-5CA2F361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mathu sumi</cp:lastModifiedBy>
  <cp:revision>3</cp:revision>
  <dcterms:created xsi:type="dcterms:W3CDTF">2022-11-13T06:28:00Z</dcterms:created>
  <dcterms:modified xsi:type="dcterms:W3CDTF">2022-11-13T06:29:00Z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2022-11-13T00:00:00Z</vt:filetime>
  </property>
</Properties>
</file>