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04" w:lineRule="auto"/>
      </w:pPr>
      <w:r>
        <w:rPr>
          <w:color w:val="00B0F0"/>
        </w:rPr>
        <w:t>SmartFarmer - IoT Enabled Smart Farming Application</w:t>
      </w:r>
      <w:r>
        <w:rPr>
          <w:color w:val="00B0F0"/>
          <w:spacing w:val="-98"/>
        </w:rPr>
        <w:t> </w:t>
      </w:r>
      <w:r>
        <w:rPr>
          <w:color w:val="FF0000"/>
        </w:rPr>
        <w:t>Problem Statement: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17"/>
        </w:rPr>
      </w:pPr>
    </w:p>
    <w:p>
      <w:pPr>
        <w:pStyle w:val="BodyText"/>
        <w:spacing w:line="302" w:lineRule="auto" w:before="91"/>
        <w:ind w:right="161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1148655</wp:posOffset>
            </wp:positionH>
            <wp:positionV relativeFrom="paragraph">
              <wp:posOffset>104306</wp:posOffset>
            </wp:positionV>
            <wp:extent cx="169664" cy="1357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1148655</wp:posOffset>
            </wp:positionH>
            <wp:positionV relativeFrom="paragraph">
              <wp:posOffset>361481</wp:posOffset>
            </wp:positionV>
            <wp:extent cx="169664" cy="13573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framer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distance.</w:t>
      </w:r>
      <w:r>
        <w:rPr>
          <w:spacing w:val="-75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21" w:lineRule="exac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1148655</wp:posOffset>
            </wp:positionH>
            <wp:positionV relativeFrom="paragraph">
              <wp:posOffset>45650</wp:posOffset>
            </wp:positionV>
            <wp:extent cx="169664" cy="13573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-9"/>
        </w:rPr>
        <w:t> </w:t>
      </w:r>
      <w:r>
        <w:rPr/>
        <w:t>controllies</w:t>
      </w:r>
      <w:r>
        <w:rPr>
          <w:spacing w:val="-8"/>
        </w:rPr>
        <w:t> </w:t>
      </w:r>
      <w:r>
        <w:rPr/>
        <w:t>transferable.</w:t>
      </w:r>
    </w:p>
    <w:p>
      <w:pPr>
        <w:pStyle w:val="BodyText"/>
        <w:spacing w:line="302" w:lineRule="auto" w:before="83"/>
        <w:ind w:right="233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1148655</wp:posOffset>
            </wp:positionH>
            <wp:positionV relativeFrom="paragraph">
              <wp:posOffset>99226</wp:posOffset>
            </wp:positionV>
            <wp:extent cx="169664" cy="13573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1148655</wp:posOffset>
            </wp:positionH>
            <wp:positionV relativeFrom="paragraph">
              <wp:posOffset>356401</wp:posOffset>
            </wp:positionV>
            <wp:extent cx="169664" cy="13573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recievers</w:t>
      </w:r>
      <w:r>
        <w:rPr>
          <w:spacing w:val="-11"/>
        </w:rPr>
        <w:t> </w:t>
      </w:r>
      <w:r>
        <w:rPr/>
        <w:t>gain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eaily.</w:t>
      </w:r>
      <w:r>
        <w:rPr>
          <w:spacing w:val="-75"/>
        </w:rPr>
        <w:t> </w:t>
      </w:r>
      <w:r>
        <w:rPr/>
        <w:t>Consequent</w:t>
      </w:r>
      <w:r>
        <w:rPr>
          <w:spacing w:val="-2"/>
        </w:rPr>
        <w:t> </w:t>
      </w:r>
      <w:r>
        <w:rPr/>
        <w:t>connection.</w:t>
      </w:r>
    </w:p>
    <w:p>
      <w:pPr>
        <w:pStyle w:val="BodyText"/>
        <w:spacing w:line="302" w:lineRule="auto"/>
        <w:ind w:right="233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1148655</wp:posOffset>
            </wp:positionH>
            <wp:positionV relativeFrom="paragraph">
              <wp:posOffset>46521</wp:posOffset>
            </wp:positionV>
            <wp:extent cx="169664" cy="135731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1147464</wp:posOffset>
            </wp:positionH>
            <wp:positionV relativeFrom="paragraph">
              <wp:posOffset>337033</wp:posOffset>
            </wp:positionV>
            <wp:extent cx="133945" cy="107156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45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Proper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application.</w:t>
      </w:r>
      <w:r>
        <w:rPr>
          <w:spacing w:val="-75"/>
        </w:rPr>
        <w:t> </w:t>
      </w:r>
      <w:r>
        <w:rPr/>
        <w:t>Best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tolerence</w:t>
      </w:r>
      <w:r>
        <w:rPr>
          <w:spacing w:val="-2"/>
        </w:rPr>
        <w:t> </w:t>
      </w:r>
      <w:r>
        <w:rPr/>
        <w:t>met.</w:t>
      </w:r>
    </w:p>
    <w:p>
      <w:pPr>
        <w:pStyle w:val="BodyText"/>
        <w:spacing w:line="331" w:lineRule="exact"/>
        <w:ind w:left="904"/>
        <w:rPr>
          <w:rFonts w:ascii="Roboto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1148655</wp:posOffset>
            </wp:positionH>
            <wp:positionV relativeFrom="paragraph">
              <wp:posOffset>55175</wp:posOffset>
            </wp:positionV>
            <wp:extent cx="169664" cy="135731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pacing w:val="-1"/>
        </w:rPr>
        <w:t>Monitor</w:t>
      </w:r>
      <w:r>
        <w:rPr>
          <w:rFonts w:ascii="Roboto"/>
          <w:spacing w:val="-15"/>
        </w:rPr>
        <w:t> </w:t>
      </w:r>
      <w:r>
        <w:rPr>
          <w:rFonts w:ascii="Roboto"/>
          <w:spacing w:val="-1"/>
        </w:rPr>
        <w:t>different</w:t>
      </w:r>
      <w:r>
        <w:rPr>
          <w:rFonts w:ascii="Roboto"/>
          <w:spacing w:val="-15"/>
        </w:rPr>
        <w:t> </w:t>
      </w:r>
      <w:r>
        <w:rPr>
          <w:rFonts w:ascii="Roboto"/>
        </w:rPr>
        <w:t>parameters.</w:t>
      </w:r>
    </w:p>
    <w:p>
      <w:pPr>
        <w:pStyle w:val="BodyText"/>
        <w:spacing w:before="68"/>
        <w:ind w:left="904"/>
        <w:rPr>
          <w:rFonts w:ascii="Roboto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1147464</wp:posOffset>
            </wp:positionH>
            <wp:positionV relativeFrom="paragraph">
              <wp:posOffset>125208</wp:posOffset>
            </wp:positionV>
            <wp:extent cx="133945" cy="107156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45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</w:rPr>
        <w:t>Better</w:t>
      </w:r>
      <w:r>
        <w:rPr>
          <w:rFonts w:ascii="Roboto"/>
          <w:spacing w:val="-15"/>
        </w:rPr>
        <w:t> </w:t>
      </w:r>
      <w:r>
        <w:rPr>
          <w:rFonts w:ascii="Roboto"/>
        </w:rPr>
        <w:t>decision</w:t>
      </w:r>
      <w:r>
        <w:rPr>
          <w:rFonts w:ascii="Roboto"/>
          <w:spacing w:val="-15"/>
        </w:rPr>
        <w:t> </w:t>
      </w:r>
      <w:r>
        <w:rPr>
          <w:rFonts w:ascii="Roboto"/>
        </w:rPr>
        <w:t>for</w:t>
      </w:r>
      <w:r>
        <w:rPr>
          <w:rFonts w:ascii="Roboto"/>
          <w:spacing w:val="-14"/>
        </w:rPr>
        <w:t> </w:t>
      </w:r>
      <w:r>
        <w:rPr>
          <w:rFonts w:ascii="Roboto"/>
        </w:rPr>
        <w:t>wheather</w:t>
      </w:r>
      <w:r>
        <w:rPr>
          <w:rFonts w:ascii="Roboto"/>
          <w:spacing w:val="-15"/>
        </w:rPr>
        <w:t> </w:t>
      </w:r>
      <w:r>
        <w:rPr>
          <w:rFonts w:ascii="Roboto"/>
        </w:rPr>
        <w:t>change.</w:t>
      </w:r>
    </w:p>
    <w:sectPr>
      <w:type w:val="continuous"/>
      <w:pgSz w:w="12240" w:h="15840"/>
      <w:pgMar w:top="136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1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19" w:right="99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2022-10-07T16:29:38Z</dcterms:created>
  <dcterms:modified xsi:type="dcterms:W3CDTF">2022-10-07T16:29:38Z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2022-10-07T00:00:00Z</vt:filetime>
  </property>
</Properties>
</file>