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C4" w:rsidRDefault="001D5DAD">
      <w:pPr>
        <w:pStyle w:val="Title"/>
      </w:pPr>
      <w:r>
        <w:t>Project</w:t>
      </w:r>
      <w:r>
        <w:rPr>
          <w:spacing w:val="-1"/>
        </w:rPr>
        <w:t xml:space="preserve"> </w:t>
      </w:r>
      <w:proofErr w:type="spellStart"/>
      <w:r>
        <w:t>Obejective</w:t>
      </w:r>
      <w:proofErr w:type="spellEnd"/>
    </w:p>
    <w:p w:rsidR="00D40AC4" w:rsidRDefault="00D40AC4">
      <w:pPr>
        <w:pStyle w:val="BodyText"/>
        <w:rPr>
          <w:b/>
          <w:sz w:val="20"/>
        </w:rPr>
      </w:pPr>
    </w:p>
    <w:p w:rsidR="00D40AC4" w:rsidRDefault="00D40AC4">
      <w:pPr>
        <w:pStyle w:val="BodyText"/>
        <w:rPr>
          <w:b/>
          <w:sz w:val="20"/>
        </w:rPr>
      </w:pPr>
    </w:p>
    <w:p w:rsidR="00D40AC4" w:rsidRDefault="00D40AC4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39"/>
        <w:gridCol w:w="4779"/>
      </w:tblGrid>
      <w:tr w:rsidR="00D40AC4">
        <w:trPr>
          <w:trHeight w:val="661"/>
        </w:trPr>
        <w:tc>
          <w:tcPr>
            <w:tcW w:w="4839" w:type="dxa"/>
          </w:tcPr>
          <w:p w:rsidR="00D40AC4" w:rsidRDefault="001D5DA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79" w:type="dxa"/>
          </w:tcPr>
          <w:p w:rsidR="00D40AC4" w:rsidRDefault="001D5DA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09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Novem</w:t>
            </w:r>
            <w:r>
              <w:rPr>
                <w:b/>
                <w:sz w:val="28"/>
              </w:rPr>
              <w:t>b</w:t>
            </w:r>
            <w:r>
              <w:rPr>
                <w:b/>
                <w:sz w:val="28"/>
              </w:rPr>
              <w:t>e</w:t>
            </w:r>
            <w:r>
              <w:rPr>
                <w:b/>
                <w:sz w:val="28"/>
              </w:rPr>
              <w:t>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 w:rsidR="00D40AC4">
        <w:trPr>
          <w:trHeight w:val="664"/>
        </w:trPr>
        <w:tc>
          <w:tcPr>
            <w:tcW w:w="4839" w:type="dxa"/>
          </w:tcPr>
          <w:p w:rsidR="00D40AC4" w:rsidRDefault="001D5DA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779" w:type="dxa"/>
          </w:tcPr>
          <w:p w:rsidR="00D40AC4" w:rsidRDefault="001D5DA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</w:t>
            </w:r>
            <w:r>
              <w:rPr>
                <w:b/>
                <w:sz w:val="28"/>
              </w:rPr>
              <w:t>T</w:t>
            </w: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T</w:t>
            </w:r>
            <w:r>
              <w:rPr>
                <w:b/>
                <w:sz w:val="28"/>
              </w:rPr>
              <w:t>M</w:t>
            </w:r>
            <w:r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>D07659</w:t>
            </w:r>
          </w:p>
        </w:tc>
      </w:tr>
      <w:tr w:rsidR="00D40AC4">
        <w:trPr>
          <w:trHeight w:val="1110"/>
        </w:trPr>
        <w:tc>
          <w:tcPr>
            <w:tcW w:w="4839" w:type="dxa"/>
          </w:tcPr>
          <w:p w:rsidR="00D40AC4" w:rsidRDefault="001D5DA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779" w:type="dxa"/>
          </w:tcPr>
          <w:p w:rsidR="00D40AC4" w:rsidRDefault="001D5DAD">
            <w:pPr>
              <w:pStyle w:val="TableParagraph"/>
              <w:ind w:right="140"/>
              <w:rPr>
                <w:b/>
                <w:sz w:val="28"/>
              </w:rPr>
            </w:pPr>
            <w:r>
              <w:rPr>
                <w:b/>
                <w:sz w:val="28"/>
              </w:rPr>
              <w:t>Fertilizer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recommendation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disease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prediction</w:t>
            </w:r>
          </w:p>
        </w:tc>
      </w:tr>
    </w:tbl>
    <w:p w:rsidR="00D40AC4" w:rsidRDefault="00D40AC4">
      <w:pPr>
        <w:pStyle w:val="BodyText"/>
        <w:rPr>
          <w:b/>
          <w:sz w:val="40"/>
        </w:rPr>
      </w:pPr>
    </w:p>
    <w:p w:rsidR="00D40AC4" w:rsidRDefault="00D40AC4">
      <w:pPr>
        <w:pStyle w:val="BodyText"/>
        <w:spacing w:before="10"/>
        <w:rPr>
          <w:b/>
          <w:sz w:val="47"/>
        </w:rPr>
      </w:pPr>
    </w:p>
    <w:p w:rsidR="00D40AC4" w:rsidRDefault="001D5DAD">
      <w:pPr>
        <w:pStyle w:val="BodyText"/>
        <w:spacing w:line="480" w:lineRule="auto"/>
        <w:ind w:left="112" w:right="116" w:firstLine="480"/>
        <w:jc w:val="both"/>
      </w:pPr>
      <w:r>
        <w:t>In</w:t>
      </w:r>
      <w:r>
        <w:rPr>
          <w:spacing w:val="1"/>
        </w:rPr>
        <w:t xml:space="preserve"> </w:t>
      </w:r>
      <w:r>
        <w:t>the Initial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 for</w:t>
      </w:r>
      <w:r>
        <w:rPr>
          <w:spacing w:val="1"/>
        </w:rPr>
        <w:t xml:space="preserve"> </w:t>
      </w:r>
      <w:r>
        <w:t>the evaluation step of image</w:t>
      </w:r>
      <w:r>
        <w:rPr>
          <w:spacing w:val="1"/>
        </w:rPr>
        <w:t xml:space="preserve"> </w:t>
      </w:r>
      <w:proofErr w:type="gramStart"/>
      <w:r>
        <w:t>classification</w:t>
      </w:r>
      <w:proofErr w:type="gramEnd"/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preprocessing technique. The deep learning algorithm is used to</w:t>
      </w:r>
      <w:r>
        <w:rPr>
          <w:spacing w:val="1"/>
        </w:rPr>
        <w:t xml:space="preserve"> </w:t>
      </w:r>
      <w:r>
        <w:t>model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train</w:t>
      </w:r>
      <w:r>
        <w:rPr>
          <w:spacing w:val="71"/>
        </w:rPr>
        <w:t xml:space="preserve"> </w:t>
      </w:r>
      <w:r>
        <w:t>data and test data.</w:t>
      </w:r>
      <w:r>
        <w:rPr>
          <w:spacing w:val="71"/>
        </w:rPr>
        <w:t xml:space="preserve"> </w:t>
      </w:r>
      <w:r>
        <w:t>This   technique is used to predict the disease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proofErr w:type="spellStart"/>
      <w:r>
        <w:t>Nueral</w:t>
      </w:r>
      <w:proofErr w:type="spellEnd"/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</w:t>
      </w:r>
      <w:r>
        <w:rPr>
          <w:spacing w:val="71"/>
        </w:rPr>
        <w:t xml:space="preserve"> </w:t>
      </w:r>
      <w:r>
        <w:t>algorithm</w:t>
      </w:r>
      <w:r>
        <w:rPr>
          <w:spacing w:val="70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proofErr w:type="gramStart"/>
      <w:r>
        <w:t>Then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deep</w:t>
      </w:r>
      <w:r>
        <w:rPr>
          <w:spacing w:val="70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detecting</w:t>
      </w:r>
      <w:r>
        <w:rPr>
          <w:spacing w:val="69"/>
        </w:rPr>
        <w:t xml:space="preserve"> </w:t>
      </w:r>
      <w:r>
        <w:t>and diagnosing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plant.</w:t>
      </w:r>
      <w:proofErr w:type="gramEnd"/>
    </w:p>
    <w:p w:rsidR="00D40AC4" w:rsidRDefault="00D40AC4">
      <w:pPr>
        <w:pStyle w:val="BodyText"/>
        <w:rPr>
          <w:sz w:val="30"/>
        </w:rPr>
      </w:pPr>
    </w:p>
    <w:p w:rsidR="00D40AC4" w:rsidRDefault="00D40AC4">
      <w:pPr>
        <w:pStyle w:val="BodyText"/>
        <w:rPr>
          <w:sz w:val="30"/>
        </w:rPr>
      </w:pPr>
    </w:p>
    <w:p w:rsidR="00D40AC4" w:rsidRDefault="00D40AC4">
      <w:pPr>
        <w:pStyle w:val="BodyText"/>
        <w:spacing w:before="9"/>
        <w:rPr>
          <w:sz w:val="23"/>
        </w:rPr>
      </w:pPr>
    </w:p>
    <w:p w:rsidR="00D40AC4" w:rsidRDefault="001D5DAD">
      <w:pPr>
        <w:pStyle w:val="BodyText"/>
        <w:spacing w:line="480" w:lineRule="auto"/>
        <w:ind w:left="112" w:right="116" w:firstLine="487"/>
        <w:jc w:val="both"/>
      </w:pPr>
      <w:r>
        <w:t>Then type of disease that</w:t>
      </w:r>
      <w:r>
        <w:rPr>
          <w:spacing w:val="1"/>
        </w:rPr>
        <w:t xml:space="preserve"> </w:t>
      </w:r>
      <w:r>
        <w:t>affects the plant is identified and the proper</w:t>
      </w:r>
      <w:r>
        <w:rPr>
          <w:spacing w:val="1"/>
        </w:rPr>
        <w:t xml:space="preserve"> </w:t>
      </w:r>
      <w:r>
        <w:t>quantity of</w:t>
      </w:r>
      <w:r>
        <w:rPr>
          <w:spacing w:val="1"/>
        </w:rPr>
        <w:t xml:space="preserve"> </w:t>
      </w:r>
      <w:r>
        <w:t>Fertilizer is recommended for the plants. This ve</w:t>
      </w:r>
      <w:r>
        <w:t xml:space="preserve">ry </w:t>
      </w:r>
      <w:proofErr w:type="spellStart"/>
      <w:r>
        <w:t>hepful</w:t>
      </w:r>
      <w:proofErr w:type="spellEnd"/>
      <w:r>
        <w:t xml:space="preserve"> to the farmer to yield high crop</w:t>
      </w:r>
      <w:r>
        <w:rPr>
          <w:spacing w:val="-67"/>
        </w:rPr>
        <w:t xml:space="preserve"> </w:t>
      </w:r>
      <w:r>
        <w:t>production and maintains the soil level and the soil nutrient The Conventional Neural</w:t>
      </w:r>
      <w:r>
        <w:rPr>
          <w:spacing w:val="1"/>
        </w:rPr>
        <w:t xml:space="preserve"> </w:t>
      </w:r>
      <w:r>
        <w:t>Network (CNN) model gives the highest accuracy .At the final stage of building 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Flask framework</w:t>
      </w:r>
      <w:r>
        <w:rPr>
          <w:spacing w:val="1"/>
        </w:rPr>
        <w:t xml:space="preserve"> </w:t>
      </w:r>
      <w:r>
        <w:t>is completed.</w:t>
      </w:r>
    </w:p>
    <w:sectPr w:rsidR="00D40AC4" w:rsidSect="00D40AC4">
      <w:type w:val="continuous"/>
      <w:pgSz w:w="12240" w:h="15840"/>
      <w:pgMar w:top="900" w:right="9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0AC4"/>
    <w:rsid w:val="001D5DAD"/>
    <w:rsid w:val="00D40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0A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0AC4"/>
    <w:rPr>
      <w:sz w:val="28"/>
      <w:szCs w:val="28"/>
    </w:rPr>
  </w:style>
  <w:style w:type="paragraph" w:styleId="Title">
    <w:name w:val="Title"/>
    <w:basedOn w:val="Normal"/>
    <w:uiPriority w:val="1"/>
    <w:qFormat/>
    <w:rsid w:val="00D40AC4"/>
    <w:pPr>
      <w:spacing w:before="62"/>
      <w:ind w:left="3702" w:right="370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40AC4"/>
  </w:style>
  <w:style w:type="paragraph" w:customStyle="1" w:styleId="TableParagraph">
    <w:name w:val="Table Paragraph"/>
    <w:basedOn w:val="Normal"/>
    <w:uiPriority w:val="1"/>
    <w:qFormat/>
    <w:rsid w:val="00D40AC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2022-11-09T09:09:00Z</dcterms:created>
  <dcterms:modified xsi:type="dcterms:W3CDTF">2022-11-09T09:11:00Z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