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C1626" w14:textId="77777777" w:rsidR="009F181F" w:rsidRDefault="00D46D94">
      <w:pPr>
        <w:pStyle w:val="Title"/>
        <w:spacing w:line="259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Template</w:t>
      </w:r>
    </w:p>
    <w:p w14:paraId="38BA89DF" w14:textId="77777777" w:rsidR="009F181F" w:rsidRDefault="009F181F">
      <w:pPr>
        <w:pStyle w:val="BodyText"/>
        <w:spacing w:before="6"/>
        <w:rPr>
          <w:b/>
          <w:sz w:val="2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9F181F" w14:paraId="663EC46E" w14:textId="77777777">
        <w:trPr>
          <w:trHeight w:val="268"/>
        </w:trPr>
        <w:tc>
          <w:tcPr>
            <w:tcW w:w="4514" w:type="dxa"/>
          </w:tcPr>
          <w:p w14:paraId="6747F039" w14:textId="77777777" w:rsidR="009F181F" w:rsidRDefault="00D46D94">
            <w:pPr>
              <w:pStyle w:val="TableParagraph"/>
              <w:spacing w:line="247" w:lineRule="exact"/>
            </w:pPr>
            <w:r>
              <w:t>Date</w:t>
            </w:r>
          </w:p>
        </w:tc>
        <w:tc>
          <w:tcPr>
            <w:tcW w:w="4509" w:type="dxa"/>
          </w:tcPr>
          <w:p w14:paraId="4DD7AE19" w14:textId="4FFAF781" w:rsidR="009F181F" w:rsidRDefault="00D46D94">
            <w:pPr>
              <w:pStyle w:val="TableParagraph"/>
              <w:spacing w:line="247" w:lineRule="exact"/>
              <w:ind w:left="105"/>
            </w:pPr>
            <w:r>
              <w:t>27</w:t>
            </w:r>
            <w:r>
              <w:rPr>
                <w:spacing w:val="-5"/>
              </w:rPr>
              <w:t xml:space="preserve"> </w:t>
            </w:r>
            <w:r w:rsidR="00EC5D2D">
              <w:t>Octo</w:t>
            </w:r>
            <w:r>
              <w:t>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9F181F" w14:paraId="35D7C9D3" w14:textId="77777777">
        <w:trPr>
          <w:trHeight w:val="268"/>
        </w:trPr>
        <w:tc>
          <w:tcPr>
            <w:tcW w:w="4514" w:type="dxa"/>
          </w:tcPr>
          <w:p w14:paraId="11029784" w14:textId="77777777" w:rsidR="009F181F" w:rsidRDefault="00D46D94">
            <w:pPr>
              <w:pStyle w:val="TableParagraph"/>
              <w:spacing w:line="247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14:paraId="2B7B577B" w14:textId="6C83552D" w:rsidR="009F181F" w:rsidRDefault="00D46D94">
            <w:pPr>
              <w:pStyle w:val="TableParagraph"/>
              <w:spacing w:before="5"/>
              <w:ind w:left="177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</w:t>
            </w:r>
            <w:r w:rsidR="00EC5D2D">
              <w:rPr>
                <w:rFonts w:ascii="Verdana"/>
                <w:color w:val="212121"/>
                <w:sz w:val="20"/>
              </w:rPr>
              <w:t>54187</w:t>
            </w:r>
          </w:p>
        </w:tc>
      </w:tr>
      <w:tr w:rsidR="009F181F" w14:paraId="7157E7AA" w14:textId="77777777">
        <w:trPr>
          <w:trHeight w:val="537"/>
        </w:trPr>
        <w:tc>
          <w:tcPr>
            <w:tcW w:w="4514" w:type="dxa"/>
          </w:tcPr>
          <w:p w14:paraId="326669B6" w14:textId="77777777" w:rsidR="009F181F" w:rsidRDefault="00D46D94">
            <w:pPr>
              <w:pStyle w:val="TableParagraph"/>
              <w:spacing w:before="7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14:paraId="1DF23E97" w14:textId="77777777" w:rsidR="009F181F" w:rsidRDefault="00D46D94">
            <w:pPr>
              <w:pStyle w:val="TableParagraph"/>
              <w:spacing w:before="0" w:line="264" w:lineRule="exact"/>
              <w:ind w:left="105" w:right="90"/>
            </w:pPr>
            <w:r>
              <w:t>Fertilizers Recommendation System For Disease</w:t>
            </w:r>
            <w:r>
              <w:rPr>
                <w:spacing w:val="-48"/>
              </w:rPr>
              <w:t xml:space="preserve"> </w:t>
            </w:r>
            <w:r>
              <w:t>Prediction</w:t>
            </w:r>
          </w:p>
        </w:tc>
      </w:tr>
      <w:tr w:rsidR="009F181F" w14:paraId="6A95AB5A" w14:textId="77777777">
        <w:trPr>
          <w:trHeight w:val="273"/>
        </w:trPr>
        <w:tc>
          <w:tcPr>
            <w:tcW w:w="4514" w:type="dxa"/>
          </w:tcPr>
          <w:p w14:paraId="545F6988" w14:textId="77777777" w:rsidR="009F181F" w:rsidRDefault="00D46D94">
            <w:pPr>
              <w:pStyle w:val="TableParagraph"/>
              <w:spacing w:line="252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14:paraId="6B605B26" w14:textId="77777777" w:rsidR="009F181F" w:rsidRDefault="00D46D94">
            <w:pPr>
              <w:pStyle w:val="TableParagraph"/>
              <w:spacing w:line="252" w:lineRule="exact"/>
              <w:ind w:left="105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0ADB80ED" w14:textId="77777777" w:rsidR="009F181F" w:rsidRDefault="009F181F">
      <w:pPr>
        <w:pStyle w:val="BodyText"/>
        <w:rPr>
          <w:b/>
          <w:sz w:val="20"/>
        </w:rPr>
      </w:pPr>
    </w:p>
    <w:p w14:paraId="21EDC6C9" w14:textId="77777777" w:rsidR="009F181F" w:rsidRDefault="009F181F">
      <w:pPr>
        <w:pStyle w:val="BodyText"/>
        <w:spacing w:before="1"/>
        <w:rPr>
          <w:b/>
          <w:sz w:val="17"/>
        </w:rPr>
      </w:pPr>
    </w:p>
    <w:p w14:paraId="39EFD9D2" w14:textId="77777777" w:rsidR="009F181F" w:rsidRDefault="00D46D94">
      <w:pPr>
        <w:ind w:left="220"/>
        <w:rPr>
          <w:b/>
        </w:rPr>
      </w:pPr>
      <w:r>
        <w:rPr>
          <w:b/>
        </w:rPr>
        <w:t>Proposed</w:t>
      </w:r>
      <w:r>
        <w:rPr>
          <w:b/>
          <w:spacing w:val="-3"/>
        </w:rPr>
        <w:t xml:space="preserve"> </w:t>
      </w:r>
      <w:r>
        <w:rPr>
          <w:b/>
        </w:rPr>
        <w:t>Solution</w:t>
      </w:r>
      <w:r>
        <w:rPr>
          <w:b/>
          <w:spacing w:val="-3"/>
        </w:rPr>
        <w:t xml:space="preserve"> </w:t>
      </w:r>
      <w:r>
        <w:rPr>
          <w:b/>
        </w:rPr>
        <w:t>Template:</w:t>
      </w:r>
    </w:p>
    <w:p w14:paraId="41842E19" w14:textId="77777777" w:rsidR="009F181F" w:rsidRDefault="00D46D94">
      <w:pPr>
        <w:pStyle w:val="BodyText"/>
        <w:spacing w:before="183"/>
        <w:ind w:left="220"/>
      </w:pPr>
      <w:r>
        <w:t>Project</w:t>
      </w:r>
      <w:r>
        <w:rPr>
          <w:spacing w:val="-6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template.</w:t>
      </w:r>
    </w:p>
    <w:p w14:paraId="06E942A3" w14:textId="77777777" w:rsidR="009F181F" w:rsidRDefault="009F181F">
      <w:pPr>
        <w:pStyle w:val="BodyText"/>
        <w:spacing w:before="5"/>
        <w:rPr>
          <w:sz w:val="1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"/>
        <w:gridCol w:w="3659"/>
        <w:gridCol w:w="4509"/>
      </w:tblGrid>
      <w:tr w:rsidR="009F181F" w14:paraId="5804B8DA" w14:textId="77777777">
        <w:trPr>
          <w:trHeight w:val="556"/>
        </w:trPr>
        <w:tc>
          <w:tcPr>
            <w:tcW w:w="903" w:type="dxa"/>
          </w:tcPr>
          <w:p w14:paraId="3DAE1A9E" w14:textId="77777777" w:rsidR="009F181F" w:rsidRDefault="00D46D94">
            <w:pPr>
              <w:pStyle w:val="TableParagraph"/>
              <w:ind w:left="0" w:right="295"/>
              <w:jc w:val="right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9" w:type="dxa"/>
          </w:tcPr>
          <w:p w14:paraId="5B3FEA1A" w14:textId="77777777" w:rsidR="009F181F" w:rsidRDefault="00D46D94">
            <w:pPr>
              <w:pStyle w:val="TableParagraph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9" w:type="dxa"/>
          </w:tcPr>
          <w:p w14:paraId="3E04C4F5" w14:textId="77777777" w:rsidR="009F181F" w:rsidRDefault="00D46D94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F181F" w14:paraId="1B79A8A1" w14:textId="77777777">
        <w:trPr>
          <w:trHeight w:val="816"/>
        </w:trPr>
        <w:tc>
          <w:tcPr>
            <w:tcW w:w="903" w:type="dxa"/>
          </w:tcPr>
          <w:p w14:paraId="483478D5" w14:textId="77777777" w:rsidR="009F181F" w:rsidRDefault="00D46D94">
            <w:pPr>
              <w:pStyle w:val="TableParagraph"/>
              <w:ind w:left="0" w:right="332"/>
              <w:jc w:val="right"/>
            </w:pPr>
            <w:r>
              <w:t>1.</w:t>
            </w:r>
          </w:p>
        </w:tc>
        <w:tc>
          <w:tcPr>
            <w:tcW w:w="3659" w:type="dxa"/>
          </w:tcPr>
          <w:p w14:paraId="200C63F7" w14:textId="77777777" w:rsidR="009F181F" w:rsidRDefault="00D46D94">
            <w:pPr>
              <w:pStyle w:val="TableParagraph"/>
              <w:ind w:right="397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be</w:t>
            </w:r>
            <w:r>
              <w:rPr>
                <w:color w:val="212121"/>
                <w:spacing w:val="-46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9" w:type="dxa"/>
          </w:tcPr>
          <w:p w14:paraId="1663B361" w14:textId="77777777" w:rsidR="009F181F" w:rsidRDefault="00D46D94">
            <w:pPr>
              <w:pStyle w:val="TableParagraph"/>
            </w:pPr>
            <w:r>
              <w:t>How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identify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crop</w:t>
            </w:r>
            <w:r>
              <w:rPr>
                <w:spacing w:val="-1"/>
              </w:rPr>
              <w:t xml:space="preserve"> </w:t>
            </w:r>
            <w:r>
              <w:t>disease?</w:t>
            </w:r>
          </w:p>
          <w:p w14:paraId="09E55002" w14:textId="77777777" w:rsidR="009F181F" w:rsidRDefault="00D46D94">
            <w:pPr>
              <w:pStyle w:val="TableParagraph"/>
              <w:spacing w:before="0"/>
            </w:pPr>
            <w:r>
              <w:t>What</w:t>
            </w:r>
            <w:r>
              <w:rPr>
                <w:spacing w:val="-6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fertilizers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used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cure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crop</w:t>
            </w:r>
          </w:p>
          <w:p w14:paraId="3D3AFFF2" w14:textId="77777777" w:rsidR="009F181F" w:rsidRDefault="00D46D94">
            <w:pPr>
              <w:pStyle w:val="TableParagraph"/>
              <w:spacing w:line="256" w:lineRule="exact"/>
            </w:pPr>
            <w:r>
              <w:t>disease?</w:t>
            </w:r>
          </w:p>
        </w:tc>
      </w:tr>
      <w:tr w:rsidR="009F181F" w14:paraId="2A2EFBCF" w14:textId="77777777">
        <w:trPr>
          <w:trHeight w:val="1343"/>
        </w:trPr>
        <w:tc>
          <w:tcPr>
            <w:tcW w:w="903" w:type="dxa"/>
          </w:tcPr>
          <w:p w14:paraId="2546E76E" w14:textId="77777777" w:rsidR="009F181F" w:rsidRDefault="00D46D94">
            <w:pPr>
              <w:pStyle w:val="TableParagraph"/>
              <w:ind w:left="0" w:right="331"/>
              <w:jc w:val="right"/>
            </w:pPr>
            <w:r>
              <w:t>2.</w:t>
            </w:r>
          </w:p>
        </w:tc>
        <w:tc>
          <w:tcPr>
            <w:tcW w:w="3659" w:type="dxa"/>
          </w:tcPr>
          <w:p w14:paraId="2C29309E" w14:textId="77777777" w:rsidR="009F181F" w:rsidRDefault="00D46D94">
            <w:pPr>
              <w:pStyle w:val="TableParagraph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9" w:type="dxa"/>
          </w:tcPr>
          <w:p w14:paraId="433AE614" w14:textId="77777777" w:rsidR="009F181F" w:rsidRDefault="00D46D94">
            <w:pPr>
              <w:pStyle w:val="TableParagraph"/>
              <w:numPr>
                <w:ilvl w:val="0"/>
                <w:numId w:val="4"/>
              </w:numPr>
              <w:tabs>
                <w:tab w:val="left" w:pos="819"/>
              </w:tabs>
              <w:ind w:right="347" w:hanging="372"/>
              <w:jc w:val="both"/>
            </w:pPr>
            <w:r>
              <w:t>Ensure the correct prediction of crop</w:t>
            </w:r>
            <w:r>
              <w:rPr>
                <w:spacing w:val="-47"/>
              </w:rPr>
              <w:t xml:space="preserve"> </w:t>
            </w:r>
            <w:r>
              <w:t>disease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help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farmer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identify</w:t>
            </w:r>
            <w:r>
              <w:rPr>
                <w:spacing w:val="-48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crop</w:t>
            </w:r>
            <w:r>
              <w:rPr>
                <w:spacing w:val="1"/>
              </w:rPr>
              <w:t xml:space="preserve"> </w:t>
            </w:r>
            <w:r>
              <w:t>disease</w:t>
            </w:r>
            <w:r>
              <w:rPr>
                <w:spacing w:val="-2"/>
              </w:rPr>
              <w:t xml:space="preserve"> </w:t>
            </w:r>
            <w:r>
              <w:t>priorly.</w:t>
            </w:r>
          </w:p>
          <w:p w14:paraId="45996E73" w14:textId="77777777" w:rsidR="009F181F" w:rsidRDefault="00D46D94">
            <w:pPr>
              <w:pStyle w:val="TableParagraph"/>
              <w:numPr>
                <w:ilvl w:val="0"/>
                <w:numId w:val="4"/>
              </w:numPr>
              <w:tabs>
                <w:tab w:val="left" w:pos="831"/>
              </w:tabs>
              <w:spacing w:before="0" w:line="270" w:lineRule="atLeast"/>
              <w:ind w:right="518"/>
              <w:jc w:val="both"/>
            </w:pPr>
            <w:r>
              <w:t>It</w:t>
            </w:r>
            <w:r>
              <w:rPr>
                <w:spacing w:val="-5"/>
              </w:rPr>
              <w:t xml:space="preserve"> </w:t>
            </w:r>
            <w:r>
              <w:t>reduces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loss</w:t>
            </w:r>
            <w:r>
              <w:rPr>
                <w:spacing w:val="-3"/>
              </w:rPr>
              <w:t xml:space="preserve"> </w:t>
            </w:r>
            <w:r>
              <w:t>and increase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profit</w:t>
            </w:r>
          </w:p>
        </w:tc>
      </w:tr>
      <w:tr w:rsidR="009F181F" w14:paraId="02D72A17" w14:textId="77777777">
        <w:trPr>
          <w:trHeight w:val="1341"/>
        </w:trPr>
        <w:tc>
          <w:tcPr>
            <w:tcW w:w="903" w:type="dxa"/>
          </w:tcPr>
          <w:p w14:paraId="677EF95B" w14:textId="77777777" w:rsidR="009F181F" w:rsidRDefault="00D46D94">
            <w:pPr>
              <w:pStyle w:val="TableParagraph"/>
              <w:spacing w:before="0" w:line="267" w:lineRule="exact"/>
              <w:ind w:left="0" w:right="332"/>
              <w:jc w:val="right"/>
            </w:pPr>
            <w:r>
              <w:t>3.</w:t>
            </w:r>
          </w:p>
        </w:tc>
        <w:tc>
          <w:tcPr>
            <w:tcW w:w="3659" w:type="dxa"/>
          </w:tcPr>
          <w:p w14:paraId="0D310B01" w14:textId="77777777" w:rsidR="009F181F" w:rsidRDefault="00D46D94">
            <w:pPr>
              <w:pStyle w:val="TableParagraph"/>
              <w:spacing w:before="0" w:line="267" w:lineRule="exact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09" w:type="dxa"/>
          </w:tcPr>
          <w:p w14:paraId="2D7FCAE7" w14:textId="77777777" w:rsidR="009F181F" w:rsidRDefault="00D46D94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</w:tabs>
              <w:spacing w:before="0" w:line="267" w:lineRule="exact"/>
              <w:ind w:hanging="361"/>
              <w:jc w:val="both"/>
            </w:pPr>
            <w:r>
              <w:t>Predicts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disease</w:t>
            </w:r>
            <w:r>
              <w:rPr>
                <w:spacing w:val="-4"/>
              </w:rPr>
              <w:t xml:space="preserve"> </w:t>
            </w:r>
            <w:r>
              <w:t>instantly</w:t>
            </w:r>
          </w:p>
          <w:p w14:paraId="1A97D9D6" w14:textId="77777777" w:rsidR="009F181F" w:rsidRDefault="00D46D94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</w:tabs>
              <w:spacing w:before="0"/>
              <w:ind w:hanging="361"/>
              <w:jc w:val="both"/>
            </w:pPr>
            <w:r>
              <w:t>Predicting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crop</w:t>
            </w:r>
            <w:r>
              <w:rPr>
                <w:spacing w:val="-5"/>
              </w:rPr>
              <w:t xml:space="preserve"> </w:t>
            </w:r>
            <w:r>
              <w:t>baaed</w:t>
            </w:r>
            <w:r>
              <w:rPr>
                <w:spacing w:val="-5"/>
              </w:rPr>
              <w:t xml:space="preserve"> </w:t>
            </w:r>
            <w:r>
              <w:t>soil</w:t>
            </w:r>
            <w:r>
              <w:rPr>
                <w:spacing w:val="-2"/>
              </w:rPr>
              <w:t xml:space="preserve"> </w:t>
            </w:r>
            <w:r>
              <w:t>condition</w:t>
            </w:r>
          </w:p>
          <w:p w14:paraId="4E8C9905" w14:textId="77777777" w:rsidR="009F181F" w:rsidRDefault="00D46D94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</w:tabs>
              <w:spacing w:before="0" w:line="270" w:lineRule="atLeast"/>
              <w:ind w:right="364"/>
              <w:jc w:val="both"/>
            </w:pPr>
            <w:r>
              <w:t>Predicting the fertilizer based on the</w:t>
            </w:r>
            <w:r>
              <w:rPr>
                <w:spacing w:val="-47"/>
              </w:rPr>
              <w:t xml:space="preserve"> </w:t>
            </w:r>
            <w:r>
              <w:t>soil conditions and it tends to reduce</w:t>
            </w:r>
            <w:r>
              <w:rPr>
                <w:spacing w:val="-48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crop</w:t>
            </w:r>
            <w:r>
              <w:rPr>
                <w:spacing w:val="1"/>
              </w:rPr>
              <w:t xml:space="preserve"> </w:t>
            </w:r>
            <w:r>
              <w:t>disease</w:t>
            </w:r>
          </w:p>
        </w:tc>
      </w:tr>
      <w:tr w:rsidR="009F181F" w14:paraId="611891AD" w14:textId="77777777">
        <w:trPr>
          <w:trHeight w:val="810"/>
        </w:trPr>
        <w:tc>
          <w:tcPr>
            <w:tcW w:w="903" w:type="dxa"/>
          </w:tcPr>
          <w:p w14:paraId="13765C98" w14:textId="77777777" w:rsidR="009F181F" w:rsidRDefault="00D46D94">
            <w:pPr>
              <w:pStyle w:val="TableParagraph"/>
              <w:spacing w:before="0" w:line="265" w:lineRule="exact"/>
              <w:ind w:left="0" w:right="332"/>
              <w:jc w:val="right"/>
            </w:pPr>
            <w:r>
              <w:t>4.</w:t>
            </w:r>
          </w:p>
        </w:tc>
        <w:tc>
          <w:tcPr>
            <w:tcW w:w="3659" w:type="dxa"/>
          </w:tcPr>
          <w:p w14:paraId="3ECAFB74" w14:textId="77777777" w:rsidR="009F181F" w:rsidRDefault="00D46D94">
            <w:pPr>
              <w:pStyle w:val="TableParagraph"/>
              <w:spacing w:before="0" w:line="265" w:lineRule="exact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Customer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9" w:type="dxa"/>
          </w:tcPr>
          <w:p w14:paraId="0C1D5F85" w14:textId="77777777" w:rsidR="009F181F" w:rsidRDefault="00D46D94">
            <w:pPr>
              <w:pStyle w:val="TableParagraph"/>
              <w:spacing w:before="0"/>
              <w:ind w:right="94"/>
            </w:pPr>
            <w:r>
              <w:t>Serves</w:t>
            </w:r>
            <w:r>
              <w:rPr>
                <w:spacing w:val="-4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farmer’s</w:t>
            </w:r>
            <w:r>
              <w:rPr>
                <w:spacing w:val="-3"/>
              </w:rPr>
              <w:t xml:space="preserve"> </w:t>
            </w:r>
            <w:r>
              <w:t>friend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helping</w:t>
            </w:r>
            <w:r>
              <w:rPr>
                <w:spacing w:val="-2"/>
              </w:rPr>
              <w:t xml:space="preserve"> </w:t>
            </w:r>
            <w:r>
              <w:t>them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7"/>
              </w:rPr>
              <w:t xml:space="preserve"> </w:t>
            </w:r>
            <w:r>
              <w:t>take</w:t>
            </w:r>
            <w:r>
              <w:rPr>
                <w:spacing w:val="-3"/>
              </w:rPr>
              <w:t xml:space="preserve"> </w:t>
            </w:r>
            <w:r>
              <w:t>precautionary</w:t>
            </w:r>
            <w:r>
              <w:rPr>
                <w:spacing w:val="-2"/>
              </w:rPr>
              <w:t xml:space="preserve"> </w:t>
            </w:r>
            <w:r>
              <w:t>steps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minimize</w:t>
            </w:r>
            <w:r>
              <w:rPr>
                <w:spacing w:val="-2"/>
              </w:rPr>
              <w:t xml:space="preserve"> </w:t>
            </w:r>
            <w:r>
              <w:t>the</w:t>
            </w:r>
          </w:p>
          <w:p w14:paraId="5DE624A4" w14:textId="77777777" w:rsidR="009F181F" w:rsidRDefault="00D46D94">
            <w:pPr>
              <w:pStyle w:val="TableParagraph"/>
              <w:spacing w:before="0" w:line="256" w:lineRule="exact"/>
            </w:pPr>
            <w:r>
              <w:t>economic</w:t>
            </w:r>
            <w:r>
              <w:rPr>
                <w:spacing w:val="-7"/>
              </w:rPr>
              <w:t xml:space="preserve"> </w:t>
            </w:r>
            <w:r>
              <w:t>losses.</w:t>
            </w:r>
          </w:p>
        </w:tc>
      </w:tr>
      <w:tr w:rsidR="009F181F" w14:paraId="407F0FC3" w14:textId="77777777">
        <w:trPr>
          <w:trHeight w:val="815"/>
        </w:trPr>
        <w:tc>
          <w:tcPr>
            <w:tcW w:w="903" w:type="dxa"/>
          </w:tcPr>
          <w:p w14:paraId="06997B7C" w14:textId="77777777" w:rsidR="009F181F" w:rsidRDefault="00D46D94">
            <w:pPr>
              <w:pStyle w:val="TableParagraph"/>
              <w:ind w:left="0" w:right="332"/>
              <w:jc w:val="right"/>
            </w:pPr>
            <w:r>
              <w:t>5.</w:t>
            </w:r>
          </w:p>
        </w:tc>
        <w:tc>
          <w:tcPr>
            <w:tcW w:w="3659" w:type="dxa"/>
          </w:tcPr>
          <w:p w14:paraId="4922EB29" w14:textId="77777777" w:rsidR="009F181F" w:rsidRDefault="00D46D94">
            <w:pPr>
              <w:pStyle w:val="TableParagraph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9" w:type="dxa"/>
          </w:tcPr>
          <w:p w14:paraId="5BA456B0" w14:textId="77777777" w:rsidR="009F181F" w:rsidRDefault="00D46D94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</w:tabs>
              <w:ind w:hanging="361"/>
            </w:pPr>
            <w:r>
              <w:t>Collaboration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fertilizer</w:t>
            </w:r>
            <w:r>
              <w:rPr>
                <w:spacing w:val="-4"/>
              </w:rPr>
              <w:t xml:space="preserve"> </w:t>
            </w:r>
            <w:r>
              <w:t>vendors.</w:t>
            </w:r>
          </w:p>
          <w:p w14:paraId="4A9E9320" w14:textId="77777777" w:rsidR="009F181F" w:rsidRDefault="00D46D94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</w:tabs>
              <w:spacing w:before="0" w:line="270" w:lineRule="atLeast"/>
              <w:ind w:right="255"/>
            </w:pPr>
            <w:r>
              <w:t>Providing solutions for farmer’s</w:t>
            </w:r>
            <w:r>
              <w:rPr>
                <w:spacing w:val="1"/>
              </w:rPr>
              <w:t xml:space="preserve"> </w:t>
            </w:r>
            <w:r>
              <w:t>problem.</w:t>
            </w:r>
            <w:r>
              <w:rPr>
                <w:spacing w:val="-2"/>
              </w:rPr>
              <w:t xml:space="preserve"> </w:t>
            </w:r>
            <w:r>
              <w:t>Increase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crop</w:t>
            </w:r>
            <w:r>
              <w:rPr>
                <w:spacing w:val="-4"/>
              </w:rPr>
              <w:t xml:space="preserve"> </w:t>
            </w:r>
            <w:r>
              <w:t>productivity</w:t>
            </w:r>
          </w:p>
        </w:tc>
      </w:tr>
      <w:tr w:rsidR="009F181F" w14:paraId="0197630F" w14:textId="77777777">
        <w:trPr>
          <w:trHeight w:val="1075"/>
        </w:trPr>
        <w:tc>
          <w:tcPr>
            <w:tcW w:w="903" w:type="dxa"/>
          </w:tcPr>
          <w:p w14:paraId="658C7D36" w14:textId="77777777" w:rsidR="009F181F" w:rsidRDefault="00D46D94">
            <w:pPr>
              <w:pStyle w:val="TableParagraph"/>
              <w:ind w:left="0" w:right="332"/>
              <w:jc w:val="right"/>
            </w:pPr>
            <w:r>
              <w:t>6.</w:t>
            </w:r>
          </w:p>
        </w:tc>
        <w:tc>
          <w:tcPr>
            <w:tcW w:w="3659" w:type="dxa"/>
          </w:tcPr>
          <w:p w14:paraId="59AC647F" w14:textId="77777777" w:rsidR="009F181F" w:rsidRDefault="00D46D94">
            <w:pPr>
              <w:pStyle w:val="TableParagraph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Solution</w:t>
            </w:r>
          </w:p>
        </w:tc>
        <w:tc>
          <w:tcPr>
            <w:tcW w:w="4509" w:type="dxa"/>
          </w:tcPr>
          <w:p w14:paraId="45983AD9" w14:textId="77777777" w:rsidR="009F181F" w:rsidRDefault="00D46D94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ind w:right="338"/>
            </w:pPr>
            <w:r>
              <w:t>Simplifying the model for everyone</w:t>
            </w:r>
            <w:r>
              <w:rPr>
                <w:spacing w:val="1"/>
              </w:rPr>
              <w:t xml:space="preserve"> </w:t>
            </w:r>
            <w:r>
              <w:t>even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illiterate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use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system</w:t>
            </w:r>
          </w:p>
          <w:p w14:paraId="7C166115" w14:textId="77777777" w:rsidR="009F181F" w:rsidRDefault="00D46D94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0" w:line="270" w:lineRule="atLeast"/>
              <w:ind w:right="179"/>
            </w:pPr>
            <w:r>
              <w:t>To increase the profit, the fertilizer can</w:t>
            </w:r>
            <w:r>
              <w:rPr>
                <w:spacing w:val="-47"/>
              </w:rPr>
              <w:t xml:space="preserve"> </w:t>
            </w:r>
            <w:r>
              <w:t>sold</w:t>
            </w:r>
            <w:r>
              <w:rPr>
                <w:spacing w:val="-4"/>
              </w:rPr>
              <w:t xml:space="preserve"> </w:t>
            </w:r>
            <w:r>
              <w:t>directly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farmers</w:t>
            </w:r>
          </w:p>
        </w:tc>
      </w:tr>
    </w:tbl>
    <w:p w14:paraId="27BFF6D0" w14:textId="77777777" w:rsidR="00D46D94" w:rsidRDefault="00D46D94"/>
    <w:sectPr w:rsidR="00D46D94">
      <w:type w:val="continuous"/>
      <w:pgSz w:w="11910" w:h="16840"/>
      <w:pgMar w:top="800" w:right="13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924E3"/>
    <w:multiLevelType w:val="hybridMultilevel"/>
    <w:tmpl w:val="97F86A4E"/>
    <w:lvl w:ilvl="0" w:tplc="AEE4DC0E">
      <w:start w:val="1"/>
      <w:numFmt w:val="lowerLetter"/>
      <w:lvlText w:val="%1."/>
      <w:lvlJc w:val="left"/>
      <w:pPr>
        <w:ind w:left="83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C3E49C1E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CBE22354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D77EB2D6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3106186E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 w:tplc="8AE62560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6" w:tplc="5C8A775A">
      <w:numFmt w:val="bullet"/>
      <w:lvlText w:val="•"/>
      <w:lvlJc w:val="left"/>
      <w:pPr>
        <w:ind w:left="3035" w:hanging="360"/>
      </w:pPr>
      <w:rPr>
        <w:rFonts w:hint="default"/>
        <w:lang w:val="en-US" w:eastAsia="en-US" w:bidi="ar-SA"/>
      </w:rPr>
    </w:lvl>
    <w:lvl w:ilvl="7" w:tplc="33F008C8">
      <w:numFmt w:val="bullet"/>
      <w:lvlText w:val="•"/>
      <w:lvlJc w:val="left"/>
      <w:pPr>
        <w:ind w:left="3401" w:hanging="360"/>
      </w:pPr>
      <w:rPr>
        <w:rFonts w:hint="default"/>
        <w:lang w:val="en-US" w:eastAsia="en-US" w:bidi="ar-SA"/>
      </w:rPr>
    </w:lvl>
    <w:lvl w:ilvl="8" w:tplc="61A45FF8">
      <w:numFmt w:val="bullet"/>
      <w:lvlText w:val="•"/>
      <w:lvlJc w:val="left"/>
      <w:pPr>
        <w:ind w:left="376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F611418"/>
    <w:multiLevelType w:val="hybridMultilevel"/>
    <w:tmpl w:val="0276AFC6"/>
    <w:lvl w:ilvl="0" w:tplc="B816AF82">
      <w:start w:val="1"/>
      <w:numFmt w:val="lowerLetter"/>
      <w:lvlText w:val="%1."/>
      <w:lvlJc w:val="left"/>
      <w:pPr>
        <w:ind w:left="83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A5A08A1E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03B21804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9226440A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A5986C5C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 w:tplc="8482E792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6" w:tplc="6B9474DC">
      <w:numFmt w:val="bullet"/>
      <w:lvlText w:val="•"/>
      <w:lvlJc w:val="left"/>
      <w:pPr>
        <w:ind w:left="3035" w:hanging="360"/>
      </w:pPr>
      <w:rPr>
        <w:rFonts w:hint="default"/>
        <w:lang w:val="en-US" w:eastAsia="en-US" w:bidi="ar-SA"/>
      </w:rPr>
    </w:lvl>
    <w:lvl w:ilvl="7" w:tplc="88280FC8">
      <w:numFmt w:val="bullet"/>
      <w:lvlText w:val="•"/>
      <w:lvlJc w:val="left"/>
      <w:pPr>
        <w:ind w:left="3401" w:hanging="360"/>
      </w:pPr>
      <w:rPr>
        <w:rFonts w:hint="default"/>
        <w:lang w:val="en-US" w:eastAsia="en-US" w:bidi="ar-SA"/>
      </w:rPr>
    </w:lvl>
    <w:lvl w:ilvl="8" w:tplc="ECA037B0">
      <w:numFmt w:val="bullet"/>
      <w:lvlText w:val="•"/>
      <w:lvlJc w:val="left"/>
      <w:pPr>
        <w:ind w:left="376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83F7C18"/>
    <w:multiLevelType w:val="hybridMultilevel"/>
    <w:tmpl w:val="CDF48BD8"/>
    <w:lvl w:ilvl="0" w:tplc="408A5876">
      <w:start w:val="1"/>
      <w:numFmt w:val="decimal"/>
      <w:lvlText w:val="%1."/>
      <w:lvlJc w:val="left"/>
      <w:pPr>
        <w:ind w:left="830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3BA0E878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D44A93A2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11CAB15A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7C5E82E4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 w:tplc="EA30F742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6" w:tplc="3AE60DB8">
      <w:numFmt w:val="bullet"/>
      <w:lvlText w:val="•"/>
      <w:lvlJc w:val="left"/>
      <w:pPr>
        <w:ind w:left="3035" w:hanging="360"/>
      </w:pPr>
      <w:rPr>
        <w:rFonts w:hint="default"/>
        <w:lang w:val="en-US" w:eastAsia="en-US" w:bidi="ar-SA"/>
      </w:rPr>
    </w:lvl>
    <w:lvl w:ilvl="7" w:tplc="B86A6316">
      <w:numFmt w:val="bullet"/>
      <w:lvlText w:val="•"/>
      <w:lvlJc w:val="left"/>
      <w:pPr>
        <w:ind w:left="3401" w:hanging="360"/>
      </w:pPr>
      <w:rPr>
        <w:rFonts w:hint="default"/>
        <w:lang w:val="en-US" w:eastAsia="en-US" w:bidi="ar-SA"/>
      </w:rPr>
    </w:lvl>
    <w:lvl w:ilvl="8" w:tplc="DAC43330">
      <w:numFmt w:val="bullet"/>
      <w:lvlText w:val="•"/>
      <w:lvlJc w:val="left"/>
      <w:pPr>
        <w:ind w:left="376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905028E"/>
    <w:multiLevelType w:val="hybridMultilevel"/>
    <w:tmpl w:val="7834E080"/>
    <w:lvl w:ilvl="0" w:tplc="5370656A">
      <w:start w:val="1"/>
      <w:numFmt w:val="lowerLetter"/>
      <w:lvlText w:val="%1."/>
      <w:lvlJc w:val="left"/>
      <w:pPr>
        <w:ind w:left="83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1152D2C4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50706A46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7242EAFE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A91E723E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 w:tplc="11321172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6" w:tplc="BEB6FAB4">
      <w:numFmt w:val="bullet"/>
      <w:lvlText w:val="•"/>
      <w:lvlJc w:val="left"/>
      <w:pPr>
        <w:ind w:left="3035" w:hanging="360"/>
      </w:pPr>
      <w:rPr>
        <w:rFonts w:hint="default"/>
        <w:lang w:val="en-US" w:eastAsia="en-US" w:bidi="ar-SA"/>
      </w:rPr>
    </w:lvl>
    <w:lvl w:ilvl="7" w:tplc="5E485DEE">
      <w:numFmt w:val="bullet"/>
      <w:lvlText w:val="•"/>
      <w:lvlJc w:val="left"/>
      <w:pPr>
        <w:ind w:left="3401" w:hanging="360"/>
      </w:pPr>
      <w:rPr>
        <w:rFonts w:hint="default"/>
        <w:lang w:val="en-US" w:eastAsia="en-US" w:bidi="ar-SA"/>
      </w:rPr>
    </w:lvl>
    <w:lvl w:ilvl="8" w:tplc="E9F8893E">
      <w:numFmt w:val="bullet"/>
      <w:lvlText w:val="•"/>
      <w:lvlJc w:val="left"/>
      <w:pPr>
        <w:ind w:left="3767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181F"/>
    <w:rsid w:val="009F181F"/>
    <w:rsid w:val="00D46D94"/>
    <w:rsid w:val="00EC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961A6"/>
  <w15:docId w15:val="{426CD0CF-3CD0-4073-8291-D90D8842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3"/>
      <w:ind w:left="3317" w:right="3153" w:firstLine="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sri mathi</cp:lastModifiedBy>
  <cp:revision>2</cp:revision>
  <dcterms:created xsi:type="dcterms:W3CDTF">2022-11-11T08:13:00Z</dcterms:created>
  <dcterms:modified xsi:type="dcterms:W3CDTF">2022-11-11T08:39:00Z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2022-11-11T00:00:00Z</vt:filetime>
  </property>
</Properties>
</file>