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Creation of IBM CLOUD SERVICES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Style w:val="TableGrid"/>
        <w:tblW w:w="10349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05"/>
        <w:gridCol w:w="5243"/>
      </w:tblGrid>
      <w:tr>
        <w:trPr>
          <w:trHeight w:val="675" w:hRule="atLeast"/>
        </w:trPr>
        <w:tc>
          <w:tcPr>
            <w:tcW w:w="5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PNT2022TMID41935</w:t>
            </w:r>
          </w:p>
        </w:tc>
      </w:tr>
      <w:tr>
        <w:trPr>
          <w:trHeight w:val="1133" w:hRule="atLeast"/>
        </w:trPr>
        <w:tc>
          <w:tcPr>
            <w:tcW w:w="5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CLOUD ACCOUNT CREAT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ON: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5943600" cy="3338830"/>
            <wp:effectExtent l="0" t="0" r="0" b="0"/>
            <wp:docPr id="1" name="Picture 1" descr="C:\Users\Shalinikopula\Downloads\WhatsApp Image 2022-11-18 at 9.49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alinikopula\Downloads\WhatsApp Image 2022-11-18 at 9.49.19 AM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3338830"/>
            <wp:effectExtent l="0" t="0" r="0" b="0"/>
            <wp:docPr id="2" name="Picture 2" descr="C:\Users\Shalinikopula\Downloads\WhatsApp Image 2022-11-18 at 9.49.1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halinikopula\Downloads\WhatsApp Image 2022-11-18 at 9.49.19 AM (1)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0e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62b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62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62b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93A25-448A-4FDC-BAE3-4DA81F5F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Trio_Office/6.2.8.2$Windows_x86 LibreOffice_project/</Application>
  <Pages>2</Pages>
  <Words>20</Words>
  <Characters>127</Characters>
  <CharactersWithSpaces>142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2022-11-18T04:13:00Z</dcterms:created>
  <dc:creator>Shalinikopula</dc:creator>
  <dc:description/>
  <dc:language>en-IN</dc:language>
  <cp:lastModifiedBy/>
  <dcterms:modified xsi:type="dcterms:W3CDTF">2022-11-18T12:24:21Z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