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594C" w:rsidRDefault="003A3C3E">
      <w:pPr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Project Design Phase-I</w:t>
      </w:r>
    </w:p>
    <w:p w:rsidR="00C9594C" w:rsidRDefault="003A3C3E">
      <w:pPr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Solution Architecture</w:t>
      </w:r>
    </w:p>
    <w:p w:rsidR="00C9594C" w:rsidRDefault="00C9594C">
      <w:pPr>
        <w:spacing w:after="0"/>
        <w:jc w:val="center"/>
        <w:rPr>
          <w:rFonts w:cs="Calibri"/>
          <w:b/>
          <w:bCs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C9594C">
        <w:tc>
          <w:tcPr>
            <w:tcW w:w="4508" w:type="dxa"/>
          </w:tcPr>
          <w:p w:rsidR="00C9594C" w:rsidRDefault="003A3C3E">
            <w:pPr>
              <w:rPr>
                <w:rFonts w:cs="Calibri"/>
              </w:rPr>
            </w:pPr>
            <w:r>
              <w:rPr>
                <w:rFonts w:cs="Calibri"/>
              </w:rPr>
              <w:t>Date</w:t>
            </w:r>
          </w:p>
        </w:tc>
        <w:tc>
          <w:tcPr>
            <w:tcW w:w="4508" w:type="dxa"/>
          </w:tcPr>
          <w:p w:rsidR="00C9594C" w:rsidRDefault="003A3C3E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 xml:space="preserve">15 </w:t>
            </w:r>
            <w:r>
              <w:rPr>
                <w:rFonts w:cs="Calibri"/>
              </w:rPr>
              <w:t>October 2022</w:t>
            </w:r>
          </w:p>
        </w:tc>
      </w:tr>
      <w:tr w:rsidR="00C9594C">
        <w:tc>
          <w:tcPr>
            <w:tcW w:w="4508" w:type="dxa"/>
          </w:tcPr>
          <w:p w:rsidR="00C9594C" w:rsidRDefault="003A3C3E">
            <w:pPr>
              <w:rPr>
                <w:rFonts w:cs="Calibri"/>
              </w:rPr>
            </w:pPr>
            <w:r>
              <w:rPr>
                <w:rFonts w:cs="Calibri"/>
              </w:rPr>
              <w:t>Team ID</w:t>
            </w:r>
          </w:p>
        </w:tc>
        <w:tc>
          <w:tcPr>
            <w:tcW w:w="4508" w:type="dxa"/>
          </w:tcPr>
          <w:p w:rsidR="00C9594C" w:rsidRDefault="003A3C3E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>PNT2022TMID50712</w:t>
            </w:r>
          </w:p>
        </w:tc>
      </w:tr>
      <w:tr w:rsidR="00C9594C">
        <w:tc>
          <w:tcPr>
            <w:tcW w:w="4508" w:type="dxa"/>
          </w:tcPr>
          <w:p w:rsidR="00C9594C" w:rsidRDefault="003A3C3E">
            <w:pPr>
              <w:rPr>
                <w:rFonts w:cs="Calibri"/>
              </w:rPr>
            </w:pPr>
            <w:r>
              <w:rPr>
                <w:rFonts w:cs="Calibri"/>
              </w:rPr>
              <w:t>Project Name</w:t>
            </w:r>
          </w:p>
        </w:tc>
        <w:tc>
          <w:tcPr>
            <w:tcW w:w="4508" w:type="dxa"/>
          </w:tcPr>
          <w:p w:rsidR="00C9594C" w:rsidRDefault="003A3C3E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>Smart fashion recommender application</w:t>
            </w:r>
          </w:p>
        </w:tc>
      </w:tr>
      <w:tr w:rsidR="00C9594C">
        <w:tc>
          <w:tcPr>
            <w:tcW w:w="4508" w:type="dxa"/>
          </w:tcPr>
          <w:p w:rsidR="00C9594C" w:rsidRDefault="003A3C3E">
            <w:pPr>
              <w:rPr>
                <w:rFonts w:cs="Calibri"/>
              </w:rPr>
            </w:pPr>
            <w:r>
              <w:rPr>
                <w:rFonts w:cs="Calibri"/>
              </w:rPr>
              <w:t>Maximum Marks</w:t>
            </w:r>
          </w:p>
        </w:tc>
        <w:tc>
          <w:tcPr>
            <w:tcW w:w="4508" w:type="dxa"/>
          </w:tcPr>
          <w:p w:rsidR="00C9594C" w:rsidRDefault="003A3C3E">
            <w:pPr>
              <w:rPr>
                <w:rFonts w:cs="Calibri"/>
              </w:rPr>
            </w:pPr>
            <w:r>
              <w:rPr>
                <w:rFonts w:cs="Calibri"/>
              </w:rPr>
              <w:t>4 Marks</w:t>
            </w:r>
          </w:p>
        </w:tc>
      </w:tr>
    </w:tbl>
    <w:p w:rsidR="00C9594C" w:rsidRDefault="00C9594C">
      <w:pPr>
        <w:rPr>
          <w:rFonts w:cs="Calibri"/>
          <w:b/>
          <w:bCs/>
        </w:rPr>
      </w:pPr>
    </w:p>
    <w:p w:rsidR="00C9594C" w:rsidRDefault="003A3C3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:rsidR="00C9594C" w:rsidRDefault="003A3C3E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Solution architecture is a complex process – with many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sub-processes – that bridges the gap between business problems and technology solutions. Its goals are to:</w:t>
      </w:r>
    </w:p>
    <w:p w:rsidR="00C9594C" w:rsidRDefault="003A3C3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 the best tech solution to solve existing business problems.</w:t>
      </w:r>
    </w:p>
    <w:p w:rsidR="00C9594C" w:rsidRDefault="003A3C3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Describe the structure, characteristics, behavior, and other aspects of the software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to project stakeholders.</w:t>
      </w:r>
    </w:p>
    <w:p w:rsidR="00C9594C" w:rsidRDefault="003A3C3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Define features, development phases, and solution requirements.</w:t>
      </w:r>
    </w:p>
    <w:p w:rsidR="00C9594C" w:rsidRDefault="003A3C3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:rsidR="00C9594C" w:rsidRDefault="00C9594C">
      <w:pPr>
        <w:rPr>
          <w:rFonts w:cs="Calibri"/>
          <w:b/>
          <w:bCs/>
        </w:rPr>
      </w:pPr>
    </w:p>
    <w:p w:rsidR="00C9594C" w:rsidRDefault="003A3C3E">
      <w:pPr>
        <w:rPr>
          <w:rFonts w:cs="Calibri"/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 Diagram</w:t>
      </w:r>
      <w:r>
        <w:rPr>
          <w:rFonts w:cs="Calibri"/>
          <w:b/>
          <w:bCs/>
        </w:rPr>
        <w:t>:</w:t>
      </w:r>
    </w:p>
    <w:p w:rsidR="00C9594C" w:rsidRDefault="003A3C3E">
      <w:pPr>
        <w:rPr>
          <w:rFonts w:cs="Calibri"/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page">
              <wp:posOffset>1079434</wp:posOffset>
            </wp:positionH>
            <wp:positionV relativeFrom="page">
              <wp:posOffset>5966889</wp:posOffset>
            </wp:positionV>
            <wp:extent cx="6002061" cy="2958213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6002061" cy="2958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94C" w:rsidRDefault="00C9594C">
      <w:pPr>
        <w:tabs>
          <w:tab w:val="left" w:pos="5529"/>
        </w:tabs>
        <w:rPr>
          <w:rFonts w:cs="Calibri"/>
          <w:b/>
          <w:bCs/>
        </w:rPr>
      </w:pPr>
    </w:p>
    <w:p w:rsidR="00C9594C" w:rsidRDefault="00C9594C">
      <w:pPr>
        <w:rPr>
          <w:rFonts w:cs="Calibri"/>
          <w:b/>
          <w:bCs/>
        </w:rPr>
      </w:pPr>
    </w:p>
    <w:sectPr w:rsidR="00C9594C" w:rsidSect="00C9594C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0000001"/>
    <w:multiLevelType w:val="multilevel"/>
    <w:tmpl w:val="3A261D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5"/>
  <w:proofState w:spelling="clean" w:grammar="clean"/>
  <w:defaultTabStop w:val="720"/>
  <w:characterSpacingControl w:val="doNotCompress"/>
  <w:compat/>
  <w:rsids>
    <w:rsidRoot w:val="00C9594C"/>
    <w:rsid w:val="003A3C3E"/>
    <w:rsid w:val="005B0D87"/>
    <w:rsid w:val="009A6CEB"/>
    <w:rsid w:val="00C959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9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59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sid w:val="00C9594C"/>
    <w:rPr>
      <w:color w:val="0563C1"/>
      <w:u w:val="single"/>
    </w:rPr>
  </w:style>
  <w:style w:type="character" w:customStyle="1" w:styleId="UnresolvedMention">
    <w:name w:val="Unresolved Mention"/>
    <w:basedOn w:val="DefaultParagraphFont"/>
    <w:uiPriority w:val="99"/>
    <w:rsid w:val="00C959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594C"/>
    <w:pPr>
      <w:ind w:left="720"/>
      <w:contextualSpacing/>
    </w:pPr>
  </w:style>
  <w:style w:type="paragraph" w:styleId="NormalWeb">
    <w:name w:val="Normal (Web)"/>
    <w:basedOn w:val="Normal"/>
    <w:uiPriority w:val="99"/>
    <w:rsid w:val="00C95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C9594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ELCOT</cp:lastModifiedBy>
  <cp:revision>2</cp:revision>
  <dcterms:created xsi:type="dcterms:W3CDTF">2022-11-21T05:47:00Z</dcterms:created>
  <dcterms:modified xsi:type="dcterms:W3CDTF">2022-11-21T05:47:00Z</dcterms:modified>
</cp:coreProperties>
</file>