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28C" w:rsidRDefault="0059642F" w:rsidP="0059642F">
      <w:pPr>
        <w:pStyle w:val="BodyText"/>
        <w:ind w:left="2880" w:firstLine="720"/>
      </w:pPr>
      <w:r>
        <w:t>TECHNICAL</w:t>
      </w:r>
      <w:r>
        <w:rPr>
          <w:spacing w:val="-4"/>
        </w:rPr>
        <w:t xml:space="preserve"> </w:t>
      </w:r>
      <w:r>
        <w:t>STACK</w:t>
      </w:r>
    </w:p>
    <w:p w:rsidR="00A7428C" w:rsidRDefault="00A7428C">
      <w:pPr>
        <w:pStyle w:val="BodyText"/>
        <w:spacing w:before="2"/>
        <w:rPr>
          <w:b/>
          <w:sz w:val="21"/>
        </w:rPr>
      </w:pPr>
    </w:p>
    <w:p w:rsidR="00A7428C" w:rsidRDefault="0059642F">
      <w:pPr>
        <w:ind w:left="3335" w:right="4258"/>
        <w:jc w:val="center"/>
        <w:rPr>
          <w:b/>
        </w:rPr>
      </w:pPr>
      <w:r>
        <w:rPr>
          <w:b/>
        </w:rPr>
        <w:t>CLOUD</w:t>
      </w:r>
      <w:r>
        <w:rPr>
          <w:b/>
          <w:spacing w:val="-7"/>
        </w:rPr>
        <w:t xml:space="preserve"> </w:t>
      </w:r>
      <w:r>
        <w:rPr>
          <w:b/>
        </w:rPr>
        <w:t>DEPLOYMENT</w:t>
      </w:r>
    </w:p>
    <w:p w:rsidR="00A7428C" w:rsidRDefault="00A7428C">
      <w:pPr>
        <w:pStyle w:val="BodyText"/>
        <w:rPr>
          <w:b/>
          <w:sz w:val="20"/>
        </w:rPr>
      </w:pPr>
      <w:bookmarkStart w:id="0" w:name="_GoBack"/>
      <w:bookmarkEnd w:id="0"/>
    </w:p>
    <w:p w:rsidR="00A7428C" w:rsidRDefault="00A7428C">
      <w:pPr>
        <w:pStyle w:val="BodyText"/>
        <w:rPr>
          <w:b/>
          <w:sz w:val="20"/>
        </w:rPr>
      </w:pPr>
    </w:p>
    <w:p w:rsidR="00A7428C" w:rsidRDefault="00A7428C">
      <w:pPr>
        <w:pStyle w:val="BodyText"/>
        <w:spacing w:before="6"/>
        <w:rPr>
          <w:b/>
          <w:sz w:val="16"/>
        </w:rPr>
      </w:pPr>
    </w:p>
    <w:p w:rsidR="00A7428C" w:rsidRDefault="0059642F">
      <w:pPr>
        <w:pStyle w:val="Heading1"/>
        <w:spacing w:before="42"/>
      </w:pPr>
      <w:bookmarkStart w:id="1" w:name="Deployment_Models"/>
      <w:bookmarkEnd w:id="1"/>
      <w:r>
        <w:rPr>
          <w:color w:val="273139"/>
        </w:rPr>
        <w:t>Deployment</w:t>
      </w:r>
      <w:r>
        <w:rPr>
          <w:color w:val="273139"/>
          <w:spacing w:val="38"/>
        </w:rPr>
        <w:t xml:space="preserve"> </w:t>
      </w:r>
      <w:r>
        <w:rPr>
          <w:color w:val="273139"/>
        </w:rPr>
        <w:t>Models</w:t>
      </w:r>
    </w:p>
    <w:p w:rsidR="00A7428C" w:rsidRDefault="00A7428C">
      <w:pPr>
        <w:pStyle w:val="BodyText"/>
        <w:spacing w:before="4"/>
        <w:rPr>
          <w:b/>
          <w:sz w:val="35"/>
        </w:rPr>
      </w:pPr>
    </w:p>
    <w:p w:rsidR="00A7428C" w:rsidRDefault="0059642F">
      <w:pPr>
        <w:pStyle w:val="BodyText"/>
        <w:ind w:left="220" w:right="214"/>
      </w:pPr>
      <w:r>
        <w:rPr>
          <w:color w:val="273139"/>
        </w:rPr>
        <w:t>The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deployment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model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identifies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specific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type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environment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based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ownership, scale, and access, as well as 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cloud’s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nature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and purpose.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proofErr w:type="gramStart"/>
      <w:r>
        <w:rPr>
          <w:color w:val="273139"/>
        </w:rPr>
        <w:t>location</w:t>
      </w:r>
      <w:proofErr w:type="gramEnd"/>
      <w:r>
        <w:rPr>
          <w:color w:val="273139"/>
        </w:rPr>
        <w:t xml:space="preserve"> of 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servers you’re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utilizing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and who controls them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defined by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 cloud deployment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model. It</w:t>
      </w:r>
      <w:r>
        <w:rPr>
          <w:color w:val="273139"/>
          <w:spacing w:val="-52"/>
        </w:rPr>
        <w:t xml:space="preserve"> </w:t>
      </w:r>
      <w:r>
        <w:rPr>
          <w:color w:val="273139"/>
        </w:rPr>
        <w:t>specifies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how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your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infrastructure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look,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what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you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change,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whether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you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-52"/>
        </w:rPr>
        <w:t xml:space="preserve"> </w:t>
      </w:r>
      <w:proofErr w:type="gramStart"/>
      <w:r>
        <w:rPr>
          <w:color w:val="273139"/>
        </w:rPr>
        <w:t>be</w:t>
      </w:r>
      <w:proofErr w:type="gramEnd"/>
      <w:r>
        <w:rPr>
          <w:color w:val="273139"/>
          <w:spacing w:val="10"/>
        </w:rPr>
        <w:t xml:space="preserve"> </w:t>
      </w:r>
      <w:r>
        <w:rPr>
          <w:color w:val="273139"/>
        </w:rPr>
        <w:t>given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services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have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everything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yourself.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Relationships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between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infrastructure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your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users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also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defined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deployment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types.</w:t>
      </w:r>
    </w:p>
    <w:p w:rsidR="00A7428C" w:rsidRDefault="0059642F">
      <w:pPr>
        <w:pStyle w:val="BodyText"/>
        <w:spacing w:before="182"/>
        <w:ind w:left="220"/>
      </w:pPr>
      <w:r>
        <w:rPr>
          <w:color w:val="273139"/>
        </w:rPr>
        <w:t>Different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types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computing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deployment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models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are:</w:t>
      </w:r>
    </w:p>
    <w:p w:rsidR="00A7428C" w:rsidRDefault="0059642F">
      <w:pPr>
        <w:pStyle w:val="ListParagraph"/>
        <w:numPr>
          <w:ilvl w:val="0"/>
          <w:numId w:val="4"/>
        </w:numPr>
        <w:tabs>
          <w:tab w:val="left" w:pos="648"/>
        </w:tabs>
        <w:spacing w:before="178"/>
        <w:ind w:hanging="361"/>
        <w:rPr>
          <w:sz w:val="24"/>
        </w:rPr>
      </w:pPr>
      <w:r>
        <w:rPr>
          <w:color w:val="273139"/>
          <w:sz w:val="24"/>
        </w:rPr>
        <w:t>Public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cloud</w:t>
      </w:r>
    </w:p>
    <w:p w:rsidR="00A7428C" w:rsidRDefault="0059642F">
      <w:pPr>
        <w:pStyle w:val="ListParagraph"/>
        <w:numPr>
          <w:ilvl w:val="0"/>
          <w:numId w:val="4"/>
        </w:numPr>
        <w:tabs>
          <w:tab w:val="left" w:pos="648"/>
        </w:tabs>
        <w:ind w:hanging="361"/>
        <w:rPr>
          <w:sz w:val="24"/>
        </w:rPr>
      </w:pPr>
      <w:r>
        <w:rPr>
          <w:color w:val="273139"/>
          <w:sz w:val="24"/>
        </w:rPr>
        <w:t>Private</w:t>
      </w:r>
      <w:r>
        <w:rPr>
          <w:color w:val="273139"/>
          <w:spacing w:val="31"/>
          <w:sz w:val="24"/>
        </w:rPr>
        <w:t xml:space="preserve"> </w:t>
      </w:r>
      <w:r>
        <w:rPr>
          <w:color w:val="273139"/>
          <w:sz w:val="24"/>
        </w:rPr>
        <w:t>cloud</w:t>
      </w:r>
    </w:p>
    <w:p w:rsidR="00A7428C" w:rsidRDefault="0059642F">
      <w:pPr>
        <w:pStyle w:val="ListParagraph"/>
        <w:numPr>
          <w:ilvl w:val="0"/>
          <w:numId w:val="4"/>
        </w:numPr>
        <w:tabs>
          <w:tab w:val="left" w:pos="648"/>
        </w:tabs>
        <w:ind w:hanging="361"/>
        <w:rPr>
          <w:sz w:val="24"/>
        </w:rPr>
      </w:pPr>
      <w:r>
        <w:rPr>
          <w:color w:val="273139"/>
          <w:sz w:val="24"/>
        </w:rPr>
        <w:t>Hybrid</w:t>
      </w:r>
      <w:r>
        <w:rPr>
          <w:color w:val="273139"/>
          <w:spacing w:val="31"/>
          <w:sz w:val="24"/>
        </w:rPr>
        <w:t xml:space="preserve"> </w:t>
      </w:r>
      <w:r>
        <w:rPr>
          <w:color w:val="273139"/>
          <w:sz w:val="24"/>
        </w:rPr>
        <w:t>cloud</w:t>
      </w:r>
    </w:p>
    <w:p w:rsidR="00A7428C" w:rsidRDefault="0059642F">
      <w:pPr>
        <w:pStyle w:val="ListParagraph"/>
        <w:numPr>
          <w:ilvl w:val="0"/>
          <w:numId w:val="4"/>
        </w:numPr>
        <w:tabs>
          <w:tab w:val="left" w:pos="648"/>
        </w:tabs>
        <w:ind w:hanging="361"/>
        <w:rPr>
          <w:sz w:val="24"/>
        </w:rPr>
      </w:pPr>
      <w:r>
        <w:rPr>
          <w:color w:val="273139"/>
          <w:sz w:val="24"/>
        </w:rPr>
        <w:t>Community</w:t>
      </w:r>
      <w:r>
        <w:rPr>
          <w:color w:val="273139"/>
          <w:spacing w:val="20"/>
          <w:sz w:val="24"/>
        </w:rPr>
        <w:t xml:space="preserve"> </w:t>
      </w:r>
      <w:r>
        <w:rPr>
          <w:color w:val="273139"/>
          <w:sz w:val="24"/>
        </w:rPr>
        <w:t>cloud</w:t>
      </w:r>
    </w:p>
    <w:p w:rsidR="00A7428C" w:rsidRDefault="0059642F">
      <w:pPr>
        <w:pStyle w:val="ListParagraph"/>
        <w:numPr>
          <w:ilvl w:val="0"/>
          <w:numId w:val="4"/>
        </w:numPr>
        <w:tabs>
          <w:tab w:val="left" w:pos="648"/>
        </w:tabs>
        <w:ind w:hanging="361"/>
        <w:rPr>
          <w:sz w:val="24"/>
        </w:rPr>
      </w:pPr>
      <w:r>
        <w:rPr>
          <w:color w:val="273139"/>
          <w:sz w:val="24"/>
        </w:rPr>
        <w:t>Multi-cloud</w:t>
      </w:r>
    </w:p>
    <w:p w:rsidR="00A7428C" w:rsidRDefault="0059642F">
      <w:pPr>
        <w:pStyle w:val="BodyText"/>
        <w:ind w:left="220"/>
      </w:pPr>
      <w:r>
        <w:rPr>
          <w:color w:val="273139"/>
        </w:rPr>
        <w:t>Let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us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discuss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them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one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one:</w:t>
      </w:r>
    </w:p>
    <w:p w:rsidR="00A7428C" w:rsidRDefault="0059642F">
      <w:pPr>
        <w:pStyle w:val="Heading2"/>
        <w:numPr>
          <w:ilvl w:val="0"/>
          <w:numId w:val="3"/>
        </w:numPr>
        <w:tabs>
          <w:tab w:val="left" w:pos="470"/>
        </w:tabs>
        <w:spacing w:before="177"/>
        <w:ind w:hanging="250"/>
        <w:rPr>
          <w:color w:val="273139"/>
        </w:rPr>
      </w:pPr>
      <w:r>
        <w:rPr>
          <w:color w:val="273139"/>
        </w:rPr>
        <w:t>Public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Cloud</w:t>
      </w:r>
    </w:p>
    <w:p w:rsidR="00A7428C" w:rsidRDefault="0059642F">
      <w:pPr>
        <w:pStyle w:val="BodyText"/>
        <w:ind w:left="220" w:right="318"/>
      </w:pPr>
      <w:r>
        <w:rPr>
          <w:color w:val="273139"/>
        </w:rPr>
        <w:t>The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public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makes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possible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anybody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systems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services.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public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may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less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secure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open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everyone.</w:t>
      </w:r>
      <w:r>
        <w:rPr>
          <w:color w:val="273139"/>
          <w:spacing w:val="2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public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one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infrastructure services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provided</w:t>
      </w:r>
      <w:r>
        <w:rPr>
          <w:color w:val="273139"/>
          <w:spacing w:val="54"/>
        </w:rPr>
        <w:t xml:space="preserve"> </w:t>
      </w:r>
      <w:r>
        <w:rPr>
          <w:color w:val="273139"/>
        </w:rPr>
        <w:t>over the</w:t>
      </w:r>
      <w:r>
        <w:rPr>
          <w:color w:val="273139"/>
          <w:spacing w:val="54"/>
        </w:rPr>
        <w:t xml:space="preserve"> </w:t>
      </w:r>
      <w:r>
        <w:rPr>
          <w:color w:val="273139"/>
        </w:rPr>
        <w:t>internet</w:t>
      </w:r>
      <w:r>
        <w:rPr>
          <w:color w:val="273139"/>
          <w:spacing w:val="54"/>
        </w:rPr>
        <w:t xml:space="preserve"> </w:t>
      </w:r>
      <w:r>
        <w:rPr>
          <w:color w:val="273139"/>
        </w:rPr>
        <w:t>to the general</w:t>
      </w:r>
      <w:r>
        <w:rPr>
          <w:color w:val="273139"/>
          <w:spacing w:val="55"/>
        </w:rPr>
        <w:t xml:space="preserve"> </w:t>
      </w:r>
      <w:r>
        <w:rPr>
          <w:color w:val="273139"/>
        </w:rPr>
        <w:t>people</w:t>
      </w:r>
      <w:r>
        <w:rPr>
          <w:color w:val="273139"/>
          <w:spacing w:val="54"/>
        </w:rPr>
        <w:t xml:space="preserve"> </w:t>
      </w:r>
      <w:r>
        <w:rPr>
          <w:color w:val="273139"/>
        </w:rPr>
        <w:t>or major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industry groups.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The infrastructure in this</w:t>
      </w:r>
      <w:r>
        <w:rPr>
          <w:color w:val="273139"/>
          <w:spacing w:val="54"/>
        </w:rPr>
        <w:t xml:space="preserve"> </w:t>
      </w:r>
      <w:r>
        <w:rPr>
          <w:color w:val="273139"/>
        </w:rPr>
        <w:t>cloud model is</w:t>
      </w:r>
      <w:r>
        <w:rPr>
          <w:color w:val="273139"/>
          <w:spacing w:val="54"/>
        </w:rPr>
        <w:t xml:space="preserve"> </w:t>
      </w:r>
      <w:r>
        <w:rPr>
          <w:color w:val="273139"/>
        </w:rPr>
        <w:t>owned by the entity that</w:t>
      </w:r>
      <w:r>
        <w:rPr>
          <w:color w:val="273139"/>
          <w:spacing w:val="54"/>
        </w:rPr>
        <w:t xml:space="preserve"> </w:t>
      </w:r>
      <w:r>
        <w:rPr>
          <w:color w:val="273139"/>
        </w:rPr>
        <w:t>delivers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services,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</w:t>
      </w:r>
      <w:r>
        <w:rPr>
          <w:color w:val="273139"/>
        </w:rPr>
        <w:t>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consumer.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type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hosting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allows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customers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users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easily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systems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services.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form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computing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excellent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example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hosting,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service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providers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supply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services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variety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customers.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arrangement,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storage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backup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retrieval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services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given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free,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subscription,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per-use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basis.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Example: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Google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App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Engine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etc.</w:t>
      </w:r>
    </w:p>
    <w:p w:rsidR="00A7428C" w:rsidRDefault="0059642F">
      <w:pPr>
        <w:pStyle w:val="Heading2"/>
        <w:spacing w:before="181"/>
      </w:pPr>
      <w:r>
        <w:rPr>
          <w:color w:val="273139"/>
        </w:rPr>
        <w:t>Advantages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public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model:</w:t>
      </w:r>
    </w:p>
    <w:p w:rsidR="00A7428C" w:rsidRDefault="0059642F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ind w:right="383"/>
        <w:rPr>
          <w:sz w:val="24"/>
        </w:rPr>
      </w:pPr>
      <w:r>
        <w:rPr>
          <w:b/>
          <w:color w:val="273139"/>
          <w:sz w:val="24"/>
        </w:rPr>
        <w:t>Minimal</w:t>
      </w:r>
      <w:r>
        <w:rPr>
          <w:b/>
          <w:color w:val="273139"/>
          <w:spacing w:val="17"/>
          <w:sz w:val="24"/>
        </w:rPr>
        <w:t xml:space="preserve"> </w:t>
      </w:r>
      <w:r>
        <w:rPr>
          <w:b/>
          <w:color w:val="273139"/>
          <w:sz w:val="24"/>
        </w:rPr>
        <w:t>Investment:</w:t>
      </w:r>
      <w:r>
        <w:rPr>
          <w:b/>
          <w:color w:val="273139"/>
          <w:spacing w:val="26"/>
          <w:sz w:val="24"/>
        </w:rPr>
        <w:t xml:space="preserve"> </w:t>
      </w:r>
      <w:r>
        <w:rPr>
          <w:color w:val="273139"/>
          <w:sz w:val="24"/>
        </w:rPr>
        <w:t>Because</w:t>
      </w:r>
      <w:r>
        <w:rPr>
          <w:color w:val="273139"/>
          <w:spacing w:val="20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19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pay-per-use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service,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there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21"/>
          <w:sz w:val="24"/>
        </w:rPr>
        <w:t xml:space="preserve"> </w:t>
      </w:r>
      <w:r>
        <w:rPr>
          <w:color w:val="273139"/>
          <w:sz w:val="24"/>
        </w:rPr>
        <w:t>no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substantial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upfront</w:t>
      </w:r>
      <w:r>
        <w:rPr>
          <w:color w:val="273139"/>
          <w:spacing w:val="-51"/>
          <w:sz w:val="24"/>
        </w:rPr>
        <w:t xml:space="preserve"> </w:t>
      </w:r>
      <w:r>
        <w:rPr>
          <w:color w:val="273139"/>
          <w:sz w:val="24"/>
        </w:rPr>
        <w:t>fee,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making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excellent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enterprises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that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require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immediate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access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resources.</w:t>
      </w:r>
    </w:p>
    <w:p w:rsidR="00A7428C" w:rsidRDefault="00A7428C">
      <w:pPr>
        <w:rPr>
          <w:sz w:val="24"/>
        </w:rPr>
        <w:sectPr w:rsidR="00A7428C">
          <w:type w:val="continuous"/>
          <w:pgSz w:w="12240" w:h="15840"/>
          <w:pgMar w:top="1420" w:right="1200" w:bottom="280" w:left="1220" w:header="720" w:footer="720" w:gutter="0"/>
          <w:cols w:space="720"/>
        </w:sectPr>
      </w:pPr>
    </w:p>
    <w:p w:rsidR="00A7428C" w:rsidRDefault="0059642F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before="62"/>
        <w:ind w:right="1314"/>
        <w:rPr>
          <w:sz w:val="24"/>
        </w:rPr>
      </w:pPr>
      <w:r>
        <w:rPr>
          <w:b/>
          <w:color w:val="273139"/>
          <w:sz w:val="24"/>
        </w:rPr>
        <w:lastRenderedPageBreak/>
        <w:t>No</w:t>
      </w:r>
      <w:r>
        <w:rPr>
          <w:b/>
          <w:color w:val="273139"/>
          <w:spacing w:val="17"/>
          <w:sz w:val="24"/>
        </w:rPr>
        <w:t xml:space="preserve"> </w:t>
      </w:r>
      <w:r>
        <w:rPr>
          <w:b/>
          <w:color w:val="273139"/>
          <w:sz w:val="24"/>
        </w:rPr>
        <w:t>setup</w:t>
      </w:r>
      <w:r>
        <w:rPr>
          <w:b/>
          <w:color w:val="273139"/>
          <w:spacing w:val="17"/>
          <w:sz w:val="24"/>
        </w:rPr>
        <w:t xml:space="preserve"> </w:t>
      </w:r>
      <w:r>
        <w:rPr>
          <w:b/>
          <w:color w:val="273139"/>
          <w:sz w:val="24"/>
        </w:rPr>
        <w:t>cost:</w:t>
      </w:r>
      <w:r>
        <w:rPr>
          <w:b/>
          <w:color w:val="273139"/>
          <w:spacing w:val="22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entire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infrastructure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fully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subsidized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by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cloud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service</w:t>
      </w:r>
      <w:r>
        <w:rPr>
          <w:color w:val="273139"/>
          <w:spacing w:val="-52"/>
          <w:sz w:val="24"/>
        </w:rPr>
        <w:t xml:space="preserve"> </w:t>
      </w:r>
      <w:r>
        <w:rPr>
          <w:color w:val="273139"/>
          <w:sz w:val="24"/>
        </w:rPr>
        <w:t>providers,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thus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there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no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need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set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up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any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hardware.</w:t>
      </w:r>
    </w:p>
    <w:p w:rsidR="00A7428C" w:rsidRDefault="0059642F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ind w:right="286"/>
        <w:rPr>
          <w:sz w:val="24"/>
        </w:rPr>
      </w:pPr>
      <w:r>
        <w:rPr>
          <w:b/>
          <w:color w:val="273139"/>
          <w:sz w:val="24"/>
        </w:rPr>
        <w:t>Infrastructure</w:t>
      </w:r>
      <w:r>
        <w:rPr>
          <w:b/>
          <w:color w:val="273139"/>
          <w:spacing w:val="12"/>
          <w:sz w:val="24"/>
        </w:rPr>
        <w:t xml:space="preserve"> </w:t>
      </w:r>
      <w:r>
        <w:rPr>
          <w:b/>
          <w:color w:val="273139"/>
          <w:sz w:val="24"/>
        </w:rPr>
        <w:t>Management</w:t>
      </w:r>
      <w:r>
        <w:rPr>
          <w:b/>
          <w:color w:val="273139"/>
          <w:spacing w:val="17"/>
          <w:sz w:val="24"/>
        </w:rPr>
        <w:t xml:space="preserve"> </w:t>
      </w:r>
      <w:r>
        <w:rPr>
          <w:b/>
          <w:color w:val="273139"/>
          <w:sz w:val="24"/>
        </w:rPr>
        <w:t>is</w:t>
      </w:r>
      <w:r>
        <w:rPr>
          <w:b/>
          <w:color w:val="273139"/>
          <w:spacing w:val="18"/>
          <w:sz w:val="24"/>
        </w:rPr>
        <w:t xml:space="preserve"> </w:t>
      </w:r>
      <w:r>
        <w:rPr>
          <w:b/>
          <w:color w:val="273139"/>
          <w:sz w:val="24"/>
        </w:rPr>
        <w:t>not</w:t>
      </w:r>
      <w:r>
        <w:rPr>
          <w:b/>
          <w:color w:val="273139"/>
          <w:spacing w:val="17"/>
          <w:sz w:val="24"/>
        </w:rPr>
        <w:t xml:space="preserve"> </w:t>
      </w:r>
      <w:r>
        <w:rPr>
          <w:b/>
          <w:color w:val="273139"/>
          <w:sz w:val="24"/>
        </w:rPr>
        <w:t>required:</w:t>
      </w:r>
      <w:r>
        <w:rPr>
          <w:b/>
          <w:color w:val="273139"/>
          <w:spacing w:val="32"/>
          <w:sz w:val="24"/>
        </w:rPr>
        <w:t xml:space="preserve"> </w:t>
      </w:r>
      <w:r>
        <w:rPr>
          <w:color w:val="273139"/>
          <w:sz w:val="24"/>
        </w:rPr>
        <w:t>Using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9"/>
          <w:sz w:val="24"/>
        </w:rPr>
        <w:t xml:space="preserve"> </w:t>
      </w:r>
      <w:r>
        <w:rPr>
          <w:color w:val="273139"/>
          <w:sz w:val="24"/>
        </w:rPr>
        <w:t>public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cloud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does</w:t>
      </w:r>
      <w:r>
        <w:rPr>
          <w:color w:val="273139"/>
          <w:spacing w:val="21"/>
          <w:sz w:val="24"/>
        </w:rPr>
        <w:t xml:space="preserve"> </w:t>
      </w:r>
      <w:r>
        <w:rPr>
          <w:color w:val="273139"/>
          <w:sz w:val="24"/>
        </w:rPr>
        <w:t>not</w:t>
      </w:r>
      <w:r>
        <w:rPr>
          <w:color w:val="273139"/>
          <w:spacing w:val="19"/>
          <w:sz w:val="24"/>
        </w:rPr>
        <w:t xml:space="preserve"> </w:t>
      </w:r>
      <w:r>
        <w:rPr>
          <w:color w:val="273139"/>
          <w:sz w:val="24"/>
        </w:rPr>
        <w:t>necessitate</w:t>
      </w:r>
      <w:r>
        <w:rPr>
          <w:color w:val="273139"/>
          <w:spacing w:val="-51"/>
          <w:sz w:val="24"/>
        </w:rPr>
        <w:t xml:space="preserve"> </w:t>
      </w:r>
      <w:r>
        <w:rPr>
          <w:color w:val="273139"/>
          <w:sz w:val="24"/>
        </w:rPr>
        <w:t>infrastructure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management.</w:t>
      </w:r>
    </w:p>
    <w:p w:rsidR="00A7428C" w:rsidRDefault="0059642F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ind w:hanging="361"/>
        <w:rPr>
          <w:sz w:val="24"/>
        </w:rPr>
      </w:pPr>
      <w:r>
        <w:rPr>
          <w:b/>
          <w:color w:val="273139"/>
          <w:sz w:val="24"/>
        </w:rPr>
        <w:t>No</w:t>
      </w:r>
      <w:r>
        <w:rPr>
          <w:b/>
          <w:color w:val="273139"/>
          <w:spacing w:val="12"/>
          <w:sz w:val="24"/>
        </w:rPr>
        <w:t xml:space="preserve"> </w:t>
      </w:r>
      <w:r>
        <w:rPr>
          <w:b/>
          <w:color w:val="273139"/>
          <w:sz w:val="24"/>
        </w:rPr>
        <w:t>maintenance:</w:t>
      </w:r>
      <w:r>
        <w:rPr>
          <w:b/>
          <w:color w:val="273139"/>
          <w:spacing w:val="22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maintenance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work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9"/>
          <w:sz w:val="24"/>
        </w:rPr>
        <w:t xml:space="preserve"> </w:t>
      </w:r>
      <w:r>
        <w:rPr>
          <w:color w:val="273139"/>
          <w:sz w:val="24"/>
        </w:rPr>
        <w:t>done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by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service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provider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(Not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users).</w:t>
      </w:r>
    </w:p>
    <w:p w:rsidR="00A7428C" w:rsidRDefault="0059642F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ind w:right="1237"/>
        <w:rPr>
          <w:sz w:val="24"/>
        </w:rPr>
      </w:pPr>
      <w:r>
        <w:rPr>
          <w:b/>
          <w:color w:val="273139"/>
          <w:sz w:val="24"/>
        </w:rPr>
        <w:t>Dynamic</w:t>
      </w:r>
      <w:r>
        <w:rPr>
          <w:b/>
          <w:color w:val="273139"/>
          <w:spacing w:val="17"/>
          <w:sz w:val="24"/>
        </w:rPr>
        <w:t xml:space="preserve"> </w:t>
      </w:r>
      <w:r>
        <w:rPr>
          <w:b/>
          <w:color w:val="273139"/>
          <w:sz w:val="24"/>
        </w:rPr>
        <w:t>Scalability:</w:t>
      </w:r>
      <w:r>
        <w:rPr>
          <w:b/>
          <w:color w:val="273139"/>
          <w:spacing w:val="30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20"/>
          <w:sz w:val="24"/>
        </w:rPr>
        <w:t xml:space="preserve"> </w:t>
      </w:r>
      <w:r>
        <w:rPr>
          <w:color w:val="273139"/>
          <w:sz w:val="24"/>
        </w:rPr>
        <w:t>fulfill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your</w:t>
      </w:r>
      <w:r>
        <w:rPr>
          <w:color w:val="273139"/>
          <w:spacing w:val="20"/>
          <w:sz w:val="24"/>
        </w:rPr>
        <w:t xml:space="preserve"> </w:t>
      </w:r>
      <w:r>
        <w:rPr>
          <w:color w:val="273139"/>
          <w:sz w:val="24"/>
        </w:rPr>
        <w:t>company’s</w:t>
      </w:r>
      <w:r>
        <w:rPr>
          <w:color w:val="273139"/>
          <w:spacing w:val="25"/>
          <w:sz w:val="24"/>
        </w:rPr>
        <w:t xml:space="preserve"> </w:t>
      </w:r>
      <w:r>
        <w:rPr>
          <w:color w:val="273139"/>
          <w:sz w:val="24"/>
        </w:rPr>
        <w:t>needs,</w:t>
      </w:r>
      <w:r>
        <w:rPr>
          <w:color w:val="273139"/>
          <w:spacing w:val="20"/>
          <w:sz w:val="24"/>
        </w:rPr>
        <w:t xml:space="preserve"> </w:t>
      </w:r>
      <w:r>
        <w:rPr>
          <w:color w:val="273139"/>
          <w:sz w:val="24"/>
        </w:rPr>
        <w:t>on-demand</w:t>
      </w:r>
      <w:r>
        <w:rPr>
          <w:color w:val="273139"/>
          <w:spacing w:val="21"/>
          <w:sz w:val="24"/>
        </w:rPr>
        <w:t xml:space="preserve"> </w:t>
      </w:r>
      <w:r>
        <w:rPr>
          <w:color w:val="273139"/>
          <w:sz w:val="24"/>
        </w:rPr>
        <w:t>resources</w:t>
      </w:r>
      <w:r>
        <w:rPr>
          <w:color w:val="273139"/>
          <w:spacing w:val="20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-51"/>
          <w:sz w:val="24"/>
        </w:rPr>
        <w:t xml:space="preserve"> </w:t>
      </w:r>
      <w:r>
        <w:rPr>
          <w:color w:val="273139"/>
          <w:sz w:val="24"/>
        </w:rPr>
        <w:t>accessible.</w:t>
      </w:r>
    </w:p>
    <w:p w:rsidR="00A7428C" w:rsidRDefault="00A7428C">
      <w:pPr>
        <w:pStyle w:val="BodyText"/>
        <w:rPr>
          <w:sz w:val="20"/>
        </w:rPr>
      </w:pPr>
    </w:p>
    <w:p w:rsidR="00A7428C" w:rsidRDefault="00A7428C">
      <w:pPr>
        <w:pStyle w:val="BodyText"/>
        <w:rPr>
          <w:sz w:val="20"/>
        </w:rPr>
      </w:pPr>
    </w:p>
    <w:p w:rsidR="00A7428C" w:rsidRDefault="00A7428C">
      <w:pPr>
        <w:pStyle w:val="BodyText"/>
        <w:rPr>
          <w:sz w:val="20"/>
        </w:rPr>
      </w:pPr>
    </w:p>
    <w:p w:rsidR="00A7428C" w:rsidRDefault="00A7428C">
      <w:pPr>
        <w:pStyle w:val="BodyText"/>
        <w:rPr>
          <w:sz w:val="20"/>
        </w:rPr>
      </w:pPr>
    </w:p>
    <w:p w:rsidR="00A7428C" w:rsidRDefault="00A7428C">
      <w:pPr>
        <w:pStyle w:val="BodyText"/>
        <w:rPr>
          <w:sz w:val="20"/>
        </w:rPr>
      </w:pPr>
    </w:p>
    <w:p w:rsidR="00A7428C" w:rsidRDefault="00A7428C">
      <w:pPr>
        <w:pStyle w:val="BodyText"/>
        <w:rPr>
          <w:sz w:val="20"/>
        </w:rPr>
      </w:pPr>
    </w:p>
    <w:p w:rsidR="00A7428C" w:rsidRDefault="00A7428C">
      <w:pPr>
        <w:pStyle w:val="BodyText"/>
        <w:rPr>
          <w:sz w:val="20"/>
        </w:rPr>
      </w:pPr>
    </w:p>
    <w:p w:rsidR="00A7428C" w:rsidRDefault="0059642F">
      <w:pPr>
        <w:pStyle w:val="BodyText"/>
        <w:spacing w:before="4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2247900</wp:posOffset>
            </wp:positionH>
            <wp:positionV relativeFrom="paragraph">
              <wp:posOffset>252370</wp:posOffset>
            </wp:positionV>
            <wp:extent cx="2800350" cy="1552575"/>
            <wp:effectExtent l="0" t="0" r="0" b="0"/>
            <wp:wrapTopAndBottom/>
            <wp:docPr id="1" name="image1.png" descr="C:\Users\STUDENT\Downloads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428C" w:rsidRDefault="00A7428C">
      <w:pPr>
        <w:pStyle w:val="BodyText"/>
      </w:pPr>
    </w:p>
    <w:p w:rsidR="00A7428C" w:rsidRDefault="00A7428C">
      <w:pPr>
        <w:pStyle w:val="BodyText"/>
      </w:pPr>
    </w:p>
    <w:p w:rsidR="00A7428C" w:rsidRDefault="00A7428C">
      <w:pPr>
        <w:pStyle w:val="BodyText"/>
      </w:pPr>
    </w:p>
    <w:p w:rsidR="00A7428C" w:rsidRDefault="00A7428C">
      <w:pPr>
        <w:pStyle w:val="BodyText"/>
        <w:spacing w:before="9"/>
        <w:rPr>
          <w:sz w:val="31"/>
        </w:rPr>
      </w:pPr>
    </w:p>
    <w:p w:rsidR="00A7428C" w:rsidRDefault="0059642F">
      <w:pPr>
        <w:pStyle w:val="ListParagraph"/>
        <w:numPr>
          <w:ilvl w:val="0"/>
          <w:numId w:val="3"/>
        </w:numPr>
        <w:tabs>
          <w:tab w:val="left" w:pos="514"/>
        </w:tabs>
        <w:ind w:left="513" w:hanging="294"/>
        <w:rPr>
          <w:rFonts w:ascii="Arial"/>
          <w:b/>
          <w:color w:val="273139"/>
          <w:sz w:val="26"/>
        </w:rPr>
      </w:pPr>
      <w:r>
        <w:rPr>
          <w:rFonts w:ascii="Arial"/>
          <w:b/>
          <w:color w:val="273139"/>
          <w:sz w:val="26"/>
        </w:rPr>
        <w:t>Private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Cloud</w:t>
      </w:r>
    </w:p>
    <w:p w:rsidR="00A7428C" w:rsidRDefault="00A7428C">
      <w:pPr>
        <w:pStyle w:val="BodyText"/>
        <w:rPr>
          <w:rFonts w:ascii="Arial"/>
          <w:b/>
          <w:sz w:val="40"/>
        </w:rPr>
      </w:pPr>
    </w:p>
    <w:p w:rsidR="00A7428C" w:rsidRDefault="0059642F">
      <w:pPr>
        <w:pStyle w:val="BodyText"/>
        <w:ind w:left="220"/>
      </w:pP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private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deployment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model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exact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opposite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public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deployment</w:t>
      </w:r>
    </w:p>
    <w:p w:rsidR="00A7428C" w:rsidRDefault="0059642F">
      <w:pPr>
        <w:pStyle w:val="BodyText"/>
        <w:ind w:left="220" w:right="214"/>
      </w:pPr>
      <w:proofErr w:type="gramStart"/>
      <w:r>
        <w:rPr>
          <w:color w:val="273139"/>
        </w:rPr>
        <w:t>model</w:t>
      </w:r>
      <w:proofErr w:type="gramEnd"/>
      <w:r>
        <w:rPr>
          <w:color w:val="273139"/>
        </w:rPr>
        <w:t>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It’s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one-on-one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environment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single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(customer).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There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no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need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share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your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hardware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anyone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else.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distinction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between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private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public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how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you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handle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all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hardware.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also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called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“internal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cloud”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&amp;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refers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ability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systems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 services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within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given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border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organization.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platform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implemented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cloud-based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secure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environment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protected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powerful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firewalls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-52"/>
        </w:rPr>
        <w:t xml:space="preserve"> </w:t>
      </w:r>
      <w:r>
        <w:rPr>
          <w:color w:val="273139"/>
        </w:rPr>
        <w:t>under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supervision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organization’s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department.</w:t>
      </w:r>
    </w:p>
    <w:p w:rsidR="00A7428C" w:rsidRDefault="0059642F">
      <w:pPr>
        <w:pStyle w:val="BodyText"/>
        <w:spacing w:line="293" w:lineRule="exact"/>
        <w:ind w:left="220"/>
      </w:pP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private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gives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greater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flexibility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control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over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resources.</w:t>
      </w:r>
    </w:p>
    <w:p w:rsidR="00A7428C" w:rsidRDefault="0059642F">
      <w:pPr>
        <w:pStyle w:val="Heading2"/>
        <w:jc w:val="both"/>
      </w:pPr>
      <w:r>
        <w:rPr>
          <w:color w:val="273139"/>
        </w:rPr>
        <w:t>Advantages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private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cloud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model:</w:t>
      </w:r>
    </w:p>
    <w:p w:rsidR="00A7428C" w:rsidRDefault="0059642F">
      <w:pPr>
        <w:pStyle w:val="ListParagraph"/>
        <w:numPr>
          <w:ilvl w:val="0"/>
          <w:numId w:val="1"/>
        </w:numPr>
        <w:tabs>
          <w:tab w:val="left" w:pos="581"/>
        </w:tabs>
        <w:ind w:right="280"/>
        <w:jc w:val="both"/>
        <w:rPr>
          <w:sz w:val="24"/>
        </w:rPr>
      </w:pPr>
      <w:r>
        <w:rPr>
          <w:b/>
          <w:color w:val="273139"/>
          <w:sz w:val="24"/>
        </w:rPr>
        <w:t xml:space="preserve">Better Control: </w:t>
      </w:r>
      <w:r>
        <w:rPr>
          <w:color w:val="273139"/>
          <w:sz w:val="24"/>
        </w:rPr>
        <w:t>You are the sole owner of the property. You gain complete command over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service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integration,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operations,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policies,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user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behavior.</w:t>
      </w:r>
    </w:p>
    <w:p w:rsidR="00A7428C" w:rsidRDefault="0059642F">
      <w:pPr>
        <w:pStyle w:val="ListParagraph"/>
        <w:numPr>
          <w:ilvl w:val="0"/>
          <w:numId w:val="1"/>
        </w:numPr>
        <w:tabs>
          <w:tab w:val="left" w:pos="581"/>
        </w:tabs>
        <w:ind w:right="636"/>
        <w:jc w:val="both"/>
        <w:rPr>
          <w:sz w:val="24"/>
        </w:rPr>
      </w:pPr>
      <w:r>
        <w:rPr>
          <w:b/>
          <w:color w:val="273139"/>
          <w:sz w:val="24"/>
        </w:rPr>
        <w:t xml:space="preserve">Data Security and Privacy: </w:t>
      </w:r>
      <w:r>
        <w:rPr>
          <w:color w:val="273139"/>
          <w:sz w:val="24"/>
        </w:rPr>
        <w:t>It’s suitable for storing corporate information to which only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 xml:space="preserve">authorized </w:t>
      </w:r>
      <w:proofErr w:type="gramStart"/>
      <w:r>
        <w:rPr>
          <w:color w:val="273139"/>
          <w:sz w:val="24"/>
        </w:rPr>
        <w:t>staff have</w:t>
      </w:r>
      <w:proofErr w:type="gramEnd"/>
      <w:r>
        <w:rPr>
          <w:color w:val="273139"/>
          <w:sz w:val="24"/>
        </w:rPr>
        <w:t xml:space="preserve"> access. By segmenting resources within the same infrastructure,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improved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access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security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can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be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achieved.</w:t>
      </w:r>
    </w:p>
    <w:p w:rsidR="00A7428C" w:rsidRDefault="00A7428C">
      <w:pPr>
        <w:jc w:val="both"/>
        <w:rPr>
          <w:sz w:val="24"/>
        </w:rPr>
        <w:sectPr w:rsidR="00A7428C">
          <w:pgSz w:w="12240" w:h="15840"/>
          <w:pgMar w:top="1380" w:right="1200" w:bottom="280" w:left="1220" w:header="720" w:footer="720" w:gutter="0"/>
          <w:cols w:space="720"/>
        </w:sectPr>
      </w:pPr>
    </w:p>
    <w:p w:rsidR="00A7428C" w:rsidRDefault="0059642F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62"/>
        <w:ind w:right="340"/>
        <w:rPr>
          <w:sz w:val="24"/>
        </w:rPr>
      </w:pPr>
      <w:r>
        <w:rPr>
          <w:b/>
          <w:color w:val="273139"/>
          <w:sz w:val="24"/>
        </w:rPr>
        <w:lastRenderedPageBreak/>
        <w:t>Supports</w:t>
      </w:r>
      <w:r>
        <w:rPr>
          <w:b/>
          <w:color w:val="273139"/>
          <w:spacing w:val="11"/>
          <w:sz w:val="24"/>
        </w:rPr>
        <w:t xml:space="preserve"> </w:t>
      </w:r>
      <w:r>
        <w:rPr>
          <w:b/>
          <w:color w:val="273139"/>
          <w:sz w:val="24"/>
        </w:rPr>
        <w:t>Legacy</w:t>
      </w:r>
      <w:r>
        <w:rPr>
          <w:b/>
          <w:color w:val="273139"/>
          <w:spacing w:val="9"/>
          <w:sz w:val="24"/>
        </w:rPr>
        <w:t xml:space="preserve"> </w:t>
      </w:r>
      <w:r>
        <w:rPr>
          <w:b/>
          <w:color w:val="273139"/>
          <w:sz w:val="24"/>
        </w:rPr>
        <w:t>Systems:</w:t>
      </w:r>
      <w:r>
        <w:rPr>
          <w:b/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This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approach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designed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work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with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legacy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systems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that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-51"/>
          <w:sz w:val="24"/>
        </w:rPr>
        <w:t xml:space="preserve"> </w:t>
      </w:r>
      <w:r>
        <w:rPr>
          <w:color w:val="273139"/>
          <w:sz w:val="24"/>
        </w:rPr>
        <w:t>unable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access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public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cloud.</w:t>
      </w:r>
    </w:p>
    <w:p w:rsidR="00A7428C" w:rsidRDefault="0059642F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right="663"/>
        <w:rPr>
          <w:sz w:val="24"/>
        </w:rPr>
      </w:pPr>
      <w:r>
        <w:rPr>
          <w:b/>
          <w:color w:val="273139"/>
          <w:sz w:val="24"/>
        </w:rPr>
        <w:t>Customization:</w:t>
      </w:r>
      <w:r>
        <w:rPr>
          <w:b/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Unlike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public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cloud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deployment,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private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cloud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allows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company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-51"/>
          <w:sz w:val="24"/>
        </w:rPr>
        <w:t xml:space="preserve"> </w:t>
      </w:r>
      <w:r>
        <w:rPr>
          <w:color w:val="273139"/>
          <w:sz w:val="24"/>
        </w:rPr>
        <w:t>tailor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its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solution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meet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its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specific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needs.</w:t>
      </w:r>
    </w:p>
    <w:p w:rsidR="00A7428C" w:rsidRDefault="00A7428C">
      <w:pPr>
        <w:pStyle w:val="BodyText"/>
        <w:rPr>
          <w:sz w:val="20"/>
        </w:rPr>
      </w:pPr>
    </w:p>
    <w:p w:rsidR="00A7428C" w:rsidRDefault="00A7428C">
      <w:pPr>
        <w:pStyle w:val="BodyText"/>
        <w:rPr>
          <w:sz w:val="20"/>
        </w:rPr>
      </w:pPr>
    </w:p>
    <w:p w:rsidR="00A7428C" w:rsidRDefault="00A7428C">
      <w:pPr>
        <w:pStyle w:val="BodyText"/>
        <w:rPr>
          <w:sz w:val="20"/>
        </w:rPr>
      </w:pPr>
    </w:p>
    <w:p w:rsidR="00A7428C" w:rsidRDefault="00A7428C">
      <w:pPr>
        <w:pStyle w:val="BodyText"/>
        <w:rPr>
          <w:sz w:val="20"/>
        </w:rPr>
      </w:pPr>
    </w:p>
    <w:p w:rsidR="00A7428C" w:rsidRDefault="00A7428C">
      <w:pPr>
        <w:pStyle w:val="BodyText"/>
        <w:rPr>
          <w:sz w:val="20"/>
        </w:rPr>
      </w:pPr>
    </w:p>
    <w:p w:rsidR="00A7428C" w:rsidRDefault="00A7428C">
      <w:pPr>
        <w:pStyle w:val="BodyText"/>
        <w:rPr>
          <w:sz w:val="20"/>
        </w:rPr>
      </w:pPr>
    </w:p>
    <w:p w:rsidR="00A7428C" w:rsidRDefault="00A7428C">
      <w:pPr>
        <w:pStyle w:val="BodyText"/>
        <w:rPr>
          <w:sz w:val="20"/>
        </w:rPr>
      </w:pPr>
    </w:p>
    <w:p w:rsidR="00A7428C" w:rsidRDefault="00A7428C">
      <w:pPr>
        <w:pStyle w:val="BodyText"/>
        <w:rPr>
          <w:sz w:val="20"/>
        </w:rPr>
      </w:pPr>
    </w:p>
    <w:p w:rsidR="00A7428C" w:rsidRDefault="00A7428C">
      <w:pPr>
        <w:pStyle w:val="BodyText"/>
        <w:rPr>
          <w:sz w:val="20"/>
        </w:rPr>
      </w:pPr>
    </w:p>
    <w:p w:rsidR="00A7428C" w:rsidRDefault="00A7428C">
      <w:pPr>
        <w:pStyle w:val="BodyText"/>
        <w:rPr>
          <w:sz w:val="20"/>
        </w:rPr>
      </w:pPr>
    </w:p>
    <w:p w:rsidR="00A7428C" w:rsidRDefault="0059642F">
      <w:pPr>
        <w:pStyle w:val="BodyText"/>
        <w:spacing w:before="2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2381250</wp:posOffset>
            </wp:positionH>
            <wp:positionV relativeFrom="paragraph">
              <wp:posOffset>119069</wp:posOffset>
            </wp:positionV>
            <wp:extent cx="2971118" cy="1471040"/>
            <wp:effectExtent l="0" t="0" r="0" b="0"/>
            <wp:wrapTopAndBottom/>
            <wp:docPr id="3" name="image2.png" descr="C:\Users\STUDENT\Downloads\images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118" cy="14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428C">
      <w:pgSz w:w="12240" w:h="15840"/>
      <w:pgMar w:top="138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A4176"/>
    <w:multiLevelType w:val="hybridMultilevel"/>
    <w:tmpl w:val="F5B60B4A"/>
    <w:lvl w:ilvl="0" w:tplc="6D7EEB1C">
      <w:start w:val="1"/>
      <w:numFmt w:val="decimal"/>
      <w:lvlText w:val="%1."/>
      <w:lvlJc w:val="left"/>
      <w:pPr>
        <w:ind w:left="647" w:hanging="360"/>
        <w:jc w:val="left"/>
      </w:pPr>
      <w:rPr>
        <w:rFonts w:ascii="Calibri" w:eastAsia="Calibri" w:hAnsi="Calibri" w:cs="Calibri" w:hint="default"/>
        <w:color w:val="273139"/>
        <w:spacing w:val="0"/>
        <w:w w:val="100"/>
        <w:sz w:val="24"/>
        <w:szCs w:val="24"/>
        <w:lang w:val="en-US" w:eastAsia="en-US" w:bidi="ar-SA"/>
      </w:rPr>
    </w:lvl>
    <w:lvl w:ilvl="1" w:tplc="4E349AC2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A7C84314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AB846B3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BA9433A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C1B861EC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39061A1E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3852260E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2C5E7D0A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1">
    <w:nsid w:val="4FB63DB4"/>
    <w:multiLevelType w:val="hybridMultilevel"/>
    <w:tmpl w:val="CF6E2E26"/>
    <w:lvl w:ilvl="0" w:tplc="CDA6F72A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color w:val="273139"/>
        <w:w w:val="100"/>
        <w:sz w:val="20"/>
        <w:szCs w:val="20"/>
        <w:lang w:val="en-US" w:eastAsia="en-US" w:bidi="ar-SA"/>
      </w:rPr>
    </w:lvl>
    <w:lvl w:ilvl="1" w:tplc="C9FED050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0A605F6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B33A64F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D19621FA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F5182A6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AD6A0F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50F4034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A7421A14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2">
    <w:nsid w:val="5C52734E"/>
    <w:multiLevelType w:val="hybridMultilevel"/>
    <w:tmpl w:val="A96ACDF4"/>
    <w:lvl w:ilvl="0" w:tplc="8180B47E">
      <w:start w:val="1"/>
      <w:numFmt w:val="decimal"/>
      <w:lvlText w:val="%1."/>
      <w:lvlJc w:val="left"/>
      <w:pPr>
        <w:ind w:left="469" w:hanging="249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EB282346">
      <w:numFmt w:val="bullet"/>
      <w:lvlText w:val="•"/>
      <w:lvlJc w:val="left"/>
      <w:pPr>
        <w:ind w:left="1396" w:hanging="249"/>
      </w:pPr>
      <w:rPr>
        <w:rFonts w:hint="default"/>
        <w:lang w:val="en-US" w:eastAsia="en-US" w:bidi="ar-SA"/>
      </w:rPr>
    </w:lvl>
    <w:lvl w:ilvl="2" w:tplc="7848F0C6">
      <w:numFmt w:val="bullet"/>
      <w:lvlText w:val="•"/>
      <w:lvlJc w:val="left"/>
      <w:pPr>
        <w:ind w:left="2332" w:hanging="249"/>
      </w:pPr>
      <w:rPr>
        <w:rFonts w:hint="default"/>
        <w:lang w:val="en-US" w:eastAsia="en-US" w:bidi="ar-SA"/>
      </w:rPr>
    </w:lvl>
    <w:lvl w:ilvl="3" w:tplc="7B1EA4F8">
      <w:numFmt w:val="bullet"/>
      <w:lvlText w:val="•"/>
      <w:lvlJc w:val="left"/>
      <w:pPr>
        <w:ind w:left="3268" w:hanging="249"/>
      </w:pPr>
      <w:rPr>
        <w:rFonts w:hint="default"/>
        <w:lang w:val="en-US" w:eastAsia="en-US" w:bidi="ar-SA"/>
      </w:rPr>
    </w:lvl>
    <w:lvl w:ilvl="4" w:tplc="43DE2D50">
      <w:numFmt w:val="bullet"/>
      <w:lvlText w:val="•"/>
      <w:lvlJc w:val="left"/>
      <w:pPr>
        <w:ind w:left="4204" w:hanging="249"/>
      </w:pPr>
      <w:rPr>
        <w:rFonts w:hint="default"/>
        <w:lang w:val="en-US" w:eastAsia="en-US" w:bidi="ar-SA"/>
      </w:rPr>
    </w:lvl>
    <w:lvl w:ilvl="5" w:tplc="9DA42394">
      <w:numFmt w:val="bullet"/>
      <w:lvlText w:val="•"/>
      <w:lvlJc w:val="left"/>
      <w:pPr>
        <w:ind w:left="5140" w:hanging="249"/>
      </w:pPr>
      <w:rPr>
        <w:rFonts w:hint="default"/>
        <w:lang w:val="en-US" w:eastAsia="en-US" w:bidi="ar-SA"/>
      </w:rPr>
    </w:lvl>
    <w:lvl w:ilvl="6" w:tplc="5D5616FA">
      <w:numFmt w:val="bullet"/>
      <w:lvlText w:val="•"/>
      <w:lvlJc w:val="left"/>
      <w:pPr>
        <w:ind w:left="6076" w:hanging="249"/>
      </w:pPr>
      <w:rPr>
        <w:rFonts w:hint="default"/>
        <w:lang w:val="en-US" w:eastAsia="en-US" w:bidi="ar-SA"/>
      </w:rPr>
    </w:lvl>
    <w:lvl w:ilvl="7" w:tplc="D4020608">
      <w:numFmt w:val="bullet"/>
      <w:lvlText w:val="•"/>
      <w:lvlJc w:val="left"/>
      <w:pPr>
        <w:ind w:left="7012" w:hanging="249"/>
      </w:pPr>
      <w:rPr>
        <w:rFonts w:hint="default"/>
        <w:lang w:val="en-US" w:eastAsia="en-US" w:bidi="ar-SA"/>
      </w:rPr>
    </w:lvl>
    <w:lvl w:ilvl="8" w:tplc="B3288E02">
      <w:numFmt w:val="bullet"/>
      <w:lvlText w:val="•"/>
      <w:lvlJc w:val="left"/>
      <w:pPr>
        <w:ind w:left="7948" w:hanging="249"/>
      </w:pPr>
      <w:rPr>
        <w:rFonts w:hint="default"/>
        <w:lang w:val="en-US" w:eastAsia="en-US" w:bidi="ar-SA"/>
      </w:rPr>
    </w:lvl>
  </w:abstractNum>
  <w:abstractNum w:abstractNumId="3">
    <w:nsid w:val="69873382"/>
    <w:multiLevelType w:val="hybridMultilevel"/>
    <w:tmpl w:val="8232355E"/>
    <w:lvl w:ilvl="0" w:tplc="DAD4804C">
      <w:numFmt w:val="bullet"/>
      <w:lvlText w:val=""/>
      <w:lvlJc w:val="left"/>
      <w:pPr>
        <w:ind w:left="647" w:hanging="360"/>
      </w:pPr>
      <w:rPr>
        <w:rFonts w:ascii="Symbol" w:eastAsia="Symbol" w:hAnsi="Symbol" w:cs="Symbol" w:hint="default"/>
        <w:color w:val="273139"/>
        <w:w w:val="100"/>
        <w:sz w:val="20"/>
        <w:szCs w:val="20"/>
        <w:lang w:val="en-US" w:eastAsia="en-US" w:bidi="ar-SA"/>
      </w:rPr>
    </w:lvl>
    <w:lvl w:ilvl="1" w:tplc="51F47AC2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003A062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3B929E9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B0AC46AE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D65AB2E4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5762C1B8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5DA03790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E708C838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7428C"/>
    <w:rsid w:val="0059642F"/>
    <w:rsid w:val="00A7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7"/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54"/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47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 w:right="184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7"/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54"/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47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 w:right="18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Ravi</cp:lastModifiedBy>
  <cp:revision>2</cp:revision>
  <dcterms:created xsi:type="dcterms:W3CDTF">2022-11-19T07:57:00Z</dcterms:created>
  <dcterms:modified xsi:type="dcterms:W3CDTF">2022-11-19T07:57:00Z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