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DFS</w:t>
      </w:r>
    </w:p>
    <w:p>
      <w:pPr>
        <w:rPr>
          <w:rFonts w:hint="default"/>
          <w:lang w:val="en-US"/>
        </w:rPr>
      </w:pPr>
      <w:r>
        <w:rPr>
          <w:rFonts w:hint="default"/>
          <w:lang w:val="en-US"/>
        </w:rPr>
        <w:t>I have get used to DFS using Adj-list.  This trial aims to implement DFS using stack and adjacency matrix only.  After testing, the traversal process to find out edge proved itself to be tedious and repetitive, thus the higher T(N) of O(n^2).  Every path traversal requires scanning through a row of the current vertex.</w:t>
      </w:r>
    </w:p>
    <w:p>
      <w:pPr>
        <w:rPr>
          <w:rFonts w:hint="default"/>
          <w:lang w:val="en-US"/>
        </w:rPr>
      </w:pPr>
    </w:p>
    <w:p>
      <w:pPr>
        <w:rPr>
          <w:rFonts w:hint="default"/>
          <w:lang w:val="en-US"/>
        </w:rPr>
      </w:pPr>
      <w:r>
        <w:rPr>
          <w:rFonts w:ascii="SimSun" w:hAnsi="SimSun" w:eastAsia="SimSun" w:cs="SimSun"/>
          <w:sz w:val="24"/>
          <w:szCs w:val="24"/>
        </w:rPr>
        <w:drawing>
          <wp:inline distT="0" distB="0" distL="114300" distR="114300">
            <wp:extent cx="5058410" cy="4663440"/>
            <wp:effectExtent l="0" t="0" r="8890" b="381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5058410" cy="4663440"/>
                    </a:xfrm>
                    <a:prstGeom prst="rect">
                      <a:avLst/>
                    </a:prstGeom>
                    <a:noFill/>
                    <a:ln w="9525">
                      <a:noFill/>
                    </a:ln>
                  </pic:spPr>
                </pic:pic>
              </a:graphicData>
            </a:graphic>
          </wp:inline>
        </w:drawing>
      </w:r>
    </w:p>
    <w:p/>
    <w:p>
      <w:r>
        <w:drawing>
          <wp:inline distT="0" distB="0" distL="114300" distR="114300">
            <wp:extent cx="942975" cy="1323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942975" cy="1323975"/>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r>
        <w:rPr>
          <w:rFonts w:hint="default"/>
          <w:lang w:val="en-US"/>
        </w:rPr>
        <w:t>BFS</w:t>
      </w:r>
    </w:p>
    <w:p>
      <w:pPr>
        <w:rPr>
          <w:rFonts w:hint="default"/>
          <w:lang w:val="en-US"/>
        </w:rPr>
      </w:pPr>
      <w:r>
        <w:rPr>
          <w:rFonts w:hint="default"/>
          <w:lang w:val="en-US"/>
        </w:rPr>
        <w:t>BFS traverse layer by layer, by storing items in queue which is FIFO.</w:t>
      </w:r>
    </w:p>
    <w:p>
      <w:r>
        <w:drawing>
          <wp:inline distT="0" distB="0" distL="114300" distR="114300">
            <wp:extent cx="62865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628650" cy="1533525"/>
                    </a:xfrm>
                    <a:prstGeom prst="rect">
                      <a:avLst/>
                    </a:prstGeom>
                    <a:noFill/>
                    <a:ln>
                      <a:noFill/>
                    </a:ln>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4409440" cy="5877560"/>
            <wp:effectExtent l="0" t="0" r="10160" b="889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4409440" cy="587756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imSun" w:hAnsi="SimSun" w:eastAsia="SimSun" w:cs="SimSun"/>
          <w:sz w:val="24"/>
          <w:szCs w:val="24"/>
          <w:lang w:val="en-US"/>
        </w:rPr>
      </w:pPr>
      <w:r>
        <w:rPr>
          <w:rFonts w:hint="default" w:ascii="SimSun" w:hAnsi="SimSun" w:eastAsia="SimSun" w:cs="SimSun"/>
          <w:sz w:val="24"/>
          <w:szCs w:val="24"/>
          <w:lang w:val="en-US"/>
        </w:rPr>
        <w:br w:type="page"/>
      </w:r>
    </w:p>
    <w:p>
      <w:pPr>
        <w:pStyle w:val="2"/>
        <w:bidi w:val="0"/>
        <w:rPr>
          <w:rFonts w:hint="default"/>
          <w:lang w:val="en-US"/>
        </w:rPr>
      </w:pPr>
      <w:r>
        <w:rPr>
          <w:rFonts w:hint="default"/>
          <w:lang w:val="en-US"/>
        </w:rPr>
        <w:t>Cycle</w:t>
      </w:r>
    </w:p>
    <w:p>
      <w:pPr>
        <w:rPr>
          <w:rFonts w:hint="default"/>
          <w:lang w:val="en-US"/>
        </w:rPr>
      </w:pPr>
      <w:bookmarkStart w:id="0" w:name="_GoBack"/>
      <w:bookmarkEnd w:id="0"/>
    </w:p>
    <w:p>
      <w:r>
        <w:drawing>
          <wp:inline distT="0" distB="0" distL="114300" distR="114300">
            <wp:extent cx="456247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562475" cy="1495425"/>
                    </a:xfrm>
                    <a:prstGeom prst="rect">
                      <a:avLst/>
                    </a:prstGeom>
                    <a:noFill/>
                    <a:ln>
                      <a:noFill/>
                    </a:ln>
                  </pic:spPr>
                </pic:pic>
              </a:graphicData>
            </a:graphic>
          </wp:inline>
        </w:drawing>
      </w:r>
    </w:p>
    <w:p/>
    <w:p>
      <w:pPr>
        <w:rPr>
          <w:rFonts w:hint="default"/>
          <w:lang w:val="en-US"/>
        </w:rPr>
      </w:pPr>
      <w:r>
        <w:rPr>
          <w:rFonts w:hint="default"/>
          <w:lang w:val="en-US"/>
        </w:rPr>
        <w:t>When treated with cyclic graph, both algorithm can perform a tree traversal.  Since visited nodes are no longer visited again.</w:t>
      </w:r>
    </w:p>
    <w:p>
      <w:pPr>
        <w:rPr>
          <w:rFonts w:hint="default"/>
          <w:b/>
          <w:bCs/>
          <w:lang w:val="en-US"/>
        </w:rPr>
      </w:pPr>
    </w:p>
    <w:p>
      <w:pPr>
        <w:rPr>
          <w:rFonts w:hint="default"/>
          <w:b/>
          <w:bCs/>
          <w:lang w:val="en-US"/>
        </w:rPr>
      </w:pPr>
      <w:r>
        <w:rPr>
          <w:rFonts w:hint="default"/>
          <w:b/>
          <w:bCs/>
          <w:lang w:val="en-US"/>
        </w:rPr>
        <w:t>Result</w:t>
      </w:r>
    </w:p>
    <w:p>
      <w:pPr>
        <w:rPr>
          <w:rFonts w:hint="default"/>
          <w:b w:val="0"/>
          <w:bCs w:val="0"/>
          <w:lang w:val="en-US"/>
        </w:rPr>
      </w:pPr>
      <w:r>
        <w:drawing>
          <wp:inline distT="0" distB="0" distL="114300" distR="114300">
            <wp:extent cx="1457325" cy="2400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1457325" cy="24003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FAA76DD"/>
    <w:rsid w:val="32DD6B64"/>
    <w:rsid w:val="42A95D78"/>
    <w:rsid w:val="61F9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2020-05-03T14:01:00Z</dcterms:created>
  <dc:creator>devop</dc:creator>
  <cp:lastModifiedBy>devop</cp:lastModifiedBy>
  <dcterms:modified xsi:type="dcterms:W3CDTF">2020-05-07T12:20:53Z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