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413" w:type="dxa"/>
        <w:jc w:val="left"/>
        <w:tblInd w:w="-15" w:type="dxa"/>
        <w:tblBorders>
          <w:bottom w:val="single" w:sz="8" w:space="0" w:color="000000"/>
          <w:insideH w:val="single" w:sz="8" w:space="0" w:color="000000"/>
        </w:tblBorders>
        <w:tblCellMar>
          <w:top w:w="15" w:type="dxa"/>
          <w:left w:w="15" w:type="dxa"/>
          <w:bottom w:w="0" w:type="dxa"/>
          <w:right w:w="15" w:type="dxa"/>
        </w:tblCellMar>
        <w:tblLook w:noVBand="1" w:val="04a0" w:noHBand="0" w:lastColumn="0" w:firstColumn="1" w:lastRow="0" w:firstRow="1"/>
      </w:tblPr>
      <w:tblGrid>
        <w:gridCol w:w="1040"/>
        <w:gridCol w:w="1812"/>
        <w:gridCol w:w="1588"/>
        <w:gridCol w:w="1692"/>
        <w:gridCol w:w="1557"/>
        <w:gridCol w:w="855"/>
        <w:gridCol w:w="1485"/>
        <w:gridCol w:w="2011"/>
        <w:gridCol w:w="1856"/>
        <w:gridCol w:w="1515"/>
      </w:tblGrid>
      <w:tr>
        <w:trPr>
          <w:trHeight w:val="623" w:hRule="atLeast"/>
        </w:trPr>
        <w:tc>
          <w:tcPr>
            <w:tcW w:w="15411" w:type="dxa"/>
            <w:gridSpan w:val="10"/>
            <w:tcBorders>
              <w:bottom w:val="single" w:sz="8" w:space="0" w:color="000000"/>
              <w:insideH w:val="single" w:sz="8" w:space="0" w:color="000000"/>
            </w:tcBorders>
            <w:shd w:color="000000" w:fill="FFFFFF" w:val="clear"/>
            <w:vAlign w:val="center"/>
          </w:tcPr>
          <w:p>
            <w:pPr>
              <w:pStyle w:val="Normal"/>
              <w:ind w:hanging="0"/>
              <w:rPr/>
            </w:pPr>
            <w:r>
              <w:rPr>
                <w:b/>
              </w:rPr>
              <w:t>T</w:t>
            </w:r>
            <w:bookmarkStart w:id="0" w:name="_Hlk497581021"/>
            <w:r>
              <w:rPr>
                <w:b/>
              </w:rPr>
              <w:t>able S1.</w:t>
            </w:r>
            <w:r>
              <w:rPr/>
              <w:t xml:space="preserve"> Summary of installation scenarios for biased random walk simulations to test the reliability of the REST model.</w:t>
            </w:r>
            <w:bookmarkEnd w:id="0"/>
          </w:p>
        </w:tc>
      </w:tr>
      <w:tr>
        <w:trPr>
          <w:trHeight w:val="983" w:hRule="atLeast"/>
        </w:trPr>
        <w:tc>
          <w:tcPr>
            <w:tcW w:w="1040" w:type="dxa"/>
            <w:tcBorders>
              <w:bottom w:val="single" w:sz="8" w:space="0" w:color="000000"/>
              <w:insideH w:val="single" w:sz="8"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ID</w:t>
            </w:r>
          </w:p>
        </w:tc>
        <w:tc>
          <w:tcPr>
            <w:tcW w:w="1812" w:type="dxa"/>
            <w:tcBorders>
              <w:bottom w:val="single" w:sz="8" w:space="0" w:color="000000"/>
              <w:insideH w:val="single" w:sz="8"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Biased random walk</w:t>
            </w:r>
            <w:r>
              <w:rPr>
                <w:rFonts w:eastAsia="ＭＳ Ｐゴシック"/>
                <w:color w:val="000000"/>
                <w:kern w:val="0"/>
                <w:vertAlign w:val="superscript"/>
              </w:rPr>
              <w:t>*1</w:t>
            </w:r>
          </w:p>
        </w:tc>
        <w:tc>
          <w:tcPr>
            <w:tcW w:w="1588" w:type="dxa"/>
            <w:tcBorders>
              <w:bottom w:val="single" w:sz="8" w:space="0" w:color="000000"/>
              <w:insideH w:val="single" w:sz="8"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Step interval</w:t>
            </w:r>
            <w:r>
              <w:rPr>
                <w:rFonts w:eastAsia="ＭＳ Ｐゴシック"/>
                <w:color w:val="000000"/>
                <w:kern w:val="0"/>
                <w:vertAlign w:val="superscript"/>
              </w:rPr>
              <w:t>*2</w:t>
            </w:r>
          </w:p>
        </w:tc>
        <w:tc>
          <w:tcPr>
            <w:tcW w:w="1692" w:type="dxa"/>
            <w:tcBorders>
              <w:bottom w:val="single" w:sz="8" w:space="0" w:color="000000"/>
              <w:insideH w:val="single" w:sz="8"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Solitary/pairs</w:t>
            </w:r>
          </w:p>
        </w:tc>
        <w:tc>
          <w:tcPr>
            <w:tcW w:w="2412" w:type="dxa"/>
            <w:gridSpan w:val="2"/>
            <w:tcBorders>
              <w:top w:val="single" w:sz="8" w:space="0" w:color="000000"/>
              <w:bottom w:val="single" w:sz="8" w:space="0" w:color="000000"/>
              <w:insideH w:val="single" w:sz="8"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Activity proportion</w:t>
            </w:r>
            <w:r>
              <w:rPr>
                <w:rFonts w:eastAsia="ＭＳ Ｐゴシック"/>
                <w:color w:val="000000"/>
                <w:kern w:val="0"/>
                <w:vertAlign w:val="superscript"/>
              </w:rPr>
              <w:t>*3</w:t>
            </w:r>
          </w:p>
        </w:tc>
        <w:tc>
          <w:tcPr>
            <w:tcW w:w="1485" w:type="dxa"/>
            <w:tcBorders>
              <w:bottom w:val="single" w:sz="8" w:space="0" w:color="000000"/>
              <w:insideH w:val="single" w:sz="8"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Activity syn.</w:t>
            </w:r>
            <w:r>
              <w:rPr>
                <w:rFonts w:eastAsia="ＭＳ Ｐゴシック"/>
                <w:color w:val="000000"/>
                <w:kern w:val="0"/>
                <w:vertAlign w:val="superscript"/>
              </w:rPr>
              <w:t>*4</w:t>
            </w:r>
          </w:p>
        </w:tc>
        <w:tc>
          <w:tcPr>
            <w:tcW w:w="2011" w:type="dxa"/>
            <w:tcBorders>
              <w:bottom w:val="single" w:sz="8" w:space="0" w:color="000000"/>
              <w:insideH w:val="single" w:sz="8"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Outliers of staying time</w:t>
            </w:r>
            <w:r>
              <w:rPr>
                <w:rFonts w:eastAsia="ＭＳ Ｐゴシック"/>
                <w:color w:val="000000"/>
                <w:kern w:val="0"/>
                <w:vertAlign w:val="superscript"/>
              </w:rPr>
              <w:t>*5</w:t>
            </w:r>
          </w:p>
        </w:tc>
        <w:tc>
          <w:tcPr>
            <w:tcW w:w="1856" w:type="dxa"/>
            <w:tcBorders>
              <w:bottom w:val="single" w:sz="8" w:space="0" w:color="000000"/>
              <w:insideH w:val="single" w:sz="8"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Speed variations</w:t>
            </w:r>
            <w:r>
              <w:rPr>
                <w:rFonts w:eastAsia="ＭＳ Ｐゴシック"/>
                <w:color w:val="000000"/>
                <w:kern w:val="0"/>
                <w:vertAlign w:val="superscript"/>
              </w:rPr>
              <w:t>*6</w:t>
            </w:r>
          </w:p>
        </w:tc>
        <w:tc>
          <w:tcPr>
            <w:tcW w:w="1515" w:type="dxa"/>
            <w:tcBorders>
              <w:bottom w:val="single" w:sz="8" w:space="0" w:color="000000"/>
              <w:insideH w:val="single" w:sz="8"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Censored (%)</w:t>
            </w:r>
          </w:p>
        </w:tc>
      </w:tr>
      <w:tr>
        <w:trPr>
          <w:trHeight w:val="315" w:hRule="atLeast"/>
        </w:trPr>
        <w:tc>
          <w:tcPr>
            <w:tcW w:w="1040"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1-1</w:t>
            </w:r>
          </w:p>
        </w:tc>
        <w:tc>
          <w:tcPr>
            <w:tcW w:w="181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1588"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15 min</w:t>
            </w:r>
          </w:p>
        </w:tc>
        <w:tc>
          <w:tcPr>
            <w:tcW w:w="169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Solitary</w:t>
            </w:r>
          </w:p>
        </w:tc>
        <w:tc>
          <w:tcPr>
            <w:tcW w:w="1557"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Known</w:t>
            </w:r>
          </w:p>
        </w:tc>
        <w:tc>
          <w:tcPr>
            <w:tcW w:w="85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0.5</w:t>
            </w:r>
          </w:p>
        </w:tc>
        <w:tc>
          <w:tcPr>
            <w:tcW w:w="148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2011"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856"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151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w:t>
            </w:r>
          </w:p>
        </w:tc>
      </w:tr>
      <w:tr>
        <w:trPr>
          <w:trHeight w:val="315" w:hRule="atLeast"/>
        </w:trPr>
        <w:tc>
          <w:tcPr>
            <w:tcW w:w="1040"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1-2</w:t>
            </w:r>
          </w:p>
        </w:tc>
        <w:tc>
          <w:tcPr>
            <w:tcW w:w="181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1588"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15 min</w:t>
            </w:r>
          </w:p>
        </w:tc>
        <w:tc>
          <w:tcPr>
            <w:tcW w:w="169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Solitary</w:t>
            </w:r>
          </w:p>
        </w:tc>
        <w:tc>
          <w:tcPr>
            <w:tcW w:w="1557"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Known</w:t>
            </w:r>
          </w:p>
        </w:tc>
        <w:tc>
          <w:tcPr>
            <w:tcW w:w="85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0.5</w:t>
            </w:r>
          </w:p>
        </w:tc>
        <w:tc>
          <w:tcPr>
            <w:tcW w:w="148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2011"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856"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151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w:t>
            </w:r>
          </w:p>
        </w:tc>
      </w:tr>
      <w:tr>
        <w:trPr>
          <w:trHeight w:val="315" w:hRule="atLeast"/>
        </w:trPr>
        <w:tc>
          <w:tcPr>
            <w:tcW w:w="1040"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1-3</w:t>
            </w:r>
          </w:p>
        </w:tc>
        <w:tc>
          <w:tcPr>
            <w:tcW w:w="181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1588"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15 min</w:t>
            </w:r>
          </w:p>
        </w:tc>
        <w:tc>
          <w:tcPr>
            <w:tcW w:w="169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Pairs</w:t>
            </w:r>
          </w:p>
        </w:tc>
        <w:tc>
          <w:tcPr>
            <w:tcW w:w="1557"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Unknown</w:t>
            </w:r>
          </w:p>
        </w:tc>
        <w:tc>
          <w:tcPr>
            <w:tcW w:w="85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0.5</w:t>
            </w:r>
          </w:p>
        </w:tc>
        <w:tc>
          <w:tcPr>
            <w:tcW w:w="148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2011"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856"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151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w:t>
            </w:r>
          </w:p>
        </w:tc>
      </w:tr>
      <w:tr>
        <w:trPr>
          <w:trHeight w:val="315" w:hRule="atLeast"/>
        </w:trPr>
        <w:tc>
          <w:tcPr>
            <w:tcW w:w="1040"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2-1</w:t>
            </w:r>
          </w:p>
        </w:tc>
        <w:tc>
          <w:tcPr>
            <w:tcW w:w="181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1588"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15 min</w:t>
            </w:r>
          </w:p>
        </w:tc>
        <w:tc>
          <w:tcPr>
            <w:tcW w:w="169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Solitary</w:t>
            </w:r>
          </w:p>
        </w:tc>
        <w:tc>
          <w:tcPr>
            <w:tcW w:w="1557"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Unknown</w:t>
            </w:r>
          </w:p>
        </w:tc>
        <w:tc>
          <w:tcPr>
            <w:tcW w:w="85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0.45</w:t>
            </w:r>
          </w:p>
        </w:tc>
        <w:tc>
          <w:tcPr>
            <w:tcW w:w="148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2011"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Used</w:t>
            </w:r>
          </w:p>
        </w:tc>
        <w:tc>
          <w:tcPr>
            <w:tcW w:w="1856"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151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w:t>
            </w:r>
          </w:p>
        </w:tc>
      </w:tr>
      <w:tr>
        <w:trPr>
          <w:trHeight w:val="315" w:hRule="atLeast"/>
        </w:trPr>
        <w:tc>
          <w:tcPr>
            <w:tcW w:w="1040"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2-2</w:t>
            </w:r>
          </w:p>
        </w:tc>
        <w:tc>
          <w:tcPr>
            <w:tcW w:w="181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1588"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15 min</w:t>
            </w:r>
          </w:p>
        </w:tc>
        <w:tc>
          <w:tcPr>
            <w:tcW w:w="169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Solitary</w:t>
            </w:r>
          </w:p>
        </w:tc>
        <w:tc>
          <w:tcPr>
            <w:tcW w:w="1557"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Unknown</w:t>
            </w:r>
          </w:p>
        </w:tc>
        <w:tc>
          <w:tcPr>
            <w:tcW w:w="85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0.45</w:t>
            </w:r>
          </w:p>
        </w:tc>
        <w:tc>
          <w:tcPr>
            <w:tcW w:w="148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2011"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Removed</w:t>
            </w:r>
          </w:p>
        </w:tc>
        <w:tc>
          <w:tcPr>
            <w:tcW w:w="1856"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151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w:t>
            </w:r>
          </w:p>
        </w:tc>
      </w:tr>
      <w:tr>
        <w:trPr>
          <w:trHeight w:val="315" w:hRule="atLeast"/>
        </w:trPr>
        <w:tc>
          <w:tcPr>
            <w:tcW w:w="1040"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2-3</w:t>
            </w:r>
          </w:p>
        </w:tc>
        <w:tc>
          <w:tcPr>
            <w:tcW w:w="181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1588"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15 min</w:t>
            </w:r>
          </w:p>
        </w:tc>
        <w:tc>
          <w:tcPr>
            <w:tcW w:w="169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Solitary</w:t>
            </w:r>
          </w:p>
        </w:tc>
        <w:tc>
          <w:tcPr>
            <w:tcW w:w="1557"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Unknown</w:t>
            </w:r>
          </w:p>
        </w:tc>
        <w:tc>
          <w:tcPr>
            <w:tcW w:w="85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0.45</w:t>
            </w:r>
          </w:p>
        </w:tc>
        <w:tc>
          <w:tcPr>
            <w:tcW w:w="148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2011"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Removed</w:t>
            </w:r>
          </w:p>
        </w:tc>
        <w:tc>
          <w:tcPr>
            <w:tcW w:w="1856"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151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w:t>
            </w:r>
          </w:p>
        </w:tc>
      </w:tr>
      <w:tr>
        <w:trPr>
          <w:trHeight w:val="315" w:hRule="atLeast"/>
        </w:trPr>
        <w:tc>
          <w:tcPr>
            <w:tcW w:w="1040"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3-1</w:t>
            </w:r>
          </w:p>
        </w:tc>
        <w:tc>
          <w:tcPr>
            <w:tcW w:w="181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1588"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15 min</w:t>
            </w:r>
          </w:p>
        </w:tc>
        <w:tc>
          <w:tcPr>
            <w:tcW w:w="169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Solitary</w:t>
            </w:r>
          </w:p>
        </w:tc>
        <w:tc>
          <w:tcPr>
            <w:tcW w:w="1557"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Known</w:t>
            </w:r>
          </w:p>
        </w:tc>
        <w:tc>
          <w:tcPr>
            <w:tcW w:w="85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0.5</w:t>
            </w:r>
          </w:p>
        </w:tc>
        <w:tc>
          <w:tcPr>
            <w:tcW w:w="148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2011"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856"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151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10</w:t>
            </w:r>
          </w:p>
        </w:tc>
      </w:tr>
      <w:tr>
        <w:trPr>
          <w:trHeight w:val="315" w:hRule="atLeast"/>
        </w:trPr>
        <w:tc>
          <w:tcPr>
            <w:tcW w:w="1040"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3-2</w:t>
            </w:r>
          </w:p>
        </w:tc>
        <w:tc>
          <w:tcPr>
            <w:tcW w:w="181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1588"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15 min</w:t>
            </w:r>
          </w:p>
        </w:tc>
        <w:tc>
          <w:tcPr>
            <w:tcW w:w="1692"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Solitary</w:t>
            </w:r>
          </w:p>
        </w:tc>
        <w:tc>
          <w:tcPr>
            <w:tcW w:w="1557" w:type="dxa"/>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Known</w:t>
            </w:r>
          </w:p>
        </w:tc>
        <w:tc>
          <w:tcPr>
            <w:tcW w:w="85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0.5</w:t>
            </w:r>
          </w:p>
        </w:tc>
        <w:tc>
          <w:tcPr>
            <w:tcW w:w="148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2011"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856"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1515" w:type="dxa"/>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25</w:t>
            </w:r>
          </w:p>
        </w:tc>
      </w:tr>
      <w:tr>
        <w:trPr>
          <w:trHeight w:val="315" w:hRule="atLeast"/>
        </w:trPr>
        <w:tc>
          <w:tcPr>
            <w:tcW w:w="1040" w:type="dxa"/>
            <w:tcBorders>
              <w:bottom w:val="single" w:sz="4" w:space="0" w:color="000000"/>
              <w:insideH w:val="single" w:sz="4" w:space="0" w:color="000000"/>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4</w:t>
            </w:r>
          </w:p>
        </w:tc>
        <w:tc>
          <w:tcPr>
            <w:tcW w:w="1812" w:type="dxa"/>
            <w:tcBorders>
              <w:bottom w:val="single" w:sz="4" w:space="0" w:color="000000"/>
              <w:insideH w:val="single" w:sz="4"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1588" w:type="dxa"/>
            <w:tcBorders>
              <w:bottom w:val="single" w:sz="4" w:space="0" w:color="000000"/>
              <w:insideH w:val="single" w:sz="4"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 sec.</w:t>
            </w:r>
          </w:p>
        </w:tc>
        <w:tc>
          <w:tcPr>
            <w:tcW w:w="1692" w:type="dxa"/>
            <w:tcBorders>
              <w:bottom w:val="single" w:sz="4" w:space="0" w:color="000000"/>
              <w:insideH w:val="single" w:sz="4"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Solitary</w:t>
            </w:r>
          </w:p>
        </w:tc>
        <w:tc>
          <w:tcPr>
            <w:tcW w:w="1557" w:type="dxa"/>
            <w:tcBorders>
              <w:bottom w:val="single" w:sz="4" w:space="0" w:color="000000"/>
              <w:insideH w:val="single" w:sz="4" w:space="0" w:color="000000"/>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Known</w:t>
            </w:r>
          </w:p>
        </w:tc>
        <w:tc>
          <w:tcPr>
            <w:tcW w:w="855" w:type="dxa"/>
            <w:tcBorders>
              <w:bottom w:val="single" w:sz="4" w:space="0" w:color="000000"/>
              <w:insideH w:val="single" w:sz="4"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0.5</w:t>
            </w:r>
          </w:p>
        </w:tc>
        <w:tc>
          <w:tcPr>
            <w:tcW w:w="1485" w:type="dxa"/>
            <w:tcBorders>
              <w:bottom w:val="single" w:sz="4" w:space="0" w:color="000000"/>
              <w:insideH w:val="single" w:sz="4"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w:t>
            </w:r>
          </w:p>
        </w:tc>
        <w:tc>
          <w:tcPr>
            <w:tcW w:w="2011" w:type="dxa"/>
            <w:tcBorders>
              <w:bottom w:val="single" w:sz="4" w:space="0" w:color="000000"/>
              <w:insideH w:val="single" w:sz="4"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856" w:type="dxa"/>
            <w:tcBorders>
              <w:bottom w:val="single" w:sz="4" w:space="0" w:color="000000"/>
              <w:insideH w:val="single" w:sz="4"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1515" w:type="dxa"/>
            <w:tcBorders>
              <w:bottom w:val="single" w:sz="4" w:space="0" w:color="000000"/>
              <w:insideH w:val="single" w:sz="4" w:space="0" w:color="000000"/>
            </w:tcBorders>
            <w:shd w:color="000000" w:fill="FFFFFF" w:val="clear"/>
            <w:tcMar>
              <w:top w:w="0" w:type="dxa"/>
              <w:left w:w="0" w:type="dxa"/>
              <w:right w:w="0" w:type="dxa"/>
            </w:tcM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w:t>
            </w:r>
          </w:p>
        </w:tc>
      </w:tr>
      <w:tr>
        <w:trPr>
          <w:trHeight w:val="375" w:hRule="atLeast"/>
        </w:trPr>
        <w:tc>
          <w:tcPr>
            <w:tcW w:w="15411" w:type="dxa"/>
            <w:gridSpan w:val="10"/>
            <w:tcBorders>
              <w:top w:val="single" w:sz="4" w:space="0" w:color="000000"/>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*1</w:t>
            </w:r>
            <w:r>
              <w:rPr>
                <w:rFonts w:eastAsia="ＭＳ Ｐゴシック"/>
                <w:color w:val="000000"/>
                <w:kern w:val="0"/>
              </w:rPr>
              <w:t>Biased random walk indicates the direction of the animal movement at each step was biased toward the home range centre.</w:t>
            </w:r>
            <w:r>
              <w:rPr>
                <w:rFonts w:eastAsia="ＭＳ Ｐゴシック"/>
                <w:color w:val="000000"/>
                <w:kern w:val="0"/>
              </w:rPr>
              <w:t>　</w:t>
            </w:r>
          </w:p>
        </w:tc>
      </w:tr>
      <w:tr>
        <w:trPr>
          <w:trHeight w:val="375" w:hRule="atLeast"/>
        </w:trPr>
        <w:tc>
          <w:tcPr>
            <w:tcW w:w="15411" w:type="dxa"/>
            <w:gridSpan w:val="10"/>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*2</w:t>
            </w:r>
            <w:r>
              <w:rPr>
                <w:rFonts w:eastAsia="ＭＳ Ｐゴシック"/>
                <w:color w:val="000000"/>
                <w:kern w:val="0"/>
              </w:rPr>
              <w:t>Step intervals at which animals changed the speed and direction of movements.</w:t>
            </w:r>
            <w:r>
              <w:rPr>
                <w:rFonts w:eastAsia="ＭＳ Ｐゴシック"/>
                <w:color w:val="000000"/>
                <w:kern w:val="0"/>
              </w:rPr>
              <w:t>　</w:t>
            </w:r>
          </w:p>
        </w:tc>
      </w:tr>
      <w:tr>
        <w:trPr>
          <w:trHeight w:val="998" w:hRule="atLeast"/>
        </w:trPr>
        <w:tc>
          <w:tcPr>
            <w:tcW w:w="15411" w:type="dxa"/>
            <w:gridSpan w:val="10"/>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*3</w:t>
            </w:r>
            <w:r>
              <w:rPr>
                <w:rFonts w:eastAsia="ＭＳ Ｐゴシック"/>
                <w:color w:val="000000"/>
                <w:kern w:val="0"/>
              </w:rPr>
              <w:t xml:space="preserve">Proportion of time that the animal spends active within a day. Known/Unknown indicates whether the proportion was treated as a known variable or was estimated using the method of Rowcliffe </w:t>
            </w:r>
            <w:r>
              <w:rPr>
                <w:rFonts w:eastAsia="ＭＳ Ｐゴシック"/>
                <w:i/>
                <w:iCs/>
                <w:color w:val="000000"/>
                <w:kern w:val="0"/>
              </w:rPr>
              <w:t>et al.</w:t>
            </w:r>
            <w:r>
              <w:rPr>
                <w:rFonts w:eastAsia="ＭＳ Ｐゴシック"/>
                <w:color w:val="000000"/>
                <w:kern w:val="0"/>
              </w:rPr>
              <w:t xml:space="preserve"> (2014). For additional details, see the main text.</w:t>
            </w:r>
          </w:p>
        </w:tc>
      </w:tr>
      <w:tr>
        <w:trPr>
          <w:trHeight w:val="422" w:hRule="atLeast"/>
        </w:trPr>
        <w:tc>
          <w:tcPr>
            <w:tcW w:w="15411" w:type="dxa"/>
            <w:gridSpan w:val="10"/>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*4</w:t>
            </w:r>
            <w:r>
              <w:rPr>
                <w:rFonts w:eastAsia="ＭＳ Ｐゴシック"/>
                <w:color w:val="000000"/>
                <w:kern w:val="0"/>
              </w:rPr>
              <w:t>Activity synchronization among individuals. Y assumes that all individuals are active at the peak of the daily activity cycle.</w:t>
            </w:r>
          </w:p>
        </w:tc>
      </w:tr>
      <w:tr>
        <w:trPr>
          <w:trHeight w:val="372" w:hRule="atLeast"/>
        </w:trPr>
        <w:tc>
          <w:tcPr>
            <w:tcW w:w="15411" w:type="dxa"/>
            <w:gridSpan w:val="10"/>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*5</w:t>
            </w:r>
            <w:r>
              <w:rPr>
                <w:rFonts w:eastAsia="ＭＳ Ｐゴシック"/>
                <w:color w:val="000000"/>
                <w:kern w:val="0"/>
              </w:rPr>
              <w:t>Treatments with outliers for staying time. For additional details, see the main text.</w:t>
            </w:r>
          </w:p>
        </w:tc>
      </w:tr>
      <w:tr>
        <w:trPr>
          <w:trHeight w:val="998" w:hRule="atLeast"/>
        </w:trPr>
        <w:tc>
          <w:tcPr>
            <w:tcW w:w="15411" w:type="dxa"/>
            <w:gridSpan w:val="10"/>
            <w:tcBorders/>
            <w:shd w:color="000000" w:fill="FFFFFF" w:val="clear"/>
            <w:tcMar>
              <w:top w:w="0" w:type="dxa"/>
              <w:left w:w="0" w:type="dxa"/>
              <w:right w:w="0" w:type="dxa"/>
            </w:tcM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*6</w:t>
            </w:r>
            <w:r>
              <w:rPr>
                <w:rFonts w:eastAsia="ＭＳ Ｐゴシック"/>
                <w:color w:val="000000"/>
                <w:kern w:val="0"/>
              </w:rPr>
              <w:t>Variation in animal travel speed among individuals. Y (Ins. 1-2) assumes that mean travel distance of each individual followed a lognormal distribution with a mean (± SD) of 62.5 ± 50.0 m. SD indicates the standard deviation of each distribution model.</w:t>
            </w:r>
          </w:p>
        </w:tc>
      </w:tr>
    </w:tbl>
    <w:p>
      <w:pPr>
        <w:sectPr>
          <w:type w:val="nextPage"/>
          <w:pgSz w:orient="landscape" w:w="16838" w:h="11906"/>
          <w:pgMar w:left="720" w:right="720" w:header="0" w:top="720" w:footer="0" w:bottom="720" w:gutter="0"/>
          <w:pgNumType w:fmt="decimal"/>
          <w:formProt w:val="false"/>
          <w:textDirection w:val="lrTb"/>
          <w:docGrid w:type="lines" w:linePitch="360" w:charSpace="0"/>
        </w:sectPr>
        <w:pStyle w:val="Normal"/>
        <w:spacing w:lineRule="auto" w:line="240"/>
        <w:ind w:hanging="0"/>
        <w:rPr/>
      </w:pPr>
      <w:r>
        <w:rPr/>
      </w:r>
    </w:p>
    <w:tbl>
      <w:tblPr>
        <w:tblW w:w="15157" w:type="dxa"/>
        <w:jc w:val="left"/>
        <w:tblInd w:w="99" w:type="dxa"/>
        <w:tblBorders>
          <w:bottom w:val="single" w:sz="8" w:space="0" w:color="000000"/>
          <w:insideH w:val="single" w:sz="8" w:space="0" w:color="000000"/>
        </w:tblBorders>
        <w:tblCellMar>
          <w:top w:w="0" w:type="dxa"/>
          <w:left w:w="99" w:type="dxa"/>
          <w:bottom w:w="0" w:type="dxa"/>
          <w:right w:w="99" w:type="dxa"/>
        </w:tblCellMar>
        <w:tblLook w:noVBand="1" w:val="04a0" w:noHBand="0" w:lastColumn="0" w:firstColumn="1" w:lastRow="0" w:firstRow="1"/>
      </w:tblPr>
      <w:tblGrid>
        <w:gridCol w:w="1315"/>
        <w:gridCol w:w="2869"/>
        <w:gridCol w:w="999"/>
        <w:gridCol w:w="884"/>
        <w:gridCol w:w="1112"/>
        <w:gridCol w:w="473"/>
        <w:gridCol w:w="1057"/>
        <w:gridCol w:w="1146"/>
        <w:gridCol w:w="2708"/>
        <w:gridCol w:w="2592"/>
      </w:tblGrid>
      <w:tr>
        <w:trPr>
          <w:trHeight w:val="623" w:hRule="atLeast"/>
        </w:trPr>
        <w:tc>
          <w:tcPr>
            <w:tcW w:w="15155" w:type="dxa"/>
            <w:gridSpan w:val="10"/>
            <w:tcBorders>
              <w:bottom w:val="single" w:sz="8" w:space="0" w:color="000000"/>
              <w:insideH w:val="single" w:sz="8" w:space="0" w:color="000000"/>
            </w:tcBorders>
            <w:shd w:color="000000" w:fill="FFFFFF" w:val="clear"/>
            <w:vAlign w:val="center"/>
          </w:tcPr>
          <w:p>
            <w:pPr>
              <w:pStyle w:val="Normal"/>
              <w:spacing w:lineRule="auto" w:line="240"/>
              <w:ind w:hanging="0"/>
              <w:rPr>
                <w:bCs/>
              </w:rPr>
            </w:pPr>
            <w:r>
              <w:rPr>
                <w:b/>
                <w:bCs/>
              </w:rPr>
              <w:t>T</w:t>
            </w:r>
            <w:bookmarkStart w:id="1" w:name="_Hlk497581040"/>
            <w:r>
              <w:rPr>
                <w:b/>
                <w:bCs/>
              </w:rPr>
              <w:t>able S2</w:t>
            </w:r>
            <w:r>
              <w:rPr>
                <w:b/>
              </w:rPr>
              <w:t>.</w:t>
            </w:r>
            <w:r>
              <w:rPr/>
              <w:t xml:space="preserve"> Details of installation scenarios for biased random walk simulations to test the reliability of the REST model. </w:t>
            </w:r>
            <w:bookmarkEnd w:id="1"/>
          </w:p>
        </w:tc>
      </w:tr>
      <w:tr>
        <w:trPr>
          <w:trHeight w:val="375" w:hRule="atLeast"/>
        </w:trPr>
        <w:tc>
          <w:tcPr>
            <w:tcW w:w="1315"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ID</w:t>
            </w:r>
          </w:p>
        </w:tc>
        <w:tc>
          <w:tcPr>
            <w:tcW w:w="2869"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Movement speed</w:t>
            </w:r>
            <w:r>
              <w:rPr>
                <w:rFonts w:eastAsia="ＭＳ Ｐゴシック"/>
                <w:color w:val="000000"/>
                <w:kern w:val="0"/>
                <w:vertAlign w:val="superscript"/>
              </w:rPr>
              <w:t>*1</w:t>
            </w:r>
          </w:p>
        </w:tc>
        <w:tc>
          <w:tcPr>
            <w:tcW w:w="4525" w:type="dxa"/>
            <w:gridSpan w:val="5"/>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Travel distance per step (m)</w:t>
            </w:r>
            <w:r>
              <w:rPr>
                <w:rFonts w:eastAsia="ＭＳ Ｐゴシック"/>
                <w:color w:val="000000"/>
                <w:kern w:val="0"/>
                <w:vertAlign w:val="superscript"/>
              </w:rPr>
              <w:t>*2</w:t>
            </w:r>
          </w:p>
        </w:tc>
        <w:tc>
          <w:tcPr>
            <w:tcW w:w="3854" w:type="dxa"/>
            <w:gridSpan w:val="2"/>
            <w:tcBorders>
              <w:top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Direction of animal movement</w:t>
            </w:r>
          </w:p>
        </w:tc>
        <w:tc>
          <w:tcPr>
            <w:tcW w:w="2592"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95% MCP (ha)</w:t>
            </w:r>
            <w:r>
              <w:rPr>
                <w:rFonts w:eastAsia="ＭＳ Ｐゴシック"/>
                <w:color w:val="000000"/>
                <w:kern w:val="0"/>
                <w:vertAlign w:val="superscript"/>
              </w:rPr>
              <w:t>*7</w:t>
            </w:r>
          </w:p>
        </w:tc>
      </w:tr>
      <w:tr>
        <w:trPr>
          <w:trHeight w:val="390" w:hRule="atLeast"/>
        </w:trPr>
        <w:tc>
          <w:tcPr>
            <w:tcW w:w="1315"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r>
          </w:p>
        </w:tc>
        <w:tc>
          <w:tcPr>
            <w:tcW w:w="2869"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r>
          </w:p>
        </w:tc>
        <w:tc>
          <w:tcPr>
            <w:tcW w:w="999"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i/>
                <w:i/>
                <w:iCs/>
                <w:color w:val="000000"/>
                <w:kern w:val="0"/>
              </w:rPr>
            </w:pPr>
            <w:r>
              <w:rPr>
                <w:rFonts w:eastAsia="ＭＳ Ｐゴシック"/>
                <w:i/>
                <w:iCs/>
                <w:color w:val="000000"/>
                <w:kern w:val="0"/>
              </w:rPr>
              <w:t>Μ</w:t>
            </w:r>
          </w:p>
        </w:tc>
        <w:tc>
          <w:tcPr>
            <w:tcW w:w="884"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σ</w:t>
            </w:r>
            <w:r>
              <w:rPr>
                <w:rFonts w:eastAsia="ＭＳ Ｐゴシック"/>
                <w:color w:val="000000"/>
                <w:kern w:val="0"/>
                <w:vertAlign w:val="superscript"/>
              </w:rPr>
              <w:t>2</w:t>
            </w:r>
          </w:p>
        </w:tc>
        <w:tc>
          <w:tcPr>
            <w:tcW w:w="2642" w:type="dxa"/>
            <w:gridSpan w:val="3"/>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(Mean ± SD</w:t>
            </w:r>
            <w:r>
              <w:rPr>
                <w:rFonts w:eastAsia="ＭＳ Ｐゴシック"/>
                <w:color w:val="000000"/>
                <w:kern w:val="0"/>
                <w:vertAlign w:val="superscript"/>
              </w:rPr>
              <w:t>*3</w:t>
            </w:r>
            <w:r>
              <w:rPr>
                <w:rFonts w:eastAsia="ＭＳ Ｐゴシック"/>
                <w:color w:val="000000"/>
                <w:kern w:val="0"/>
              </w:rPr>
              <w:t>)</w:t>
            </w:r>
          </w:p>
        </w:tc>
        <w:tc>
          <w:tcPr>
            <w:tcW w:w="1146"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i/>
                <w:i/>
                <w:iCs/>
                <w:color w:val="000000"/>
                <w:kern w:val="0"/>
              </w:rPr>
            </w:pPr>
            <w:r>
              <w:rPr>
                <w:rFonts w:eastAsia="ＭＳ Ｐゴシック"/>
                <w:i/>
                <w:iCs/>
                <w:color w:val="000000"/>
                <w:kern w:val="0"/>
              </w:rPr>
              <w:t>K</w:t>
            </w:r>
            <w:r>
              <w:rPr>
                <w:rFonts w:eastAsia="ＭＳ Ｐゴシック"/>
                <w:color w:val="000000"/>
                <w:kern w:val="0"/>
                <w:vertAlign w:val="superscript"/>
              </w:rPr>
              <w:t>*5</w:t>
            </w:r>
          </w:p>
        </w:tc>
        <w:tc>
          <w:tcPr>
            <w:tcW w:w="270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Mean ± SD</w:t>
            </w:r>
            <w:r>
              <w:rPr>
                <w:rFonts w:eastAsia="ＭＳ Ｐゴシック"/>
                <w:color w:val="000000"/>
                <w:kern w:val="0"/>
                <w:vertAlign w:val="superscript"/>
              </w:rPr>
              <w:t>*6</w:t>
            </w:r>
          </w:p>
        </w:tc>
        <w:tc>
          <w:tcPr>
            <w:tcW w:w="2592"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(mean ± SD</w:t>
            </w:r>
            <w:r>
              <w:rPr>
                <w:rFonts w:eastAsia="ＭＳ Ｐゴシック"/>
                <w:color w:val="000000"/>
                <w:kern w:val="0"/>
                <w:vertAlign w:val="superscript"/>
              </w:rPr>
              <w:t>*2</w:t>
            </w:r>
            <w:r>
              <w:rPr>
                <w:rFonts w:eastAsia="ＭＳ Ｐゴシック"/>
                <w:color w:val="000000"/>
                <w:kern w:val="0"/>
              </w:rPr>
              <w:t>)</w:t>
            </w:r>
          </w:p>
        </w:tc>
      </w:tr>
      <w:tr>
        <w:trPr>
          <w:trHeight w:val="315" w:hRule="atLeast"/>
        </w:trPr>
        <w:tc>
          <w:tcPr>
            <w:tcW w:w="1315" w:type="dxa"/>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1-1</w:t>
            </w:r>
          </w:p>
        </w:tc>
        <w:tc>
          <w:tcPr>
            <w:tcW w:w="2869"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99"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xml:space="preserve">3.89 </w:t>
            </w:r>
          </w:p>
        </w:tc>
        <w:tc>
          <w:tcPr>
            <w:tcW w:w="884"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0.7</w:t>
            </w:r>
          </w:p>
        </w:tc>
        <w:tc>
          <w:tcPr>
            <w:tcW w:w="111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62.5</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057"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50</w:t>
            </w:r>
          </w:p>
        </w:tc>
        <w:tc>
          <w:tcPr>
            <w:tcW w:w="114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0.69</w:t>
            </w:r>
          </w:p>
        </w:tc>
        <w:tc>
          <w:tcPr>
            <w:tcW w:w="270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259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40.8 ± 8.5</w:t>
            </w:r>
          </w:p>
        </w:tc>
      </w:tr>
      <w:tr>
        <w:trPr>
          <w:trHeight w:val="375" w:hRule="atLeast"/>
        </w:trPr>
        <w:tc>
          <w:tcPr>
            <w:tcW w:w="1315" w:type="dxa"/>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1-2</w:t>
            </w:r>
          </w:p>
        </w:tc>
        <w:tc>
          <w:tcPr>
            <w:tcW w:w="2869"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99"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xml:space="preserve">3.89 </w:t>
            </w:r>
          </w:p>
        </w:tc>
        <w:tc>
          <w:tcPr>
            <w:tcW w:w="884"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0.7</w:t>
            </w:r>
          </w:p>
        </w:tc>
        <w:tc>
          <w:tcPr>
            <w:tcW w:w="111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62.5</w:t>
            </w:r>
            <w:r>
              <w:rPr>
                <w:rFonts w:eastAsia="ＭＳ Ｐゴシック"/>
                <w:color w:val="000000"/>
                <w:kern w:val="0"/>
                <w:vertAlign w:val="superscript"/>
              </w:rPr>
              <w:t>*4</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057"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50</w:t>
            </w:r>
          </w:p>
        </w:tc>
        <w:tc>
          <w:tcPr>
            <w:tcW w:w="114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0.69</w:t>
            </w:r>
          </w:p>
        </w:tc>
        <w:tc>
          <w:tcPr>
            <w:tcW w:w="270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259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43.2 ± 12.1</w:t>
            </w:r>
          </w:p>
        </w:tc>
      </w:tr>
      <w:tr>
        <w:trPr>
          <w:trHeight w:val="315" w:hRule="atLeast"/>
        </w:trPr>
        <w:tc>
          <w:tcPr>
            <w:tcW w:w="1315" w:type="dxa"/>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1-3</w:t>
            </w:r>
          </w:p>
        </w:tc>
        <w:tc>
          <w:tcPr>
            <w:tcW w:w="2869"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99"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xml:space="preserve">3.89 </w:t>
            </w:r>
          </w:p>
        </w:tc>
        <w:tc>
          <w:tcPr>
            <w:tcW w:w="884"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0.7</w:t>
            </w:r>
          </w:p>
        </w:tc>
        <w:tc>
          <w:tcPr>
            <w:tcW w:w="111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62.5</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057"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50</w:t>
            </w:r>
          </w:p>
        </w:tc>
        <w:tc>
          <w:tcPr>
            <w:tcW w:w="114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0.69</w:t>
            </w:r>
          </w:p>
        </w:tc>
        <w:tc>
          <w:tcPr>
            <w:tcW w:w="270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259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40.8 ± 8.5</w:t>
            </w:r>
          </w:p>
        </w:tc>
      </w:tr>
      <w:tr>
        <w:trPr>
          <w:trHeight w:val="315" w:hRule="atLeast"/>
        </w:trPr>
        <w:tc>
          <w:tcPr>
            <w:tcW w:w="1315" w:type="dxa"/>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2-1</w:t>
            </w:r>
          </w:p>
        </w:tc>
        <w:tc>
          <w:tcPr>
            <w:tcW w:w="2869"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99"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xml:space="preserve">4.00 </w:t>
            </w:r>
          </w:p>
        </w:tc>
        <w:tc>
          <w:tcPr>
            <w:tcW w:w="884"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0.64</w:t>
            </w:r>
          </w:p>
        </w:tc>
        <w:tc>
          <w:tcPr>
            <w:tcW w:w="111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69.9</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057"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50</w:t>
            </w:r>
          </w:p>
        </w:tc>
        <w:tc>
          <w:tcPr>
            <w:tcW w:w="114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0.70</w:t>
            </w:r>
          </w:p>
        </w:tc>
        <w:tc>
          <w:tcPr>
            <w:tcW w:w="270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259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41.0 ± 10.8</w:t>
            </w:r>
          </w:p>
        </w:tc>
      </w:tr>
      <w:tr>
        <w:trPr>
          <w:trHeight w:val="315" w:hRule="atLeast"/>
        </w:trPr>
        <w:tc>
          <w:tcPr>
            <w:tcW w:w="1315" w:type="dxa"/>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2-2</w:t>
            </w:r>
          </w:p>
        </w:tc>
        <w:tc>
          <w:tcPr>
            <w:tcW w:w="2869"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99"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xml:space="preserve">4.00 </w:t>
            </w:r>
          </w:p>
        </w:tc>
        <w:tc>
          <w:tcPr>
            <w:tcW w:w="884"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0.64</w:t>
            </w:r>
          </w:p>
        </w:tc>
        <w:tc>
          <w:tcPr>
            <w:tcW w:w="111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69.9</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057"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50</w:t>
            </w:r>
          </w:p>
        </w:tc>
        <w:tc>
          <w:tcPr>
            <w:tcW w:w="114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0.70</w:t>
            </w:r>
          </w:p>
        </w:tc>
        <w:tc>
          <w:tcPr>
            <w:tcW w:w="270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259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41.0 ± 10.8</w:t>
            </w:r>
          </w:p>
        </w:tc>
      </w:tr>
      <w:tr>
        <w:trPr>
          <w:trHeight w:val="315" w:hRule="atLeast"/>
        </w:trPr>
        <w:tc>
          <w:tcPr>
            <w:tcW w:w="1315" w:type="dxa"/>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2-3</w:t>
            </w:r>
          </w:p>
        </w:tc>
        <w:tc>
          <w:tcPr>
            <w:tcW w:w="2869"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99"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xml:space="preserve">4.00 </w:t>
            </w:r>
          </w:p>
        </w:tc>
        <w:tc>
          <w:tcPr>
            <w:tcW w:w="884"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0.64</w:t>
            </w:r>
          </w:p>
        </w:tc>
        <w:tc>
          <w:tcPr>
            <w:tcW w:w="111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69.9</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057"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50</w:t>
            </w:r>
          </w:p>
        </w:tc>
        <w:tc>
          <w:tcPr>
            <w:tcW w:w="114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0.70</w:t>
            </w:r>
          </w:p>
        </w:tc>
        <w:tc>
          <w:tcPr>
            <w:tcW w:w="270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259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41.0 ± 10.8</w:t>
            </w:r>
          </w:p>
        </w:tc>
      </w:tr>
      <w:tr>
        <w:trPr>
          <w:trHeight w:val="315" w:hRule="atLeast"/>
        </w:trPr>
        <w:tc>
          <w:tcPr>
            <w:tcW w:w="1315" w:type="dxa"/>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3-1</w:t>
            </w:r>
          </w:p>
        </w:tc>
        <w:tc>
          <w:tcPr>
            <w:tcW w:w="2869"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99"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xml:space="preserve">3.89 </w:t>
            </w:r>
          </w:p>
        </w:tc>
        <w:tc>
          <w:tcPr>
            <w:tcW w:w="884"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0.7</w:t>
            </w:r>
          </w:p>
        </w:tc>
        <w:tc>
          <w:tcPr>
            <w:tcW w:w="111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62.5</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057"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50</w:t>
            </w:r>
          </w:p>
        </w:tc>
        <w:tc>
          <w:tcPr>
            <w:tcW w:w="114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0.69</w:t>
            </w:r>
          </w:p>
        </w:tc>
        <w:tc>
          <w:tcPr>
            <w:tcW w:w="270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259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40.8 ± 8.5</w:t>
            </w:r>
          </w:p>
        </w:tc>
      </w:tr>
      <w:tr>
        <w:trPr>
          <w:trHeight w:val="315" w:hRule="atLeast"/>
        </w:trPr>
        <w:tc>
          <w:tcPr>
            <w:tcW w:w="1315" w:type="dxa"/>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3-2</w:t>
            </w:r>
          </w:p>
        </w:tc>
        <w:tc>
          <w:tcPr>
            <w:tcW w:w="2869"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99"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xml:space="preserve">3.89 </w:t>
            </w:r>
          </w:p>
        </w:tc>
        <w:tc>
          <w:tcPr>
            <w:tcW w:w="884"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0.7</w:t>
            </w:r>
          </w:p>
        </w:tc>
        <w:tc>
          <w:tcPr>
            <w:tcW w:w="111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62.5</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057"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50</w:t>
            </w:r>
          </w:p>
        </w:tc>
        <w:tc>
          <w:tcPr>
            <w:tcW w:w="114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0.69</w:t>
            </w:r>
          </w:p>
        </w:tc>
        <w:tc>
          <w:tcPr>
            <w:tcW w:w="270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259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40.8 ± 8.5</w:t>
            </w:r>
          </w:p>
        </w:tc>
      </w:tr>
      <w:tr>
        <w:trPr>
          <w:trHeight w:val="315" w:hRule="atLeast"/>
        </w:trPr>
        <w:tc>
          <w:tcPr>
            <w:tcW w:w="1315" w:type="dxa"/>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ins. 4</w:t>
            </w:r>
            <w:bookmarkStart w:id="2" w:name="_GoBack"/>
            <w:bookmarkEnd w:id="2"/>
          </w:p>
        </w:tc>
        <w:tc>
          <w:tcPr>
            <w:tcW w:w="2869"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Rapid</w:t>
            </w:r>
          </w:p>
        </w:tc>
        <w:tc>
          <w:tcPr>
            <w:tcW w:w="999"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xml:space="preserve">0.00 </w:t>
            </w:r>
          </w:p>
        </w:tc>
        <w:tc>
          <w:tcPr>
            <w:tcW w:w="884"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0.09</w:t>
            </w:r>
          </w:p>
        </w:tc>
        <w:tc>
          <w:tcPr>
            <w:tcW w:w="111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1.046</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057"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0.103</w:t>
            </w:r>
          </w:p>
        </w:tc>
        <w:tc>
          <w:tcPr>
            <w:tcW w:w="114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270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0.0 ± 0.3</w:t>
            </w:r>
          </w:p>
        </w:tc>
        <w:tc>
          <w:tcPr>
            <w:tcW w:w="259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w:t>
            </w:r>
          </w:p>
        </w:tc>
      </w:tr>
      <w:tr>
        <w:trPr>
          <w:trHeight w:val="315" w:hRule="atLeast"/>
        </w:trPr>
        <w:tc>
          <w:tcPr>
            <w:tcW w:w="1315" w:type="dxa"/>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　</w:t>
            </w:r>
          </w:p>
        </w:tc>
        <w:tc>
          <w:tcPr>
            <w:tcW w:w="2869"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Slow</w:t>
            </w:r>
          </w:p>
        </w:tc>
        <w:tc>
          <w:tcPr>
            <w:tcW w:w="999"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xml:space="preserve">-1.61 </w:t>
            </w:r>
          </w:p>
        </w:tc>
        <w:tc>
          <w:tcPr>
            <w:tcW w:w="884"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0.09</w:t>
            </w:r>
          </w:p>
        </w:tc>
        <w:tc>
          <w:tcPr>
            <w:tcW w:w="111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0.209</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1057"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0.004</w:t>
            </w:r>
          </w:p>
        </w:tc>
        <w:tc>
          <w:tcPr>
            <w:tcW w:w="114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2708" w:type="dxa"/>
            <w:tcBorders/>
            <w:shd w:fill="auto"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0.0 ± 8.0</w:t>
            </w:r>
          </w:p>
        </w:tc>
        <w:tc>
          <w:tcPr>
            <w:tcW w:w="2592" w:type="dxa"/>
            <w:tcBorders/>
            <w:shd w:color="000000" w:fill="FFFFFF" w:val="clear"/>
            <w:vAlign w:val="center"/>
          </w:tcPr>
          <w:p>
            <w:pPr>
              <w:pStyle w:val="Normal"/>
              <w:widowControl/>
              <w:spacing w:lineRule="auto" w:line="240"/>
              <w:ind w:hanging="0"/>
              <w:jc w:val="right"/>
              <w:rPr>
                <w:rFonts w:eastAsia="ＭＳ Ｐゴシック"/>
                <w:color w:val="000000"/>
                <w:kern w:val="0"/>
              </w:rPr>
            </w:pPr>
            <w:r>
              <w:rPr>
                <w:rFonts w:eastAsia="ＭＳ Ｐゴシック"/>
                <w:color w:val="000000"/>
                <w:kern w:val="0"/>
              </w:rPr>
              <w:t>-         </w:t>
            </w:r>
          </w:p>
        </w:tc>
      </w:tr>
      <w:tr>
        <w:trPr>
          <w:trHeight w:val="327" w:hRule="atLeast"/>
        </w:trPr>
        <w:tc>
          <w:tcPr>
            <w:tcW w:w="15155" w:type="dxa"/>
            <w:gridSpan w:val="10"/>
            <w:tcBorders>
              <w:top w:val="single" w:sz="8" w:space="0" w:color="000000"/>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*1</w:t>
            </w:r>
            <w:r>
              <w:rPr>
                <w:rFonts w:eastAsia="ＭＳ Ｐゴシック"/>
                <w:color w:val="000000"/>
                <w:kern w:val="0"/>
              </w:rPr>
              <w:t>Variation in animal movement speed. Rapid phase continued 144 min, whereas slow phase continued 236 min. Animals repeated the phased during a day.</w:t>
            </w:r>
          </w:p>
        </w:tc>
      </w:tr>
      <w:tr>
        <w:trPr>
          <w:trHeight w:val="375" w:hRule="atLeast"/>
        </w:trPr>
        <w:tc>
          <w:tcPr>
            <w:tcW w:w="15155" w:type="dxa"/>
            <w:gridSpan w:val="10"/>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*2</w:t>
            </w:r>
            <w:r>
              <w:rPr>
                <w:rFonts w:eastAsia="ＭＳ Ｐゴシック"/>
                <w:color w:val="000000"/>
                <w:kern w:val="0"/>
              </w:rPr>
              <w:t>Travel distance per step followed the lognormal distribution.</w:t>
            </w:r>
          </w:p>
        </w:tc>
      </w:tr>
      <w:tr>
        <w:trPr>
          <w:trHeight w:val="375" w:hRule="atLeast"/>
        </w:trPr>
        <w:tc>
          <w:tcPr>
            <w:tcW w:w="15155" w:type="dxa"/>
            <w:gridSpan w:val="10"/>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*3</w:t>
            </w:r>
            <w:r>
              <w:rPr>
                <w:rFonts w:eastAsia="ＭＳ Ｐゴシック"/>
                <w:color w:val="000000"/>
                <w:kern w:val="0"/>
              </w:rPr>
              <w:t>SD indicates the standard deviation of each distribution.</w:t>
            </w:r>
          </w:p>
        </w:tc>
      </w:tr>
      <w:tr>
        <w:trPr>
          <w:trHeight w:val="375" w:hRule="atLeast"/>
        </w:trPr>
        <w:tc>
          <w:tcPr>
            <w:tcW w:w="15155" w:type="dxa"/>
            <w:gridSpan w:val="10"/>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*4</w:t>
            </w:r>
            <w:r>
              <w:rPr>
                <w:rFonts w:eastAsia="ＭＳ Ｐゴシック"/>
                <w:color w:val="000000"/>
                <w:kern w:val="0"/>
              </w:rPr>
              <w:t>The mean travel distance of each individual followed a lognormal distribution with a mean (± SD) of 62.5 ± 50.0 m.</w:t>
            </w:r>
          </w:p>
        </w:tc>
      </w:tr>
      <w:tr>
        <w:trPr>
          <w:trHeight w:val="375" w:hRule="atLeast"/>
        </w:trPr>
        <w:tc>
          <w:tcPr>
            <w:tcW w:w="15155" w:type="dxa"/>
            <w:gridSpan w:val="10"/>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*5</w:t>
            </w:r>
            <w:r>
              <w:rPr>
                <w:rFonts w:eastAsia="ＭＳ Ｐゴシック"/>
                <w:color w:val="000000"/>
                <w:kern w:val="0"/>
              </w:rPr>
              <w:t>Concentration parameter of the Von Mises distribution to determine the direction of animal movements.</w:t>
            </w:r>
          </w:p>
        </w:tc>
      </w:tr>
      <w:tr>
        <w:trPr>
          <w:trHeight w:val="375" w:hRule="atLeast"/>
        </w:trPr>
        <w:tc>
          <w:tcPr>
            <w:tcW w:w="15155" w:type="dxa"/>
            <w:gridSpan w:val="10"/>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*6</w:t>
            </w:r>
            <w:r>
              <w:rPr>
                <w:rFonts w:eastAsia="ＭＳ Ｐゴシック"/>
                <w:color w:val="000000"/>
                <w:kern w:val="0"/>
              </w:rPr>
              <w:t>Turn angle of animal movement followed a normal distribution. SD indicates the standard deviation.</w:t>
            </w:r>
          </w:p>
        </w:tc>
      </w:tr>
      <w:tr>
        <w:trPr>
          <w:trHeight w:val="375" w:hRule="atLeast"/>
        </w:trPr>
        <w:tc>
          <w:tcPr>
            <w:tcW w:w="15155" w:type="dxa"/>
            <w:gridSpan w:val="10"/>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*7</w:t>
            </w:r>
            <w:r>
              <w:rPr>
                <w:rFonts w:eastAsia="ＭＳ Ｐゴシック"/>
                <w:color w:val="000000"/>
                <w:kern w:val="0"/>
              </w:rPr>
              <w:t>MCP indicates the minimum convex polygon home range (ha).</w:t>
            </w:r>
          </w:p>
        </w:tc>
      </w:tr>
    </w:tbl>
    <w:p>
      <w:pPr>
        <w:sectPr>
          <w:type w:val="nextPage"/>
          <w:pgSz w:orient="landscape" w:w="16838" w:h="11906"/>
          <w:pgMar w:left="720" w:right="720" w:header="0" w:top="720" w:footer="0" w:bottom="720" w:gutter="0"/>
          <w:pgNumType w:fmt="decimal"/>
          <w:formProt w:val="false"/>
          <w:textDirection w:val="lrTb"/>
          <w:docGrid w:type="lines" w:linePitch="360" w:charSpace="0"/>
        </w:sectPr>
        <w:pStyle w:val="Normal"/>
        <w:spacing w:lineRule="auto" w:line="240"/>
        <w:ind w:hanging="0"/>
        <w:rPr/>
      </w:pPr>
      <w:r>
        <w:rPr/>
      </w:r>
    </w:p>
    <w:tbl>
      <w:tblPr>
        <w:tblW w:w="13052" w:type="dxa"/>
        <w:jc w:val="left"/>
        <w:tblInd w:w="99" w:type="dxa"/>
        <w:tblBorders>
          <w:bottom w:val="single" w:sz="8" w:space="0" w:color="000000"/>
          <w:insideH w:val="single" w:sz="8" w:space="0" w:color="000000"/>
        </w:tblBorders>
        <w:tblCellMar>
          <w:top w:w="0" w:type="dxa"/>
          <w:left w:w="99" w:type="dxa"/>
          <w:bottom w:w="0" w:type="dxa"/>
          <w:right w:w="99" w:type="dxa"/>
        </w:tblCellMar>
        <w:tblLook w:noVBand="1" w:val="04a0" w:noHBand="0" w:lastColumn="0" w:firstColumn="1" w:lastRow="0" w:firstRow="1"/>
      </w:tblPr>
      <w:tblGrid>
        <w:gridCol w:w="2148"/>
        <w:gridCol w:w="2270"/>
        <w:gridCol w:w="652"/>
        <w:gridCol w:w="1295"/>
        <w:gridCol w:w="918"/>
        <w:gridCol w:w="473"/>
        <w:gridCol w:w="918"/>
        <w:gridCol w:w="1"/>
        <w:gridCol w:w="304"/>
        <w:gridCol w:w="2"/>
        <w:gridCol w:w="650"/>
        <w:gridCol w:w="1"/>
        <w:gridCol w:w="1292"/>
        <w:gridCol w:w="1"/>
        <w:gridCol w:w="738"/>
        <w:gridCol w:w="472"/>
        <w:gridCol w:w="916"/>
      </w:tblGrid>
      <w:tr>
        <w:trPr>
          <w:trHeight w:val="630" w:hRule="atLeast"/>
        </w:trPr>
        <w:tc>
          <w:tcPr>
            <w:tcW w:w="13051" w:type="dxa"/>
            <w:gridSpan w:val="17"/>
            <w:tcBorders>
              <w:bottom w:val="single" w:sz="8" w:space="0" w:color="000000"/>
              <w:insideH w:val="single" w:sz="8" w:space="0" w:color="000000"/>
            </w:tcBorders>
            <w:shd w:color="000000" w:fill="FFFFFF" w:val="clear"/>
            <w:vAlign w:val="center"/>
          </w:tcPr>
          <w:p>
            <w:pPr>
              <w:pStyle w:val="Normal"/>
              <w:widowControl/>
              <w:spacing w:lineRule="auto" w:line="240"/>
              <w:ind w:hanging="0"/>
              <w:rPr>
                <w:rFonts w:eastAsia="ＭＳ Ｐゴシック"/>
                <w:b/>
                <w:b/>
                <w:bCs/>
                <w:color w:val="000000"/>
                <w:kern w:val="0"/>
              </w:rPr>
            </w:pPr>
            <w:r>
              <w:rPr>
                <w:rFonts w:eastAsia="ＭＳ Ｐゴシック"/>
                <w:b/>
                <w:bCs/>
                <w:color w:val="000000"/>
                <w:kern w:val="0"/>
              </w:rPr>
              <w:t>T</w:t>
            </w:r>
            <w:bookmarkStart w:id="3" w:name="_Hlk497581062"/>
            <w:r>
              <w:rPr>
                <w:rFonts w:eastAsia="ＭＳ Ｐゴシック"/>
                <w:b/>
                <w:bCs/>
                <w:color w:val="000000"/>
                <w:kern w:val="0"/>
              </w:rPr>
              <w:t>able S3</w:t>
            </w:r>
            <w:r>
              <w:rPr>
                <w:rFonts w:eastAsia="ＭＳ Ｐゴシック"/>
                <w:b/>
                <w:color w:val="000000"/>
                <w:kern w:val="0"/>
              </w:rPr>
              <w:t>.</w:t>
            </w:r>
            <w:r>
              <w:rPr>
                <w:rFonts w:eastAsia="ＭＳ Ｐゴシック"/>
                <w:color w:val="000000"/>
                <w:kern w:val="0"/>
              </w:rPr>
              <w:t xml:space="preserve"> Number of sightings (N), estimated group density (D), and the 95% confidence interval (CI) of D by the distance sampling approach based on line-transect surveys for the two duiker groups in the Moukalaba-Doudou National Park, Gabon, Africa.</w:t>
            </w:r>
            <w:bookmarkEnd w:id="3"/>
          </w:p>
        </w:tc>
      </w:tr>
      <w:tr>
        <w:trPr>
          <w:trHeight w:val="330" w:hRule="atLeast"/>
        </w:trPr>
        <w:tc>
          <w:tcPr>
            <w:tcW w:w="2148"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Forest types</w:t>
            </w:r>
            <w:r>
              <w:rPr>
                <w:rFonts w:eastAsia="ＭＳ Ｐゴシック"/>
                <w:color w:val="000000"/>
                <w:kern w:val="0"/>
                <w:vertAlign w:val="superscript"/>
              </w:rPr>
              <w:t>1</w:t>
            </w:r>
          </w:p>
        </w:tc>
        <w:tc>
          <w:tcPr>
            <w:tcW w:w="2270"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Number of surveys</w:t>
            </w:r>
          </w:p>
        </w:tc>
        <w:tc>
          <w:tcPr>
            <w:tcW w:w="4256" w:type="dxa"/>
            <w:gridSpan w:val="5"/>
            <w:tcBorders>
              <w:top w:val="single" w:sz="8" w:space="0" w:color="000000"/>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Blue duikers</w:t>
            </w:r>
            <w:r>
              <w:rPr>
                <w:rFonts w:eastAsia="ＭＳ Ｐゴシック"/>
                <w:color w:val="000000"/>
                <w:kern w:val="0"/>
              </w:rPr>
              <w:t>　</w:t>
            </w:r>
          </w:p>
        </w:tc>
        <w:tc>
          <w:tcPr>
            <w:tcW w:w="305" w:type="dxa"/>
            <w:gridSpan w:val="2"/>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　</w:t>
            </w:r>
          </w:p>
        </w:tc>
        <w:tc>
          <w:tcPr>
            <w:tcW w:w="4072" w:type="dxa"/>
            <w:gridSpan w:val="8"/>
            <w:tcBorders>
              <w:top w:val="single" w:sz="8" w:space="0" w:color="000000"/>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Red duikers</w:t>
            </w:r>
            <w:r>
              <w:rPr>
                <w:rFonts w:eastAsia="ＭＳ Ｐゴシック"/>
                <w:color w:val="000000"/>
                <w:kern w:val="0"/>
              </w:rPr>
              <w:t>　</w:t>
            </w:r>
          </w:p>
        </w:tc>
      </w:tr>
      <w:tr>
        <w:trPr>
          <w:trHeight w:val="390" w:hRule="atLeast"/>
        </w:trPr>
        <w:tc>
          <w:tcPr>
            <w:tcW w:w="2148"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r>
          </w:p>
        </w:tc>
        <w:tc>
          <w:tcPr>
            <w:tcW w:w="2270"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r>
          </w:p>
        </w:tc>
        <w:tc>
          <w:tcPr>
            <w:tcW w:w="652"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1295"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D km</w:t>
            </w:r>
            <w:r>
              <w:rPr>
                <w:rFonts w:eastAsia="ＭＳ Ｐゴシック"/>
                <w:color w:val="000000"/>
                <w:kern w:val="0"/>
                <w:vertAlign w:val="superscript"/>
              </w:rPr>
              <w:t>-2</w:t>
            </w:r>
          </w:p>
        </w:tc>
        <w:tc>
          <w:tcPr>
            <w:tcW w:w="2310" w:type="dxa"/>
            <w:gridSpan w:val="4"/>
            <w:tcBorders>
              <w:top w:val="single" w:sz="8" w:space="0" w:color="000000"/>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95% CI</w:t>
            </w:r>
          </w:p>
        </w:tc>
        <w:tc>
          <w:tcPr>
            <w:tcW w:w="306" w:type="dxa"/>
            <w:gridSpan w:val="2"/>
            <w:tcBorders>
              <w:bottom w:val="single" w:sz="8" w:space="0" w:color="000000"/>
              <w:insideH w:val="single" w:sz="8" w:space="0" w:color="000000"/>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　</w:t>
            </w:r>
          </w:p>
        </w:tc>
        <w:tc>
          <w:tcPr>
            <w:tcW w:w="651" w:type="dxa"/>
            <w:gridSpan w:val="2"/>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N</w:t>
            </w:r>
          </w:p>
        </w:tc>
        <w:tc>
          <w:tcPr>
            <w:tcW w:w="1293" w:type="dxa"/>
            <w:gridSpan w:val="2"/>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D km</w:t>
            </w:r>
            <w:r>
              <w:rPr>
                <w:rFonts w:eastAsia="ＭＳ Ｐゴシック"/>
                <w:color w:val="000000"/>
                <w:kern w:val="0"/>
                <w:vertAlign w:val="superscript"/>
              </w:rPr>
              <w:t>-2</w:t>
            </w:r>
          </w:p>
        </w:tc>
        <w:tc>
          <w:tcPr>
            <w:tcW w:w="2126" w:type="dxa"/>
            <w:gridSpan w:val="3"/>
            <w:tcBorders>
              <w:top w:val="single" w:sz="8" w:space="0" w:color="000000"/>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95% CI</w:t>
            </w:r>
          </w:p>
        </w:tc>
      </w:tr>
      <w:tr>
        <w:trPr>
          <w:trHeight w:val="315" w:hRule="atLeast"/>
        </w:trPr>
        <w:tc>
          <w:tcPr>
            <w:tcW w:w="214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SW</w:t>
            </w:r>
          </w:p>
        </w:tc>
        <w:tc>
          <w:tcPr>
            <w:tcW w:w="2270"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25</w:t>
            </w:r>
          </w:p>
        </w:tc>
        <w:tc>
          <w:tcPr>
            <w:tcW w:w="652"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29</w:t>
            </w:r>
          </w:p>
        </w:tc>
        <w:tc>
          <w:tcPr>
            <w:tcW w:w="1295"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15</w:t>
            </w:r>
          </w:p>
        </w:tc>
        <w:tc>
          <w:tcPr>
            <w:tcW w:w="91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10.7</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1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20.9</w:t>
            </w:r>
          </w:p>
        </w:tc>
        <w:tc>
          <w:tcPr>
            <w:tcW w:w="305" w:type="dxa"/>
            <w:gridSpan w:val="2"/>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　</w:t>
            </w:r>
          </w:p>
        </w:tc>
        <w:tc>
          <w:tcPr>
            <w:tcW w:w="652"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16</w:t>
            </w:r>
          </w:p>
        </w:tc>
        <w:tc>
          <w:tcPr>
            <w:tcW w:w="1293"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5.7</w:t>
            </w:r>
          </w:p>
        </w:tc>
        <w:tc>
          <w:tcPr>
            <w:tcW w:w="739"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3.8</w:t>
            </w:r>
          </w:p>
        </w:tc>
        <w:tc>
          <w:tcPr>
            <w:tcW w:w="472"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1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8.6</w:t>
            </w:r>
          </w:p>
        </w:tc>
      </w:tr>
      <w:tr>
        <w:trPr>
          <w:trHeight w:val="315" w:hRule="atLeast"/>
        </w:trPr>
        <w:tc>
          <w:tcPr>
            <w:tcW w:w="214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YS</w:t>
            </w:r>
          </w:p>
        </w:tc>
        <w:tc>
          <w:tcPr>
            <w:tcW w:w="2270"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23</w:t>
            </w:r>
          </w:p>
        </w:tc>
        <w:tc>
          <w:tcPr>
            <w:tcW w:w="652"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16</w:t>
            </w:r>
          </w:p>
        </w:tc>
        <w:tc>
          <w:tcPr>
            <w:tcW w:w="1295"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9</w:t>
            </w:r>
          </w:p>
        </w:tc>
        <w:tc>
          <w:tcPr>
            <w:tcW w:w="91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5.5</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1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14.7</w:t>
            </w:r>
          </w:p>
        </w:tc>
        <w:tc>
          <w:tcPr>
            <w:tcW w:w="305" w:type="dxa"/>
            <w:gridSpan w:val="2"/>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　</w:t>
            </w:r>
          </w:p>
        </w:tc>
        <w:tc>
          <w:tcPr>
            <w:tcW w:w="652"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8</w:t>
            </w:r>
          </w:p>
        </w:tc>
        <w:tc>
          <w:tcPr>
            <w:tcW w:w="1293"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3.1</w:t>
            </w:r>
          </w:p>
        </w:tc>
        <w:tc>
          <w:tcPr>
            <w:tcW w:w="739"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1.6</w:t>
            </w:r>
          </w:p>
        </w:tc>
        <w:tc>
          <w:tcPr>
            <w:tcW w:w="472"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1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6</w:t>
            </w:r>
          </w:p>
        </w:tc>
      </w:tr>
      <w:tr>
        <w:trPr>
          <w:trHeight w:val="315" w:hRule="atLeast"/>
        </w:trPr>
        <w:tc>
          <w:tcPr>
            <w:tcW w:w="214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GL</w:t>
            </w:r>
          </w:p>
        </w:tc>
        <w:tc>
          <w:tcPr>
            <w:tcW w:w="2270"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19</w:t>
            </w:r>
          </w:p>
        </w:tc>
        <w:tc>
          <w:tcPr>
            <w:tcW w:w="652"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17</w:t>
            </w:r>
          </w:p>
        </w:tc>
        <w:tc>
          <w:tcPr>
            <w:tcW w:w="1295"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11.6</w:t>
            </w:r>
          </w:p>
        </w:tc>
        <w:tc>
          <w:tcPr>
            <w:tcW w:w="91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6.4</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1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21</w:t>
            </w:r>
          </w:p>
        </w:tc>
        <w:tc>
          <w:tcPr>
            <w:tcW w:w="305" w:type="dxa"/>
            <w:gridSpan w:val="2"/>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　</w:t>
            </w:r>
          </w:p>
        </w:tc>
        <w:tc>
          <w:tcPr>
            <w:tcW w:w="652"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w:t>
            </w:r>
          </w:p>
        </w:tc>
        <w:tc>
          <w:tcPr>
            <w:tcW w:w="1293"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0.9</w:t>
            </w:r>
          </w:p>
        </w:tc>
        <w:tc>
          <w:tcPr>
            <w:tcW w:w="739"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0.3</w:t>
            </w:r>
          </w:p>
        </w:tc>
        <w:tc>
          <w:tcPr>
            <w:tcW w:w="472"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1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3.2</w:t>
            </w:r>
          </w:p>
        </w:tc>
      </w:tr>
      <w:tr>
        <w:trPr>
          <w:trHeight w:val="315" w:hRule="atLeast"/>
        </w:trPr>
        <w:tc>
          <w:tcPr>
            <w:tcW w:w="214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PR</w:t>
            </w:r>
          </w:p>
        </w:tc>
        <w:tc>
          <w:tcPr>
            <w:tcW w:w="2270"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23</w:t>
            </w:r>
          </w:p>
        </w:tc>
        <w:tc>
          <w:tcPr>
            <w:tcW w:w="652"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14</w:t>
            </w:r>
          </w:p>
        </w:tc>
        <w:tc>
          <w:tcPr>
            <w:tcW w:w="1295"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7.9</w:t>
            </w:r>
          </w:p>
        </w:tc>
        <w:tc>
          <w:tcPr>
            <w:tcW w:w="91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3.9</w:t>
            </w:r>
          </w:p>
        </w:tc>
        <w:tc>
          <w:tcPr>
            <w:tcW w:w="473"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18"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15.8</w:t>
            </w:r>
          </w:p>
        </w:tc>
        <w:tc>
          <w:tcPr>
            <w:tcW w:w="305" w:type="dxa"/>
            <w:gridSpan w:val="2"/>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　</w:t>
            </w:r>
          </w:p>
        </w:tc>
        <w:tc>
          <w:tcPr>
            <w:tcW w:w="652"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27</w:t>
            </w:r>
          </w:p>
        </w:tc>
        <w:tc>
          <w:tcPr>
            <w:tcW w:w="1293"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10.4</w:t>
            </w:r>
          </w:p>
        </w:tc>
        <w:tc>
          <w:tcPr>
            <w:tcW w:w="739" w:type="dxa"/>
            <w:gridSpan w:val="2"/>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6.9</w:t>
            </w:r>
          </w:p>
        </w:tc>
        <w:tc>
          <w:tcPr>
            <w:tcW w:w="472"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16" w:type="dxa"/>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15.8</w:t>
            </w:r>
          </w:p>
        </w:tc>
      </w:tr>
      <w:tr>
        <w:trPr>
          <w:trHeight w:val="330" w:hRule="atLeast"/>
        </w:trPr>
        <w:tc>
          <w:tcPr>
            <w:tcW w:w="214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OS</w:t>
            </w:r>
          </w:p>
        </w:tc>
        <w:tc>
          <w:tcPr>
            <w:tcW w:w="2270"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21</w:t>
            </w:r>
          </w:p>
        </w:tc>
        <w:tc>
          <w:tcPr>
            <w:tcW w:w="652"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24</w:t>
            </w:r>
          </w:p>
        </w:tc>
        <w:tc>
          <w:tcPr>
            <w:tcW w:w="1295"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14.8</w:t>
            </w:r>
          </w:p>
        </w:tc>
        <w:tc>
          <w:tcPr>
            <w:tcW w:w="91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9.3</w:t>
            </w:r>
          </w:p>
        </w:tc>
        <w:tc>
          <w:tcPr>
            <w:tcW w:w="473"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1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23.3</w:t>
            </w:r>
          </w:p>
        </w:tc>
        <w:tc>
          <w:tcPr>
            <w:tcW w:w="305" w:type="dxa"/>
            <w:gridSpan w:val="2"/>
            <w:tcBorders>
              <w:bottom w:val="single" w:sz="8" w:space="0" w:color="000000"/>
              <w:insideH w:val="single" w:sz="8" w:space="0" w:color="000000"/>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rPr>
              <w:t>　</w:t>
            </w:r>
          </w:p>
        </w:tc>
        <w:tc>
          <w:tcPr>
            <w:tcW w:w="652" w:type="dxa"/>
            <w:gridSpan w:val="2"/>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27</w:t>
            </w:r>
          </w:p>
        </w:tc>
        <w:tc>
          <w:tcPr>
            <w:tcW w:w="1293" w:type="dxa"/>
            <w:gridSpan w:val="2"/>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11.4</w:t>
            </w:r>
          </w:p>
        </w:tc>
        <w:tc>
          <w:tcPr>
            <w:tcW w:w="739" w:type="dxa"/>
            <w:gridSpan w:val="2"/>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8</w:t>
            </w:r>
          </w:p>
        </w:tc>
        <w:tc>
          <w:tcPr>
            <w:tcW w:w="472"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w:t>
            </w:r>
          </w:p>
        </w:tc>
        <w:tc>
          <w:tcPr>
            <w:tcW w:w="916"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rPr>
            </w:pPr>
            <w:r>
              <w:rPr>
                <w:rFonts w:eastAsia="ＭＳ Ｐゴシック"/>
                <w:color w:val="000000"/>
                <w:kern w:val="0"/>
              </w:rPr>
              <w:t>16.2</w:t>
            </w:r>
          </w:p>
        </w:tc>
      </w:tr>
      <w:tr>
        <w:trPr>
          <w:trHeight w:val="375" w:hRule="atLeast"/>
        </w:trPr>
        <w:tc>
          <w:tcPr>
            <w:tcW w:w="13051" w:type="dxa"/>
            <w:gridSpan w:val="17"/>
            <w:tcBorders>
              <w:top w:val="single" w:sz="8" w:space="0" w:color="000000"/>
            </w:tcBorders>
            <w:shd w:color="000000" w:fill="FFFFFF" w:val="clear"/>
            <w:vAlign w:val="center"/>
          </w:tcPr>
          <w:p>
            <w:pPr>
              <w:pStyle w:val="Normal"/>
              <w:widowControl/>
              <w:spacing w:lineRule="auto" w:line="240"/>
              <w:ind w:hanging="0"/>
              <w:rPr>
                <w:rFonts w:eastAsia="ＭＳ Ｐゴシック"/>
                <w:color w:val="000000"/>
                <w:kern w:val="0"/>
              </w:rPr>
            </w:pPr>
            <w:r>
              <w:rPr>
                <w:rFonts w:eastAsia="ＭＳ Ｐゴシック"/>
                <w:color w:val="000000"/>
                <w:kern w:val="0"/>
                <w:vertAlign w:val="superscript"/>
              </w:rPr>
              <w:t>1</w:t>
            </w:r>
            <w:r>
              <w:rPr>
                <w:rFonts w:eastAsia="ＭＳ Ｐゴシック"/>
                <w:color w:val="000000"/>
                <w:kern w:val="0"/>
              </w:rPr>
              <w:t>SW: Swamp; YS: Young secondary; GL: Gallery; PR: Primary; OS: Old secondary.</w:t>
            </w:r>
          </w:p>
        </w:tc>
      </w:tr>
    </w:tbl>
    <w:p>
      <w:pPr>
        <w:sectPr>
          <w:type w:val="nextPage"/>
          <w:pgSz w:orient="landscape" w:w="16838" w:h="11906"/>
          <w:pgMar w:left="1701" w:right="1985" w:header="0" w:top="1701" w:footer="0" w:bottom="1701" w:gutter="0"/>
          <w:pgNumType w:fmt="decimal"/>
          <w:formProt w:val="false"/>
          <w:textDirection w:val="lrTb"/>
          <w:docGrid w:type="lines" w:linePitch="360" w:charSpace="0"/>
        </w:sectPr>
        <w:pStyle w:val="Normal"/>
        <w:spacing w:lineRule="auto" w:line="240"/>
        <w:ind w:hanging="0"/>
        <w:jc w:val="center"/>
        <w:rPr/>
      </w:pPr>
      <w:r>
        <w:rPr/>
      </w:r>
    </w:p>
    <w:tbl>
      <w:tblPr>
        <w:tblW w:w="13054" w:type="dxa"/>
        <w:jc w:val="left"/>
        <w:tblInd w:w="99" w:type="dxa"/>
        <w:tblBorders>
          <w:bottom w:val="single" w:sz="8" w:space="0" w:color="000000"/>
          <w:insideH w:val="single" w:sz="8" w:space="0" w:color="000000"/>
        </w:tblBorders>
        <w:tblCellMar>
          <w:top w:w="0" w:type="dxa"/>
          <w:left w:w="99" w:type="dxa"/>
          <w:bottom w:w="0" w:type="dxa"/>
          <w:right w:w="99" w:type="dxa"/>
        </w:tblCellMar>
        <w:tblLook w:noVBand="1" w:val="04a0" w:noHBand="0" w:lastColumn="0" w:firstColumn="1" w:lastRow="0" w:firstRow="1"/>
      </w:tblPr>
      <w:tblGrid>
        <w:gridCol w:w="2255"/>
        <w:gridCol w:w="1372"/>
        <w:gridCol w:w="501"/>
        <w:gridCol w:w="2128"/>
        <w:gridCol w:w="2516"/>
        <w:gridCol w:w="501"/>
        <w:gridCol w:w="3780"/>
      </w:tblGrid>
      <w:tr>
        <w:trPr>
          <w:trHeight w:val="1740" w:hRule="atLeast"/>
        </w:trPr>
        <w:tc>
          <w:tcPr>
            <w:tcW w:w="13053" w:type="dxa"/>
            <w:gridSpan w:val="7"/>
            <w:tcBorders>
              <w:bottom w:val="single" w:sz="8" w:space="0" w:color="000000"/>
              <w:insideH w:val="single" w:sz="8" w:space="0" w:color="000000"/>
            </w:tcBorders>
            <w:shd w:color="000000" w:fill="FFFFFF" w:val="clear"/>
            <w:vAlign w:val="center"/>
          </w:tcPr>
          <w:p>
            <w:pPr>
              <w:pStyle w:val="Normal"/>
              <w:widowControl/>
              <w:ind w:hanging="0"/>
              <w:rPr>
                <w:rFonts w:eastAsia="游ゴシック"/>
                <w:b/>
                <w:b/>
                <w:bCs/>
                <w:color w:val="000000"/>
                <w:kern w:val="0"/>
              </w:rPr>
            </w:pPr>
            <w:r>
              <w:rPr>
                <w:rFonts w:eastAsia="游ゴシック"/>
                <w:b/>
                <w:bCs/>
                <w:color w:val="000000"/>
                <w:kern w:val="0"/>
              </w:rPr>
              <w:t>T</w:t>
            </w:r>
            <w:bookmarkStart w:id="4" w:name="_Hlk497581277"/>
            <w:r>
              <w:rPr>
                <w:rFonts w:eastAsia="游ゴシック"/>
                <w:b/>
                <w:bCs/>
                <w:color w:val="000000"/>
                <w:kern w:val="0"/>
              </w:rPr>
              <w:t>able S4</w:t>
            </w:r>
            <w:r>
              <w:rPr>
                <w:rFonts w:eastAsia="游ゴシック"/>
                <w:b/>
                <w:color w:val="000000"/>
                <w:kern w:val="0"/>
              </w:rPr>
              <w:t>.</w:t>
            </w:r>
            <w:r>
              <w:rPr>
                <w:rFonts w:eastAsia="游ゴシック"/>
                <w:color w:val="000000"/>
                <w:kern w:val="0"/>
              </w:rPr>
              <w:t xml:space="preserve"> Summary of the Monte Carlo biased random walk simulations. Results are the number of successful fits of the REST models (</w:t>
            </w:r>
            <w:r>
              <w:rPr>
                <w:rFonts w:eastAsia="游ゴシック"/>
                <w:i/>
                <w:iCs/>
                <w:color w:val="000000"/>
                <w:kern w:val="0"/>
              </w:rPr>
              <w:t>N</w:t>
            </w:r>
            <w:r>
              <w:rPr>
                <w:rFonts w:eastAsia="游ゴシック"/>
                <w:color w:val="000000"/>
                <w:kern w:val="0"/>
              </w:rPr>
              <w:t>) among the 500 iterations, the mean and median of estimated densities, and credible interval (CI) coverage of the densities. Parameter estimation of the REST model was performed using the Markov chain Monte Carlo (MCMC) method, and their variances and credible limits were calculated as the posterior summary.</w:t>
            </w:r>
            <w:bookmarkEnd w:id="4"/>
          </w:p>
        </w:tc>
      </w:tr>
      <w:tr>
        <w:trPr>
          <w:trHeight w:val="375" w:hRule="atLeast"/>
        </w:trPr>
        <w:tc>
          <w:tcPr>
            <w:tcW w:w="2255"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rPr>
                <w:rFonts w:eastAsia="游ゴシック"/>
                <w:color w:val="000000"/>
                <w:kern w:val="0"/>
              </w:rPr>
            </w:pPr>
            <w:r>
              <w:rPr>
                <w:rFonts w:ascii="游ゴシック" w:hAnsi="游ゴシック" w:eastAsia="游ゴシック"/>
                <w:color w:val="000000"/>
                <w:kern w:val="0"/>
              </w:rPr>
              <w:t>　</w:t>
            </w:r>
            <w:r>
              <w:rPr>
                <w:rFonts w:eastAsia="游ゴシック"/>
                <w:color w:val="000000"/>
                <w:kern w:val="0"/>
              </w:rPr>
              <w:t>ID</w:t>
            </w:r>
          </w:p>
        </w:tc>
        <w:tc>
          <w:tcPr>
            <w:tcW w:w="1372"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游ゴシック"/>
                <w:i/>
                <w:i/>
                <w:iCs/>
                <w:color w:val="000000"/>
                <w:kern w:val="0"/>
              </w:rPr>
            </w:pPr>
            <w:r>
              <w:rPr>
                <w:rFonts w:eastAsia="游ゴシック"/>
                <w:i/>
                <w:iCs/>
                <w:color w:val="000000"/>
                <w:kern w:val="0"/>
              </w:rPr>
              <w:t>N</w:t>
            </w:r>
          </w:p>
        </w:tc>
        <w:tc>
          <w:tcPr>
            <w:tcW w:w="501" w:type="dxa"/>
            <w:tcBorders/>
            <w:shd w:color="000000" w:fill="FFFFFF" w:val="clear"/>
            <w:vAlign w:val="center"/>
          </w:tcPr>
          <w:p>
            <w:pPr>
              <w:pStyle w:val="Normal"/>
              <w:widowControl/>
              <w:spacing w:lineRule="auto" w:line="240"/>
              <w:ind w:hanging="0"/>
              <w:jc w:val="center"/>
              <w:rPr>
                <w:rFonts w:eastAsia="游ゴシック"/>
                <w:i/>
                <w:i/>
                <w:iCs/>
                <w:color w:val="000000"/>
                <w:kern w:val="0"/>
              </w:rPr>
            </w:pPr>
            <w:r>
              <w:rPr>
                <w:rFonts w:eastAsia="游ゴシック"/>
                <w:i/>
                <w:iCs/>
                <w:color w:val="000000"/>
                <w:kern w:val="0"/>
              </w:rPr>
              <w:t>　</w:t>
            </w:r>
          </w:p>
        </w:tc>
        <w:tc>
          <w:tcPr>
            <w:tcW w:w="4644" w:type="dxa"/>
            <w:gridSpan w:val="2"/>
            <w:tcBorders>
              <w:top w:val="single" w:sz="8" w:space="0" w:color="000000"/>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Density estimates km</w:t>
            </w:r>
            <w:r>
              <w:rPr>
                <w:rFonts w:eastAsia="游ゴシック"/>
                <w:color w:val="000000"/>
                <w:kern w:val="0"/>
                <w:vertAlign w:val="superscript"/>
              </w:rPr>
              <w:t>-2</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3780"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CI</w:t>
            </w:r>
          </w:p>
        </w:tc>
      </w:tr>
      <w:tr>
        <w:trPr>
          <w:trHeight w:val="390" w:hRule="atLeast"/>
        </w:trPr>
        <w:tc>
          <w:tcPr>
            <w:tcW w:w="2255"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游ゴシック"/>
                <w:color w:val="000000"/>
                <w:kern w:val="0"/>
              </w:rPr>
            </w:pPr>
            <w:r>
              <w:rPr>
                <w:rFonts w:eastAsia="游ゴシック"/>
                <w:color w:val="000000"/>
                <w:kern w:val="0"/>
              </w:rPr>
            </w:r>
          </w:p>
        </w:tc>
        <w:tc>
          <w:tcPr>
            <w:tcW w:w="1372"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游ゴシック"/>
                <w:i/>
                <w:i/>
                <w:iCs/>
                <w:color w:val="000000"/>
                <w:kern w:val="0"/>
              </w:rPr>
            </w:pPr>
            <w:r>
              <w:rPr>
                <w:rFonts w:eastAsia="游ゴシック"/>
                <w:i/>
                <w:iCs/>
                <w:color w:val="000000"/>
                <w:kern w:val="0"/>
              </w:rPr>
            </w:r>
          </w:p>
        </w:tc>
        <w:tc>
          <w:tcPr>
            <w:tcW w:w="501"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游ゴシック"/>
                <w:i/>
                <w:i/>
                <w:iCs/>
                <w:color w:val="000000"/>
                <w:kern w:val="0"/>
              </w:rPr>
            </w:pPr>
            <w:r>
              <w:rPr>
                <w:rFonts w:eastAsia="游ゴシック"/>
                <w:i/>
                <w:iCs/>
                <w:color w:val="000000"/>
                <w:kern w:val="0"/>
              </w:rPr>
              <w:t>　</w:t>
            </w:r>
          </w:p>
        </w:tc>
        <w:tc>
          <w:tcPr>
            <w:tcW w:w="212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Mean</w:t>
            </w:r>
          </w:p>
        </w:tc>
        <w:tc>
          <w:tcPr>
            <w:tcW w:w="2516"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Median</w:t>
            </w:r>
          </w:p>
        </w:tc>
        <w:tc>
          <w:tcPr>
            <w:tcW w:w="501"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3780"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Coverage (%)</w:t>
            </w:r>
          </w:p>
        </w:tc>
      </w:tr>
      <w:tr>
        <w:trPr>
          <w:trHeight w:val="315" w:hRule="atLeast"/>
        </w:trPr>
        <w:tc>
          <w:tcPr>
            <w:tcW w:w="2255" w:type="dxa"/>
            <w:tcBorders/>
            <w:shd w:color="000000" w:fill="FFFFFF" w:val="clear"/>
            <w:vAlign w:val="center"/>
          </w:tcPr>
          <w:p>
            <w:pPr>
              <w:pStyle w:val="Normal"/>
              <w:widowControl/>
              <w:spacing w:lineRule="auto" w:line="240"/>
              <w:ind w:hanging="0"/>
              <w:rPr>
                <w:rFonts w:eastAsia="游ゴシック"/>
                <w:color w:val="000000"/>
                <w:kern w:val="0"/>
              </w:rPr>
            </w:pPr>
            <w:r>
              <w:rPr>
                <w:rFonts w:eastAsia="游ゴシック"/>
                <w:color w:val="000000"/>
                <w:kern w:val="0"/>
              </w:rPr>
              <w:t>ins. 1-1</w:t>
            </w:r>
          </w:p>
        </w:tc>
        <w:tc>
          <w:tcPr>
            <w:tcW w:w="1372"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499</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2128"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10.09</w:t>
            </w:r>
          </w:p>
        </w:tc>
        <w:tc>
          <w:tcPr>
            <w:tcW w:w="2516"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9.89</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3780"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95.2</w:t>
            </w:r>
          </w:p>
        </w:tc>
      </w:tr>
      <w:tr>
        <w:trPr>
          <w:trHeight w:val="315" w:hRule="atLeast"/>
        </w:trPr>
        <w:tc>
          <w:tcPr>
            <w:tcW w:w="2255" w:type="dxa"/>
            <w:tcBorders/>
            <w:shd w:color="000000" w:fill="FFFFFF" w:val="clear"/>
            <w:vAlign w:val="center"/>
          </w:tcPr>
          <w:p>
            <w:pPr>
              <w:pStyle w:val="Normal"/>
              <w:widowControl/>
              <w:spacing w:lineRule="auto" w:line="240"/>
              <w:ind w:hanging="0"/>
              <w:rPr>
                <w:rFonts w:eastAsia="游ゴシック"/>
                <w:color w:val="000000"/>
                <w:kern w:val="0"/>
              </w:rPr>
            </w:pPr>
            <w:r>
              <w:rPr>
                <w:rFonts w:eastAsia="游ゴシック"/>
                <w:color w:val="000000"/>
                <w:kern w:val="0"/>
              </w:rPr>
              <w:t>ins. 1-2</w:t>
            </w:r>
          </w:p>
        </w:tc>
        <w:tc>
          <w:tcPr>
            <w:tcW w:w="1372"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500</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2128"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10.15</w:t>
            </w:r>
          </w:p>
        </w:tc>
        <w:tc>
          <w:tcPr>
            <w:tcW w:w="2516"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9.83</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3780"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94.2</w:t>
            </w:r>
          </w:p>
        </w:tc>
      </w:tr>
      <w:tr>
        <w:trPr>
          <w:trHeight w:val="315" w:hRule="atLeast"/>
        </w:trPr>
        <w:tc>
          <w:tcPr>
            <w:tcW w:w="2255" w:type="dxa"/>
            <w:tcBorders/>
            <w:shd w:color="000000" w:fill="FFFFFF" w:val="clear"/>
            <w:vAlign w:val="center"/>
          </w:tcPr>
          <w:p>
            <w:pPr>
              <w:pStyle w:val="Normal"/>
              <w:widowControl/>
              <w:spacing w:lineRule="auto" w:line="240"/>
              <w:ind w:hanging="0"/>
              <w:rPr>
                <w:rFonts w:eastAsia="游ゴシック"/>
                <w:color w:val="000000"/>
                <w:kern w:val="0"/>
              </w:rPr>
            </w:pPr>
            <w:r>
              <w:rPr>
                <w:rFonts w:eastAsia="游ゴシック"/>
                <w:color w:val="000000"/>
                <w:kern w:val="0"/>
              </w:rPr>
              <w:t>ins. 1-3</w:t>
            </w:r>
          </w:p>
        </w:tc>
        <w:tc>
          <w:tcPr>
            <w:tcW w:w="1372"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500</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2128"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10.28</w:t>
            </w:r>
          </w:p>
        </w:tc>
        <w:tc>
          <w:tcPr>
            <w:tcW w:w="2516"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10.19</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3780"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95.8</w:t>
            </w:r>
          </w:p>
        </w:tc>
      </w:tr>
      <w:tr>
        <w:trPr>
          <w:trHeight w:val="315" w:hRule="atLeast"/>
        </w:trPr>
        <w:tc>
          <w:tcPr>
            <w:tcW w:w="2255" w:type="dxa"/>
            <w:tcBorders/>
            <w:shd w:color="000000" w:fill="FFFFFF" w:val="clear"/>
            <w:vAlign w:val="center"/>
          </w:tcPr>
          <w:p>
            <w:pPr>
              <w:pStyle w:val="Normal"/>
              <w:widowControl/>
              <w:spacing w:lineRule="auto" w:line="240"/>
              <w:ind w:hanging="0"/>
              <w:rPr>
                <w:rFonts w:eastAsia="游ゴシック"/>
                <w:color w:val="000000"/>
                <w:kern w:val="0"/>
              </w:rPr>
            </w:pPr>
            <w:r>
              <w:rPr>
                <w:rFonts w:eastAsia="游ゴシック"/>
                <w:color w:val="000000"/>
                <w:kern w:val="0"/>
              </w:rPr>
              <w:t>ins. 2-1</w:t>
            </w:r>
          </w:p>
        </w:tc>
        <w:tc>
          <w:tcPr>
            <w:tcW w:w="1372"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500</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2128"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11.93</w:t>
            </w:r>
          </w:p>
        </w:tc>
        <w:tc>
          <w:tcPr>
            <w:tcW w:w="2516"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10.98</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3780"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80.6</w:t>
            </w:r>
          </w:p>
        </w:tc>
      </w:tr>
      <w:tr>
        <w:trPr>
          <w:trHeight w:val="315" w:hRule="atLeast"/>
        </w:trPr>
        <w:tc>
          <w:tcPr>
            <w:tcW w:w="2255" w:type="dxa"/>
            <w:tcBorders/>
            <w:shd w:color="000000" w:fill="FFFFFF" w:val="clear"/>
            <w:vAlign w:val="center"/>
          </w:tcPr>
          <w:p>
            <w:pPr>
              <w:pStyle w:val="Normal"/>
              <w:widowControl/>
              <w:spacing w:lineRule="auto" w:line="240"/>
              <w:ind w:hanging="0"/>
              <w:rPr>
                <w:rFonts w:eastAsia="游ゴシック"/>
                <w:color w:val="000000"/>
                <w:kern w:val="0"/>
              </w:rPr>
            </w:pPr>
            <w:r>
              <w:rPr>
                <w:rFonts w:eastAsia="游ゴシック"/>
                <w:color w:val="000000"/>
                <w:kern w:val="0"/>
              </w:rPr>
              <w:t>ins. 2-2</w:t>
            </w:r>
          </w:p>
        </w:tc>
        <w:tc>
          <w:tcPr>
            <w:tcW w:w="1372"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500</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2128"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10.09</w:t>
            </w:r>
          </w:p>
        </w:tc>
        <w:tc>
          <w:tcPr>
            <w:tcW w:w="2516"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9.84</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3780"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89</w:t>
            </w:r>
          </w:p>
        </w:tc>
      </w:tr>
      <w:tr>
        <w:trPr>
          <w:trHeight w:val="315" w:hRule="atLeast"/>
        </w:trPr>
        <w:tc>
          <w:tcPr>
            <w:tcW w:w="2255" w:type="dxa"/>
            <w:tcBorders/>
            <w:shd w:color="000000" w:fill="FFFFFF" w:val="clear"/>
            <w:vAlign w:val="center"/>
          </w:tcPr>
          <w:p>
            <w:pPr>
              <w:pStyle w:val="Normal"/>
              <w:widowControl/>
              <w:spacing w:lineRule="auto" w:line="240"/>
              <w:ind w:hanging="0"/>
              <w:rPr>
                <w:rFonts w:eastAsia="游ゴシック"/>
                <w:color w:val="000000"/>
                <w:kern w:val="0"/>
              </w:rPr>
            </w:pPr>
            <w:r>
              <w:rPr>
                <w:rFonts w:eastAsia="游ゴシック"/>
                <w:color w:val="000000"/>
                <w:kern w:val="0"/>
              </w:rPr>
              <w:t>ins. 2-3</w:t>
            </w:r>
          </w:p>
        </w:tc>
        <w:tc>
          <w:tcPr>
            <w:tcW w:w="1372"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499</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2128"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7.46</w:t>
            </w:r>
          </w:p>
        </w:tc>
        <w:tc>
          <w:tcPr>
            <w:tcW w:w="2516"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7.82</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3780"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24.5</w:t>
            </w:r>
          </w:p>
        </w:tc>
      </w:tr>
      <w:tr>
        <w:trPr>
          <w:trHeight w:val="315" w:hRule="atLeast"/>
        </w:trPr>
        <w:tc>
          <w:tcPr>
            <w:tcW w:w="2255" w:type="dxa"/>
            <w:tcBorders/>
            <w:shd w:color="000000" w:fill="FFFFFF" w:val="clear"/>
            <w:vAlign w:val="center"/>
          </w:tcPr>
          <w:p>
            <w:pPr>
              <w:pStyle w:val="Normal"/>
              <w:widowControl/>
              <w:spacing w:lineRule="auto" w:line="240"/>
              <w:ind w:hanging="0"/>
              <w:rPr>
                <w:rFonts w:eastAsia="游ゴシック"/>
                <w:color w:val="000000"/>
                <w:kern w:val="0"/>
              </w:rPr>
            </w:pPr>
            <w:r>
              <w:rPr>
                <w:rFonts w:eastAsia="游ゴシック"/>
                <w:color w:val="000000"/>
                <w:kern w:val="0"/>
              </w:rPr>
              <w:t>ins. 3-1</w:t>
            </w:r>
          </w:p>
        </w:tc>
        <w:tc>
          <w:tcPr>
            <w:tcW w:w="1372"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499</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2128"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9.97</w:t>
            </w:r>
          </w:p>
        </w:tc>
        <w:tc>
          <w:tcPr>
            <w:tcW w:w="2516"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9.85</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3780"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94.6</w:t>
            </w:r>
          </w:p>
        </w:tc>
      </w:tr>
      <w:tr>
        <w:trPr>
          <w:trHeight w:val="315" w:hRule="atLeast"/>
        </w:trPr>
        <w:tc>
          <w:tcPr>
            <w:tcW w:w="2255" w:type="dxa"/>
            <w:tcBorders/>
            <w:shd w:color="000000" w:fill="FFFFFF" w:val="clear"/>
            <w:vAlign w:val="center"/>
          </w:tcPr>
          <w:p>
            <w:pPr>
              <w:pStyle w:val="Normal"/>
              <w:widowControl/>
              <w:spacing w:lineRule="auto" w:line="240"/>
              <w:ind w:hanging="0"/>
              <w:rPr>
                <w:rFonts w:eastAsia="游ゴシック"/>
                <w:color w:val="000000"/>
                <w:kern w:val="0"/>
              </w:rPr>
            </w:pPr>
            <w:r>
              <w:rPr>
                <w:rFonts w:eastAsia="游ゴシック"/>
                <w:color w:val="000000"/>
                <w:kern w:val="0"/>
              </w:rPr>
              <w:t>ins. 3-2</w:t>
            </w:r>
          </w:p>
        </w:tc>
        <w:tc>
          <w:tcPr>
            <w:tcW w:w="1372"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499</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2128"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9.09</w:t>
            </w:r>
          </w:p>
        </w:tc>
        <w:tc>
          <w:tcPr>
            <w:tcW w:w="2516"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9.36</w:t>
            </w:r>
          </w:p>
        </w:tc>
        <w:tc>
          <w:tcPr>
            <w:tcW w:w="501"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r>
          </w:p>
        </w:tc>
        <w:tc>
          <w:tcPr>
            <w:tcW w:w="3780" w:type="dxa"/>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94.2</w:t>
            </w:r>
          </w:p>
        </w:tc>
      </w:tr>
      <w:tr>
        <w:trPr>
          <w:trHeight w:val="375" w:hRule="atLeast"/>
        </w:trPr>
        <w:tc>
          <w:tcPr>
            <w:tcW w:w="2255" w:type="dxa"/>
            <w:tcBorders>
              <w:bottom w:val="single" w:sz="4" w:space="0" w:color="000000"/>
              <w:insideH w:val="single" w:sz="4" w:space="0" w:color="000000"/>
            </w:tcBorders>
            <w:shd w:color="000000" w:fill="FFFFFF" w:val="clear"/>
            <w:vAlign w:val="center"/>
          </w:tcPr>
          <w:p>
            <w:pPr>
              <w:pStyle w:val="Normal"/>
              <w:widowControl/>
              <w:spacing w:lineRule="auto" w:line="240"/>
              <w:ind w:hanging="0"/>
              <w:rPr>
                <w:rFonts w:eastAsia="游ゴシック"/>
                <w:color w:val="000000"/>
                <w:kern w:val="0"/>
              </w:rPr>
            </w:pPr>
            <w:r>
              <w:rPr>
                <w:rFonts w:eastAsia="游ゴシック"/>
                <w:color w:val="000000"/>
                <w:kern w:val="0"/>
              </w:rPr>
              <w:t>ins. 4</w:t>
            </w:r>
          </w:p>
        </w:tc>
        <w:tc>
          <w:tcPr>
            <w:tcW w:w="1372" w:type="dxa"/>
            <w:tcBorders>
              <w:bottom w:val="single" w:sz="4" w:space="0" w:color="000000"/>
              <w:insideH w:val="single" w:sz="4" w:space="0" w:color="000000"/>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500</w:t>
            </w:r>
          </w:p>
        </w:tc>
        <w:tc>
          <w:tcPr>
            <w:tcW w:w="501" w:type="dxa"/>
            <w:tcBorders>
              <w:bottom w:val="single" w:sz="4" w:space="0" w:color="000000"/>
              <w:insideH w:val="single" w:sz="4" w:space="0" w:color="000000"/>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　</w:t>
            </w:r>
          </w:p>
        </w:tc>
        <w:tc>
          <w:tcPr>
            <w:tcW w:w="2128" w:type="dxa"/>
            <w:tcBorders>
              <w:bottom w:val="single" w:sz="4" w:space="0" w:color="000000"/>
              <w:insideH w:val="single" w:sz="4" w:space="0" w:color="000000"/>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9.93</w:t>
            </w:r>
          </w:p>
        </w:tc>
        <w:tc>
          <w:tcPr>
            <w:tcW w:w="2516" w:type="dxa"/>
            <w:tcBorders>
              <w:bottom w:val="single" w:sz="4" w:space="0" w:color="000000"/>
              <w:insideH w:val="single" w:sz="4" w:space="0" w:color="000000"/>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9.79</w:t>
            </w:r>
          </w:p>
        </w:tc>
        <w:tc>
          <w:tcPr>
            <w:tcW w:w="501" w:type="dxa"/>
            <w:tcBorders>
              <w:bottom w:val="single" w:sz="4" w:space="0" w:color="000000"/>
              <w:insideH w:val="single" w:sz="4" w:space="0" w:color="000000"/>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r>
          </w:p>
        </w:tc>
        <w:tc>
          <w:tcPr>
            <w:tcW w:w="3780" w:type="dxa"/>
            <w:tcBorders>
              <w:bottom w:val="single" w:sz="4" w:space="0" w:color="000000"/>
              <w:insideH w:val="single" w:sz="4" w:space="0" w:color="000000"/>
            </w:tcBorders>
            <w:shd w:color="000000" w:fill="FFFFFF" w:val="clear"/>
            <w:vAlign w:val="center"/>
          </w:tcPr>
          <w:p>
            <w:pPr>
              <w:pStyle w:val="Normal"/>
              <w:widowControl/>
              <w:spacing w:lineRule="auto" w:line="240"/>
              <w:ind w:hanging="0"/>
              <w:jc w:val="center"/>
              <w:rPr>
                <w:rFonts w:eastAsia="游ゴシック"/>
                <w:color w:val="000000"/>
                <w:kern w:val="0"/>
              </w:rPr>
            </w:pPr>
            <w:r>
              <w:rPr>
                <w:rFonts w:eastAsia="游ゴシック"/>
                <w:color w:val="000000"/>
                <w:kern w:val="0"/>
              </w:rPr>
              <w:t>94.0</w:t>
            </w:r>
          </w:p>
        </w:tc>
      </w:tr>
    </w:tbl>
    <w:p>
      <w:pPr>
        <w:pStyle w:val="Normal"/>
        <w:spacing w:lineRule="auto" w:line="240"/>
        <w:ind w:hanging="0"/>
        <w:jc w:val="center"/>
        <w:rPr/>
      </w:pPr>
      <w:r>
        <w:rPr/>
      </w:r>
    </w:p>
    <w:p>
      <w:pPr>
        <w:sectPr>
          <w:type w:val="nextPage"/>
          <w:pgSz w:orient="landscape" w:w="16838" w:h="11906"/>
          <w:pgMar w:left="1701" w:right="1985" w:header="0" w:top="1701" w:footer="0" w:bottom="1701" w:gutter="0"/>
          <w:pgNumType w:fmt="decimal"/>
          <w:formProt w:val="false"/>
          <w:textDirection w:val="lrTb"/>
          <w:docGrid w:type="lines" w:linePitch="360" w:charSpace="0"/>
        </w:sectPr>
      </w:pPr>
    </w:p>
    <w:p>
      <w:pPr>
        <w:pStyle w:val="Normal"/>
        <w:spacing w:lineRule="auto" w:line="240"/>
        <w:ind w:hanging="0"/>
        <w:jc w:val="center"/>
        <w:rPr/>
      </w:pPr>
      <w:r>
        <w:rPr/>
      </w:r>
    </w:p>
    <w:p>
      <w:pPr>
        <w:sectPr>
          <w:type w:val="continuous"/>
          <w:pgSz w:orient="landscape" w:w="16838" w:h="11906"/>
          <w:pgMar w:left="1701" w:right="1985" w:header="0" w:top="1701" w:footer="0" w:bottom="1701" w:gutter="0"/>
          <w:formProt w:val="false"/>
          <w:textDirection w:val="lrTb"/>
          <w:docGrid w:type="lines" w:linePitch="360" w:charSpace="0"/>
        </w:sectPr>
      </w:pPr>
    </w:p>
    <w:tbl>
      <w:tblPr>
        <w:tblW w:w="15398" w:type="dxa"/>
        <w:jc w:val="left"/>
        <w:tblInd w:w="0" w:type="dxa"/>
        <w:tblBorders>
          <w:bottom w:val="single" w:sz="8" w:space="0" w:color="000000"/>
          <w:insideH w:val="single" w:sz="8" w:space="0" w:color="000000"/>
        </w:tblBorders>
        <w:tblCellMar>
          <w:top w:w="0" w:type="dxa"/>
          <w:left w:w="99" w:type="dxa"/>
          <w:bottom w:w="0" w:type="dxa"/>
          <w:right w:w="99" w:type="dxa"/>
        </w:tblCellMar>
        <w:tblLook w:noVBand="1" w:val="04a0" w:noHBand="0" w:lastColumn="0" w:firstColumn="1" w:lastRow="0" w:firstRow="1"/>
      </w:tblPr>
      <w:tblGrid>
        <w:gridCol w:w="1479"/>
        <w:gridCol w:w="1247"/>
        <w:gridCol w:w="1468"/>
        <w:gridCol w:w="1567"/>
        <w:gridCol w:w="1417"/>
        <w:gridCol w:w="1012"/>
        <w:gridCol w:w="1322"/>
        <w:gridCol w:w="1026"/>
        <w:gridCol w:w="248"/>
        <w:gridCol w:w="1567"/>
        <w:gridCol w:w="1000"/>
        <w:gridCol w:w="2044"/>
      </w:tblGrid>
      <w:tr>
        <w:trPr>
          <w:trHeight w:val="945" w:hRule="atLeast"/>
        </w:trPr>
        <w:tc>
          <w:tcPr>
            <w:tcW w:w="15397" w:type="dxa"/>
            <w:gridSpan w:val="12"/>
            <w:tcBorders>
              <w:bottom w:val="single" w:sz="8" w:space="0" w:color="000000"/>
              <w:insideH w:val="single" w:sz="8" w:space="0" w:color="000000"/>
            </w:tcBorders>
            <w:shd w:color="000000" w:fill="FFFFFF" w:val="clear"/>
            <w:vAlign w:val="center"/>
          </w:tcPr>
          <w:p>
            <w:pPr>
              <w:pStyle w:val="Normal"/>
              <w:widowControl/>
              <w:spacing w:lineRule="auto" w:line="240"/>
              <w:ind w:hanging="0"/>
              <w:rPr>
                <w:rFonts w:eastAsia="ＭＳ Ｐゴシック"/>
                <w:b/>
                <w:b/>
                <w:bCs/>
                <w:color w:val="000000"/>
                <w:kern w:val="0"/>
                <w:lang w:val="en-US"/>
              </w:rPr>
            </w:pPr>
            <w:r>
              <w:rPr>
                <w:rFonts w:eastAsia="ＭＳ Ｐゴシック"/>
                <w:b/>
                <w:bCs/>
                <w:color w:val="000000"/>
                <w:kern w:val="0"/>
              </w:rPr>
              <w:t>T</w:t>
            </w:r>
            <w:bookmarkStart w:id="5" w:name="RANGE!Q8"/>
            <w:r>
              <w:rPr>
                <w:rFonts w:eastAsia="ＭＳ Ｐゴシック"/>
                <w:b/>
                <w:bCs/>
                <w:color w:val="000000"/>
                <w:kern w:val="0"/>
              </w:rPr>
              <w:t>able S5.</w:t>
            </w:r>
            <w:r>
              <w:rPr>
                <w:rFonts w:eastAsia="ＭＳ Ｐゴシック"/>
                <w:color w:val="000000"/>
                <w:kern w:val="0"/>
              </w:rPr>
              <w:t xml:space="preserve"> Values of WAIC (Watanabe-Akaike widely applicable information criterion, Watanabe 2013) after fitting four temporal distributions to the staying time in front of cameras and the number of videos of two duiker groups at five transects located in different forest types in the Moukalaba-Doudou National Park, Gabon, Africa. Minimum values are shown in bold.</w:t>
            </w:r>
            <w:bookmarkEnd w:id="5"/>
          </w:p>
        </w:tc>
      </w:tr>
      <w:tr>
        <w:trPr>
          <w:trHeight w:val="312" w:hRule="atLeast"/>
        </w:trPr>
        <w:tc>
          <w:tcPr>
            <w:tcW w:w="1479"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Species</w:t>
            </w:r>
          </w:p>
        </w:tc>
        <w:tc>
          <w:tcPr>
            <w:tcW w:w="1247"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Focal area</w:t>
            </w:r>
          </w:p>
        </w:tc>
        <w:tc>
          <w:tcPr>
            <w:tcW w:w="1468"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Vegetation</w:t>
            </w:r>
            <w:r>
              <w:rPr>
                <w:rFonts w:eastAsia="ＭＳ Ｐゴシック"/>
                <w:color w:val="000000"/>
                <w:kern w:val="0"/>
                <w:sz w:val="20"/>
                <w:szCs w:val="20"/>
                <w:vertAlign w:val="superscript"/>
              </w:rPr>
              <w:t>*1</w:t>
            </w:r>
          </w:p>
        </w:tc>
        <w:tc>
          <w:tcPr>
            <w:tcW w:w="1567"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Sample size</w:t>
            </w:r>
            <w:r>
              <w:rPr>
                <w:rFonts w:eastAsia="ＭＳ Ｐゴシック"/>
                <w:color w:val="000000"/>
                <w:kern w:val="0"/>
                <w:sz w:val="20"/>
                <w:szCs w:val="20"/>
                <w:vertAlign w:val="superscript"/>
              </w:rPr>
              <w:t>*2</w:t>
            </w:r>
          </w:p>
        </w:tc>
        <w:tc>
          <w:tcPr>
            <w:tcW w:w="4777" w:type="dxa"/>
            <w:gridSpan w:val="4"/>
            <w:tcBorders>
              <w:top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Staying time</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Sample size</w:t>
            </w:r>
            <w:r>
              <w:rPr>
                <w:rFonts w:eastAsia="ＭＳ Ｐゴシック"/>
                <w:color w:val="000000"/>
                <w:kern w:val="0"/>
                <w:sz w:val="20"/>
                <w:szCs w:val="20"/>
                <w:vertAlign w:val="superscript"/>
              </w:rPr>
              <w:t>*2</w:t>
            </w:r>
          </w:p>
        </w:tc>
        <w:tc>
          <w:tcPr>
            <w:tcW w:w="3044" w:type="dxa"/>
            <w:gridSpan w:val="2"/>
            <w:tcBorders>
              <w:top w:val="single" w:sz="8" w:space="0" w:color="000000"/>
            </w:tcBorders>
            <w:shd w:color="000000" w:fill="FFFFFF" w:val="clear"/>
            <w:vAlign w:val="center"/>
          </w:tcPr>
          <w:p>
            <w:pPr>
              <w:pStyle w:val="Normal"/>
              <w:widowControl/>
              <w:spacing w:lineRule="auto" w:line="240"/>
              <w:ind w:hanging="0"/>
              <w:jc w:val="center"/>
              <w:rPr>
                <w:rFonts w:eastAsia="ＭＳ Ｐゴシック"/>
                <w:i/>
                <w:i/>
                <w:iCs/>
                <w:color w:val="000000"/>
                <w:kern w:val="0"/>
                <w:sz w:val="20"/>
                <w:szCs w:val="20"/>
                <w:lang w:val="en-US"/>
              </w:rPr>
            </w:pPr>
            <w:r>
              <w:rPr>
                <w:rFonts w:eastAsia="ＭＳ Ｐゴシック"/>
                <w:i/>
                <w:iCs/>
                <w:color w:val="000000"/>
                <w:kern w:val="0"/>
                <w:sz w:val="20"/>
                <w:szCs w:val="20"/>
              </w:rPr>
              <w:t xml:space="preserve">N </w:t>
            </w:r>
            <w:r>
              <w:rPr>
                <w:rFonts w:eastAsia="ＭＳ Ｐゴシック"/>
                <w:color w:val="000000"/>
                <w:kern w:val="0"/>
                <w:sz w:val="20"/>
                <w:szCs w:val="20"/>
              </w:rPr>
              <w:t>of videos</w:t>
            </w:r>
          </w:p>
        </w:tc>
      </w:tr>
      <w:tr>
        <w:trPr>
          <w:trHeight w:val="330" w:hRule="atLeast"/>
        </w:trPr>
        <w:tc>
          <w:tcPr>
            <w:tcW w:w="1479"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247"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468"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567"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417"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Exponential</w:t>
            </w:r>
          </w:p>
        </w:tc>
        <w:tc>
          <w:tcPr>
            <w:tcW w:w="1012"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Gamma</w:t>
            </w:r>
          </w:p>
        </w:tc>
        <w:tc>
          <w:tcPr>
            <w:tcW w:w="1322"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Lognormal</w:t>
            </w:r>
          </w:p>
        </w:tc>
        <w:tc>
          <w:tcPr>
            <w:tcW w:w="1026"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Weibull</w:t>
            </w:r>
          </w:p>
        </w:tc>
        <w:tc>
          <w:tcPr>
            <w:tcW w:w="248" w:type="dxa"/>
            <w:tcBorders>
              <w:bottom w:val="single" w:sz="8" w:space="0" w:color="000000"/>
              <w:insideH w:val="single" w:sz="8" w:space="0" w:color="000000"/>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000"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Poisson</w:t>
            </w:r>
          </w:p>
        </w:tc>
        <w:tc>
          <w:tcPr>
            <w:tcW w:w="2044"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Negative binomial</w:t>
            </w:r>
          </w:p>
        </w:tc>
      </w:tr>
      <w:tr>
        <w:trPr>
          <w:trHeight w:val="315" w:hRule="atLeast"/>
        </w:trPr>
        <w:tc>
          <w:tcPr>
            <w:tcW w:w="147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Blue duikers</w:t>
            </w:r>
          </w:p>
        </w:tc>
        <w:tc>
          <w:tcPr>
            <w:tcW w:w="1247"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Larger</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SW</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64</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366.6</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363.8</w:t>
            </w:r>
          </w:p>
        </w:tc>
        <w:tc>
          <w:tcPr>
            <w:tcW w:w="132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354.8</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367</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240</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 xml:space="preserve">506.9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 xml:space="preserve">183.1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YS</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46</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275.6</w:t>
            </w:r>
          </w:p>
        </w:tc>
        <w:tc>
          <w:tcPr>
            <w:tcW w:w="101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265.2</w:t>
            </w:r>
          </w:p>
        </w:tc>
        <w:tc>
          <w:tcPr>
            <w:tcW w:w="132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265.3</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267.5</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176</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 xml:space="preserve">268.4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 xml:space="preserve">157.9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GL</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68</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425.1</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427.1</w:t>
            </w:r>
          </w:p>
        </w:tc>
        <w:tc>
          <w:tcPr>
            <w:tcW w:w="132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423.4</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427.3</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218</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 xml:space="preserve">275.3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 xml:space="preserve">183.2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PR</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64</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370.2</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372.2</w:t>
            </w:r>
          </w:p>
        </w:tc>
        <w:tc>
          <w:tcPr>
            <w:tcW w:w="132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363.7</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372.1</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168</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 xml:space="preserve">395.5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 xml:space="preserve">169.0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OS</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82</w:t>
            </w:r>
          </w:p>
        </w:tc>
        <w:tc>
          <w:tcPr>
            <w:tcW w:w="1417"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454.8</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456.5</w:t>
            </w:r>
          </w:p>
        </w:tc>
        <w:tc>
          <w:tcPr>
            <w:tcW w:w="132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460.5</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456.9</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371</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 xml:space="preserve">783.0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 xml:space="preserve">185.4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Smaller</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SW</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64</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326.4</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331.3</w:t>
            </w:r>
          </w:p>
        </w:tc>
        <w:tc>
          <w:tcPr>
            <w:tcW w:w="132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316.5</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334.9</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132</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274.3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152.0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YS</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46</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207.4</w:t>
            </w:r>
          </w:p>
        </w:tc>
        <w:tc>
          <w:tcPr>
            <w:tcW w:w="101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203.3</w:t>
            </w:r>
          </w:p>
        </w:tc>
        <w:tc>
          <w:tcPr>
            <w:tcW w:w="132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204</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205.1</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98</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171.7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130.6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GL</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68</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336.8</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353.4</w:t>
            </w:r>
          </w:p>
        </w:tc>
        <w:tc>
          <w:tcPr>
            <w:tcW w:w="132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317.3</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385.6</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125</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200.1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156.1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PR</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64</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323</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326.4</w:t>
            </w:r>
          </w:p>
        </w:tc>
        <w:tc>
          <w:tcPr>
            <w:tcW w:w="132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307.8</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329</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109</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262.9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146.5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OS</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82</w:t>
            </w:r>
          </w:p>
        </w:tc>
        <w:tc>
          <w:tcPr>
            <w:tcW w:w="1417"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325.9</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327</w:t>
            </w:r>
          </w:p>
        </w:tc>
        <w:tc>
          <w:tcPr>
            <w:tcW w:w="132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327.2</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326.5</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158</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293.4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147.8 </w:t>
            </w:r>
          </w:p>
        </w:tc>
      </w:tr>
      <w:tr>
        <w:trPr>
          <w:trHeight w:val="315" w:hRule="atLeast"/>
        </w:trPr>
        <w:tc>
          <w:tcPr>
            <w:tcW w:w="147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Red duikers</w:t>
            </w:r>
          </w:p>
        </w:tc>
        <w:tc>
          <w:tcPr>
            <w:tcW w:w="1247"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Larger</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SW</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13</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80.9</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80.4</w:t>
            </w:r>
          </w:p>
        </w:tc>
        <w:tc>
          <w:tcPr>
            <w:tcW w:w="132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77.5</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81.3</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58</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 xml:space="preserve">157.7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 xml:space="preserve">112.0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YS</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10</w:t>
            </w:r>
          </w:p>
        </w:tc>
        <w:tc>
          <w:tcPr>
            <w:tcW w:w="1417"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64.4</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66.7</w:t>
            </w:r>
          </w:p>
        </w:tc>
        <w:tc>
          <w:tcPr>
            <w:tcW w:w="132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73.1</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67.2</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35</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 xml:space="preserve">96.6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 xml:space="preserve">92.1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GL</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9</w:t>
            </w:r>
          </w:p>
        </w:tc>
        <w:tc>
          <w:tcPr>
            <w:tcW w:w="1417"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50.7</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52.3</w:t>
            </w:r>
          </w:p>
        </w:tc>
        <w:tc>
          <w:tcPr>
            <w:tcW w:w="132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51.5</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52.3</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27</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 xml:space="preserve">88.8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 xml:space="preserve">86.3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PR</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46</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246</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246.6</w:t>
            </w:r>
          </w:p>
        </w:tc>
        <w:tc>
          <w:tcPr>
            <w:tcW w:w="132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240.8</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245</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177</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 xml:space="preserve">248.4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 xml:space="preserve">169.6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OS</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53</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306.6</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306</w:t>
            </w:r>
          </w:p>
        </w:tc>
        <w:tc>
          <w:tcPr>
            <w:tcW w:w="132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304.1</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307.4</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202</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 xml:space="preserve">292.5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 xml:space="preserve">155.3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Smaller</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SW</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13</w:t>
            </w:r>
          </w:p>
        </w:tc>
        <w:tc>
          <w:tcPr>
            <w:tcW w:w="1417"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63.2</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64.7</w:t>
            </w:r>
          </w:p>
        </w:tc>
        <w:tc>
          <w:tcPr>
            <w:tcW w:w="132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68.3</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65.4</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25</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79.1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78.1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YS</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10</w:t>
            </w:r>
          </w:p>
        </w:tc>
        <w:tc>
          <w:tcPr>
            <w:tcW w:w="1417"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54</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56.1</w:t>
            </w:r>
          </w:p>
        </w:tc>
        <w:tc>
          <w:tcPr>
            <w:tcW w:w="132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59.9</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56.6</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17</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58.5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58.4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GL</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9</w:t>
            </w:r>
          </w:p>
        </w:tc>
        <w:tc>
          <w:tcPr>
            <w:tcW w:w="1417"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39.4</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41</w:t>
            </w:r>
          </w:p>
        </w:tc>
        <w:tc>
          <w:tcPr>
            <w:tcW w:w="132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40.2</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40.9</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13</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59.6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58.7 </w:t>
            </w:r>
          </w:p>
        </w:tc>
      </w:tr>
      <w:tr>
        <w:trPr>
          <w:trHeight w:val="315"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PR</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46</w:t>
            </w:r>
          </w:p>
        </w:tc>
        <w:tc>
          <w:tcPr>
            <w:tcW w:w="141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212.5</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214.4</w:t>
            </w:r>
          </w:p>
        </w:tc>
        <w:tc>
          <w:tcPr>
            <w:tcW w:w="1322"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208.8</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216.7</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83</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138.2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131.3 </w:t>
            </w:r>
          </w:p>
        </w:tc>
      </w:tr>
      <w:tr>
        <w:trPr>
          <w:trHeight w:val="330" w:hRule="atLeast"/>
        </w:trPr>
        <w:tc>
          <w:tcPr>
            <w:tcW w:w="1479"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247"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468"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OS</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53</w:t>
            </w:r>
          </w:p>
        </w:tc>
        <w:tc>
          <w:tcPr>
            <w:tcW w:w="1417"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rPr>
              <w:t>244.4</w:t>
            </w:r>
          </w:p>
        </w:tc>
        <w:tc>
          <w:tcPr>
            <w:tcW w:w="101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245.9</w:t>
            </w:r>
          </w:p>
        </w:tc>
        <w:tc>
          <w:tcPr>
            <w:tcW w:w="132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253.8</w:t>
            </w:r>
          </w:p>
        </w:tc>
        <w:tc>
          <w:tcPr>
            <w:tcW w:w="102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245.9</w:t>
            </w:r>
          </w:p>
        </w:tc>
        <w:tc>
          <w:tcPr>
            <w:tcW w:w="248"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67"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119</w:t>
            </w:r>
          </w:p>
        </w:tc>
        <w:tc>
          <w:tcPr>
            <w:tcW w:w="100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181.1 </w:t>
            </w:r>
          </w:p>
        </w:tc>
        <w:tc>
          <w:tcPr>
            <w:tcW w:w="2044"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131.1 </w:t>
            </w:r>
          </w:p>
        </w:tc>
      </w:tr>
      <w:tr>
        <w:trPr>
          <w:trHeight w:val="300" w:hRule="atLeast"/>
        </w:trPr>
        <w:tc>
          <w:tcPr>
            <w:tcW w:w="15397" w:type="dxa"/>
            <w:gridSpan w:val="12"/>
            <w:tcBorders>
              <w:top w:val="single" w:sz="8" w:space="0" w:color="000000"/>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vertAlign w:val="superscript"/>
              </w:rPr>
              <w:t>*1</w:t>
            </w:r>
            <w:r>
              <w:rPr>
                <w:rFonts w:eastAsia="ＭＳ Ｐゴシック"/>
                <w:color w:val="000000"/>
                <w:kern w:val="0"/>
                <w:sz w:val="20"/>
                <w:szCs w:val="20"/>
              </w:rPr>
              <w:t>SW: Swamp; YS: Young secondary; GL: Gallery; PR: Primary; OS: Old secondary.</w:t>
            </w:r>
          </w:p>
        </w:tc>
      </w:tr>
      <w:tr>
        <w:trPr>
          <w:trHeight w:val="315" w:hRule="atLeast"/>
        </w:trPr>
        <w:tc>
          <w:tcPr>
            <w:tcW w:w="15397" w:type="dxa"/>
            <w:gridSpan w:val="12"/>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vertAlign w:val="superscript"/>
              </w:rPr>
              <w:t>*2</w:t>
            </w:r>
            <w:r>
              <w:rPr>
                <w:rFonts w:eastAsia="ＭＳ Ｐゴシック"/>
                <w:color w:val="000000"/>
                <w:kern w:val="0"/>
                <w:sz w:val="20"/>
                <w:szCs w:val="20"/>
              </w:rPr>
              <w:t>Sample size used for the estimation of parameters.</w:t>
            </w:r>
            <w:r>
              <w:rPr>
                <w:rFonts w:ascii="ＭＳ Ｐゴシック" w:hAnsi="ＭＳ Ｐゴシック" w:eastAsia="ＭＳ Ｐゴシック"/>
                <w:color w:val="000000"/>
                <w:kern w:val="0"/>
                <w:sz w:val="20"/>
                <w:szCs w:val="20"/>
              </w:rPr>
              <w:t>　</w:t>
            </w:r>
          </w:p>
        </w:tc>
      </w:tr>
    </w:tbl>
    <w:p>
      <w:pPr>
        <w:sectPr>
          <w:type w:val="continuous"/>
          <w:pgSz w:orient="landscape" w:w="16838" w:h="11906"/>
          <w:pgMar w:left="1701" w:right="1985" w:header="0" w:top="1701" w:footer="0" w:bottom="1701" w:gutter="0"/>
          <w:pgNumType w:fmt="decimal"/>
          <w:formProt w:val="false"/>
          <w:textDirection w:val="lrTb"/>
          <w:docGrid w:type="lines" w:linePitch="360" w:charSpace="0"/>
        </w:sectPr>
        <w:pStyle w:val="Normal"/>
        <w:spacing w:lineRule="auto" w:line="240"/>
        <w:ind w:hanging="0"/>
        <w:rPr>
          <w:lang w:val="en-US"/>
        </w:rPr>
      </w:pPr>
      <w:r>
        <w:rPr>
          <w:lang w:val="en-US"/>
        </w:rPr>
      </w:r>
    </w:p>
    <w:tbl>
      <w:tblPr>
        <w:tblW w:w="15398" w:type="dxa"/>
        <w:jc w:val="left"/>
        <w:tblInd w:w="0" w:type="dxa"/>
        <w:tblBorders>
          <w:bottom w:val="single" w:sz="8" w:space="0" w:color="000000"/>
          <w:insideH w:val="single" w:sz="8" w:space="0" w:color="000000"/>
        </w:tblBorders>
        <w:tblCellMar>
          <w:top w:w="0" w:type="dxa"/>
          <w:left w:w="99" w:type="dxa"/>
          <w:bottom w:w="0" w:type="dxa"/>
          <w:right w:w="99" w:type="dxa"/>
        </w:tblCellMar>
        <w:tblLook w:noVBand="1" w:val="04a0" w:noHBand="0" w:lastColumn="0" w:firstColumn="1" w:lastRow="0" w:firstRow="1"/>
      </w:tblPr>
      <w:tblGrid>
        <w:gridCol w:w="1884"/>
        <w:gridCol w:w="1591"/>
        <w:gridCol w:w="1869"/>
        <w:gridCol w:w="1006"/>
        <w:gridCol w:w="1270"/>
        <w:gridCol w:w="316"/>
        <w:gridCol w:w="1005"/>
        <w:gridCol w:w="1270"/>
        <w:gridCol w:w="316"/>
        <w:gridCol w:w="1006"/>
        <w:gridCol w:w="1270"/>
        <w:gridCol w:w="316"/>
        <w:gridCol w:w="1005"/>
        <w:gridCol w:w="1273"/>
      </w:tblGrid>
      <w:tr>
        <w:trPr>
          <w:trHeight w:val="938" w:hRule="atLeast"/>
        </w:trPr>
        <w:tc>
          <w:tcPr>
            <w:tcW w:w="15397" w:type="dxa"/>
            <w:gridSpan w:val="14"/>
            <w:tcBorders>
              <w:bottom w:val="single" w:sz="8" w:space="0" w:color="000000"/>
              <w:insideH w:val="single" w:sz="8" w:space="0" w:color="000000"/>
            </w:tcBorders>
            <w:shd w:color="000000" w:fill="FFFFFF" w:val="clear"/>
            <w:vAlign w:val="center"/>
          </w:tcPr>
          <w:p>
            <w:pPr>
              <w:pStyle w:val="Normal"/>
              <w:widowControl/>
              <w:spacing w:lineRule="auto" w:line="240"/>
              <w:ind w:hanging="0"/>
              <w:rPr>
                <w:rFonts w:eastAsia="ＭＳ Ｐゴシック"/>
                <w:b/>
                <w:b/>
                <w:bCs/>
                <w:color w:val="000000"/>
                <w:kern w:val="0"/>
                <w:lang w:val="en-US"/>
              </w:rPr>
            </w:pPr>
            <w:r>
              <w:rPr>
                <w:rFonts w:eastAsia="ＭＳ Ｐゴシック"/>
                <w:b/>
                <w:bCs/>
                <w:color w:val="000000"/>
                <w:kern w:val="0"/>
              </w:rPr>
              <w:t>T</w:t>
            </w:r>
            <w:bookmarkStart w:id="6" w:name="RANGE!S6"/>
            <w:r>
              <w:rPr>
                <w:rFonts w:eastAsia="ＭＳ Ｐゴシック"/>
                <w:b/>
                <w:bCs/>
                <w:color w:val="000000"/>
                <w:kern w:val="0"/>
              </w:rPr>
              <w:t xml:space="preserve">able S6. </w:t>
            </w:r>
            <w:r>
              <w:rPr>
                <w:rFonts w:eastAsia="ＭＳ Ｐゴシック"/>
                <w:color w:val="000000"/>
                <w:kern w:val="0"/>
              </w:rPr>
              <w:t xml:space="preserve">Results of goodness-of-fit test on the duikers' staying time in lager focal areas using Lilliefors-corrected Kolmogorov-Smirnoff test in the Moukalaba-Doudou National Park, Gabon, Africa. </w:t>
            </w:r>
            <w:r>
              <w:rPr>
                <w:rFonts w:eastAsia="ＭＳ Ｐゴシック"/>
                <w:i/>
                <w:iCs/>
                <w:color w:val="000000"/>
                <w:kern w:val="0"/>
              </w:rPr>
              <w:t>P</w:t>
            </w:r>
            <w:r>
              <w:rPr>
                <w:rFonts w:eastAsia="ＭＳ Ｐゴシック"/>
                <w:color w:val="000000"/>
                <w:kern w:val="0"/>
              </w:rPr>
              <w:t>-values of the distribution of the highest WAIC values were shown in bold.</w:t>
            </w:r>
            <w:bookmarkEnd w:id="6"/>
          </w:p>
        </w:tc>
      </w:tr>
      <w:tr>
        <w:trPr>
          <w:trHeight w:val="312" w:hRule="atLeast"/>
        </w:trPr>
        <w:tc>
          <w:tcPr>
            <w:tcW w:w="1884"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Species</w:t>
            </w:r>
          </w:p>
        </w:tc>
        <w:tc>
          <w:tcPr>
            <w:tcW w:w="1591"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Focal area</w:t>
            </w:r>
          </w:p>
        </w:tc>
        <w:tc>
          <w:tcPr>
            <w:tcW w:w="1869"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Vegetation</w:t>
            </w:r>
            <w:r>
              <w:rPr>
                <w:rFonts w:eastAsia="ＭＳ Ｐゴシック"/>
                <w:color w:val="000000"/>
                <w:kern w:val="0"/>
                <w:sz w:val="20"/>
                <w:szCs w:val="20"/>
                <w:vertAlign w:val="superscript"/>
              </w:rPr>
              <w:t>*1</w:t>
            </w:r>
          </w:p>
        </w:tc>
        <w:tc>
          <w:tcPr>
            <w:tcW w:w="2276" w:type="dxa"/>
            <w:gridSpan w:val="2"/>
            <w:tcBorders>
              <w:top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Exponential</w:t>
            </w:r>
          </w:p>
        </w:tc>
        <w:tc>
          <w:tcPr>
            <w:tcW w:w="316"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2275" w:type="dxa"/>
            <w:gridSpan w:val="2"/>
            <w:tcBorders>
              <w:top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Gamma</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2276" w:type="dxa"/>
            <w:gridSpan w:val="2"/>
            <w:tcBorders>
              <w:top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Lognormal</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2278" w:type="dxa"/>
            <w:gridSpan w:val="2"/>
            <w:tcBorders>
              <w:top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Weibull</w:t>
            </w:r>
          </w:p>
        </w:tc>
      </w:tr>
      <w:tr>
        <w:trPr>
          <w:trHeight w:val="330" w:hRule="atLeast"/>
        </w:trPr>
        <w:tc>
          <w:tcPr>
            <w:tcW w:w="1884"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591"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869"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006"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i/>
                <w:i/>
                <w:iCs/>
                <w:color w:val="000000"/>
                <w:kern w:val="0"/>
                <w:sz w:val="20"/>
                <w:szCs w:val="20"/>
                <w:lang w:val="en-US"/>
              </w:rPr>
            </w:pPr>
            <w:r>
              <w:rPr>
                <w:rFonts w:eastAsia="ＭＳ Ｐゴシック"/>
                <w:i/>
                <w:iCs/>
                <w:color w:val="000000"/>
                <w:kern w:val="0"/>
                <w:sz w:val="20"/>
                <w:szCs w:val="20"/>
              </w:rPr>
              <w:t>D</w:t>
            </w:r>
          </w:p>
        </w:tc>
        <w:tc>
          <w:tcPr>
            <w:tcW w:w="1270"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i/>
                <w:i/>
                <w:iCs/>
                <w:color w:val="000000"/>
                <w:kern w:val="0"/>
                <w:sz w:val="20"/>
                <w:szCs w:val="20"/>
                <w:lang w:val="en-US"/>
              </w:rPr>
            </w:pPr>
            <w:r>
              <w:rPr>
                <w:rFonts w:eastAsia="ＭＳ Ｐゴシック"/>
                <w:i/>
                <w:iCs/>
                <w:color w:val="000000"/>
                <w:kern w:val="0"/>
                <w:sz w:val="20"/>
                <w:szCs w:val="20"/>
              </w:rPr>
              <w:t>P</w:t>
            </w:r>
            <w:r>
              <w:rPr>
                <w:rFonts w:eastAsia="ＭＳ Ｐゴシック"/>
                <w:color w:val="000000"/>
                <w:kern w:val="0"/>
                <w:sz w:val="20"/>
                <w:szCs w:val="20"/>
              </w:rPr>
              <w:t>-value</w:t>
            </w:r>
          </w:p>
        </w:tc>
        <w:tc>
          <w:tcPr>
            <w:tcW w:w="316"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i/>
                <w:i/>
                <w:iCs/>
                <w:color w:val="000000"/>
                <w:kern w:val="0"/>
                <w:sz w:val="20"/>
                <w:szCs w:val="20"/>
                <w:lang w:val="en-US"/>
              </w:rPr>
            </w:pPr>
            <w:r>
              <w:rPr>
                <w:rFonts w:ascii="ＭＳ Ｐゴシック" w:hAnsi="ＭＳ Ｐゴシック" w:cs="ＭＳ Ｐゴシック" w:eastAsia="ＭＳ Ｐゴシック"/>
                <w:i/>
                <w:iCs/>
                <w:color w:val="000000"/>
                <w:kern w:val="0"/>
                <w:sz w:val="20"/>
                <w:szCs w:val="20"/>
                <w:lang w:val="en-US"/>
              </w:rPr>
              <w:t>　</w:t>
            </w:r>
          </w:p>
        </w:tc>
        <w:tc>
          <w:tcPr>
            <w:tcW w:w="1005"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i/>
                <w:i/>
                <w:iCs/>
                <w:color w:val="000000"/>
                <w:kern w:val="0"/>
                <w:sz w:val="20"/>
                <w:szCs w:val="20"/>
                <w:lang w:val="en-US"/>
              </w:rPr>
            </w:pPr>
            <w:r>
              <w:rPr>
                <w:rFonts w:eastAsia="ＭＳ Ｐゴシック"/>
                <w:i/>
                <w:iCs/>
                <w:color w:val="000000"/>
                <w:kern w:val="0"/>
                <w:sz w:val="20"/>
                <w:szCs w:val="20"/>
              </w:rPr>
              <w:t>D</w:t>
            </w:r>
          </w:p>
        </w:tc>
        <w:tc>
          <w:tcPr>
            <w:tcW w:w="1270"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i/>
                <w:i/>
                <w:iCs/>
                <w:color w:val="000000"/>
                <w:kern w:val="0"/>
                <w:sz w:val="20"/>
                <w:szCs w:val="20"/>
                <w:lang w:val="en-US"/>
              </w:rPr>
            </w:pPr>
            <w:r>
              <w:rPr>
                <w:rFonts w:eastAsia="ＭＳ Ｐゴシック"/>
                <w:i/>
                <w:iCs/>
                <w:color w:val="000000"/>
                <w:kern w:val="0"/>
                <w:sz w:val="20"/>
                <w:szCs w:val="20"/>
              </w:rPr>
              <w:t>P</w:t>
            </w:r>
            <w:r>
              <w:rPr>
                <w:rFonts w:eastAsia="ＭＳ Ｐゴシック"/>
                <w:color w:val="000000"/>
                <w:kern w:val="0"/>
                <w:sz w:val="20"/>
                <w:szCs w:val="20"/>
              </w:rPr>
              <w:t>-value</w:t>
            </w:r>
          </w:p>
        </w:tc>
        <w:tc>
          <w:tcPr>
            <w:tcW w:w="316"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i/>
                <w:i/>
                <w:iCs/>
                <w:color w:val="000000"/>
                <w:kern w:val="0"/>
                <w:sz w:val="20"/>
                <w:szCs w:val="20"/>
                <w:lang w:val="en-US"/>
              </w:rPr>
            </w:pPr>
            <w:r>
              <w:rPr>
                <w:rFonts w:ascii="ＭＳ Ｐゴシック" w:hAnsi="ＭＳ Ｐゴシック" w:cs="ＭＳ Ｐゴシック" w:eastAsia="ＭＳ Ｐゴシック"/>
                <w:i/>
                <w:iCs/>
                <w:color w:val="000000"/>
                <w:kern w:val="0"/>
                <w:sz w:val="20"/>
                <w:szCs w:val="20"/>
                <w:lang w:val="en-US"/>
              </w:rPr>
              <w:t>　</w:t>
            </w:r>
          </w:p>
        </w:tc>
        <w:tc>
          <w:tcPr>
            <w:tcW w:w="1006"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i/>
                <w:i/>
                <w:iCs/>
                <w:color w:val="000000"/>
                <w:kern w:val="0"/>
                <w:sz w:val="20"/>
                <w:szCs w:val="20"/>
                <w:lang w:val="en-US"/>
              </w:rPr>
            </w:pPr>
            <w:r>
              <w:rPr>
                <w:rFonts w:eastAsia="ＭＳ Ｐゴシック"/>
                <w:i/>
                <w:iCs/>
                <w:color w:val="000000"/>
                <w:kern w:val="0"/>
                <w:sz w:val="20"/>
                <w:szCs w:val="20"/>
              </w:rPr>
              <w:t>D</w:t>
            </w:r>
          </w:p>
        </w:tc>
        <w:tc>
          <w:tcPr>
            <w:tcW w:w="1270"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i/>
                <w:i/>
                <w:iCs/>
                <w:color w:val="000000"/>
                <w:kern w:val="0"/>
                <w:sz w:val="20"/>
                <w:szCs w:val="20"/>
                <w:lang w:val="en-US"/>
              </w:rPr>
            </w:pPr>
            <w:r>
              <w:rPr>
                <w:rFonts w:eastAsia="ＭＳ Ｐゴシック"/>
                <w:i/>
                <w:iCs/>
                <w:color w:val="000000"/>
                <w:kern w:val="0"/>
                <w:sz w:val="20"/>
                <w:szCs w:val="20"/>
              </w:rPr>
              <w:t>P</w:t>
            </w:r>
            <w:r>
              <w:rPr>
                <w:rFonts w:eastAsia="ＭＳ Ｐゴシック"/>
                <w:color w:val="000000"/>
                <w:kern w:val="0"/>
                <w:sz w:val="20"/>
                <w:szCs w:val="20"/>
              </w:rPr>
              <w:t>-value</w:t>
            </w:r>
          </w:p>
        </w:tc>
        <w:tc>
          <w:tcPr>
            <w:tcW w:w="316"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i/>
                <w:i/>
                <w:iCs/>
                <w:color w:val="000000"/>
                <w:kern w:val="0"/>
                <w:sz w:val="20"/>
                <w:szCs w:val="20"/>
                <w:lang w:val="en-US"/>
              </w:rPr>
            </w:pPr>
            <w:r>
              <w:rPr>
                <w:rFonts w:ascii="ＭＳ Ｐゴシック" w:hAnsi="ＭＳ Ｐゴシック" w:cs="ＭＳ Ｐゴシック" w:eastAsia="ＭＳ Ｐゴシック"/>
                <w:i/>
                <w:iCs/>
                <w:color w:val="000000"/>
                <w:kern w:val="0"/>
                <w:sz w:val="20"/>
                <w:szCs w:val="20"/>
                <w:lang w:val="en-US"/>
              </w:rPr>
              <w:t>　</w:t>
            </w:r>
          </w:p>
        </w:tc>
        <w:tc>
          <w:tcPr>
            <w:tcW w:w="1005"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i/>
                <w:i/>
                <w:iCs/>
                <w:color w:val="000000"/>
                <w:kern w:val="0"/>
                <w:sz w:val="20"/>
                <w:szCs w:val="20"/>
                <w:lang w:val="en-US"/>
              </w:rPr>
            </w:pPr>
            <w:r>
              <w:rPr>
                <w:rFonts w:eastAsia="ＭＳ Ｐゴシック"/>
                <w:i/>
                <w:iCs/>
                <w:color w:val="000000"/>
                <w:kern w:val="0"/>
                <w:sz w:val="20"/>
                <w:szCs w:val="20"/>
              </w:rPr>
              <w:t>D</w:t>
            </w:r>
          </w:p>
        </w:tc>
        <w:tc>
          <w:tcPr>
            <w:tcW w:w="1273"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i/>
                <w:i/>
                <w:iCs/>
                <w:color w:val="000000"/>
                <w:kern w:val="0"/>
                <w:sz w:val="20"/>
                <w:szCs w:val="20"/>
                <w:lang w:val="en-US"/>
              </w:rPr>
            </w:pPr>
            <w:r>
              <w:rPr>
                <w:rFonts w:eastAsia="ＭＳ Ｐゴシック"/>
                <w:i/>
                <w:iCs/>
                <w:color w:val="000000"/>
                <w:kern w:val="0"/>
                <w:sz w:val="20"/>
                <w:szCs w:val="20"/>
              </w:rPr>
              <w:t>P</w:t>
            </w:r>
            <w:r>
              <w:rPr>
                <w:rFonts w:eastAsia="ＭＳ Ｐゴシック"/>
                <w:color w:val="000000"/>
                <w:kern w:val="0"/>
                <w:sz w:val="20"/>
                <w:szCs w:val="20"/>
              </w:rPr>
              <w:t>-value</w:t>
            </w:r>
          </w:p>
        </w:tc>
      </w:tr>
      <w:tr>
        <w:trPr>
          <w:trHeight w:val="315" w:hRule="atLeast"/>
        </w:trPr>
        <w:tc>
          <w:tcPr>
            <w:tcW w:w="1884"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Blue duikers</w:t>
            </w:r>
          </w:p>
        </w:tc>
        <w:tc>
          <w:tcPr>
            <w:tcW w:w="1591"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Larger</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SW</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0.060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0.014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0.082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0.326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0.098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0.778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0.082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0.170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YS</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0.120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0.007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0.083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0.182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0.124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0.101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0.094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0.089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GL</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0.130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0.600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0.079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0.124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0.097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0.040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0.072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0.122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PR</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0.140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0.041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0.130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0.001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0.085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0.073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0.130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0.002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OS</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0.102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0.073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0.099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0.155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0.118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0.002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0.091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0.133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Smaller</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SW</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0.060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0.926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0.082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0.397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0.098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0.126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0.082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0.326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YS</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0.120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0.258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0.083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0.628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0.124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0.082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0.094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0.371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GL</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0.130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0.042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0.079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0.368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0.097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0.129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0.072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0.521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PR</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0.140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0.050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0.130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0.011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0.085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0.277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0.130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0.010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OS</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0.102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0.132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0.099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0.063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0.118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0.009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0.091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0.095 </w:t>
            </w:r>
          </w:p>
        </w:tc>
      </w:tr>
      <w:tr>
        <w:trPr>
          <w:trHeight w:val="315" w:hRule="atLeast"/>
        </w:trPr>
        <w:tc>
          <w:tcPr>
            <w:tcW w:w="1884"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Red duikers</w:t>
            </w:r>
          </w:p>
        </w:tc>
        <w:tc>
          <w:tcPr>
            <w:tcW w:w="1591"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Larger</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SW</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0.254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0.104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0.264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0.200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0.288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0.410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0.259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0.134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YS</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0.181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0.513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0.185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0.331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0.246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0.072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0.180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0.320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GL</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0.160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0.908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0.174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0.723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0.124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0.975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0.170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0.730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PR</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0.097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0.968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0.098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0.992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0.140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0.115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0.098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0.999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OS</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0.072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0.173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0.064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0.641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0.122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0.047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0.065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0.888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Smaller</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SW</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0.254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0.136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0.264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0.024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0.288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0.006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0.259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0.012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YS</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0.181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0.659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0.185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0.485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0.246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0.093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0.180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0.500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GL</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0.160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0.890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0.174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0.676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0.124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0.961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0.170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0.680 </w:t>
            </w:r>
          </w:p>
        </w:tc>
      </w:tr>
      <w:tr>
        <w:trPr>
          <w:trHeight w:val="315"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PR</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0.097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0.560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0.098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0.364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0.140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0.022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0.098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0.332 </w:t>
            </w:r>
          </w:p>
        </w:tc>
      </w:tr>
      <w:tr>
        <w:trPr>
          <w:trHeight w:val="330" w:hRule="atLeast"/>
        </w:trPr>
        <w:tc>
          <w:tcPr>
            <w:tcW w:w="1884"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591" w:type="dxa"/>
            <w:tcBorders/>
            <w:shd w:color="000000" w:fill="FFFFFF" w:val="clear"/>
            <w:vAlign w:val="center"/>
          </w:tcPr>
          <w:p>
            <w:pPr>
              <w:pStyle w:val="Normal"/>
              <w:widowControl/>
              <w:spacing w:lineRule="auto" w:line="240"/>
              <w:ind w:hanging="0"/>
              <w:jc w:val="center"/>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869"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rPr>
              <w:t>OS</w:t>
            </w:r>
          </w:p>
        </w:tc>
        <w:tc>
          <w:tcPr>
            <w:tcW w:w="1006"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0.072 </w:t>
            </w:r>
          </w:p>
        </w:tc>
        <w:tc>
          <w:tcPr>
            <w:tcW w:w="1270" w:type="dxa"/>
            <w:tcBorders/>
            <w:shd w:color="000000" w:fill="FFFFFF" w:val="clear"/>
            <w:vAlign w:val="center"/>
          </w:tcPr>
          <w:p>
            <w:pPr>
              <w:pStyle w:val="Normal"/>
              <w:widowControl/>
              <w:spacing w:lineRule="auto" w:line="240"/>
              <w:ind w:hanging="0"/>
              <w:jc w:val="right"/>
              <w:rPr>
                <w:rFonts w:eastAsia="ＭＳ Ｐゴシック"/>
                <w:b/>
                <w:b/>
                <w:bCs/>
                <w:color w:val="000000"/>
                <w:kern w:val="0"/>
                <w:sz w:val="20"/>
                <w:szCs w:val="20"/>
                <w:lang w:val="en-US"/>
              </w:rPr>
            </w:pPr>
            <w:r>
              <w:rPr>
                <w:rFonts w:eastAsia="ＭＳ Ｐゴシック"/>
                <w:b/>
                <w:bCs/>
                <w:color w:val="000000"/>
                <w:kern w:val="0"/>
                <w:sz w:val="20"/>
                <w:szCs w:val="20"/>
                <w:lang w:val="en-US"/>
              </w:rPr>
              <w:t xml:space="preserve">0.849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0.064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0.861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6"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0.122 </w:t>
            </w:r>
          </w:p>
        </w:tc>
        <w:tc>
          <w:tcPr>
            <w:tcW w:w="1270"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0.056 </w:t>
            </w:r>
          </w:p>
        </w:tc>
        <w:tc>
          <w:tcPr>
            <w:tcW w:w="316" w:type="dxa"/>
            <w:tcBorders/>
            <w:shd w:color="000000" w:fill="FFFFFF" w:val="clear"/>
            <w:vAlign w:val="center"/>
          </w:tcPr>
          <w:p>
            <w:pPr>
              <w:pStyle w:val="Normal"/>
              <w:widowControl/>
              <w:spacing w:lineRule="auto" w:line="240"/>
              <w:ind w:hanging="0"/>
              <w:rPr>
                <w:rFonts w:ascii="ＭＳ Ｐゴシック" w:hAnsi="ＭＳ Ｐゴシック" w:eastAsia="ＭＳ Ｐゴシック" w:cs="ＭＳ Ｐゴシック"/>
                <w:color w:val="000000"/>
                <w:kern w:val="0"/>
                <w:sz w:val="20"/>
                <w:szCs w:val="20"/>
                <w:lang w:val="en-US"/>
              </w:rPr>
            </w:pPr>
            <w:r>
              <w:rPr>
                <w:rFonts w:ascii="ＭＳ Ｐゴシック" w:hAnsi="ＭＳ Ｐゴシック" w:cs="ＭＳ Ｐゴシック" w:eastAsia="ＭＳ Ｐゴシック"/>
                <w:color w:val="000000"/>
                <w:kern w:val="0"/>
                <w:sz w:val="20"/>
                <w:szCs w:val="20"/>
                <w:lang w:val="en-US"/>
              </w:rPr>
              <w:t>　</w:t>
            </w:r>
          </w:p>
        </w:tc>
        <w:tc>
          <w:tcPr>
            <w:tcW w:w="100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0.065 </w:t>
            </w:r>
          </w:p>
        </w:tc>
        <w:tc>
          <w:tcPr>
            <w:tcW w:w="127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xml:space="preserve">0.829 </w:t>
            </w:r>
          </w:p>
        </w:tc>
      </w:tr>
      <w:tr>
        <w:trPr>
          <w:trHeight w:val="315" w:hRule="atLeast"/>
        </w:trPr>
        <w:tc>
          <w:tcPr>
            <w:tcW w:w="15397" w:type="dxa"/>
            <w:gridSpan w:val="14"/>
            <w:tcBorders>
              <w:top w:val="single" w:sz="8" w:space="0" w:color="000000"/>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vertAlign w:val="superscript"/>
              </w:rPr>
              <w:t>*1</w:t>
            </w:r>
            <w:r>
              <w:rPr>
                <w:rFonts w:eastAsia="ＭＳ Ｐゴシック"/>
                <w:color w:val="000000"/>
                <w:kern w:val="0"/>
                <w:sz w:val="20"/>
                <w:szCs w:val="20"/>
              </w:rPr>
              <w:t>SW: Swamp; YS: Young secondary; GL: Gallery; PR: Primary; OS: Old secondary.</w:t>
            </w:r>
          </w:p>
        </w:tc>
      </w:tr>
    </w:tbl>
    <w:p>
      <w:pPr>
        <w:sectPr>
          <w:type w:val="nextPage"/>
          <w:pgSz w:orient="landscape" w:w="16838" w:h="11906"/>
          <w:pgMar w:left="720" w:right="720" w:header="0" w:top="720" w:footer="0" w:bottom="720" w:gutter="0"/>
          <w:pgNumType w:fmt="decimal"/>
          <w:formProt w:val="false"/>
          <w:textDirection w:val="lrTb"/>
          <w:docGrid w:type="lines" w:linePitch="360" w:charSpace="0"/>
        </w:sectPr>
        <w:pStyle w:val="Normal"/>
        <w:spacing w:lineRule="auto" w:line="240"/>
        <w:ind w:hanging="0"/>
        <w:rPr/>
      </w:pPr>
      <w:r>
        <w:rPr/>
      </w:r>
    </w:p>
    <w:tbl>
      <w:tblPr>
        <w:tblW w:w="15397" w:type="dxa"/>
        <w:jc w:val="left"/>
        <w:tblInd w:w="0" w:type="dxa"/>
        <w:tblBorders>
          <w:bottom w:val="single" w:sz="8" w:space="0" w:color="000000"/>
          <w:insideH w:val="single" w:sz="8" w:space="0" w:color="000000"/>
        </w:tblBorders>
        <w:tblCellMar>
          <w:top w:w="0" w:type="dxa"/>
          <w:left w:w="99" w:type="dxa"/>
          <w:bottom w:w="0" w:type="dxa"/>
          <w:right w:w="99" w:type="dxa"/>
        </w:tblCellMar>
        <w:tblLook w:noVBand="1" w:val="04a0" w:noHBand="0" w:lastColumn="0" w:firstColumn="1" w:lastRow="0" w:firstRow="1"/>
      </w:tblPr>
      <w:tblGrid>
        <w:gridCol w:w="1214"/>
        <w:gridCol w:w="1026"/>
        <w:gridCol w:w="1078"/>
        <w:gridCol w:w="1504"/>
        <w:gridCol w:w="1165"/>
        <w:gridCol w:w="787"/>
        <w:gridCol w:w="655"/>
        <w:gridCol w:w="307"/>
        <w:gridCol w:w="584"/>
        <w:gridCol w:w="497"/>
        <w:gridCol w:w="655"/>
        <w:gridCol w:w="308"/>
        <w:gridCol w:w="583"/>
        <w:gridCol w:w="2"/>
        <w:gridCol w:w="203"/>
        <w:gridCol w:w="2"/>
        <w:gridCol w:w="785"/>
        <w:gridCol w:w="308"/>
        <w:gridCol w:w="583"/>
        <w:gridCol w:w="648"/>
        <w:gridCol w:w="308"/>
        <w:gridCol w:w="649"/>
        <w:gridCol w:w="1"/>
        <w:gridCol w:w="653"/>
        <w:gridCol w:w="308"/>
        <w:gridCol w:w="582"/>
      </w:tblGrid>
      <w:tr>
        <w:trPr>
          <w:trHeight w:val="330" w:hRule="atLeast"/>
        </w:trPr>
        <w:tc>
          <w:tcPr>
            <w:tcW w:w="15395" w:type="dxa"/>
            <w:gridSpan w:val="26"/>
            <w:tcBorders>
              <w:bottom w:val="single" w:sz="8" w:space="0" w:color="000000"/>
              <w:insideH w:val="single" w:sz="8" w:space="0" w:color="000000"/>
            </w:tcBorders>
            <w:shd w:color="000000" w:fill="FFFFFF" w:val="clear"/>
            <w:vAlign w:val="center"/>
          </w:tcPr>
          <w:p>
            <w:pPr>
              <w:pStyle w:val="Normal"/>
              <w:widowControl/>
              <w:spacing w:lineRule="auto" w:line="240"/>
              <w:ind w:hanging="0"/>
              <w:rPr>
                <w:rFonts w:eastAsia="ＭＳ Ｐゴシック"/>
                <w:b/>
                <w:b/>
                <w:bCs/>
                <w:color w:val="000000"/>
                <w:kern w:val="0"/>
                <w:lang w:val="en-US"/>
              </w:rPr>
            </w:pPr>
            <w:r>
              <w:rPr>
                <w:rFonts w:eastAsia="ＭＳ Ｐゴシック"/>
                <w:b/>
                <w:bCs/>
                <w:color w:val="000000"/>
                <w:kern w:val="0"/>
              </w:rPr>
              <w:t>T</w:t>
            </w:r>
            <w:bookmarkStart w:id="7" w:name="RANGE!Z16"/>
            <w:r>
              <w:rPr>
                <w:rFonts w:eastAsia="ＭＳ Ｐゴシック"/>
                <w:b/>
                <w:bCs/>
                <w:color w:val="000000"/>
                <w:kern w:val="0"/>
              </w:rPr>
              <w:t>able S7.</w:t>
            </w:r>
            <w:r>
              <w:rPr>
                <w:rFonts w:eastAsia="ＭＳ Ｐゴシック"/>
                <w:color w:val="000000"/>
                <w:kern w:val="0"/>
              </w:rPr>
              <w:t xml:space="preserve"> Summary of density estimation by the REST model for the two duiker groups studied in the Moukalaba-Doudou National Park, Gabon, Africa.</w:t>
            </w:r>
            <w:bookmarkEnd w:id="7"/>
          </w:p>
        </w:tc>
      </w:tr>
      <w:tr>
        <w:trPr>
          <w:trHeight w:val="315" w:hRule="atLeast"/>
        </w:trPr>
        <w:tc>
          <w:tcPr>
            <w:tcW w:w="1214"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Species</w:t>
            </w:r>
          </w:p>
        </w:tc>
        <w:tc>
          <w:tcPr>
            <w:tcW w:w="1026"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Focal area</w:t>
            </w:r>
          </w:p>
        </w:tc>
        <w:tc>
          <w:tcPr>
            <w:tcW w:w="1078"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Forest types</w:t>
            </w:r>
            <w:r>
              <w:rPr>
                <w:rFonts w:eastAsia="ＭＳ Ｐゴシック"/>
                <w:color w:val="000000"/>
                <w:kern w:val="0"/>
                <w:sz w:val="20"/>
                <w:szCs w:val="20"/>
                <w:vertAlign w:val="superscript"/>
              </w:rPr>
              <w:t>*1</w:t>
            </w:r>
          </w:p>
        </w:tc>
        <w:tc>
          <w:tcPr>
            <w:tcW w:w="1504"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firstLine="200"/>
              <w:rPr>
                <w:rFonts w:eastAsia="ＭＳ Ｐゴシック"/>
                <w:color w:val="000000"/>
                <w:kern w:val="0"/>
                <w:sz w:val="20"/>
                <w:szCs w:val="20"/>
                <w:lang w:val="en-US"/>
              </w:rPr>
            </w:pPr>
            <w:r>
              <w:rPr>
                <w:rFonts w:eastAsia="ＭＳ Ｐゴシック"/>
                <w:color w:val="000000"/>
                <w:kern w:val="0"/>
                <w:sz w:val="20"/>
                <w:szCs w:val="20"/>
              </w:rPr>
              <w:t>Activity proportion</w:t>
            </w:r>
          </w:p>
        </w:tc>
        <w:tc>
          <w:tcPr>
            <w:tcW w:w="1165" w:type="dxa"/>
            <w:vMerge w:val="restart"/>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Distribution</w:t>
            </w:r>
          </w:p>
        </w:tc>
        <w:tc>
          <w:tcPr>
            <w:tcW w:w="4378" w:type="dxa"/>
            <w:gridSpan w:val="9"/>
            <w:tcBorders>
              <w:top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Staying time</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3282" w:type="dxa"/>
            <w:gridSpan w:val="7"/>
            <w:tcBorders>
              <w:top w:val="single" w:sz="8" w:space="0" w:color="000000"/>
            </w:tcBorders>
            <w:shd w:color="000000" w:fill="FFFFFF" w:val="clear"/>
            <w:vAlign w:val="center"/>
          </w:tcPr>
          <w:p>
            <w:pPr>
              <w:pStyle w:val="Normal"/>
              <w:widowControl/>
              <w:spacing w:lineRule="auto" w:line="240"/>
              <w:ind w:hanging="0"/>
              <w:jc w:val="both"/>
              <w:rPr>
                <w:rFonts w:eastAsia="ＭＳ Ｐゴシック"/>
                <w:i/>
                <w:i/>
                <w:iCs/>
                <w:color w:val="000000"/>
                <w:kern w:val="0"/>
                <w:sz w:val="20"/>
                <w:szCs w:val="20"/>
                <w:lang w:val="en-US"/>
              </w:rPr>
            </w:pPr>
            <w:r>
              <w:rPr>
                <w:rFonts w:eastAsia="ＭＳ Ｐゴシック"/>
                <w:i/>
                <w:iCs/>
                <w:color w:val="000000"/>
                <w:kern w:val="0"/>
                <w:sz w:val="20"/>
                <w:szCs w:val="20"/>
              </w:rPr>
              <w:t xml:space="preserve">N </w:t>
            </w:r>
            <w:r>
              <w:rPr>
                <w:rFonts w:eastAsia="ＭＳ Ｐゴシック"/>
                <w:color w:val="000000"/>
                <w:kern w:val="0"/>
                <w:sz w:val="20"/>
                <w:szCs w:val="20"/>
              </w:rPr>
              <w:t>of videos</w:t>
            </w:r>
          </w:p>
        </w:tc>
        <w:tc>
          <w:tcPr>
            <w:tcW w:w="1543" w:type="dxa"/>
            <w:gridSpan w:val="3"/>
            <w:tcBorders>
              <w:top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Density km</w:t>
            </w:r>
            <w:r>
              <w:rPr>
                <w:rFonts w:eastAsia="ＭＳ Ｐゴシック"/>
                <w:color w:val="000000"/>
                <w:kern w:val="0"/>
                <w:sz w:val="20"/>
                <w:szCs w:val="20"/>
                <w:vertAlign w:val="superscript"/>
              </w:rPr>
              <w:t>-2</w:t>
            </w:r>
          </w:p>
        </w:tc>
      </w:tr>
      <w:tr>
        <w:trPr>
          <w:trHeight w:val="390" w:hRule="atLeast"/>
        </w:trPr>
        <w:tc>
          <w:tcPr>
            <w:tcW w:w="1214"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026"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078"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504"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1165" w:type="dxa"/>
            <w:vMerge w:val="continue"/>
            <w:tcBorders>
              <w:bottom w:val="single" w:sz="8" w:space="0" w:color="000000"/>
              <w:insideH w:val="single" w:sz="8" w:space="0" w:color="000000"/>
            </w:tcBorders>
            <w:shd w:fill="auto"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r>
          </w:p>
        </w:tc>
        <w:tc>
          <w:tcPr>
            <w:tcW w:w="787"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655"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Mean</w:t>
            </w:r>
          </w:p>
        </w:tc>
        <w:tc>
          <w:tcPr>
            <w:tcW w:w="307"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SD</w:t>
            </w:r>
            <w:r>
              <w:rPr>
                <w:rFonts w:eastAsia="ＭＳ Ｐゴシック"/>
                <w:color w:val="000000"/>
                <w:kern w:val="0"/>
                <w:sz w:val="20"/>
                <w:szCs w:val="20"/>
                <w:vertAlign w:val="superscript"/>
              </w:rPr>
              <w:t>*2</w:t>
            </w:r>
          </w:p>
        </w:tc>
        <w:tc>
          <w:tcPr>
            <w:tcW w:w="497"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655"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Mean</w:t>
            </w:r>
          </w:p>
        </w:tc>
        <w:tc>
          <w:tcPr>
            <w:tcW w:w="30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SD</w:t>
            </w:r>
            <w:r>
              <w:rPr>
                <w:rFonts w:eastAsia="ＭＳ Ｐゴシック"/>
                <w:color w:val="000000"/>
                <w:kern w:val="0"/>
                <w:sz w:val="20"/>
                <w:szCs w:val="20"/>
                <w:vertAlign w:val="superscript"/>
              </w:rPr>
              <w:t>*2</w:t>
            </w:r>
          </w:p>
        </w:tc>
        <w:tc>
          <w:tcPr>
            <w:tcW w:w="205" w:type="dxa"/>
            <w:gridSpan w:val="2"/>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lambda</w:t>
            </w:r>
          </w:p>
        </w:tc>
        <w:tc>
          <w:tcPr>
            <w:tcW w:w="30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SD</w:t>
            </w:r>
            <w:r>
              <w:rPr>
                <w:rFonts w:eastAsia="ＭＳ Ｐゴシック"/>
                <w:color w:val="000000"/>
                <w:kern w:val="0"/>
                <w:sz w:val="20"/>
                <w:szCs w:val="20"/>
                <w:vertAlign w:val="superscript"/>
              </w:rPr>
              <w:t>*2</w:t>
            </w:r>
          </w:p>
        </w:tc>
        <w:tc>
          <w:tcPr>
            <w:tcW w:w="64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alpha</w:t>
            </w:r>
          </w:p>
        </w:tc>
        <w:tc>
          <w:tcPr>
            <w:tcW w:w="30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SD</w:t>
            </w:r>
            <w:r>
              <w:rPr>
                <w:rFonts w:eastAsia="ＭＳ Ｐゴシック"/>
                <w:color w:val="000000"/>
                <w:kern w:val="0"/>
                <w:sz w:val="20"/>
                <w:szCs w:val="20"/>
                <w:vertAlign w:val="superscript"/>
              </w:rPr>
              <w:t>*2</w:t>
            </w:r>
          </w:p>
        </w:tc>
        <w:tc>
          <w:tcPr>
            <w:tcW w:w="654" w:type="dxa"/>
            <w:gridSpan w:val="2"/>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Mean</w:t>
            </w:r>
          </w:p>
        </w:tc>
        <w:tc>
          <w:tcPr>
            <w:tcW w:w="30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SD</w:t>
            </w:r>
            <w:r>
              <w:rPr>
                <w:rFonts w:eastAsia="ＭＳ Ｐゴシック"/>
                <w:color w:val="000000"/>
                <w:kern w:val="0"/>
                <w:sz w:val="20"/>
                <w:szCs w:val="20"/>
                <w:vertAlign w:val="superscript"/>
              </w:rPr>
              <w:t>*2</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Blue duikers</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Larger</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SW</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lang w:val="en-US"/>
              </w:rPr>
              <w:t>0.32</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Lognormal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1.58</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0.11</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tau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1.37</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0.24</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8.27</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1.70</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0.92</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0.28</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15.89</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3.77</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YS</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lang w:val="en-US"/>
              </w:rPr>
              <w:t>0.37</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Gamma</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shape</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2.26</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0.44</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rate</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0.31</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0.07</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6.70</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1.24</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1.51</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0.53</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11.48</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2.43</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GL</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lang w:val="en-US"/>
              </w:rPr>
              <w:t>0.41</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Lognormal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1.72</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0.13</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tau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0.83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0.14</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7.14</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0.96</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2.53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0.89</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15.79</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3.41</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PR</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lang w:val="en-US"/>
              </w:rPr>
              <w:t>0.42</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Lognormal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1.53</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0.13</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tau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0.89</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0.16</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5.77</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1.26</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0.90</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0.29</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9.86</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2.73</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OS</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lang w:val="en-US"/>
              </w:rPr>
              <w:t>0.36</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Exponential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0.17</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0.02</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tau</w:t>
            </w:r>
          </w:p>
        </w:tc>
        <w:tc>
          <w:tcPr>
            <w:tcW w:w="655"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308"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583" w:type="dxa"/>
            <w:tcBorders/>
            <w:shd w:color="000000" w:fill="FFFFFF" w:val="clear"/>
            <w:vAlign w:val="center"/>
          </w:tcPr>
          <w:p>
            <w:pPr>
              <w:pStyle w:val="Normal"/>
              <w:widowControl/>
              <w:spacing w:lineRule="auto" w:line="240"/>
              <w:ind w:hanging="0"/>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14.82</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2.61</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1.44</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0.43</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21.44</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4.37</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Smaller</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SW</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Lognormal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0.88</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0.14</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tau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0.80</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0.14</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4.39</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0.94</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0.92</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0.33</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22.42</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5.78</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YS</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Gamma</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shape</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1.69</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0.33</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rate</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0.47</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0.11</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3.69</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0.69</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1.82</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1.18</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13.56</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2.92</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GL</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Lognormal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0.88</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0.12</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tau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1.06</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0.18</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4.12</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0.63</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2.30</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1.05</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14.53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3.08</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PR</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Lognormal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1.03</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0.11</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tau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1.23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0.21</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3.66</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0.81</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0.93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0.34</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13.40</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3.36</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OS</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Exponential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lambda</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0.38</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0.04</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6.41</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1.15</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1.61</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0.56</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15.90</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3.30</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Red duikers</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Larger</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SW</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lang w:val="en-US"/>
              </w:rPr>
              <w:t>0.35</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Lognormal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1.79</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0.21</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tau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2.07</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0.83</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2.13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0.55</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0.91</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0.51</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4.30</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1.58</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YS</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lang w:val="en-US"/>
              </w:rPr>
              <w:t>0.40</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Exponential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lambda</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0.11</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0.04</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65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583"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1.36</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0.31</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18.43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27.05</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2.83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1.18</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GL</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lang w:val="en-US"/>
              </w:rPr>
              <w:t>0.31</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Exponential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lambda</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0.19</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0.06</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65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583"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0.91</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0.20</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31.51</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31.50</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1.53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0.65</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PR</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lang w:val="en-US"/>
              </w:rPr>
              <w:t>0.44</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Lognormal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1.03</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0.20</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tau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0.58</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0.12</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6.11</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0.99</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1.93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rPr>
              <w:t>0.70</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8.64</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2.76</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OS</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lang w:val="en-US"/>
              </w:rPr>
              <w:t>0.35</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Lognormal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1.52</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0.13</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tau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1.09</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0.21</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8.27</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1.41</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1.85</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0.64</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15.05</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3.47</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Smaller</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SW</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Exponential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lambda</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0.26</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0.07</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0.88</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0.18</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40.79</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30.80</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3.90</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1.40</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YS</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Exponential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lambda</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0.20</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0.06</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65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583"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0.65</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0.16</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50.67</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28.96</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2.54</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1.10</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GL</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Exponential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lambda</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0.35</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0.11</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65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583"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0.43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0.13</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42.45</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31.08</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1.63</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0.76</w:t>
            </w:r>
          </w:p>
        </w:tc>
      </w:tr>
      <w:tr>
        <w:trPr>
          <w:trHeight w:val="315" w:hRule="atLeast"/>
        </w:trPr>
        <w:tc>
          <w:tcPr>
            <w:tcW w:w="1214"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PR</w:t>
            </w:r>
          </w:p>
        </w:tc>
        <w:tc>
          <w:tcPr>
            <w:tcW w:w="1504" w:type="dxa"/>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w:t>
            </w:r>
          </w:p>
        </w:tc>
        <w:tc>
          <w:tcPr>
            <w:tcW w:w="1165"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Lognormal</w:t>
            </w:r>
          </w:p>
        </w:tc>
        <w:tc>
          <w:tcPr>
            <w:tcW w:w="78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mu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0.35</w:t>
            </w:r>
          </w:p>
        </w:tc>
        <w:tc>
          <w:tcPr>
            <w:tcW w:w="30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0.25</w:t>
            </w:r>
          </w:p>
        </w:tc>
        <w:tc>
          <w:tcPr>
            <w:tcW w:w="497"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tau</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0.56</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0.12</w:t>
            </w:r>
          </w:p>
        </w:tc>
        <w:tc>
          <w:tcPr>
            <w:tcW w:w="205" w:type="dxa"/>
            <w:gridSpan w:val="2"/>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2.85</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0.40</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17.09</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23.33</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8.01</w:t>
            </w:r>
          </w:p>
        </w:tc>
        <w:tc>
          <w:tcPr>
            <w:tcW w:w="308" w:type="dxa"/>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2.66</w:t>
            </w:r>
          </w:p>
        </w:tc>
      </w:tr>
      <w:tr>
        <w:trPr>
          <w:trHeight w:val="330" w:hRule="atLeast"/>
        </w:trPr>
        <w:tc>
          <w:tcPr>
            <w:tcW w:w="1214"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26"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107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OS</w:t>
            </w:r>
          </w:p>
        </w:tc>
        <w:tc>
          <w:tcPr>
            <w:tcW w:w="1504"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center"/>
              <w:rPr>
                <w:rFonts w:eastAsia="ＭＳ Ｐゴシック"/>
                <w:color w:val="000000"/>
                <w:kern w:val="0"/>
                <w:sz w:val="20"/>
                <w:szCs w:val="20"/>
                <w:lang w:val="en-US"/>
              </w:rPr>
            </w:pPr>
            <w:r>
              <w:rPr>
                <w:rFonts w:eastAsia="ＭＳ Ｐゴシック"/>
                <w:color w:val="000000"/>
                <w:kern w:val="0"/>
                <w:sz w:val="20"/>
                <w:szCs w:val="20"/>
              </w:rPr>
              <w:t>-</w:t>
            </w:r>
          </w:p>
        </w:tc>
        <w:tc>
          <w:tcPr>
            <w:tcW w:w="1165"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Exponential</w:t>
            </w:r>
          </w:p>
        </w:tc>
        <w:tc>
          <w:tcPr>
            <w:tcW w:w="787"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lambda</w:t>
            </w:r>
          </w:p>
        </w:tc>
        <w:tc>
          <w:tcPr>
            <w:tcW w:w="655"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0.28</w:t>
            </w:r>
          </w:p>
        </w:tc>
        <w:tc>
          <w:tcPr>
            <w:tcW w:w="307"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4"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0.04</w:t>
            </w:r>
          </w:p>
        </w:tc>
        <w:tc>
          <w:tcPr>
            <w:tcW w:w="497"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655"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30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583"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205" w:type="dxa"/>
            <w:gridSpan w:val="2"/>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lang w:val="en-US"/>
              </w:rPr>
              <w:t>　</w:t>
            </w:r>
          </w:p>
        </w:tc>
        <w:tc>
          <w:tcPr>
            <w:tcW w:w="787"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4.82</w:t>
            </w:r>
          </w:p>
        </w:tc>
        <w:tc>
          <w:tcPr>
            <w:tcW w:w="30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3"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0.80</w:t>
            </w:r>
          </w:p>
        </w:tc>
        <w:tc>
          <w:tcPr>
            <w:tcW w:w="648"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2.35</w:t>
            </w:r>
          </w:p>
        </w:tc>
        <w:tc>
          <w:tcPr>
            <w:tcW w:w="30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649"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1.11</w:t>
            </w:r>
          </w:p>
        </w:tc>
        <w:tc>
          <w:tcPr>
            <w:tcW w:w="654" w:type="dxa"/>
            <w:gridSpan w:val="2"/>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16.77</w:t>
            </w:r>
          </w:p>
        </w:tc>
        <w:tc>
          <w:tcPr>
            <w:tcW w:w="308" w:type="dxa"/>
            <w:tcBorders>
              <w:bottom w:val="single" w:sz="8" w:space="0" w:color="000000"/>
              <w:insideH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rPr>
              <w:t>±</w:t>
            </w:r>
          </w:p>
        </w:tc>
        <w:tc>
          <w:tcPr>
            <w:tcW w:w="582" w:type="dxa"/>
            <w:tcBorders/>
            <w:shd w:color="000000" w:fill="FFFFFF" w:val="clear"/>
            <w:vAlign w:val="center"/>
          </w:tcPr>
          <w:p>
            <w:pPr>
              <w:pStyle w:val="Normal"/>
              <w:widowControl/>
              <w:spacing w:lineRule="auto" w:line="240"/>
              <w:ind w:hanging="0"/>
              <w:jc w:val="right"/>
              <w:rPr>
                <w:rFonts w:eastAsia="ＭＳ Ｐゴシック"/>
                <w:color w:val="000000"/>
                <w:kern w:val="0"/>
                <w:sz w:val="20"/>
                <w:szCs w:val="20"/>
                <w:lang w:val="en-US"/>
              </w:rPr>
            </w:pPr>
            <w:r>
              <w:rPr>
                <w:rFonts w:eastAsia="ＭＳ Ｐゴシック"/>
                <w:color w:val="000000"/>
                <w:kern w:val="0"/>
                <w:sz w:val="20"/>
                <w:szCs w:val="20"/>
                <w:lang w:val="en-US"/>
              </w:rPr>
              <w:t>3.54</w:t>
            </w:r>
          </w:p>
        </w:tc>
      </w:tr>
      <w:tr>
        <w:trPr>
          <w:trHeight w:val="315" w:hRule="atLeast"/>
        </w:trPr>
        <w:tc>
          <w:tcPr>
            <w:tcW w:w="15395" w:type="dxa"/>
            <w:gridSpan w:val="26"/>
            <w:tcBorders>
              <w:top w:val="single" w:sz="8" w:space="0" w:color="000000"/>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vertAlign w:val="superscript"/>
              </w:rPr>
              <w:t>*1</w:t>
            </w:r>
            <w:r>
              <w:rPr>
                <w:rFonts w:eastAsia="ＭＳ Ｐゴシック"/>
                <w:color w:val="000000"/>
                <w:kern w:val="0"/>
                <w:sz w:val="20"/>
                <w:szCs w:val="20"/>
              </w:rPr>
              <w:t>SW: Swamp; YS: Young secondary; GL: Gallery; PR: Primary; OS: Old secondary</w:t>
            </w:r>
          </w:p>
        </w:tc>
      </w:tr>
      <w:tr>
        <w:trPr>
          <w:trHeight w:val="315" w:hRule="atLeast"/>
        </w:trPr>
        <w:tc>
          <w:tcPr>
            <w:tcW w:w="15395" w:type="dxa"/>
            <w:gridSpan w:val="26"/>
            <w:tcBorders/>
            <w:shd w:color="000000" w:fill="FFFFFF" w:val="clear"/>
            <w:vAlign w:val="center"/>
          </w:tcPr>
          <w:p>
            <w:pPr>
              <w:pStyle w:val="Normal"/>
              <w:widowControl/>
              <w:spacing w:lineRule="auto" w:line="240"/>
              <w:ind w:hanging="0"/>
              <w:jc w:val="both"/>
              <w:rPr>
                <w:rFonts w:eastAsia="ＭＳ Ｐゴシック"/>
                <w:color w:val="000000"/>
                <w:kern w:val="0"/>
                <w:sz w:val="20"/>
                <w:szCs w:val="20"/>
                <w:lang w:val="en-US"/>
              </w:rPr>
            </w:pPr>
            <w:r>
              <w:rPr>
                <w:rFonts w:eastAsia="ＭＳ Ｐゴシック"/>
                <w:color w:val="000000"/>
                <w:kern w:val="0"/>
                <w:sz w:val="20"/>
                <w:szCs w:val="20"/>
                <w:vertAlign w:val="superscript"/>
              </w:rPr>
              <w:t>*2</w:t>
            </w:r>
            <w:r>
              <w:rPr>
                <w:rFonts w:eastAsia="ＭＳ Ｐゴシック"/>
                <w:color w:val="000000"/>
                <w:kern w:val="0"/>
                <w:sz w:val="20"/>
                <w:szCs w:val="20"/>
              </w:rPr>
              <w:t>SD indicates the standard deviation of each distribution model.</w:t>
            </w:r>
          </w:p>
        </w:tc>
      </w:tr>
    </w:tbl>
    <w:p>
      <w:pPr>
        <w:pStyle w:val="Normal"/>
        <w:ind w:hanging="0"/>
        <w:rPr/>
      </w:pPr>
      <w:r>
        <w:rPr/>
      </w:r>
    </w:p>
    <w:sectPr>
      <w:type w:val="nextPage"/>
      <w:pgSz w:orient="landscape" w:w="16838" w:h="11906"/>
      <w:pgMar w:left="720" w:right="720" w:header="0" w:top="720" w:footer="0" w:bottom="72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Roman">
    <w:altName w:val="Times New Roman"/>
    <w:charset w:val="01"/>
    <w:family w:val="roman"/>
    <w:pitch w:val="variable"/>
  </w:font>
  <w:font w:name="Times New Roman">
    <w:charset w:val="01"/>
    <w:family w:val="roman"/>
    <w:pitch w:val="variable"/>
  </w:font>
  <w:font w:name="游ゴシック Light">
    <w:charset w:val="01"/>
    <w:family w:val="roman"/>
    <w:pitch w:val="variable"/>
  </w:font>
  <w:font w:name="ＭＳ ゴシック">
    <w:charset w:val="01"/>
    <w:family w:val="roman"/>
    <w:pitch w:val="variable"/>
  </w:font>
  <w:font w:name="Liberation Sans">
    <w:altName w:val="Arial"/>
    <w:charset w:val="01"/>
    <w:family w:val="swiss"/>
    <w:pitch w:val="variable"/>
  </w:font>
  <w:font w:name="ＭＳ Ｐゴシック">
    <w:charset w:val="01"/>
    <w:family w:val="roman"/>
    <w:pitch w:val="variable"/>
  </w:font>
  <w:font w:name="游ゴシック">
    <w:charset w:val="01"/>
    <w:family w:val="roman"/>
    <w:pitch w:val="variable"/>
  </w:font>
</w:fonts>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Roman" w:hAnsi="Times-Roman" w:eastAsia="ＭＳ 明朝" w:cs="Times-Roman"/>
        <w:sz w:val="24"/>
        <w:szCs w:val="24"/>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3b57"/>
    <w:pPr>
      <w:widowControl w:val="false"/>
      <w:bidi w:val="0"/>
      <w:spacing w:lineRule="auto" w:line="480"/>
      <w:ind w:firstLine="840"/>
      <w:jc w:val="left"/>
    </w:pPr>
    <w:rPr>
      <w:rFonts w:ascii="Times New Roman" w:hAnsi="Times New Roman" w:eastAsia="游明朝" w:cs="Times New Roman" w:eastAsiaTheme="minorEastAsia"/>
      <w:color w:val="auto"/>
      <w:kern w:val="2"/>
      <w:sz w:val="24"/>
      <w:szCs w:val="24"/>
      <w:lang w:val="en-GB" w:eastAsia="ja-JP" w:bidi="ar-SA"/>
    </w:rPr>
  </w:style>
  <w:style w:type="paragraph" w:styleId="Heading1">
    <w:name w:val="Heading 1"/>
    <w:basedOn w:val="Normal"/>
    <w:link w:val="10"/>
    <w:autoRedefine/>
    <w:uiPriority w:val="9"/>
    <w:qFormat/>
    <w:rsid w:val="00963b57"/>
    <w:pPr>
      <w:keepNext w:val="true"/>
      <w:widowControl/>
      <w:ind w:hanging="0"/>
      <w:outlineLvl w:val="0"/>
    </w:pPr>
    <w:rPr>
      <w:b/>
      <w:bCs/>
      <w:lang w:val="en-US"/>
    </w:rPr>
  </w:style>
  <w:style w:type="paragraph" w:styleId="Heading2">
    <w:name w:val="Heading 2"/>
    <w:basedOn w:val="Normal"/>
    <w:link w:val="20"/>
    <w:uiPriority w:val="9"/>
    <w:unhideWhenUsed/>
    <w:qFormat/>
    <w:rsid w:val="00963b57"/>
    <w:pPr>
      <w:keepNext w:val="true"/>
      <w:widowControl/>
      <w:spacing w:lineRule="auto" w:line="240"/>
      <w:ind w:hanging="0"/>
      <w:outlineLvl w:val="1"/>
    </w:pPr>
    <w:rPr>
      <w:rFonts w:ascii="游ゴシック Light" w:hAnsi="游ゴシック Light" w:eastAsia="游ゴシック Light" w:cs="" w:asciiTheme="majorHAnsi" w:cstheme="majorBidi" w:eastAsiaTheme="majorEastAsia" w:hAnsiTheme="majorHAnsi"/>
      <w:lang w:val="en-US"/>
    </w:rPr>
  </w:style>
  <w:style w:type="paragraph" w:styleId="Heading3">
    <w:name w:val="Heading 3"/>
    <w:basedOn w:val="Normal"/>
    <w:link w:val="30"/>
    <w:uiPriority w:val="9"/>
    <w:unhideWhenUsed/>
    <w:qFormat/>
    <w:rsid w:val="00963b57"/>
    <w:pPr>
      <w:keepNext w:val="true"/>
      <w:widowControl/>
      <w:spacing w:lineRule="auto" w:line="240"/>
      <w:ind w:left="400" w:hanging="0"/>
      <w:outlineLvl w:val="2"/>
    </w:pPr>
    <w:rPr>
      <w:rFonts w:ascii="游ゴシック Light" w:hAnsi="游ゴシック Light" w:eastAsia="游ゴシック Light" w:cs="" w:asciiTheme="majorHAnsi" w:cstheme="majorBidi" w:eastAsiaTheme="majorEastAsia" w:hAnsiTheme="majorHAnsi"/>
      <w:lang w:val="en-US"/>
    </w:rPr>
  </w:style>
  <w:style w:type="character" w:styleId="DefaultParagraphFont" w:default="1">
    <w:name w:val="Default Paragraph Font"/>
    <w:uiPriority w:val="1"/>
    <w:semiHidden/>
    <w:unhideWhenUsed/>
    <w:qFormat/>
    <w:rPr/>
  </w:style>
  <w:style w:type="character" w:styleId="1" w:customStyle="1">
    <w:name w:val="見出し 1 (文字)"/>
    <w:basedOn w:val="DefaultParagraphFont"/>
    <w:link w:val="1"/>
    <w:uiPriority w:val="9"/>
    <w:qFormat/>
    <w:rsid w:val="00963b57"/>
    <w:rPr>
      <w:rFonts w:ascii="Times New Roman" w:hAnsi="Times New Roman" w:eastAsia="游明朝" w:cs="Times New Roman" w:eastAsiaTheme="minorEastAsia"/>
      <w:b/>
      <w:bCs/>
      <w:kern w:val="2"/>
    </w:rPr>
  </w:style>
  <w:style w:type="character" w:styleId="2" w:customStyle="1">
    <w:name w:val="見出し 2 (文字)"/>
    <w:basedOn w:val="DefaultParagraphFont"/>
    <w:link w:val="2"/>
    <w:uiPriority w:val="9"/>
    <w:qFormat/>
    <w:rsid w:val="00963b57"/>
    <w:rPr>
      <w:rFonts w:ascii="游ゴシック Light" w:hAnsi="游ゴシック Light" w:eastAsia="游ゴシック Light" w:cs="" w:asciiTheme="majorHAnsi" w:cstheme="majorBidi" w:eastAsiaTheme="majorEastAsia" w:hAnsiTheme="majorHAnsi"/>
      <w:kern w:val="2"/>
    </w:rPr>
  </w:style>
  <w:style w:type="character" w:styleId="3" w:customStyle="1">
    <w:name w:val="見出し 3 (文字)"/>
    <w:basedOn w:val="DefaultParagraphFont"/>
    <w:link w:val="3"/>
    <w:uiPriority w:val="9"/>
    <w:qFormat/>
    <w:rsid w:val="00963b57"/>
    <w:rPr>
      <w:rFonts w:ascii="游ゴシック Light" w:hAnsi="游ゴシック Light" w:eastAsia="游ゴシック Light" w:cs="" w:asciiTheme="majorHAnsi" w:cstheme="majorBidi" w:eastAsiaTheme="majorEastAsia" w:hAnsiTheme="majorHAnsi"/>
      <w:kern w:val="2"/>
    </w:rPr>
  </w:style>
  <w:style w:type="character" w:styleId="Gcg2ujhdiab" w:customStyle="1">
    <w:name w:val="gcg2ujhdiab"/>
    <w:basedOn w:val="DefaultParagraphFont"/>
    <w:qFormat/>
    <w:rsid w:val="00963b57"/>
    <w:rPr/>
  </w:style>
  <w:style w:type="character" w:styleId="Gcg2ujhdabb" w:customStyle="1">
    <w:name w:val="gcg2ujhdabb"/>
    <w:basedOn w:val="DefaultParagraphFont"/>
    <w:qFormat/>
    <w:rsid w:val="00963b57"/>
    <w:rPr/>
  </w:style>
  <w:style w:type="character" w:styleId="Gcg2ujhdeab" w:customStyle="1">
    <w:name w:val="gcg2ujhdeab"/>
    <w:basedOn w:val="DefaultParagraphFont"/>
    <w:qFormat/>
    <w:rsid w:val="00963b57"/>
    <w:rPr/>
  </w:style>
  <w:style w:type="character" w:styleId="Overline" w:customStyle="1">
    <w:name w:val="overline"/>
    <w:basedOn w:val="DefaultParagraphFont"/>
    <w:qFormat/>
    <w:rsid w:val="00963b57"/>
    <w:rPr/>
  </w:style>
  <w:style w:type="character" w:styleId="Style11" w:customStyle="1">
    <w:name w:val="コメント文字列 (文字)"/>
    <w:basedOn w:val="DefaultParagraphFont"/>
    <w:link w:val="a3"/>
    <w:uiPriority w:val="99"/>
    <w:semiHidden/>
    <w:qFormat/>
    <w:rsid w:val="00963b57"/>
    <w:rPr>
      <w:rFonts w:ascii="Times New Roman" w:hAnsi="Times New Roman" w:eastAsia="游明朝" w:cs="Times New Roman" w:eastAsiaTheme="minorEastAsia"/>
      <w:kern w:val="2"/>
    </w:rPr>
  </w:style>
  <w:style w:type="character" w:styleId="Annotationreference">
    <w:name w:val="annotation reference"/>
    <w:basedOn w:val="DefaultParagraphFont"/>
    <w:uiPriority w:val="99"/>
    <w:semiHidden/>
    <w:unhideWhenUsed/>
    <w:qFormat/>
    <w:rsid w:val="00963b57"/>
    <w:rPr>
      <w:sz w:val="18"/>
      <w:szCs w:val="18"/>
    </w:rPr>
  </w:style>
  <w:style w:type="character" w:styleId="InternetLink">
    <w:name w:val="Internet Link"/>
    <w:basedOn w:val="DefaultParagraphFont"/>
    <w:uiPriority w:val="99"/>
    <w:unhideWhenUsed/>
    <w:rsid w:val="00963b57"/>
    <w:rPr>
      <w:color w:val="0563C1" w:themeColor="hyperlink"/>
      <w:u w:val="single"/>
    </w:rPr>
  </w:style>
  <w:style w:type="character" w:styleId="Strong">
    <w:name w:val="Strong"/>
    <w:basedOn w:val="DefaultParagraphFont"/>
    <w:uiPriority w:val="22"/>
    <w:qFormat/>
    <w:rsid w:val="00963b57"/>
    <w:rPr>
      <w:b/>
      <w:bCs/>
    </w:rPr>
  </w:style>
  <w:style w:type="character" w:styleId="HTML" w:customStyle="1">
    <w:name w:val="HTML 書式付き (文字)"/>
    <w:basedOn w:val="DefaultParagraphFont"/>
    <w:link w:val="HTML"/>
    <w:uiPriority w:val="99"/>
    <w:semiHidden/>
    <w:qFormat/>
    <w:rsid w:val="00963b57"/>
    <w:rPr>
      <w:rFonts w:ascii="ＭＳ ゴシック" w:hAnsi="ＭＳ ゴシック" w:eastAsia="ＭＳ ゴシック" w:cs="ＭＳ ゴシック"/>
    </w:rPr>
  </w:style>
  <w:style w:type="character" w:styleId="Style12" w:customStyle="1">
    <w:name w:val="コメント内容 (文字)"/>
    <w:basedOn w:val="Style11"/>
    <w:link w:val="a8"/>
    <w:uiPriority w:val="99"/>
    <w:semiHidden/>
    <w:qFormat/>
    <w:rsid w:val="00963b57"/>
    <w:rPr>
      <w:rFonts w:ascii="Times New Roman" w:hAnsi="Times New Roman" w:eastAsia="游明朝" w:cs="Times New Roman" w:eastAsiaTheme="minorEastAsia"/>
      <w:b/>
      <w:bCs/>
      <w:kern w:val="2"/>
    </w:rPr>
  </w:style>
  <w:style w:type="character" w:styleId="Style13" w:customStyle="1">
    <w:name w:val="吹き出し (文字)"/>
    <w:basedOn w:val="DefaultParagraphFont"/>
    <w:link w:val="aa"/>
    <w:uiPriority w:val="99"/>
    <w:semiHidden/>
    <w:qFormat/>
    <w:rsid w:val="00963b57"/>
    <w:rPr>
      <w:rFonts w:ascii="游ゴシック Light" w:hAnsi="游ゴシック Light" w:eastAsia="游ゴシック Light" w:cs="" w:asciiTheme="majorHAnsi" w:cstheme="majorBidi" w:eastAsiaTheme="majorEastAsia" w:hAnsiTheme="majorHAnsi"/>
      <w:kern w:val="2"/>
      <w:sz w:val="18"/>
      <w:szCs w:val="18"/>
    </w:rPr>
  </w:style>
  <w:style w:type="character" w:styleId="Linenumber">
    <w:name w:val="line number"/>
    <w:basedOn w:val="DefaultParagraphFont"/>
    <w:uiPriority w:val="99"/>
    <w:semiHidden/>
    <w:unhideWhenUsed/>
    <w:qFormat/>
    <w:rsid w:val="00963b57"/>
    <w:rPr/>
  </w:style>
  <w:style w:type="character" w:styleId="Style14" w:customStyle="1">
    <w:name w:val="ヘッダー (文字)"/>
    <w:basedOn w:val="DefaultParagraphFont"/>
    <w:link w:val="af"/>
    <w:uiPriority w:val="99"/>
    <w:qFormat/>
    <w:rsid w:val="00963b57"/>
    <w:rPr>
      <w:rFonts w:ascii="Times New Roman" w:hAnsi="Times New Roman" w:eastAsia="游明朝" w:cs="Times New Roman" w:eastAsiaTheme="minorEastAsia"/>
      <w:kern w:val="2"/>
      <w:lang w:val="en-GB"/>
    </w:rPr>
  </w:style>
  <w:style w:type="character" w:styleId="Style15" w:customStyle="1">
    <w:name w:val="フッター (文字)"/>
    <w:basedOn w:val="DefaultParagraphFont"/>
    <w:link w:val="af1"/>
    <w:uiPriority w:val="99"/>
    <w:qFormat/>
    <w:rsid w:val="00963b57"/>
    <w:rPr>
      <w:rFonts w:ascii="Times New Roman" w:hAnsi="Times New Roman" w:eastAsia="游明朝" w:cs="Times New Roman" w:eastAsiaTheme="minorEastAsia"/>
      <w:kern w:val="2"/>
      <w:lang w:val="en-GB"/>
    </w:rPr>
  </w:style>
  <w:style w:type="character" w:styleId="Style16" w:customStyle="1">
    <w:name w:val="表題 (文字)"/>
    <w:basedOn w:val="DefaultParagraphFont"/>
    <w:link w:val="af4"/>
    <w:uiPriority w:val="10"/>
    <w:qFormat/>
    <w:rsid w:val="00963b57"/>
    <w:rPr>
      <w:rFonts w:ascii="游ゴシック Light" w:hAnsi="游ゴシック Light" w:eastAsia="游ゴシック Light" w:cs="" w:asciiTheme="majorHAnsi" w:cstheme="majorBidi" w:eastAsiaTheme="majorEastAsia" w:hAnsiTheme="majorHAnsi"/>
      <w:kern w:val="2"/>
      <w:sz w:val="32"/>
      <w:szCs w:val="32"/>
      <w:lang w:val="en-GB"/>
    </w:rPr>
  </w:style>
  <w:style w:type="character" w:styleId="UnresolvedMention">
    <w:name w:val="Unresolved Mention"/>
    <w:basedOn w:val="DefaultParagraphFont"/>
    <w:uiPriority w:val="99"/>
    <w:semiHidden/>
    <w:unhideWhenUsed/>
    <w:qFormat/>
    <w:rsid w:val="00963b57"/>
    <w:rPr>
      <w:color w:val="808080"/>
      <w:shd w:fill="E6E6E6" w:val="clear"/>
    </w:rPr>
  </w:style>
  <w:style w:type="character" w:styleId="ListLabel1">
    <w:name w:val="ListLabel 1"/>
    <w:qFormat/>
    <w:rPr>
      <w:rFonts w:eastAsia="ＭＳ Ｐゴシック" w:cs="Times New Roman"/>
    </w:rPr>
  </w:style>
  <w:style w:type="character" w:styleId="ListLabel2">
    <w:name w:val="ListLabel 2"/>
    <w:qFormat/>
    <w:rPr>
      <w:rFonts w:eastAsia="ＭＳ Ｐゴシック"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autoRedefine/>
    <w:uiPriority w:val="39"/>
    <w:semiHidden/>
    <w:unhideWhenUsed/>
    <w:rsid w:val="00963b57"/>
    <w:pPr>
      <w:widowControl/>
      <w:spacing w:lineRule="auto" w:line="240"/>
      <w:ind w:hanging="0"/>
    </w:pPr>
    <w:rPr>
      <w:lang w:val="en-US"/>
    </w:rPr>
  </w:style>
  <w:style w:type="paragraph" w:styleId="Annotationtext">
    <w:name w:val="annotation text"/>
    <w:basedOn w:val="Normal"/>
    <w:link w:val="a4"/>
    <w:uiPriority w:val="99"/>
    <w:semiHidden/>
    <w:unhideWhenUsed/>
    <w:qFormat/>
    <w:rsid w:val="00963b57"/>
    <w:pPr>
      <w:widowControl/>
      <w:spacing w:lineRule="auto" w:line="240"/>
      <w:ind w:hanging="0"/>
    </w:pPr>
    <w:rPr>
      <w:lang w:val="en-US"/>
    </w:rPr>
  </w:style>
  <w:style w:type="paragraph" w:styleId="NormalWeb">
    <w:name w:val="Normal (Web)"/>
    <w:basedOn w:val="Normal"/>
    <w:uiPriority w:val="99"/>
    <w:unhideWhenUsed/>
    <w:qFormat/>
    <w:rsid w:val="00963b57"/>
    <w:pPr>
      <w:widowControl/>
      <w:spacing w:lineRule="auto" w:line="240" w:beforeAutospacing="1" w:afterAutospacing="1"/>
      <w:ind w:hanging="0"/>
    </w:pPr>
    <w:rPr>
      <w:rFonts w:ascii="ＭＳ Ｐゴシック" w:hAnsi="ＭＳ Ｐゴシック" w:eastAsia="ＭＳ Ｐゴシック" w:cs="ＭＳ Ｐゴシック"/>
      <w:kern w:val="0"/>
      <w:lang w:val="en-US"/>
    </w:rPr>
  </w:style>
  <w:style w:type="paragraph" w:styleId="HTMLPreformatted">
    <w:name w:val="HTML Preformatted"/>
    <w:basedOn w:val="Normal"/>
    <w:link w:val="HTML0"/>
    <w:uiPriority w:val="99"/>
    <w:semiHidden/>
    <w:unhideWhenUsed/>
    <w:qFormat/>
    <w:rsid w:val="00963b57"/>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pPr>
    <w:rPr>
      <w:rFonts w:ascii="ＭＳ ゴシック" w:hAnsi="ＭＳ ゴシック" w:eastAsia="ＭＳ ゴシック" w:cs="ＭＳ ゴシック"/>
      <w:kern w:val="0"/>
      <w:lang w:val="en-US"/>
    </w:rPr>
  </w:style>
  <w:style w:type="paragraph" w:styleId="Annotationsubject">
    <w:name w:val="annotation subject"/>
    <w:basedOn w:val="Annotationtext"/>
    <w:link w:val="a9"/>
    <w:uiPriority w:val="99"/>
    <w:semiHidden/>
    <w:unhideWhenUsed/>
    <w:qFormat/>
    <w:rsid w:val="00963b57"/>
    <w:pPr/>
    <w:rPr>
      <w:b/>
      <w:bCs/>
    </w:rPr>
  </w:style>
  <w:style w:type="paragraph" w:styleId="BalloonText">
    <w:name w:val="Balloon Text"/>
    <w:basedOn w:val="Normal"/>
    <w:link w:val="ab"/>
    <w:uiPriority w:val="99"/>
    <w:semiHidden/>
    <w:unhideWhenUsed/>
    <w:qFormat/>
    <w:rsid w:val="00963b57"/>
    <w:pPr>
      <w:widowControl/>
      <w:spacing w:lineRule="auto" w:line="240"/>
      <w:ind w:hanging="0"/>
    </w:pPr>
    <w:rPr>
      <w:rFonts w:ascii="游ゴシック Light" w:hAnsi="游ゴシック Light" w:eastAsia="游ゴシック Light" w:cs="" w:asciiTheme="majorHAnsi" w:cstheme="majorBidi" w:eastAsiaTheme="majorEastAsia" w:hAnsiTheme="majorHAnsi"/>
      <w:sz w:val="18"/>
      <w:szCs w:val="18"/>
      <w:lang w:val="en-US"/>
    </w:rPr>
  </w:style>
  <w:style w:type="paragraph" w:styleId="ListParagraph">
    <w:name w:val="List Paragraph"/>
    <w:basedOn w:val="Normal"/>
    <w:uiPriority w:val="34"/>
    <w:qFormat/>
    <w:rsid w:val="00963b57"/>
    <w:pPr>
      <w:widowControl/>
      <w:spacing w:lineRule="auto" w:line="240"/>
      <w:ind w:left="840" w:hanging="0"/>
    </w:pPr>
    <w:rPr>
      <w:lang w:val="en-US"/>
    </w:rPr>
  </w:style>
  <w:style w:type="paragraph" w:styleId="Header">
    <w:name w:val="Header"/>
    <w:basedOn w:val="Normal"/>
    <w:link w:val="af0"/>
    <w:uiPriority w:val="99"/>
    <w:unhideWhenUsed/>
    <w:rsid w:val="00963b57"/>
    <w:pPr>
      <w:tabs>
        <w:tab w:val="center" w:pos="4252" w:leader="none"/>
        <w:tab w:val="right" w:pos="8504" w:leader="none"/>
      </w:tabs>
      <w:snapToGrid w:val="false"/>
    </w:pPr>
    <w:rPr/>
  </w:style>
  <w:style w:type="paragraph" w:styleId="Footer">
    <w:name w:val="Footer"/>
    <w:basedOn w:val="Normal"/>
    <w:link w:val="af2"/>
    <w:uiPriority w:val="99"/>
    <w:unhideWhenUsed/>
    <w:rsid w:val="00963b57"/>
    <w:pPr>
      <w:tabs>
        <w:tab w:val="center" w:pos="4252" w:leader="none"/>
        <w:tab w:val="right" w:pos="8504" w:leader="none"/>
      </w:tabs>
      <w:snapToGrid w:val="false"/>
    </w:pPr>
    <w:rPr/>
  </w:style>
  <w:style w:type="paragraph" w:styleId="Revision">
    <w:name w:val="Revision"/>
    <w:uiPriority w:val="99"/>
    <w:semiHidden/>
    <w:qFormat/>
    <w:rsid w:val="00963b57"/>
    <w:pPr>
      <w:widowControl/>
      <w:bidi w:val="0"/>
      <w:jc w:val="left"/>
    </w:pPr>
    <w:rPr>
      <w:rFonts w:ascii="Times New Roman" w:hAnsi="Times New Roman" w:eastAsia="游明朝" w:cs="Times New Roman" w:eastAsiaTheme="minorEastAsia"/>
      <w:color w:val="auto"/>
      <w:kern w:val="2"/>
      <w:sz w:val="24"/>
      <w:szCs w:val="24"/>
      <w:lang w:val="en-GB" w:eastAsia="ja-JP" w:bidi="ar-SA"/>
    </w:rPr>
  </w:style>
  <w:style w:type="paragraph" w:styleId="Title">
    <w:name w:val="Title"/>
    <w:basedOn w:val="Normal"/>
    <w:link w:val="af5"/>
    <w:uiPriority w:val="10"/>
    <w:qFormat/>
    <w:rsid w:val="00963b57"/>
    <w:pPr>
      <w:spacing w:before="240" w:after="120"/>
      <w:jc w:val="center"/>
      <w:outlineLvl w:val="0"/>
    </w:pPr>
    <w:rPr>
      <w:rFonts w:ascii="游ゴシック Light" w:hAnsi="游ゴシック Light" w:eastAsia="游ゴシック Light" w:cs="" w:asciiTheme="majorHAnsi" w:cstheme="majorBidi" w:eastAsiaTheme="majorEastAsia" w:hAnsiTheme="majorHAnsi"/>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39"/>
    <w:rsid w:val="00963b57"/>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Application>LibreOffice/6.0.7.3$Linux_X86_64 LibreOffice_project/00m0$Build-3</Application>
  <Pages>7</Pages>
  <Words>1805</Words>
  <Characters>7811</Characters>
  <CharactersWithSpaces>8979</CharactersWithSpaces>
  <Paragraphs>1428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2017-11-04T09:23:00Z</dcterms:created>
  <dc:creator>Yoshihiro Nakashima</dc:creator>
  <dc:description/>
  <dc:language>pt-BR</dc:language>
  <cp:lastModifiedBy>Yoshihiro Nakashima</cp:lastModifiedBy>
  <cp:lastPrinted>2017-12-04T06:59:00Z</cp:lastPrinted>
  <dcterms:modified xsi:type="dcterms:W3CDTF">2017-12-04T07:16:00Z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