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Anda boleh meringkaskannya (kira-kira seminit):</w:t>
      </w:r>
    </w:p>
    <w:p w14:paraId="00000007">
      <w:pPr>
        <w:numPr>
          <w:ilvl w:val="0"/>
          <w:numId w:val="4"/>
        </w:numPr>
        <w:spacing w:after="0" w:line="360" w:lineRule="auto"/>
        <w:ind w:left="1160" w:hanging="360"/>
      </w:pPr>
      <w:r>
        <w:t xml:space="preserve">Tutup mata</w:t>
      </w:r>
    </w:p>
    <w:p w14:paraId="00000008">
      <w:pPr>
        <w:numPr>
          <w:ilvl w:val="0"/>
          <w:numId w:val="4"/>
        </w:numPr>
        <w:spacing w:after="0" w:line="360" w:lineRule="auto"/>
        <w:ind w:left="1160" w:hanging="360"/>
      </w:pPr>
      <w:r>
        <w:t xml:space="preserve">Beri tumpuan kepada fikiran, perasaan dan penderiaan badan (15 saat)</w:t>
      </w:r>
    </w:p>
    <w:p w14:paraId="00000009">
      <w:pPr>
        <w:numPr>
          <w:ilvl w:val="0"/>
          <w:numId w:val="4"/>
        </w:numPr>
        <w:spacing w:after="0" w:line="360" w:lineRule="auto"/>
        <w:ind w:left="1160" w:hanging="360"/>
      </w:pPr>
      <w:r>
        <w:t xml:space="preserve">Beri tumpuan kepada pernafasan (30 saat)</w:t>
      </w:r>
    </w:p>
    <w:p w14:paraId="0000000A">
      <w:pPr>
        <w:numPr>
          <w:ilvl w:val="0"/>
          <w:numId w:val="4"/>
        </w:numPr>
        <w:spacing w:after="0" w:line="360" w:lineRule="auto"/>
        <w:ind w:left="1160" w:hanging="360"/>
      </w:pPr>
      <w:r>
        <w:t xml:space="preserve">Kembangkan tumpuan kepada seluruh badan dan bunyi (15 saat)</w:t>
      </w:r>
    </w:p>
    <w:p w14:paraId="0000000B">
      <w:pPr>
        <w:numPr>
          <w:ilvl w:val="0"/>
          <w:numId w:val="4"/>
        </w:numPr>
        <w:spacing w:after="200" w:line="360" w:lineRule="auto"/>
        <w:ind w:left="1160" w:hanging="360"/>
      </w:pPr>
      <w:r>
        <w:t xml:space="preserve">Buka mata</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Selepas sesi renungan, edarkan kertas dan krayon untuk aktiviti seni. ⏱️5 min</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Bagaimanakah hubungan itu berubah? How have they changed? Their child? Their family?</w:t>
      </w:r>
    </w:p>
    <w:p w14:paraId="00000034">
      <w:pPr>
        <w:numPr>
          <w:ilvl w:val="0"/>
          <w:numId w:val="5"/>
        </w:numPr>
        <w:spacing w:after="200" w:line="360" w:lineRule="auto"/>
        <w:ind w:left="567" w:hanging="360"/>
      </w:pPr>
      <w:r>
        <w:t xml:space="preserve">What was the most important/significant thing that they learned? Mengapa perkara ini penting?</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Anda juga boleh melukis gambar dan kongsikan kepada mereka juga!</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Pada sesi ini, tumpuan akan beralih ke masa hadapan. The programme ending can be a very emotional time for participants. Ramai yang mungkin berasa bimbang tentang cabaran seterusnya dalam hidup mereka.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Pada suatu masa dahulu, terdapat sebuah kampung yang indah. Penduduk kampung ini sentiasa gembira kerana mereka tidak memerlukan apa-apa. Mereka mempunyai ternakan, buah-buahan, dan sayur-sayuran, kerana kampung mereka mempunyai tanah yang sangat subur. Mereka tidak pernah tahu apa itu penderitaan. </w:t>
            </w:r>
          </w:p>
          <w:p w14:paraId="00000041">
            <w:pPr>
              <w:spacing w:after="200" w:before="200" w:line="360" w:lineRule="auto"/>
              <w:ind w:left="227" w:right="227" w:firstLine="0"/>
              <w:rPr>
                <w:rFonts w:ascii="Arial" w:hAnsi="Arial" w:cs="Arial" w:eastAsia="Arial"/>
                <w:sz w:val="22"/>
                <w:szCs w:val="22"/>
              </w:rPr>
            </w:pPr>
            <w:r>
              <w:t xml:space="preserve">Walau bagaimana pun, selepas beberapa lama, kemarau telah melanda. Hujan tidak lagi turun dan ternakan mereka semuanya mati. Zaman itu menjadi sangat sukar dan penduduk turut kelaparan di kampung itu. Penduduk-penduduk tidak lagi beramah mesra atau berbual-bual sesama mereka kerana masing-masing menumpukan perhatian kepada masalah mereka sendiri. </w:t>
            </w:r>
          </w:p>
          <w:p w14:paraId="00000042">
            <w:pPr>
              <w:spacing w:after="200" w:before="200" w:line="360" w:lineRule="auto"/>
              <w:ind w:left="227" w:right="227" w:firstLine="0"/>
              <w:rPr>
                <w:rFonts w:ascii="Arial" w:hAnsi="Arial" w:cs="Arial" w:eastAsia="Arial"/>
                <w:sz w:val="22"/>
                <w:szCs w:val="22"/>
              </w:rPr>
            </w:pPr>
            <w:r>
              <w:t xml:space="preserve">Pada suatu hari, seorang wanita tua datang ke kampung ini dengan membawa periuk hitam besar di atas kepalanya dan beg kecil berwarna perang. Apabila dia tiba di tengah-tengah kampung, dia meletakkan periuk hitam besar itu di atas tanah dan duduk di sebelahnya untuk berehat. Tiada siapa yang melihat wanita ini, kecuali seorang budak kecil yang keluar bermain pada hari itu.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"Saya akan memasak Sup Batu!" jawab perempuan tua itu. Ini membuatkan budak itu keliru. Siapa pernah dengar tentang cerita Sup Batu?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Nenek tua itu sangat gembira apabila dia menawarkan pertolongan. "Sudah tentu boleh! Pergi ambil air dan kutip kayu, anakku," katanya. </w:t>
            </w:r>
          </w:p>
          <w:p w14:paraId="00000047">
            <w:pPr>
              <w:spacing w:after="200" w:before="360" w:line="360" w:lineRule="auto"/>
              <w:ind w:left="227" w:right="227" w:firstLine="0"/>
              <w:rPr>
                <w:rFonts w:ascii="Arial" w:hAnsi="Arial" w:cs="Arial" w:eastAsia="Arial"/>
                <w:sz w:val="22"/>
                <w:szCs w:val="22"/>
              </w:rPr>
            </w:pPr>
            <w:r>
              <w:t xml:space="preserve">Jadi budak itu pun memungut kayu di hutan berhampiran. Semasa wanita tua itu sibuk menyalakan api, dia turun ke sungai untuk mengambil air.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Dia meletakkan periuk hitam besar di atas api dan menuang air. Dia kemudian membuka beg kecilnya dan mengeluarkan batu putih yang bulat dan berkilat. Dia meletakkan batu itu di dalam periuk hitam besar dan mula mengacau sambil mendendangkan lagu masakan lama.</w:t>
            </w:r>
          </w:p>
          <w:p w14:paraId="0000004A">
            <w:pPr>
              <w:spacing w:after="200" w:before="200" w:line="360" w:lineRule="auto"/>
              <w:ind w:left="227" w:right="227" w:firstLine="0"/>
              <w:rPr>
                <w:rFonts w:ascii="Arial" w:hAnsi="Arial" w:cs="Arial" w:eastAsia="Arial"/>
                <w:sz w:val="22"/>
                <w:szCs w:val="22"/>
              </w:rPr>
            </w:pPr>
            <w:r>
              <w:t xml:space="preserve">Tidak lama kemudian, air mula mendidih.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Tidak lama kemudian mereka yang lain mula menyedari api sedang marak di tengah-tengah kampung. Seorang demi seorang meninggalkan rumah mereka untuk melihat apa yang berlaku. </w:t>
            </w:r>
          </w:p>
          <w:p w14:paraId="0000004C">
            <w:pPr>
              <w:spacing w:after="200" w:before="200" w:line="360" w:lineRule="auto"/>
              <w:ind w:left="227" w:right="227" w:firstLine="0"/>
              <w:rPr>
                <w:rFonts w:ascii="Arial" w:hAnsi="Arial" w:cs="Arial" w:eastAsia="Arial"/>
                <w:sz w:val="22"/>
                <w:szCs w:val="22"/>
              </w:rPr>
            </w:pPr>
            <w:r>
              <w:t xml:space="preserve">"Apa yang terjadi di sini?" tanya seorang lelaki. Budak itu menjawab, "Dia sedang memasak Sup Batu!" </w:t>
            </w:r>
          </w:p>
          <w:p w14:paraId="0000004D">
            <w:pPr>
              <w:spacing w:after="200" w:before="200" w:line="360" w:lineRule="auto"/>
              <w:ind w:left="227" w:right="227" w:firstLine="0"/>
              <w:rPr>
                <w:rFonts w:ascii="Arial" w:hAnsi="Arial" w:cs="Arial" w:eastAsia="Arial"/>
                <w:sz w:val="22"/>
                <w:szCs w:val="22"/>
              </w:rPr>
            </w:pPr>
            <w:r>
              <w:t xml:space="preserve">Mereka yang berada di situ bertukar pandangan seolah-olah mereka tidak pernah mendengar perkara sebegitu. Sup Batu?</w:t>
            </w:r>
          </w:p>
          <w:p w14:paraId="0000004E">
            <w:pPr>
              <w:spacing w:after="200" w:before="200" w:line="360" w:lineRule="auto"/>
              <w:ind w:left="227" w:right="227" w:firstLine="0"/>
              <w:rPr>
                <w:rFonts w:ascii="Arial" w:hAnsi="Arial" w:cs="Arial" w:eastAsia="Arial"/>
                <w:sz w:val="22"/>
                <w:szCs w:val="22"/>
              </w:rPr>
            </w:pPr>
            <w:r>
              <w:t xml:space="preserve">Berita itu tersebar dengan pantas ke seluruh kampung. Semua penduduk kampung meninggalkan rumah mereka untuk melihat wanita tua gila ini dan Sup Batunya dengan mata dan kepala mereka sendiri. Semasa orang ramai tiba, wanita tua itu terus mengacau periuk sambil bersenandung. </w:t>
            </w:r>
          </w:p>
          <w:p w14:paraId="0000004F">
            <w:pPr>
              <w:spacing w:after="200" w:before="200" w:line="360" w:lineRule="auto"/>
              <w:ind w:left="227" w:right="227" w:firstLine="0"/>
              <w:rPr>
                <w:rFonts w:ascii="Arial" w:hAnsi="Arial" w:cs="Arial" w:eastAsia="Arial"/>
                <w:sz w:val="22"/>
                <w:szCs w:val="22"/>
              </w:rPr>
            </w:pPr>
            <w:r>
              <w:t xml:space="preserve">Apabila dia perasan bahawa terdapat ramai orang berkumpul, dia berhenti mengacau dan menjamah sup itu. "Mmmmmmm… Ini akan menjadi sup yang paling lazat. Ia seperti kurang sesuatu. If only there were some onions…” </w:t>
            </w:r>
          </w:p>
          <w:p w14:paraId="00000050">
            <w:pPr>
              <w:spacing w:after="200" w:before="200" w:line="360" w:lineRule="auto"/>
              <w:ind w:left="227" w:right="227" w:firstLine="0"/>
              <w:rPr>
                <w:rFonts w:ascii="Arial" w:hAnsi="Arial" w:cs="Arial" w:eastAsia="Arial"/>
                <w:sz w:val="22"/>
                <w:szCs w:val="22"/>
              </w:rPr>
            </w:pPr>
            <w:r>
              <w:t xml:space="preserve">Seorang wanita mempunyai beberapa bawang lama yang dia simpan. Bawang ini kecil dan berkedut tetapi masih sedap dimakan. "Saya ada beberapa biji bawang," dia menawarkannya. Dia mengambilnya dari rumahnya, memotongnya, dan menambahkan ke dalam periuk menggelegak hitam yang besar.</w:t>
            </w:r>
          </w:p>
          <w:p w14:paraId="00000051">
            <w:pPr>
              <w:spacing w:after="200" w:before="200" w:line="360" w:lineRule="auto"/>
              <w:ind w:left="227" w:right="227" w:firstLine="0"/>
              <w:rPr>
                <w:rFonts w:ascii="Arial" w:hAnsi="Arial" w:cs="Arial" w:eastAsia="Arial"/>
                <w:sz w:val="22"/>
                <w:szCs w:val="22"/>
              </w:rPr>
            </w:pPr>
            <w:r>
              <w:t xml:space="preserve">Selepas beberapa lama, perempuan tua itu menjamah sup itu semula. "Ya, sup ini akan menjadi sangat sedap.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“Sayur-sayuran!” kedengaran suara daripada orang ramai, “Ia memerlukan lebih banyak sayur-sayuran. Saya ada sedikit bayam. Ia tidak banyak tetapi anda boleh menggunakannya.” Seorang lagi membawa beberapa biji kentang lama. Orang lain pula membawa kubis. Sedikit bawang putih. Lobak merah. Sebiji labu. Garam. Ayam tua yang kurus. Some chillies. Rempah-ratus.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Bau sup memenuhi segenap kampung. Ia mengingatkan penduduk kampung tersebut pada zaman dahulu. Mereka mula bercakap antara satu sama lain, bertukar-tukar cerita dan berita, malah bergurau-senda. Ketawa kedengaran lagi buat pertama kalinya dalam beberapa tahun. </w:t>
            </w:r>
          </w:p>
          <w:p w14:paraId="00000055">
            <w:pPr>
              <w:spacing w:after="200" w:before="200" w:line="360" w:lineRule="auto"/>
              <w:ind w:left="227" w:right="227" w:firstLine="0"/>
              <w:rPr>
                <w:rFonts w:ascii="Arial" w:hAnsi="Arial" w:cs="Arial" w:eastAsia="Arial"/>
                <w:sz w:val="22"/>
                <w:szCs w:val="22"/>
              </w:rPr>
            </w:pPr>
            <w:r>
              <w:t xml:space="preserve">Akhirnya, wanita tua itu berhenti mengacau. Dia menjamah sup dan mengisytiharkan dengan mengerdipkan matanya, “Sup Batu ini hampir siap. Dan begitu banyak untuk dimakan seorang. Saya tertanya-tanya jika anda akan membantu saya menghabiskannya."</w:t>
            </w:r>
          </w:p>
          <w:p w14:paraId="00000056">
            <w:pPr>
              <w:spacing w:after="200" w:before="200" w:line="360" w:lineRule="auto"/>
              <w:ind w:left="227" w:right="227" w:firstLine="0"/>
              <w:rPr>
                <w:rFonts w:ascii="Arial" w:hAnsi="Arial" w:cs="Arial" w:eastAsia="Arial"/>
                <w:sz w:val="22"/>
                <w:szCs w:val="22"/>
              </w:rPr>
            </w:pPr>
            <w:r>
              <w:t xml:space="preserve">Semua orang pulang ke rumah masing-masing untuk mengambil mangkuk dan sudu. Walaupun terdapat begitu ramai orang, tetapi sup itu cukup untuk semua. Mereka makan sup sehingga mereka semua kenyang. Dan ia adalah Sup Batu paling lazat yang pernah mereka rasa.</w:t>
            </w:r>
          </w:p>
          <w:p w14:paraId="00000057">
            <w:pPr>
              <w:spacing w:after="200" w:before="200" w:line="360" w:lineRule="auto"/>
              <w:ind w:left="227" w:right="227" w:firstLine="0"/>
              <w:rPr>
                <w:rFonts w:ascii="Arial" w:hAnsi="Arial" w:cs="Arial" w:eastAsia="Arial"/>
                <w:sz w:val="22"/>
                <w:szCs w:val="22"/>
              </w:rPr>
            </w:pPr>
            <w:r>
              <w:t xml:space="preserve">Setelah selesai makan, penduduk kampung membawa keluar gendang dan alat muzik lain dan mula menyanyikan lagu sambil menari. Mereka menyanyi dan menari sehingga senja. Kemudian, penduduk kampung mengucapkan terima kasih kepada wanita itu dan pulang ke rumah masing-masing sambil berbual sesama sendiri. Akhirnya, bunyi tawa dan nyanyian berkumandang sekali lagi di kampung pada petang itu. </w:t>
            </w:r>
          </w:p>
          <w:p w14:paraId="00000058">
            <w:pPr>
              <w:spacing w:after="200" w:before="200" w:line="360" w:lineRule="auto"/>
              <w:ind w:left="227" w:right="227" w:firstLine="0"/>
              <w:rPr>
                <w:rFonts w:ascii="Arial" w:hAnsi="Arial" w:cs="Arial" w:eastAsia="Arial"/>
                <w:sz w:val="22"/>
                <w:szCs w:val="22"/>
              </w:rPr>
            </w:pPr>
            <w:r>
              <w:t xml:space="preserve">Ketika bintang petang mula bersinar, wanita tua itu ditinggalkan sendirian di tengah kampung. Dia mengumpulkan batu putih di dalam beg perang kecilnya dan meletakkan periuk hitam besarnya di atas kepalanya. Tanpa ucapan perpisahan, dia perlahan-lahan mula menyusuri jalan berliku yang menghala ke luar kampung. </w:t>
            </w:r>
          </w:p>
          <w:p w14:paraId="00000059">
            <w:pPr>
              <w:spacing w:after="200" w:before="200" w:line="360" w:lineRule="auto"/>
              <w:ind w:left="227" w:right="227" w:firstLine="0"/>
              <w:rPr>
                <w:rFonts w:ascii="Arial" w:hAnsi="Arial" w:cs="Arial" w:eastAsia="Arial"/>
                <w:sz w:val="22"/>
                <w:szCs w:val="22"/>
              </w:rPr>
            </w:pPr>
            <w:r>
              <w:t xml:space="preserve">Sebelum dia pergi, budak lelaki itu melihatnya dan berlari ke arahnya. "Why are you leaving?" he asked.</w:t>
            </w:r>
          </w:p>
          <w:p w14:paraId="0000005A">
            <w:pPr>
              <w:spacing w:after="200" w:before="200" w:line="360" w:lineRule="auto"/>
              <w:ind w:left="227" w:right="227" w:firstLine="0"/>
              <w:rPr>
                <w:rFonts w:ascii="Arial" w:hAnsi="Arial" w:cs="Arial" w:eastAsia="Arial"/>
                <w:sz w:val="22"/>
                <w:szCs w:val="22"/>
              </w:rPr>
            </w:pPr>
            <w:r>
              <w:t xml:space="preserve">"Kerja saya di sini sudah selesai," jawab wanita tua itu. "Tetapi kami memerlukan seseorang seperti nenek untuk membantu kami," kata budak itu.</w:t>
            </w:r>
          </w:p>
          <w:p w14:paraId="0000005B">
            <w:pPr>
              <w:spacing w:after="200" w:before="200" w:line="360" w:lineRule="auto"/>
              <w:ind w:left="227" w:right="227" w:firstLine="0"/>
              <w:rPr>
                <w:rFonts w:ascii="Arial" w:hAnsi="Arial" w:cs="Arial" w:eastAsia="Arial"/>
                <w:sz w:val="22"/>
                <w:szCs w:val="22"/>
              </w:rPr>
            </w:pPr>
            <w:r>
              <w:t xml:space="preserve">Dia mencapai beg perang kecilnya dan menghulurkan batu putih kepada budak lelaki itu. "Kamu mempunyai semua bahan yang kamu perlukan untuk memasak Sup Batu." Kemudian dia perlahan-lahan menyusuri jalan. Budak lelaki itu memerhati dan melambai sehingga dia tidak dapat melihatnya lagi. </w:t>
            </w:r>
          </w:p>
          <w:p w14:paraId="0000005C">
            <w:pPr>
              <w:spacing w:after="200" w:before="200" w:line="360" w:lineRule="auto"/>
              <w:ind w:left="227" w:right="227" w:firstLine="0"/>
              <w:rPr>
                <w:rFonts w:ascii="Arial" w:hAnsi="Arial" w:cs="Arial" w:eastAsia="Arial"/>
                <w:sz w:val="22"/>
                <w:szCs w:val="22"/>
              </w:rPr>
            </w:pPr>
            <w:r>
              <w:t xml:space="preserve">Orang kampung tidak pernah melihat wanita itu lagi. Tetapi kehidupan di kampung terus berkembang maju - ketika susah dan senang, mereka tidak pernah memutuskan hubungan antara satu sama lain lagi kerana mereka masih teruskan tradisi memasak Sup Batu yang paling lazat itu. </w:t>
            </w:r>
          </w:p>
          <w:p w14:paraId="0000005D">
            <w:pPr>
              <w:spacing w:after="200" w:before="200" w:line="360" w:lineRule="auto"/>
              <w:ind w:left="227" w:right="227" w:firstLine="0"/>
              <w:rPr>
                <w:rFonts w:ascii="Arial" w:hAnsi="Arial" w:cs="Arial" w:eastAsia="Arial"/>
                <w:i w:val="1"/>
                <w:sz w:val="22"/>
                <w:szCs w:val="22"/>
              </w:rPr>
              <w:pStyle w:val="P68B1DB1-Normal1"/>
            </w:pPr>
            <w:r>
              <w:t>Tamat.</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Masa dan hari yang paling sesuai untuk semua orang</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Petua untuk Meneruskan Sokongan untuk Kumpulan Sokongan Secara Bersemuka atau Dalam Talian: </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Kadang-kadang apabila kita mengalami tekanan, berasa keseorangan, atau sekadar memerlukan sokongan, hantarlah kiriman kasih sayang kepada diri kita sendiri untuk membantu.</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Terbuka kepada sifat Kasih Sayang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Semasa berhenti seketika, ia mungkin membantu jika anda mengikut arahan anda sendiri.</w:t>
      </w:r>
    </w:p>
    <w:p w14:paraId="00000076">
      <w:pPr>
        <w:spacing w:after="180" w:line="360" w:lineRule="auto"/>
        <w:rPr>
          <w:b w:val="1"/>
        </w:rPr>
        <w:pStyle w:val="P68B1DB1-Normal2"/>
      </w:pPr>
      <w:r>
        <w:t xml:space="preserve">Langkah 1: Persediaan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Cari posisi duduk yang selesa, kaki bersimpuh di atas lantai, tangan anda diletakkan di pangkuan anda. [</w:t>
      </w:r>
      <w:r>
        <w:rPr>
          <w:i w:val="1"/>
        </w:rPr>
        <w:t xml:space="preserve">Pause </w:t>
      </w:r>
      <w:r>
        <w:t>]</w:t>
      </w:r>
    </w:p>
    <w:p w14:paraId="0000007A">
      <w:pPr>
        <w:spacing w:after="180" w:line="360" w:lineRule="auto"/>
      </w:pPr>
      <w:r>
        <w:t xml:space="preserve">Tutup mata anda jika anda berasa lebih selesa begitu. [</w:t>
      </w:r>
      <w:r>
        <w:rPr>
          <w:i w:val="1"/>
        </w:rPr>
        <w:t>Pause</w:t>
      </w:r>
      <w:r>
        <w:t xml:space="preserve"> ]</w:t>
      </w:r>
    </w:p>
    <w:p w14:paraId="0000007B">
      <w:pPr>
        <w:spacing w:after="180" w:line="360" w:lineRule="auto"/>
        <w:rPr>
          <w:b w:val="1"/>
        </w:rPr>
        <w:pStyle w:val="P68B1DB1-Normal2"/>
      </w:pPr>
      <w:r>
        <w:t xml:space="preserve">Langkah 2: Menjadi Sedar</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Perhatikan apa yang sedang anda fikirkan. Perhatikan jika ia adalah pemikiran negatif atau positif. [</w:t>
      </w:r>
      <w:r>
        <w:rPr>
          <w:i w:val="1"/>
        </w:rPr>
        <w:t>Pause</w:t>
      </w:r>
      <w:r>
        <w:t xml:space="preserve"> ]</w:t>
      </w:r>
    </w:p>
    <w:p w14:paraId="0000007E">
      <w:pPr>
        <w:spacing w:after="180" w:line="360" w:lineRule="auto"/>
        <w:ind w:right="-336"/>
      </w:pPr>
      <w:r>
        <w:t xml:space="preserve">Perhatikan juga emosi yang sedang anda alami. Perhatikan sama ada perasaan anda menyenangkan atau kurang menyenangkan. [</w:t>
      </w:r>
      <w:r>
        <w:rPr>
          <w:i w:val="1"/>
        </w:rPr>
        <w:t>Pause</w:t>
      </w:r>
      <w:r>
        <w:t xml:space="preserve"> ]</w:t>
      </w:r>
    </w:p>
    <w:p w14:paraId="0000007F">
      <w:pPr>
        <w:spacing w:after="180" w:line="360" w:lineRule="auto"/>
      </w:pPr>
      <w:r>
        <w:t xml:space="preserve">Perhatikan keadaan badan anda. Perhatikan jika anda mempunyai sebarang ketidakselesaan atau ketegangan. [</w:t>
      </w:r>
      <w:r>
        <w:rPr>
          <w:i w:val="1"/>
        </w:rPr>
        <w:t>Pause</w:t>
      </w:r>
      <w:r>
        <w:t xml:space="preserve"> ]</w:t>
      </w:r>
    </w:p>
    <w:p w14:paraId="00000080">
      <w:pPr>
        <w:spacing w:after="180" w:line="360" w:lineRule="auto"/>
        <w:rPr>
          <w:b w:val="1"/>
        </w:rPr>
        <w:pStyle w:val="P68B1DB1-Normal2"/>
      </w:pPr>
      <w:r>
        <w:t xml:space="preserve">Langkah 3: Terbuka pada sifat Kebaikan Kasih Sayang</w:t>
      </w:r>
    </w:p>
    <w:p w14:paraId="00000081">
      <w:pPr>
        <w:spacing w:after="180" w:line="360" w:lineRule="auto"/>
      </w:pPr>
      <w:r>
        <w:t xml:space="preserve">Berhubung ke hati anda dengan cara yang baik dan lembut. Anda boleh meletakkan satu tangan pada jantung atau dada anda.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Semoga saya tenteram. [</w:t>
      </w:r>
      <w:r>
        <w:rPr>
          <w:i w:val="1"/>
        </w:rPr>
        <w:t>Pause</w:t>
      </w:r>
      <w:r>
        <w:t xml:space="preserve"> ]</w:t>
      </w:r>
    </w:p>
    <w:p w14:paraId="00000084">
      <w:pPr>
        <w:spacing w:after="200" w:line="360" w:lineRule="auto"/>
        <w:ind w:left="720" w:firstLine="0"/>
      </w:pPr>
      <w:r>
        <w:t xml:space="preserve">Semoga saya selamat. [</w:t>
      </w:r>
      <w:r>
        <w:rPr>
          <w:i w:val="1"/>
        </w:rPr>
        <w:t>Pause</w:t>
      </w:r>
      <w:r>
        <w:t xml:space="preserve"> ]</w:t>
      </w:r>
    </w:p>
    <w:p w14:paraId="00000085">
      <w:pPr>
        <w:spacing w:after="200" w:line="360" w:lineRule="auto"/>
        <w:ind w:left="720" w:firstLine="0"/>
      </w:pPr>
      <w:r>
        <w:t xml:space="preserve">Semoga saya sihat. [</w:t>
      </w:r>
      <w:r>
        <w:rPr>
          <w:i w:val="1"/>
        </w:rPr>
        <w:t>Pause</w:t>
      </w:r>
      <w:r>
        <w:t xml:space="preserve"> ]</w:t>
      </w:r>
    </w:p>
    <w:p w14:paraId="00000086">
      <w:pPr>
        <w:spacing w:after="200" w:line="360" w:lineRule="auto"/>
        <w:ind w:left="720" w:firstLine="0"/>
      </w:pPr>
      <w:r>
        <w:t xml:space="preserve">Semoga saya gembira. [</w:t>
      </w:r>
      <w:r>
        <w:rPr>
          <w:i w:val="1"/>
        </w:rPr>
        <w:t>Pause</w:t>
      </w:r>
      <w:r>
        <w:t xml:space="preserve"> ]</w:t>
      </w:r>
    </w:p>
    <w:p w14:paraId="00000087">
      <w:pPr>
        <w:spacing w:after="200" w:line="360" w:lineRule="auto"/>
        <w:ind w:left="720" w:firstLine="0"/>
        <w:rPr>
          <w:i w:val="1"/>
        </w:rPr>
      </w:pPr>
      <w:r>
        <w:t xml:space="preserve">Semoga saya rasa disayangi. [</w:t>
      </w:r>
      <w:r>
        <w:rPr>
          <w:i w:val="1"/>
        </w:rPr>
        <w:t>Pause</w:t>
      </w:r>
      <w:r>
        <w:t xml:space="preserve"> ]</w:t>
      </w:r>
    </w:p>
    <w:p w14:paraId="00000088">
      <w:pPr>
        <w:spacing w:after="200" w:line="360" w:lineRule="auto"/>
        <w:rPr>
          <w:i w:val="1"/>
        </w:rPr>
        <w:pStyle w:val="P68B1DB1-Normal1"/>
      </w:pPr>
      <w:r>
        <w:t>Lampiran</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Semoga anda dalam perasaan yang tenang. [</w:t>
      </w:r>
      <w:r>
        <w:rPr>
          <w:i w:val="1"/>
        </w:rPr>
        <w:t>Pause</w:t>
      </w:r>
      <w:r>
        <w:t xml:space="preserve"> ]</w:t>
      </w:r>
    </w:p>
    <w:p w14:paraId="0000008B">
      <w:pPr>
        <w:spacing w:after="200" w:line="360" w:lineRule="auto"/>
        <w:ind w:left="720" w:firstLine="0"/>
      </w:pPr>
      <w:r>
        <w:t xml:space="preserve">Semoga anda selamat. [</w:t>
      </w:r>
      <w:r>
        <w:rPr>
          <w:i w:val="1"/>
        </w:rPr>
        <w:t>Pause</w:t>
      </w:r>
      <w:r>
        <w:t xml:space="preserve"> ]</w:t>
      </w:r>
    </w:p>
    <w:p w14:paraId="0000008C">
      <w:pPr>
        <w:spacing w:after="200" w:line="360" w:lineRule="auto"/>
        <w:ind w:left="720" w:firstLine="0"/>
      </w:pPr>
      <w:r>
        <w:t xml:space="preserve">Semoga sihat hendaknya. [</w:t>
      </w:r>
      <w:r>
        <w:rPr>
          <w:i w:val="1"/>
        </w:rPr>
        <w:t>Pause</w:t>
      </w:r>
      <w:r>
        <w:t xml:space="preserve"> ]</w:t>
      </w:r>
    </w:p>
    <w:p w14:paraId="0000008D">
      <w:pPr>
        <w:spacing w:after="200" w:line="360" w:lineRule="auto"/>
        <w:ind w:left="720" w:firstLine="0"/>
      </w:pPr>
      <w:r>
        <w:t xml:space="preserve">Semoga anda bahagia.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Lampiran</w:t>
      </w:r>
    </w:p>
    <w:p w14:paraId="00000090">
      <w:pPr>
        <w:spacing w:after="200" w:line="360" w:lineRule="auto"/>
        <w:rPr>
          <w:b w:val="1"/>
        </w:rPr>
        <w:pStyle w:val="P68B1DB1-Normal2"/>
      </w:pPr>
      <w:r>
        <w:t xml:space="preserve">Langkah 4: Meluaskan Kesedaran</w:t>
      </w:r>
    </w:p>
    <w:p w14:paraId="00000091">
      <w:pPr>
        <w:spacing w:after="200" w:line="360" w:lineRule="auto"/>
      </w:pPr>
      <w:r>
        <w:t xml:space="preserve">Benarkan tumpuan anda meluas ke seluruh badan. [</w:t>
      </w:r>
      <w:r>
        <w:rPr>
          <w:i w:val="1"/>
        </w:rPr>
        <w:t>Pause</w:t>
      </w:r>
      <w:r>
        <w:t xml:space="preserve"> ]</w:t>
      </w:r>
    </w:p>
    <w:p w14:paraId="00000092">
      <w:pPr>
        <w:spacing w:after="200" w:line="360" w:lineRule="auto"/>
      </w:pPr>
      <w:r>
        <w:t xml:space="preserve">Benarkan tumpuan anda berkembang kepada bunyi di dalam bilik.</w:t>
      </w:r>
      <w:r>
        <w:rPr>
          <w:i w:val="1"/>
        </w:rPr>
        <w:t xml:space="preserve"> </w:t>
      </w:r>
      <w:r>
        <w:t>[</w:t>
      </w:r>
      <w:r>
        <w:rPr>
          <w:i w:val="1"/>
        </w:rPr>
        <w:t>Pause</w:t>
      </w:r>
      <w:r>
        <w:t xml:space="preserve"> ]</w:t>
      </w:r>
    </w:p>
    <w:p w14:paraId="00000093">
      <w:pPr>
        <w:spacing w:after="200" w:line="360" w:lineRule="auto"/>
      </w:pPr>
      <w:r>
        <w:t xml:space="preserve">Apabila anda sudah bersedia, buka mata anda semula. [</w:t>
      </w:r>
      <w:r>
        <w:rPr>
          <w:i w:val="1"/>
        </w:rPr>
        <w:t>Pause</w:t>
      </w:r>
      <w:r>
        <w:t xml:space="preserve"> ]</w:t>
      </w:r>
    </w:p>
    <w:p w14:paraId="00000094">
      <w:pPr>
        <w:spacing w:after="200" w:line="360" w:lineRule="auto"/>
        <w:rPr>
          <w:b w:val="1"/>
        </w:rPr>
        <w:pStyle w:val="P68B1DB1-Normal2"/>
      </w:pPr>
      <w:r>
        <w:t xml:space="preserve">Langkah 5: Renungan Diri</w:t>
      </w:r>
    </w:p>
    <w:p w14:paraId="00000095">
      <w:pPr>
        <w:spacing w:after="200" w:line="360" w:lineRule="auto"/>
      </w:pPr>
      <w:r>
        <w:t xml:space="preserve">Take a moment to reflect on your experience. </w:t>
      </w:r>
    </w:p>
    <w:p w14:paraId="00000096">
      <w:pPr>
        <w:spacing w:after="200" w:line="360" w:lineRule="auto"/>
      </w:pPr>
      <w:r>
        <w:t xml:space="preserve">Apabila anda sudah bersedia, buka mata anda semula.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Mengedarkan sijil tamat program kepada ibu bapa pada akhir sesi. Ini adalah satu pengiktirafan kecil atas pencapaian mereka menamatkan program.</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Boleh puji tentang apa sahaja asalkan pujian itu ikhlas.</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