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B807" w14:textId="618ADF72" w:rsidR="00047F25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1B1FE7">
        <w:rPr>
          <w:rFonts w:ascii="Prompt" w:hAnsi="Prompt" w:cs="Prompt"/>
          <w:b/>
          <w:bCs/>
          <w:color w:val="003B71"/>
          <w:sz w:val="36"/>
          <w:szCs w:val="36"/>
          <w:cs/>
        </w:rPr>
        <w:t>ข้อกำหนดและเงื่อนไขการผ่อนชำระ</w:t>
      </w:r>
    </w:p>
    <w:p w14:paraId="27AB0C1B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1C60A402" w14:textId="77777777" w:rsidR="00047F25" w:rsidRPr="001B1FE7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1B1FE7">
        <w:rPr>
          <w:rFonts w:ascii="Prompt" w:hAnsi="Prompt" w:cs="Prompt"/>
          <w:b/>
          <w:bCs/>
          <w:color w:val="003B71"/>
          <w:sz w:val="24"/>
          <w:szCs w:val="24"/>
          <w:cs/>
        </w:rPr>
        <w:t>คุณได้เลือกแผนการผ่อนชำระ เพื่อประโยชน์ของคุณ กรุณาศึกษาข้อกำหนดและเงื่อนไขโดยละเอียด</w:t>
      </w:r>
    </w:p>
    <w:p w14:paraId="4280B4CC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5EA4C84E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รู้ใจ เสนอเบี้ยประกันภัยในราคาที่เข้าถึงได้ และสามารถเลือกผ่อนชำระได้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โดยรู้ใจจะทำการชำระเบี้ยประกันภัยเต็มจำนวนให้แก่บริษัทประกันภัยในนามของคุณ ตามกฎของความคุ้มครองที่ คปภ. กำหนด</w:t>
      </w:r>
    </w:p>
    <w:p w14:paraId="72A53C23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ซึ่งแผนการผ่อนชำระสามารถทำได้เฉพาะบัตรเครดิต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บัตรเดบิต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หรือช่องทางอื่นๆ ที่กำหนดไว้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E00D84">
        <w:rPr>
          <w:rFonts w:ascii="Prompt" w:hAnsi="Prompt" w:cs="Prompt"/>
          <w:color w:val="003B71"/>
          <w:sz w:val="24"/>
          <w:szCs w:val="24"/>
          <w:cs/>
        </w:rPr>
        <w:t>เท่านั้น</w:t>
      </w:r>
    </w:p>
    <w:p w14:paraId="480108D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>เมื่อคุณเลือกแผนการผ่อนชำระ รู้ใจ ถือว่าคุณได้ตกลงและยอมรับว่าการผิดนัดชำระเบี้ยประกันงวดหนึ่ง</w:t>
      </w:r>
    </w:p>
    <w:p w14:paraId="6ABC2EB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E00D84">
        <w:rPr>
          <w:rFonts w:ascii="Prompt" w:hAnsi="Prompt" w:cs="Prompt"/>
          <w:color w:val="003B71"/>
          <w:sz w:val="24"/>
          <w:szCs w:val="24"/>
          <w:cs/>
        </w:rPr>
        <w:t xml:space="preserve">งวดใดจะถือว่าเป็นการผิดข้อกำหนดและเงื่อนไขการผ่อนชำระ กรณีที่เกิดการผิดนัดชำระเบี้ยประกัน </w:t>
      </w:r>
      <w:r w:rsidRPr="00531CBF">
        <w:rPr>
          <w:rFonts w:ascii="Prompt" w:hAnsi="Prompt" w:cs="Prompt"/>
          <w:color w:val="003B71"/>
          <w:sz w:val="24"/>
          <w:szCs w:val="24"/>
          <w:cs/>
        </w:rPr>
        <w:t>เรา</w:t>
      </w:r>
    </w:p>
    <w:p w14:paraId="5059E95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ถือว่าคุณประสงค์ที่จะให้เราทำการพิจารณายกเลิกกรมธรรม์ โดยเราจะทำการติดต่อไปยังบริษัท</w:t>
      </w:r>
    </w:p>
    <w:p w14:paraId="2458AE68" w14:textId="77777777" w:rsidR="00047F25" w:rsidRPr="001B1FE7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531CBF">
        <w:rPr>
          <w:rFonts w:ascii="Prompt" w:hAnsi="Prompt" w:cs="Prompt"/>
          <w:color w:val="003B71"/>
          <w:sz w:val="24"/>
          <w:szCs w:val="24"/>
          <w:cs/>
        </w:rPr>
        <w:t>ประกันภัยเพื่อดำเนินการยกเลิกกรมธรรม์ของคุณต่อไป</w:t>
      </w:r>
    </w:p>
    <w:p w14:paraId="7C832A8C" w14:textId="77777777" w:rsidR="00047F25" w:rsidRPr="001B1FE7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4E9BC5CD" w14:textId="4F0447DA" w:rsidR="00047F25" w:rsidRDefault="00047F25" w:rsidP="003E6A9A">
      <w:pPr>
        <w:spacing w:after="40"/>
      </w:pPr>
      <w:r w:rsidRPr="001B1FE7">
        <w:rPr>
          <w:rFonts w:ascii="Prompt" w:hAnsi="Prompt" w:cs="Prompt"/>
          <w:color w:val="003B71"/>
          <w:sz w:val="24"/>
          <w:szCs w:val="24"/>
          <w:cs/>
        </w:rPr>
        <w:t>*ข้อกำหนดและเงื่อนไขการผ่อนชำระเป็นไปตามที่บริษัทกำหนด</w:t>
      </w:r>
    </w:p>
    <w:p w14:paraId="27BEAA0F" w14:textId="10A9CDBA" w:rsidR="00047F25" w:rsidRDefault="00047F25"/>
    <w:p w14:paraId="64A7AA40" w14:textId="77777777" w:rsidR="00047F25" w:rsidRPr="00407480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36"/>
          <w:szCs w:val="36"/>
        </w:rPr>
      </w:pPr>
      <w:r w:rsidRPr="00407480">
        <w:rPr>
          <w:rFonts w:ascii="Prompt" w:hAnsi="Prompt" w:cs="Prompt"/>
          <w:b/>
          <w:bCs/>
          <w:color w:val="003B71"/>
          <w:sz w:val="36"/>
          <w:szCs w:val="36"/>
        </w:rPr>
        <w:t>Terms and Conditions of Instalment Payment</w:t>
      </w:r>
    </w:p>
    <w:p w14:paraId="0F3B54F6" w14:textId="77777777" w:rsidR="00047F25" w:rsidRPr="0097479E" w:rsidRDefault="00047F25" w:rsidP="00047F25">
      <w:pPr>
        <w:tabs>
          <w:tab w:val="left" w:pos="4132"/>
        </w:tabs>
        <w:spacing w:line="216" w:lineRule="auto"/>
        <w:jc w:val="center"/>
        <w:rPr>
          <w:rFonts w:ascii="Prompt" w:hAnsi="Prompt" w:cs="Prompt"/>
          <w:b/>
          <w:bCs/>
          <w:color w:val="003B71"/>
          <w:sz w:val="12"/>
          <w:szCs w:val="12"/>
        </w:rPr>
      </w:pPr>
    </w:p>
    <w:p w14:paraId="72371092" w14:textId="77777777" w:rsidR="00047F25" w:rsidRPr="00407480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b/>
          <w:bCs/>
          <w:color w:val="003B71"/>
          <w:sz w:val="24"/>
          <w:szCs w:val="24"/>
        </w:rPr>
      </w:pPr>
      <w:r w:rsidRPr="00407480">
        <w:rPr>
          <w:rFonts w:ascii="Prompt" w:hAnsi="Prompt" w:cs="Prompt"/>
          <w:b/>
          <w:bCs/>
          <w:color w:val="003B71"/>
          <w:sz w:val="24"/>
          <w:szCs w:val="24"/>
        </w:rPr>
        <w:t>You have chosen an instalment payment plan, please study the terms and conditions thoroughly.</w:t>
      </w:r>
    </w:p>
    <w:p w14:paraId="45839B83" w14:textId="77777777" w:rsidR="00047F25" w:rsidRPr="0097479E" w:rsidRDefault="00047F25" w:rsidP="00047F25">
      <w:pPr>
        <w:tabs>
          <w:tab w:val="left" w:pos="4132"/>
        </w:tabs>
        <w:spacing w:line="216" w:lineRule="auto"/>
        <w:rPr>
          <w:rFonts w:ascii="Prompt" w:hAnsi="Prompt" w:cs="Prompt"/>
          <w:color w:val="003B71"/>
          <w:sz w:val="12"/>
          <w:szCs w:val="12"/>
        </w:rPr>
      </w:pPr>
    </w:p>
    <w:p w14:paraId="64F1CEC6" w14:textId="77777777" w:rsidR="00047F25" w:rsidRPr="00FB6C2B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Roojai provides you with an affordable premium that you can pay by instalment.</w:t>
      </w:r>
    </w:p>
    <w:p w14:paraId="2B96682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To do so, Roojai advances the full premium to the insurer on your behalf, in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</w:p>
    <w:p w14:paraId="4425B0E6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compliance with the Cash-Before-Cover rule prescribed by OIC.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This method is </w:t>
      </w:r>
    </w:p>
    <w:p w14:paraId="75004B82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available for payment by credit card debit card</w:t>
      </w:r>
      <w:r>
        <w:rPr>
          <w:rFonts w:ascii="Prompt" w:hAnsi="Prompt" w:cs="Prompt" w:hint="cs"/>
          <w:color w:val="003B71"/>
          <w:sz w:val="24"/>
          <w:szCs w:val="24"/>
          <w:cs/>
        </w:rPr>
        <w:t xml:space="preserve"> </w:t>
      </w:r>
      <w:r>
        <w:rPr>
          <w:rFonts w:ascii="Prompt" w:hAnsi="Prompt" w:cs="Prompt"/>
          <w:color w:val="003B71"/>
          <w:sz w:val="24"/>
          <w:szCs w:val="24"/>
        </w:rPr>
        <w:t xml:space="preserve">or other payment method as </w:t>
      </w:r>
    </w:p>
    <w:p w14:paraId="275D9FE8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>
        <w:rPr>
          <w:rFonts w:ascii="Prompt" w:hAnsi="Prompt" w:cs="Prompt"/>
          <w:color w:val="003B71"/>
          <w:sz w:val="24"/>
          <w:szCs w:val="24"/>
        </w:rPr>
        <w:t>specified only</w:t>
      </w:r>
      <w:r w:rsidRPr="001138B8">
        <w:rPr>
          <w:rFonts w:ascii="Prompt" w:hAnsi="Prompt" w:cs="Prompt"/>
          <w:color w:val="003B71"/>
          <w:sz w:val="24"/>
          <w:szCs w:val="24"/>
        </w:rPr>
        <w:t xml:space="preserve">. By choosing this plan, you agree and accept that if you fail to pay </w:t>
      </w:r>
    </w:p>
    <w:p w14:paraId="4DCC4D7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for any instalment, you are in breach of our payment terms and conditions. </w:t>
      </w:r>
    </w:p>
    <w:p w14:paraId="31C595D1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>As a result, Roojai will consider that you have instructed us to cancel your policy.</w:t>
      </w:r>
    </w:p>
    <w:p w14:paraId="041151DD" w14:textId="77777777" w:rsidR="00047F25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1138B8">
        <w:rPr>
          <w:rFonts w:ascii="Prompt" w:hAnsi="Prompt" w:cs="Prompt"/>
          <w:color w:val="003B71"/>
          <w:sz w:val="24"/>
          <w:szCs w:val="24"/>
        </w:rPr>
        <w:t xml:space="preserve">We will ask the insurer to proceed with your policy cancellation. </w:t>
      </w:r>
      <w:r w:rsidRPr="00FA42DD">
        <w:rPr>
          <w:rFonts w:ascii="Prompt" w:hAnsi="Prompt" w:cs="Prompt"/>
          <w:color w:val="003B71"/>
          <w:sz w:val="24"/>
          <w:szCs w:val="24"/>
        </w:rPr>
        <w:t xml:space="preserve">Without payment </w:t>
      </w:r>
    </w:p>
    <w:p w14:paraId="277E4415" w14:textId="77777777" w:rsidR="00047F25" w:rsidRPr="00407480" w:rsidRDefault="00047F25" w:rsidP="0097479E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  <w:r w:rsidRPr="00FA42DD">
        <w:rPr>
          <w:rFonts w:ascii="Prompt" w:hAnsi="Prompt" w:cs="Prompt"/>
          <w:color w:val="003B71"/>
          <w:sz w:val="24"/>
          <w:szCs w:val="24"/>
        </w:rPr>
        <w:t>from you, your policy will expire</w:t>
      </w:r>
      <w:r>
        <w:rPr>
          <w:rFonts w:ascii="Prompt" w:hAnsi="Prompt" w:cs="Prompt"/>
          <w:color w:val="003B71"/>
          <w:sz w:val="24"/>
          <w:szCs w:val="24"/>
        </w:rPr>
        <w:t xml:space="preserve"> </w:t>
      </w:r>
      <w:r w:rsidRPr="00FA42DD">
        <w:rPr>
          <w:rFonts w:ascii="Prompt" w:hAnsi="Prompt" w:cs="Prompt"/>
          <w:color w:val="003B71"/>
          <w:sz w:val="24"/>
          <w:szCs w:val="24"/>
        </w:rPr>
        <w:t>after your first missed payment.</w:t>
      </w:r>
    </w:p>
    <w:p w14:paraId="444E2937" w14:textId="77777777" w:rsidR="00047F25" w:rsidRPr="00407480" w:rsidRDefault="00047F25" w:rsidP="003E6A9A">
      <w:pPr>
        <w:tabs>
          <w:tab w:val="left" w:pos="4132"/>
        </w:tabs>
        <w:spacing w:after="40" w:line="216" w:lineRule="auto"/>
        <w:rPr>
          <w:rFonts w:ascii="Prompt" w:hAnsi="Prompt" w:cs="Prompt"/>
          <w:color w:val="003B71"/>
          <w:sz w:val="24"/>
          <w:szCs w:val="24"/>
        </w:rPr>
      </w:pPr>
    </w:p>
    <w:p w14:paraId="5D461530" w14:textId="7C67A3AA" w:rsidR="00047F25" w:rsidRDefault="00047F25" w:rsidP="003E6A9A">
      <w:pPr>
        <w:spacing w:after="40"/>
        <w:rPr>
          <w:rFonts w:ascii="Prompt" w:hAnsi="Prompt" w:cs="Prompt"/>
          <w:color w:val="003B71"/>
          <w:sz w:val="24"/>
          <w:szCs w:val="24"/>
        </w:rPr>
      </w:pPr>
      <w:r w:rsidRPr="00407480">
        <w:rPr>
          <w:rFonts w:ascii="Prompt" w:hAnsi="Prompt" w:cs="Prompt"/>
          <w:color w:val="003B71"/>
          <w:sz w:val="24"/>
          <w:szCs w:val="24"/>
        </w:rPr>
        <w:t>*Instalment payment terms and conditions apply.</w:t>
      </w:r>
    </w:p>
    <w:p w14:paraId="2EFEA32D" w14:textId="77777777" w:rsidR="003E6A9A" w:rsidRDefault="003E6A9A" w:rsidP="003E6A9A">
      <w:pPr>
        <w:spacing w:after="40"/>
      </w:pPr>
    </w:p>
    <w:p w14:paraId="7B7F778D" w14:textId="641A5BF9" w:rsidR="00047F25" w:rsidRDefault="00047F25" w:rsidP="003E6A9A">
      <w:pPr>
        <w:spacing w:after="40"/>
      </w:pPr>
    </w:p>
    <w:p w14:paraId="6247541E" w14:textId="4E1B6079" w:rsidR="00047F25" w:rsidRDefault="00047F25"/>
    <w:p w14:paraId="0B50F2CD" w14:textId="77777777" w:rsidR="003E6198" w:rsidRDefault="003E6198"/>
    <w:tbl>
      <w:tblPr>
        <w:tblStyle w:val="TableGrid"/>
        <w:tblW w:w="10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60"/>
        <w:gridCol w:w="360"/>
        <w:gridCol w:w="3335"/>
      </w:tblGrid>
      <w:tr w:rsidR="00D118E9" w:rsidRPr="00D118E9" w14:paraId="19DD901E" w14:textId="77777777" w:rsidTr="0099099B">
        <w:tc>
          <w:tcPr>
            <w:tcW w:w="6660" w:type="dxa"/>
            <w:tcBorders>
              <w:top w:val="nil"/>
              <w:left w:val="nil"/>
              <w:bottom w:val="nil"/>
              <w:right w:val="nil"/>
            </w:tcBorders>
          </w:tcPr>
          <w:p w14:paraId="1CE3D920" w14:textId="77777777" w:rsidR="0097479E" w:rsidRDefault="0097479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DA405F4" w14:textId="2AD3DD77" w:rsidR="00D118E9" w:rsidRPr="00952E9C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952E9C">
              <w:rPr>
                <w:rFonts w:ascii="Prompt" w:hAnsi="Prompt" w:cs="Prompt"/>
                <w:color w:val="003B71"/>
                <w:sz w:val="20"/>
                <w:szCs w:val="20"/>
              </w:rPr>
              <w:t>Hello0 World0</w:t>
            </w:r>
          </w:p>
          <w:p w14:paraId="2BA338F3" w14:textId="77777777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4/222</w:t>
            </w:r>
          </w:p>
          <w:p w14:paraId="7FC847D1" w14:textId="41781E7A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HM Building</w:t>
            </w:r>
          </w:p>
          <w:p w14:paraId="38360A68" w14:textId="06397629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Sukhumvit Rd. 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บ่อวิน</w:t>
            </w:r>
          </w:p>
          <w:p w14:paraId="6576A8E2" w14:textId="0C90ECFD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 xml:space="preserve">ศรีราชา </w:t>
            </w:r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ชลบุรี</w:t>
            </w:r>
          </w:p>
          <w:p w14:paraId="5B0070E2" w14:textId="20E803C4" w:rsidR="00D211AE" w:rsidRPr="000C55DB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20230</w:t>
            </w:r>
          </w:p>
          <w:p w14:paraId="1365A527" w14:textId="299E5D09" w:rsidR="00D118E9" w:rsidRPr="00F15F64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  <w:tc>
          <w:tcPr>
            <w:tcW w:w="3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110AE" w14:textId="0DB57498" w:rsidR="00D118E9" w:rsidRPr="000C55DB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0C55D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วันที่ (</w:t>
            </w:r>
            <w:proofErr w:type="spellStart"/>
            <w:proofErr w:type="spellEnd"/>
            <w:r w:rsidRPr="000C55DB">
              <w:rPr>
                <w:rFonts w:ascii="Prompt" w:hAnsi="Prompt" w:cs="Prompt"/>
                <w:color w:val="003B71"/>
                <w:sz w:val="20"/>
                <w:szCs w:val="20"/>
              </w:rPr>
              <w:t>Date) 04/05/2566</w:t>
            </w:r>
          </w:p>
          <w:p w14:paraId="35806633" w14:textId="4008B897" w:rsidR="00D118E9" w:rsidRPr="00F15F64" w:rsidRDefault="00D118E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</w:p>
        </w:tc>
      </w:tr>
      <w:tr w:rsidR="00C13E0C" w:rsidRPr="00D118E9" w14:paraId="09DEDEC5" w14:textId="77777777" w:rsidTr="0099099B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67BF9" w14:textId="77777777" w:rsidR="00C13E0C" w:rsidRPr="000C55DB" w:rsidRDefault="00C13E0C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  <w:tr w:rsidR="004830FB" w:rsidRPr="00D118E9" w14:paraId="1E2F9C8F" w14:textId="77777777" w:rsidTr="00EE1BED">
        <w:tc>
          <w:tcPr>
            <w:tcW w:w="10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D486D1" w14:textId="0611AE5F" w:rsidR="004830FB" w:rsidRPr="004830FB" w:rsidRDefault="00952E9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color w:val="FF420E"/>
                <w:sz w:val="28"/>
              </w:rPr>
            </w:pPr>
            <w:r w:rsidRPr="00952E9C">
              <w:rPr>
                <w:rFonts w:ascii="Prompt" w:hAnsi="Prompt" w:cs="Prompt"/>
                <w:color w:val="FF420E"/>
                <w:sz w:val="28"/>
                <w:cs/>
              </w:rPr>
              <w:t xml:space="preserve">ใบแจ้งสถานะการชำระเงิน </w:t>
            </w:r>
            <w:r w:rsidRPr="009A78E1">
              <w:rPr>
                <w:rFonts w:ascii="Prompt" w:hAnsi="Prompt" w:cs="Prompt"/>
                <w:color w:val="FF420E"/>
                <w:sz w:val="24"/>
                <w:szCs w:val="24"/>
              </w:rPr>
              <w:t>STATEMENT OF ACCOUNT</w:t>
            </w:r>
          </w:p>
          <w:p w14:paraId="5D828A32" w14:textId="245DC394" w:rsidR="00273B77" w:rsidRDefault="005B54BC" w:rsidP="004830FB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proofErr w:type="spellStart"/>
            <w:proofErr w:type="spellEnd"/>
            <w:r w:rsidR="00273B77" w:rsidRPr="00952E9C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กรมธรรม์เลขที่</w:t>
            </w:r>
            <w:r w:rsidR="00952E9C" w:rsidRPr="00952E9C">
              <w:rPr>
                <w:rFonts w:ascii="Prompt" w:hAnsi="Prompt" w:cs="Prompt"/>
                <w:color w:val="003B71"/>
                <w:sz w:val="20"/>
                <w:szCs w:val="20"/>
              </w:rPr>
              <w:t xml:space="preserve"> Policy number</w:t>
            </w:r>
            <w:r w:rsidR="00273B77" w:rsidRPr="00952E9C"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 xml:space="preserve"> </w:t>
            </w:r>
            <w:proofErr w:type="spellStart"/>
            <w:proofErr w:type="spellEnd"/>
            <w:r w:rsidR="004830FB" w:rsidRPr="00952E9C">
              <w:rPr>
                <w:rFonts w:ascii="Prompt" w:hAnsi="Prompt" w:cs="Prompt"/>
                <w:color w:val="003B71"/>
                <w:sz w:val="20"/>
                <w:szCs w:val="20"/>
              </w:rPr>
              <w:t>1000-02507518</w:t>
            </w:r>
          </w:p>
          <w:p w14:paraId="119BB9B2" w14:textId="1508EE97" w:rsidR="004830FB" w:rsidRP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003B71"/>
                <w:sz w:val="14"/>
                <w:szCs w:val="14"/>
                <w:cs/>
              </w:rPr>
            </w:pPr>
          </w:p>
        </w:tc>
      </w:tr>
      <w:tr w:rsidR="004830FB" w:rsidRPr="00D118E9" w14:paraId="42F35738" w14:textId="77777777" w:rsidTr="00EE1BED">
        <w:tc>
          <w:tcPr>
            <w:tcW w:w="7020" w:type="dxa"/>
            <w:gridSpan w:val="2"/>
            <w:tcBorders>
              <w:top w:val="nil"/>
            </w:tcBorders>
            <w:shd w:val="clear" w:color="auto" w:fill="003B71"/>
          </w:tcPr>
          <w:p w14:paraId="2119E008" w14:textId="77777777" w:rsidR="004830FB" w:rsidRDefault="004830FB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สรุปรายการชำระเงิน</w:t>
            </w:r>
          </w:p>
          <w:p w14:paraId="7CCE4960" w14:textId="286947CC" w:rsidR="00FA7728" w:rsidRPr="00F10D35" w:rsidRDefault="00FA7728" w:rsidP="00952E9C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Account summary</w:t>
            </w:r>
          </w:p>
        </w:tc>
        <w:tc>
          <w:tcPr>
            <w:tcW w:w="3335" w:type="dxa"/>
            <w:tcBorders>
              <w:top w:val="nil"/>
            </w:tcBorders>
            <w:shd w:val="clear" w:color="auto" w:fill="003B71"/>
          </w:tcPr>
          <w:p w14:paraId="539D371F" w14:textId="77777777" w:rsidR="004830FB" w:rsidRDefault="004830FB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</w:rPr>
            </w:pPr>
            <w:r w:rsidRPr="00F10D35"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  <w:t>จำนวนเงิน (บาท)</w:t>
            </w:r>
          </w:p>
          <w:p w14:paraId="10E1D69F" w14:textId="2FA14F6E" w:rsidR="00FA7728" w:rsidRPr="00F10D35" w:rsidRDefault="00FA7728" w:rsidP="00FA7728">
            <w:pPr>
              <w:tabs>
                <w:tab w:val="left" w:pos="4132"/>
              </w:tabs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20"/>
                <w:szCs w:val="20"/>
                <w:cs/>
              </w:rPr>
            </w:pPr>
            <w:r w:rsidRPr="009A78E1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Amount (THB)</w:t>
            </w:r>
          </w:p>
        </w:tc>
      </w:tr>
      <w:tr w:rsidR="004830FB" w:rsidRPr="00FA7728" w14:paraId="37D76E75" w14:textId="77777777" w:rsidTr="00EE1BED">
        <w:tc>
          <w:tcPr>
            <w:tcW w:w="7020" w:type="dxa"/>
            <w:gridSpan w:val="2"/>
          </w:tcPr>
          <w:p w14:paraId="28CD75A0" w14:textId="77777777" w:rsidR="004830FB" w:rsidRPr="009A78E1" w:rsidRDefault="004830FB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เบี้ยประกันภัย (รวมภาษี)</w:t>
            </w:r>
          </w:p>
          <w:p w14:paraId="0C65E7CC" w14:textId="72799AB1" w:rsidR="00952E9C" w:rsidRPr="009A78E1" w:rsidRDefault="00952E9C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Insurance premium (including taxes)</w:t>
            </w:r>
          </w:p>
        </w:tc>
        <w:tc>
          <w:tcPr>
            <w:tcW w:w="3335" w:type="dxa"/>
          </w:tcPr>
          <w:p w14:paraId="3C7A3887" w14:textId="1C0E845D" w:rsidR="004830FB" w:rsidRPr="009A78E1" w:rsidRDefault="004830FB" w:rsidP="000F7841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18"/>
                <w:szCs w:val="18"/>
                <w:cs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4,527.17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15"/>
        <w:gridCol w:w="3330"/>
      </w:tblGrid>
      <w:tr w:rsidR="008B24EF" w:rsidRPr="00FA7728" w14:paraId="291C08FC" w14:textId="77777777" w:rsidTr="00A82CB8">
        <w:tc>
          <w:tcPr>
            <w:tcW w:w="7015" w:type="dxa"/>
          </w:tcPr>
          <w:p w14:paraId="085C5499" w14:textId="77777777" w:rsidR="00FB4E86" w:rsidRPr="009A78E1" w:rsidRDefault="00FB4E86" w:rsidP="00FB4E86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จำนวนเงินที่ต้องชำระทั้งสิ้น (ไม่รวมภาษีหัก ณ ที่จ่าย)</w:t>
            </w:r>
          </w:p>
          <w:p w14:paraId="21B643D6" w14:textId="42236CD2" w:rsidR="008B24EF" w:rsidRPr="009A78E1" w:rsidRDefault="00FB4E86" w:rsidP="00FB4E86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Total payable (excluding withholding tax)</w:t>
            </w:r>
          </w:p>
        </w:tc>
        <w:tc>
          <w:tcPr>
            <w:tcW w:w="3330" w:type="dxa"/>
          </w:tcPr>
          <w:p w14:paraId="68553D42" w14:textId="7C562190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4,527.17</w:t>
            </w:r>
          </w:p>
        </w:tc>
      </w:tr>
      <w:tr w:rsidR="008B24EF" w:rsidRPr="00FA7728" w14:paraId="5A3DE224" w14:textId="77777777" w:rsidTr="00A82CB8">
        <w:tc>
          <w:tcPr>
            <w:tcW w:w="7015" w:type="dxa"/>
          </w:tcPr>
          <w:p w14:paraId="33C43D9D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ยอดค้างชำระ</w:t>
            </w:r>
          </w:p>
          <w:p w14:paraId="339176A0" w14:textId="07102C5B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Outstanding balance</w:t>
            </w:r>
          </w:p>
        </w:tc>
        <w:tc>
          <w:tcPr>
            <w:tcW w:w="3330" w:type="dxa"/>
          </w:tcPr>
          <w:p w14:paraId="6E80B21D" w14:textId="0ED97C32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4,149.86</w:t>
            </w:r>
          </w:p>
        </w:tc>
      </w:tr>
      <w:tr w:rsidR="008B24EF" w:rsidRPr="00FA7728" w14:paraId="0EA1A917" w14:textId="77777777" w:rsidTr="00A82CB8">
        <w:tc>
          <w:tcPr>
            <w:tcW w:w="7015" w:type="dxa"/>
          </w:tcPr>
          <w:p w14:paraId="2EECA931" w14:textId="77777777" w:rsidR="008B24EF" w:rsidRPr="009A78E1" w:rsidRDefault="008B24EF" w:rsidP="008B24EF">
            <w:pPr>
              <w:rPr>
                <w:rFonts w:ascii="Prompt" w:hAnsi="Prompt" w:cs="Prompt"/>
                <w:color w:val="003B71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  <w:cs/>
              </w:rPr>
              <w:t>ยอดเกินกำหนดชำระ</w:t>
            </w:r>
          </w:p>
          <w:p w14:paraId="13197698" w14:textId="636CAC74" w:rsidR="00FB4E86" w:rsidRPr="009A78E1" w:rsidRDefault="00FB4E86" w:rsidP="008B24EF">
            <w:pPr>
              <w:rPr>
                <w:rFonts w:ascii="Prompt" w:hAnsi="Prompt" w:cs="Prompt"/>
                <w:sz w:val="18"/>
                <w:szCs w:val="18"/>
              </w:rPr>
            </w:pPr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Overdue premium</w:t>
            </w:r>
          </w:p>
        </w:tc>
        <w:tc>
          <w:tcPr>
            <w:tcW w:w="3330" w:type="dxa"/>
          </w:tcPr>
          <w:p w14:paraId="52E74DD4" w14:textId="081F9A49" w:rsidR="008B24EF" w:rsidRPr="009A78E1" w:rsidRDefault="008B24EF" w:rsidP="000F7841">
            <w:pPr>
              <w:rPr>
                <w:rFonts w:ascii="Prompt" w:hAnsi="Prompt" w:cs="Prompt"/>
                <w:sz w:val="18"/>
                <w:szCs w:val="18"/>
              </w:rPr>
            </w:pPr>
            <w:proofErr w:type="spellStart"/>
            <w:proofErr w:type="spellEnd"/>
            <w:r w:rsidRPr="009A78E1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</w:tr>
    </w:tbl>
    <w:p w14:paraId="6EB9E0B0" w14:textId="77777777" w:rsidR="009A52C6" w:rsidRDefault="009A52C6" w:rsidP="00957612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772834ED" w14:textId="2E28CFD5" w:rsidR="00F10D35" w:rsidRPr="00D0436B" w:rsidRDefault="000D518A" w:rsidP="00957612">
      <w:pPr>
        <w:spacing w:after="0" w:line="240" w:lineRule="auto"/>
        <w:rPr>
          <w:rFonts w:ascii="Prompt" w:hAnsi="Prompt" w:cs="Prompt"/>
          <w:sz w:val="2"/>
          <w:szCs w:val="6"/>
        </w:rPr>
      </w:pPr>
      <w:r w:rsidRPr="00D0436B">
        <w:rPr>
          <w:rFonts w:ascii="Prompt" w:hAnsi="Prompt" w:cs="Prompt"/>
          <w:sz w:val="14"/>
          <w:szCs w:val="18"/>
        </w:rPr>
        <w:tab/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TableGrid"/>
        <w:tblW w:w="10980" w:type="dxa"/>
        <w:tblInd w:w="-2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9573CE" w:rsidRPr="00C02C14" w14:paraId="37045836" w14:textId="77777777" w:rsidTr="009573CE">
        <w:tc>
          <w:tcPr>
            <w:tcW w:w="1080" w:type="dxa"/>
            <w:shd w:val="clear" w:color="auto" w:fill="003B71"/>
          </w:tcPr>
          <w:p w14:paraId="6709932C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งวดที่</w:t>
            </w:r>
          </w:p>
          <w:p w14:paraId="053F5C63" w14:textId="567622E2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Instalment</w:t>
            </w:r>
          </w:p>
        </w:tc>
        <w:tc>
          <w:tcPr>
            <w:tcW w:w="1260" w:type="dxa"/>
            <w:shd w:val="clear" w:color="auto" w:fill="003B71"/>
          </w:tcPr>
          <w:p w14:paraId="645043A6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วันผ่อนชำระ</w:t>
            </w:r>
          </w:p>
          <w:p w14:paraId="6AC7F5BD" w14:textId="338117E6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Due date</w:t>
            </w:r>
          </w:p>
        </w:tc>
        <w:tc>
          <w:tcPr>
            <w:tcW w:w="1710" w:type="dxa"/>
            <w:shd w:val="clear" w:color="auto" w:fill="003B71"/>
          </w:tcPr>
          <w:p w14:paraId="67FBF81F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รูปแบบการชำระ</w:t>
            </w:r>
          </w:p>
          <w:p w14:paraId="142B4135" w14:textId="7FA70423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Payment method</w:t>
            </w:r>
          </w:p>
        </w:tc>
        <w:tc>
          <w:tcPr>
            <w:tcW w:w="1710" w:type="dxa"/>
            <w:shd w:val="clear" w:color="auto" w:fill="003B71"/>
          </w:tcPr>
          <w:p w14:paraId="69A2E1CA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สถานะการ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ชำระ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เงิน</w:t>
            </w:r>
          </w:p>
          <w:p w14:paraId="5A71574F" w14:textId="0CADB0A0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Payment status</w:t>
            </w:r>
          </w:p>
        </w:tc>
        <w:tc>
          <w:tcPr>
            <w:tcW w:w="1800" w:type="dxa"/>
            <w:shd w:val="clear" w:color="auto" w:fill="003B71"/>
          </w:tcPr>
          <w:p w14:paraId="13043A77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เบี้ยประกันภัย</w:t>
            </w:r>
          </w:p>
          <w:p w14:paraId="38529B48" w14:textId="66DD6147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Insurance premium (THB)</w:t>
            </w:r>
          </w:p>
        </w:tc>
        <w:tc>
          <w:tcPr>
            <w:tcW w:w="1980" w:type="dxa"/>
            <w:shd w:val="clear" w:color="auto" w:fill="003B71"/>
          </w:tcPr>
          <w:p w14:paraId="23AE2FF0" w14:textId="77777777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 xml:space="preserve">บริการเสริมพิเศษจากรู้ใจ 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(</w:t>
            </w:r>
            <w:r w:rsidRPr="00C02C14">
              <w:rPr>
                <w:rFonts w:ascii="Prompt" w:hAnsi="Prompt" w:cs="Prompt" w:hint="cs"/>
                <w:b/>
                <w:bCs/>
                <w:color w:val="FFFFFF" w:themeColor="background1"/>
                <w:sz w:val="18"/>
                <w:szCs w:val="18"/>
                <w:cs/>
              </w:rPr>
              <w:t>บาท</w:t>
            </w: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  <w:t>)</w:t>
            </w:r>
          </w:p>
          <w:p w14:paraId="2A56F1CD" w14:textId="5E8F5831" w:rsidR="00C02C14" w:rsidRPr="00C02C14" w:rsidRDefault="00C02C14" w:rsidP="009B7B17">
            <w:pPr>
              <w:jc w:val="center"/>
              <w:rPr>
                <w:rFonts w:ascii="Prompt" w:hAnsi="Prompt" w:cs="Prompt"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color w:val="FFFFFF" w:themeColor="background1"/>
                <w:sz w:val="18"/>
                <w:szCs w:val="18"/>
              </w:rPr>
              <w:t>Roojai Assistance Service (THB)</w:t>
            </w:r>
          </w:p>
        </w:tc>
        <w:tc>
          <w:tcPr>
            <w:tcW w:w="1440" w:type="dxa"/>
            <w:shd w:val="clear" w:color="auto" w:fill="003B71"/>
          </w:tcPr>
          <w:p w14:paraId="6BE666E9" w14:textId="1C84B66B" w:rsidR="00C02C14" w:rsidRPr="00C02C14" w:rsidRDefault="00C02C14" w:rsidP="009B7B17">
            <w:pPr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</w:rPr>
            </w:pPr>
            <w:r w:rsidRPr="00C02C14">
              <w:rPr>
                <w:rFonts w:ascii="Prompt" w:hAnsi="Prompt" w:cs="Prompt"/>
                <w:b/>
                <w:bCs/>
                <w:color w:val="FFFFFF" w:themeColor="background1"/>
                <w:sz w:val="18"/>
                <w:szCs w:val="18"/>
                <w:cs/>
              </w:rPr>
              <w:t>จำนวนเงิน (บาท)</w:t>
            </w:r>
          </w:p>
          <w:p w14:paraId="492F4F5C" w14:textId="5120D158" w:rsidR="00C02C14" w:rsidRPr="00C02C14" w:rsidRDefault="00C02C14" w:rsidP="009B7B17">
            <w:pPr>
              <w:jc w:val="center"/>
              <w:rPr>
                <w:rFonts w:ascii="Prompt" w:hAnsi="Prompt" w:cs="Prompt"/>
                <w:sz w:val="18"/>
                <w:szCs w:val="18"/>
              </w:rPr>
            </w:pPr>
            <w:r w:rsidRPr="00C02C14">
              <w:rPr>
                <w:rFonts w:ascii="Prompt" w:hAnsi="Prompt" w:cs="Prompt"/>
                <w:sz w:val="18"/>
                <w:szCs w:val="18"/>
              </w:rPr>
              <w:t>Amount (THB)</w:t>
            </w:r>
          </w:p>
        </w:tc>
      </w:tr>
    </w:tbl>
    <w:p w14:paraId="5836FA99" w14:textId="129B9ECF" w:rsidR="005C1DB5" w:rsidRPr="00221D74" w:rsidRDefault="005C1DB5" w:rsidP="00957612">
      <w:pPr>
        <w:spacing w:after="0" w:line="240" w:lineRule="auto"/>
        <w:rPr>
          <w:rFonts w:ascii="Prompt" w:hAnsi="Prompt" w:cs="Prompt"/>
          <w:sz w:val="2"/>
          <w:szCs w:val="2"/>
        </w:rPr>
      </w:pPr>
    </w:p>
    <w:tbl>
      <w:tblPr>
        <w:tblStyle w:val="TableGrid"/>
        <w:tblW w:w="10980" w:type="dxa"/>
        <w:tblInd w:w="-2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1710"/>
        <w:gridCol w:w="1710"/>
        <w:gridCol w:w="1800"/>
        <w:gridCol w:w="1980"/>
        <w:gridCol w:w="1440"/>
      </w:tblGrid>
      <w:tr w:rsidR="00C02C14" w:rsidRPr="00C02C14" w14:paraId="7C3E0E92" w14:textId="77777777" w:rsidTr="009573CE">
        <w:trPr>
          <w:trHeight w:val="760"/>
        </w:trPr>
        <w:tc>
          <w:tcPr>
            <w:tcW w:w="1080" w:type="dxa"/>
          </w:tcPr>
          <w:p w14:paraId="5348BD04" w14:textId="5F14D2F1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28881759" w14:textId="340F1057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04/05/2566</w:t>
            </w:r>
          </w:p>
        </w:tc>
        <w:tc>
          <w:tcPr>
            <w:tcW w:w="1710" w:type="dxa"/>
          </w:tcPr>
          <w:p w14:paraId="07F48375" w14:textId="45015A4E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TrueMoney</w:t>
            </w:r>
          </w:p>
        </w:tc>
        <w:tc>
          <w:tcPr>
            <w:tcW w:w="1710" w:type="dxa"/>
          </w:tcPr>
          <w:p w14:paraId="4A63D5FA" w14:textId="751AC2D9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จ่ายแล้ว</w:t>
            </w:r>
          </w:p>
        </w:tc>
        <w:tc>
          <w:tcPr>
            <w:tcW w:w="1800" w:type="dxa"/>
          </w:tcPr>
          <w:p w14:paraId="77DA3BAF" w14:textId="73921336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377.28</w:t>
            </w:r>
          </w:p>
        </w:tc>
        <w:tc>
          <w:tcPr>
            <w:tcW w:w="1980" w:type="dxa"/>
          </w:tcPr>
          <w:p w14:paraId="02BFD78A" w14:textId="23597B04" w:rsidR="00C02C14" w:rsidRPr="00C02C14" w:rsidRDefault="003415DC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3415DC">
              <w:rPr>
                <w:rFonts w:ascii="Prompt" w:hAnsi="Prompt" w:cs="Prompt"/>
                <w:color w:val="003B71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7314B3AE" w14:textId="75601984" w:rsidR="00C02C14" w:rsidRPr="00C02C14" w:rsidRDefault="00C02C14" w:rsidP="000F7841">
            <w:pPr>
              <w:jc w:val="center"/>
              <w:rPr>
                <w:rFonts w:ascii="Prompt" w:hAnsi="Prompt" w:cs="Prompt"/>
                <w:color w:val="003B71"/>
                <w:sz w:val="18"/>
                <w:szCs w:val="18"/>
              </w:rPr>
            </w:pPr>
            <w:proofErr w:type="spellStart"/>
            <w:proofErr w:type="spellEnd"/>
            <w:r w:rsidRPr="00C02C14">
              <w:rPr>
                <w:rFonts w:ascii="Prompt" w:hAnsi="Prompt" w:cs="Prompt"/>
                <w:color w:val="003B71"/>
                <w:sz w:val="18"/>
                <w:szCs w:val="18"/>
              </w:rPr>
              <w:t>377.28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2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04/06/2566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04/07/2566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4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04/08/2566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5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04/09/2566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6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04/10/2566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7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04/11/2566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8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04/12/2566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9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04/01/2567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10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04/02/2567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11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04/03/2567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  <w:tr>
        <w:tc>
          <w:tcPr>
            <w:tcW w:w="10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12</w:t>
            </w:r>
          </w:p>
        </w:tc>
        <w:tc>
          <w:tcPr>
            <w:tcW w:w="126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04/04/2567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TrueMoney</w:t>
            </w:r>
          </w:p>
        </w:tc>
        <w:tc>
          <w:tcPr>
            <w:tcW w:w="171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ยอดเงินคงค้าง</w:t>
            </w:r>
          </w:p>
        </w:tc>
        <w:tc>
          <w:tcPr>
            <w:tcW w:w="180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  <w:tc>
          <w:tcPr>
            <w:tcW w:w="198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0.00</w:t>
            </w:r>
          </w:p>
        </w:tc>
        <w:tc>
          <w:tcPr>
            <w:tcW w:w="1440" w:type="dxa"/>
            <w:shd w:color="auto" w:val="clear" w:fill=""/>
          </w:tcPr>
          <w:p>
            <w:pPr>
              <w:jc w:val="center"/>
            </w:pPr>
            <w:r>
              <w:rPr>
                <w:rFonts w:ascii="Prompt" w:hAnsi="Prompt" w:cs="Prompt" w:eastAsia="Prompt"/>
                <w:color w:val="003B71"/>
                <w:sz w:val="18"/>
              </w:rPr>
              <w:t>377.26</w:t>
            </w:r>
          </w:p>
        </w:tc>
      </w:tr>
    </w:tbl>
    <w:p w14:paraId="10172ED0" w14:textId="77777777" w:rsidR="00F810DF" w:rsidRDefault="00F810DF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</w:p>
    <w:p w14:paraId="4C068E22" w14:textId="09E778EF" w:rsidR="003812B4" w:rsidRPr="00910CEB" w:rsidRDefault="009363C0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="003812B4" w:rsidRPr="00910CEB">
        <w:rPr>
          <w:rFonts w:ascii="Prompt" w:hAnsi="Prompt" w:cs="Prompt"/>
          <w:color w:val="003B71"/>
          <w:sz w:val="16"/>
          <w:szCs w:val="16"/>
          <w:cs/>
        </w:rPr>
        <w:t xml:space="preserve">หากคุณต้องการสอบถามเพิ่มเติม หรือให้เราดูแล กรุณาโทร </w:t>
      </w:r>
      <w:r w:rsidR="003812B4" w:rsidRPr="00910CEB">
        <w:rPr>
          <w:rFonts w:ascii="Prompt" w:hAnsi="Prompt" w:cs="Prompt"/>
          <w:color w:val="003B71"/>
          <w:sz w:val="16"/>
          <w:szCs w:val="16"/>
        </w:rPr>
        <w:t>02 582 8899 If you have any question, please call us on 02 582 8866</w:t>
      </w:r>
    </w:p>
    <w:p w14:paraId="03056188" w14:textId="489BB96F" w:rsidR="00957612" w:rsidRPr="00910CEB" w:rsidRDefault="003812B4" w:rsidP="00F810DF">
      <w:pPr>
        <w:spacing w:after="0"/>
        <w:rPr>
          <w:rFonts w:ascii="Prompt" w:hAnsi="Prompt" w:cs="Prompt"/>
          <w:color w:val="003B71"/>
          <w:sz w:val="16"/>
          <w:szCs w:val="16"/>
        </w:rPr>
      </w:pPr>
      <w:r w:rsidRPr="00910CEB">
        <w:rPr>
          <w:rFonts w:ascii="Prompt" w:hAnsi="Prompt" w:cs="Prompt"/>
          <w:color w:val="003B71"/>
          <w:sz w:val="16"/>
          <w:szCs w:val="16"/>
        </w:rPr>
        <w:t>*</w:t>
      </w:r>
      <w:r w:rsidRPr="00910CEB">
        <w:rPr>
          <w:rFonts w:ascii="Prompt" w:hAnsi="Prompt" w:cs="Prompt"/>
          <w:color w:val="003B71"/>
          <w:sz w:val="16"/>
          <w:szCs w:val="16"/>
          <w:cs/>
        </w:rPr>
        <w:t xml:space="preserve">ข้อกำหนดและเงื่อนไขเป็นไปตามที่บริษัทกำหนด </w:t>
      </w:r>
      <w:r w:rsidRPr="00910CEB">
        <w:rPr>
          <w:rFonts w:ascii="Prompt" w:hAnsi="Prompt" w:cs="Prompt"/>
          <w:color w:val="003B71"/>
          <w:sz w:val="16"/>
          <w:szCs w:val="16"/>
        </w:rPr>
        <w:t>Terms &amp; conditions apply</w:t>
      </w: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1925B583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</w:p>
    <w:sectPr w:rsidR="00957612" w:rsidRPr="00957612" w:rsidSect="003812B4">
      <w:headerReference w:type="default" r:id="rId7"/>
      <w:footerReference w:type="default" r:id="rId8"/>
      <w:pgSz w:w="11906" w:h="16838" w:code="9"/>
      <w:pgMar w:top="990" w:right="476" w:bottom="360" w:left="81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8955" w14:textId="77777777" w:rsidR="00181730" w:rsidRDefault="00181730" w:rsidP="0078509A">
      <w:pPr>
        <w:spacing w:after="0" w:line="240" w:lineRule="auto"/>
      </w:pPr>
      <w:r>
        <w:separator/>
      </w:r>
    </w:p>
  </w:endnote>
  <w:endnote w:type="continuationSeparator" w:id="0">
    <w:p w14:paraId="11C1D608" w14:textId="77777777" w:rsidR="00181730" w:rsidRDefault="00181730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60D6EFE" w:rsidR="00EC7D5B" w:rsidRDefault="001B1FE7" w:rsidP="00957612">
    <w:pPr>
      <w:pStyle w:val="Footer"/>
      <w:jc w:val="center"/>
    </w:pPr>
    <w:r>
      <w:rPr>
        <w:noProof/>
      </w:rPr>
      <w:drawing>
        <wp:inline distT="0" distB="0" distL="0" distR="0" wp14:anchorId="098E757F" wp14:editId="682691B7">
          <wp:extent cx="6614160" cy="1212146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78512" cy="12239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5A800" w14:textId="77777777" w:rsidR="00181730" w:rsidRDefault="00181730" w:rsidP="0078509A">
      <w:pPr>
        <w:spacing w:after="0" w:line="240" w:lineRule="auto"/>
      </w:pPr>
      <w:r>
        <w:separator/>
      </w:r>
    </w:p>
  </w:footnote>
  <w:footnote w:type="continuationSeparator" w:id="0">
    <w:p w14:paraId="5822D331" w14:textId="77777777" w:rsidR="00181730" w:rsidRDefault="00181730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7E0616A4">
          <wp:extent cx="5400675" cy="81671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3709" cy="8262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4701"/>
    <w:rsid w:val="00006819"/>
    <w:rsid w:val="0000787A"/>
    <w:rsid w:val="000110F1"/>
    <w:rsid w:val="0001298B"/>
    <w:rsid w:val="00024DE1"/>
    <w:rsid w:val="000401C0"/>
    <w:rsid w:val="000437A3"/>
    <w:rsid w:val="00047D36"/>
    <w:rsid w:val="00047F25"/>
    <w:rsid w:val="00050DDB"/>
    <w:rsid w:val="00051BC6"/>
    <w:rsid w:val="00053770"/>
    <w:rsid w:val="000541CB"/>
    <w:rsid w:val="00060664"/>
    <w:rsid w:val="00061BA2"/>
    <w:rsid w:val="0006604F"/>
    <w:rsid w:val="00066244"/>
    <w:rsid w:val="000662F6"/>
    <w:rsid w:val="00075A33"/>
    <w:rsid w:val="0007708C"/>
    <w:rsid w:val="00083D2F"/>
    <w:rsid w:val="0008615E"/>
    <w:rsid w:val="000975DF"/>
    <w:rsid w:val="000A390E"/>
    <w:rsid w:val="000A4BB9"/>
    <w:rsid w:val="000B20A8"/>
    <w:rsid w:val="000C465E"/>
    <w:rsid w:val="000C55DB"/>
    <w:rsid w:val="000D518A"/>
    <w:rsid w:val="000F2658"/>
    <w:rsid w:val="000F73F3"/>
    <w:rsid w:val="000F7841"/>
    <w:rsid w:val="001001A9"/>
    <w:rsid w:val="00102D36"/>
    <w:rsid w:val="00117A9A"/>
    <w:rsid w:val="001247BF"/>
    <w:rsid w:val="00154CB2"/>
    <w:rsid w:val="00173CD0"/>
    <w:rsid w:val="00181730"/>
    <w:rsid w:val="0018606B"/>
    <w:rsid w:val="00197393"/>
    <w:rsid w:val="001B1FE7"/>
    <w:rsid w:val="001C35BF"/>
    <w:rsid w:val="001D7CA9"/>
    <w:rsid w:val="001E5530"/>
    <w:rsid w:val="001F6B0E"/>
    <w:rsid w:val="00221D74"/>
    <w:rsid w:val="00231956"/>
    <w:rsid w:val="0023240F"/>
    <w:rsid w:val="00233004"/>
    <w:rsid w:val="002335DB"/>
    <w:rsid w:val="00245137"/>
    <w:rsid w:val="00252684"/>
    <w:rsid w:val="00255A8B"/>
    <w:rsid w:val="00271012"/>
    <w:rsid w:val="002723A3"/>
    <w:rsid w:val="00272553"/>
    <w:rsid w:val="00273B77"/>
    <w:rsid w:val="002760F4"/>
    <w:rsid w:val="00282AA0"/>
    <w:rsid w:val="00283AAB"/>
    <w:rsid w:val="00287CA6"/>
    <w:rsid w:val="002934E6"/>
    <w:rsid w:val="0029674A"/>
    <w:rsid w:val="00297541"/>
    <w:rsid w:val="002C5750"/>
    <w:rsid w:val="002D1BC9"/>
    <w:rsid w:val="002D237B"/>
    <w:rsid w:val="002D2F52"/>
    <w:rsid w:val="002D76ED"/>
    <w:rsid w:val="002E3B27"/>
    <w:rsid w:val="00305D2D"/>
    <w:rsid w:val="003312DE"/>
    <w:rsid w:val="003376F1"/>
    <w:rsid w:val="00340D71"/>
    <w:rsid w:val="003415DC"/>
    <w:rsid w:val="003423E9"/>
    <w:rsid w:val="003501C4"/>
    <w:rsid w:val="00352371"/>
    <w:rsid w:val="00353486"/>
    <w:rsid w:val="00357002"/>
    <w:rsid w:val="00373F7C"/>
    <w:rsid w:val="00374C0B"/>
    <w:rsid w:val="003771EC"/>
    <w:rsid w:val="003812B4"/>
    <w:rsid w:val="00393FFB"/>
    <w:rsid w:val="003A53C8"/>
    <w:rsid w:val="003C00B2"/>
    <w:rsid w:val="003C2514"/>
    <w:rsid w:val="003C2B40"/>
    <w:rsid w:val="003D0CA4"/>
    <w:rsid w:val="003E4005"/>
    <w:rsid w:val="003E6198"/>
    <w:rsid w:val="003E6A9A"/>
    <w:rsid w:val="003E7563"/>
    <w:rsid w:val="003F1923"/>
    <w:rsid w:val="00400B6C"/>
    <w:rsid w:val="00402492"/>
    <w:rsid w:val="00402B28"/>
    <w:rsid w:val="00410BB2"/>
    <w:rsid w:val="00423E96"/>
    <w:rsid w:val="00430BD5"/>
    <w:rsid w:val="00433EA6"/>
    <w:rsid w:val="00463E10"/>
    <w:rsid w:val="00467892"/>
    <w:rsid w:val="004817BD"/>
    <w:rsid w:val="004830FB"/>
    <w:rsid w:val="004870D6"/>
    <w:rsid w:val="0049119B"/>
    <w:rsid w:val="0049583D"/>
    <w:rsid w:val="004A1C71"/>
    <w:rsid w:val="004B75DD"/>
    <w:rsid w:val="004C2431"/>
    <w:rsid w:val="004C690E"/>
    <w:rsid w:val="004E3B8D"/>
    <w:rsid w:val="004F1FF8"/>
    <w:rsid w:val="004F2750"/>
    <w:rsid w:val="004F7409"/>
    <w:rsid w:val="005115C9"/>
    <w:rsid w:val="0051434D"/>
    <w:rsid w:val="00516DF5"/>
    <w:rsid w:val="00523F8B"/>
    <w:rsid w:val="00530A43"/>
    <w:rsid w:val="00532C12"/>
    <w:rsid w:val="005331C4"/>
    <w:rsid w:val="005669CA"/>
    <w:rsid w:val="00573377"/>
    <w:rsid w:val="005810B2"/>
    <w:rsid w:val="005973B9"/>
    <w:rsid w:val="005A5483"/>
    <w:rsid w:val="005B2286"/>
    <w:rsid w:val="005B247D"/>
    <w:rsid w:val="005B54BC"/>
    <w:rsid w:val="005B70DA"/>
    <w:rsid w:val="005C1DB5"/>
    <w:rsid w:val="006002EB"/>
    <w:rsid w:val="00624532"/>
    <w:rsid w:val="00647640"/>
    <w:rsid w:val="006937A1"/>
    <w:rsid w:val="0069458D"/>
    <w:rsid w:val="006A776E"/>
    <w:rsid w:val="006B04BC"/>
    <w:rsid w:val="006B1A13"/>
    <w:rsid w:val="006B71E2"/>
    <w:rsid w:val="006C36E4"/>
    <w:rsid w:val="006C7EF8"/>
    <w:rsid w:val="006D026B"/>
    <w:rsid w:val="006D2D46"/>
    <w:rsid w:val="006F70ED"/>
    <w:rsid w:val="006F78A3"/>
    <w:rsid w:val="00703785"/>
    <w:rsid w:val="00714AA0"/>
    <w:rsid w:val="007220FC"/>
    <w:rsid w:val="00727B22"/>
    <w:rsid w:val="007313DD"/>
    <w:rsid w:val="00732898"/>
    <w:rsid w:val="00746F5D"/>
    <w:rsid w:val="00751FB2"/>
    <w:rsid w:val="00757135"/>
    <w:rsid w:val="00761623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3A2E"/>
    <w:rsid w:val="00845C69"/>
    <w:rsid w:val="008713F0"/>
    <w:rsid w:val="008734C3"/>
    <w:rsid w:val="0087466B"/>
    <w:rsid w:val="00874A96"/>
    <w:rsid w:val="00880E2C"/>
    <w:rsid w:val="008A3351"/>
    <w:rsid w:val="008B24EF"/>
    <w:rsid w:val="008B6BE3"/>
    <w:rsid w:val="008C6E13"/>
    <w:rsid w:val="008C7E56"/>
    <w:rsid w:val="008D4138"/>
    <w:rsid w:val="008E06A9"/>
    <w:rsid w:val="00901338"/>
    <w:rsid w:val="00910CEB"/>
    <w:rsid w:val="0091700D"/>
    <w:rsid w:val="00924A8C"/>
    <w:rsid w:val="00926B5C"/>
    <w:rsid w:val="00927832"/>
    <w:rsid w:val="009322CB"/>
    <w:rsid w:val="009363C0"/>
    <w:rsid w:val="00952E9C"/>
    <w:rsid w:val="009573CE"/>
    <w:rsid w:val="00957612"/>
    <w:rsid w:val="00961F71"/>
    <w:rsid w:val="0097479E"/>
    <w:rsid w:val="0099099B"/>
    <w:rsid w:val="009A52C6"/>
    <w:rsid w:val="009A78E1"/>
    <w:rsid w:val="009B4B7E"/>
    <w:rsid w:val="009B7B17"/>
    <w:rsid w:val="009C1507"/>
    <w:rsid w:val="009C376C"/>
    <w:rsid w:val="009C72D7"/>
    <w:rsid w:val="009E31BA"/>
    <w:rsid w:val="009E4C9F"/>
    <w:rsid w:val="009F16C4"/>
    <w:rsid w:val="00A04EE8"/>
    <w:rsid w:val="00A05FB0"/>
    <w:rsid w:val="00A24D01"/>
    <w:rsid w:val="00A272A8"/>
    <w:rsid w:val="00A3753B"/>
    <w:rsid w:val="00A454B4"/>
    <w:rsid w:val="00A506A4"/>
    <w:rsid w:val="00A543E6"/>
    <w:rsid w:val="00A57D59"/>
    <w:rsid w:val="00A62F15"/>
    <w:rsid w:val="00A766E1"/>
    <w:rsid w:val="00A82CB8"/>
    <w:rsid w:val="00A861F6"/>
    <w:rsid w:val="00AB5856"/>
    <w:rsid w:val="00AB5C09"/>
    <w:rsid w:val="00AB6999"/>
    <w:rsid w:val="00AB7173"/>
    <w:rsid w:val="00AD7F11"/>
    <w:rsid w:val="00AE086F"/>
    <w:rsid w:val="00AE4449"/>
    <w:rsid w:val="00AE5D7F"/>
    <w:rsid w:val="00B02285"/>
    <w:rsid w:val="00B102A6"/>
    <w:rsid w:val="00B1152C"/>
    <w:rsid w:val="00B23472"/>
    <w:rsid w:val="00B24AE5"/>
    <w:rsid w:val="00B3032E"/>
    <w:rsid w:val="00B40530"/>
    <w:rsid w:val="00B4620C"/>
    <w:rsid w:val="00B4727A"/>
    <w:rsid w:val="00B53489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02C14"/>
    <w:rsid w:val="00C13E0C"/>
    <w:rsid w:val="00C27DAC"/>
    <w:rsid w:val="00C32447"/>
    <w:rsid w:val="00C3388E"/>
    <w:rsid w:val="00C33BE7"/>
    <w:rsid w:val="00C57E27"/>
    <w:rsid w:val="00C63E1E"/>
    <w:rsid w:val="00C67A2F"/>
    <w:rsid w:val="00C729CA"/>
    <w:rsid w:val="00C771E5"/>
    <w:rsid w:val="00C905F7"/>
    <w:rsid w:val="00CA2973"/>
    <w:rsid w:val="00CA5430"/>
    <w:rsid w:val="00CA60E7"/>
    <w:rsid w:val="00CA7D5D"/>
    <w:rsid w:val="00CE0E5A"/>
    <w:rsid w:val="00CF0D92"/>
    <w:rsid w:val="00CF32AA"/>
    <w:rsid w:val="00D03F55"/>
    <w:rsid w:val="00D0436B"/>
    <w:rsid w:val="00D118E9"/>
    <w:rsid w:val="00D1280A"/>
    <w:rsid w:val="00D211AE"/>
    <w:rsid w:val="00D24ECA"/>
    <w:rsid w:val="00D44E8A"/>
    <w:rsid w:val="00D47069"/>
    <w:rsid w:val="00D54516"/>
    <w:rsid w:val="00D67D5D"/>
    <w:rsid w:val="00D77DC6"/>
    <w:rsid w:val="00D819F1"/>
    <w:rsid w:val="00D936FE"/>
    <w:rsid w:val="00D94959"/>
    <w:rsid w:val="00DB6550"/>
    <w:rsid w:val="00DC16CB"/>
    <w:rsid w:val="00DD5672"/>
    <w:rsid w:val="00DD592F"/>
    <w:rsid w:val="00DE0465"/>
    <w:rsid w:val="00DE2526"/>
    <w:rsid w:val="00DE5E74"/>
    <w:rsid w:val="00DF209F"/>
    <w:rsid w:val="00E00D84"/>
    <w:rsid w:val="00E11CB6"/>
    <w:rsid w:val="00E2721D"/>
    <w:rsid w:val="00E35A52"/>
    <w:rsid w:val="00E57370"/>
    <w:rsid w:val="00EA0816"/>
    <w:rsid w:val="00EA5E6E"/>
    <w:rsid w:val="00EB542C"/>
    <w:rsid w:val="00EC6D9B"/>
    <w:rsid w:val="00EC7D5B"/>
    <w:rsid w:val="00ED2B03"/>
    <w:rsid w:val="00ED44A2"/>
    <w:rsid w:val="00ED672C"/>
    <w:rsid w:val="00EE1BED"/>
    <w:rsid w:val="00EE667B"/>
    <w:rsid w:val="00F01453"/>
    <w:rsid w:val="00F061F9"/>
    <w:rsid w:val="00F10D35"/>
    <w:rsid w:val="00F112CB"/>
    <w:rsid w:val="00F14530"/>
    <w:rsid w:val="00F15F64"/>
    <w:rsid w:val="00F17E0B"/>
    <w:rsid w:val="00F27D56"/>
    <w:rsid w:val="00F562B0"/>
    <w:rsid w:val="00F6187D"/>
    <w:rsid w:val="00F747F7"/>
    <w:rsid w:val="00F810DF"/>
    <w:rsid w:val="00F8335D"/>
    <w:rsid w:val="00F85BAF"/>
    <w:rsid w:val="00FA7728"/>
    <w:rsid w:val="00FB132B"/>
    <w:rsid w:val="00FB2C13"/>
    <w:rsid w:val="00FB4E86"/>
    <w:rsid w:val="00FC78AB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2022-01-27T11:57:00Z</dcterms:modified>
  <cp:revision>177</cp:revision>
</cp:coreProperties>
</file>