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69B69CE2" w14:textId="4CA2933F" w:rsidR="00D71C30" w:rsidRPr="006E28B8" w:rsidRDefault="00866855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Plugin Maitre v1.0.0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4030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4030" w:rsidRPr="006E2900" w:rsidRDefault="00844030" w:rsidP="00844030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3EAA3548" w:rsidR="00844030" w:rsidRPr="006E2900" w:rsidRDefault="00AD62A4" w:rsidP="00844030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BA5274772ECF4A359EC316E5A458C536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844030">
                  <w:rPr>
                    <w:rFonts w:cs="Arial"/>
                    <w:b/>
                    <w:szCs w:val="18"/>
                  </w:rPr>
                  <w:t>1.0.0</w:t>
                </w:r>
              </w:sdtContent>
            </w:sdt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</w:tcPr>
          <w:p w14:paraId="5A8B5685" w14:textId="1D2E9F94" w:rsidR="00844030" w:rsidRPr="006E2900" w:rsidRDefault="00844030" w:rsidP="00844030">
            <w:pPr>
              <w:jc w:val="center"/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24/07/2025</w:t>
            </w:r>
          </w:p>
        </w:tc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5D2736EA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  <w:r w:rsidR="00844030">
              <w:rPr>
                <w:rFonts w:eastAsia="Times New Roman" w:cs="Arial"/>
                <w:szCs w:val="18"/>
              </w:rPr>
              <w:t xml:space="preserve"> maitre</w:t>
            </w:r>
          </w:p>
        </w:tc>
      </w:tr>
      <w:tr w:rsidR="00844030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p w14:paraId="5F70BC02" w14:textId="6C62039B" w:rsidR="00844030" w:rsidRPr="009F2F93" w:rsidRDefault="00844030" w:rsidP="00844030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24/07/2025</w:t>
            </w:r>
          </w:p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79779F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79779F">
        <w:tc>
          <w:tcPr>
            <w:tcW w:w="1122" w:type="dxa"/>
          </w:tcPr>
          <w:p w14:paraId="470477CF" w14:textId="11BA6097" w:rsidR="00E207CD" w:rsidRDefault="00866855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11752DBF" w14:textId="30146163" w:rsidR="00E207CD" w:rsidRDefault="0079779F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</w:t>
            </w:r>
            <w:r w:rsidR="00844030">
              <w:rPr>
                <w:rFonts w:cs="Arial"/>
                <w:szCs w:val="18"/>
              </w:rPr>
              <w:t>4</w:t>
            </w:r>
            <w:r>
              <w:rPr>
                <w:rFonts w:cs="Arial"/>
                <w:szCs w:val="18"/>
              </w:rPr>
              <w:t>/0</w:t>
            </w:r>
            <w:r w:rsidR="00844030">
              <w:rPr>
                <w:rFonts w:cs="Arial"/>
                <w:szCs w:val="18"/>
              </w:rPr>
              <w:t>7</w:t>
            </w:r>
            <w:r>
              <w:rPr>
                <w:rFonts w:cs="Arial"/>
                <w:szCs w:val="18"/>
              </w:rPr>
              <w:t>/202</w:t>
            </w:r>
            <w:r w:rsidR="00844030">
              <w:rPr>
                <w:rFonts w:cs="Arial"/>
                <w:szCs w:val="18"/>
              </w:rPr>
              <w:t>5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3E7C538B" w14:textId="529BF660" w:rsidR="00936CF3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255493" w:history="1">
            <w:r w:rsidR="00936CF3" w:rsidRPr="00E21342">
              <w:rPr>
                <w:rStyle w:val="Lienhypertexte"/>
              </w:rPr>
              <w:t>1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Prérequis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_Toc204255493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429DC90C" w14:textId="424265EC" w:rsidR="00936CF3" w:rsidRDefault="00AD62A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4" w:history="1">
            <w:r w:rsidR="00936CF3" w:rsidRPr="00E21342">
              <w:rPr>
                <w:rStyle w:val="Lienhypertexte"/>
              </w:rPr>
              <w:t>2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Résumé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_Toc204255494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3A36AB20" w14:textId="07CCC4D6" w:rsidR="00936CF3" w:rsidRDefault="00AD62A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5" w:history="1">
            <w:r w:rsidR="00936CF3" w:rsidRPr="00E21342">
              <w:rPr>
                <w:rStyle w:val="Lienhypertexte"/>
              </w:rPr>
              <w:t>3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Installation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_Toc204255495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5E4FB554" w14:textId="2AB70C7F" w:rsidR="00936CF3" w:rsidRDefault="00AD62A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6" w:history="1">
            <w:r w:rsidR="00936CF3" w:rsidRPr="00E21342">
              <w:rPr>
                <w:rStyle w:val="Lienhypertexte"/>
              </w:rPr>
              <w:t>4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Présentation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_Toc204255496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32EC3507" w14:textId="50AAC98C" w:rsidR="00936CF3" w:rsidRDefault="00AD62A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7" w:history="1">
            <w:r w:rsidR="00936CF3" w:rsidRPr="00E21342">
              <w:rPr>
                <w:rStyle w:val="Lienhypertexte"/>
              </w:rPr>
              <w:t>5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Utilisation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_Toc204255497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3</w:t>
            </w:r>
            <w:r w:rsidR="00936CF3">
              <w:rPr>
                <w:webHidden/>
              </w:rPr>
              <w:fldChar w:fldCharType="end"/>
            </w:r>
          </w:hyperlink>
        </w:p>
        <w:p w14:paraId="2ABB1B65" w14:textId="5F387BC4" w:rsidR="00936CF3" w:rsidRDefault="00AD62A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498" w:history="1">
            <w:r w:rsidR="00936CF3" w:rsidRPr="00E21342">
              <w:rPr>
                <w:rStyle w:val="Lienhypertexte"/>
              </w:rPr>
              <w:t>5.1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Ajout des plugins dans le menu IGN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_Toc204255498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3</w:t>
            </w:r>
            <w:r w:rsidR="00936CF3">
              <w:rPr>
                <w:webHidden/>
              </w:rPr>
              <w:fldChar w:fldCharType="end"/>
            </w:r>
          </w:hyperlink>
        </w:p>
        <w:p w14:paraId="6716C0F7" w14:textId="7D1350D9" w:rsidR="00936CF3" w:rsidRDefault="00AD62A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499" w:history="1">
            <w:r w:rsidR="00936CF3" w:rsidRPr="00E21342">
              <w:rPr>
                <w:rStyle w:val="Lienhypertexte"/>
              </w:rPr>
              <w:t>5.2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Créer une barre d’outils et ajout des plugins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_Toc204255499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3</w:t>
            </w:r>
            <w:r w:rsidR="00936CF3">
              <w:rPr>
                <w:webHidden/>
              </w:rPr>
              <w:fldChar w:fldCharType="end"/>
            </w:r>
          </w:hyperlink>
        </w:p>
        <w:p w14:paraId="6EF5A44F" w14:textId="6324C54A" w:rsidR="00936CF3" w:rsidRDefault="00AD62A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500" w:history="1">
            <w:r w:rsidR="00936CF3" w:rsidRPr="00E21342">
              <w:rPr>
                <w:rStyle w:val="Lienhypertexte"/>
              </w:rPr>
              <w:t>5.3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Suppression d’une barre d’outils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_Toc204255500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4</w:t>
            </w:r>
            <w:r w:rsidR="00936CF3">
              <w:rPr>
                <w:webHidden/>
              </w:rPr>
              <w:fldChar w:fldCharType="end"/>
            </w:r>
          </w:hyperlink>
        </w:p>
        <w:p w14:paraId="60AD7012" w14:textId="7C25E135" w:rsidR="00936CF3" w:rsidRDefault="00AD62A4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501" w:history="1">
            <w:r w:rsidR="00936CF3" w:rsidRPr="00E21342">
              <w:rPr>
                <w:rStyle w:val="Lienhypertexte"/>
              </w:rPr>
              <w:t>6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Résultat sous QGIS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_Toc204255501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4</w:t>
            </w:r>
            <w:r w:rsidR="00936CF3">
              <w:rPr>
                <w:webHidden/>
              </w:rPr>
              <w:fldChar w:fldCharType="end"/>
            </w:r>
          </w:hyperlink>
        </w:p>
        <w:p w14:paraId="78B148AA" w14:textId="5C99F8D7" w:rsidR="00936CF3" w:rsidRDefault="00AD62A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502" w:history="1">
            <w:r w:rsidR="00936CF3" w:rsidRPr="00E21342">
              <w:rPr>
                <w:rStyle w:val="Lienhypertexte"/>
              </w:rPr>
              <w:t>6.1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Menu IGN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_Toc204255502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4</w:t>
            </w:r>
            <w:r w:rsidR="00936CF3">
              <w:rPr>
                <w:webHidden/>
              </w:rPr>
              <w:fldChar w:fldCharType="end"/>
            </w:r>
          </w:hyperlink>
        </w:p>
        <w:p w14:paraId="443D91B3" w14:textId="15230E4E" w:rsidR="00936CF3" w:rsidRDefault="00AD62A4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503" w:history="1">
            <w:r w:rsidR="00936CF3" w:rsidRPr="00E21342">
              <w:rPr>
                <w:rStyle w:val="Lienhypertexte"/>
              </w:rPr>
              <w:t>6.2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Barres d’outils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_Toc204255503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F86906">
              <w:rPr>
                <w:webHidden/>
              </w:rPr>
              <w:t>5</w:t>
            </w:r>
            <w:r w:rsidR="00936CF3">
              <w:rPr>
                <w:webHidden/>
              </w:rPr>
              <w:fldChar w:fldCharType="end"/>
            </w:r>
          </w:hyperlink>
        </w:p>
        <w:p w14:paraId="48C9AE66" w14:textId="090B6842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5F644472" w14:textId="31700C04" w:rsidR="00445D65" w:rsidRPr="00844030" w:rsidRDefault="0079779F" w:rsidP="00844030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7C34530C" w14:textId="5558101C" w:rsidR="003B2364" w:rsidRDefault="00F9694A" w:rsidP="003B2364">
      <w:pPr>
        <w:pStyle w:val="Titre1"/>
      </w:pPr>
      <w:bookmarkStart w:id="0" w:name="_Toc204255493"/>
      <w:r>
        <w:lastRenderedPageBreak/>
        <w:t>Prérequis</w:t>
      </w:r>
      <w:bookmarkEnd w:id="0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32F62634" w14:textId="360F5223" w:rsidR="005C0971" w:rsidRDefault="00F9694A" w:rsidP="00D16626">
      <w:pPr>
        <w:pStyle w:val="Titre1"/>
      </w:pPr>
      <w:bookmarkStart w:id="1" w:name="_Toc204255494"/>
      <w:r>
        <w:t>Résumé</w:t>
      </w:r>
      <w:bookmarkEnd w:id="1"/>
    </w:p>
    <w:p w14:paraId="46F8D4BD" w14:textId="77777777" w:rsidR="0002162B" w:rsidRDefault="0002162B" w:rsidP="00494525"/>
    <w:p w14:paraId="7B6BD961" w14:textId="1EC879CB" w:rsidR="00445D65" w:rsidRDefault="00866855" w:rsidP="00494525">
      <w:r>
        <w:t>Le plugin Maitre permet de gérer les plugins Q</w:t>
      </w:r>
      <w:r w:rsidR="00844030">
        <w:t>GIS</w:t>
      </w:r>
      <w:r>
        <w:t xml:space="preserve"> développés par l’IGN et de les afficher dans un menu et/ou de les intégrer dans une ou plusieurs barres d’outils</w:t>
      </w:r>
    </w:p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04255495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DD1B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04255496"/>
      <w:r>
        <w:t>Présentation</w:t>
      </w:r>
      <w:bookmarkEnd w:id="3"/>
    </w:p>
    <w:p w14:paraId="5FFD7FBB" w14:textId="77777777" w:rsidR="00F42AF8" w:rsidRDefault="00F42AF8" w:rsidP="00494525"/>
    <w:p w14:paraId="52505BED" w14:textId="6C441452" w:rsidR="00F42AF8" w:rsidRDefault="00844030" w:rsidP="00844030">
      <w:pPr>
        <w:ind w:left="432"/>
      </w:pPr>
      <w:r>
        <w:t>Le plugin maitre est accessible via « menu IGN</w:t>
      </w:r>
      <w:r w:rsidR="004356C9">
        <w:t xml:space="preserve"> » </w:t>
      </w:r>
      <w:r w:rsidR="004356C9">
        <w:sym w:font="Wingdings" w:char="F0E0"/>
      </w:r>
      <w:r w:rsidR="004356C9">
        <w:t xml:space="preserve"> « plugin maitre »</w:t>
      </w:r>
    </w:p>
    <w:p w14:paraId="0ACC7E7C" w14:textId="77777777" w:rsidR="004356C9" w:rsidRDefault="004356C9" w:rsidP="00844030">
      <w:pPr>
        <w:ind w:left="432"/>
      </w:pPr>
    </w:p>
    <w:p w14:paraId="79044A8E" w14:textId="6483E913" w:rsidR="00494525" w:rsidRDefault="00623A0B" w:rsidP="007528AA">
      <w:pPr>
        <w:jc w:val="center"/>
      </w:pPr>
      <w:r>
        <w:rPr>
          <w:noProof/>
        </w:rPr>
        <w:drawing>
          <wp:inline distT="0" distB="0" distL="0" distR="0" wp14:anchorId="33917C3C" wp14:editId="1CEEB627">
            <wp:extent cx="3566160" cy="2926809"/>
            <wp:effectExtent l="0" t="0" r="0" b="698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064" cy="293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2EFC" w14:textId="77777777" w:rsidR="00BB39BC" w:rsidRDefault="00BB39BC" w:rsidP="007528AA">
      <w:pPr>
        <w:jc w:val="center"/>
      </w:pPr>
    </w:p>
    <w:p w14:paraId="2104B471" w14:textId="77777777" w:rsidR="002D1C91" w:rsidRDefault="002D1C91" w:rsidP="00494525"/>
    <w:p w14:paraId="2F4CA4B8" w14:textId="59414312" w:rsidR="002A04C4" w:rsidRDefault="00623A0B" w:rsidP="00992F1B">
      <w:r>
        <w:t>Les plugins IGN sont détectés automatiquement</w:t>
      </w:r>
      <w:r w:rsidR="002A04C4">
        <w:t xml:space="preserve"> si les répertoires sont préfixés par « (IGN) ».</w:t>
      </w:r>
    </w:p>
    <w:p w14:paraId="51B99ED5" w14:textId="3289BFC8" w:rsidR="00200E67" w:rsidRDefault="00623A0B" w:rsidP="00992F1B">
      <w:r>
        <w:t xml:space="preserve">Exemple : </w:t>
      </w:r>
      <w:r w:rsidRPr="00623A0B">
        <w:rPr>
          <w:color w:val="FF0000"/>
        </w:rPr>
        <w:t>(IGN)</w:t>
      </w:r>
      <w:proofErr w:type="spellStart"/>
      <w:r>
        <w:t>assistant_dfci</w:t>
      </w:r>
      <w:proofErr w:type="spellEnd"/>
    </w:p>
    <w:p w14:paraId="2AC15029" w14:textId="73F99B10" w:rsidR="00EC53D7" w:rsidRPr="00844030" w:rsidRDefault="00844030" w:rsidP="00844030">
      <w:pPr>
        <w:pStyle w:val="Titre1"/>
      </w:pPr>
      <w:bookmarkStart w:id="4" w:name="_Toc204255497"/>
      <w:r w:rsidRPr="00844030">
        <w:lastRenderedPageBreak/>
        <w:t>Utilisatio</w:t>
      </w:r>
      <w:r>
        <w:t>n</w:t>
      </w:r>
      <w:bookmarkEnd w:id="4"/>
    </w:p>
    <w:p w14:paraId="4DEC0E9E" w14:textId="77777777" w:rsidR="00844030" w:rsidRPr="00844030" w:rsidRDefault="00844030" w:rsidP="00844030"/>
    <w:p w14:paraId="576D821D" w14:textId="1FC77F80" w:rsidR="002A04C4" w:rsidRDefault="00682399" w:rsidP="00682399">
      <w:pPr>
        <w:pStyle w:val="Titre2"/>
      </w:pPr>
      <w:bookmarkStart w:id="5" w:name="_Toc204255498"/>
      <w:r>
        <w:t>Ajout des plugins dans le menu IGN</w:t>
      </w:r>
      <w:bookmarkEnd w:id="5"/>
    </w:p>
    <w:p w14:paraId="43732100" w14:textId="77777777" w:rsidR="00682399" w:rsidRPr="00682399" w:rsidRDefault="00682399" w:rsidP="00682399"/>
    <w:p w14:paraId="7CE32C34" w14:textId="327B50B3" w:rsidR="002A04C4" w:rsidRDefault="002A04C4" w:rsidP="00682399">
      <w:pPr>
        <w:ind w:left="576"/>
      </w:pPr>
      <w:r>
        <w:t>Pour intégrer des plugins dans le menu il suffit de les sélectionner</w:t>
      </w:r>
    </w:p>
    <w:p w14:paraId="3FD3C2C9" w14:textId="5B9BFFAD" w:rsidR="002A04C4" w:rsidRDefault="002A04C4" w:rsidP="00682399">
      <w:pPr>
        <w:ind w:left="576"/>
      </w:pPr>
      <w:r>
        <w:t xml:space="preserve">Ils seront </w:t>
      </w:r>
      <w:r w:rsidR="00682399">
        <w:t>visibles</w:t>
      </w:r>
      <w:r>
        <w:t xml:space="preserve"> dans le menu « IGN »</w:t>
      </w:r>
    </w:p>
    <w:p w14:paraId="1E30CB22" w14:textId="77777777" w:rsidR="002A04C4" w:rsidRDefault="002A04C4" w:rsidP="002A04C4"/>
    <w:p w14:paraId="78297D66" w14:textId="2CB4BF93" w:rsidR="002A04C4" w:rsidRDefault="002A04C4" w:rsidP="00936CF3">
      <w:pPr>
        <w:jc w:val="center"/>
      </w:pPr>
      <w:r>
        <w:rPr>
          <w:noProof/>
        </w:rPr>
        <w:drawing>
          <wp:inline distT="0" distB="0" distL="0" distR="0" wp14:anchorId="6F9EE59A" wp14:editId="2BAD5A66">
            <wp:extent cx="4815824" cy="152015"/>
            <wp:effectExtent l="0" t="0" r="0" b="63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132" cy="15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2FA3" w14:textId="55421FE4" w:rsidR="002A04C4" w:rsidRDefault="002A04C4" w:rsidP="002A04C4"/>
    <w:p w14:paraId="64CE4CAF" w14:textId="21761ED8" w:rsidR="00682399" w:rsidRDefault="00682399" w:rsidP="00682399">
      <w:pPr>
        <w:pStyle w:val="Titre2"/>
      </w:pPr>
      <w:bookmarkStart w:id="6" w:name="_Toc204255499"/>
      <w:r>
        <w:t>Créer une barre d’outils et ajout des plugins</w:t>
      </w:r>
      <w:bookmarkEnd w:id="6"/>
    </w:p>
    <w:p w14:paraId="704D5E74" w14:textId="5BFAB930" w:rsidR="00DB7EAB" w:rsidRDefault="00DB7EAB" w:rsidP="00494525"/>
    <w:p w14:paraId="3C9F4DB0" w14:textId="38F7BA6C" w:rsidR="00682399" w:rsidRDefault="00682399" w:rsidP="00682399">
      <w:pPr>
        <w:ind w:left="576"/>
      </w:pPr>
      <w:r>
        <w:t>Cliquez sur « ajouter une barre d’outils »</w:t>
      </w:r>
    </w:p>
    <w:p w14:paraId="12B78F8A" w14:textId="77777777" w:rsidR="00682399" w:rsidRDefault="00682399" w:rsidP="00682399">
      <w:pPr>
        <w:ind w:left="576"/>
      </w:pPr>
    </w:p>
    <w:p w14:paraId="26B7C5F4" w14:textId="693F3596" w:rsidR="00682399" w:rsidRDefault="00682399" w:rsidP="00AC07AA">
      <w:pPr>
        <w:ind w:left="576"/>
        <w:jc w:val="center"/>
      </w:pPr>
      <w:r>
        <w:rPr>
          <w:noProof/>
        </w:rPr>
        <w:drawing>
          <wp:inline distT="0" distB="0" distL="0" distR="0" wp14:anchorId="6CA0DA16" wp14:editId="563924A2">
            <wp:extent cx="2636520" cy="762000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2DACD" w14:textId="514BA2A1" w:rsidR="000B0687" w:rsidRDefault="00682399" w:rsidP="000B0687">
      <w:r>
        <w:tab/>
      </w:r>
    </w:p>
    <w:p w14:paraId="5DAADBBE" w14:textId="00C07CA6" w:rsidR="00682399" w:rsidRDefault="00682399" w:rsidP="00682399">
      <w:pPr>
        <w:ind w:firstLine="432"/>
      </w:pPr>
      <w:r>
        <w:t>Renseigner un nom et cliquez sur « ajouter une barre d’outils »</w:t>
      </w:r>
    </w:p>
    <w:p w14:paraId="737AAFF6" w14:textId="44BD7165" w:rsidR="00682399" w:rsidRDefault="00682399" w:rsidP="00682399">
      <w:pPr>
        <w:ind w:firstLine="432"/>
      </w:pPr>
    </w:p>
    <w:p w14:paraId="32B40CD4" w14:textId="443591B7" w:rsidR="00682399" w:rsidRDefault="00682399" w:rsidP="00682399">
      <w:pPr>
        <w:ind w:firstLine="432"/>
      </w:pPr>
      <w:r>
        <w:t>Ci-dessous, 2 barres d’outils ont étés créées.</w:t>
      </w:r>
    </w:p>
    <w:p w14:paraId="66ACD812" w14:textId="0FEA1F6E" w:rsidR="00682399" w:rsidRDefault="00682399" w:rsidP="00682399">
      <w:pPr>
        <w:ind w:firstLine="432"/>
      </w:pPr>
    </w:p>
    <w:p w14:paraId="23C4803A" w14:textId="7EDF8F9B" w:rsidR="00682399" w:rsidRDefault="00682399" w:rsidP="00AC07AA">
      <w:pPr>
        <w:ind w:firstLine="432"/>
        <w:jc w:val="center"/>
      </w:pPr>
      <w:r>
        <w:rPr>
          <w:noProof/>
        </w:rPr>
        <w:drawing>
          <wp:inline distT="0" distB="0" distL="0" distR="0" wp14:anchorId="73949D18" wp14:editId="721A3179">
            <wp:extent cx="3825572" cy="3139712"/>
            <wp:effectExtent l="0" t="0" r="3810" b="381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1FAE" w14:textId="77777777" w:rsidR="004356C9" w:rsidRDefault="004356C9" w:rsidP="004356C9">
      <w:pPr>
        <w:ind w:firstLine="432"/>
      </w:pPr>
    </w:p>
    <w:p w14:paraId="676E759A" w14:textId="77777777" w:rsidR="004356C9" w:rsidRDefault="004356C9" w:rsidP="004356C9">
      <w:pPr>
        <w:ind w:firstLine="432"/>
      </w:pPr>
    </w:p>
    <w:p w14:paraId="5B978EA3" w14:textId="77777777" w:rsidR="004356C9" w:rsidRDefault="004356C9" w:rsidP="004356C9">
      <w:pPr>
        <w:ind w:firstLine="432"/>
      </w:pPr>
    </w:p>
    <w:p w14:paraId="4003B33E" w14:textId="77777777" w:rsidR="004356C9" w:rsidRDefault="004356C9" w:rsidP="004356C9">
      <w:pPr>
        <w:ind w:firstLine="432"/>
      </w:pPr>
    </w:p>
    <w:p w14:paraId="4402BDAF" w14:textId="77777777" w:rsidR="004356C9" w:rsidRDefault="004356C9" w:rsidP="004356C9">
      <w:pPr>
        <w:ind w:firstLine="432"/>
      </w:pPr>
    </w:p>
    <w:p w14:paraId="3556EE98" w14:textId="77777777" w:rsidR="004356C9" w:rsidRDefault="004356C9" w:rsidP="004356C9">
      <w:pPr>
        <w:ind w:firstLine="432"/>
      </w:pPr>
    </w:p>
    <w:p w14:paraId="5E4B553F" w14:textId="77777777" w:rsidR="004356C9" w:rsidRDefault="004356C9" w:rsidP="004356C9">
      <w:pPr>
        <w:ind w:firstLine="432"/>
      </w:pPr>
    </w:p>
    <w:p w14:paraId="53FEC66A" w14:textId="77777777" w:rsidR="004356C9" w:rsidRDefault="004356C9" w:rsidP="004356C9">
      <w:pPr>
        <w:ind w:firstLine="432"/>
      </w:pPr>
    </w:p>
    <w:p w14:paraId="7CA735A4" w14:textId="77777777" w:rsidR="004356C9" w:rsidRDefault="004356C9" w:rsidP="004356C9">
      <w:pPr>
        <w:ind w:firstLine="432"/>
      </w:pPr>
    </w:p>
    <w:p w14:paraId="1980D092" w14:textId="5028977B" w:rsidR="000B0687" w:rsidRDefault="00AC07AA" w:rsidP="004356C9">
      <w:pPr>
        <w:ind w:firstLine="432"/>
      </w:pPr>
      <w:r>
        <w:lastRenderedPageBreak/>
        <w:t>Il ne reste plus qu’à ajouter les plugins désirés dans les barres d’outils correspondantes en les sélectionnant</w:t>
      </w:r>
      <w:r w:rsidR="00936CF3">
        <w:t xml:space="preserve"> sans oublier de cliquer sur « Actualiser / Sauvegarder »</w:t>
      </w:r>
    </w:p>
    <w:p w14:paraId="6004853F" w14:textId="28789E6D" w:rsidR="00AC07AA" w:rsidRDefault="00AC07AA" w:rsidP="000B0687">
      <w:pPr>
        <w:pStyle w:val="Paragraphedeliste"/>
        <w:ind w:left="936"/>
      </w:pPr>
    </w:p>
    <w:p w14:paraId="36627B96" w14:textId="77777777" w:rsidR="00AC07AA" w:rsidRDefault="00AC07AA" w:rsidP="000B0687">
      <w:pPr>
        <w:pStyle w:val="Paragraphedeliste"/>
        <w:ind w:left="936"/>
      </w:pPr>
    </w:p>
    <w:p w14:paraId="50E9502D" w14:textId="4C90AB57" w:rsidR="00AC07AA" w:rsidRDefault="00AC07AA" w:rsidP="00AC07AA">
      <w:pPr>
        <w:jc w:val="center"/>
      </w:pPr>
      <w:r>
        <w:rPr>
          <w:noProof/>
        </w:rPr>
        <w:drawing>
          <wp:inline distT="0" distB="0" distL="0" distR="0" wp14:anchorId="6C8ACE49" wp14:editId="0E11665D">
            <wp:extent cx="3825240" cy="3139440"/>
            <wp:effectExtent l="0" t="0" r="3810" b="381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4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252E2" w14:textId="77777777" w:rsidR="00E2426D" w:rsidRDefault="00E2426D" w:rsidP="000B0687">
      <w:pPr>
        <w:pStyle w:val="Paragraphedeliste"/>
        <w:ind w:left="936"/>
      </w:pPr>
    </w:p>
    <w:p w14:paraId="7B195545" w14:textId="639FCBC5" w:rsidR="000B0687" w:rsidRDefault="000B0687" w:rsidP="000B0687"/>
    <w:p w14:paraId="04591E09" w14:textId="797B51B3" w:rsidR="00AC07AA" w:rsidRDefault="00844030" w:rsidP="00844030">
      <w:pPr>
        <w:pStyle w:val="Titre2"/>
      </w:pPr>
      <w:bookmarkStart w:id="7" w:name="_Toc204255500"/>
      <w:r>
        <w:t>Suppression d’une barre d’outils</w:t>
      </w:r>
      <w:bookmarkEnd w:id="7"/>
    </w:p>
    <w:p w14:paraId="1B782314" w14:textId="6AE6829E" w:rsidR="00AC07AA" w:rsidRDefault="00AC07AA" w:rsidP="000B0687"/>
    <w:p w14:paraId="282DC4C3" w14:textId="005E4F1C" w:rsidR="00AC07AA" w:rsidRDefault="00844030" w:rsidP="00844030">
      <w:pPr>
        <w:ind w:left="432"/>
      </w:pPr>
      <w:r>
        <w:t xml:space="preserve">Pour supprimer une barre d’outils il </w:t>
      </w:r>
      <w:r w:rsidR="004356C9">
        <w:t>suffit de</w:t>
      </w:r>
      <w:r>
        <w:t xml:space="preserve"> cliquer sur :</w:t>
      </w:r>
    </w:p>
    <w:p w14:paraId="1110F0ED" w14:textId="3AE9F918" w:rsidR="00844030" w:rsidRDefault="00844030" w:rsidP="00844030">
      <w:pPr>
        <w:ind w:left="432"/>
        <w:jc w:val="center"/>
      </w:pPr>
      <w:r>
        <w:rPr>
          <w:noProof/>
        </w:rPr>
        <w:drawing>
          <wp:inline distT="0" distB="0" distL="0" distR="0" wp14:anchorId="12F7BB77" wp14:editId="5BA210D8">
            <wp:extent cx="541020" cy="205740"/>
            <wp:effectExtent l="0" t="0" r="0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5DA5F" w14:textId="4ECFFBFE" w:rsidR="00844030" w:rsidRDefault="00844030" w:rsidP="00844030">
      <w:pPr>
        <w:ind w:left="432"/>
      </w:pPr>
      <w:r>
        <w:t>Ps : il n’est pas possible de supprimer le menu IGN</w:t>
      </w:r>
    </w:p>
    <w:p w14:paraId="45E17F5F" w14:textId="77777777" w:rsidR="00AC07AA" w:rsidRDefault="00AC07AA" w:rsidP="000B0687"/>
    <w:p w14:paraId="4BF885CF" w14:textId="77777777" w:rsidR="00E2426D" w:rsidRPr="000B0687" w:rsidRDefault="00E2426D" w:rsidP="000B0687"/>
    <w:p w14:paraId="34AD231F" w14:textId="0BF395DB" w:rsidR="00C00A5B" w:rsidRDefault="00AC07AA" w:rsidP="00C00A5B">
      <w:pPr>
        <w:pStyle w:val="Titre1"/>
      </w:pPr>
      <w:bookmarkStart w:id="8" w:name="_Toc204255501"/>
      <w:bookmarkStart w:id="9" w:name="_Toc215049623"/>
      <w:r>
        <w:t>Résultat sous QGIS</w:t>
      </w:r>
      <w:bookmarkEnd w:id="8"/>
    </w:p>
    <w:p w14:paraId="1AC89EC5" w14:textId="1D7FA57D" w:rsidR="00AC07AA" w:rsidRDefault="00AC07AA" w:rsidP="00AC07AA"/>
    <w:p w14:paraId="327C3615" w14:textId="77777777" w:rsidR="00AC07AA" w:rsidRDefault="00AC07AA" w:rsidP="00AC07AA">
      <w:pPr>
        <w:pStyle w:val="Titre2"/>
      </w:pPr>
      <w:bookmarkStart w:id="10" w:name="_Toc204255502"/>
      <w:r>
        <w:t>Menu IGN</w:t>
      </w:r>
      <w:bookmarkEnd w:id="10"/>
    </w:p>
    <w:p w14:paraId="19BB28EB" w14:textId="77777777" w:rsidR="00844030" w:rsidRDefault="00844030" w:rsidP="00AC07AA">
      <w:pPr>
        <w:ind w:left="432"/>
      </w:pPr>
    </w:p>
    <w:p w14:paraId="44FC6F8C" w14:textId="6A82C99B" w:rsidR="00AC07AA" w:rsidRDefault="00AC07AA" w:rsidP="00AC07AA">
      <w:pPr>
        <w:ind w:left="432"/>
      </w:pPr>
      <w:r>
        <w:t>Apres toutes ces étapes on se retrouve avec un menu « IGN » </w:t>
      </w:r>
      <w:r w:rsidR="00844030">
        <w:t>contenant :</w:t>
      </w:r>
    </w:p>
    <w:p w14:paraId="12B486FE" w14:textId="77777777" w:rsidR="00AC07AA" w:rsidRDefault="00AC07AA" w:rsidP="00AC07AA">
      <w:pPr>
        <w:ind w:left="432"/>
      </w:pPr>
    </w:p>
    <w:p w14:paraId="6A3C78EA" w14:textId="23F12032" w:rsidR="00AC07AA" w:rsidRPr="00AC07AA" w:rsidRDefault="00AC07AA" w:rsidP="00AC07AA">
      <w:pPr>
        <w:ind w:left="432"/>
        <w:jc w:val="center"/>
      </w:pPr>
      <w:r>
        <w:rPr>
          <w:noProof/>
        </w:rPr>
        <w:drawing>
          <wp:inline distT="0" distB="0" distL="0" distR="0" wp14:anchorId="47577335" wp14:editId="26EE6DA5">
            <wp:extent cx="1981200" cy="1973580"/>
            <wp:effectExtent l="0" t="0" r="0" b="762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EFED" w14:textId="77777777" w:rsidR="00C0788E" w:rsidRDefault="00C0788E" w:rsidP="00C0788E">
      <w:pPr>
        <w:pStyle w:val="Paragraphedeliste"/>
      </w:pPr>
    </w:p>
    <w:p w14:paraId="08FC7F54" w14:textId="77777777" w:rsidR="00746895" w:rsidRDefault="00746895" w:rsidP="007528AA"/>
    <w:p w14:paraId="3DD01D22" w14:textId="0455B4EE" w:rsidR="00746895" w:rsidRDefault="00746895" w:rsidP="007528AA"/>
    <w:bookmarkEnd w:id="9"/>
    <w:p w14:paraId="44F4AD6F" w14:textId="4FAB9CA0" w:rsidR="001C558A" w:rsidRDefault="001C558A" w:rsidP="001C558A"/>
    <w:p w14:paraId="05A4746E" w14:textId="79896CD8" w:rsidR="00AC07AA" w:rsidRDefault="00AC07AA" w:rsidP="00844030">
      <w:pPr>
        <w:pStyle w:val="Titre2"/>
      </w:pPr>
      <w:r>
        <w:tab/>
      </w:r>
      <w:bookmarkStart w:id="11" w:name="_Toc204255503"/>
      <w:r w:rsidR="00844030">
        <w:t>Barres d’outils</w:t>
      </w:r>
      <w:bookmarkEnd w:id="11"/>
    </w:p>
    <w:p w14:paraId="602319E5" w14:textId="77777777" w:rsidR="00844030" w:rsidRDefault="00844030" w:rsidP="00844030">
      <w:pPr>
        <w:ind w:firstLine="576"/>
      </w:pPr>
    </w:p>
    <w:p w14:paraId="72E574E7" w14:textId="0511B4EA" w:rsidR="00844030" w:rsidRDefault="00844030" w:rsidP="00844030">
      <w:pPr>
        <w:ind w:firstLine="576"/>
      </w:pPr>
      <w:r>
        <w:t>Barre</w:t>
      </w:r>
      <w:r w:rsidR="00936CF3">
        <w:t>s</w:t>
      </w:r>
      <w:r>
        <w:t xml:space="preserve"> d’outils </w:t>
      </w:r>
      <w:r w:rsidR="00936CF3">
        <w:t>a</w:t>
      </w:r>
      <w:r>
        <w:t>ncrées :</w:t>
      </w:r>
    </w:p>
    <w:p w14:paraId="57E8E5E8" w14:textId="77777777" w:rsidR="00844030" w:rsidRDefault="00844030" w:rsidP="00844030"/>
    <w:p w14:paraId="282192E2" w14:textId="3DA559A8" w:rsidR="00844030" w:rsidRDefault="00844030" w:rsidP="00844030">
      <w:pPr>
        <w:jc w:val="center"/>
      </w:pPr>
      <w:r>
        <w:rPr>
          <w:noProof/>
        </w:rPr>
        <w:drawing>
          <wp:inline distT="0" distB="0" distL="0" distR="0" wp14:anchorId="77AB78FE" wp14:editId="2BCF98E8">
            <wp:extent cx="2857500" cy="30480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A51A1" w14:textId="00CA8A2C" w:rsidR="00844030" w:rsidRDefault="00844030" w:rsidP="00844030"/>
    <w:p w14:paraId="7523770C" w14:textId="779B0C2A" w:rsidR="00844030" w:rsidRDefault="00844030" w:rsidP="00844030">
      <w:r>
        <w:tab/>
        <w:t>On peut « désancrer » les barres en faisant un glissé-déposé.</w:t>
      </w:r>
    </w:p>
    <w:p w14:paraId="31E19B60" w14:textId="37128AF7" w:rsidR="00844030" w:rsidRDefault="00844030" w:rsidP="00844030"/>
    <w:p w14:paraId="5D69FE72" w14:textId="41A48B4A" w:rsidR="00844030" w:rsidRDefault="00844030" w:rsidP="00844030">
      <w:pPr>
        <w:jc w:val="center"/>
      </w:pPr>
      <w:r>
        <w:rPr>
          <w:noProof/>
        </w:rPr>
        <w:drawing>
          <wp:inline distT="0" distB="0" distL="0" distR="0" wp14:anchorId="1185145D" wp14:editId="3044274D">
            <wp:extent cx="3185160" cy="182880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252FE" w14:textId="77777777" w:rsidR="00844030" w:rsidRPr="00844030" w:rsidRDefault="00844030" w:rsidP="00844030"/>
    <w:sectPr w:rsidR="00844030" w:rsidRPr="00844030">
      <w:footerReference w:type="default" r:id="rId22"/>
      <w:footerReference w:type="first" r:id="rId23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8D1615" w14:textId="77777777" w:rsidR="00AD62A4" w:rsidRDefault="00AD62A4" w:rsidP="00154FA4">
      <w:r>
        <w:separator/>
      </w:r>
    </w:p>
  </w:endnote>
  <w:endnote w:type="continuationSeparator" w:id="0">
    <w:p w14:paraId="6E2F4B6B" w14:textId="77777777" w:rsidR="00AD62A4" w:rsidRDefault="00AD62A4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7-24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418C720D" w:rsidR="008B6CEC" w:rsidRPr="00C2624A" w:rsidRDefault="00936CF3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24/07/2025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7DC3FB" w14:textId="77777777" w:rsidR="00AD62A4" w:rsidRDefault="00AD62A4" w:rsidP="00154FA4">
      <w:r>
        <w:separator/>
      </w:r>
    </w:p>
  </w:footnote>
  <w:footnote w:type="continuationSeparator" w:id="0">
    <w:p w14:paraId="5F8A3FD0" w14:textId="77777777" w:rsidR="00AD62A4" w:rsidRDefault="00AD62A4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95D63"/>
    <w:multiLevelType w:val="hybridMultilevel"/>
    <w:tmpl w:val="26448BEA"/>
    <w:lvl w:ilvl="0" w:tplc="65FE442E">
      <w:start w:val="1"/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2135"/>
        </w:tabs>
        <w:ind w:left="2135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70CDD"/>
    <w:rsid w:val="00173BB3"/>
    <w:rsid w:val="001A36D3"/>
    <w:rsid w:val="001B4645"/>
    <w:rsid w:val="001C558A"/>
    <w:rsid w:val="001D53EB"/>
    <w:rsid w:val="001D682F"/>
    <w:rsid w:val="00200E67"/>
    <w:rsid w:val="00233A14"/>
    <w:rsid w:val="00245A0B"/>
    <w:rsid w:val="00254EC1"/>
    <w:rsid w:val="002563A8"/>
    <w:rsid w:val="002645AF"/>
    <w:rsid w:val="002A04C4"/>
    <w:rsid w:val="002A0717"/>
    <w:rsid w:val="002A07A9"/>
    <w:rsid w:val="002C357C"/>
    <w:rsid w:val="002D1C91"/>
    <w:rsid w:val="002E113A"/>
    <w:rsid w:val="002E784E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3A94"/>
    <w:rsid w:val="00414ADB"/>
    <w:rsid w:val="004356C9"/>
    <w:rsid w:val="00445D65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93A74"/>
    <w:rsid w:val="005A08AF"/>
    <w:rsid w:val="005C0971"/>
    <w:rsid w:val="005D62E2"/>
    <w:rsid w:val="00623A0B"/>
    <w:rsid w:val="006609DB"/>
    <w:rsid w:val="006706C5"/>
    <w:rsid w:val="006751FD"/>
    <w:rsid w:val="00682399"/>
    <w:rsid w:val="00696BBF"/>
    <w:rsid w:val="006C1009"/>
    <w:rsid w:val="006D6948"/>
    <w:rsid w:val="006E28B8"/>
    <w:rsid w:val="006E2900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481D"/>
    <w:rsid w:val="00804A48"/>
    <w:rsid w:val="0082263E"/>
    <w:rsid w:val="0082439A"/>
    <w:rsid w:val="00844030"/>
    <w:rsid w:val="008479BD"/>
    <w:rsid w:val="00847E82"/>
    <w:rsid w:val="0085252D"/>
    <w:rsid w:val="00856065"/>
    <w:rsid w:val="00866855"/>
    <w:rsid w:val="00890C33"/>
    <w:rsid w:val="008B6CEC"/>
    <w:rsid w:val="00936CF3"/>
    <w:rsid w:val="00992F1B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98D"/>
    <w:rsid w:val="00AB35E7"/>
    <w:rsid w:val="00AC07AA"/>
    <w:rsid w:val="00AD62A4"/>
    <w:rsid w:val="00AE69F0"/>
    <w:rsid w:val="00B14C34"/>
    <w:rsid w:val="00B24EEF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D2022"/>
    <w:rsid w:val="00C00A5B"/>
    <w:rsid w:val="00C0788E"/>
    <w:rsid w:val="00C07B6A"/>
    <w:rsid w:val="00C30387"/>
    <w:rsid w:val="00C55990"/>
    <w:rsid w:val="00CB0EE7"/>
    <w:rsid w:val="00CC25FD"/>
    <w:rsid w:val="00CC2850"/>
    <w:rsid w:val="00D14C1C"/>
    <w:rsid w:val="00D16626"/>
    <w:rsid w:val="00D20A26"/>
    <w:rsid w:val="00D418AD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937E9"/>
    <w:rsid w:val="00EC53D7"/>
    <w:rsid w:val="00EC5D62"/>
    <w:rsid w:val="00EC72FC"/>
    <w:rsid w:val="00ED2248"/>
    <w:rsid w:val="00F42AF8"/>
    <w:rsid w:val="00F804CC"/>
    <w:rsid w:val="00F83E3D"/>
    <w:rsid w:val="00F86906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936CF3"/>
    <w:pPr>
      <w:keepNext/>
      <w:numPr>
        <w:ilvl w:val="1"/>
        <w:numId w:val="3"/>
      </w:numPr>
      <w:pBdr>
        <w:bottom w:val="single" w:sz="12" w:space="1" w:color="94C01A"/>
      </w:pBdr>
      <w:tabs>
        <w:tab w:val="clear" w:pos="2135"/>
        <w:tab w:val="num" w:pos="576"/>
      </w:tabs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936CF3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A5274772ECF4A359EC316E5A458C53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2A534B-8077-4BA0-B2E6-8B1684FDB5A2}"/>
      </w:docPartPr>
      <w:docPartBody>
        <w:p w:rsidR="00057A5E" w:rsidRDefault="001B3457" w:rsidP="001B3457">
          <w:pPr>
            <w:pStyle w:val="BA5274772ECF4A359EC316E5A458C536"/>
          </w:pPr>
          <w:r w:rsidRPr="00C17BFF">
            <w:rPr>
              <w:rStyle w:val="Textedelespacerserv"/>
            </w:rPr>
            <w:t>[Version_IGN]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57A5E"/>
    <w:rsid w:val="00065F3B"/>
    <w:rsid w:val="000D4DEE"/>
    <w:rsid w:val="00162DC9"/>
    <w:rsid w:val="001B3457"/>
    <w:rsid w:val="003259A4"/>
    <w:rsid w:val="00464909"/>
    <w:rsid w:val="00471113"/>
    <w:rsid w:val="0054019A"/>
    <w:rsid w:val="00596E3A"/>
    <w:rsid w:val="00620954"/>
    <w:rsid w:val="006C217E"/>
    <w:rsid w:val="006C3956"/>
    <w:rsid w:val="006C48C9"/>
    <w:rsid w:val="006D3CE9"/>
    <w:rsid w:val="00757D77"/>
    <w:rsid w:val="00770502"/>
    <w:rsid w:val="00794681"/>
    <w:rsid w:val="00867085"/>
    <w:rsid w:val="008E3192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B3457"/>
    <w:rPr>
      <w:color w:val="808080"/>
    </w:rPr>
  </w:style>
  <w:style w:type="paragraph" w:customStyle="1" w:styleId="BA5274772ECF4A359EC316E5A458C536">
    <w:name w:val="BA5274772ECF4A359EC316E5A458C536"/>
    <w:rsid w:val="001B3457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3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1501</TotalTime>
  <Pages>1</Pages>
  <Words>453</Words>
  <Characters>2492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14</cp:revision>
  <cp:lastPrinted>2025-07-24T11:18:00Z</cp:lastPrinted>
  <dcterms:created xsi:type="dcterms:W3CDTF">2024-11-27T09:26:00Z</dcterms:created>
  <dcterms:modified xsi:type="dcterms:W3CDTF">2025-07-24T11:20:00Z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