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sz w:val="24"/>
          <w:szCs w:val="24"/>
        </w:rPr>
        <w:t>Утверждаю</w:t>
      </w:r>
    </w:p>
    <w:p>
      <w:pPr>
        <w:pStyle w:val="Style16"/>
        <w:jc w:val="end"/>
        <w:rPr>
          <w:sz w:val="24"/>
          <w:szCs w:val="24"/>
        </w:rPr>
      </w:pPr>
      <w:r>
        <w:rPr>
          <w:sz w:val="24"/>
          <w:szCs w:val="24"/>
        </w:rPr>
        <w:t>____________________________</w:t>
      </w:r>
    </w:p>
    <w:p>
      <w:pPr>
        <w:pStyle w:val="Style16"/>
        <w:jc w:val="end"/>
        <w:rPr>
          <w:sz w:val="24"/>
          <w:szCs w:val="24"/>
        </w:rPr>
      </w:pPr>
      <w:r>
        <w:rPr>
          <w:sz w:val="24"/>
          <w:szCs w:val="24"/>
        </w:rPr>
        <w:t>(Ф.И.О., подпись руководителя)</w:t>
      </w:r>
    </w:p>
    <w:p>
      <w:pPr>
        <w:pStyle w:val="Style16"/>
        <w:jc w:val="end"/>
        <w:rPr/>
      </w:pPr>
      <w:r>
        <w:rPr>
          <w:sz w:val="24"/>
          <w:szCs w:val="24"/>
        </w:rPr>
        <w:t xml:space="preserve">КУ РА «Управление социальной </w:t>
      </w:r>
    </w:p>
    <w:p>
      <w:pPr>
        <w:pStyle w:val="Style16"/>
        <w:jc w:val="end"/>
        <w:rPr/>
      </w:pPr>
      <w:r>
        <w:rPr>
          <w:sz w:val="24"/>
          <w:szCs w:val="24"/>
        </w:rPr>
        <w:t xml:space="preserve">поддержки населения </w:t>
      </w:r>
    </w:p>
    <w:p>
      <w:pPr>
        <w:pStyle w:val="Style16"/>
        <w:jc w:val="end"/>
        <w:rPr/>
      </w:pPr>
      <w:r>
        <w:rPr>
          <w:sz w:val="24"/>
          <w:szCs w:val="24"/>
        </w:rPr>
        <w:t>Майминского района»</w:t>
      </w:r>
    </w:p>
    <w:p>
      <w:pPr>
        <w:pStyle w:val="Style16"/>
        <w:jc w:val="end"/>
        <w:rPr/>
      </w:pPr>
      <w:r>
        <w:rPr>
          <w:sz w:val="24"/>
          <w:szCs w:val="24"/>
        </w:rPr>
        <w:t>«___» _______________20____ г</w:t>
      </w:r>
      <w:r>
        <w:rPr/>
        <w:t>.</w:t>
      </w:r>
    </w:p>
    <w:p>
      <w:pPr>
        <w:pStyle w:val="Style16"/>
        <w:jc w:val="end"/>
        <w:rPr/>
      </w:pPr>
      <w:r>
        <w:rPr/>
      </w:r>
    </w:p>
    <w:p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ОТЧЕТ</w:t>
      </w:r>
    </w:p>
    <w:p>
      <w:pPr>
        <w:pStyle w:val="Style16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ОПЕКУНА ИЛИ ПОПЕЧИТЕЛЯ О ХРАНЕНИИ, ОБ ИСПОЛЬЗОВАНИИ ИМУЩЕСТВА НЕСОВЕРШЕННОЛЕТНЕГО ПОДОПЕЧНОГО И ОБ УПРАВЛЕНИИ ТАКИМ ИМУЩЕСТВОМ ЗА _______ ГОД</w:t>
      </w:r>
    </w:p>
    <w:p>
      <w:pPr>
        <w:pStyle w:val="Style16"/>
        <w:jc w:val="both"/>
        <w:rPr/>
      </w:pPr>
      <w:r>
        <w:rPr/>
      </w:r>
    </w:p>
    <w:p>
      <w:pPr>
        <w:pStyle w:val="Style16"/>
        <w:jc w:val="both"/>
        <w:rPr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Отчет подал </w:t>
      </w:r>
      <w:r>
        <w:rPr>
          <w:sz w:val="24"/>
          <w:szCs w:val="24"/>
          <w:u w:val="single"/>
        </w:rPr>
        <w:t>{{surname}} {{name}} {{patronymic}}</w:t>
      </w:r>
      <w:r>
        <w:rPr>
          <w:sz w:val="24"/>
          <w:szCs w:val="24"/>
        </w:rPr>
        <w:t xml:space="preserve"> </w:t>
      </w:r>
    </w:p>
    <w:p>
      <w:pPr>
        <w:pStyle w:val="Style16"/>
        <w:jc w:val="center"/>
        <w:rPr>
          <w:sz w:val="22"/>
          <w:szCs w:val="22"/>
        </w:rPr>
      </w:pPr>
      <w:r>
        <w:rPr>
          <w:sz w:val="22"/>
          <w:szCs w:val="22"/>
        </w:rPr>
        <w:t>(Ф.И.О.)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являющийся опекуном или попечителем___________________________________________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>
      <w:pPr>
        <w:pStyle w:val="Style16"/>
        <w:jc w:val="center"/>
        <w:rPr>
          <w:sz w:val="22"/>
          <w:szCs w:val="22"/>
        </w:rPr>
      </w:pPr>
      <w:r>
        <w:rPr>
          <w:sz w:val="22"/>
          <w:szCs w:val="22"/>
        </w:rPr>
        <w:t>(Ф.И.О. несовершеннолетнего подопечного)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проживающий по адресу: _______________________________________________________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>
      <w:pPr>
        <w:pStyle w:val="Style16"/>
        <w:jc w:val="center"/>
        <w:rPr>
          <w:sz w:val="22"/>
          <w:szCs w:val="22"/>
        </w:rPr>
      </w:pPr>
      <w:r>
        <w:rPr>
          <w:sz w:val="22"/>
          <w:szCs w:val="22"/>
        </w:rPr>
        <w:t>(почтовый индекс, полный адрес опекуна или попечителя)</w:t>
      </w:r>
    </w:p>
    <w:p>
      <w:pPr>
        <w:pStyle w:val="Style16"/>
        <w:jc w:val="both"/>
        <w:rPr/>
      </w:pPr>
      <w:r>
        <w:rPr>
          <w:sz w:val="24"/>
          <w:szCs w:val="24"/>
        </w:rPr>
        <w:t>имею документ, удостоверяющий личность,</w:t>
      </w:r>
      <w:r>
        <w:rPr/>
        <w:t xml:space="preserve"> </w:t>
      </w:r>
      <w:r>
        <w:rPr>
          <w:sz w:val="24"/>
          <w:szCs w:val="24"/>
          <w:u w:val="single"/>
        </w:rPr>
        <w:t>{{passport}}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sz w:val="24"/>
          <w:szCs w:val="24"/>
        </w:rPr>
        <w:t>(вид документа)</w:t>
      </w:r>
    </w:p>
    <w:p>
      <w:pPr>
        <w:pStyle w:val="Style16"/>
        <w:jc w:val="both"/>
        <w:rPr/>
      </w:pPr>
      <w:r>
        <w:rPr>
          <w:sz w:val="24"/>
          <w:szCs w:val="24"/>
        </w:rPr>
        <w:t xml:space="preserve">Серия </w:t>
      </w:r>
      <w:r>
        <w:rPr>
          <w:sz w:val="24"/>
          <w:szCs w:val="24"/>
          <w:u w:val="single"/>
        </w:rPr>
        <w:t>{{seria}}</w:t>
      </w:r>
      <w:r>
        <w:rPr>
          <w:sz w:val="24"/>
          <w:szCs w:val="24"/>
        </w:rPr>
        <w:t xml:space="preserve"> номер {{nomer}}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кем и когда выдан документ_____________________________________________________</w:t>
      </w:r>
    </w:p>
    <w:p>
      <w:pPr>
        <w:pStyle w:val="Style16"/>
        <w:jc w:val="both"/>
        <w:rPr/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>
      <w:pPr>
        <w:pStyle w:val="Style16"/>
        <w:jc w:val="both"/>
        <w:rPr/>
      </w:pPr>
      <w:r>
        <w:rPr>
          <w:sz w:val="24"/>
          <w:szCs w:val="24"/>
        </w:rPr>
        <w:t>Дата рождения {{birthday}} Место рождения______________________________</w:t>
      </w:r>
    </w:p>
    <w:p>
      <w:pPr>
        <w:pStyle w:val="Style16"/>
        <w:jc w:val="both"/>
        <w:rPr/>
      </w:pPr>
      <w:r>
        <w:rPr>
          <w:sz w:val="24"/>
          <w:szCs w:val="24"/>
        </w:rPr>
        <w:t xml:space="preserve">                                                                  </w:t>
      </w:r>
      <w:r>
        <w:rPr>
          <w:sz w:val="24"/>
          <w:szCs w:val="24"/>
        </w:rPr>
        <w:t>____________________________________________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  <w:r>
        <w:rPr>
          <w:sz w:val="24"/>
          <w:szCs w:val="24"/>
        </w:rPr>
        <w:t>____________________________________________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Телефоны: домашний_______________ рабочий____________________________________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Место работы, должность_______________________________________________________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>
      <w:pPr>
        <w:pStyle w:val="Style16"/>
        <w:jc w:val="both"/>
        <w:rPr/>
      </w:pPr>
      <w:r>
        <w:rPr>
          <w:b/>
          <w:sz w:val="24"/>
          <w:szCs w:val="24"/>
        </w:rPr>
        <w:t>2</w:t>
      </w:r>
      <w:r>
        <w:rPr>
          <w:sz w:val="24"/>
          <w:szCs w:val="24"/>
        </w:rPr>
        <w:t>. Отчет составлен о хранении, об использовании имущества и об управлении имуществом___________________________________________________________________</w:t>
      </w:r>
    </w:p>
    <w:p>
      <w:pPr>
        <w:pStyle w:val="Style16"/>
        <w:jc w:val="center"/>
        <w:rPr>
          <w:sz w:val="24"/>
          <w:szCs w:val="24"/>
        </w:rPr>
      </w:pPr>
      <w:r>
        <w:rPr>
          <w:sz w:val="24"/>
          <w:szCs w:val="24"/>
        </w:rPr>
        <w:t>(Ф.И.О. несовершеннолетнего подопечного)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проживающего по адресу: _______________________________________________________</w:t>
      </w:r>
    </w:p>
    <w:p>
      <w:pPr>
        <w:pStyle w:val="Style16"/>
        <w:jc w:val="both"/>
        <w:rPr/>
      </w:pPr>
      <w:r>
        <w:rPr>
          <w:sz w:val="24"/>
          <w:szCs w:val="24"/>
        </w:rPr>
        <w:t>_____________________________________________________________________________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>
      <w:pPr>
        <w:pStyle w:val="Style16"/>
        <w:jc w:val="center"/>
        <w:rPr>
          <w:sz w:val="24"/>
          <w:szCs w:val="24"/>
        </w:rPr>
      </w:pPr>
      <w:r>
        <w:rPr>
          <w:sz w:val="24"/>
          <w:szCs w:val="24"/>
        </w:rPr>
        <w:t>(почтовый индекс, полный адрес несовершеннолетнего подопечного)</w:t>
      </w:r>
    </w:p>
    <w:p>
      <w:pPr>
        <w:pStyle w:val="Style16"/>
        <w:jc w:val="both"/>
        <w:rPr/>
      </w:pPr>
      <w:r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Дата установления опеки или попечительства либо передачи на воспитание в приемную семью________________________________________________________________________</w:t>
      </w:r>
    </w:p>
    <w:p>
      <w:pPr>
        <w:pStyle w:val="Style16"/>
        <w:jc w:val="both"/>
        <w:rPr/>
      </w:pPr>
      <w:r>
        <w:rPr/>
      </w:r>
    </w:p>
    <w:p>
      <w:pPr>
        <w:pStyle w:val="Style16"/>
        <w:jc w:val="both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71"/>
        <w:spacing w:before="53" w:after="0"/>
        <w:ind w:end="1517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>
      <w:pPr>
        <w:pStyle w:val="Style171"/>
        <w:spacing w:before="53" w:after="0"/>
        <w:ind w:end="1517" w:hanging="0"/>
        <w:rPr/>
      </w:pPr>
      <w:r>
        <w:rPr/>
      </w:r>
    </w:p>
    <w:p>
      <w:pPr>
        <w:pStyle w:val="Style171"/>
        <w:spacing w:before="53" w:after="0"/>
        <w:ind w:end="1517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4. Сведения об имуществе несовершеннолетнего подопечного</w:t>
      </w:r>
    </w:p>
    <w:p>
      <w:pPr>
        <w:pStyle w:val="Style171"/>
        <w:spacing w:before="53" w:after="0"/>
        <w:ind w:start="1478" w:end="1517" w:hanging="0"/>
        <w:rPr>
          <w:sz w:val="24"/>
          <w:szCs w:val="24"/>
        </w:rPr>
      </w:pPr>
      <w:r>
        <w:rPr>
          <w:sz w:val="24"/>
          <w:szCs w:val="24"/>
        </w:rPr>
        <w:t>4.1. Недвижимое имущество</w:t>
      </w:r>
    </w:p>
    <w:tbl>
      <w:tblPr>
        <w:tblW w:w="9415" w:type="dxa"/>
        <w:jc w:val="start"/>
        <w:tblInd w:w="-58" w:type="dxa"/>
        <w:tblBorders>
          <w:top w:val="single" w:sz="2" w:space="0" w:color="00000A"/>
          <w:start w:val="single" w:sz="2" w:space="0" w:color="00000A"/>
          <w:bottom w:val="single" w:sz="2" w:space="0" w:color="00000A"/>
          <w:insideH w:val="single" w:sz="2" w:space="0" w:color="00000A"/>
        </w:tblBorders>
        <w:tblCellMar>
          <w:top w:w="0" w:type="dxa"/>
          <w:start w:w="28" w:type="dxa"/>
          <w:bottom w:w="0" w:type="dxa"/>
          <w:end w:w="28" w:type="dxa"/>
        </w:tblCellMar>
      </w:tblPr>
      <w:tblGrid>
        <w:gridCol w:w="397"/>
        <w:gridCol w:w="315"/>
        <w:gridCol w:w="1493"/>
        <w:gridCol w:w="1734"/>
        <w:gridCol w:w="1576"/>
        <w:gridCol w:w="1525"/>
        <w:gridCol w:w="2375"/>
      </w:tblGrid>
      <w:tr>
        <w:trPr>
          <w:tblHeader w:val="true"/>
          <w:trHeight w:val="1112" w:hRule="atLeast"/>
        </w:trPr>
        <w:tc>
          <w:tcPr>
            <w:tcW w:w="397" w:type="dxa"/>
            <w:tcBorders>
              <w:top w:val="single" w:sz="2" w:space="0" w:color="00000A"/>
              <w:start w:val="single" w:sz="2" w:space="0" w:color="00000A"/>
              <w:bottom w:val="single" w:sz="2" w:space="0" w:color="00000A"/>
              <w:insideH w:val="single" w:sz="2" w:space="0" w:color="00000A"/>
            </w:tcBorders>
            <w:shd w:fill="auto" w:val="clear"/>
          </w:tcPr>
          <w:p>
            <w:pPr>
              <w:pStyle w:val="Style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п/п</w:t>
            </w:r>
          </w:p>
        </w:tc>
        <w:tc>
          <w:tcPr>
            <w:tcW w:w="1808" w:type="dxa"/>
            <w:gridSpan w:val="2"/>
            <w:tcBorders>
              <w:top w:val="single" w:sz="2" w:space="0" w:color="00000A"/>
              <w:start w:val="single" w:sz="2" w:space="0" w:color="00000A"/>
              <w:bottom w:val="single" w:sz="2" w:space="0" w:color="00000A"/>
              <w:insideH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и наименование имущества</w:t>
            </w:r>
          </w:p>
        </w:tc>
        <w:tc>
          <w:tcPr>
            <w:tcW w:w="1734" w:type="dxa"/>
            <w:tcBorders>
              <w:top w:val="single" w:sz="2" w:space="0" w:color="00000A"/>
              <w:start w:val="single" w:sz="2" w:space="0" w:color="00000A"/>
              <w:bottom w:val="single" w:sz="2" w:space="0" w:color="00000A"/>
              <w:insideH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приобретения</w:t>
            </w:r>
          </w:p>
          <w:p>
            <w:pPr>
              <w:pStyle w:val="Style18"/>
              <w:jc w:val="center"/>
              <w:rPr/>
            </w:pPr>
            <w:r>
              <w:rPr>
                <w:sz w:val="24"/>
                <w:szCs w:val="24"/>
                <w:lang w:val="en-US"/>
              </w:rPr>
              <w:t>&lt;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1576" w:type="dxa"/>
            <w:tcBorders>
              <w:top w:val="single" w:sz="2" w:space="0" w:color="00000A"/>
              <w:start w:val="single" w:sz="2" w:space="0" w:color="00000A"/>
              <w:bottom w:val="single" w:sz="2" w:space="0" w:color="00000A"/>
              <w:insideH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(адрес)</w:t>
            </w:r>
          </w:p>
        </w:tc>
        <w:tc>
          <w:tcPr>
            <w:tcW w:w="1525" w:type="dxa"/>
            <w:tcBorders>
              <w:top w:val="single" w:sz="2" w:space="0" w:color="00000A"/>
              <w:start w:val="single" w:sz="2" w:space="0" w:color="00000A"/>
              <w:bottom w:val="single" w:sz="2" w:space="0" w:color="00000A"/>
              <w:insideH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Площадь (кв.м)</w:t>
            </w:r>
          </w:p>
        </w:tc>
        <w:tc>
          <w:tcPr>
            <w:tcW w:w="2375" w:type="dxa"/>
            <w:tcBorders>
              <w:top w:val="single" w:sz="2" w:space="0" w:color="00000A"/>
              <w:start w:val="single" w:sz="2" w:space="0" w:color="00000A"/>
              <w:bottom w:val="single" w:sz="2" w:space="0" w:color="00000A"/>
              <w:end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Сведения о государственной регистрации прав на имущество</w:t>
            </w:r>
          </w:p>
        </w:tc>
      </w:tr>
      <w:tr>
        <w:trPr>
          <w:tblHeader w:val="true"/>
          <w:trHeight w:val="259" w:hRule="atLeast"/>
        </w:trPr>
        <w:tc>
          <w:tcPr>
            <w:tcW w:w="397" w:type="dxa"/>
            <w:tcBorders>
              <w:top w:val="single" w:sz="2" w:space="0" w:color="00000A"/>
              <w:start w:val="single" w:sz="2" w:space="0" w:color="00000A"/>
              <w:bottom w:val="single" w:sz="2" w:space="0" w:color="00000A"/>
              <w:insideH w:val="single" w:sz="2" w:space="0" w:color="00000A"/>
            </w:tcBorders>
            <w:shd w:fill="auto" w:val="clear"/>
          </w:tcPr>
          <w:p>
            <w:pPr>
              <w:pStyle w:val="Style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8" w:type="dxa"/>
            <w:gridSpan w:val="2"/>
            <w:tcBorders>
              <w:top w:val="single" w:sz="2" w:space="0" w:color="00000A"/>
              <w:start w:val="single" w:sz="2" w:space="0" w:color="00000A"/>
              <w:bottom w:val="single" w:sz="2" w:space="0" w:color="00000A"/>
              <w:insideH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34" w:type="dxa"/>
            <w:tcBorders>
              <w:top w:val="single" w:sz="2" w:space="0" w:color="00000A"/>
              <w:start w:val="single" w:sz="2" w:space="0" w:color="00000A"/>
              <w:bottom w:val="single" w:sz="2" w:space="0" w:color="00000A"/>
              <w:insideH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76" w:type="dxa"/>
            <w:tcBorders>
              <w:top w:val="single" w:sz="2" w:space="0" w:color="00000A"/>
              <w:start w:val="single" w:sz="2" w:space="0" w:color="00000A"/>
              <w:bottom w:val="single" w:sz="2" w:space="0" w:color="00000A"/>
              <w:insideH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5" w:type="dxa"/>
            <w:tcBorders>
              <w:top w:val="single" w:sz="2" w:space="0" w:color="00000A"/>
              <w:start w:val="single" w:sz="2" w:space="0" w:color="00000A"/>
              <w:bottom w:val="single" w:sz="2" w:space="0" w:color="00000A"/>
              <w:insideH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75" w:type="dxa"/>
            <w:tcBorders>
              <w:top w:val="single" w:sz="2" w:space="0" w:color="00000A"/>
              <w:start w:val="single" w:sz="2" w:space="0" w:color="00000A"/>
              <w:bottom w:val="single" w:sz="2" w:space="0" w:color="00000A"/>
              <w:end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>
        <w:trPr>
          <w:trHeight w:val="487" w:hRule="atLeast"/>
        </w:trPr>
        <w:tc>
          <w:tcPr>
            <w:tcW w:w="397" w:type="dxa"/>
            <w:tcBorders>
              <w:start w:val="single" w:sz="2" w:space="0" w:color="00000A"/>
            </w:tcBorders>
            <w:shd w:fill="auto" w:val="clear"/>
          </w:tcPr>
          <w:p>
            <w:pPr>
              <w:pStyle w:val="Style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808" w:type="dxa"/>
            <w:gridSpan w:val="2"/>
            <w:tcBorders>
              <w:start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rPr/>
            </w:pPr>
            <w:r>
              <w:rPr>
                <w:sz w:val="24"/>
                <w:szCs w:val="24"/>
              </w:rPr>
              <w:t xml:space="preserve">Земельные участки </w:t>
            </w:r>
            <w:r>
              <w:rPr>
                <w:sz w:val="24"/>
                <w:szCs w:val="24"/>
                <w:lang w:val="en-US"/>
              </w:rPr>
              <w:t>&lt;2&gt;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734" w:type="dxa"/>
            <w:tcBorders>
              <w:start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76" w:type="dxa"/>
            <w:tcBorders>
              <w:start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25" w:type="dxa"/>
            <w:tcBorders>
              <w:start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75" w:type="dxa"/>
            <w:tcBorders>
              <w:start w:val="single" w:sz="2" w:space="0" w:color="00000A"/>
              <w:end w:val="single" w:sz="2" w:space="0" w:color="00000A"/>
              <w:insideV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397" w:type="dxa"/>
            <w:tcBorders>
              <w:start w:val="single" w:sz="2" w:space="0" w:color="000080"/>
            </w:tcBorders>
            <w:shd w:fill="auto" w:val="clear"/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15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493" w:type="dxa"/>
            <w:tcBorders/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rPr/>
            </w:pPr>
            <w:r>
              <w:rPr/>
            </w:r>
          </w:p>
        </w:tc>
        <w:tc>
          <w:tcPr>
            <w:tcW w:w="1734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76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25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75" w:type="dxa"/>
            <w:tcBorders>
              <w:start w:val="single" w:sz="2" w:space="0" w:color="000080"/>
              <w:end w:val="single" w:sz="2" w:space="0" w:color="000080"/>
              <w:insideV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28" w:hRule="atLeast"/>
        </w:trPr>
        <w:tc>
          <w:tcPr>
            <w:tcW w:w="397" w:type="dxa"/>
            <w:tcBorders>
              <w:start w:val="single" w:sz="2" w:space="0" w:color="000080"/>
            </w:tcBorders>
            <w:shd w:fill="auto" w:val="clear"/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15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493" w:type="dxa"/>
            <w:tcBorders/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rPr/>
            </w:pPr>
            <w:r>
              <w:rPr/>
            </w:r>
          </w:p>
        </w:tc>
        <w:tc>
          <w:tcPr>
            <w:tcW w:w="1734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76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25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75" w:type="dxa"/>
            <w:tcBorders>
              <w:start w:val="single" w:sz="2" w:space="0" w:color="000080"/>
              <w:end w:val="single" w:sz="2" w:space="0" w:color="000080"/>
              <w:insideV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397" w:type="dxa"/>
            <w:tcBorders>
              <w:start w:val="single" w:sz="2" w:space="0" w:color="000080"/>
            </w:tcBorders>
            <w:shd w:fill="auto" w:val="clear"/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15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</w:tc>
        <w:tc>
          <w:tcPr>
            <w:tcW w:w="1493" w:type="dxa"/>
            <w:tcBorders/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rPr/>
            </w:pPr>
            <w:r>
              <w:rPr/>
            </w:r>
          </w:p>
        </w:tc>
        <w:tc>
          <w:tcPr>
            <w:tcW w:w="1734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76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25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75" w:type="dxa"/>
            <w:tcBorders>
              <w:start w:val="single" w:sz="2" w:space="0" w:color="000080"/>
              <w:end w:val="single" w:sz="2" w:space="0" w:color="000080"/>
              <w:insideV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487" w:hRule="atLeast"/>
        </w:trPr>
        <w:tc>
          <w:tcPr>
            <w:tcW w:w="397" w:type="dxa"/>
            <w:tcBorders>
              <w:top w:val="single" w:sz="2" w:space="0" w:color="00000A"/>
              <w:start w:val="single" w:sz="2" w:space="0" w:color="00000A"/>
            </w:tcBorders>
            <w:shd w:fill="auto" w:val="clear"/>
          </w:tcPr>
          <w:p>
            <w:pPr>
              <w:pStyle w:val="Style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808" w:type="dxa"/>
            <w:gridSpan w:val="2"/>
            <w:tcBorders>
              <w:top w:val="single" w:sz="2" w:space="0" w:color="00000A"/>
              <w:start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Жилые дома:</w:t>
            </w:r>
          </w:p>
        </w:tc>
        <w:tc>
          <w:tcPr>
            <w:tcW w:w="1734" w:type="dxa"/>
            <w:tcBorders>
              <w:top w:val="single" w:sz="2" w:space="0" w:color="00000A"/>
              <w:start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76" w:type="dxa"/>
            <w:tcBorders>
              <w:top w:val="single" w:sz="2" w:space="0" w:color="00000A"/>
              <w:start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25" w:type="dxa"/>
            <w:tcBorders>
              <w:top w:val="single" w:sz="2" w:space="0" w:color="00000A"/>
              <w:start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75" w:type="dxa"/>
            <w:tcBorders>
              <w:top w:val="single" w:sz="2" w:space="0" w:color="00000A"/>
              <w:start w:val="single" w:sz="2" w:space="0" w:color="00000A"/>
              <w:end w:val="single" w:sz="2" w:space="0" w:color="00000A"/>
              <w:insideV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428" w:hRule="atLeast"/>
        </w:trPr>
        <w:tc>
          <w:tcPr>
            <w:tcW w:w="397" w:type="dxa"/>
            <w:tcBorders>
              <w:start w:val="single" w:sz="2" w:space="0" w:color="000080"/>
            </w:tcBorders>
            <w:shd w:fill="auto" w:val="clear"/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15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493" w:type="dxa"/>
            <w:tcBorders/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rPr/>
            </w:pPr>
            <w:r>
              <w:rPr/>
            </w:r>
          </w:p>
        </w:tc>
        <w:tc>
          <w:tcPr>
            <w:tcW w:w="1734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76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25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75" w:type="dxa"/>
            <w:tcBorders>
              <w:start w:val="single" w:sz="2" w:space="0" w:color="000080"/>
              <w:end w:val="single" w:sz="2" w:space="0" w:color="000080"/>
              <w:insideV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97" w:type="dxa"/>
            <w:tcBorders>
              <w:start w:val="single" w:sz="2" w:space="0" w:color="000080"/>
            </w:tcBorders>
            <w:shd w:fill="auto" w:val="clear"/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15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493" w:type="dxa"/>
            <w:tcBorders/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rPr/>
            </w:pPr>
            <w:r>
              <w:rPr/>
            </w:r>
          </w:p>
        </w:tc>
        <w:tc>
          <w:tcPr>
            <w:tcW w:w="1734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76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25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75" w:type="dxa"/>
            <w:tcBorders>
              <w:start w:val="single" w:sz="2" w:space="0" w:color="000080"/>
              <w:end w:val="single" w:sz="2" w:space="0" w:color="000080"/>
              <w:insideV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48" w:hRule="atLeast"/>
        </w:trPr>
        <w:tc>
          <w:tcPr>
            <w:tcW w:w="397" w:type="dxa"/>
            <w:tcBorders>
              <w:start w:val="single" w:sz="2" w:space="0" w:color="000080"/>
              <w:bottom w:val="single" w:sz="2" w:space="0" w:color="000080"/>
              <w:insideH w:val="single" w:sz="2" w:space="0" w:color="000080"/>
            </w:tcBorders>
            <w:shd w:fill="auto" w:val="clear"/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15" w:type="dxa"/>
            <w:tcBorders>
              <w:start w:val="single" w:sz="2" w:space="0" w:color="000080"/>
              <w:bottom w:val="single" w:sz="2" w:space="0" w:color="000080"/>
              <w:insideH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</w:tc>
        <w:tc>
          <w:tcPr>
            <w:tcW w:w="1493" w:type="dxa"/>
            <w:tcBorders>
              <w:bottom w:val="single" w:sz="2" w:space="0" w:color="000080"/>
              <w:insideH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rPr/>
            </w:pPr>
            <w:r>
              <w:rPr/>
            </w:r>
          </w:p>
        </w:tc>
        <w:tc>
          <w:tcPr>
            <w:tcW w:w="1734" w:type="dxa"/>
            <w:tcBorders>
              <w:start w:val="single" w:sz="2" w:space="0" w:color="000080"/>
              <w:bottom w:val="single" w:sz="2" w:space="0" w:color="000080"/>
              <w:insideH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76" w:type="dxa"/>
            <w:tcBorders>
              <w:start w:val="single" w:sz="2" w:space="0" w:color="000080"/>
              <w:bottom w:val="single" w:sz="2" w:space="0" w:color="000080"/>
              <w:insideH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25" w:type="dxa"/>
            <w:tcBorders>
              <w:start w:val="single" w:sz="2" w:space="0" w:color="000080"/>
              <w:bottom w:val="single" w:sz="2" w:space="0" w:color="000080"/>
              <w:insideH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75" w:type="dxa"/>
            <w:tcBorders>
              <w:start w:val="single" w:sz="2" w:space="0" w:color="000080"/>
              <w:bottom w:val="single" w:sz="2" w:space="0" w:color="000080"/>
              <w:end w:val="single" w:sz="2" w:space="0" w:color="000080"/>
              <w:insideH w:val="single" w:sz="2" w:space="0" w:color="000080"/>
              <w:insideV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487" w:hRule="atLeast"/>
        </w:trPr>
        <w:tc>
          <w:tcPr>
            <w:tcW w:w="397" w:type="dxa"/>
            <w:tcBorders>
              <w:start w:val="single" w:sz="2" w:space="0" w:color="00000A"/>
            </w:tcBorders>
            <w:shd w:fill="auto" w:val="clear"/>
          </w:tcPr>
          <w:p>
            <w:pPr>
              <w:pStyle w:val="Style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808" w:type="dxa"/>
            <w:gridSpan w:val="2"/>
            <w:tcBorders>
              <w:start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Квартиры:</w:t>
            </w:r>
          </w:p>
        </w:tc>
        <w:tc>
          <w:tcPr>
            <w:tcW w:w="1734" w:type="dxa"/>
            <w:tcBorders>
              <w:start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76" w:type="dxa"/>
            <w:tcBorders>
              <w:start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25" w:type="dxa"/>
            <w:tcBorders>
              <w:start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75" w:type="dxa"/>
            <w:tcBorders>
              <w:start w:val="single" w:sz="2" w:space="0" w:color="00000A"/>
              <w:end w:val="single" w:sz="2" w:space="0" w:color="00000A"/>
              <w:insideV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397" w:type="dxa"/>
            <w:tcBorders>
              <w:start w:val="single" w:sz="2" w:space="0" w:color="000080"/>
            </w:tcBorders>
            <w:shd w:fill="auto" w:val="clear"/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15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493" w:type="dxa"/>
            <w:tcBorders/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rPr/>
            </w:pPr>
            <w:r>
              <w:rPr/>
            </w:r>
          </w:p>
        </w:tc>
        <w:tc>
          <w:tcPr>
            <w:tcW w:w="1734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76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25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75" w:type="dxa"/>
            <w:tcBorders>
              <w:start w:val="single" w:sz="2" w:space="0" w:color="000080"/>
              <w:end w:val="single" w:sz="2" w:space="0" w:color="000080"/>
              <w:insideV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94" w:hRule="atLeast"/>
        </w:trPr>
        <w:tc>
          <w:tcPr>
            <w:tcW w:w="397" w:type="dxa"/>
            <w:tcBorders>
              <w:start w:val="single" w:sz="2" w:space="0" w:color="000080"/>
            </w:tcBorders>
            <w:shd w:fill="auto" w:val="clear"/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15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493" w:type="dxa"/>
            <w:tcBorders/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rPr/>
            </w:pPr>
            <w:r>
              <w:rPr/>
            </w:r>
          </w:p>
        </w:tc>
        <w:tc>
          <w:tcPr>
            <w:tcW w:w="1734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76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25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75" w:type="dxa"/>
            <w:tcBorders>
              <w:start w:val="single" w:sz="2" w:space="0" w:color="000080"/>
              <w:end w:val="single" w:sz="2" w:space="0" w:color="000080"/>
              <w:insideV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8" w:hRule="atLeast"/>
        </w:trPr>
        <w:tc>
          <w:tcPr>
            <w:tcW w:w="397" w:type="dxa"/>
            <w:tcBorders>
              <w:start w:val="single" w:sz="2" w:space="0" w:color="000080"/>
              <w:bottom w:val="single" w:sz="2" w:space="0" w:color="000080"/>
              <w:insideH w:val="single" w:sz="2" w:space="0" w:color="000080"/>
            </w:tcBorders>
            <w:shd w:fill="auto" w:val="clear"/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15" w:type="dxa"/>
            <w:tcBorders>
              <w:start w:val="single" w:sz="2" w:space="0" w:color="000080"/>
              <w:bottom w:val="single" w:sz="2" w:space="0" w:color="000080"/>
              <w:insideH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</w:tc>
        <w:tc>
          <w:tcPr>
            <w:tcW w:w="1493" w:type="dxa"/>
            <w:tcBorders>
              <w:bottom w:val="single" w:sz="2" w:space="0" w:color="000080"/>
              <w:insideH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rPr/>
            </w:pPr>
            <w:r>
              <w:rPr/>
            </w:r>
          </w:p>
        </w:tc>
        <w:tc>
          <w:tcPr>
            <w:tcW w:w="1734" w:type="dxa"/>
            <w:tcBorders>
              <w:start w:val="single" w:sz="2" w:space="0" w:color="000080"/>
              <w:bottom w:val="single" w:sz="2" w:space="0" w:color="000080"/>
              <w:insideH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76" w:type="dxa"/>
            <w:tcBorders>
              <w:start w:val="single" w:sz="2" w:space="0" w:color="000080"/>
              <w:bottom w:val="single" w:sz="2" w:space="0" w:color="000080"/>
              <w:insideH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25" w:type="dxa"/>
            <w:tcBorders>
              <w:start w:val="single" w:sz="2" w:space="0" w:color="000080"/>
              <w:bottom w:val="single" w:sz="2" w:space="0" w:color="000080"/>
              <w:insideH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75" w:type="dxa"/>
            <w:tcBorders>
              <w:start w:val="single" w:sz="2" w:space="0" w:color="000080"/>
              <w:bottom w:val="single" w:sz="2" w:space="0" w:color="000080"/>
              <w:end w:val="single" w:sz="2" w:space="0" w:color="000080"/>
              <w:insideH w:val="single" w:sz="2" w:space="0" w:color="000080"/>
              <w:insideV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487" w:hRule="atLeast"/>
        </w:trPr>
        <w:tc>
          <w:tcPr>
            <w:tcW w:w="397" w:type="dxa"/>
            <w:tcBorders>
              <w:start w:val="single" w:sz="2" w:space="0" w:color="00000A"/>
            </w:tcBorders>
            <w:shd w:fill="auto" w:val="clear"/>
          </w:tcPr>
          <w:p>
            <w:pPr>
              <w:pStyle w:val="Style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808" w:type="dxa"/>
            <w:gridSpan w:val="2"/>
            <w:tcBorders>
              <w:start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Дачи:</w:t>
            </w:r>
          </w:p>
        </w:tc>
        <w:tc>
          <w:tcPr>
            <w:tcW w:w="1734" w:type="dxa"/>
            <w:tcBorders>
              <w:start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76" w:type="dxa"/>
            <w:tcBorders>
              <w:start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25" w:type="dxa"/>
            <w:tcBorders>
              <w:start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75" w:type="dxa"/>
            <w:tcBorders>
              <w:start w:val="single" w:sz="2" w:space="0" w:color="00000A"/>
              <w:end w:val="single" w:sz="2" w:space="0" w:color="00000A"/>
              <w:insideV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397" w:type="dxa"/>
            <w:tcBorders>
              <w:start w:val="single" w:sz="2" w:space="0" w:color="000080"/>
            </w:tcBorders>
            <w:shd w:fill="auto" w:val="clear"/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15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rPr/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493" w:type="dxa"/>
            <w:tcBorders/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rPr/>
            </w:pPr>
            <w:r>
              <w:rPr/>
            </w:r>
          </w:p>
        </w:tc>
        <w:tc>
          <w:tcPr>
            <w:tcW w:w="1734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76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25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75" w:type="dxa"/>
            <w:tcBorders>
              <w:start w:val="single" w:sz="2" w:space="0" w:color="000080"/>
              <w:end w:val="single" w:sz="2" w:space="0" w:color="000080"/>
              <w:insideV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74" w:hRule="atLeast"/>
        </w:trPr>
        <w:tc>
          <w:tcPr>
            <w:tcW w:w="397" w:type="dxa"/>
            <w:tcBorders>
              <w:start w:val="single" w:sz="2" w:space="0" w:color="000080"/>
            </w:tcBorders>
            <w:shd w:fill="auto" w:val="clear"/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15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493" w:type="dxa"/>
            <w:tcBorders/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rPr/>
            </w:pPr>
            <w:r>
              <w:rPr/>
            </w:r>
          </w:p>
        </w:tc>
        <w:tc>
          <w:tcPr>
            <w:tcW w:w="1734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76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25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75" w:type="dxa"/>
            <w:tcBorders>
              <w:start w:val="single" w:sz="2" w:space="0" w:color="000080"/>
              <w:end w:val="single" w:sz="2" w:space="0" w:color="000080"/>
              <w:insideV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57" w:hRule="atLeast"/>
        </w:trPr>
        <w:tc>
          <w:tcPr>
            <w:tcW w:w="397" w:type="dxa"/>
            <w:tcBorders>
              <w:start w:val="single" w:sz="2" w:space="0" w:color="000080"/>
              <w:bottom w:val="single" w:sz="2" w:space="0" w:color="000080"/>
              <w:insideH w:val="single" w:sz="2" w:space="0" w:color="000080"/>
            </w:tcBorders>
            <w:shd w:fill="auto" w:val="clear"/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15" w:type="dxa"/>
            <w:tcBorders>
              <w:start w:val="single" w:sz="2" w:space="0" w:color="000080"/>
              <w:bottom w:val="single" w:sz="2" w:space="0" w:color="000080"/>
              <w:insideH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</w:tc>
        <w:tc>
          <w:tcPr>
            <w:tcW w:w="1493" w:type="dxa"/>
            <w:tcBorders>
              <w:bottom w:val="single" w:sz="2" w:space="0" w:color="000080"/>
              <w:insideH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rPr/>
            </w:pPr>
            <w:r>
              <w:rPr/>
            </w:r>
          </w:p>
        </w:tc>
        <w:tc>
          <w:tcPr>
            <w:tcW w:w="1734" w:type="dxa"/>
            <w:tcBorders>
              <w:start w:val="single" w:sz="2" w:space="0" w:color="000080"/>
              <w:bottom w:val="single" w:sz="2" w:space="0" w:color="000080"/>
              <w:insideH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76" w:type="dxa"/>
            <w:tcBorders>
              <w:start w:val="single" w:sz="2" w:space="0" w:color="000080"/>
              <w:bottom w:val="single" w:sz="2" w:space="0" w:color="000080"/>
              <w:insideH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25" w:type="dxa"/>
            <w:tcBorders>
              <w:start w:val="single" w:sz="2" w:space="0" w:color="000080"/>
              <w:bottom w:val="single" w:sz="2" w:space="0" w:color="000080"/>
              <w:insideH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75" w:type="dxa"/>
            <w:tcBorders>
              <w:start w:val="single" w:sz="2" w:space="0" w:color="000080"/>
              <w:bottom w:val="single" w:sz="2" w:space="0" w:color="000080"/>
              <w:end w:val="single" w:sz="2" w:space="0" w:color="000080"/>
              <w:insideH w:val="single" w:sz="2" w:space="0" w:color="000080"/>
              <w:insideV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487" w:hRule="atLeast"/>
        </w:trPr>
        <w:tc>
          <w:tcPr>
            <w:tcW w:w="397" w:type="dxa"/>
            <w:tcBorders>
              <w:start w:val="single" w:sz="2" w:space="0" w:color="00000A"/>
            </w:tcBorders>
            <w:shd w:fill="auto" w:val="clear"/>
          </w:tcPr>
          <w:p>
            <w:pPr>
              <w:pStyle w:val="Style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808" w:type="dxa"/>
            <w:gridSpan w:val="2"/>
            <w:tcBorders>
              <w:start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Гаражи:</w:t>
            </w:r>
          </w:p>
        </w:tc>
        <w:tc>
          <w:tcPr>
            <w:tcW w:w="1734" w:type="dxa"/>
            <w:tcBorders>
              <w:start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76" w:type="dxa"/>
            <w:tcBorders>
              <w:start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25" w:type="dxa"/>
            <w:tcBorders>
              <w:start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75" w:type="dxa"/>
            <w:tcBorders>
              <w:start w:val="single" w:sz="2" w:space="0" w:color="00000A"/>
              <w:end w:val="single" w:sz="2" w:space="0" w:color="00000A"/>
              <w:insideV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35" w:hRule="atLeast"/>
        </w:trPr>
        <w:tc>
          <w:tcPr>
            <w:tcW w:w="397" w:type="dxa"/>
            <w:tcBorders>
              <w:start w:val="single" w:sz="2" w:space="0" w:color="000080"/>
            </w:tcBorders>
            <w:shd w:fill="auto" w:val="clear"/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15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493" w:type="dxa"/>
            <w:tcBorders/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rPr/>
            </w:pPr>
            <w:r>
              <w:rPr/>
            </w:r>
          </w:p>
        </w:tc>
        <w:tc>
          <w:tcPr>
            <w:tcW w:w="1734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76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25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75" w:type="dxa"/>
            <w:tcBorders>
              <w:start w:val="single" w:sz="2" w:space="0" w:color="000080"/>
              <w:end w:val="single" w:sz="2" w:space="0" w:color="000080"/>
              <w:insideV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89" w:hRule="atLeast"/>
        </w:trPr>
        <w:tc>
          <w:tcPr>
            <w:tcW w:w="397" w:type="dxa"/>
            <w:tcBorders>
              <w:start w:val="single" w:sz="2" w:space="0" w:color="000080"/>
            </w:tcBorders>
            <w:shd w:fill="auto" w:val="clear"/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15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493" w:type="dxa"/>
            <w:tcBorders/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rPr/>
            </w:pPr>
            <w:r>
              <w:rPr/>
            </w:r>
          </w:p>
        </w:tc>
        <w:tc>
          <w:tcPr>
            <w:tcW w:w="1734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76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25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75" w:type="dxa"/>
            <w:tcBorders>
              <w:start w:val="single" w:sz="2" w:space="0" w:color="000080"/>
              <w:end w:val="single" w:sz="2" w:space="0" w:color="000080"/>
              <w:insideV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2" w:hRule="atLeast"/>
        </w:trPr>
        <w:tc>
          <w:tcPr>
            <w:tcW w:w="397" w:type="dxa"/>
            <w:tcBorders>
              <w:start w:val="single" w:sz="2" w:space="0" w:color="000080"/>
            </w:tcBorders>
            <w:shd w:fill="auto" w:val="clear"/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15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</w:tc>
        <w:tc>
          <w:tcPr>
            <w:tcW w:w="1493" w:type="dxa"/>
            <w:tcBorders/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rPr/>
            </w:pPr>
            <w:r>
              <w:rPr/>
            </w:r>
          </w:p>
        </w:tc>
        <w:tc>
          <w:tcPr>
            <w:tcW w:w="1734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76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25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75" w:type="dxa"/>
            <w:tcBorders>
              <w:start w:val="single" w:sz="2" w:space="0" w:color="000080"/>
              <w:end w:val="single" w:sz="2" w:space="0" w:color="000080"/>
              <w:insideV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487" w:hRule="atLeast"/>
        </w:trPr>
        <w:tc>
          <w:tcPr>
            <w:tcW w:w="397" w:type="dxa"/>
            <w:tcBorders>
              <w:top w:val="single" w:sz="2" w:space="0" w:color="00000A"/>
              <w:start w:val="single" w:sz="2" w:space="0" w:color="00000A"/>
            </w:tcBorders>
            <w:shd w:fill="auto" w:val="clear"/>
          </w:tcPr>
          <w:p>
            <w:pPr>
              <w:pStyle w:val="Style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808" w:type="dxa"/>
            <w:gridSpan w:val="2"/>
            <w:tcBorders>
              <w:top w:val="single" w:sz="2" w:space="0" w:color="00000A"/>
              <w:start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Иное недвижимое имущество: </w:t>
            </w:r>
          </w:p>
        </w:tc>
        <w:tc>
          <w:tcPr>
            <w:tcW w:w="1734" w:type="dxa"/>
            <w:tcBorders>
              <w:top w:val="single" w:sz="2" w:space="0" w:color="00000A"/>
              <w:start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76" w:type="dxa"/>
            <w:tcBorders>
              <w:top w:val="single" w:sz="2" w:space="0" w:color="00000A"/>
              <w:start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25" w:type="dxa"/>
            <w:tcBorders>
              <w:top w:val="single" w:sz="2" w:space="0" w:color="00000A"/>
              <w:start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75" w:type="dxa"/>
            <w:tcBorders>
              <w:top w:val="single" w:sz="2" w:space="0" w:color="00000A"/>
              <w:start w:val="single" w:sz="2" w:space="0" w:color="00000A"/>
              <w:end w:val="single" w:sz="2" w:space="0" w:color="00000A"/>
              <w:insideV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397" w:type="dxa"/>
            <w:tcBorders>
              <w:start w:val="single" w:sz="2" w:space="0" w:color="000080"/>
            </w:tcBorders>
            <w:shd w:fill="auto" w:val="clear"/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15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493" w:type="dxa"/>
            <w:tcBorders/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rPr/>
            </w:pPr>
            <w:r>
              <w:rPr/>
            </w:r>
          </w:p>
        </w:tc>
        <w:tc>
          <w:tcPr>
            <w:tcW w:w="1734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76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25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75" w:type="dxa"/>
            <w:tcBorders>
              <w:start w:val="single" w:sz="2" w:space="0" w:color="000080"/>
              <w:end w:val="single" w:sz="2" w:space="0" w:color="000080"/>
              <w:insideV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22" w:hRule="atLeast"/>
        </w:trPr>
        <w:tc>
          <w:tcPr>
            <w:tcW w:w="397" w:type="dxa"/>
            <w:tcBorders>
              <w:start w:val="single" w:sz="2" w:space="0" w:color="000080"/>
            </w:tcBorders>
            <w:shd w:fill="auto" w:val="clear"/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15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493" w:type="dxa"/>
            <w:tcBorders/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rPr/>
            </w:pPr>
            <w:r>
              <w:rPr/>
            </w:r>
          </w:p>
        </w:tc>
        <w:tc>
          <w:tcPr>
            <w:tcW w:w="1734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76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25" w:type="dxa"/>
            <w:tcBorders>
              <w:start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75" w:type="dxa"/>
            <w:tcBorders>
              <w:start w:val="single" w:sz="2" w:space="0" w:color="000080"/>
              <w:end w:val="single" w:sz="2" w:space="0" w:color="000080"/>
              <w:insideV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49" w:hRule="atLeast"/>
        </w:trPr>
        <w:tc>
          <w:tcPr>
            <w:tcW w:w="397" w:type="dxa"/>
            <w:tcBorders>
              <w:start w:val="single" w:sz="2" w:space="0" w:color="000080"/>
              <w:bottom w:val="single" w:sz="2" w:space="0" w:color="000080"/>
              <w:insideH w:val="single" w:sz="2" w:space="0" w:color="000080"/>
            </w:tcBorders>
            <w:shd w:fill="auto" w:val="clear"/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15" w:type="dxa"/>
            <w:tcBorders>
              <w:start w:val="single" w:sz="2" w:space="0" w:color="000080"/>
              <w:bottom w:val="single" w:sz="2" w:space="0" w:color="000080"/>
              <w:insideH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</w:tc>
        <w:tc>
          <w:tcPr>
            <w:tcW w:w="1493" w:type="dxa"/>
            <w:tcBorders>
              <w:bottom w:val="single" w:sz="2" w:space="0" w:color="000080"/>
              <w:insideH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rPr/>
            </w:pPr>
            <w:r>
              <w:rPr/>
            </w:r>
          </w:p>
        </w:tc>
        <w:tc>
          <w:tcPr>
            <w:tcW w:w="1734" w:type="dxa"/>
            <w:tcBorders>
              <w:start w:val="single" w:sz="2" w:space="0" w:color="000080"/>
              <w:bottom w:val="single" w:sz="2" w:space="0" w:color="000080"/>
              <w:insideH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76" w:type="dxa"/>
            <w:tcBorders>
              <w:start w:val="single" w:sz="2" w:space="0" w:color="000080"/>
              <w:bottom w:val="single" w:sz="2" w:space="0" w:color="000080"/>
              <w:insideH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25" w:type="dxa"/>
            <w:tcBorders>
              <w:start w:val="single" w:sz="2" w:space="0" w:color="000080"/>
              <w:bottom w:val="single" w:sz="2" w:space="0" w:color="000080"/>
              <w:insideH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75" w:type="dxa"/>
            <w:tcBorders>
              <w:start w:val="single" w:sz="2" w:space="0" w:color="000080"/>
              <w:bottom w:val="single" w:sz="2" w:space="0" w:color="000080"/>
              <w:end w:val="single" w:sz="2" w:space="0" w:color="000080"/>
              <w:insideH w:val="single" w:sz="2" w:space="0" w:color="000080"/>
              <w:insideV w:val="single" w:sz="2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Footnote"/>
        <w:jc w:val="both"/>
        <w:rPr/>
      </w:pPr>
      <w:r>
        <w:rPr/>
      </w:r>
    </w:p>
    <w:p>
      <w:pPr>
        <w:pStyle w:val="Footnote"/>
        <w:jc w:val="both"/>
        <w:rPr>
          <w:sz w:val="24"/>
          <w:szCs w:val="24"/>
        </w:rPr>
      </w:pPr>
      <w:r>
        <w:rPr>
          <w:sz w:val="24"/>
          <w:szCs w:val="24"/>
        </w:rPr>
        <w:t>&lt;1&gt;Указываются основание приобретения (покупка, мена, дарение, наследование, приватизация и другие), а также реквизиты (дата, номер) соответствующего договора или акта.</w:t>
      </w:r>
    </w:p>
    <w:p>
      <w:pPr>
        <w:pStyle w:val="Footnote"/>
        <w:jc w:val="both"/>
        <w:rPr>
          <w:sz w:val="24"/>
          <w:szCs w:val="24"/>
        </w:rPr>
      </w:pPr>
      <w:r>
        <w:rPr>
          <w:sz w:val="24"/>
          <w:szCs w:val="24"/>
        </w:rPr>
        <w:t>&lt;2&gt;Указывается вид земельного участка (пая, доли) - под индивидуальное жилищное строительство, дачный, садовый, приусадебный, огородный и другие виды.</w:t>
      </w:r>
    </w:p>
    <w:p>
      <w:pPr>
        <w:pStyle w:val="Style16"/>
        <w:jc w:val="center"/>
        <w:rPr/>
      </w:pPr>
      <w:r>
        <w:rPr/>
      </w:r>
    </w:p>
    <w:p>
      <w:pPr>
        <w:pStyle w:val="Style16"/>
        <w:jc w:val="center"/>
        <w:rPr/>
      </w:pPr>
      <w:r>
        <w:rPr/>
      </w:r>
    </w:p>
    <w:p>
      <w:pPr>
        <w:pStyle w:val="Style16"/>
        <w:jc w:val="center"/>
        <w:rPr/>
      </w:pPr>
      <w:r>
        <w:rPr/>
      </w:r>
    </w:p>
    <w:p>
      <w:pPr>
        <w:pStyle w:val="Style16"/>
        <w:jc w:val="center"/>
        <w:rPr/>
      </w:pPr>
      <w:r>
        <w:rPr/>
      </w:r>
    </w:p>
    <w:p>
      <w:pPr>
        <w:pStyle w:val="Style16"/>
        <w:jc w:val="center"/>
        <w:rPr/>
      </w:pPr>
      <w:r>
        <w:rPr/>
      </w:r>
    </w:p>
    <w:p>
      <w:pPr>
        <w:pStyle w:val="Style16"/>
        <w:jc w:val="center"/>
        <w:rPr/>
      </w:pPr>
      <w:r>
        <w:rPr/>
      </w:r>
    </w:p>
    <w:p>
      <w:pPr>
        <w:pStyle w:val="Style16"/>
        <w:jc w:val="center"/>
        <w:rPr/>
      </w:pPr>
      <w:r>
        <w:rPr/>
      </w:r>
    </w:p>
    <w:p>
      <w:pPr>
        <w:pStyle w:val="Style16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4.2. Транспортные средства</w:t>
      </w:r>
    </w:p>
    <w:p>
      <w:pPr>
        <w:pStyle w:val="Style45"/>
        <w:spacing w:before="34" w:after="0"/>
        <w:jc w:val="both"/>
        <w:rPr/>
      </w:pPr>
      <w:r>
        <w:rPr/>
      </w:r>
    </w:p>
    <w:tbl>
      <w:tblPr>
        <w:tblW w:w="9419" w:type="dxa"/>
        <w:jc w:val="start"/>
        <w:tblInd w:w="-17" w:type="dxa"/>
        <w:tblBorders>
          <w:top w:val="single" w:sz="6" w:space="0" w:color="00000A"/>
          <w:start w:val="single" w:sz="6" w:space="0" w:color="00000A"/>
          <w:bottom w:val="single" w:sz="6" w:space="0" w:color="00000A"/>
          <w:insideH w:val="single" w:sz="6" w:space="0" w:color="00000A"/>
        </w:tblBorders>
        <w:tblCellMar>
          <w:top w:w="0" w:type="dxa"/>
          <w:start w:w="40" w:type="dxa"/>
          <w:bottom w:w="0" w:type="dxa"/>
          <w:end w:w="40" w:type="dxa"/>
        </w:tblCellMar>
      </w:tblPr>
      <w:tblGrid>
        <w:gridCol w:w="686"/>
        <w:gridCol w:w="3638"/>
        <w:gridCol w:w="2991"/>
        <w:gridCol w:w="2104"/>
      </w:tblGrid>
      <w:tr>
        <w:trPr/>
        <w:tc>
          <w:tcPr>
            <w:tcW w:w="686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36"/>
              <w:spacing w:lineRule="atLeast" w:line="100"/>
              <w:rPr/>
            </w:pPr>
            <w:r>
              <w:rPr>
                <w:kern w:val="2"/>
                <w:lang w:val="en-US" w:eastAsia="en-US"/>
              </w:rPr>
              <w:t>Nn</w:t>
            </w:r>
            <w:r>
              <w:rPr>
                <w:kern w:val="2"/>
                <w:lang w:eastAsia="en-US"/>
              </w:rPr>
              <w:t>/п</w:t>
            </w:r>
          </w:p>
        </w:tc>
        <w:tc>
          <w:tcPr>
            <w:tcW w:w="3638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ind w:start="346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и марка транспортного средства</w:t>
            </w:r>
          </w:p>
        </w:tc>
        <w:tc>
          <w:tcPr>
            <w:tcW w:w="2991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приобретения</w:t>
            </w:r>
          </w:p>
          <w:p>
            <w:pPr>
              <w:pStyle w:val="Style3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&lt;*&gt;</w:t>
            </w:r>
          </w:p>
        </w:tc>
        <w:tc>
          <w:tcPr>
            <w:tcW w:w="210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регистрации</w:t>
            </w:r>
          </w:p>
        </w:tc>
      </w:tr>
      <w:tr>
        <w:trPr/>
        <w:tc>
          <w:tcPr>
            <w:tcW w:w="686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36"/>
              <w:spacing w:lineRule="atLeast" w:line="100"/>
              <w:ind w:start="211" w:hanging="0"/>
              <w:rPr/>
            </w:pPr>
            <w:r>
              <w:rPr/>
              <w:t>1</w:t>
            </w:r>
          </w:p>
        </w:tc>
        <w:tc>
          <w:tcPr>
            <w:tcW w:w="3638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ind w:start="1704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91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ind w:start="1378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0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ind w:start="898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/>
        <w:tc>
          <w:tcPr>
            <w:tcW w:w="686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36"/>
              <w:spacing w:lineRule="atLeast" w:line="100"/>
              <w:rPr/>
            </w:pPr>
            <w:r>
              <w:rPr/>
              <w:t>1.</w:t>
            </w:r>
          </w:p>
        </w:tc>
        <w:tc>
          <w:tcPr>
            <w:tcW w:w="3638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Автомобили легковые:</w:t>
            </w:r>
          </w:p>
        </w:tc>
        <w:tc>
          <w:tcPr>
            <w:tcW w:w="2991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210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86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638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2991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210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86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638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2991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210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86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36"/>
              <w:spacing w:lineRule="atLeast" w:line="100"/>
              <w:rPr/>
            </w:pPr>
            <w:r>
              <w:rPr/>
              <w:t>2.</w:t>
            </w:r>
          </w:p>
        </w:tc>
        <w:tc>
          <w:tcPr>
            <w:tcW w:w="3638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Иные транспортные средства:</w:t>
            </w:r>
          </w:p>
        </w:tc>
        <w:tc>
          <w:tcPr>
            <w:tcW w:w="2991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9"/>
              <w:tabs>
                <w:tab w:val="left" w:pos="709" w:leader="none"/>
                <w:tab w:val="left" w:pos="1718" w:leader="underscore"/>
                <w:tab w:val="left" w:pos="3072" w:leader="dot"/>
              </w:tabs>
              <w:snapToGrid w:val="false"/>
              <w:rPr/>
            </w:pPr>
            <w:r>
              <w:rPr/>
            </w:r>
          </w:p>
        </w:tc>
        <w:tc>
          <w:tcPr>
            <w:tcW w:w="210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86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638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2991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210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86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638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2991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210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86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638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</w:tc>
        <w:tc>
          <w:tcPr>
            <w:tcW w:w="2991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210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5"/>
              <w:snapToGrid w:val="false"/>
              <w:ind w:start="278" w:hanging="0"/>
              <w:rPr/>
            </w:pPr>
            <w:r>
              <w:rPr/>
            </w:r>
          </w:p>
        </w:tc>
      </w:tr>
    </w:tbl>
    <w:p>
      <w:pPr>
        <w:pStyle w:val="Style45"/>
        <w:spacing w:before="34" w:after="0"/>
        <w:jc w:val="both"/>
        <w:rPr/>
      </w:pPr>
      <w:r>
        <w:rPr/>
        <w:t>&lt;*&gt; Указываются основание приобретения (покупка, мена, дарение, наследование и другие), а также реквизиты (дата, номер) соответствующего договора или акта.</w:t>
      </w:r>
    </w:p>
    <w:p>
      <w:pPr>
        <w:pStyle w:val="Style171"/>
        <w:spacing w:lineRule="atLeast" w:line="100" w:before="58" w:after="0"/>
        <w:rPr/>
      </w:pPr>
      <w:r>
        <w:rPr/>
      </w:r>
    </w:p>
    <w:p>
      <w:pPr>
        <w:pStyle w:val="Style171"/>
        <w:spacing w:lineRule="atLeast" w:line="100" w:before="58" w:after="0"/>
        <w:rPr>
          <w:sz w:val="24"/>
          <w:szCs w:val="24"/>
        </w:rPr>
      </w:pPr>
      <w:r>
        <w:rPr>
          <w:sz w:val="24"/>
          <w:szCs w:val="24"/>
        </w:rPr>
        <w:t>4.3. Денежные средства, находящиеся на счетах в кредитных организациях</w:t>
      </w:r>
    </w:p>
    <w:tbl>
      <w:tblPr>
        <w:tblW w:w="9419" w:type="dxa"/>
        <w:jc w:val="start"/>
        <w:tblInd w:w="-17" w:type="dxa"/>
        <w:tblBorders>
          <w:top w:val="single" w:sz="6" w:space="0" w:color="000080"/>
          <w:start w:val="single" w:sz="6" w:space="0" w:color="000080"/>
        </w:tblBorders>
        <w:tblCellMar>
          <w:top w:w="0" w:type="dxa"/>
          <w:start w:w="40" w:type="dxa"/>
          <w:bottom w:w="0" w:type="dxa"/>
          <w:end w:w="40" w:type="dxa"/>
        </w:tblCellMar>
      </w:tblPr>
      <w:tblGrid>
        <w:gridCol w:w="404"/>
        <w:gridCol w:w="2291"/>
        <w:gridCol w:w="1203"/>
        <w:gridCol w:w="1307"/>
        <w:gridCol w:w="897"/>
        <w:gridCol w:w="1526"/>
        <w:gridCol w:w="1791"/>
      </w:tblGrid>
      <w:tr>
        <w:trPr>
          <w:trHeight w:val="1110" w:hRule="atLeast"/>
        </w:trPr>
        <w:tc>
          <w:tcPr>
            <w:tcW w:w="404" w:type="dxa"/>
            <w:tcBorders>
              <w:top w:val="single" w:sz="6" w:space="0" w:color="000080"/>
              <w:start w:val="single" w:sz="6" w:space="0" w:color="000080"/>
            </w:tcBorders>
            <w:shd w:fill="auto" w:val="clear"/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2291" w:type="dxa"/>
            <w:tcBorders>
              <w:top w:val="single" w:sz="6" w:space="0" w:color="000080"/>
              <w:start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и адрес кредитной</w:t>
            </w:r>
          </w:p>
          <w:p>
            <w:pPr>
              <w:pStyle w:val="Style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организации</w:t>
            </w:r>
          </w:p>
        </w:tc>
        <w:tc>
          <w:tcPr>
            <w:tcW w:w="1203" w:type="dxa"/>
            <w:tcBorders>
              <w:top w:val="single" w:sz="6" w:space="0" w:color="000080"/>
              <w:start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и валюта</w:t>
            </w:r>
          </w:p>
          <w:p>
            <w:pPr>
              <w:pStyle w:val="Style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счета &lt;1&gt;</w:t>
            </w:r>
          </w:p>
        </w:tc>
        <w:tc>
          <w:tcPr>
            <w:tcW w:w="1307" w:type="dxa"/>
            <w:tcBorders>
              <w:top w:val="single" w:sz="6" w:space="0" w:color="000080"/>
              <w:start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открытия</w:t>
            </w:r>
          </w:p>
          <w:p>
            <w:pPr>
              <w:pStyle w:val="Style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счета</w:t>
            </w:r>
          </w:p>
        </w:tc>
        <w:tc>
          <w:tcPr>
            <w:tcW w:w="897" w:type="dxa"/>
            <w:tcBorders>
              <w:top w:val="single" w:sz="6" w:space="0" w:color="000080"/>
              <w:start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счета</w:t>
            </w:r>
          </w:p>
        </w:tc>
        <w:tc>
          <w:tcPr>
            <w:tcW w:w="1526" w:type="dxa"/>
            <w:tcBorders>
              <w:top w:val="single" w:sz="6" w:space="0" w:color="000080"/>
              <w:start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Остаток на  счете &lt;2&gt;</w:t>
            </w:r>
          </w:p>
          <w:p>
            <w:pPr>
              <w:pStyle w:val="Style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(тыс. рублей)</w:t>
            </w:r>
          </w:p>
        </w:tc>
        <w:tc>
          <w:tcPr>
            <w:tcW w:w="1791" w:type="dxa"/>
            <w:tcBorders>
              <w:top w:val="single" w:sz="6" w:space="0" w:color="000080"/>
              <w:start w:val="single" w:sz="6" w:space="0" w:color="000080"/>
              <w:end w:val="single" w:sz="6" w:space="0" w:color="000080"/>
              <w:insideV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Процентная ставка по</w:t>
            </w:r>
          </w:p>
          <w:p>
            <w:pPr>
              <w:pStyle w:val="Style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Вклада</w:t>
            </w:r>
          </w:p>
        </w:tc>
      </w:tr>
      <w:tr>
        <w:trPr/>
        <w:tc>
          <w:tcPr>
            <w:tcW w:w="40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91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03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07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97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6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ind w:start="629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91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end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>
        <w:trPr/>
        <w:tc>
          <w:tcPr>
            <w:tcW w:w="40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2291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203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307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897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26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791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end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40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2291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203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307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897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526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791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end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40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2291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203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307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897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526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791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end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</w:tbl>
    <w:p>
      <w:pPr>
        <w:pStyle w:val="Style45"/>
        <w:spacing w:lineRule="exact" w:line="278"/>
        <w:jc w:val="both"/>
        <w:rPr/>
      </w:pPr>
      <w:r>
        <w:rPr/>
      </w:r>
    </w:p>
    <w:p>
      <w:pPr>
        <w:pStyle w:val="Style45"/>
        <w:spacing w:lineRule="exact" w:line="278"/>
        <w:jc w:val="both"/>
        <w:rPr/>
      </w:pPr>
      <w:r>
        <w:rPr/>
        <w:t>&lt;1&gt; Указываются вид счета (депозитный, текущий, расчетный, ссудный и другие) и валюта счета.</w:t>
      </w:r>
    </w:p>
    <w:p>
      <w:pPr>
        <w:pStyle w:val="Style45"/>
        <w:spacing w:lineRule="exact" w:line="278"/>
        <w:rPr/>
      </w:pPr>
      <w:r>
        <w:rPr/>
        <w:t>&lt;2&gt; Остаток на счете указывается на отчетную дату. Для счетов в иностранной валюте остаток указывается в рублях по курсу Банка России на отчетную дату.</w:t>
      </w:r>
    </w:p>
    <w:p>
      <w:pPr>
        <w:pStyle w:val="Style45"/>
        <w:spacing w:lineRule="exact" w:line="278"/>
        <w:rPr/>
      </w:pPr>
      <w:r>
        <w:rPr/>
      </w:r>
    </w:p>
    <w:p>
      <w:pPr>
        <w:pStyle w:val="Style171"/>
        <w:spacing w:lineRule="exact" w:line="274" w:before="38" w:after="0"/>
        <w:ind w:start="1661" w:end="1670" w:hanging="0"/>
        <w:rPr>
          <w:sz w:val="24"/>
          <w:szCs w:val="24"/>
        </w:rPr>
      </w:pPr>
      <w:r>
        <w:rPr>
          <w:sz w:val="24"/>
          <w:szCs w:val="24"/>
        </w:rPr>
        <w:t xml:space="preserve">4.4. Ценные бумаги </w:t>
      </w:r>
    </w:p>
    <w:p>
      <w:pPr>
        <w:pStyle w:val="Style171"/>
        <w:spacing w:lineRule="atLeast" w:line="100" w:before="38" w:after="0"/>
        <w:ind w:start="1661" w:end="1670" w:hanging="0"/>
        <w:rPr>
          <w:sz w:val="24"/>
          <w:szCs w:val="24"/>
        </w:rPr>
      </w:pPr>
      <w:r>
        <w:rPr>
          <w:sz w:val="24"/>
          <w:szCs w:val="24"/>
        </w:rPr>
        <w:t>4.4.1. Акции и иное участие в коммерческих организациях</w:t>
      </w:r>
    </w:p>
    <w:p>
      <w:pPr>
        <w:pStyle w:val="Style171"/>
        <w:spacing w:lineRule="atLeast" w:line="100" w:before="38" w:after="0"/>
        <w:ind w:start="1661" w:end="1670" w:hanging="0"/>
        <w:rPr/>
      </w:pPr>
      <w:r>
        <w:rPr/>
      </w:r>
    </w:p>
    <w:tbl>
      <w:tblPr>
        <w:tblW w:w="9419" w:type="dxa"/>
        <w:jc w:val="start"/>
        <w:tblInd w:w="-17" w:type="dxa"/>
        <w:tblBorders>
          <w:top w:val="single" w:sz="6" w:space="0" w:color="00000A"/>
          <w:start w:val="single" w:sz="6" w:space="0" w:color="00000A"/>
          <w:bottom w:val="single" w:sz="6" w:space="0" w:color="00000A"/>
          <w:insideH w:val="single" w:sz="6" w:space="0" w:color="00000A"/>
        </w:tblBorders>
        <w:tblCellMar>
          <w:top w:w="0" w:type="dxa"/>
          <w:start w:w="40" w:type="dxa"/>
          <w:bottom w:w="0" w:type="dxa"/>
          <w:end w:w="40" w:type="dxa"/>
        </w:tblCellMar>
      </w:tblPr>
      <w:tblGrid>
        <w:gridCol w:w="442"/>
        <w:gridCol w:w="3229"/>
        <w:gridCol w:w="1778"/>
        <w:gridCol w:w="1480"/>
        <w:gridCol w:w="1046"/>
        <w:gridCol w:w="1444"/>
      </w:tblGrid>
      <w:tr>
        <w:trPr/>
        <w:tc>
          <w:tcPr>
            <w:tcW w:w="442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22"/>
              <w:spacing w:lineRule="atLeast" w:line="100"/>
              <w:ind w:start="14" w:hanging="1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п/ п</w:t>
            </w:r>
          </w:p>
        </w:tc>
        <w:tc>
          <w:tcPr>
            <w:tcW w:w="322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и организационно-правовая форма организации &lt;1&gt;</w:t>
            </w:r>
          </w:p>
        </w:tc>
        <w:tc>
          <w:tcPr>
            <w:tcW w:w="1778" w:type="dxa"/>
            <w:tcBorders>
              <w:top w:val="single" w:sz="6" w:space="0" w:color="00000A"/>
              <w:start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организации</w:t>
            </w:r>
          </w:p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(адрес)</w:t>
            </w:r>
          </w:p>
        </w:tc>
        <w:tc>
          <w:tcPr>
            <w:tcW w:w="1480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Уставный капитал &lt;2&gt; (тыс. рублей)</w:t>
            </w:r>
          </w:p>
        </w:tc>
        <w:tc>
          <w:tcPr>
            <w:tcW w:w="1046" w:type="dxa"/>
            <w:tcBorders>
              <w:top w:val="single" w:sz="6" w:space="0" w:color="00000A"/>
              <w:start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Доля участия</w:t>
            </w:r>
          </w:p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&lt;3&gt;</w:t>
            </w:r>
          </w:p>
        </w:tc>
        <w:tc>
          <w:tcPr>
            <w:tcW w:w="1444" w:type="dxa"/>
            <w:tcBorders>
              <w:top w:val="single" w:sz="6" w:space="0" w:color="00000A"/>
              <w:start w:val="single" w:sz="6" w:space="0" w:color="00000A"/>
              <w:end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участия &lt;4&gt;</w:t>
            </w:r>
          </w:p>
        </w:tc>
      </w:tr>
      <w:tr>
        <w:trPr>
          <w:trHeight w:val="65" w:hRule="atLeast"/>
        </w:trPr>
        <w:tc>
          <w:tcPr>
            <w:tcW w:w="442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22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78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41"/>
              <w:jc w:val="center"/>
              <w:rPr>
                <w:b/>
                <w:b/>
                <w:i/>
                <w:i/>
                <w:sz w:val="24"/>
                <w:szCs w:val="24"/>
                <w:lang w:eastAsia="en-US"/>
              </w:rPr>
            </w:pPr>
            <w:r>
              <w:rPr>
                <w:b/>
                <w:i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480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46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4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</w:p>
        </w:tc>
      </w:tr>
      <w:tr>
        <w:trPr/>
        <w:tc>
          <w:tcPr>
            <w:tcW w:w="442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36"/>
              <w:spacing w:lineRule="atLeast" w:line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2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778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480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046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44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442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22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778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480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046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44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442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22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778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480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046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44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</w:tbl>
    <w:p>
      <w:pPr>
        <w:pStyle w:val="Style45"/>
        <w:spacing w:lineRule="exact" w:line="240"/>
        <w:rPr/>
      </w:pPr>
      <w:r>
        <w:rPr/>
      </w:r>
    </w:p>
    <w:p>
      <w:pPr>
        <w:pStyle w:val="Style45"/>
        <w:spacing w:before="34" w:after="0"/>
        <w:rPr/>
      </w:pPr>
      <w:r>
        <w:rPr/>
        <w:t>&lt;1&gt; Указываются полное или сокращенное официальное наименование организации и ее</w:t>
      </w:r>
    </w:p>
    <w:p>
      <w:pPr>
        <w:pStyle w:val="Style45"/>
        <w:rPr/>
      </w:pPr>
      <w:r>
        <w:rPr/>
        <w:t>организационно-правовая форма (акционерное общество, общество с ограниченной</w:t>
      </w:r>
    </w:p>
    <w:p>
      <w:pPr>
        <w:pStyle w:val="Style45"/>
        <w:spacing w:before="5" w:after="0"/>
        <w:rPr/>
      </w:pPr>
      <w:r>
        <w:rPr/>
        <w:t>ответственностью, товарищество, производственный кооператив и другие).</w:t>
      </w:r>
    </w:p>
    <w:p>
      <w:pPr>
        <w:pStyle w:val="Style45"/>
        <w:rPr/>
      </w:pPr>
      <w:r>
        <w:rPr/>
        <w:t>&lt;2&gt; Уставный капитал указывается согласно учредительным документам организации по</w:t>
      </w:r>
    </w:p>
    <w:p>
      <w:pPr>
        <w:pStyle w:val="Style45"/>
        <w:rPr/>
      </w:pPr>
      <w:r>
        <w:rPr/>
        <w:t>состоянию на отчетную дату. Для уставных капиталов, выраженных в иностранной валюте,</w:t>
      </w:r>
    </w:p>
    <w:p>
      <w:pPr>
        <w:pStyle w:val="Style45"/>
        <w:spacing w:before="5" w:after="0"/>
        <w:rPr/>
      </w:pPr>
      <w:r>
        <w:rPr/>
        <w:t>уставный капитал указывается в рублях по курсу Банка России на отчетную дату.</w:t>
      </w:r>
    </w:p>
    <w:p>
      <w:pPr>
        <w:pStyle w:val="Style45"/>
        <w:jc w:val="both"/>
        <w:rPr/>
      </w:pPr>
      <w:r>
        <w:rPr/>
        <w:t>&lt;3&gt; Доля участия выражается в процентах от уставного капитала. Для акционерных обществ</w:t>
      </w:r>
    </w:p>
    <w:p>
      <w:pPr>
        <w:pStyle w:val="Style45"/>
        <w:rPr/>
      </w:pPr>
      <w:r>
        <w:rPr/>
        <w:t>указываются также номинальная стоимость и количество акций.</w:t>
      </w:r>
    </w:p>
    <w:p>
      <w:pPr>
        <w:pStyle w:val="Style45"/>
        <w:rPr/>
      </w:pPr>
      <w:r>
        <w:rPr/>
        <w:t>&lt;4&gt; Указывается основание приобретения доли участия (учредительный договор, покупка, мена, дарение, наследование и другие) с указанием реквизитов (дата, номер) соответствующего договора или акта.</w:t>
      </w:r>
    </w:p>
    <w:p>
      <w:pPr>
        <w:pStyle w:val="Style45"/>
        <w:rPr/>
      </w:pPr>
      <w:r>
        <w:rPr/>
      </w:r>
    </w:p>
    <w:p>
      <w:pPr>
        <w:pStyle w:val="Style171"/>
        <w:spacing w:lineRule="atLeast" w:line="100" w:before="58" w:after="0"/>
        <w:jc w:val="both"/>
        <w:rPr>
          <w:sz w:val="24"/>
          <w:szCs w:val="24"/>
        </w:rPr>
      </w:pPr>
      <w:r>
        <w:rPr>
          <w:sz w:val="24"/>
          <w:szCs w:val="24"/>
        </w:rPr>
        <w:t>4.4.2. Иные ценные бумаги</w:t>
      </w:r>
    </w:p>
    <w:p>
      <w:pPr>
        <w:pStyle w:val="Style16"/>
        <w:spacing w:lineRule="exact" w:line="1" w:before="0" w:after="106"/>
        <w:rPr/>
      </w:pPr>
      <w:r>
        <w:rPr/>
      </w:r>
    </w:p>
    <w:tbl>
      <w:tblPr>
        <w:tblW w:w="9419" w:type="dxa"/>
        <w:jc w:val="start"/>
        <w:tblInd w:w="-17" w:type="dxa"/>
        <w:tblBorders>
          <w:top w:val="single" w:sz="6" w:space="0" w:color="00000A"/>
          <w:start w:val="single" w:sz="6" w:space="0" w:color="00000A"/>
        </w:tblBorders>
        <w:tblCellMar>
          <w:top w:w="0" w:type="dxa"/>
          <w:start w:w="40" w:type="dxa"/>
          <w:bottom w:w="0" w:type="dxa"/>
          <w:end w:w="40" w:type="dxa"/>
        </w:tblCellMar>
      </w:tblPr>
      <w:tblGrid>
        <w:gridCol w:w="427"/>
        <w:gridCol w:w="1305"/>
        <w:gridCol w:w="1731"/>
        <w:gridCol w:w="2561"/>
        <w:gridCol w:w="1476"/>
        <w:gridCol w:w="1919"/>
      </w:tblGrid>
      <w:tr>
        <w:trPr/>
        <w:tc>
          <w:tcPr>
            <w:tcW w:w="427" w:type="dxa"/>
            <w:tcBorders>
              <w:top w:val="single" w:sz="6" w:space="0" w:color="00000A"/>
              <w:start w:val="single" w:sz="6" w:space="0" w:color="00000A"/>
            </w:tcBorders>
            <w:shd w:fill="auto" w:val="clear"/>
          </w:tcPr>
          <w:p>
            <w:pPr>
              <w:pStyle w:val="Style36"/>
              <w:spacing w:lineRule="exact" w:line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п/п</w:t>
            </w:r>
          </w:p>
        </w:tc>
        <w:tc>
          <w:tcPr>
            <w:tcW w:w="1305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exact" w:line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ценной бумаги &lt;1&gt;</w:t>
            </w:r>
          </w:p>
        </w:tc>
        <w:tc>
          <w:tcPr>
            <w:tcW w:w="1731" w:type="dxa"/>
            <w:vMerge w:val="restart"/>
            <w:tcBorders>
              <w:top w:val="single" w:sz="6" w:space="0" w:color="00000A"/>
              <w:start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exact" w:line="2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Лицо, выпустившее ценную бумагу</w:t>
            </w:r>
          </w:p>
        </w:tc>
        <w:tc>
          <w:tcPr>
            <w:tcW w:w="2561" w:type="dxa"/>
            <w:vMerge w:val="restart"/>
            <w:tcBorders>
              <w:top w:val="single" w:sz="6" w:space="0" w:color="00000A"/>
              <w:start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exact" w:line="2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Номинальная величина обязательства (тыс. рублей)</w:t>
            </w:r>
          </w:p>
        </w:tc>
        <w:tc>
          <w:tcPr>
            <w:tcW w:w="1476" w:type="dxa"/>
            <w:tcBorders>
              <w:top w:val="single" w:sz="6" w:space="0" w:color="00000A"/>
              <w:start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exact" w:line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Общее количество</w:t>
            </w:r>
          </w:p>
        </w:tc>
        <w:tc>
          <w:tcPr>
            <w:tcW w:w="1919" w:type="dxa"/>
            <w:tcBorders>
              <w:top w:val="single" w:sz="6" w:space="0" w:color="00000A"/>
              <w:start w:val="single" w:sz="6" w:space="0" w:color="00000A"/>
              <w:end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 стоимость &lt;2&gt; (тыс. рублей)</w:t>
            </w:r>
          </w:p>
        </w:tc>
      </w:tr>
      <w:tr>
        <w:trPr/>
        <w:tc>
          <w:tcPr>
            <w:tcW w:w="427" w:type="dxa"/>
            <w:tcBorders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305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51"/>
              <w:snapToGrid w:val="false"/>
              <w:ind w:start="730" w:hanging="0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single" w:sz="6" w:space="0" w:color="00000A"/>
              <w:start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51"/>
              <w:snapToGrid w:val="false"/>
              <w:ind w:start="730" w:hanging="0"/>
              <w:rPr/>
            </w:pPr>
            <w:r>
              <w:rPr/>
            </w:r>
          </w:p>
          <w:p>
            <w:pPr>
              <w:pStyle w:val="Style51"/>
              <w:ind w:start="730" w:hanging="0"/>
              <w:rPr/>
            </w:pPr>
            <w:r>
              <w:rPr/>
            </w:r>
          </w:p>
        </w:tc>
        <w:tc>
          <w:tcPr>
            <w:tcW w:w="2561" w:type="dxa"/>
            <w:vMerge w:val="continue"/>
            <w:tcBorders>
              <w:top w:val="single" w:sz="6" w:space="0" w:color="00000A"/>
              <w:start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51"/>
              <w:snapToGrid w:val="false"/>
              <w:ind w:start="730" w:hanging="0"/>
              <w:rPr/>
            </w:pPr>
            <w:r>
              <w:rPr/>
            </w:r>
          </w:p>
          <w:p>
            <w:pPr>
              <w:pStyle w:val="Style51"/>
              <w:ind w:start="730" w:hanging="0"/>
              <w:rPr/>
            </w:pPr>
            <w:r>
              <w:rPr/>
            </w:r>
          </w:p>
        </w:tc>
        <w:tc>
          <w:tcPr>
            <w:tcW w:w="1476" w:type="dxa"/>
            <w:tcBorders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919" w:type="dxa"/>
            <w:tcBorders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42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5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05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54"/>
              <w:ind w:start="514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31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54"/>
              <w:ind w:start="715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61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5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76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54"/>
              <w:ind w:start="59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1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55"/>
              <w:ind w:start="821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</w:tr>
      <w:tr>
        <w:trPr/>
        <w:tc>
          <w:tcPr>
            <w:tcW w:w="42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305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731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62"/>
              <w:snapToGrid w:val="false"/>
              <w:spacing w:lineRule="exact" w:line="53"/>
              <w:rPr/>
            </w:pPr>
            <w:r>
              <w:rPr/>
            </w:r>
          </w:p>
        </w:tc>
        <w:tc>
          <w:tcPr>
            <w:tcW w:w="2561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63"/>
              <w:snapToGrid w:val="false"/>
              <w:rPr/>
            </w:pPr>
            <w:r>
              <w:rPr/>
            </w:r>
          </w:p>
        </w:tc>
        <w:tc>
          <w:tcPr>
            <w:tcW w:w="1476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tabs>
                <w:tab w:val="left" w:pos="709" w:leader="none"/>
                <w:tab w:val="left" w:pos="1142" w:leader="hyphen"/>
              </w:tabs>
              <w:snapToGrid w:val="false"/>
              <w:rPr/>
            </w:pPr>
            <w:r>
              <w:rPr/>
            </w:r>
          </w:p>
        </w:tc>
        <w:tc>
          <w:tcPr>
            <w:tcW w:w="191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65"/>
              <w:tabs>
                <w:tab w:val="left" w:pos="709" w:leader="none"/>
                <w:tab w:val="left" w:pos="1613" w:leader="hyphen"/>
              </w:tabs>
              <w:snapToGrid w:val="false"/>
              <w:ind w:start="475" w:hanging="0"/>
              <w:rPr/>
            </w:pPr>
            <w:r>
              <w:rPr/>
            </w:r>
          </w:p>
        </w:tc>
      </w:tr>
      <w:tr>
        <w:trPr/>
        <w:tc>
          <w:tcPr>
            <w:tcW w:w="42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305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731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21"/>
              <w:snapToGrid w:val="false"/>
              <w:spacing w:lineRule="exact" w:line="48"/>
              <w:rPr/>
            </w:pPr>
            <w:r>
              <w:rPr/>
            </w:r>
          </w:p>
        </w:tc>
        <w:tc>
          <w:tcPr>
            <w:tcW w:w="2561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476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91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</w:tbl>
    <w:p>
      <w:pPr>
        <w:pStyle w:val="Style20"/>
        <w:tabs>
          <w:tab w:val="left" w:pos="709" w:leader="none"/>
          <w:tab w:val="left" w:pos="9355" w:leader="none"/>
        </w:tabs>
        <w:spacing w:lineRule="exact" w:line="274" w:before="29" w:after="0"/>
        <w:ind w:end="-5" w:hanging="0"/>
        <w:jc w:val="both"/>
        <w:rPr/>
      </w:pPr>
      <w:r>
        <w:rPr/>
      </w:r>
    </w:p>
    <w:p>
      <w:pPr>
        <w:pStyle w:val="Style20"/>
        <w:tabs>
          <w:tab w:val="left" w:pos="709" w:leader="none"/>
          <w:tab w:val="left" w:pos="9355" w:leader="none"/>
        </w:tabs>
        <w:spacing w:lineRule="exact" w:line="274" w:before="29" w:after="0"/>
        <w:ind w:end="-5" w:hanging="0"/>
        <w:jc w:val="both"/>
        <w:rPr/>
      </w:pPr>
      <w:r>
        <w:rPr>
          <w:sz w:val="22"/>
          <w:szCs w:val="22"/>
        </w:rPr>
        <w:t xml:space="preserve">&lt;1&gt; </w:t>
      </w:r>
      <w:r>
        <w:rPr/>
        <w:t>Указываются все ценные бумаги по видам (облигации, векселя и другие), за исключением акций, указанных в подпункте 4.4.1.</w:t>
      </w:r>
    </w:p>
    <w:p>
      <w:pPr>
        <w:pStyle w:val="Style20"/>
        <w:spacing w:lineRule="exact" w:line="274"/>
        <w:jc w:val="both"/>
        <w:rPr/>
      </w:pPr>
      <w:r>
        <w:rPr>
          <w:sz w:val="22"/>
          <w:szCs w:val="22"/>
        </w:rPr>
        <w:t xml:space="preserve">&lt;2&gt; </w:t>
      </w:r>
      <w:r>
        <w:rPr/>
        <w:t>Указывается общая стоимость ценных бумаг данного вида исходя из стоимости их приобретения (а если ее нельзя определить - исходя из рыночной стоимости или номинальной стоимости). Для обязательств, выраженных в иностранной валюте, стоимость указывается в рублях по курсу Банка России на отчетную дату.</w:t>
      </w:r>
    </w:p>
    <w:p>
      <w:pPr>
        <w:pStyle w:val="Style20"/>
        <w:spacing w:lineRule="exact" w:line="274"/>
        <w:jc w:val="both"/>
        <w:rPr/>
      </w:pPr>
      <w:r>
        <w:rPr/>
        <w:t>Итого по подпункту 4.4 суммарная стоимость ценных бумаг несовершеннолетнего  подопечного, включая доли участия в коммерческих организациях, составляет на конец отчетного периода</w:t>
      </w:r>
    </w:p>
    <w:p>
      <w:pPr>
        <w:pStyle w:val="Style20"/>
        <w:spacing w:lineRule="exact" w:line="274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>
      <w:pPr>
        <w:pStyle w:val="Style20"/>
        <w:spacing w:lineRule="exact" w:line="274"/>
        <w:jc w:val="center"/>
        <w:rPr>
          <w:sz w:val="24"/>
          <w:szCs w:val="24"/>
        </w:rPr>
      </w:pPr>
      <w:r>
        <w:rPr>
          <w:sz w:val="24"/>
          <w:szCs w:val="24"/>
        </w:rPr>
        <w:t>(тыс. рублей)</w:t>
      </w:r>
    </w:p>
    <w:p>
      <w:pPr>
        <w:pStyle w:val="Style171"/>
        <w:spacing w:lineRule="exact" w:line="240"/>
        <w:ind w:start="869" w:hanging="0"/>
        <w:jc w:val="both"/>
        <w:rPr/>
      </w:pPr>
      <w:r>
        <w:rPr/>
      </w:r>
    </w:p>
    <w:p>
      <w:pPr>
        <w:pStyle w:val="Style171"/>
        <w:spacing w:lineRule="atLeast" w:line="100" w:before="62" w:after="0"/>
        <w:ind w:start="869" w:hanging="0"/>
        <w:jc w:val="both"/>
        <w:rPr>
          <w:sz w:val="24"/>
          <w:szCs w:val="24"/>
        </w:rPr>
      </w:pPr>
      <w:r>
        <w:rPr>
          <w:sz w:val="24"/>
          <w:szCs w:val="24"/>
        </w:rPr>
        <w:t>5. Сведения о сохранности имущества несовершеннолетнего подопечного</w:t>
      </w:r>
    </w:p>
    <w:p>
      <w:pPr>
        <w:pStyle w:val="Style16"/>
        <w:spacing w:lineRule="exact" w:line="1" w:before="0" w:after="106"/>
        <w:rPr/>
      </w:pPr>
      <w:r>
        <w:rPr/>
      </w:r>
    </w:p>
    <w:tbl>
      <w:tblPr>
        <w:tblW w:w="9419" w:type="dxa"/>
        <w:jc w:val="start"/>
        <w:tblInd w:w="-17" w:type="dxa"/>
        <w:tblBorders>
          <w:top w:val="single" w:sz="6" w:space="0" w:color="00000A"/>
          <w:start w:val="single" w:sz="6" w:space="0" w:color="00000A"/>
          <w:bottom w:val="single" w:sz="6" w:space="0" w:color="00000A"/>
          <w:insideH w:val="single" w:sz="6" w:space="0" w:color="00000A"/>
        </w:tblBorders>
        <w:tblCellMar>
          <w:top w:w="0" w:type="dxa"/>
          <w:start w:w="40" w:type="dxa"/>
          <w:bottom w:w="0" w:type="dxa"/>
          <w:end w:w="40" w:type="dxa"/>
        </w:tblCellMar>
      </w:tblPr>
      <w:tblGrid>
        <w:gridCol w:w="837"/>
        <w:gridCol w:w="2038"/>
        <w:gridCol w:w="4307"/>
        <w:gridCol w:w="2237"/>
      </w:tblGrid>
      <w:tr>
        <w:trPr/>
        <w:tc>
          <w:tcPr>
            <w:tcW w:w="83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п/п</w:t>
            </w:r>
          </w:p>
        </w:tc>
        <w:tc>
          <w:tcPr>
            <w:tcW w:w="2038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имущества</w:t>
            </w:r>
          </w:p>
        </w:tc>
        <w:tc>
          <w:tcPr>
            <w:tcW w:w="430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ind w:start="336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состава имущества &lt;1&gt;</w:t>
            </w:r>
          </w:p>
        </w:tc>
        <w:tc>
          <w:tcPr>
            <w:tcW w:w="223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 &lt;2&gt;.</w:t>
            </w:r>
          </w:p>
        </w:tc>
      </w:tr>
      <w:tr>
        <w:trPr/>
        <w:tc>
          <w:tcPr>
            <w:tcW w:w="83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5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38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54"/>
              <w:ind w:start="874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0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23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ind w:start="965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/>
        <w:tc>
          <w:tcPr>
            <w:tcW w:w="83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2038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64"/>
              <w:tabs>
                <w:tab w:val="left" w:pos="709" w:leader="none"/>
                <w:tab w:val="left" w:pos="1848" w:leader="hyphen"/>
              </w:tabs>
              <w:snapToGrid w:val="false"/>
              <w:ind w:start="576" w:hanging="0"/>
              <w:rPr/>
            </w:pPr>
            <w:r>
              <w:rPr/>
            </w:r>
          </w:p>
        </w:tc>
        <w:tc>
          <w:tcPr>
            <w:tcW w:w="430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66"/>
              <w:tabs>
                <w:tab w:val="left" w:pos="709" w:leader="none"/>
                <w:tab w:val="left" w:pos="2026" w:leader="hyphen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</w:t>
            </w:r>
          </w:p>
        </w:tc>
        <w:tc>
          <w:tcPr>
            <w:tcW w:w="223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83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2038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430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tabs>
                <w:tab w:val="left" w:pos="709" w:leader="none"/>
                <w:tab w:val="left" w:pos="2107" w:leader="hyphen"/>
              </w:tabs>
              <w:snapToGrid w:val="false"/>
              <w:spacing w:lineRule="exact" w:line="82"/>
              <w:rPr/>
            </w:pPr>
            <w:r>
              <w:rPr/>
            </w:r>
          </w:p>
        </w:tc>
        <w:tc>
          <w:tcPr>
            <w:tcW w:w="223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54"/>
              <w:tabs>
                <w:tab w:val="left" w:pos="264" w:leader="hyphen"/>
                <w:tab w:val="left" w:pos="709" w:leader="none"/>
                <w:tab w:val="left" w:pos="1334" w:leader="hyphen"/>
                <w:tab w:val="left" w:pos="2251" w:leader="hyphen"/>
              </w:tabs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83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2038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430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tabs>
                <w:tab w:val="left" w:pos="709" w:leader="none"/>
                <w:tab w:val="left" w:pos="2107" w:leader="hyphen"/>
              </w:tabs>
              <w:snapToGrid w:val="false"/>
              <w:spacing w:lineRule="exact" w:line="82"/>
              <w:rPr/>
            </w:pPr>
            <w:r>
              <w:rPr/>
            </w:r>
          </w:p>
        </w:tc>
        <w:tc>
          <w:tcPr>
            <w:tcW w:w="223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54"/>
              <w:tabs>
                <w:tab w:val="left" w:pos="264" w:leader="hyphen"/>
                <w:tab w:val="left" w:pos="709" w:leader="none"/>
                <w:tab w:val="left" w:pos="1334" w:leader="hyphen"/>
                <w:tab w:val="left" w:pos="2251" w:leader="hyphen"/>
              </w:tabs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83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2038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430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tabs>
                <w:tab w:val="left" w:pos="709" w:leader="none"/>
                <w:tab w:val="left" w:pos="2107" w:leader="hyphen"/>
              </w:tabs>
              <w:snapToGrid w:val="false"/>
              <w:spacing w:lineRule="exact" w:line="82"/>
              <w:rPr/>
            </w:pPr>
            <w:r>
              <w:rPr/>
            </w:r>
          </w:p>
        </w:tc>
        <w:tc>
          <w:tcPr>
            <w:tcW w:w="223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54"/>
              <w:tabs>
                <w:tab w:val="left" w:pos="264" w:leader="hyphen"/>
                <w:tab w:val="left" w:pos="709" w:leader="none"/>
                <w:tab w:val="left" w:pos="1334" w:leader="hyphen"/>
                <w:tab w:val="left" w:pos="2251" w:leader="hyphen"/>
              </w:tabs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83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2038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430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tabs>
                <w:tab w:val="left" w:pos="709" w:leader="none"/>
                <w:tab w:val="left" w:pos="2107" w:leader="hyphen"/>
              </w:tabs>
              <w:snapToGrid w:val="false"/>
              <w:spacing w:lineRule="exact" w:line="82"/>
              <w:rPr/>
            </w:pPr>
            <w:r>
              <w:rPr/>
            </w:r>
          </w:p>
        </w:tc>
        <w:tc>
          <w:tcPr>
            <w:tcW w:w="223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54"/>
              <w:tabs>
                <w:tab w:val="left" w:pos="264" w:leader="hyphen"/>
                <w:tab w:val="left" w:pos="709" w:leader="none"/>
                <w:tab w:val="left" w:pos="1334" w:leader="hyphen"/>
                <w:tab w:val="left" w:pos="2251" w:leader="hyphen"/>
              </w:tabs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83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2038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430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tabs>
                <w:tab w:val="left" w:pos="709" w:leader="none"/>
                <w:tab w:val="left" w:pos="2107" w:leader="hyphen"/>
              </w:tabs>
              <w:snapToGrid w:val="false"/>
              <w:spacing w:lineRule="exact" w:line="82"/>
              <w:rPr/>
            </w:pPr>
            <w:r>
              <w:rPr/>
            </w:r>
          </w:p>
        </w:tc>
        <w:tc>
          <w:tcPr>
            <w:tcW w:w="223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54"/>
              <w:tabs>
                <w:tab w:val="left" w:pos="264" w:leader="hyphen"/>
                <w:tab w:val="left" w:pos="709" w:leader="none"/>
                <w:tab w:val="left" w:pos="1334" w:leader="hyphen"/>
                <w:tab w:val="left" w:pos="2251" w:leader="hyphen"/>
              </w:tabs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83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2038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430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tabs>
                <w:tab w:val="left" w:pos="709" w:leader="none"/>
                <w:tab w:val="left" w:pos="2107" w:leader="hyphen"/>
              </w:tabs>
              <w:snapToGrid w:val="false"/>
              <w:spacing w:lineRule="exact" w:line="82"/>
              <w:rPr/>
            </w:pPr>
            <w:r>
              <w:rPr/>
            </w:r>
          </w:p>
        </w:tc>
        <w:tc>
          <w:tcPr>
            <w:tcW w:w="223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54"/>
              <w:tabs>
                <w:tab w:val="left" w:pos="264" w:leader="hyphen"/>
                <w:tab w:val="left" w:pos="709" w:leader="none"/>
                <w:tab w:val="left" w:pos="1334" w:leader="hyphen"/>
                <w:tab w:val="left" w:pos="2251" w:leader="hyphen"/>
              </w:tabs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83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2038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430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tabs>
                <w:tab w:val="left" w:pos="709" w:leader="none"/>
                <w:tab w:val="left" w:pos="2107" w:leader="hyphen"/>
              </w:tabs>
              <w:snapToGrid w:val="false"/>
              <w:spacing w:lineRule="exact" w:line="82"/>
              <w:rPr/>
            </w:pPr>
            <w:r>
              <w:rPr/>
            </w:r>
          </w:p>
        </w:tc>
        <w:tc>
          <w:tcPr>
            <w:tcW w:w="223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54"/>
              <w:tabs>
                <w:tab w:val="left" w:pos="264" w:leader="hyphen"/>
                <w:tab w:val="left" w:pos="709" w:leader="none"/>
                <w:tab w:val="left" w:pos="1334" w:leader="hyphen"/>
                <w:tab w:val="left" w:pos="2251" w:leader="hyphen"/>
              </w:tabs>
              <w:snapToGrid w:val="false"/>
              <w:rPr/>
            </w:pPr>
            <w:r>
              <w:rPr/>
            </w:r>
          </w:p>
        </w:tc>
      </w:tr>
    </w:tbl>
    <w:p>
      <w:pPr>
        <w:pStyle w:val="Style20"/>
        <w:spacing w:lineRule="exact" w:line="274" w:before="235" w:after="0"/>
        <w:jc w:val="both"/>
        <w:rPr/>
      </w:pPr>
      <w:r>
        <w:rPr/>
        <w:t>&lt;1&gt; Указываются сведения об изменении состава имущества, в том числе даты получения средств со счета несовершеннолетнего подопечного, подтвержденные соответствующими документами.</w:t>
      </w:r>
    </w:p>
    <w:p>
      <w:pPr>
        <w:pStyle w:val="Style20"/>
        <w:spacing w:lineRule="exact" w:line="274"/>
        <w:rPr/>
      </w:pPr>
      <w:r>
        <w:rPr>
          <w:sz w:val="22"/>
          <w:szCs w:val="22"/>
        </w:rPr>
        <w:t xml:space="preserve">&lt;2&gt; </w:t>
      </w:r>
      <w:r>
        <w:rPr/>
        <w:t>Указываются реквизиты (дата, номер) актов органа опеки и попечительства, разрешающих произвести действия, изменяющие состав имущества несовершеннолетнего подопечного, в случаях, предусмотренных федеральными законами.</w:t>
      </w:r>
    </w:p>
    <w:p>
      <w:pPr>
        <w:pStyle w:val="Style20"/>
        <w:spacing w:lineRule="exact" w:line="274"/>
        <w:rPr/>
      </w:pPr>
      <w:r>
        <w:rPr/>
      </w:r>
    </w:p>
    <w:p>
      <w:pPr>
        <w:pStyle w:val="Style20"/>
        <w:spacing w:lineRule="exact" w:line="274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6. Сведения о доходах несовершеннолетнего подопечного</w:t>
      </w:r>
    </w:p>
    <w:p>
      <w:pPr>
        <w:pStyle w:val="Style20"/>
        <w:spacing w:lineRule="exact" w:line="274"/>
        <w:jc w:val="center"/>
        <w:rPr/>
      </w:pPr>
      <w:r>
        <w:rPr/>
      </w:r>
    </w:p>
    <w:tbl>
      <w:tblPr>
        <w:tblW w:w="9487" w:type="dxa"/>
        <w:jc w:val="start"/>
        <w:tblInd w:w="-85" w:type="dxa"/>
        <w:tblBorders>
          <w:top w:val="single" w:sz="6" w:space="0" w:color="00000A"/>
          <w:start w:val="single" w:sz="6" w:space="0" w:color="00000A"/>
        </w:tblBorders>
        <w:tblCellMar>
          <w:top w:w="0" w:type="dxa"/>
          <w:start w:w="40" w:type="dxa"/>
          <w:bottom w:w="0" w:type="dxa"/>
          <w:end w:w="40" w:type="dxa"/>
        </w:tblCellMar>
      </w:tblPr>
      <w:tblGrid>
        <w:gridCol w:w="399"/>
        <w:gridCol w:w="3929"/>
        <w:gridCol w:w="355"/>
        <w:gridCol w:w="354"/>
        <w:gridCol w:w="530"/>
        <w:gridCol w:w="529"/>
        <w:gridCol w:w="354"/>
        <w:gridCol w:w="355"/>
        <w:gridCol w:w="354"/>
        <w:gridCol w:w="354"/>
        <w:gridCol w:w="354"/>
        <w:gridCol w:w="533"/>
        <w:gridCol w:w="534"/>
        <w:gridCol w:w="553"/>
      </w:tblGrid>
      <w:tr>
        <w:trPr/>
        <w:tc>
          <w:tcPr>
            <w:tcW w:w="399" w:type="dxa"/>
            <w:tcBorders>
              <w:top w:val="single" w:sz="6" w:space="0" w:color="00000A"/>
              <w:start w:val="single" w:sz="6" w:space="0" w:color="00000A"/>
            </w:tcBorders>
            <w:shd w:fill="auto" w:val="clear"/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392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ind w:start="227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дохода</w:t>
            </w:r>
          </w:p>
        </w:tc>
        <w:tc>
          <w:tcPr>
            <w:tcW w:w="5159" w:type="dxa"/>
            <w:gridSpan w:val="12"/>
            <w:tcBorders>
              <w:top w:val="single" w:sz="6" w:space="0" w:color="00000A"/>
              <w:start w:val="single" w:sz="6" w:space="0" w:color="00000A"/>
              <w:end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Величина дохода (тыс. рублей)</w:t>
            </w:r>
          </w:p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 месяцам)</w:t>
            </w:r>
          </w:p>
        </w:tc>
      </w:tr>
      <w:tr>
        <w:trPr/>
        <w:tc>
          <w:tcPr>
            <w:tcW w:w="39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54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2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54"/>
              <w:ind w:start="2789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59" w:type="dxa"/>
            <w:gridSpan w:val="12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5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rPr/>
        <w:tc>
          <w:tcPr>
            <w:tcW w:w="39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92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5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54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66"/>
              <w:rPr>
                <w:b/>
                <w:b/>
                <w:i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530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54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52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rPr/>
            </w:pPr>
            <w:r>
              <w:rPr/>
              <w:t>4</w:t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5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53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533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3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53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end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>
        <w:trPr>
          <w:trHeight w:val="428" w:hRule="atLeast"/>
        </w:trPr>
        <w:tc>
          <w:tcPr>
            <w:tcW w:w="39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</w:tcPr>
          <w:p>
            <w:pPr>
              <w:pStyle w:val="Style54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92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Алименты</w:t>
            </w:r>
          </w:p>
        </w:tc>
        <w:tc>
          <w:tcPr>
            <w:tcW w:w="355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  <w:p>
            <w:pPr>
              <w:pStyle w:val="Style21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0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5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3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53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end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>
          <w:trHeight w:val="767" w:hRule="atLeast"/>
        </w:trPr>
        <w:tc>
          <w:tcPr>
            <w:tcW w:w="39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</w:tcPr>
          <w:p>
            <w:pPr>
              <w:pStyle w:val="Style54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92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Пенсия</w:t>
            </w:r>
          </w:p>
        </w:tc>
        <w:tc>
          <w:tcPr>
            <w:tcW w:w="355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  <w:p>
            <w:pPr>
              <w:pStyle w:val="Style21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0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5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3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53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end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>
          <w:trHeight w:val="883" w:hRule="atLeast"/>
        </w:trPr>
        <w:tc>
          <w:tcPr>
            <w:tcW w:w="39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</w:tcPr>
          <w:p>
            <w:pPr>
              <w:pStyle w:val="Style54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92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Пособия и иные социальные выплаты</w:t>
            </w:r>
          </w:p>
        </w:tc>
        <w:tc>
          <w:tcPr>
            <w:tcW w:w="355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  <w:p>
            <w:pPr>
              <w:pStyle w:val="Style21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0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5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3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53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end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9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</w:tcPr>
          <w:p>
            <w:pPr>
              <w:pStyle w:val="Style54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92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Компенсационные выплаты и дополнительное ежемесячное материальное обеспечение</w:t>
            </w:r>
          </w:p>
        </w:tc>
        <w:tc>
          <w:tcPr>
            <w:tcW w:w="355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0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5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3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53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end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9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</w:tcPr>
          <w:p>
            <w:pPr>
              <w:pStyle w:val="Style54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92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Единовременные страховые выплаты, производимые в возмещение ущерба, причиненного жизни и здоровью несовершеннолетнего подопечного, его личному имуществу</w:t>
            </w:r>
          </w:p>
        </w:tc>
        <w:tc>
          <w:tcPr>
            <w:tcW w:w="355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0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5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3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53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end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9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</w:tcPr>
          <w:p>
            <w:pPr>
              <w:pStyle w:val="Style54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92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Наследуемые несовершеннолетним подопечным и возмещение ущерба, причиненного жизни и здоровью несовершеннолетнего подопечного, его личному имуществу</w:t>
            </w:r>
          </w:p>
        </w:tc>
        <w:tc>
          <w:tcPr>
            <w:tcW w:w="355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0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5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3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53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end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9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</w:tcPr>
          <w:p>
            <w:pPr>
              <w:pStyle w:val="Style54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92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Иные доходы (указать вид дохода):</w:t>
            </w:r>
          </w:p>
        </w:tc>
        <w:tc>
          <w:tcPr>
            <w:tcW w:w="355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0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5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3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53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end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9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</w:tcPr>
          <w:p>
            <w:pPr>
              <w:pStyle w:val="Style54"/>
              <w:snapToGrid w:val="false"/>
              <w:jc w:val="end"/>
              <w:rPr/>
            </w:pPr>
            <w:r>
              <w:rPr/>
            </w:r>
          </w:p>
        </w:tc>
        <w:tc>
          <w:tcPr>
            <w:tcW w:w="392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355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  <w:p>
            <w:pPr>
              <w:pStyle w:val="Style21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0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5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3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53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end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9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</w:tcPr>
          <w:p>
            <w:pPr>
              <w:pStyle w:val="Style54"/>
              <w:snapToGrid w:val="false"/>
              <w:jc w:val="end"/>
              <w:rPr/>
            </w:pPr>
            <w:r>
              <w:rPr/>
            </w:r>
          </w:p>
        </w:tc>
        <w:tc>
          <w:tcPr>
            <w:tcW w:w="392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355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  <w:p>
            <w:pPr>
              <w:pStyle w:val="Style21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0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5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3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53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end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9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</w:tcPr>
          <w:p>
            <w:pPr>
              <w:pStyle w:val="Style54"/>
              <w:snapToGrid w:val="false"/>
              <w:jc w:val="end"/>
              <w:rPr/>
            </w:pPr>
            <w:r>
              <w:rPr/>
            </w:r>
          </w:p>
        </w:tc>
        <w:tc>
          <w:tcPr>
            <w:tcW w:w="392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</w:tc>
        <w:tc>
          <w:tcPr>
            <w:tcW w:w="355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  <w:p>
            <w:pPr>
              <w:pStyle w:val="Style21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0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5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3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53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end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9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</w:tcPr>
          <w:p>
            <w:pPr>
              <w:pStyle w:val="Style54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392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 доход за отчетный период</w:t>
            </w:r>
          </w:p>
        </w:tc>
        <w:tc>
          <w:tcPr>
            <w:tcW w:w="355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  <w:p>
            <w:pPr>
              <w:pStyle w:val="Style21"/>
              <w:rPr/>
            </w:pPr>
            <w:r>
              <w:rPr/>
            </w:r>
          </w:p>
          <w:p>
            <w:pPr>
              <w:pStyle w:val="Style21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0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5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3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34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insideH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53" w:type="dxa"/>
            <w:tcBorders>
              <w:top w:val="single" w:sz="6" w:space="0" w:color="000080"/>
              <w:start w:val="single" w:sz="6" w:space="0" w:color="000080"/>
              <w:bottom w:val="single" w:sz="6" w:space="0" w:color="000080"/>
              <w:end w:val="single" w:sz="6" w:space="0" w:color="000080"/>
              <w:insideH w:val="single" w:sz="6" w:space="0" w:color="000080"/>
              <w:insideV w:val="single" w:sz="6" w:space="0" w:color="000080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</w:tbl>
    <w:p>
      <w:pPr>
        <w:pStyle w:val="Style20"/>
        <w:spacing w:lineRule="exact" w:line="274"/>
        <w:jc w:val="center"/>
        <w:rPr/>
      </w:pPr>
      <w:r>
        <w:rPr/>
      </w:r>
    </w:p>
    <w:p>
      <w:pPr>
        <w:pStyle w:val="Style20"/>
        <w:spacing w:lineRule="exact" w:line="274"/>
        <w:jc w:val="center"/>
        <w:rPr>
          <w:sz w:val="24"/>
          <w:szCs w:val="24"/>
        </w:rPr>
      </w:pPr>
      <w:r>
        <w:rPr>
          <w:sz w:val="24"/>
          <w:szCs w:val="24"/>
        </w:rPr>
        <w:t>7. Сведения о доходах от имущества несовершеннолетнего подопечного</w:t>
      </w:r>
    </w:p>
    <w:p>
      <w:pPr>
        <w:pStyle w:val="Style20"/>
        <w:spacing w:lineRule="exact" w:line="274"/>
        <w:jc w:val="center"/>
        <w:rPr/>
      </w:pPr>
      <w:r>
        <w:rPr/>
      </w:r>
    </w:p>
    <w:p>
      <w:pPr>
        <w:pStyle w:val="Style16"/>
        <w:spacing w:lineRule="exact" w:line="1" w:before="0" w:after="115"/>
        <w:rPr/>
      </w:pPr>
      <w:r>
        <w:rPr/>
      </w:r>
    </w:p>
    <w:tbl>
      <w:tblPr>
        <w:tblW w:w="9419" w:type="dxa"/>
        <w:jc w:val="start"/>
        <w:tblInd w:w="-17" w:type="dxa"/>
        <w:tblBorders>
          <w:top w:val="single" w:sz="6" w:space="0" w:color="00000A"/>
          <w:start w:val="single" w:sz="6" w:space="0" w:color="00000A"/>
        </w:tblBorders>
        <w:tblCellMar>
          <w:top w:w="0" w:type="dxa"/>
          <w:start w:w="40" w:type="dxa"/>
          <w:bottom w:w="0" w:type="dxa"/>
          <w:end w:w="40" w:type="dxa"/>
        </w:tblCellMar>
      </w:tblPr>
      <w:tblGrid>
        <w:gridCol w:w="382"/>
        <w:gridCol w:w="3080"/>
        <w:gridCol w:w="1367"/>
        <w:gridCol w:w="1280"/>
        <w:gridCol w:w="1191"/>
        <w:gridCol w:w="2114"/>
        <w:gridCol w:w="5"/>
      </w:tblGrid>
      <w:tr>
        <w:trPr>
          <w:trHeight w:val="1191" w:hRule="atLeast"/>
        </w:trPr>
        <w:tc>
          <w:tcPr>
            <w:tcW w:w="382" w:type="dxa"/>
            <w:tcBorders>
              <w:top w:val="single" w:sz="6" w:space="0" w:color="00000A"/>
              <w:start w:val="single" w:sz="6" w:space="0" w:color="00000A"/>
            </w:tcBorders>
            <w:shd w:fill="auto" w:val="clear"/>
          </w:tcPr>
          <w:p>
            <w:pPr>
              <w:pStyle w:val="Style22"/>
              <w:spacing w:lineRule="exact" w:line="274"/>
              <w:rPr/>
            </w:pPr>
            <w:r>
              <w:rPr/>
              <w:t>N п/ п</w:t>
            </w:r>
          </w:p>
        </w:tc>
        <w:tc>
          <w:tcPr>
            <w:tcW w:w="3080" w:type="dxa"/>
            <w:tcBorders>
              <w:top w:val="single" w:sz="6" w:space="0" w:color="00000A"/>
              <w:start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spacing w:lineRule="atLeast" w:line="100"/>
              <w:rPr/>
            </w:pPr>
            <w:r>
              <w:rPr/>
              <w:t>Наименование имущества</w:t>
            </w:r>
          </w:p>
        </w:tc>
        <w:tc>
          <w:tcPr>
            <w:tcW w:w="1367" w:type="dxa"/>
            <w:tcBorders>
              <w:top w:val="single" w:sz="6" w:space="0" w:color="00000A"/>
              <w:start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exact" w:line="278"/>
              <w:rPr/>
            </w:pPr>
            <w:r>
              <w:rPr/>
              <w:t>Место нахождения</w:t>
            </w:r>
          </w:p>
        </w:tc>
        <w:tc>
          <w:tcPr>
            <w:tcW w:w="1280" w:type="dxa"/>
            <w:tcBorders>
              <w:top w:val="single" w:sz="6" w:space="0" w:color="00000A"/>
              <w:start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exact" w:line="274"/>
              <w:rPr/>
            </w:pPr>
            <w:r>
              <w:rPr/>
              <w:t>Величина дохода (тыс. рублей)</w:t>
            </w:r>
          </w:p>
        </w:tc>
        <w:tc>
          <w:tcPr>
            <w:tcW w:w="1191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spacing w:lineRule="atLeast" w:line="100"/>
              <w:jc w:val="center"/>
              <w:rPr/>
            </w:pPr>
            <w:r>
              <w:rPr/>
              <w:t>Основание</w:t>
            </w:r>
          </w:p>
          <w:p>
            <w:pPr>
              <w:pStyle w:val="Style22"/>
              <w:spacing w:lineRule="atLeast" w:line="100"/>
              <w:jc w:val="center"/>
              <w:rPr/>
            </w:pPr>
            <w:r>
              <w:rPr/>
              <w:t>&lt;1&gt;</w:t>
            </w:r>
          </w:p>
        </w:tc>
        <w:tc>
          <w:tcPr>
            <w:tcW w:w="2119" w:type="dxa"/>
            <w:tcBorders>
              <w:top w:val="single" w:sz="6" w:space="0" w:color="00000A"/>
              <w:start w:val="single" w:sz="6" w:space="0" w:color="00000A"/>
              <w:end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6"/>
              <w:spacing w:lineRule="exact" w:line="274"/>
              <w:rPr/>
            </w:pPr>
            <w:r>
              <w:rPr/>
              <w:t>I кшменование и адрес кредитной организации, расчетный счет&lt;2&gt;</w:t>
            </w:r>
          </w:p>
        </w:tc>
      </w:tr>
      <w:tr>
        <w:trPr/>
        <w:tc>
          <w:tcPr>
            <w:tcW w:w="382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22"/>
              <w:spacing w:lineRule="atLeast" w:line="100"/>
              <w:jc w:val="center"/>
              <w:rPr/>
            </w:pPr>
            <w:r>
              <w:rPr/>
              <w:t>1</w:t>
            </w:r>
          </w:p>
        </w:tc>
        <w:tc>
          <w:tcPr>
            <w:tcW w:w="3080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spacing w:lineRule="atLeast" w:line="100"/>
              <w:ind w:start="1440" w:hanging="0"/>
              <w:rPr/>
            </w:pPr>
            <w:r>
              <w:rPr/>
              <w:t>2</w:t>
            </w:r>
          </w:p>
        </w:tc>
        <w:tc>
          <w:tcPr>
            <w:tcW w:w="1367" w:type="dxa"/>
            <w:tcBorders>
              <w:top w:val="single" w:sz="6" w:space="0" w:color="00000A"/>
              <w:start w:val="single" w:sz="6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jc w:val="center"/>
              <w:rPr/>
            </w:pPr>
            <w:r>
              <w:rPr/>
              <w:t>3</w:t>
            </w:r>
          </w:p>
        </w:tc>
        <w:tc>
          <w:tcPr>
            <w:tcW w:w="1280" w:type="dxa"/>
            <w:tcBorders>
              <w:top w:val="single" w:sz="6" w:space="0" w:color="00000A"/>
              <w:start w:val="single" w:sz="6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jc w:val="center"/>
              <w:rPr/>
            </w:pPr>
            <w:r>
              <w:rPr/>
              <w:t>4</w:t>
            </w:r>
          </w:p>
        </w:tc>
        <w:tc>
          <w:tcPr>
            <w:tcW w:w="1191" w:type="dxa"/>
            <w:tcBorders>
              <w:top w:val="single" w:sz="6" w:space="0" w:color="00000A"/>
              <w:start w:val="single" w:sz="6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jc w:val="center"/>
              <w:rPr/>
            </w:pPr>
            <w:r>
              <w:rPr/>
              <w:t>5</w:t>
            </w:r>
          </w:p>
        </w:tc>
        <w:tc>
          <w:tcPr>
            <w:tcW w:w="211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spacing w:lineRule="atLeast" w:line="100"/>
              <w:jc w:val="center"/>
              <w:rPr/>
            </w:pPr>
            <w:r>
              <w:rPr/>
              <w:t>6</w:t>
            </w:r>
          </w:p>
        </w:tc>
      </w:tr>
      <w:tr>
        <w:trPr>
          <w:trHeight w:val="1665" w:hRule="atLeast"/>
        </w:trPr>
        <w:tc>
          <w:tcPr>
            <w:tcW w:w="382" w:type="dxa"/>
            <w:tcBorders>
              <w:top w:val="single" w:sz="6" w:space="0" w:color="00000A"/>
              <w:start w:val="single" w:sz="6" w:space="0" w:color="00000A"/>
            </w:tcBorders>
            <w:shd w:fill="auto" w:val="clear"/>
          </w:tcPr>
          <w:p>
            <w:pPr>
              <w:pStyle w:val="Style22"/>
              <w:spacing w:lineRule="atLeast" w:line="10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rPr/>
            </w:pPr>
            <w:r>
              <w:rPr/>
            </w:r>
          </w:p>
        </w:tc>
        <w:tc>
          <w:tcPr>
            <w:tcW w:w="3080" w:type="dxa"/>
            <w:tcBorders>
              <w:top w:val="single" w:sz="6" w:space="0" w:color="00000A"/>
              <w:start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spacing w:lineRule="exact" w:line="269"/>
              <w:ind w:firstLin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Доход от реализации и сдачи в аренду (наем) недвижимого</w:t>
            </w:r>
          </w:p>
          <w:p>
            <w:pPr>
              <w:pStyle w:val="Style22"/>
              <w:ind w:firstLin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имущества (земельных участков, домов, квартир, дач, гаражей), транспортных и иных механических средств -</w:t>
            </w:r>
          </w:p>
        </w:tc>
        <w:tc>
          <w:tcPr>
            <w:tcW w:w="1367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snapToGrid w:val="false"/>
              <w:ind w:firstLine="10"/>
              <w:rPr/>
            </w:pPr>
            <w:r>
              <w:rPr/>
            </w:r>
          </w:p>
          <w:p>
            <w:pPr>
              <w:pStyle w:val="Style22"/>
              <w:ind w:firstLine="10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191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2119" w:type="dxa"/>
            <w:tcBorders>
              <w:top w:val="single" w:sz="6" w:space="0" w:color="00000A"/>
              <w:start w:val="single" w:sz="4" w:space="0" w:color="00000A"/>
              <w:end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382" w:type="dxa"/>
            <w:tcBorders>
              <w:top w:val="single" w:sz="6" w:space="0" w:color="00000A"/>
              <w:start w:val="single" w:sz="6" w:space="0" w:color="00000A"/>
            </w:tcBorders>
            <w:shd w:fill="auto" w:val="clear"/>
          </w:tcPr>
          <w:p>
            <w:pPr>
              <w:pStyle w:val="Style22"/>
              <w:spacing w:lineRule="atLeast" w:line="10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080" w:type="dxa"/>
            <w:tcBorders>
              <w:top w:val="single" w:sz="6" w:space="0" w:color="00000A"/>
              <w:start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Доход от вкладов в банках и</w:t>
            </w:r>
          </w:p>
          <w:p>
            <w:pPr>
              <w:pStyle w:val="Style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иных кредитных организациях</w:t>
            </w:r>
          </w:p>
        </w:tc>
        <w:tc>
          <w:tcPr>
            <w:tcW w:w="1367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191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2119" w:type="dxa"/>
            <w:tcBorders>
              <w:top w:val="single" w:sz="6" w:space="0" w:color="00000A"/>
              <w:start w:val="single" w:sz="4" w:space="0" w:color="00000A"/>
              <w:end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>
          <w:trHeight w:val="840" w:hRule="atLeast"/>
        </w:trPr>
        <w:tc>
          <w:tcPr>
            <w:tcW w:w="382" w:type="dxa"/>
            <w:tcBorders>
              <w:top w:val="single" w:sz="6" w:space="0" w:color="00000A"/>
              <w:start w:val="single" w:sz="6" w:space="0" w:color="00000A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 xml:space="preserve">  </w:t>
            </w:r>
            <w:r>
              <w:rPr/>
              <w:t>3.</w:t>
            </w:r>
          </w:p>
        </w:tc>
        <w:tc>
          <w:tcPr>
            <w:tcW w:w="3080" w:type="dxa"/>
            <w:tcBorders>
              <w:top w:val="single" w:sz="6" w:space="0" w:color="00000A"/>
              <w:start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Доход от ценных бумаг и</w:t>
            </w:r>
          </w:p>
          <w:p>
            <w:pPr>
              <w:pStyle w:val="Style22"/>
              <w:ind w:start="10" w:hanging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долей участия в коммерческих организациях</w:t>
            </w:r>
          </w:p>
        </w:tc>
        <w:tc>
          <w:tcPr>
            <w:tcW w:w="1367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191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2119" w:type="dxa"/>
            <w:tcBorders>
              <w:top w:val="single" w:sz="6" w:space="0" w:color="00000A"/>
              <w:start w:val="single" w:sz="4" w:space="0" w:color="00000A"/>
              <w:end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82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22"/>
              <w:spacing w:lineRule="atLeast" w:line="10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080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spacing w:lineRule="exact" w:line="2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Иные доходы (указать вид дохода):</w:t>
            </w:r>
          </w:p>
        </w:tc>
        <w:tc>
          <w:tcPr>
            <w:tcW w:w="1367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191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2119" w:type="dxa"/>
            <w:tcBorders>
              <w:top w:val="single" w:sz="6" w:space="0" w:color="00000A"/>
              <w:start w:val="single" w:sz="4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82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080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367" w:type="dxa"/>
            <w:tcBorders>
              <w:top w:val="single" w:sz="4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191" w:type="dxa"/>
            <w:tcBorders>
              <w:top w:val="single" w:sz="4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211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82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080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367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191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211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82" w:type="dxa"/>
            <w:tcBorders>
              <w:top w:val="single" w:sz="6" w:space="0" w:color="00000A"/>
              <w:start w:val="single" w:sz="6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3080" w:type="dxa"/>
            <w:tcBorders>
              <w:top w:val="single" w:sz="6" w:space="0" w:color="00000A"/>
              <w:start w:val="single" w:sz="6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</w:tc>
        <w:tc>
          <w:tcPr>
            <w:tcW w:w="1367" w:type="dxa"/>
            <w:tcBorders>
              <w:top w:val="single" w:sz="6" w:space="0" w:color="00000A"/>
              <w:start w:val="single" w:sz="6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6" w:space="0" w:color="00000A"/>
              <w:start w:val="single" w:sz="6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191" w:type="dxa"/>
            <w:tcBorders>
              <w:top w:val="single" w:sz="6" w:space="0" w:color="00000A"/>
              <w:start w:val="single" w:sz="6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2119" w:type="dxa"/>
            <w:tcBorders>
              <w:top w:val="single" w:sz="6" w:space="0" w:color="00000A"/>
              <w:start w:val="single" w:sz="6" w:space="0" w:color="00000A"/>
              <w:bottom w:val="single" w:sz="4" w:space="0" w:color="00000A"/>
              <w:end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382" w:type="dxa"/>
            <w:tcBorders>
              <w:top w:val="single" w:sz="4" w:space="0" w:color="00000A"/>
              <w:star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Style22"/>
              <w:spacing w:lineRule="atLeast" w:line="10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080" w:type="dxa"/>
            <w:tcBorders>
              <w:top w:val="single" w:sz="4" w:space="0" w:color="00000A"/>
              <w:start w:val="single" w:sz="6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ind w:start="10" w:hanging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Итого доход за отчетный период </w:t>
            </w:r>
          </w:p>
          <w:p>
            <w:pPr>
              <w:pStyle w:val="Style21"/>
              <w:rPr/>
            </w:pPr>
            <w:r>
              <w:rPr/>
            </w:r>
          </w:p>
        </w:tc>
        <w:tc>
          <w:tcPr>
            <w:tcW w:w="1367" w:type="dxa"/>
            <w:tcBorders>
              <w:top w:val="single" w:sz="4" w:space="0" w:color="00000A"/>
              <w:start w:val="single" w:sz="6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A"/>
              <w:start w:val="single" w:sz="6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191" w:type="dxa"/>
            <w:tcBorders>
              <w:top w:val="single" w:sz="4" w:space="0" w:color="00000A"/>
              <w:start w:val="single" w:sz="6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2114" w:type="dxa"/>
            <w:tcBorders>
              <w:top w:val="single" w:sz="4" w:space="0" w:color="00000A"/>
              <w:start w:val="single" w:sz="6" w:space="0" w:color="00000A"/>
              <w:bottom w:val="single" w:sz="4" w:space="0" w:color="00000A"/>
              <w:end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</w:tbl>
    <w:p>
      <w:pPr>
        <w:pStyle w:val="Style161"/>
        <w:spacing w:lineRule="exact" w:line="274" w:before="34" w:after="0"/>
        <w:rPr/>
      </w:pPr>
      <w:r>
        <w:rPr/>
      </w:r>
    </w:p>
    <w:p>
      <w:pPr>
        <w:pStyle w:val="Style161"/>
        <w:spacing w:lineRule="exact" w:line="274" w:before="34" w:after="0"/>
        <w:rPr/>
      </w:pPr>
      <w:r>
        <w:rPr/>
        <w:t>&lt;1&gt; Указываются реквизиты (дата, номер) акта органа опеки и.попечительства, разрешающего реализацию имущества несовершеннолетнего подопечного, принятого в случаях, предусмотренных федеральными законами, и реквизиты договора отчуждения имущества подопечного.</w:t>
      </w:r>
    </w:p>
    <w:p>
      <w:pPr>
        <w:pStyle w:val="Style31"/>
        <w:spacing w:lineRule="exact" w:line="274"/>
        <w:rPr/>
      </w:pPr>
      <w:r>
        <w:rPr/>
        <w:t>&lt;2&gt; Указываются наименование, адрес кредитной организации, расчетный счет, на который поступил доход от имущества несовершеннолетнего подопечного.</w:t>
      </w:r>
    </w:p>
    <w:p>
      <w:pPr>
        <w:pStyle w:val="Style31"/>
        <w:spacing w:lineRule="exact" w:line="274"/>
        <w:rPr/>
      </w:pPr>
      <w:r>
        <w:rPr/>
      </w:r>
    </w:p>
    <w:p>
      <w:pPr>
        <w:pStyle w:val="Style19"/>
        <w:spacing w:lineRule="exact" w:line="283" w:before="53" w:after="0"/>
        <w:rPr/>
      </w:pPr>
      <w:r>
        <w:rPr/>
        <w:t>8. Сведения о расходах, произведенных за счет имущества несовершеннолетнего подопечного</w:t>
      </w:r>
    </w:p>
    <w:p>
      <w:pPr>
        <w:pStyle w:val="Style19"/>
        <w:spacing w:lineRule="exact" w:line="283" w:before="53" w:after="0"/>
        <w:rPr/>
      </w:pPr>
      <w:r>
        <w:rPr/>
      </w:r>
    </w:p>
    <w:tbl>
      <w:tblPr>
        <w:tblW w:w="9419" w:type="dxa"/>
        <w:jc w:val="start"/>
        <w:tblInd w:w="-17" w:type="dxa"/>
        <w:tblBorders>
          <w:top w:val="single" w:sz="6" w:space="0" w:color="00000A"/>
          <w:start w:val="single" w:sz="6" w:space="0" w:color="00000A"/>
        </w:tblBorders>
        <w:tblCellMar>
          <w:top w:w="0" w:type="dxa"/>
          <w:start w:w="40" w:type="dxa"/>
          <w:bottom w:w="0" w:type="dxa"/>
          <w:end w:w="40" w:type="dxa"/>
        </w:tblCellMar>
      </w:tblPr>
      <w:tblGrid>
        <w:gridCol w:w="546"/>
        <w:gridCol w:w="5584"/>
        <w:gridCol w:w="1909"/>
        <w:gridCol w:w="1380"/>
      </w:tblGrid>
      <w:tr>
        <w:trPr>
          <w:trHeight w:val="555" w:hRule="atLeast"/>
        </w:trPr>
        <w:tc>
          <w:tcPr>
            <w:tcW w:w="546" w:type="dxa"/>
            <w:tcBorders>
              <w:top w:val="single" w:sz="6" w:space="0" w:color="00000A"/>
              <w:start w:val="single" w:sz="6" w:space="0" w:color="00000A"/>
            </w:tcBorders>
            <w:shd w:fill="auto" w:val="clear"/>
          </w:tcPr>
          <w:p>
            <w:pPr>
              <w:pStyle w:val="Style22"/>
              <w:spacing w:lineRule="exact" w:line="274"/>
              <w:ind w:firstLine="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п/п</w:t>
            </w:r>
          </w:p>
        </w:tc>
        <w:tc>
          <w:tcPr>
            <w:tcW w:w="5584" w:type="dxa"/>
            <w:tcBorders>
              <w:top w:val="single" w:sz="6" w:space="0" w:color="00000A"/>
              <w:start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spacing w:lineRule="atLeast" w:line="100"/>
              <w:ind w:start="2146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расходов</w:t>
            </w:r>
          </w:p>
        </w:tc>
        <w:tc>
          <w:tcPr>
            <w:tcW w:w="1909" w:type="dxa"/>
            <w:tcBorders>
              <w:top w:val="single" w:sz="6" w:space="0" w:color="00000A"/>
              <w:start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ind w:start="206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 (тыс. рублей)*</w:t>
            </w:r>
          </w:p>
        </w:tc>
        <w:tc>
          <w:tcPr>
            <w:tcW w:w="1380" w:type="dxa"/>
            <w:tcBorders>
              <w:top w:val="single" w:sz="6" w:space="0" w:color="00000A"/>
              <w:start w:val="single" w:sz="6" w:space="0" w:color="00000A"/>
              <w:end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Дата**</w:t>
            </w:r>
          </w:p>
        </w:tc>
      </w:tr>
      <w:tr>
        <w:trPr/>
        <w:tc>
          <w:tcPr>
            <w:tcW w:w="546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22"/>
              <w:spacing w:lineRule="atLeast" w:line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8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spacing w:lineRule="atLeast" w:line="100"/>
              <w:ind w:start="2784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0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spacing w:lineRule="atLeast" w:line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80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spacing w:lineRule="atLeast" w:line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/>
        <w:tc>
          <w:tcPr>
            <w:tcW w:w="546" w:type="dxa"/>
            <w:vMerge w:val="restart"/>
            <w:tcBorders>
              <w:top w:val="single" w:sz="6" w:space="0" w:color="00000A"/>
              <w:start w:val="single" w:sz="6" w:space="0" w:color="00000A"/>
            </w:tcBorders>
            <w:shd w:fill="auto" w:val="clear"/>
          </w:tcPr>
          <w:p>
            <w:pPr>
              <w:pStyle w:val="Style22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58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spacing w:lineRule="atLeast" w:line="100"/>
              <w:rPr>
                <w:color w:val="000000"/>
              </w:rPr>
            </w:pPr>
            <w:r>
              <w:rPr>
                <w:color w:val="000000"/>
              </w:rPr>
              <w:t>Оплата лечения несовершеннолетнего подопечного в медицинских организациях:</w:t>
            </w:r>
          </w:p>
        </w:tc>
        <w:tc>
          <w:tcPr>
            <w:tcW w:w="190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380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67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546" w:type="dxa"/>
            <w:vMerge w:val="continue"/>
            <w:tcBorders>
              <w:top w:val="single" w:sz="6" w:space="0" w:color="00000A"/>
              <w:start w:val="single" w:sz="6" w:space="0" w:color="00000A"/>
            </w:tcBorders>
            <w:shd w:fill="auto" w:val="clear"/>
          </w:tcPr>
          <w:p>
            <w:pPr>
              <w:pStyle w:val="Style22"/>
              <w:snapToGrid w:val="false"/>
              <w:spacing w:lineRule="atLeast" w:line="100"/>
              <w:rPr/>
            </w:pPr>
            <w:r>
              <w:rPr/>
            </w:r>
          </w:p>
        </w:tc>
        <w:tc>
          <w:tcPr>
            <w:tcW w:w="558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spacing w:lineRule="atLeast" w:line="10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cs="Arial" w:ascii="Arial" w:hAnsi="Arial"/>
                <w:color w:val="000000"/>
                <w:sz w:val="26"/>
                <w:szCs w:val="26"/>
              </w:rPr>
              <w:t>1)</w:t>
            </w:r>
          </w:p>
        </w:tc>
        <w:tc>
          <w:tcPr>
            <w:tcW w:w="190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380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67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546" w:type="dxa"/>
            <w:vMerge w:val="continue"/>
            <w:tcBorders>
              <w:top w:val="single" w:sz="6" w:space="0" w:color="00000A"/>
              <w:start w:val="single" w:sz="6" w:space="0" w:color="00000A"/>
            </w:tcBorders>
            <w:shd w:fill="auto" w:val="clear"/>
          </w:tcPr>
          <w:p>
            <w:pPr>
              <w:pStyle w:val="Style22"/>
              <w:snapToGrid w:val="false"/>
              <w:spacing w:lineRule="atLeast" w:line="100"/>
              <w:rPr/>
            </w:pPr>
            <w:r>
              <w:rPr/>
            </w:r>
          </w:p>
        </w:tc>
        <w:tc>
          <w:tcPr>
            <w:tcW w:w="558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spacing w:lineRule="atLeast" w:line="10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cs="Arial" w:ascii="Arial" w:hAnsi="Arial"/>
                <w:color w:val="000000"/>
                <w:sz w:val="26"/>
                <w:szCs w:val="26"/>
              </w:rPr>
              <w:t>2)</w:t>
            </w:r>
          </w:p>
        </w:tc>
        <w:tc>
          <w:tcPr>
            <w:tcW w:w="190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380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67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546" w:type="dxa"/>
            <w:vMerge w:val="continue"/>
            <w:tcBorders>
              <w:top w:val="single" w:sz="6" w:space="0" w:color="00000A"/>
              <w:start w:val="single" w:sz="6" w:space="0" w:color="00000A"/>
            </w:tcBorders>
            <w:shd w:fill="auto" w:val="clear"/>
          </w:tcPr>
          <w:p>
            <w:pPr>
              <w:pStyle w:val="Style22"/>
              <w:snapToGrid w:val="false"/>
              <w:spacing w:lineRule="atLeast" w:line="100"/>
              <w:rPr/>
            </w:pPr>
            <w:r>
              <w:rPr/>
            </w:r>
          </w:p>
        </w:tc>
        <w:tc>
          <w:tcPr>
            <w:tcW w:w="558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snapToGrid w:val="false"/>
              <w:spacing w:lineRule="atLeast" w:line="100"/>
              <w:rPr/>
            </w:pPr>
            <w:r>
              <w:rPr/>
            </w:r>
          </w:p>
        </w:tc>
        <w:tc>
          <w:tcPr>
            <w:tcW w:w="190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380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67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546" w:type="dxa"/>
            <w:vMerge w:val="continue"/>
            <w:tcBorders>
              <w:top w:val="single" w:sz="6" w:space="0" w:color="00000A"/>
              <w:start w:val="single" w:sz="6" w:space="0" w:color="00000A"/>
            </w:tcBorders>
            <w:shd w:fill="auto" w:val="clear"/>
          </w:tcPr>
          <w:p>
            <w:pPr>
              <w:pStyle w:val="Style22"/>
              <w:snapToGrid w:val="false"/>
              <w:spacing w:lineRule="atLeast" w:line="100"/>
              <w:rPr/>
            </w:pPr>
            <w:r>
              <w:rPr/>
            </w:r>
          </w:p>
        </w:tc>
        <w:tc>
          <w:tcPr>
            <w:tcW w:w="558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 за отчетный период</w:t>
            </w:r>
          </w:p>
        </w:tc>
        <w:tc>
          <w:tcPr>
            <w:tcW w:w="190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380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67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546" w:type="dxa"/>
            <w:vMerge w:val="restart"/>
            <w:tcBorders>
              <w:top w:val="single" w:sz="6" w:space="0" w:color="00000A"/>
              <w:start w:val="single" w:sz="6" w:space="0" w:color="00000A"/>
            </w:tcBorders>
            <w:shd w:fill="auto" w:val="clear"/>
          </w:tcPr>
          <w:p>
            <w:pPr>
              <w:pStyle w:val="Style22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58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spacing w:lineRule="atLeast" w:line="100"/>
              <w:jc w:val="both"/>
              <w:rPr>
                <w:color w:val="000000"/>
              </w:rPr>
            </w:pPr>
            <w:r>
              <w:rPr>
                <w:color w:val="000000"/>
              </w:rPr>
              <w:t>Приобретение товаров длительного пользования, стоимость которых превышает установленный в соответствии с законом двукратный размер величины прожиточного минимума на душу населения в целом по Российской Федерации:</w:t>
            </w:r>
          </w:p>
        </w:tc>
        <w:tc>
          <w:tcPr>
            <w:tcW w:w="190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380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546" w:type="dxa"/>
            <w:vMerge w:val="continue"/>
            <w:tcBorders>
              <w:top w:val="single" w:sz="6" w:space="0" w:color="00000A"/>
              <w:start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58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90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37"/>
              <w:ind w:start="1718" w:hanging="0"/>
              <w:rPr/>
            </w:pPr>
            <w:r>
              <w:rPr/>
              <w:t>•</w:t>
            </w:r>
            <w:r>
              <w:rPr/>
              <w:t>|</w:t>
            </w:r>
          </w:p>
        </w:tc>
        <w:tc>
          <w:tcPr>
            <w:tcW w:w="1380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546" w:type="dxa"/>
            <w:vMerge w:val="continue"/>
            <w:tcBorders>
              <w:top w:val="single" w:sz="6" w:space="0" w:color="00000A"/>
              <w:start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58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90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380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546" w:type="dxa"/>
            <w:vMerge w:val="continue"/>
            <w:tcBorders>
              <w:top w:val="single" w:sz="6" w:space="0" w:color="00000A"/>
              <w:start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58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</w:tc>
        <w:tc>
          <w:tcPr>
            <w:tcW w:w="190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380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546" w:type="dxa"/>
            <w:vMerge w:val="continue"/>
            <w:tcBorders>
              <w:top w:val="single" w:sz="6" w:space="0" w:color="00000A"/>
              <w:start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58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 за отчетный период</w:t>
            </w:r>
          </w:p>
        </w:tc>
        <w:tc>
          <w:tcPr>
            <w:tcW w:w="190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380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546" w:type="dxa"/>
            <w:vMerge w:val="restart"/>
            <w:tcBorders>
              <w:top w:val="single" w:sz="6" w:space="0" w:color="00000A"/>
              <w:start w:val="single" w:sz="6" w:space="0" w:color="00000A"/>
            </w:tcBorders>
            <w:shd w:fill="auto" w:val="clear"/>
          </w:tcPr>
          <w:p>
            <w:pPr>
              <w:pStyle w:val="Style22"/>
              <w:spacing w:lineRule="exact" w:line="274"/>
              <w:ind w:start="10" w:hanging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58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Ремонт жилого помещения несовершеннолетнего подопечного:</w:t>
            </w:r>
          </w:p>
        </w:tc>
        <w:tc>
          <w:tcPr>
            <w:tcW w:w="190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380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546" w:type="dxa"/>
            <w:vMerge w:val="continue"/>
            <w:tcBorders>
              <w:top w:val="single" w:sz="6" w:space="0" w:color="00000A"/>
              <w:start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58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90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380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546" w:type="dxa"/>
            <w:vMerge w:val="continue"/>
            <w:tcBorders>
              <w:top w:val="single" w:sz="6" w:space="0" w:color="00000A"/>
              <w:start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58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tabs>
                <w:tab w:val="clear" w:pos="709"/>
                <w:tab w:val="left" w:pos="705" w:leader="none"/>
              </w:tabs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  <w:tab/>
            </w:r>
          </w:p>
        </w:tc>
        <w:tc>
          <w:tcPr>
            <w:tcW w:w="190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380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546" w:type="dxa"/>
            <w:vMerge w:val="continue"/>
            <w:tcBorders>
              <w:top w:val="single" w:sz="6" w:space="0" w:color="00000A"/>
              <w:start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58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47"/>
              <w:spacing w:lineRule="exact" w:line="274"/>
              <w:rPr>
                <w:i/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3)</w:t>
            </w:r>
          </w:p>
        </w:tc>
        <w:tc>
          <w:tcPr>
            <w:tcW w:w="190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380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546" w:type="dxa"/>
            <w:vMerge w:val="continue"/>
            <w:tcBorders>
              <w:top w:val="single" w:sz="6" w:space="0" w:color="00000A"/>
              <w:start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58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rPr/>
            </w:pPr>
            <w:r>
              <w:rPr/>
              <w:t>4)</w:t>
            </w:r>
          </w:p>
        </w:tc>
        <w:tc>
          <w:tcPr>
            <w:tcW w:w="190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380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546" w:type="dxa"/>
            <w:vMerge w:val="continue"/>
            <w:tcBorders>
              <w:top w:val="single" w:sz="6" w:space="0" w:color="00000A"/>
              <w:start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58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90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380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546" w:type="dxa"/>
            <w:vMerge w:val="continue"/>
            <w:tcBorders>
              <w:top w:val="single" w:sz="6" w:space="0" w:color="00000A"/>
              <w:start w:val="single" w:sz="6" w:space="0" w:color="00000A"/>
            </w:tcBorders>
            <w:shd w:fill="auto" w:val="clear"/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558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2"/>
              <w:spacing w:lineRule="atLeast" w:line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 за отчетный период</w:t>
            </w:r>
          </w:p>
        </w:tc>
        <w:tc>
          <w:tcPr>
            <w:tcW w:w="190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  <w:tc>
          <w:tcPr>
            <w:tcW w:w="1380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546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Style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584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 расходы за отчетный период</w:t>
            </w:r>
          </w:p>
        </w:tc>
        <w:tc>
          <w:tcPr>
            <w:tcW w:w="1909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71"/>
              <w:snapToGrid w:val="false"/>
              <w:rPr/>
            </w:pPr>
            <w:r>
              <w:rPr/>
            </w:r>
          </w:p>
        </w:tc>
        <w:tc>
          <w:tcPr>
            <w:tcW w:w="1380" w:type="dxa"/>
            <w:tcBorders>
              <w:top w:val="single" w:sz="6" w:space="0" w:color="00000A"/>
              <w:start w:val="single" w:sz="6" w:space="0" w:color="00000A"/>
              <w:bottom w:val="single" w:sz="6" w:space="0" w:color="00000A"/>
              <w:end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71"/>
              <w:snapToGrid w:val="false"/>
              <w:rPr/>
            </w:pPr>
            <w:r>
              <w:rPr/>
            </w:r>
          </w:p>
        </w:tc>
      </w:tr>
    </w:tbl>
    <w:p>
      <w:pPr>
        <w:pStyle w:val="S1"/>
        <w:spacing w:before="28" w:after="28"/>
        <w:ind w:firstLine="720"/>
        <w:jc w:val="both"/>
        <w:rPr/>
      </w:pPr>
      <w:r>
        <w:rPr/>
      </w:r>
    </w:p>
    <w:p>
      <w:pPr>
        <w:pStyle w:val="S1"/>
        <w:spacing w:before="28" w:after="28"/>
        <w:ind w:firstLine="720"/>
        <w:jc w:val="both"/>
        <w:rPr>
          <w:color w:val="000000"/>
        </w:rPr>
      </w:pPr>
      <w:r>
        <w:rPr>
          <w:color w:val="000000"/>
        </w:rPr>
        <w:t>* Указывается стоимость приобретенных в интересах несовершеннолетнего подопечного товаров, работ и услуг в соответствии с платежными и иными документами, удостоверяющими расходы за отчетный период.</w:t>
      </w:r>
    </w:p>
    <w:p>
      <w:pPr>
        <w:pStyle w:val="S1"/>
        <w:spacing w:before="28" w:after="28"/>
        <w:ind w:firstLine="720"/>
        <w:jc w:val="both"/>
        <w:rPr>
          <w:color w:val="000000"/>
        </w:rPr>
      </w:pPr>
      <w:r>
        <w:rPr>
          <w:color w:val="000000"/>
        </w:rPr>
        <w:t>** Указываются даты получения средств со счета несовершеннолетнего подопечного и даты произведенных за счет этих средств расходов для нужд несовершеннолетнего подопечного.</w:t>
      </w:r>
    </w:p>
    <w:p>
      <w:pPr>
        <w:pStyle w:val="Style161"/>
        <w:spacing w:lineRule="exact" w:line="274" w:before="24" w:after="0"/>
        <w:jc w:val="both"/>
        <w:rPr/>
      </w:pPr>
      <w:r>
        <w:rPr/>
      </w:r>
    </w:p>
    <w:p>
      <w:pPr>
        <w:pStyle w:val="Style55"/>
        <w:rPr/>
      </w:pPr>
      <w:r>
        <w:rPr/>
      </w:r>
    </w:p>
    <w:p>
      <w:pPr>
        <w:pStyle w:val="Style55"/>
        <w:rPr/>
      </w:pPr>
      <w:r>
        <w:rPr/>
      </w:r>
    </w:p>
    <w:p>
      <w:pPr>
        <w:pStyle w:val="Style55"/>
        <w:rPr/>
      </w:pPr>
      <w:r>
        <w:rPr/>
      </w:r>
    </w:p>
    <w:p>
      <w:pPr>
        <w:pStyle w:val="Style55"/>
        <w:rPr/>
      </w:pPr>
      <w:r>
        <w:rPr>
          <w:b/>
        </w:rPr>
        <w:t xml:space="preserve"> </w:t>
      </w:r>
      <w:r>
        <w:rPr>
          <w:b/>
          <w:sz w:val="24"/>
          <w:szCs w:val="24"/>
        </w:rPr>
        <w:t>9.</w:t>
      </w:r>
      <w:r>
        <w:rPr>
          <w:sz w:val="24"/>
          <w:szCs w:val="24"/>
        </w:rPr>
        <w:t xml:space="preserve"> Сведения об уплате налогов на имущество несовершеннолетнего подопечного</w:t>
      </w:r>
    </w:p>
    <w:p>
      <w:pPr>
        <w:pStyle w:val="Style55"/>
        <w:rPr/>
      </w:pPr>
      <w:r>
        <w:rPr/>
      </w:r>
    </w:p>
    <w:tbl>
      <w:tblPr>
        <w:tblW w:w="9443" w:type="dxa"/>
        <w:jc w:val="start"/>
        <w:tblInd w:w="-58" w:type="dxa"/>
        <w:tblBorders>
          <w:top w:val="single" w:sz="2" w:space="0" w:color="00000A"/>
          <w:start w:val="single" w:sz="2" w:space="0" w:color="00000A"/>
          <w:bottom w:val="single" w:sz="2" w:space="0" w:color="00000A"/>
          <w:insideH w:val="single" w:sz="2" w:space="0" w:color="00000A"/>
        </w:tblBorders>
        <w:tblCellMar>
          <w:top w:w="0" w:type="dxa"/>
          <w:start w:w="28" w:type="dxa"/>
          <w:bottom w:w="0" w:type="dxa"/>
          <w:end w:w="28" w:type="dxa"/>
        </w:tblCellMar>
      </w:tblPr>
      <w:tblGrid>
        <w:gridCol w:w="451"/>
        <w:gridCol w:w="2988"/>
        <w:gridCol w:w="2990"/>
        <w:gridCol w:w="3014"/>
      </w:tblGrid>
      <w:tr>
        <w:trPr/>
        <w:tc>
          <w:tcPr>
            <w:tcW w:w="451" w:type="dxa"/>
            <w:tcBorders>
              <w:top w:val="single" w:sz="2" w:space="0" w:color="00000A"/>
              <w:start w:val="single" w:sz="2" w:space="0" w:color="00000A"/>
              <w:bottom w:val="single" w:sz="2" w:space="0" w:color="00000A"/>
              <w:insideH w:val="single" w:sz="2" w:space="0" w:color="00000A"/>
            </w:tcBorders>
            <w:shd w:fill="auto" w:val="clear"/>
          </w:tcPr>
          <w:p>
            <w:pPr>
              <w:pStyle w:val="Style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  <w:p>
            <w:pPr>
              <w:pStyle w:val="Style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2988" w:type="dxa"/>
            <w:tcBorders>
              <w:top w:val="single" w:sz="2" w:space="0" w:color="00000A"/>
              <w:start w:val="single" w:sz="2" w:space="0" w:color="00000A"/>
              <w:bottom w:val="single" w:sz="2" w:space="0" w:color="00000A"/>
              <w:insideH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налога</w:t>
            </w:r>
          </w:p>
        </w:tc>
        <w:tc>
          <w:tcPr>
            <w:tcW w:w="2990" w:type="dxa"/>
            <w:tcBorders>
              <w:top w:val="single" w:sz="2" w:space="0" w:color="00000A"/>
              <w:start w:val="single" w:sz="2" w:space="0" w:color="00000A"/>
              <w:bottom w:val="single" w:sz="2" w:space="0" w:color="00000A"/>
              <w:insideH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уплаты</w:t>
            </w:r>
          </w:p>
        </w:tc>
        <w:tc>
          <w:tcPr>
            <w:tcW w:w="3014" w:type="dxa"/>
            <w:tcBorders>
              <w:top w:val="single" w:sz="2" w:space="0" w:color="00000A"/>
              <w:start w:val="single" w:sz="2" w:space="0" w:color="00000A"/>
              <w:bottom w:val="single" w:sz="2" w:space="0" w:color="00000A"/>
              <w:end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Реквизиты платежного документа</w:t>
            </w:r>
          </w:p>
        </w:tc>
      </w:tr>
      <w:tr>
        <w:trPr/>
        <w:tc>
          <w:tcPr>
            <w:tcW w:w="451" w:type="dxa"/>
            <w:tcBorders>
              <w:top w:val="single" w:sz="2" w:space="0" w:color="00000A"/>
              <w:start w:val="single" w:sz="2" w:space="0" w:color="00000A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  <w:t>1</w:t>
            </w:r>
          </w:p>
        </w:tc>
        <w:tc>
          <w:tcPr>
            <w:tcW w:w="2988" w:type="dxa"/>
            <w:tcBorders>
              <w:top w:val="single" w:sz="2" w:space="0" w:color="00000A"/>
              <w:start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jc w:val="center"/>
              <w:rPr/>
            </w:pPr>
            <w:r>
              <w:rPr/>
              <w:t>2</w:t>
            </w:r>
          </w:p>
        </w:tc>
        <w:tc>
          <w:tcPr>
            <w:tcW w:w="2990" w:type="dxa"/>
            <w:tcBorders>
              <w:top w:val="single" w:sz="2" w:space="0" w:color="00000A"/>
              <w:start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jc w:val="center"/>
              <w:rPr/>
            </w:pPr>
            <w:r>
              <w:rPr/>
              <w:t>3</w:t>
            </w:r>
          </w:p>
        </w:tc>
        <w:tc>
          <w:tcPr>
            <w:tcW w:w="3014" w:type="dxa"/>
            <w:tcBorders>
              <w:top w:val="single" w:sz="2" w:space="0" w:color="00000A"/>
              <w:start w:val="single" w:sz="2" w:space="0" w:color="00000A"/>
              <w:end w:val="single" w:sz="2" w:space="0" w:color="00000A"/>
              <w:insideV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jc w:val="center"/>
              <w:rPr/>
            </w:pPr>
            <w:r>
              <w:rPr/>
              <w:t>4</w:t>
            </w:r>
          </w:p>
        </w:tc>
      </w:tr>
      <w:tr>
        <w:trPr>
          <w:trHeight w:val="480" w:hRule="atLeast"/>
        </w:trPr>
        <w:tc>
          <w:tcPr>
            <w:tcW w:w="451" w:type="dxa"/>
            <w:tcBorders>
              <w:top w:val="single" w:sz="2" w:space="0" w:color="00000A"/>
              <w:start w:val="single" w:sz="2" w:space="0" w:color="00000A"/>
              <w:bottom w:val="single" w:sz="2" w:space="0" w:color="00000A"/>
              <w:insideH w:val="single" w:sz="2" w:space="0" w:color="00000A"/>
            </w:tcBorders>
            <w:shd w:fill="auto" w:val="clear"/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988" w:type="dxa"/>
            <w:tcBorders>
              <w:top w:val="single" w:sz="2" w:space="0" w:color="00000A"/>
              <w:start w:val="single" w:sz="2" w:space="0" w:color="00000A"/>
              <w:bottom w:val="single" w:sz="2" w:space="0" w:color="00000A"/>
              <w:insideH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990" w:type="dxa"/>
            <w:tcBorders>
              <w:top w:val="single" w:sz="2" w:space="0" w:color="00000A"/>
              <w:start w:val="single" w:sz="2" w:space="0" w:color="00000A"/>
              <w:bottom w:val="single" w:sz="2" w:space="0" w:color="00000A"/>
              <w:insideH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014" w:type="dxa"/>
            <w:tcBorders>
              <w:top w:val="single" w:sz="2" w:space="0" w:color="00000A"/>
              <w:start w:val="single" w:sz="2" w:space="0" w:color="00000A"/>
              <w:bottom w:val="single" w:sz="2" w:space="0" w:color="00000A"/>
              <w:end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start w:w="10" w:type="dxa"/>
              <w:end w:w="10" w:type="dxa"/>
            </w:tcMar>
          </w:tcPr>
          <w:p>
            <w:pPr>
              <w:pStyle w:val="Style18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Style161"/>
        <w:spacing w:lineRule="exact" w:line="274" w:before="24" w:after="0"/>
        <w:jc w:val="both"/>
        <w:rPr/>
      </w:pPr>
      <w:r>
        <w:rPr/>
        <w:t xml:space="preserve">       </w:t>
      </w:r>
    </w:p>
    <w:p>
      <w:pPr>
        <w:pStyle w:val="Style22"/>
        <w:tabs>
          <w:tab w:val="left" w:pos="709" w:leader="none"/>
          <w:tab w:val="left" w:pos="4666" w:leader="dot"/>
        </w:tabs>
        <w:spacing w:lineRule="exact" w:line="283"/>
        <w:rPr>
          <w:sz w:val="24"/>
          <w:szCs w:val="24"/>
        </w:rPr>
      </w:pPr>
      <w:r>
        <w:rPr>
          <w:sz w:val="24"/>
          <w:szCs w:val="24"/>
        </w:rPr>
        <w:t>10. К настоящему отчету прилагаются копии документов, указанных в подпунктах 4.1-4.3, 4.4.1 и 4.4.2, пунктах 5-9, на _________________листах</w:t>
      </w:r>
    </w:p>
    <w:p>
      <w:pPr>
        <w:pStyle w:val="Style22"/>
        <w:tabs>
          <w:tab w:val="left" w:pos="709" w:leader="none"/>
          <w:tab w:val="left" w:pos="4666" w:leader="dot"/>
        </w:tabs>
        <w:spacing w:lineRule="exact" w:line="283"/>
        <w:rPr/>
      </w:pPr>
      <w:r>
        <w:rPr>
          <w:sz w:val="24"/>
          <w:szCs w:val="24"/>
        </w:rPr>
        <w:t xml:space="preserve">                                                   </w:t>
      </w:r>
      <w:r>
        <w:rPr/>
        <w:t>(количество листов)</w:t>
      </w:r>
    </w:p>
    <w:p>
      <w:pPr>
        <w:pStyle w:val="Style22"/>
        <w:tabs>
          <w:tab w:val="left" w:pos="709" w:leader="none"/>
          <w:tab w:val="left" w:pos="4666" w:leader="dot"/>
        </w:tabs>
        <w:spacing w:lineRule="atLeast" w:line="140"/>
        <w:rPr/>
      </w:pPr>
      <w:r>
        <w:rPr/>
      </w:r>
    </w:p>
    <w:p>
      <w:pPr>
        <w:pStyle w:val="Style22"/>
        <w:tabs>
          <w:tab w:val="left" w:pos="709" w:leader="none"/>
          <w:tab w:val="left" w:pos="4666" w:leader="dot"/>
        </w:tabs>
        <w:spacing w:lineRule="atLeast" w:line="140"/>
        <w:rPr>
          <w:sz w:val="24"/>
          <w:szCs w:val="24"/>
        </w:rPr>
      </w:pPr>
      <w:r>
        <w:rPr>
          <w:sz w:val="24"/>
          <w:szCs w:val="24"/>
        </w:rPr>
        <w:t>_____________________________________                               ____________________</w:t>
      </w:r>
    </w:p>
    <w:p>
      <w:pPr>
        <w:pStyle w:val="Style54"/>
        <w:spacing w:lineRule="atLeast" w:line="140"/>
        <w:rPr/>
      </w:pPr>
      <w:r>
        <w:rPr/>
        <w:t xml:space="preserve">                                                        </w:t>
      </w:r>
    </w:p>
    <w:p>
      <w:pPr>
        <w:pStyle w:val="Style20"/>
        <w:spacing w:lineRule="atLeast" w:line="140"/>
        <w:rPr/>
      </w:pPr>
      <w:r>
        <w:rPr/>
        <w:t xml:space="preserve">             </w:t>
      </w:r>
      <w:r>
        <w:rPr/>
        <w:t>(Ф.И.О. лица, составившего отчет)                                                 (подпись лица, составившего отчет)</w:t>
      </w:r>
    </w:p>
    <w:sectPr>
      <w:type w:val="nextPage"/>
      <w:pgSz w:w="11906" w:h="16838"/>
      <w:pgMar w:left="1701" w:right="850" w:header="0" w:top="1134" w:footer="0" w:bottom="71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Calibri"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432" w:hanging="432"/>
      </w:pPr>
      <w:rPr/>
    </w:lvl>
    <w:lvl w:ilvl="1">
      <w:start w:val="1"/>
      <w:numFmt w:val="none"/>
      <w:suff w:val="nothing"/>
      <w:lvlText w:val=""/>
      <w:lvlJc w:val="start"/>
      <w:pPr>
        <w:ind w:start="576" w:hanging="576"/>
      </w:pPr>
      <w:rPr/>
    </w:lvl>
    <w:lvl w:ilvl="2">
      <w:start w:val="1"/>
      <w:numFmt w:val="none"/>
      <w:suff w:val="nothing"/>
      <w:lvlText w:val=""/>
      <w:lvlJc w:val="start"/>
      <w:pPr>
        <w:ind w:start="720" w:hanging="720"/>
      </w:pPr>
      <w:rPr/>
    </w:lvl>
    <w:lvl w:ilvl="3">
      <w:start w:val="1"/>
      <w:numFmt w:val="none"/>
      <w:suff w:val="nothing"/>
      <w:lvlText w:val=""/>
      <w:lvlJc w:val="start"/>
      <w:pPr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ind w:start="1008" w:hanging="1008"/>
      </w:pPr>
      <w:rPr/>
    </w:lvl>
    <w:lvl w:ilvl="5">
      <w:start w:val="1"/>
      <w:numFmt w:val="none"/>
      <w:suff w:val="nothing"/>
      <w:lvlText w:val=""/>
      <w:lvlJc w:val="start"/>
      <w:pPr>
        <w:ind w:start="1152" w:hanging="1152"/>
      </w:pPr>
      <w:rPr/>
    </w:lvl>
    <w:lvl w:ilvl="6">
      <w:start w:val="1"/>
      <w:numFmt w:val="none"/>
      <w:suff w:val="nothing"/>
      <w:lvlText w:val=""/>
      <w:lvlJc w:val="start"/>
      <w:pPr>
        <w:ind w:start="1296" w:hanging="1296"/>
      </w:pPr>
      <w:rPr/>
    </w:lvl>
    <w:lvl w:ilvl="7">
      <w:start w:val="1"/>
      <w:numFmt w:val="none"/>
      <w:suff w:val="nothing"/>
      <w:lvlText w:val=""/>
      <w:lvlJc w:val="start"/>
      <w:pPr>
        <w:ind w:start="1440" w:hanging="1440"/>
      </w:pPr>
      <w:rPr/>
    </w:lvl>
    <w:lvl w:ilvl="8">
      <w:start w:val="1"/>
      <w:numFmt w:val="none"/>
      <w:suff w:val="nothing"/>
      <w:lvlText w:val=""/>
      <w:lvlJc w:val="start"/>
      <w:pPr>
        <w:ind w:star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Heading4">
    <w:name w:val="Heading 4"/>
    <w:basedOn w:val="Style16"/>
    <w:next w:val="TextBody"/>
    <w:qFormat/>
    <w:pPr>
      <w:keepNext w:val="true"/>
      <w:numPr>
        <w:ilvl w:val="3"/>
        <w:numId w:val="1"/>
      </w:numPr>
      <w:ind w:start="864" w:hanging="864"/>
      <w:jc w:val="center"/>
      <w:outlineLvl w:val="3"/>
    </w:pPr>
    <w:rPr>
      <w:b/>
      <w:sz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3">
    <w:name w:val="Основной шрифт абзаца"/>
    <w:qFormat/>
    <w:rPr/>
  </w:style>
  <w:style w:type="character" w:styleId="4">
    <w:name w:val="Заголовок 4 Знак"/>
    <w:basedOn w:val="Style13"/>
    <w:qFormat/>
    <w:rPr/>
  </w:style>
  <w:style w:type="character" w:styleId="FontStyle72">
    <w:name w:val="Font Style72"/>
    <w:basedOn w:val="Style13"/>
    <w:qFormat/>
    <w:rPr/>
  </w:style>
  <w:style w:type="character" w:styleId="Style14">
    <w:name w:val="Текст сноски Знак"/>
    <w:basedOn w:val="Style13"/>
    <w:qFormat/>
    <w:rPr/>
  </w:style>
  <w:style w:type="character" w:styleId="FontStyle74">
    <w:name w:val="Font Style74"/>
    <w:basedOn w:val="Style13"/>
    <w:qFormat/>
    <w:rPr/>
  </w:style>
  <w:style w:type="character" w:styleId="FontStyle71">
    <w:name w:val="Font Style71"/>
    <w:basedOn w:val="Style13"/>
    <w:qFormat/>
    <w:rPr/>
  </w:style>
  <w:style w:type="character" w:styleId="FontStyle93">
    <w:name w:val="Font Style93"/>
    <w:basedOn w:val="Style13"/>
    <w:qFormat/>
    <w:rPr/>
  </w:style>
  <w:style w:type="character" w:styleId="FontStyle107">
    <w:name w:val="Font Style107"/>
    <w:basedOn w:val="Style13"/>
    <w:qFormat/>
    <w:rPr/>
  </w:style>
  <w:style w:type="character" w:styleId="FontStyle111">
    <w:name w:val="Font Style111"/>
    <w:basedOn w:val="Style13"/>
    <w:qFormat/>
    <w:rPr/>
  </w:style>
  <w:style w:type="character" w:styleId="FontStyle90">
    <w:name w:val="Font Style90"/>
    <w:basedOn w:val="Style13"/>
    <w:qFormat/>
    <w:rPr/>
  </w:style>
  <w:style w:type="character" w:styleId="FontStyle91">
    <w:name w:val="Font Style91"/>
    <w:basedOn w:val="Style13"/>
    <w:qFormat/>
    <w:rPr/>
  </w:style>
  <w:style w:type="character" w:styleId="FontStyle92">
    <w:name w:val="Font Style92"/>
    <w:basedOn w:val="Style13"/>
    <w:qFormat/>
    <w:rPr/>
  </w:style>
  <w:style w:type="character" w:styleId="FontStyle68">
    <w:name w:val="Font Style68"/>
    <w:basedOn w:val="Style13"/>
    <w:qFormat/>
    <w:rPr/>
  </w:style>
  <w:style w:type="character" w:styleId="FontStyle69">
    <w:name w:val="Font Style69"/>
    <w:basedOn w:val="Style13"/>
    <w:qFormat/>
    <w:rPr/>
  </w:style>
  <w:style w:type="character" w:styleId="FontStyle70">
    <w:name w:val="Font Style70"/>
    <w:basedOn w:val="Style13"/>
    <w:qFormat/>
    <w:rPr/>
  </w:style>
  <w:style w:type="character" w:styleId="FontStyle73">
    <w:name w:val="Font Style73"/>
    <w:basedOn w:val="Style13"/>
    <w:qFormat/>
    <w:rPr/>
  </w:style>
  <w:style w:type="character" w:styleId="FontStyle94">
    <w:name w:val="Font Style94"/>
    <w:basedOn w:val="Style13"/>
    <w:qFormat/>
    <w:rPr/>
  </w:style>
  <w:style w:type="character" w:styleId="FontStyle95">
    <w:name w:val="Font Style95"/>
    <w:basedOn w:val="Style13"/>
    <w:qFormat/>
    <w:rPr/>
  </w:style>
  <w:style w:type="character" w:styleId="FontStyle96">
    <w:name w:val="Font Style96"/>
    <w:basedOn w:val="Style13"/>
    <w:qFormat/>
    <w:rPr/>
  </w:style>
  <w:style w:type="character" w:styleId="FontStyle97">
    <w:name w:val="Font Style97"/>
    <w:basedOn w:val="Style13"/>
    <w:qFormat/>
    <w:rPr/>
  </w:style>
  <w:style w:type="character" w:styleId="FontStyle98">
    <w:name w:val="Font Style98"/>
    <w:basedOn w:val="Style13"/>
    <w:qFormat/>
    <w:rPr/>
  </w:style>
  <w:style w:type="character" w:styleId="FontStyle99">
    <w:name w:val="Font Style99"/>
    <w:basedOn w:val="Style13"/>
    <w:qFormat/>
    <w:rPr/>
  </w:style>
  <w:style w:type="character" w:styleId="FontStyle100">
    <w:name w:val="Font Style100"/>
    <w:basedOn w:val="Style13"/>
    <w:qFormat/>
    <w:rPr/>
  </w:style>
  <w:style w:type="character" w:styleId="FontStyle112">
    <w:name w:val="Font Style112"/>
    <w:basedOn w:val="Style13"/>
    <w:qFormat/>
    <w:rPr/>
  </w:style>
  <w:style w:type="character" w:styleId="FontStyle114">
    <w:name w:val="Font Style114"/>
    <w:basedOn w:val="Style13"/>
    <w:qFormat/>
    <w:rPr/>
  </w:style>
  <w:style w:type="character" w:styleId="FontStyle116">
    <w:name w:val="Font Style116"/>
    <w:basedOn w:val="Style13"/>
    <w:qFormat/>
    <w:rPr/>
  </w:style>
  <w:style w:type="character" w:styleId="FontStyle101">
    <w:name w:val="Font Style101"/>
    <w:basedOn w:val="Style13"/>
    <w:qFormat/>
    <w:rPr/>
  </w:style>
  <w:style w:type="character" w:styleId="FontStyle102">
    <w:name w:val="Font Style102"/>
    <w:basedOn w:val="Style13"/>
    <w:qFormat/>
    <w:rPr/>
  </w:style>
  <w:style w:type="character" w:styleId="FontStyle103">
    <w:name w:val="Font Style103"/>
    <w:basedOn w:val="Style13"/>
    <w:qFormat/>
    <w:rPr/>
  </w:style>
  <w:style w:type="character" w:styleId="FontStyle104">
    <w:name w:val="Font Style104"/>
    <w:basedOn w:val="Style13"/>
    <w:qFormat/>
    <w:rPr/>
  </w:style>
  <w:style w:type="character" w:styleId="FontStyle105">
    <w:name w:val="Font Style105"/>
    <w:basedOn w:val="Style13"/>
    <w:qFormat/>
    <w:rPr/>
  </w:style>
  <w:style w:type="character" w:styleId="FontStyle106">
    <w:name w:val="Font Style106"/>
    <w:basedOn w:val="Style13"/>
    <w:qFormat/>
    <w:rPr/>
  </w:style>
  <w:style w:type="character" w:styleId="FontStyle108">
    <w:name w:val="Font Style108"/>
    <w:basedOn w:val="Style13"/>
    <w:qFormat/>
    <w:rPr/>
  </w:style>
  <w:style w:type="character" w:styleId="FontStyle109">
    <w:name w:val="Font Style109"/>
    <w:basedOn w:val="Style13"/>
    <w:qFormat/>
    <w:rPr/>
  </w:style>
  <w:style w:type="character" w:styleId="FontStyle110">
    <w:name w:val="Font Style110"/>
    <w:basedOn w:val="Style13"/>
    <w:qFormat/>
    <w:rPr/>
  </w:style>
  <w:style w:type="character" w:styleId="FontStyle115">
    <w:name w:val="Font Style115"/>
    <w:basedOn w:val="Style13"/>
    <w:qFormat/>
    <w:rPr/>
  </w:style>
  <w:style w:type="character" w:styleId="Style15">
    <w:name w:val="Текст выноски Знак"/>
    <w:basedOn w:val="Style13"/>
    <w:qFormat/>
    <w:rPr/>
  </w:style>
  <w:style w:type="paragraph" w:styleId="Heading">
    <w:name w:val="Heading"/>
    <w:basedOn w:val="Style16"/>
    <w:next w:val="TextBody"/>
    <w:qFormat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styleId="TextBody">
    <w:name w:val="Body Text"/>
    <w:basedOn w:val="Style16"/>
    <w:pPr>
      <w:spacing w:before="0" w:after="120"/>
    </w:pPr>
    <w:rPr/>
  </w:style>
  <w:style w:type="paragraph" w:styleId="List">
    <w:name w:val="List"/>
    <w:basedOn w:val="TextBody"/>
    <w:pPr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6">
    <w:name w:val="Базовый"/>
    <w:qFormat/>
    <w:pPr>
      <w:widowControl/>
      <w:tabs>
        <w:tab w:val="clear" w:pos="708"/>
        <w:tab w:val="left" w:pos="709" w:leader="none"/>
      </w:tabs>
      <w:suppressAutoHyphens w:val="true"/>
      <w:spacing w:lineRule="atLeast" w:line="20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Style17">
    <w:name w:val="Заголовок"/>
    <w:basedOn w:val="Style16"/>
    <w:next w:val="TextBody"/>
    <w:qFormat/>
    <w:pPr>
      <w:keepNext w:val="true"/>
      <w:spacing w:before="240" w:after="120"/>
    </w:pPr>
    <w:rPr>
      <w:rFonts w:ascii="Arial" w:hAnsi="Arial" w:eastAsia="MS Mincho;ＭＳ 明朝" w:cs="Tahoma"/>
      <w:sz w:val="28"/>
      <w:szCs w:val="28"/>
    </w:rPr>
  </w:style>
  <w:style w:type="paragraph" w:styleId="IndexHeading">
    <w:name w:val="Index Heading"/>
    <w:basedOn w:val="Style16"/>
    <w:pPr>
      <w:suppressLineNumbers/>
    </w:pPr>
    <w:rPr>
      <w:rFonts w:ascii="Arial" w:hAnsi="Arial" w:cs="Tahoma"/>
    </w:rPr>
  </w:style>
  <w:style w:type="paragraph" w:styleId="Style171">
    <w:name w:val="Style17"/>
    <w:basedOn w:val="Style16"/>
    <w:qFormat/>
    <w:pPr/>
    <w:rPr/>
  </w:style>
  <w:style w:type="paragraph" w:styleId="Style18">
    <w:name w:val="таблица"/>
    <w:basedOn w:val="Style16"/>
    <w:qFormat/>
    <w:pPr/>
    <w:rPr/>
  </w:style>
  <w:style w:type="paragraph" w:styleId="Footnote">
    <w:name w:val="Footnote Text"/>
    <w:basedOn w:val="Style16"/>
    <w:pPr/>
    <w:rPr/>
  </w:style>
  <w:style w:type="paragraph" w:styleId="Style45">
    <w:name w:val="Style45"/>
    <w:basedOn w:val="Style16"/>
    <w:qFormat/>
    <w:pPr/>
    <w:rPr/>
  </w:style>
  <w:style w:type="paragraph" w:styleId="Style21">
    <w:name w:val="Style21"/>
    <w:basedOn w:val="Style16"/>
    <w:qFormat/>
    <w:pPr/>
    <w:rPr/>
  </w:style>
  <w:style w:type="paragraph" w:styleId="Style22">
    <w:name w:val="Style22"/>
    <w:basedOn w:val="Style16"/>
    <w:qFormat/>
    <w:pPr/>
    <w:rPr/>
  </w:style>
  <w:style w:type="paragraph" w:styleId="Style36">
    <w:name w:val="Style36"/>
    <w:basedOn w:val="Style16"/>
    <w:qFormat/>
    <w:pPr/>
    <w:rPr/>
  </w:style>
  <w:style w:type="paragraph" w:styleId="Style41">
    <w:name w:val="Style41"/>
    <w:basedOn w:val="Style16"/>
    <w:qFormat/>
    <w:pPr/>
    <w:rPr/>
  </w:style>
  <w:style w:type="paragraph" w:styleId="Style161">
    <w:name w:val="Style16"/>
    <w:basedOn w:val="Style16"/>
    <w:qFormat/>
    <w:pPr/>
    <w:rPr/>
  </w:style>
  <w:style w:type="paragraph" w:styleId="Style28">
    <w:name w:val="Style28"/>
    <w:basedOn w:val="Style16"/>
    <w:qFormat/>
    <w:pPr/>
    <w:rPr/>
  </w:style>
  <w:style w:type="paragraph" w:styleId="Style35">
    <w:name w:val="Style35"/>
    <w:basedOn w:val="Style16"/>
    <w:qFormat/>
    <w:pPr/>
    <w:rPr/>
  </w:style>
  <w:style w:type="paragraph" w:styleId="Style38">
    <w:name w:val="Style38"/>
    <w:basedOn w:val="Style16"/>
    <w:qFormat/>
    <w:pPr/>
    <w:rPr/>
  </w:style>
  <w:style w:type="paragraph" w:styleId="Style39">
    <w:name w:val="Style39"/>
    <w:basedOn w:val="Style16"/>
    <w:qFormat/>
    <w:pPr/>
    <w:rPr/>
  </w:style>
  <w:style w:type="paragraph" w:styleId="Style20">
    <w:name w:val="Style20"/>
    <w:basedOn w:val="Style16"/>
    <w:qFormat/>
    <w:pPr/>
    <w:rPr/>
  </w:style>
  <w:style w:type="paragraph" w:styleId="Style121">
    <w:name w:val="Style12"/>
    <w:basedOn w:val="Style16"/>
    <w:qFormat/>
    <w:pPr/>
    <w:rPr/>
  </w:style>
  <w:style w:type="paragraph" w:styleId="Style131">
    <w:name w:val="Style13"/>
    <w:basedOn w:val="Style16"/>
    <w:qFormat/>
    <w:pPr/>
    <w:rPr/>
  </w:style>
  <w:style w:type="paragraph" w:styleId="Style48">
    <w:name w:val="Style48"/>
    <w:basedOn w:val="Style16"/>
    <w:qFormat/>
    <w:pPr/>
    <w:rPr/>
  </w:style>
  <w:style w:type="paragraph" w:styleId="Style50">
    <w:name w:val="Style50"/>
    <w:basedOn w:val="Style16"/>
    <w:qFormat/>
    <w:pPr/>
    <w:rPr/>
  </w:style>
  <w:style w:type="paragraph" w:styleId="Style51">
    <w:name w:val="Style51"/>
    <w:basedOn w:val="Style16"/>
    <w:qFormat/>
    <w:pPr/>
    <w:rPr/>
  </w:style>
  <w:style w:type="paragraph" w:styleId="Style52">
    <w:name w:val="Style52"/>
    <w:basedOn w:val="Style16"/>
    <w:qFormat/>
    <w:pPr/>
    <w:rPr/>
  </w:style>
  <w:style w:type="paragraph" w:styleId="Style53">
    <w:name w:val="Style53"/>
    <w:basedOn w:val="Style16"/>
    <w:qFormat/>
    <w:pPr/>
    <w:rPr/>
  </w:style>
  <w:style w:type="paragraph" w:styleId="Style54">
    <w:name w:val="Style54"/>
    <w:basedOn w:val="Style16"/>
    <w:qFormat/>
    <w:pPr/>
    <w:rPr/>
  </w:style>
  <w:style w:type="paragraph" w:styleId="Style55">
    <w:name w:val="Style55"/>
    <w:basedOn w:val="Style16"/>
    <w:qFormat/>
    <w:pPr/>
    <w:rPr/>
  </w:style>
  <w:style w:type="paragraph" w:styleId="Style56">
    <w:name w:val="Style56"/>
    <w:basedOn w:val="Style16"/>
    <w:qFormat/>
    <w:pPr/>
    <w:rPr/>
  </w:style>
  <w:style w:type="paragraph" w:styleId="Style60">
    <w:name w:val="Style60"/>
    <w:basedOn w:val="Style16"/>
    <w:qFormat/>
    <w:pPr/>
    <w:rPr/>
  </w:style>
  <w:style w:type="paragraph" w:styleId="Style61">
    <w:name w:val="Style61"/>
    <w:basedOn w:val="Style16"/>
    <w:qFormat/>
    <w:pPr/>
    <w:rPr/>
  </w:style>
  <w:style w:type="paragraph" w:styleId="Style62">
    <w:name w:val="Style62"/>
    <w:basedOn w:val="Style16"/>
    <w:qFormat/>
    <w:pPr/>
    <w:rPr/>
  </w:style>
  <w:style w:type="paragraph" w:styleId="Style63">
    <w:name w:val="Style63"/>
    <w:basedOn w:val="Style16"/>
    <w:qFormat/>
    <w:pPr/>
    <w:rPr/>
  </w:style>
  <w:style w:type="paragraph" w:styleId="Style64">
    <w:name w:val="Style64"/>
    <w:basedOn w:val="Style16"/>
    <w:qFormat/>
    <w:pPr/>
    <w:rPr/>
  </w:style>
  <w:style w:type="paragraph" w:styleId="Style65">
    <w:name w:val="Style65"/>
    <w:basedOn w:val="Style16"/>
    <w:qFormat/>
    <w:pPr/>
    <w:rPr/>
  </w:style>
  <w:style w:type="paragraph" w:styleId="Style66">
    <w:name w:val="Style66"/>
    <w:basedOn w:val="Style16"/>
    <w:qFormat/>
    <w:pPr/>
    <w:rPr/>
  </w:style>
  <w:style w:type="paragraph" w:styleId="Style46">
    <w:name w:val="Style46"/>
    <w:basedOn w:val="Style16"/>
    <w:qFormat/>
    <w:pPr/>
    <w:rPr/>
  </w:style>
  <w:style w:type="paragraph" w:styleId="Style58">
    <w:name w:val="Style58"/>
    <w:basedOn w:val="Style16"/>
    <w:qFormat/>
    <w:pPr/>
    <w:rPr/>
  </w:style>
  <w:style w:type="paragraph" w:styleId="Style31">
    <w:name w:val="Style3"/>
    <w:basedOn w:val="Style16"/>
    <w:qFormat/>
    <w:pPr/>
    <w:rPr/>
  </w:style>
  <w:style w:type="paragraph" w:styleId="Style57">
    <w:name w:val="Style57"/>
    <w:basedOn w:val="Style16"/>
    <w:qFormat/>
    <w:pPr/>
    <w:rPr/>
  </w:style>
  <w:style w:type="paragraph" w:styleId="Style19">
    <w:name w:val="Style19"/>
    <w:basedOn w:val="Style16"/>
    <w:qFormat/>
    <w:pPr/>
    <w:rPr/>
  </w:style>
  <w:style w:type="paragraph" w:styleId="Style67">
    <w:name w:val="Style6"/>
    <w:basedOn w:val="Style16"/>
    <w:qFormat/>
    <w:pPr/>
    <w:rPr/>
  </w:style>
  <w:style w:type="paragraph" w:styleId="Style151">
    <w:name w:val="Style15"/>
    <w:basedOn w:val="Style16"/>
    <w:qFormat/>
    <w:pPr/>
    <w:rPr/>
  </w:style>
  <w:style w:type="paragraph" w:styleId="Style37">
    <w:name w:val="Style37"/>
    <w:basedOn w:val="Style16"/>
    <w:qFormat/>
    <w:pPr/>
    <w:rPr/>
  </w:style>
  <w:style w:type="paragraph" w:styleId="Style40">
    <w:name w:val="Style40"/>
    <w:basedOn w:val="Style16"/>
    <w:qFormat/>
    <w:pPr/>
    <w:rPr/>
  </w:style>
  <w:style w:type="paragraph" w:styleId="Style43">
    <w:name w:val="Style43"/>
    <w:basedOn w:val="Style16"/>
    <w:qFormat/>
    <w:pPr/>
    <w:rPr/>
  </w:style>
  <w:style w:type="paragraph" w:styleId="Style44">
    <w:name w:val="Style44"/>
    <w:basedOn w:val="Style16"/>
    <w:qFormat/>
    <w:pPr/>
    <w:rPr/>
  </w:style>
  <w:style w:type="paragraph" w:styleId="Style47">
    <w:name w:val="Style47"/>
    <w:basedOn w:val="Style16"/>
    <w:qFormat/>
    <w:pPr/>
    <w:rPr/>
  </w:style>
  <w:style w:type="paragraph" w:styleId="Style49">
    <w:name w:val="Style49"/>
    <w:basedOn w:val="Style16"/>
    <w:qFormat/>
    <w:pPr/>
    <w:rPr/>
  </w:style>
  <w:style w:type="paragraph" w:styleId="Style59">
    <w:name w:val="Style59"/>
    <w:basedOn w:val="Style16"/>
    <w:qFormat/>
    <w:pPr/>
    <w:rPr/>
  </w:style>
  <w:style w:type="paragraph" w:styleId="Style71">
    <w:name w:val="Style7"/>
    <w:basedOn w:val="Style16"/>
    <w:qFormat/>
    <w:pPr/>
    <w:rPr/>
  </w:style>
  <w:style w:type="paragraph" w:styleId="Style81">
    <w:name w:val="Style8"/>
    <w:basedOn w:val="Style16"/>
    <w:qFormat/>
    <w:pPr/>
    <w:rPr/>
  </w:style>
  <w:style w:type="paragraph" w:styleId="Style23">
    <w:name w:val="Текст выноски"/>
    <w:basedOn w:val="Style16"/>
    <w:qFormat/>
    <w:pPr/>
    <w:rPr/>
  </w:style>
  <w:style w:type="paragraph" w:styleId="S1">
    <w:name w:val="s_1"/>
    <w:basedOn w:val="Style16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2022-08-09T10:19:00Z</dcterms:created>
  <dc:creator>User</dc:creator>
  <dc:description/>
  <cp:keywords/>
  <dc:language>en-US</dc:language>
  <cp:lastModifiedBy>admin-guru</cp:lastModifiedBy>
  <cp:lastPrinted>2015-01-13T10:43:00Z</cp:lastPrinted>
  <dcterms:modified xsi:type="dcterms:W3CDTF">2022-08-30T08:14:00Z</dcterms:modified>
  <cp:revision>4</cp:revision>
  <dc:subject/>
  <dc:title/>
</cp:coreProperties>
</file>