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5A7D" w:rsidRPr="00110931" w:rsidRDefault="00110931" w:rsidP="00110931">
      <w:pPr>
        <w:rPr>
          <w:rFonts w:ascii="Times New Roman" w:hAnsi="Times New Roman" w:cs="Times New Roman"/>
          <w:b/>
          <w:color w:val="FF0000"/>
          <w:sz w:val="32"/>
        </w:rPr>
      </w:pPr>
      <w:r w:rsidRPr="00110931">
        <w:rPr>
          <w:rFonts w:ascii="Times New Roman" w:hAnsi="Times New Roman" w:cs="Times New Roman"/>
          <w:b/>
          <w:color w:val="FF0000"/>
          <w:sz w:val="32"/>
        </w:rPr>
        <w:t xml:space="preserve">V. </w:t>
      </w:r>
      <w:r w:rsidRPr="00110931">
        <w:rPr>
          <w:rFonts w:ascii="Times New Roman" w:hAnsi="Times New Roman" w:cs="Times New Roman"/>
          <w:b/>
          <w:color w:val="FF0000"/>
          <w:sz w:val="32"/>
        </w:rPr>
        <w:tab/>
      </w:r>
      <w:r w:rsidR="00711B01" w:rsidRPr="00110931">
        <w:rPr>
          <w:rFonts w:ascii="Times New Roman" w:hAnsi="Times New Roman" w:cs="Times New Roman"/>
          <w:b/>
          <w:color w:val="FF0000"/>
          <w:sz w:val="32"/>
          <w:u w:val="single"/>
        </w:rPr>
        <w:t>La consommation de l’oxygène</w:t>
      </w:r>
    </w:p>
    <w:p w:rsidR="00711B01" w:rsidRDefault="00711B01" w:rsidP="00711B01">
      <w:r w:rsidRPr="00DD7EB7">
        <w:rPr>
          <w:b/>
          <w:u w:val="single"/>
        </w:rPr>
        <w:t>3étapes :</w:t>
      </w:r>
      <w:r>
        <w:t xml:space="preserve"> Respiratoire </w:t>
      </w:r>
      <w:r w:rsidRPr="00DD7EB7">
        <w:rPr>
          <w:b/>
          <w:color w:val="FF0000"/>
        </w:rPr>
        <w:t>→</w:t>
      </w:r>
      <w:r w:rsidRPr="00DD7EB7">
        <w:rPr>
          <w:color w:val="FF0000"/>
        </w:rPr>
        <w:t xml:space="preserve"> </w:t>
      </w:r>
      <w:r>
        <w:t xml:space="preserve">Cardiovasculaire </w:t>
      </w:r>
      <w:r w:rsidRPr="00DD7EB7">
        <w:rPr>
          <w:b/>
          <w:color w:val="FF0000"/>
        </w:rPr>
        <w:t>→</w:t>
      </w:r>
      <w:r w:rsidRPr="00DD7EB7">
        <w:rPr>
          <w:color w:val="FF0000"/>
        </w:rPr>
        <w:t xml:space="preserve"> </w:t>
      </w:r>
      <w:r w:rsidR="00DD7EB7">
        <w:t>Musculaire</w:t>
      </w:r>
    </w:p>
    <w:p w:rsidR="00711B01" w:rsidRPr="00DD7EB7" w:rsidRDefault="00711B01" w:rsidP="00711B01">
      <w:pPr>
        <w:rPr>
          <w:b/>
          <w:color w:val="FF0000"/>
          <w:u w:val="single"/>
        </w:rPr>
      </w:pPr>
      <w:r>
        <w:br/>
      </w:r>
      <w:r w:rsidRPr="00DD7EB7">
        <w:rPr>
          <w:b/>
          <w:color w:val="FF0000"/>
          <w:u w:val="single"/>
        </w:rPr>
        <w:t>Schéma des phénomènes respiratoires</w:t>
      </w:r>
    </w:p>
    <w:p w:rsidR="00711B01" w:rsidRDefault="00711B01" w:rsidP="00DD7EB7">
      <w:pPr>
        <w:jc w:val="center"/>
      </w:pPr>
      <w:r>
        <w:rPr>
          <w:noProof/>
          <w:lang w:eastAsia="fr-FR"/>
        </w:rPr>
        <w:drawing>
          <wp:inline distT="0" distB="0" distL="0" distR="0" wp14:anchorId="17DFE36D" wp14:editId="032487A5">
            <wp:extent cx="3843617" cy="2375065"/>
            <wp:effectExtent l="0" t="0" r="508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8291" t="39606" r="39562" b="14069"/>
                    <a:stretch/>
                  </pic:blipFill>
                  <pic:spPr bwMode="auto">
                    <a:xfrm>
                      <a:off x="0" y="0"/>
                      <a:ext cx="3847987" cy="2377766"/>
                    </a:xfrm>
                    <a:prstGeom prst="rect">
                      <a:avLst/>
                    </a:prstGeom>
                    <a:ln>
                      <a:noFill/>
                    </a:ln>
                    <a:extLst>
                      <a:ext uri="{53640926-AAD7-44D8-BBD7-CCE9431645EC}">
                        <a14:shadowObscured xmlns:a14="http://schemas.microsoft.com/office/drawing/2010/main"/>
                      </a:ext>
                    </a:extLst>
                  </pic:spPr>
                </pic:pic>
              </a:graphicData>
            </a:graphic>
          </wp:inline>
        </w:drawing>
      </w:r>
    </w:p>
    <w:p w:rsidR="00711B01" w:rsidRDefault="00711B01" w:rsidP="00DD7EB7">
      <w:pPr>
        <w:pStyle w:val="Paragraphedeliste"/>
        <w:numPr>
          <w:ilvl w:val="0"/>
          <w:numId w:val="4"/>
        </w:numPr>
      </w:pPr>
      <w:r>
        <w:t>Plus le sang va circuler vite plus l’oxygène va circuler vite.</w:t>
      </w:r>
    </w:p>
    <w:p w:rsidR="00711B01" w:rsidRDefault="00711B01" w:rsidP="00711B01"/>
    <w:p w:rsidR="00711B01" w:rsidRPr="00110931" w:rsidRDefault="00711B01" w:rsidP="00110931">
      <w:pPr>
        <w:pStyle w:val="Paragraphedeliste"/>
        <w:numPr>
          <w:ilvl w:val="0"/>
          <w:numId w:val="15"/>
        </w:numPr>
        <w:rPr>
          <w:rFonts w:ascii="Times New Roman" w:hAnsi="Times New Roman" w:cs="Times New Roman"/>
          <w:b/>
          <w:color w:val="008000"/>
          <w:sz w:val="28"/>
          <w:u w:val="single"/>
        </w:rPr>
      </w:pPr>
      <w:r w:rsidRPr="00110931">
        <w:rPr>
          <w:rFonts w:ascii="Times New Roman" w:hAnsi="Times New Roman" w:cs="Times New Roman"/>
          <w:b/>
          <w:color w:val="008000"/>
          <w:sz w:val="28"/>
          <w:u w:val="single"/>
        </w:rPr>
        <w:t>La ventilation</w:t>
      </w:r>
    </w:p>
    <w:p w:rsidR="00711B01" w:rsidRPr="00DD7EB7" w:rsidRDefault="00711B01" w:rsidP="00711B01">
      <w:pPr>
        <w:rPr>
          <w:b/>
          <w:color w:val="FF0000"/>
        </w:rPr>
      </w:pPr>
      <w:r w:rsidRPr="00DD7EB7">
        <w:rPr>
          <w:b/>
          <w:color w:val="FF0000"/>
        </w:rPr>
        <w:t xml:space="preserve">Nombre de litres d’air que l’on consomme en une minute. C’est un </w:t>
      </w:r>
      <w:r w:rsidRPr="00DD7EB7">
        <w:rPr>
          <w:b/>
          <w:color w:val="FF0000"/>
          <w:highlight w:val="yellow"/>
        </w:rPr>
        <w:t>débit</w:t>
      </w:r>
      <w:r w:rsidRPr="00DD7EB7">
        <w:rPr>
          <w:b/>
          <w:color w:val="FF0000"/>
        </w:rPr>
        <w:t>.</w:t>
      </w:r>
    </w:p>
    <w:p w:rsidR="00711B01" w:rsidRDefault="00DD7EB7" w:rsidP="00711B01">
      <w:pPr>
        <w:jc w:val="center"/>
      </w:pPr>
      <w:r>
        <w:rPr>
          <w:noProof/>
          <w:lang w:eastAsia="fr-FR"/>
        </w:rPr>
        <mc:AlternateContent>
          <mc:Choice Requires="wps">
            <w:drawing>
              <wp:anchor distT="0" distB="0" distL="114300" distR="114300" simplePos="0" relativeHeight="251660288" behindDoc="0" locked="0" layoutInCell="1" allowOverlap="1">
                <wp:simplePos x="0" y="0"/>
                <wp:positionH relativeFrom="column">
                  <wp:posOffset>955964</wp:posOffset>
                </wp:positionH>
                <wp:positionV relativeFrom="paragraph">
                  <wp:posOffset>-5773</wp:posOffset>
                </wp:positionV>
                <wp:extent cx="4738254" cy="819398"/>
                <wp:effectExtent l="0" t="0" r="24765" b="19050"/>
                <wp:wrapNone/>
                <wp:docPr id="29" name="Rectangle 29"/>
                <wp:cNvGraphicFramePr/>
                <a:graphic xmlns:a="http://schemas.openxmlformats.org/drawingml/2006/main">
                  <a:graphicData uri="http://schemas.microsoft.com/office/word/2010/wordprocessingShape">
                    <wps:wsp>
                      <wps:cNvSpPr/>
                      <wps:spPr>
                        <a:xfrm>
                          <a:off x="0" y="0"/>
                          <a:ext cx="4738254" cy="819398"/>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 o:spid="_x0000_s1026" style="position:absolute;margin-left:75.25pt;margin-top:-.45pt;width:373.1pt;height:6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" filled="f" strokecolor="red" strokeweight="2pt"/>
            </w:pict>
          </mc:Fallback>
        </mc:AlternateContent>
      </w:r>
      <w:r w:rsidR="00711B01">
        <w:rPr>
          <w:noProof/>
          <w:lang w:eastAsia="fr-FR"/>
        </w:rPr>
        <w:drawing>
          <wp:inline distT="0" distB="0" distL="0" distR="0" wp14:anchorId="768F0D2B" wp14:editId="1D59D9B4">
            <wp:extent cx="4733766" cy="736270"/>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1471" t="41021" r="44731" b="49629"/>
                    <a:stretch/>
                  </pic:blipFill>
                  <pic:spPr bwMode="auto">
                    <a:xfrm>
                      <a:off x="0" y="0"/>
                      <a:ext cx="4733391" cy="736212"/>
                    </a:xfrm>
                    <a:prstGeom prst="rect">
                      <a:avLst/>
                    </a:prstGeom>
                    <a:ln>
                      <a:noFill/>
                    </a:ln>
                    <a:extLst>
                      <a:ext uri="{53640926-AAD7-44D8-BBD7-CCE9431645EC}">
                        <a14:shadowObscured xmlns:a14="http://schemas.microsoft.com/office/drawing/2010/main"/>
                      </a:ext>
                    </a:extLst>
                  </pic:spPr>
                </pic:pic>
              </a:graphicData>
            </a:graphic>
          </wp:inline>
        </w:drawing>
      </w:r>
    </w:p>
    <w:p w:rsidR="00DD7EB7" w:rsidRDefault="00DD7EB7" w:rsidP="00711B01">
      <w:pPr>
        <w:jc w:val="center"/>
      </w:pPr>
    </w:p>
    <w:p w:rsidR="00DD7EB7" w:rsidRDefault="00DD7EB7" w:rsidP="00711B01">
      <w:pPr>
        <w:jc w:val="center"/>
      </w:pPr>
    </w:p>
    <w:p w:rsidR="00711B01" w:rsidRDefault="00711B01" w:rsidP="00711B01">
      <w:pPr>
        <w:jc w:val="center"/>
      </w:pPr>
      <w:r>
        <w:rPr>
          <w:noProof/>
          <w:lang w:eastAsia="fr-FR"/>
        </w:rPr>
        <w:drawing>
          <wp:inline distT="0" distB="0" distL="0" distR="0" wp14:anchorId="13D2BE49" wp14:editId="7AE407D9">
            <wp:extent cx="4238538" cy="2315688"/>
            <wp:effectExtent l="0" t="0" r="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9682" t="28644" r="39562" b="31750"/>
                    <a:stretch/>
                  </pic:blipFill>
                  <pic:spPr bwMode="auto">
                    <a:xfrm>
                      <a:off x="0" y="0"/>
                      <a:ext cx="4238197" cy="2315502"/>
                    </a:xfrm>
                    <a:prstGeom prst="rect">
                      <a:avLst/>
                    </a:prstGeom>
                    <a:ln>
                      <a:noFill/>
                    </a:ln>
                    <a:extLst>
                      <a:ext uri="{53640926-AAD7-44D8-BBD7-CCE9431645EC}">
                        <a14:shadowObscured xmlns:a14="http://schemas.microsoft.com/office/drawing/2010/main"/>
                      </a:ext>
                    </a:extLst>
                  </pic:spPr>
                </pic:pic>
              </a:graphicData>
            </a:graphic>
          </wp:inline>
        </w:drawing>
      </w:r>
    </w:p>
    <w:p w:rsidR="00DD7EB7" w:rsidRPr="00DD7EB7" w:rsidRDefault="00DD7EB7" w:rsidP="00DD7EB7">
      <w:pPr>
        <w:jc w:val="right"/>
        <w:rPr>
          <w:i/>
        </w:rPr>
      </w:pPr>
      <w:proofErr w:type="spellStart"/>
      <w:r w:rsidRPr="00DD7EB7">
        <w:rPr>
          <w:i/>
        </w:rPr>
        <w:t>Spirogramme</w:t>
      </w:r>
      <w:proofErr w:type="spellEnd"/>
      <w:r w:rsidRPr="00DD7EB7">
        <w:rPr>
          <w:i/>
        </w:rPr>
        <w:t xml:space="preserve"> idéalisé d’un jeune adulte en bonne santé</w:t>
      </w:r>
    </w:p>
    <w:p w:rsidR="00711B01" w:rsidRDefault="00711B01" w:rsidP="00DD7EB7">
      <w:pPr>
        <w:ind w:firstLine="708"/>
      </w:pPr>
      <w:r>
        <w:lastRenderedPageBreak/>
        <w:t>Cette a</w:t>
      </w:r>
      <w:r w:rsidR="00DD7EB7">
        <w:t xml:space="preserve">mplitude entre inspiratoire maximale </w:t>
      </w:r>
      <w:r>
        <w:t>et expiration max</w:t>
      </w:r>
      <w:r w:rsidR="00DD7EB7">
        <w:t>imale</w:t>
      </w:r>
      <w:r>
        <w:t xml:space="preserve"> est un très bon témoin de notre santé et de l’espérance de vie : C’est la </w:t>
      </w:r>
      <w:r w:rsidRPr="00DD7EB7">
        <w:rPr>
          <w:b/>
          <w:color w:val="FF0000"/>
        </w:rPr>
        <w:t>capacité vitale</w:t>
      </w:r>
      <w:r>
        <w:t xml:space="preserve">. On inspire plus qu’on expire car il en reste dans les alvéoles pulmonaires. On ne peut pas l’extraire : C’est le </w:t>
      </w:r>
      <w:r w:rsidRPr="00DD7EB7">
        <w:rPr>
          <w:b/>
          <w:color w:val="FF0000"/>
        </w:rPr>
        <w:t>volume résiduel</w:t>
      </w:r>
      <w:r>
        <w:t>.</w:t>
      </w:r>
    </w:p>
    <w:p w:rsidR="00AB7CF7" w:rsidRDefault="00AB7CF7" w:rsidP="00DD7EB7">
      <w:pPr>
        <w:ind w:firstLine="708"/>
      </w:pPr>
      <w:r>
        <w:t xml:space="preserve">La capacité pulmonaire diminue pour ceux qui ont de l’asthme, ceux qui fument, ceux qui ont la BPCO, diminue avec l’âge, l’alcool ; mais augmente avec l’exercice physique. </w:t>
      </w:r>
    </w:p>
    <w:p w:rsidR="00F4722E" w:rsidRDefault="00F4722E" w:rsidP="00DD7EB7">
      <w:pPr>
        <w:ind w:firstLine="708"/>
      </w:pPr>
    </w:p>
    <w:p w:rsidR="00AB7CF7" w:rsidRPr="00110931" w:rsidRDefault="00AB7CF7" w:rsidP="00110931">
      <w:pPr>
        <w:pStyle w:val="Paragraphedeliste"/>
        <w:numPr>
          <w:ilvl w:val="0"/>
          <w:numId w:val="16"/>
        </w:numPr>
        <w:rPr>
          <w:b/>
          <w:i/>
          <w:color w:val="0070C0"/>
        </w:rPr>
      </w:pPr>
      <w:r w:rsidRPr="00110931">
        <w:rPr>
          <w:b/>
          <w:color w:val="0070C0"/>
          <w:sz w:val="28"/>
          <w:u w:val="single"/>
        </w:rPr>
        <w:t xml:space="preserve">Evolution des 3 paramètres respiratoires en fonction de l’intensité de l’exercice </w:t>
      </w:r>
      <w:r w:rsidRPr="00110931">
        <w:rPr>
          <w:b/>
          <w:i/>
          <w:color w:val="0070C0"/>
        </w:rPr>
        <w:t>(exprimé en watts – puissance dépensée par l’organisme)</w:t>
      </w:r>
    </w:p>
    <w:p w:rsidR="00AB7CF7" w:rsidRDefault="00AB7CF7" w:rsidP="00711B01">
      <w:r>
        <w:rPr>
          <w:noProof/>
          <w:lang w:eastAsia="fr-FR"/>
        </w:rPr>
        <w:drawing>
          <wp:anchor distT="0" distB="0" distL="114300" distR="180340" simplePos="0" relativeHeight="251661312" behindDoc="1" locked="0" layoutInCell="1" allowOverlap="1" wp14:anchorId="42D977EE" wp14:editId="2BDAAF57">
            <wp:simplePos x="0" y="0"/>
            <wp:positionH relativeFrom="column">
              <wp:posOffset>5715</wp:posOffset>
            </wp:positionH>
            <wp:positionV relativeFrom="paragraph">
              <wp:posOffset>3175</wp:posOffset>
            </wp:positionV>
            <wp:extent cx="4435200" cy="2412000"/>
            <wp:effectExtent l="0" t="0" r="3810" b="7620"/>
            <wp:wrapTight wrapText="bothSides">
              <wp:wrapPolygon edited="0">
                <wp:start x="0" y="0"/>
                <wp:lineTo x="0" y="21498"/>
                <wp:lineTo x="21526" y="21498"/>
                <wp:lineTo x="21526"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20279" t="31043" r="38767" b="29351"/>
                    <a:stretch/>
                  </pic:blipFill>
                  <pic:spPr bwMode="auto">
                    <a:xfrm>
                      <a:off x="0" y="0"/>
                      <a:ext cx="4435200" cy="241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Plus l’intensité de l’effort augmente, plus la ventilation augmente. Quand on fait de l’exercice, il nous faut plus d’ATP et donc il nous faut plus d’air. Cependant la fréquence respiratoire n’augmente pas tout de suite.</w:t>
      </w:r>
    </w:p>
    <w:p w:rsidR="00AB7CF7" w:rsidRDefault="00AB7CF7" w:rsidP="00711B01">
      <w:r>
        <w:t>La ventila</w:t>
      </w:r>
      <w:r w:rsidR="00DD7EB7">
        <w:t>tion augmente au fur et à</w:t>
      </w:r>
      <w:r>
        <w:t xml:space="preserve"> mesure que l’on fait un exercice plus important. Ce qui régule est le volume courant. </w:t>
      </w:r>
    </w:p>
    <w:p w:rsidR="00AB7CF7" w:rsidRDefault="00AB7CF7" w:rsidP="00DD7EB7">
      <w:pPr>
        <w:ind w:firstLine="708"/>
      </w:pPr>
      <w:r>
        <w:t>Un sportif qui court avec un non sportif, le non sportif va respirer très fort très rapidement, alors que le sportif respirera tranquillement. Cela dépend de notre niveau mais aussi de la taille de nos poumons. Les stratégies de ventilation ne sont pas les mêmes. Pl</w:t>
      </w:r>
      <w:r w:rsidR="00F4722E">
        <w:t>u</w:t>
      </w:r>
      <w:r>
        <w:t xml:space="preserve">s les poumons sont petits, plus on respire souvent en une minute. </w:t>
      </w:r>
    </w:p>
    <w:p w:rsidR="00AB7CF7" w:rsidRDefault="00AB7CF7" w:rsidP="00711B01"/>
    <w:p w:rsidR="00AB7CF7" w:rsidRPr="00110931" w:rsidRDefault="00AB7CF7" w:rsidP="00110931">
      <w:pPr>
        <w:pStyle w:val="Paragraphedeliste"/>
        <w:numPr>
          <w:ilvl w:val="0"/>
          <w:numId w:val="16"/>
        </w:numPr>
        <w:rPr>
          <w:b/>
          <w:color w:val="0070C0"/>
        </w:rPr>
      </w:pPr>
      <w:r w:rsidRPr="00110931">
        <w:rPr>
          <w:b/>
          <w:color w:val="0070C0"/>
          <w:sz w:val="28"/>
          <w:u w:val="single"/>
        </w:rPr>
        <w:t xml:space="preserve">Evolution du début ventilatoire pendant et après un exercice d’intensité moyenne </w:t>
      </w:r>
      <w:r w:rsidRPr="00110931">
        <w:rPr>
          <w:b/>
          <w:i/>
          <w:color w:val="0070C0"/>
        </w:rPr>
        <w:t xml:space="preserve">(d’après </w:t>
      </w:r>
      <w:r w:rsidR="00DD7EB7" w:rsidRPr="00110931">
        <w:rPr>
          <w:b/>
          <w:i/>
          <w:color w:val="0070C0"/>
        </w:rPr>
        <w:t xml:space="preserve">DEJOURS </w:t>
      </w:r>
      <w:r w:rsidRPr="00110931">
        <w:rPr>
          <w:b/>
          <w:i/>
          <w:color w:val="0070C0"/>
        </w:rPr>
        <w:t>1976)</w:t>
      </w:r>
    </w:p>
    <w:p w:rsidR="00AB7CF7" w:rsidRDefault="00AB7CF7" w:rsidP="00711B01">
      <w:r>
        <w:rPr>
          <w:noProof/>
          <w:lang w:eastAsia="fr-FR"/>
        </w:rPr>
        <w:drawing>
          <wp:anchor distT="0" distB="0" distL="180340" distR="114300" simplePos="0" relativeHeight="251662336" behindDoc="1" locked="0" layoutInCell="1" allowOverlap="1" wp14:anchorId="2E4E0452" wp14:editId="02088666">
            <wp:simplePos x="0" y="0"/>
            <wp:positionH relativeFrom="column">
              <wp:posOffset>3484880</wp:posOffset>
            </wp:positionH>
            <wp:positionV relativeFrom="paragraph">
              <wp:posOffset>148590</wp:posOffset>
            </wp:positionV>
            <wp:extent cx="3333600" cy="2278800"/>
            <wp:effectExtent l="0" t="0" r="635" b="7620"/>
            <wp:wrapTight wrapText="bothSides">
              <wp:wrapPolygon edited="0">
                <wp:start x="0" y="0"/>
                <wp:lineTo x="0" y="21492"/>
                <wp:lineTo x="21481" y="21492"/>
                <wp:lineTo x="21481"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23260" t="27229" r="42147" b="30689"/>
                    <a:stretch/>
                  </pic:blipFill>
                  <pic:spPr bwMode="auto">
                    <a:xfrm>
                      <a:off x="0" y="0"/>
                      <a:ext cx="3333600" cy="227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La ventilation augmente progressivement et il va lui falloir un peu de temps pour qu’elle se calle. Une fois que j’ai le taux d’ATP dont il me faut, la ventilation devient stable. </w:t>
      </w:r>
      <w:r w:rsidRPr="00DD7EB7">
        <w:rPr>
          <w:b/>
          <w:color w:val="FF0000"/>
        </w:rPr>
        <w:t>Le niveau de ventilation s’adapte au niveau d’effort</w:t>
      </w:r>
      <w:r>
        <w:t>.</w:t>
      </w:r>
    </w:p>
    <w:p w:rsidR="00AB7CF7" w:rsidRDefault="00AB7CF7" w:rsidP="00711B01">
      <w:r>
        <w:t xml:space="preserve">Les 6 à 7 premières minutes d’un effort sont des mécanismes d’adaptation </w:t>
      </w:r>
      <w:r w:rsidR="00DD7EB7">
        <w:t xml:space="preserve">pour arriver au niveau demandé </w:t>
      </w:r>
      <w:r>
        <w:t>(</w:t>
      </w:r>
      <w:r w:rsidRPr="00DD7EB7">
        <w:rPr>
          <w:i/>
        </w:rPr>
        <w:t>si on</w:t>
      </w:r>
      <w:r w:rsidR="00DD7EB7" w:rsidRPr="00DD7EB7">
        <w:rPr>
          <w:i/>
        </w:rPr>
        <w:t xml:space="preserve"> ne</w:t>
      </w:r>
      <w:r w:rsidRPr="00DD7EB7">
        <w:rPr>
          <w:i/>
        </w:rPr>
        <w:t xml:space="preserve"> change pas de vitesse</w:t>
      </w:r>
      <w:r>
        <w:t>).</w:t>
      </w:r>
    </w:p>
    <w:p w:rsidR="00DD7EB7" w:rsidRDefault="00AB7CF7" w:rsidP="00711B01">
      <w:r>
        <w:t xml:space="preserve">Si on s’arrête net, en moins de </w:t>
      </w:r>
      <w:r w:rsidR="00DD7EB7">
        <w:t>15sec</w:t>
      </w:r>
      <w:r>
        <w:t xml:space="preserve"> la respiration ralentit, on consomme moins d’air, mais en l’espace de </w:t>
      </w:r>
      <w:r w:rsidR="00DD7EB7">
        <w:t>30sec ça va partir en escalier. Il y a</w:t>
      </w:r>
      <w:r>
        <w:t xml:space="preserve"> 2-3 minutes où la respiration va reprendre sa valeur de repos : C’est la </w:t>
      </w:r>
      <w:r w:rsidRPr="00DD7EB7">
        <w:rPr>
          <w:b/>
          <w:color w:val="008000"/>
        </w:rPr>
        <w:t>récupération</w:t>
      </w:r>
      <w:r w:rsidR="00DD7EB7">
        <w:t xml:space="preserve">. </w:t>
      </w:r>
      <w:r>
        <w:t xml:space="preserve">On met moins de temps pour récupérer sa valeur de départ. </w:t>
      </w:r>
    </w:p>
    <w:p w:rsidR="00AB7CF7" w:rsidRPr="00DD7EB7" w:rsidRDefault="00DD7EB7" w:rsidP="00711B01">
      <w:pPr>
        <w:rPr>
          <w:b/>
          <w:u w:val="single"/>
        </w:rPr>
      </w:pPr>
      <w:r>
        <w:t xml:space="preserve">Souvent, on dit que </w:t>
      </w:r>
      <w:r w:rsidRPr="00DD7EB7">
        <w:rPr>
          <w:b/>
          <w:u w:val="single"/>
        </w:rPr>
        <w:t>l</w:t>
      </w:r>
      <w:r w:rsidR="00AB7CF7" w:rsidRPr="00DD7EB7">
        <w:rPr>
          <w:b/>
          <w:u w:val="single"/>
        </w:rPr>
        <w:t>e temps qu’on a perdu à trouver le plateau c’est le temps qu’on va mettre pour retrouver la valeur de repos.</w:t>
      </w:r>
    </w:p>
    <w:p w:rsidR="00DD7EB7" w:rsidRPr="00110931" w:rsidRDefault="00DD7EB7" w:rsidP="00110931">
      <w:pPr>
        <w:pStyle w:val="Paragraphedeliste"/>
        <w:numPr>
          <w:ilvl w:val="0"/>
          <w:numId w:val="16"/>
        </w:numPr>
        <w:rPr>
          <w:i/>
          <w:color w:val="0070C0"/>
          <w:sz w:val="28"/>
        </w:rPr>
      </w:pPr>
      <w:r w:rsidRPr="00110931">
        <w:rPr>
          <w:b/>
          <w:color w:val="0070C0"/>
          <w:sz w:val="28"/>
          <w:u w:val="single"/>
        </w:rPr>
        <w:lastRenderedPageBreak/>
        <w:t>Relation entre la VO</w:t>
      </w:r>
      <w:r w:rsidRPr="00110931">
        <w:rPr>
          <w:b/>
          <w:color w:val="0070C0"/>
          <w:sz w:val="28"/>
          <w:u w:val="single"/>
          <w:vertAlign w:val="subscript"/>
        </w:rPr>
        <w:t>2</w:t>
      </w:r>
      <w:r w:rsidRPr="00110931">
        <w:rPr>
          <w:b/>
          <w:color w:val="0070C0"/>
          <w:sz w:val="28"/>
          <w:u w:val="single"/>
        </w:rPr>
        <w:t xml:space="preserve"> et la ventilation pendant l’exercice</w:t>
      </w:r>
      <w:r w:rsidRPr="00110931">
        <w:rPr>
          <w:color w:val="0070C0"/>
          <w:sz w:val="28"/>
        </w:rPr>
        <w:t xml:space="preserve"> </w:t>
      </w:r>
      <w:r w:rsidRPr="00110931">
        <w:rPr>
          <w:i/>
          <w:color w:val="0070C0"/>
          <w:sz w:val="28"/>
        </w:rPr>
        <w:t xml:space="preserve">(d’après Bock et </w:t>
      </w:r>
      <w:proofErr w:type="spellStart"/>
      <w:r w:rsidRPr="00110931">
        <w:rPr>
          <w:i/>
          <w:color w:val="0070C0"/>
          <w:sz w:val="28"/>
        </w:rPr>
        <w:t>Dill</w:t>
      </w:r>
      <w:proofErr w:type="spellEnd"/>
      <w:r w:rsidRPr="00110931">
        <w:rPr>
          <w:i/>
          <w:color w:val="0070C0"/>
          <w:sz w:val="28"/>
        </w:rPr>
        <w:t>, 1931)</w:t>
      </w:r>
    </w:p>
    <w:p w:rsidR="00605513" w:rsidRDefault="00605513" w:rsidP="00711B01">
      <w:r>
        <w:rPr>
          <w:noProof/>
          <w:lang w:eastAsia="fr-FR"/>
        </w:rPr>
        <w:drawing>
          <wp:anchor distT="0" distB="0" distL="114300" distR="180340" simplePos="0" relativeHeight="251663360" behindDoc="1" locked="0" layoutInCell="1" allowOverlap="1" wp14:anchorId="13B455B1" wp14:editId="08481AC8">
            <wp:simplePos x="0" y="0"/>
            <wp:positionH relativeFrom="column">
              <wp:posOffset>-267970</wp:posOffset>
            </wp:positionH>
            <wp:positionV relativeFrom="paragraph">
              <wp:posOffset>23495</wp:posOffset>
            </wp:positionV>
            <wp:extent cx="2735580" cy="2670810"/>
            <wp:effectExtent l="0" t="0" r="7620" b="0"/>
            <wp:wrapTight wrapText="bothSides">
              <wp:wrapPolygon edited="0">
                <wp:start x="0" y="0"/>
                <wp:lineTo x="0" y="21415"/>
                <wp:lineTo x="21510" y="21415"/>
                <wp:lineTo x="2151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24055" t="33948" r="50895" b="22556"/>
                    <a:stretch/>
                  </pic:blipFill>
                  <pic:spPr bwMode="auto">
                    <a:xfrm>
                      <a:off x="0" y="0"/>
                      <a:ext cx="2735580" cy="2670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05513" w:rsidRDefault="00605513" w:rsidP="00711B01"/>
    <w:p w:rsidR="00AB7CF7" w:rsidRDefault="00AB7CF7" w:rsidP="00711B01"/>
    <w:p w:rsidR="00AB7CF7" w:rsidRDefault="008754FA" w:rsidP="00711B01">
      <w:r>
        <w:t>Il y a un</w:t>
      </w:r>
      <w:r w:rsidR="00605513">
        <w:t>e</w:t>
      </w:r>
      <w:r>
        <w:t xml:space="preserve"> proportionnalité :</w:t>
      </w:r>
      <w:r w:rsidR="00605513">
        <w:t xml:space="preserve"> </w:t>
      </w:r>
      <w:r w:rsidR="00605513" w:rsidRPr="00605513">
        <w:rPr>
          <w:b/>
        </w:rPr>
        <w:t>P</w:t>
      </w:r>
      <w:r w:rsidRPr="00605513">
        <w:rPr>
          <w:b/>
        </w:rPr>
        <w:t>lus on consomme d’air plus on va consommer d’O</w:t>
      </w:r>
      <w:r w:rsidRPr="00605513">
        <w:rPr>
          <w:b/>
          <w:vertAlign w:val="subscript"/>
        </w:rPr>
        <w:t>2</w:t>
      </w:r>
      <w:r w:rsidRPr="00605513">
        <w:rPr>
          <w:b/>
        </w:rPr>
        <w:t>.</w:t>
      </w:r>
      <w:r w:rsidR="00605513">
        <w:t xml:space="preserve">  On consomme de plu</w:t>
      </w:r>
      <w:r>
        <w:t>s en plus d’air pour consommer de plus en plus d’oxygène.</w:t>
      </w:r>
    </w:p>
    <w:p w:rsidR="008754FA" w:rsidRDefault="008754FA" w:rsidP="00711B01"/>
    <w:p w:rsidR="00605513" w:rsidRDefault="00605513" w:rsidP="00711B01"/>
    <w:p w:rsidR="00605513" w:rsidRDefault="00605513" w:rsidP="00711B01"/>
    <w:p w:rsidR="00605513" w:rsidRDefault="00605513" w:rsidP="00711B01"/>
    <w:p w:rsidR="00605513" w:rsidRDefault="00605513" w:rsidP="00711B01"/>
    <w:p w:rsidR="00605513" w:rsidRDefault="00605513" w:rsidP="00711B01"/>
    <w:p w:rsidR="008754FA" w:rsidRPr="00110931" w:rsidRDefault="00110931" w:rsidP="00110931">
      <w:pPr>
        <w:rPr>
          <w:rFonts w:ascii="Times New Roman" w:hAnsi="Times New Roman" w:cs="Times New Roman"/>
          <w:b/>
          <w:color w:val="FF0000"/>
          <w:sz w:val="32"/>
          <w:u w:val="single"/>
        </w:rPr>
      </w:pPr>
      <w:r w:rsidRPr="00110931">
        <w:rPr>
          <w:rFonts w:ascii="Times New Roman" w:hAnsi="Times New Roman" w:cs="Times New Roman"/>
          <w:b/>
          <w:color w:val="FF0000"/>
          <w:sz w:val="32"/>
        </w:rPr>
        <w:t xml:space="preserve">VI. </w:t>
      </w:r>
      <w:r w:rsidRPr="00110931">
        <w:rPr>
          <w:rFonts w:ascii="Times New Roman" w:hAnsi="Times New Roman" w:cs="Times New Roman"/>
          <w:b/>
          <w:color w:val="FF0000"/>
          <w:sz w:val="32"/>
        </w:rPr>
        <w:tab/>
      </w:r>
      <w:r w:rsidR="008754FA" w:rsidRPr="00110931">
        <w:rPr>
          <w:rFonts w:ascii="Times New Roman" w:hAnsi="Times New Roman" w:cs="Times New Roman"/>
          <w:b/>
          <w:color w:val="FF0000"/>
          <w:sz w:val="32"/>
          <w:u w:val="single"/>
        </w:rPr>
        <w:t>Seuils ventilatoires</w:t>
      </w:r>
    </w:p>
    <w:p w:rsidR="00605513" w:rsidRPr="008754FA" w:rsidRDefault="008754FA" w:rsidP="00711B01">
      <w:pPr>
        <w:rPr>
          <w:b/>
          <w:i/>
        </w:rPr>
      </w:pPr>
      <w:r w:rsidRPr="008754FA">
        <w:rPr>
          <w:b/>
          <w:i/>
        </w:rPr>
        <w:t>Il existe 2 seuils ventilatoires (ou pour la santé ou pour la performance)</w:t>
      </w:r>
      <w:r w:rsidR="00605513">
        <w:rPr>
          <w:b/>
          <w:i/>
        </w:rPr>
        <w:t> :</w:t>
      </w:r>
      <w:r w:rsidR="00605513">
        <w:rPr>
          <w:b/>
          <w:i/>
        </w:rPr>
        <w:br/>
      </w:r>
    </w:p>
    <w:p w:rsidR="008754FA" w:rsidRDefault="00605513" w:rsidP="00711B01">
      <w:r w:rsidRPr="00605513">
        <w:rPr>
          <w:b/>
          <w:color w:val="FF0000"/>
        </w:rPr>
        <w:t>•</w:t>
      </w:r>
      <w:r>
        <w:t xml:space="preserve"> </w:t>
      </w:r>
      <w:r w:rsidR="008754FA" w:rsidRPr="00605513">
        <w:rPr>
          <w:sz w:val="28"/>
        </w:rPr>
        <w:t>SV</w:t>
      </w:r>
      <w:r w:rsidR="008754FA" w:rsidRPr="00605513">
        <w:rPr>
          <w:b/>
          <w:sz w:val="28"/>
          <w:u w:val="double"/>
        </w:rPr>
        <w:t>1</w:t>
      </w:r>
      <w:r w:rsidR="008754FA" w:rsidRPr="00605513">
        <w:rPr>
          <w:sz w:val="28"/>
        </w:rPr>
        <w:t xml:space="preserve"> </w:t>
      </w:r>
      <w:r w:rsidR="008754FA">
        <w:t>représenterait le « </w:t>
      </w:r>
      <w:r w:rsidR="008754FA" w:rsidRPr="00605513">
        <w:rPr>
          <w:b/>
          <w:color w:val="FF0000"/>
          <w:sz w:val="28"/>
        </w:rPr>
        <w:t>seuil d’adaptation ventilatoire</w:t>
      </w:r>
      <w:r w:rsidR="008754FA" w:rsidRPr="00605513">
        <w:rPr>
          <w:color w:val="FF0000"/>
          <w:sz w:val="28"/>
        </w:rPr>
        <w:t> </w:t>
      </w:r>
      <w:r w:rsidR="008754FA">
        <w:t>»</w:t>
      </w:r>
      <w:r>
        <w:br/>
        <w:t xml:space="preserve">= </w:t>
      </w:r>
      <w:r w:rsidR="008754FA">
        <w:t xml:space="preserve">Indice de </w:t>
      </w:r>
      <w:r w:rsidR="008754FA" w:rsidRPr="00605513">
        <w:rPr>
          <w:b/>
          <w:color w:val="008000"/>
        </w:rPr>
        <w:t>l’endurance aérobie</w:t>
      </w:r>
      <w:r w:rsidR="008754FA">
        <w:t xml:space="preserve">. En travaillant au-dessus de SV1, on travaille efficacement son endurance. Il sert aussi de référence pour </w:t>
      </w:r>
      <w:r w:rsidR="008754FA" w:rsidRPr="00605513">
        <w:rPr>
          <w:b/>
          <w:color w:val="008000"/>
        </w:rPr>
        <w:t>ré-entrainer certains malades</w:t>
      </w:r>
      <w:r w:rsidR="008754FA" w:rsidRPr="00605513">
        <w:rPr>
          <w:color w:val="008000"/>
        </w:rPr>
        <w:t xml:space="preserve"> </w:t>
      </w:r>
      <w:r w:rsidR="008754FA">
        <w:t>(</w:t>
      </w:r>
      <w:r w:rsidR="008754FA" w:rsidRPr="00605513">
        <w:rPr>
          <w:i/>
        </w:rPr>
        <w:t>insuffisants cardiaques, diabétiques, asthmatiques</w:t>
      </w:r>
      <w:r w:rsidR="008754FA">
        <w:t>,…)</w:t>
      </w:r>
    </w:p>
    <w:p w:rsidR="008754FA" w:rsidRDefault="008754FA" w:rsidP="00711B01">
      <w:r>
        <w:t>Chez un sportif « </w:t>
      </w:r>
      <w:r w:rsidRPr="00605513">
        <w:rPr>
          <w:i/>
        </w:rPr>
        <w:t>endurant</w:t>
      </w:r>
      <w:r>
        <w:t xml:space="preserve"> », SV1 se situe au-delà de </w:t>
      </w:r>
      <w:r w:rsidRPr="00605513">
        <w:rPr>
          <w:b/>
          <w:color w:val="FF0000"/>
        </w:rPr>
        <w:t>55% de la VO</w:t>
      </w:r>
      <w:r w:rsidRPr="00605513">
        <w:rPr>
          <w:b/>
          <w:color w:val="FF0000"/>
          <w:vertAlign w:val="subscript"/>
        </w:rPr>
        <w:t>2</w:t>
      </w:r>
      <w:r w:rsidRPr="00605513">
        <w:rPr>
          <w:b/>
          <w:color w:val="FF0000"/>
        </w:rPr>
        <w:t>max</w:t>
      </w:r>
      <w:r>
        <w:t xml:space="preserve">. Pour une personne pas trop sportive, on est aux alentours de </w:t>
      </w:r>
      <w:r w:rsidRPr="00605513">
        <w:rPr>
          <w:b/>
          <w:color w:val="FF0000"/>
        </w:rPr>
        <w:t>40% de la VO</w:t>
      </w:r>
      <w:r w:rsidRPr="00605513">
        <w:rPr>
          <w:b/>
          <w:color w:val="FF0000"/>
          <w:vertAlign w:val="subscript"/>
        </w:rPr>
        <w:t>2</w:t>
      </w:r>
      <w:r w:rsidRPr="00605513">
        <w:rPr>
          <w:b/>
          <w:color w:val="FF0000"/>
        </w:rPr>
        <w:t>max</w:t>
      </w:r>
      <w:r>
        <w:t>.</w:t>
      </w:r>
    </w:p>
    <w:p w:rsidR="008754FA" w:rsidRDefault="008754FA" w:rsidP="00711B01">
      <w:r>
        <w:t>Chez un sportif de très haut niveau, ce seuil n’a pas trop d’intérêt. Il faut qu’il soit sur des intensités plus élevées.</w:t>
      </w:r>
    </w:p>
    <w:p w:rsidR="008754FA" w:rsidRDefault="008754FA" w:rsidP="00711B01"/>
    <w:p w:rsidR="00605513" w:rsidRDefault="00605513" w:rsidP="00711B01"/>
    <w:p w:rsidR="008754FA" w:rsidRDefault="00605513" w:rsidP="00711B01">
      <w:r w:rsidRPr="00605513">
        <w:rPr>
          <w:b/>
          <w:color w:val="FF0000"/>
        </w:rPr>
        <w:t>•</w:t>
      </w:r>
      <w:r>
        <w:t xml:space="preserve"> </w:t>
      </w:r>
      <w:r w:rsidR="008754FA" w:rsidRPr="00605513">
        <w:rPr>
          <w:sz w:val="28"/>
        </w:rPr>
        <w:t>SV</w:t>
      </w:r>
      <w:r w:rsidRPr="00605513">
        <w:rPr>
          <w:b/>
          <w:sz w:val="28"/>
          <w:u w:val="double"/>
        </w:rPr>
        <w:t>2</w:t>
      </w:r>
      <w:r w:rsidR="008754FA">
        <w:t xml:space="preserve"> représenterait le « </w:t>
      </w:r>
      <w:r w:rsidR="008754FA" w:rsidRPr="00605513">
        <w:rPr>
          <w:b/>
          <w:color w:val="FF0000"/>
          <w:sz w:val="28"/>
        </w:rPr>
        <w:t>seuil d’inadaptation ventilatoire</w:t>
      </w:r>
      <w:r w:rsidR="008754FA" w:rsidRPr="00605513">
        <w:rPr>
          <w:color w:val="FF0000"/>
          <w:sz w:val="28"/>
        </w:rPr>
        <w:t> </w:t>
      </w:r>
      <w:r w:rsidR="008754FA">
        <w:t>»</w:t>
      </w:r>
      <w:r>
        <w:br/>
      </w:r>
      <w:r w:rsidR="008754FA" w:rsidRPr="00605513">
        <w:rPr>
          <w:u w:val="single"/>
        </w:rPr>
        <w:t>Hyper</w:t>
      </w:r>
      <w:r w:rsidR="008754FA">
        <w:t xml:space="preserve">ventilation, la respiration n’est </w:t>
      </w:r>
      <w:r w:rsidR="008754FA" w:rsidRPr="00605513">
        <w:rPr>
          <w:b/>
        </w:rPr>
        <w:t>plus maîtrisée</w:t>
      </w:r>
      <w:r w:rsidR="008754FA">
        <w:t xml:space="preserve"> et devient anarchique.</w:t>
      </w:r>
      <w:r>
        <w:br/>
      </w:r>
      <w:r w:rsidR="008754FA">
        <w:t>Cette 2</w:t>
      </w:r>
      <w:r w:rsidR="008754FA" w:rsidRPr="008754FA">
        <w:rPr>
          <w:vertAlign w:val="superscript"/>
        </w:rPr>
        <w:t>ème</w:t>
      </w:r>
      <w:r w:rsidR="008754FA">
        <w:t xml:space="preserve"> cassure est expliquée par la production </w:t>
      </w:r>
      <w:r w:rsidR="008754FA" w:rsidRPr="00605513">
        <w:rPr>
          <w:b/>
          <w:color w:val="FF0000"/>
        </w:rPr>
        <w:t>de lactate et de H+</w:t>
      </w:r>
      <w:r w:rsidR="008754FA" w:rsidRPr="00605513">
        <w:rPr>
          <w:color w:val="FF0000"/>
        </w:rPr>
        <w:t xml:space="preserve"> </w:t>
      </w:r>
      <w:r w:rsidR="008754FA">
        <w:t>qui ne peuvent plus être compensées.</w:t>
      </w:r>
      <w:r>
        <w:br/>
      </w:r>
      <w:r>
        <w:br/>
      </w:r>
      <w:r w:rsidR="008754FA">
        <w:t xml:space="preserve">Chez un sportif, SV2 se situe au-delà de </w:t>
      </w:r>
      <w:r w:rsidR="008754FA" w:rsidRPr="00605513">
        <w:rPr>
          <w:b/>
          <w:color w:val="FF0000"/>
        </w:rPr>
        <w:t>80% de la VO</w:t>
      </w:r>
      <w:r w:rsidR="008754FA" w:rsidRPr="00605513">
        <w:rPr>
          <w:b/>
          <w:color w:val="FF0000"/>
          <w:vertAlign w:val="subscript"/>
        </w:rPr>
        <w:t>2</w:t>
      </w:r>
      <w:r w:rsidR="008754FA" w:rsidRPr="00605513">
        <w:rPr>
          <w:b/>
          <w:color w:val="FF0000"/>
        </w:rPr>
        <w:t>max</w:t>
      </w:r>
      <w:r w:rsidR="008754FA">
        <w:t>. Si on franchi ce seuil-là, on « </w:t>
      </w:r>
      <w:r w:rsidR="008754FA" w:rsidRPr="00605513">
        <w:rPr>
          <w:i/>
        </w:rPr>
        <w:t>explose</w:t>
      </w:r>
      <w:r w:rsidR="008754FA">
        <w:t xml:space="preserve"> », on ne respire plus correctement.  On va devoir s’arrêter. </w:t>
      </w:r>
    </w:p>
    <w:p w:rsidR="008754FA" w:rsidRDefault="008754FA" w:rsidP="00711B01"/>
    <w:p w:rsidR="008754FA" w:rsidRDefault="008754FA" w:rsidP="00711B01"/>
    <w:p w:rsidR="008754FA" w:rsidRDefault="008754FA" w:rsidP="00711B01"/>
    <w:p w:rsidR="008754FA" w:rsidRDefault="008754FA" w:rsidP="00711B01"/>
    <w:p w:rsidR="008754FA" w:rsidRPr="00F4722E" w:rsidRDefault="00605513" w:rsidP="00F4722E">
      <w:pPr>
        <w:pStyle w:val="Paragraphedeliste"/>
        <w:numPr>
          <w:ilvl w:val="0"/>
          <w:numId w:val="12"/>
        </w:numPr>
        <w:rPr>
          <w:b/>
          <w:color w:val="008000"/>
          <w:sz w:val="28"/>
          <w:u w:val="single"/>
        </w:rPr>
      </w:pPr>
      <w:r w:rsidRPr="00F4722E">
        <w:rPr>
          <w:b/>
          <w:noProof/>
          <w:color w:val="008000"/>
          <w:sz w:val="28"/>
          <w:lang w:eastAsia="fr-FR"/>
        </w:rPr>
        <w:lastRenderedPageBreak/>
        <w:drawing>
          <wp:anchor distT="0" distB="0" distL="114300" distR="114300" simplePos="0" relativeHeight="251664384" behindDoc="1" locked="0" layoutInCell="1" allowOverlap="1" wp14:anchorId="7327FE85" wp14:editId="605C2741">
            <wp:simplePos x="0" y="0"/>
            <wp:positionH relativeFrom="column">
              <wp:posOffset>2767965</wp:posOffset>
            </wp:positionH>
            <wp:positionV relativeFrom="paragraph">
              <wp:posOffset>-208280</wp:posOffset>
            </wp:positionV>
            <wp:extent cx="4124960" cy="2968625"/>
            <wp:effectExtent l="0" t="0" r="8890" b="3175"/>
            <wp:wrapTight wrapText="bothSides">
              <wp:wrapPolygon edited="0">
                <wp:start x="0" y="0"/>
                <wp:lineTo x="0" y="21484"/>
                <wp:lineTo x="21547" y="21484"/>
                <wp:lineTo x="21547"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24755" t="33241" r="46123" b="29474"/>
                    <a:stretch/>
                  </pic:blipFill>
                  <pic:spPr bwMode="auto">
                    <a:xfrm>
                      <a:off x="0" y="0"/>
                      <a:ext cx="4124960" cy="2968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54FA" w:rsidRPr="00F4722E">
        <w:rPr>
          <w:b/>
          <w:color w:val="008000"/>
          <w:sz w:val="28"/>
          <w:u w:val="single"/>
        </w:rPr>
        <w:t>Sur le plan graphique :</w:t>
      </w:r>
    </w:p>
    <w:p w:rsidR="00605513" w:rsidRPr="00F4722E" w:rsidRDefault="00605513" w:rsidP="00711B01">
      <w:pPr>
        <w:rPr>
          <w:b/>
          <w:color w:val="FF0000"/>
          <w:sz w:val="24"/>
          <w:u w:val="single"/>
        </w:rPr>
      </w:pPr>
      <w:r w:rsidRPr="00F4722E">
        <w:rPr>
          <w:b/>
          <w:color w:val="FF0000"/>
          <w:sz w:val="24"/>
          <w:u w:val="single"/>
        </w:rPr>
        <w:t>1</w:t>
      </w:r>
      <w:r w:rsidRPr="00F4722E">
        <w:rPr>
          <w:b/>
          <w:color w:val="FF0000"/>
          <w:sz w:val="24"/>
          <w:u w:val="single"/>
          <w:vertAlign w:val="superscript"/>
        </w:rPr>
        <w:t>er</w:t>
      </w:r>
      <w:r w:rsidRPr="00F4722E">
        <w:rPr>
          <w:b/>
          <w:color w:val="FF0000"/>
          <w:sz w:val="24"/>
          <w:u w:val="single"/>
        </w:rPr>
        <w:t xml:space="preserve"> seuil ventilatoire :</w:t>
      </w:r>
    </w:p>
    <w:p w:rsidR="00605513" w:rsidRPr="00605513" w:rsidRDefault="00605513" w:rsidP="00711B01">
      <w:r w:rsidRPr="00605513">
        <w:t>Evolution de la ventilation à l’exercice</w:t>
      </w:r>
    </w:p>
    <w:p w:rsidR="00605513" w:rsidRPr="00605513" w:rsidRDefault="00605513" w:rsidP="00605513">
      <w:pPr>
        <w:pStyle w:val="Paragraphedeliste"/>
        <w:numPr>
          <w:ilvl w:val="0"/>
          <w:numId w:val="4"/>
        </w:numPr>
      </w:pPr>
      <w:r w:rsidRPr="00605513">
        <w:t>Mise en évidence du seuil ventilatoire</w:t>
      </w:r>
    </w:p>
    <w:p w:rsidR="008754FA" w:rsidRDefault="008754FA" w:rsidP="00711B01">
      <w:r>
        <w:t>Au lieu d’évoluer de façon linéaire, ça monte d’</w:t>
      </w:r>
      <w:r w:rsidR="00605513">
        <w:t>un coup. On appelle ç</w:t>
      </w:r>
      <w:r>
        <w:t>a le 1</w:t>
      </w:r>
      <w:r w:rsidRPr="008754FA">
        <w:rPr>
          <w:vertAlign w:val="superscript"/>
        </w:rPr>
        <w:t>er</w:t>
      </w:r>
      <w:r>
        <w:t xml:space="preserve"> seuil ventilatoire</w:t>
      </w:r>
      <w:r w:rsidR="00605513">
        <w:t>, o</w:t>
      </w:r>
      <w:r>
        <w:t xml:space="preserve">u le seuil d’adaptation ventilatoire. C’est l’intensité à partir de laquelle ça va </w:t>
      </w:r>
      <w:proofErr w:type="spellStart"/>
      <w:r w:rsidR="00605513">
        <w:t>commencé</w:t>
      </w:r>
      <w:proofErr w:type="spellEnd"/>
      <w:r>
        <w:t xml:space="preserve"> à être plus dur (</w:t>
      </w:r>
      <w:r w:rsidRPr="00605513">
        <w:rPr>
          <w:i/>
        </w:rPr>
        <w:t>Exemple pour la réadaptation</w:t>
      </w:r>
      <w:r>
        <w:t xml:space="preserve">). </w:t>
      </w:r>
    </w:p>
    <w:p w:rsidR="00605513" w:rsidRDefault="00605513" w:rsidP="00711B01"/>
    <w:p w:rsidR="00605513" w:rsidRPr="00F4722E" w:rsidRDefault="00605513" w:rsidP="00711B01">
      <w:pPr>
        <w:rPr>
          <w:b/>
          <w:color w:val="FF0000"/>
          <w:sz w:val="24"/>
          <w:u w:val="single"/>
        </w:rPr>
      </w:pPr>
      <w:r w:rsidRPr="00F4722E">
        <w:rPr>
          <w:noProof/>
          <w:color w:val="FF0000"/>
          <w:lang w:eastAsia="fr-FR"/>
        </w:rPr>
        <w:drawing>
          <wp:anchor distT="0" distB="0" distL="114300" distR="114300" simplePos="0" relativeHeight="251665408" behindDoc="1" locked="0" layoutInCell="1" allowOverlap="1" wp14:anchorId="25B0E413" wp14:editId="0E2A670D">
            <wp:simplePos x="0" y="0"/>
            <wp:positionH relativeFrom="column">
              <wp:posOffset>5715</wp:posOffset>
            </wp:positionH>
            <wp:positionV relativeFrom="paragraph">
              <wp:posOffset>324485</wp:posOffset>
            </wp:positionV>
            <wp:extent cx="4072255" cy="2885440"/>
            <wp:effectExtent l="0" t="0" r="4445" b="0"/>
            <wp:wrapTight wrapText="bothSides">
              <wp:wrapPolygon edited="0">
                <wp:start x="0" y="0"/>
                <wp:lineTo x="0" y="21391"/>
                <wp:lineTo x="21523" y="21391"/>
                <wp:lineTo x="21523"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18886" t="26169" r="41551" b="23970"/>
                    <a:stretch/>
                  </pic:blipFill>
                  <pic:spPr bwMode="auto">
                    <a:xfrm>
                      <a:off x="0" y="0"/>
                      <a:ext cx="4072255" cy="2885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4722E">
        <w:rPr>
          <w:b/>
          <w:color w:val="FF0000"/>
          <w:sz w:val="24"/>
          <w:u w:val="single"/>
        </w:rPr>
        <w:t>2</w:t>
      </w:r>
      <w:r w:rsidRPr="00F4722E">
        <w:rPr>
          <w:b/>
          <w:color w:val="FF0000"/>
          <w:sz w:val="24"/>
          <w:u w:val="single"/>
          <w:vertAlign w:val="superscript"/>
        </w:rPr>
        <w:t>ème</w:t>
      </w:r>
      <w:r w:rsidRPr="00F4722E">
        <w:rPr>
          <w:b/>
          <w:color w:val="FF0000"/>
          <w:sz w:val="24"/>
          <w:u w:val="single"/>
        </w:rPr>
        <w:t xml:space="preserve"> seuil ventilatoire :</w:t>
      </w:r>
    </w:p>
    <w:p w:rsidR="00605513" w:rsidRDefault="00605513" w:rsidP="00711B01"/>
    <w:p w:rsidR="008754FA" w:rsidRDefault="008754FA" w:rsidP="00711B01"/>
    <w:p w:rsidR="00605513" w:rsidRDefault="00605513" w:rsidP="00711B01"/>
    <w:p w:rsidR="008754FA" w:rsidRDefault="008754FA" w:rsidP="00711B01">
      <w:r>
        <w:t>Pour le SV2 on a à nouveau un</w:t>
      </w:r>
      <w:r w:rsidR="00605513">
        <w:t>e</w:t>
      </w:r>
      <w:r>
        <w:t xml:space="preserve"> augmentation. </w:t>
      </w:r>
    </w:p>
    <w:p w:rsidR="008754FA" w:rsidRDefault="008754FA" w:rsidP="00711B01">
      <w:r>
        <w:t xml:space="preserve">Pour les </w:t>
      </w:r>
      <w:r w:rsidR="00605513">
        <w:t>problèmes</w:t>
      </w:r>
      <w:r>
        <w:t xml:space="preserve"> de santé, c’est </w:t>
      </w:r>
      <w:r w:rsidRPr="00605513">
        <w:rPr>
          <w:u w:val="single"/>
        </w:rPr>
        <w:t>TOUJOURS</w:t>
      </w:r>
      <w:r>
        <w:t xml:space="preserve"> SV1. Pour les sportifs de haut niveau c’est SV2.</w:t>
      </w:r>
    </w:p>
    <w:p w:rsidR="008754FA" w:rsidRDefault="008754FA" w:rsidP="00711B01"/>
    <w:p w:rsidR="00605513" w:rsidRDefault="00605513" w:rsidP="00711B01"/>
    <w:p w:rsidR="00605513" w:rsidRDefault="00605513" w:rsidP="00711B01"/>
    <w:p w:rsidR="00605513" w:rsidRPr="00F4722E" w:rsidRDefault="00605513" w:rsidP="00F4722E">
      <w:pPr>
        <w:pStyle w:val="Paragraphedeliste"/>
        <w:numPr>
          <w:ilvl w:val="0"/>
          <w:numId w:val="12"/>
        </w:numPr>
        <w:rPr>
          <w:b/>
          <w:color w:val="008000"/>
          <w:sz w:val="28"/>
          <w:u w:val="single"/>
        </w:rPr>
      </w:pPr>
      <w:r w:rsidRPr="00F4722E">
        <w:rPr>
          <w:noProof/>
          <w:color w:val="008000"/>
          <w:sz w:val="28"/>
          <w:lang w:eastAsia="fr-FR"/>
        </w:rPr>
        <w:drawing>
          <wp:anchor distT="0" distB="0" distL="114300" distR="114300" simplePos="0" relativeHeight="251666432" behindDoc="1" locked="0" layoutInCell="1" allowOverlap="1" wp14:anchorId="66F35C69" wp14:editId="212D1E89">
            <wp:simplePos x="0" y="0"/>
            <wp:positionH relativeFrom="column">
              <wp:posOffset>5715</wp:posOffset>
            </wp:positionH>
            <wp:positionV relativeFrom="paragraph">
              <wp:posOffset>513715</wp:posOffset>
            </wp:positionV>
            <wp:extent cx="2875280" cy="3158490"/>
            <wp:effectExtent l="0" t="0" r="1270" b="3810"/>
            <wp:wrapTight wrapText="bothSides">
              <wp:wrapPolygon edited="0">
                <wp:start x="0" y="0"/>
                <wp:lineTo x="0" y="21496"/>
                <wp:lineTo x="21466" y="21496"/>
                <wp:lineTo x="21466"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24743" t="24754" r="42743" b="11712"/>
                    <a:stretch/>
                  </pic:blipFill>
                  <pic:spPr bwMode="auto">
                    <a:xfrm>
                      <a:off x="0" y="0"/>
                      <a:ext cx="2875280" cy="3158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4722E">
        <w:rPr>
          <w:b/>
          <w:color w:val="008000"/>
          <w:sz w:val="28"/>
          <w:u w:val="single"/>
        </w:rPr>
        <w:t>Evolution de l’équivalent respiratoire en dioxyde de carbone (VE/VCO</w:t>
      </w:r>
      <w:r w:rsidRPr="00F4722E">
        <w:rPr>
          <w:b/>
          <w:color w:val="008000"/>
          <w:sz w:val="28"/>
          <w:u w:val="single"/>
          <w:vertAlign w:val="subscript"/>
        </w:rPr>
        <w:t>2</w:t>
      </w:r>
      <w:r w:rsidRPr="00F4722E">
        <w:rPr>
          <w:b/>
          <w:color w:val="008000"/>
          <w:sz w:val="28"/>
          <w:u w:val="single"/>
        </w:rPr>
        <w:t>) et de l’équivalent respiratoire en oxygène (VE/VO</w:t>
      </w:r>
      <w:r w:rsidRPr="00F4722E">
        <w:rPr>
          <w:b/>
          <w:color w:val="008000"/>
          <w:sz w:val="28"/>
          <w:u w:val="single"/>
          <w:vertAlign w:val="subscript"/>
        </w:rPr>
        <w:t>2</w:t>
      </w:r>
      <w:r w:rsidRPr="00F4722E">
        <w:rPr>
          <w:b/>
          <w:color w:val="008000"/>
          <w:sz w:val="28"/>
          <w:u w:val="single"/>
        </w:rPr>
        <w:t>) lors d’un exercice d’intensité croissante</w:t>
      </w:r>
    </w:p>
    <w:p w:rsidR="00605513" w:rsidRDefault="00605513" w:rsidP="00711B01"/>
    <w:p w:rsidR="008754FA" w:rsidRDefault="008754FA" w:rsidP="00711B01"/>
    <w:p w:rsidR="00605513" w:rsidRDefault="00605513" w:rsidP="00711B01"/>
    <w:p w:rsidR="008754FA" w:rsidRDefault="008754FA" w:rsidP="00711B01">
      <w:r>
        <w:t>VE / VO</w:t>
      </w:r>
      <w:r w:rsidRPr="00605513">
        <w:rPr>
          <w:vertAlign w:val="subscript"/>
        </w:rPr>
        <w:t xml:space="preserve">2 </w:t>
      </w:r>
      <w:r>
        <w:t>ou VE/VCO</w:t>
      </w:r>
      <w:r w:rsidRPr="00605513">
        <w:rPr>
          <w:vertAlign w:val="subscript"/>
        </w:rPr>
        <w:t>2</w:t>
      </w:r>
      <w:r>
        <w:t xml:space="preserve"> </w:t>
      </w:r>
      <w:r w:rsidR="00605513">
        <w:t xml:space="preserve">sont des </w:t>
      </w:r>
      <w:r w:rsidR="00605513" w:rsidRPr="00605513">
        <w:rPr>
          <w:b/>
          <w:color w:val="FF0000"/>
        </w:rPr>
        <w:t>é</w:t>
      </w:r>
      <w:r w:rsidRPr="00605513">
        <w:rPr>
          <w:b/>
          <w:color w:val="FF0000"/>
        </w:rPr>
        <w:t>quivalent</w:t>
      </w:r>
      <w:r w:rsidR="00605513">
        <w:rPr>
          <w:b/>
          <w:color w:val="FF0000"/>
        </w:rPr>
        <w:t>s</w:t>
      </w:r>
      <w:r w:rsidRPr="00605513">
        <w:rPr>
          <w:b/>
          <w:color w:val="FF0000"/>
        </w:rPr>
        <w:t xml:space="preserve"> respiratoire</w:t>
      </w:r>
      <w:r w:rsidR="00605513">
        <w:rPr>
          <w:b/>
          <w:color w:val="FF0000"/>
        </w:rPr>
        <w:t>s.</w:t>
      </w:r>
    </w:p>
    <w:p w:rsidR="008754FA" w:rsidRDefault="008754FA" w:rsidP="00711B01">
      <w:r>
        <w:t>Qua</w:t>
      </w:r>
      <w:r w:rsidR="00605513">
        <w:t>nd la personne est à 300Watt elle est à</w:t>
      </w:r>
      <w:r>
        <w:t xml:space="preserve"> SV1, à 400Watt elle est à SV2. </w:t>
      </w:r>
    </w:p>
    <w:p w:rsidR="008754FA" w:rsidRDefault="008754FA" w:rsidP="00711B01"/>
    <w:p w:rsidR="00F21334" w:rsidRPr="00F4722E" w:rsidRDefault="00EB0419" w:rsidP="00110931">
      <w:pPr>
        <w:pStyle w:val="Paragraphedeliste"/>
        <w:numPr>
          <w:ilvl w:val="0"/>
          <w:numId w:val="17"/>
        </w:numPr>
        <w:rPr>
          <w:rFonts w:ascii="Times New Roman" w:hAnsi="Times New Roman" w:cs="Times New Roman"/>
          <w:b/>
          <w:color w:val="FF0000"/>
          <w:sz w:val="32"/>
          <w:u w:val="single"/>
        </w:rPr>
      </w:pPr>
      <w:r w:rsidRPr="00F4722E">
        <w:rPr>
          <w:rFonts w:ascii="Times New Roman" w:hAnsi="Times New Roman" w:cs="Times New Roman"/>
          <w:noProof/>
          <w:color w:val="FF0000"/>
          <w:szCs w:val="20"/>
          <w:lang w:eastAsia="fr-FR"/>
        </w:rPr>
        <w:lastRenderedPageBreak/>
        <w:drawing>
          <wp:anchor distT="0" distB="0" distL="114300" distR="114300" simplePos="0" relativeHeight="251691008" behindDoc="1" locked="0" layoutInCell="1" allowOverlap="1" wp14:anchorId="7E522CFD" wp14:editId="3194EF68">
            <wp:simplePos x="0" y="0"/>
            <wp:positionH relativeFrom="column">
              <wp:posOffset>-362585</wp:posOffset>
            </wp:positionH>
            <wp:positionV relativeFrom="paragraph">
              <wp:posOffset>361950</wp:posOffset>
            </wp:positionV>
            <wp:extent cx="3230245" cy="2588260"/>
            <wp:effectExtent l="0" t="0" r="8255" b="2540"/>
            <wp:wrapTight wrapText="bothSides">
              <wp:wrapPolygon edited="0">
                <wp:start x="0" y="0"/>
                <wp:lineTo x="0" y="21462"/>
                <wp:lineTo x="21528" y="21462"/>
                <wp:lineTo x="21528" y="0"/>
                <wp:lineTo x="0" y="0"/>
              </wp:wrapPolygon>
            </wp:wrapTight>
            <wp:docPr id="17" name="Image 17" descr="http://www.alessandroconti.ch/coursbio/Biologiehumaine/fr/image/poumon_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alessandroconti.ch/coursbio/Biologiehumaine/fr/image/poumon_detai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0245" cy="2588260"/>
                    </a:xfrm>
                    <a:prstGeom prst="rect">
                      <a:avLst/>
                    </a:prstGeom>
                    <a:noFill/>
                    <a:ln>
                      <a:noFill/>
                    </a:ln>
                  </pic:spPr>
                </pic:pic>
              </a:graphicData>
            </a:graphic>
            <wp14:sizeRelH relativeFrom="page">
              <wp14:pctWidth>0</wp14:pctWidth>
            </wp14:sizeRelH>
            <wp14:sizeRelV relativeFrom="page">
              <wp14:pctHeight>0</wp14:pctHeight>
            </wp14:sizeRelV>
          </wp:anchor>
        </w:drawing>
      </w:r>
      <w:r w:rsidR="00F21334" w:rsidRPr="00F4722E">
        <w:rPr>
          <w:rFonts w:ascii="Times New Roman" w:hAnsi="Times New Roman" w:cs="Times New Roman"/>
          <w:b/>
          <w:color w:val="FF0000"/>
          <w:sz w:val="32"/>
          <w:u w:val="single"/>
        </w:rPr>
        <w:t>La diffusion alvéolo - capillaire</w:t>
      </w:r>
    </w:p>
    <w:p w:rsidR="00F21334" w:rsidRDefault="00F21334" w:rsidP="00274F5D">
      <w:pPr>
        <w:jc w:val="center"/>
      </w:pPr>
    </w:p>
    <w:p w:rsidR="008754FA" w:rsidRDefault="008754FA" w:rsidP="00711B01"/>
    <w:p w:rsidR="00F21334" w:rsidRDefault="00F21334" w:rsidP="00711B01">
      <w:r>
        <w:t>S’il y a plus d’oxygène dans les al</w:t>
      </w:r>
      <w:r w:rsidR="00274F5D">
        <w:t>v</w:t>
      </w:r>
      <w:r>
        <w:t>éoles q</w:t>
      </w:r>
      <w:r w:rsidR="00274F5D">
        <w:t>ue dans le sang, ç</w:t>
      </w:r>
      <w:r>
        <w:t xml:space="preserve">a va diffuser, dû aux </w:t>
      </w:r>
      <w:r w:rsidRPr="00274F5D">
        <w:rPr>
          <w:b/>
          <w:color w:val="008000"/>
        </w:rPr>
        <w:t>gradients de pression</w:t>
      </w:r>
      <w:r>
        <w:t xml:space="preserve">. </w:t>
      </w:r>
    </w:p>
    <w:p w:rsidR="00F21334" w:rsidRDefault="00F21334" w:rsidP="00711B01">
      <w:r>
        <w:t xml:space="preserve">Quand on a des pathologies pulmonaires, on perd le fonctionnement d’une bonne partie des alvéoles, il y a donc de moins en moins d’oxygène aux tissus, car il n’y a pas d’autres moyens d’amener de l’oxygène. </w:t>
      </w:r>
    </w:p>
    <w:p w:rsidR="00EB0419" w:rsidRDefault="00EB0419" w:rsidP="00711B01">
      <w:r>
        <w:rPr>
          <w:rFonts w:ascii="Arial" w:hAnsi="Arial" w:cs="Arial"/>
          <w:noProof/>
          <w:sz w:val="21"/>
          <w:szCs w:val="21"/>
          <w:lang w:eastAsia="fr-FR"/>
        </w:rPr>
        <w:drawing>
          <wp:anchor distT="0" distB="0" distL="114300" distR="114300" simplePos="0" relativeHeight="251668480" behindDoc="1" locked="0" layoutInCell="1" allowOverlap="1" wp14:anchorId="0A2F1934" wp14:editId="4BE68F18">
            <wp:simplePos x="0" y="0"/>
            <wp:positionH relativeFrom="column">
              <wp:posOffset>-98425</wp:posOffset>
            </wp:positionH>
            <wp:positionV relativeFrom="paragraph">
              <wp:posOffset>347345</wp:posOffset>
            </wp:positionV>
            <wp:extent cx="3847465" cy="7433945"/>
            <wp:effectExtent l="0" t="0" r="635" b="0"/>
            <wp:wrapTight wrapText="bothSides">
              <wp:wrapPolygon edited="0">
                <wp:start x="0" y="0"/>
                <wp:lineTo x="0" y="21532"/>
                <wp:lineTo x="21497" y="21532"/>
                <wp:lineTo x="21497" y="0"/>
                <wp:lineTo x="0" y="0"/>
              </wp:wrapPolygon>
            </wp:wrapTight>
            <wp:docPr id="9" name="Image 9" descr="parcours_du_sang_dans_le_cor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cours_du_sang_dans_le_corp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7465" cy="7433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4F5D" w:rsidRDefault="00274F5D" w:rsidP="00711B01"/>
    <w:p w:rsidR="0050515B" w:rsidRDefault="0050515B" w:rsidP="00711B01">
      <w:pPr>
        <w:rPr>
          <w:b/>
          <w:color w:val="FF0000"/>
          <w:sz w:val="24"/>
          <w:u w:val="single"/>
        </w:rPr>
      </w:pPr>
    </w:p>
    <w:p w:rsidR="0050515B" w:rsidRDefault="0050515B" w:rsidP="00711B01">
      <w:pPr>
        <w:rPr>
          <w:b/>
          <w:color w:val="FF0000"/>
          <w:sz w:val="24"/>
          <w:u w:val="single"/>
        </w:rPr>
      </w:pPr>
    </w:p>
    <w:p w:rsidR="0050515B" w:rsidRDefault="0050515B" w:rsidP="00711B01">
      <w:pPr>
        <w:rPr>
          <w:b/>
          <w:color w:val="FF0000"/>
          <w:sz w:val="24"/>
          <w:u w:val="single"/>
        </w:rPr>
      </w:pPr>
    </w:p>
    <w:p w:rsidR="00274F5D" w:rsidRPr="00F4722E" w:rsidRDefault="00274F5D" w:rsidP="00711B01">
      <w:pPr>
        <w:rPr>
          <w:b/>
          <w:color w:val="008000"/>
          <w:sz w:val="24"/>
          <w:u w:val="single"/>
        </w:rPr>
      </w:pPr>
      <w:r w:rsidRPr="00F4722E">
        <w:rPr>
          <w:b/>
          <w:color w:val="008000"/>
          <w:sz w:val="24"/>
          <w:u w:val="single"/>
        </w:rPr>
        <w:t>Différentes pressions partielles d’O</w:t>
      </w:r>
      <w:r w:rsidRPr="00F4722E">
        <w:rPr>
          <w:b/>
          <w:color w:val="008000"/>
          <w:sz w:val="24"/>
          <w:u w:val="single"/>
          <w:vertAlign w:val="subscript"/>
        </w:rPr>
        <w:t>2</w:t>
      </w:r>
      <w:r w:rsidR="00691637" w:rsidRPr="00F4722E">
        <w:rPr>
          <w:b/>
          <w:color w:val="008000"/>
          <w:sz w:val="24"/>
          <w:u w:val="single"/>
          <w:vertAlign w:val="subscript"/>
        </w:rPr>
        <w:t xml:space="preserve"> </w:t>
      </w:r>
      <w:r w:rsidR="00691637" w:rsidRPr="00F4722E">
        <w:rPr>
          <w:b/>
          <w:color w:val="008000"/>
          <w:sz w:val="24"/>
          <w:u w:val="single"/>
        </w:rPr>
        <w:t>et CO</w:t>
      </w:r>
      <w:r w:rsidR="00691637" w:rsidRPr="00F4722E">
        <w:rPr>
          <w:b/>
          <w:color w:val="008000"/>
          <w:sz w:val="24"/>
          <w:u w:val="single"/>
          <w:vertAlign w:val="subscript"/>
        </w:rPr>
        <w:t>2</w:t>
      </w:r>
      <w:r w:rsidR="00691637" w:rsidRPr="00F4722E">
        <w:rPr>
          <w:b/>
          <w:color w:val="008000"/>
          <w:sz w:val="24"/>
          <w:u w:val="single"/>
        </w:rPr>
        <w:t xml:space="preserve"> entre alvéoles, sang et cellules expliquent le phénomène de diffusion</w:t>
      </w:r>
    </w:p>
    <w:p w:rsidR="00F21334" w:rsidRDefault="00F21334" w:rsidP="00711B01"/>
    <w:p w:rsidR="00F21334" w:rsidRPr="00691637" w:rsidRDefault="00F21334" w:rsidP="00711B01">
      <w:pPr>
        <w:rPr>
          <w:vertAlign w:val="subscript"/>
        </w:rPr>
      </w:pPr>
    </w:p>
    <w:p w:rsidR="00F21334" w:rsidRDefault="00F21334" w:rsidP="00711B01">
      <w:r>
        <w:t>La pression en oxygène est d’environ 160mm</w:t>
      </w:r>
      <w:r w:rsidR="0050515B">
        <w:t xml:space="preserve"> Hg dans l’air. Q</w:t>
      </w:r>
      <w:r>
        <w:t>uand on est dans l’alvéole on est à 104</w:t>
      </w:r>
      <w:r w:rsidR="0050515B">
        <w:t xml:space="preserve"> mm Hg</w:t>
      </w:r>
      <w:r>
        <w:t>. Dans le sang elle n’est plus qu’à 40</w:t>
      </w:r>
      <w:r w:rsidR="0050515B">
        <w:t xml:space="preserve"> mm Hg</w:t>
      </w:r>
      <w:r>
        <w:t xml:space="preserve">. La pression de l’oxygène va donc tomber. </w:t>
      </w:r>
      <w:r w:rsidRPr="0050515B">
        <w:rPr>
          <w:b/>
          <w:color w:val="FF0000"/>
        </w:rPr>
        <w:t xml:space="preserve">L’oxygène est capté par la cellule qui va garder </w:t>
      </w:r>
      <w:r w:rsidRPr="0050515B">
        <w:rPr>
          <w:b/>
          <w:color w:val="FF0000"/>
          <w:u w:val="single"/>
        </w:rPr>
        <w:t>TOUT</w:t>
      </w:r>
      <w:r w:rsidRPr="0050515B">
        <w:rPr>
          <w:b/>
          <w:color w:val="FF0000"/>
        </w:rPr>
        <w:t xml:space="preserve"> l’oxygène</w:t>
      </w:r>
      <w:r>
        <w:t xml:space="preserve">. Malheureusement la cellule n’arrive pas à tout retenir, il reste un peu </w:t>
      </w:r>
      <w:r w:rsidR="0050515B">
        <w:t>d’oxygène. Elle aura transformé</w:t>
      </w:r>
      <w:r>
        <w:t xml:space="preserve"> beaucoup d’O</w:t>
      </w:r>
      <w:r w:rsidRPr="0050515B">
        <w:rPr>
          <w:vertAlign w:val="subscript"/>
        </w:rPr>
        <w:t>2</w:t>
      </w:r>
      <w:r>
        <w:t xml:space="preserve"> avec libération de CO</w:t>
      </w:r>
      <w:r w:rsidRPr="0050515B">
        <w:rPr>
          <w:vertAlign w:val="subscript"/>
        </w:rPr>
        <w:t>2</w:t>
      </w:r>
      <w:r>
        <w:t xml:space="preserve"> qui va remonter dans le cœur et poumon, qui sera après évacué. </w:t>
      </w:r>
    </w:p>
    <w:p w:rsidR="00F21334" w:rsidRPr="0050515B" w:rsidRDefault="0050515B" w:rsidP="00711B01">
      <w:pPr>
        <w:rPr>
          <w:b/>
          <w:i/>
        </w:rPr>
      </w:pPr>
      <w:r>
        <w:rPr>
          <w:b/>
          <w:i/>
        </w:rPr>
        <w:br/>
      </w:r>
      <w:r w:rsidR="00F21334" w:rsidRPr="0050515B">
        <w:rPr>
          <w:b/>
          <w:i/>
        </w:rPr>
        <w:t>On rejette du CO</w:t>
      </w:r>
      <w:r w:rsidR="00F21334" w:rsidRPr="0050515B">
        <w:rPr>
          <w:b/>
          <w:i/>
          <w:vertAlign w:val="subscript"/>
        </w:rPr>
        <w:t>2</w:t>
      </w:r>
      <w:r w:rsidR="00F21334" w:rsidRPr="0050515B">
        <w:rPr>
          <w:b/>
          <w:i/>
        </w:rPr>
        <w:t xml:space="preserve"> à cause des gradient</w:t>
      </w:r>
      <w:r w:rsidRPr="0050515B">
        <w:rPr>
          <w:b/>
          <w:i/>
        </w:rPr>
        <w:t>s de pression.</w:t>
      </w:r>
    </w:p>
    <w:p w:rsidR="00F21334" w:rsidRDefault="00F21334" w:rsidP="00711B01"/>
    <w:p w:rsidR="0050515B" w:rsidRDefault="0050515B" w:rsidP="00711B01"/>
    <w:p w:rsidR="0050515B" w:rsidRDefault="0050515B" w:rsidP="00711B01"/>
    <w:p w:rsidR="00F21334" w:rsidRDefault="0050515B" w:rsidP="00711B01">
      <w:r>
        <w:rPr>
          <w:noProof/>
          <w:lang w:eastAsia="fr-FR"/>
        </w:rPr>
        <w:lastRenderedPageBreak/>
        <w:drawing>
          <wp:anchor distT="0" distB="0" distL="114300" distR="114300" simplePos="0" relativeHeight="251669504" behindDoc="1" locked="0" layoutInCell="1" allowOverlap="1" wp14:anchorId="670C7631" wp14:editId="641F13E9">
            <wp:simplePos x="0" y="0"/>
            <wp:positionH relativeFrom="column">
              <wp:posOffset>-77470</wp:posOffset>
            </wp:positionH>
            <wp:positionV relativeFrom="paragraph">
              <wp:posOffset>326390</wp:posOffset>
            </wp:positionV>
            <wp:extent cx="3693160" cy="878205"/>
            <wp:effectExtent l="0" t="0" r="2540" b="0"/>
            <wp:wrapTight wrapText="bothSides">
              <wp:wrapPolygon edited="0">
                <wp:start x="0" y="0"/>
                <wp:lineTo x="0" y="21085"/>
                <wp:lineTo x="21503" y="21085"/>
                <wp:lineTo x="21503"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7952" t="11316" r="34394" b="64284"/>
                    <a:stretch/>
                  </pic:blipFill>
                  <pic:spPr bwMode="auto">
                    <a:xfrm>
                      <a:off x="0" y="0"/>
                      <a:ext cx="3693160" cy="878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1334">
        <w:t>Si on monte en altitude on va avoir des changements au niveau de la pression totale.</w:t>
      </w:r>
    </w:p>
    <w:p w:rsidR="00F21334" w:rsidRDefault="00F21334" w:rsidP="00711B01">
      <w:r>
        <w:t>PLO</w:t>
      </w:r>
      <w:r w:rsidRPr="0050515B">
        <w:rPr>
          <w:vertAlign w:val="subscript"/>
        </w:rPr>
        <w:t>2</w:t>
      </w:r>
      <w:r>
        <w:t> : niveau de la bouche</w:t>
      </w:r>
      <w:r w:rsidR="0050515B">
        <w:br/>
        <w:t>PAO</w:t>
      </w:r>
      <w:r w:rsidR="0050515B" w:rsidRPr="0050515B">
        <w:rPr>
          <w:vertAlign w:val="subscript"/>
        </w:rPr>
        <w:t>2</w:t>
      </w:r>
      <w:r w:rsidR="0050515B">
        <w:t> : niveau de l’alvéole</w:t>
      </w:r>
      <w:r w:rsidR="0050515B">
        <w:br/>
      </w:r>
      <w:r>
        <w:t>PaO</w:t>
      </w:r>
      <w:r w:rsidRPr="0050515B">
        <w:rPr>
          <w:vertAlign w:val="subscript"/>
        </w:rPr>
        <w:t>2</w:t>
      </w:r>
      <w:r w:rsidR="0050515B">
        <w:t> : ni</w:t>
      </w:r>
      <w:r>
        <w:t>veau du sang</w:t>
      </w:r>
      <w:r w:rsidR="0050515B" w:rsidRPr="0050515B">
        <w:t xml:space="preserve"> </w:t>
      </w:r>
    </w:p>
    <w:p w:rsidR="0050515B" w:rsidRDefault="0050515B" w:rsidP="00711B01"/>
    <w:p w:rsidR="00F21334" w:rsidRDefault="00F21334" w:rsidP="00711B01">
      <w:r w:rsidRPr="0050515B">
        <w:rPr>
          <w:b/>
          <w:color w:val="FF0000"/>
          <w:u w:val="single"/>
        </w:rPr>
        <w:t>L’hypoxie</w:t>
      </w:r>
      <w:r w:rsidRPr="0050515B">
        <w:rPr>
          <w:color w:val="FF0000"/>
        </w:rPr>
        <w:t xml:space="preserve"> </w:t>
      </w:r>
      <w:r>
        <w:t xml:space="preserve">c’est quand on </w:t>
      </w:r>
      <w:r w:rsidRPr="0050515B">
        <w:rPr>
          <w:b/>
          <w:color w:val="008000"/>
        </w:rPr>
        <w:t>manque un peu d’oxygène</w:t>
      </w:r>
      <w:r>
        <w:t xml:space="preserve"> car la pression qu’il y a dans l’air n’est pas assez importante pour que </w:t>
      </w:r>
      <w:proofErr w:type="spellStart"/>
      <w:r>
        <w:t>ca</w:t>
      </w:r>
      <w:proofErr w:type="spellEnd"/>
      <w:r>
        <w:t xml:space="preserve"> </w:t>
      </w:r>
      <w:proofErr w:type="spellStart"/>
      <w:r w:rsidR="0050515B">
        <w:t>re-</w:t>
      </w:r>
      <w:r>
        <w:t>tombe</w:t>
      </w:r>
      <w:proofErr w:type="spellEnd"/>
      <w:r>
        <w:t>.</w:t>
      </w:r>
    </w:p>
    <w:p w:rsidR="00F21334" w:rsidRDefault="00F21334" w:rsidP="00711B01">
      <w:r>
        <w:t>Les g</w:t>
      </w:r>
      <w:r w:rsidR="0050515B">
        <w:t xml:space="preserve">ens qui montent en altitude </w:t>
      </w:r>
      <w:r w:rsidR="0050515B" w:rsidRPr="0050515B">
        <w:rPr>
          <w:b/>
          <w:u w:val="single"/>
        </w:rPr>
        <w:t xml:space="preserve">ne </w:t>
      </w:r>
      <w:r w:rsidRPr="0050515B">
        <w:rPr>
          <w:b/>
          <w:u w:val="single"/>
        </w:rPr>
        <w:t>manque</w:t>
      </w:r>
      <w:r w:rsidR="0050515B" w:rsidRPr="0050515B">
        <w:rPr>
          <w:b/>
          <w:u w:val="single"/>
        </w:rPr>
        <w:t>nt pas d’air mais d</w:t>
      </w:r>
      <w:r w:rsidRPr="0050515B">
        <w:rPr>
          <w:b/>
          <w:u w:val="single"/>
        </w:rPr>
        <w:t>’oxygène</w:t>
      </w:r>
      <w:r w:rsidR="0050515B">
        <w:t>. Ils sont v</w:t>
      </w:r>
      <w:r>
        <w:t>ite essoufflé</w:t>
      </w:r>
      <w:r w:rsidR="0050515B">
        <w:t>s</w:t>
      </w:r>
      <w:r>
        <w:t xml:space="preserve"> .Quand le cerveau manque d’O</w:t>
      </w:r>
      <w:r w:rsidRPr="0050515B">
        <w:rPr>
          <w:vertAlign w:val="subscript"/>
        </w:rPr>
        <w:t>2</w:t>
      </w:r>
      <w:r>
        <w:t>, on peut avoir des malaises</w:t>
      </w:r>
      <w:r w:rsidR="0050515B">
        <w:t xml:space="preserve"> et cela peut aller jusqu’à la †. Mais il existe aussi </w:t>
      </w:r>
      <w:r>
        <w:t>la maladie des montagnes (</w:t>
      </w:r>
      <w:r w:rsidRPr="0050515B">
        <w:rPr>
          <w:i/>
        </w:rPr>
        <w:t>muscles vont moins bien marcher</w:t>
      </w:r>
      <w:r>
        <w:t>…).</w:t>
      </w:r>
    </w:p>
    <w:p w:rsidR="00F21334" w:rsidRDefault="00F21334" w:rsidP="00711B01"/>
    <w:p w:rsidR="0050515B" w:rsidRDefault="0050515B" w:rsidP="00711B01">
      <w:r>
        <w:t>L’oxygène est sous différentes « formes » :</w:t>
      </w:r>
    </w:p>
    <w:p w:rsidR="0050515B" w:rsidRDefault="00F21334" w:rsidP="0050515B">
      <w:pPr>
        <w:pStyle w:val="Paragraphedeliste"/>
        <w:numPr>
          <w:ilvl w:val="0"/>
          <w:numId w:val="6"/>
        </w:numPr>
      </w:pPr>
      <w:r>
        <w:t>2% de l’O</w:t>
      </w:r>
      <w:r w:rsidRPr="0050515B">
        <w:rPr>
          <w:vertAlign w:val="subscript"/>
        </w:rPr>
        <w:t>2</w:t>
      </w:r>
      <w:r w:rsidR="0050515B">
        <w:t xml:space="preserve"> est libre</w:t>
      </w:r>
    </w:p>
    <w:p w:rsidR="00F21334" w:rsidRPr="00F21334" w:rsidRDefault="0050515B" w:rsidP="0050515B">
      <w:pPr>
        <w:pStyle w:val="Paragraphedeliste"/>
        <w:numPr>
          <w:ilvl w:val="0"/>
          <w:numId w:val="6"/>
        </w:numPr>
      </w:pPr>
      <w:r>
        <w:t>98% va être transporté</w:t>
      </w:r>
      <w:r w:rsidR="00F21334">
        <w:t xml:space="preserve"> par un transporteur qui </w:t>
      </w:r>
      <w:proofErr w:type="gramStart"/>
      <w:r w:rsidR="00F21334">
        <w:t>sont</w:t>
      </w:r>
      <w:proofErr w:type="gramEnd"/>
      <w:r w:rsidR="00F21334">
        <w:t xml:space="preserve"> les </w:t>
      </w:r>
      <w:r w:rsidR="00F21334" w:rsidRPr="0050515B">
        <w:rPr>
          <w:b/>
          <w:color w:val="FF0000"/>
        </w:rPr>
        <w:t>GR</w:t>
      </w:r>
      <w:r w:rsidR="00F21334">
        <w:t>.</w:t>
      </w:r>
    </w:p>
    <w:p w:rsidR="0050515B" w:rsidRDefault="0050515B" w:rsidP="00711B01">
      <w:r>
        <w:rPr>
          <w:noProof/>
          <w:lang w:eastAsia="fr-FR"/>
        </w:rPr>
        <w:drawing>
          <wp:anchor distT="0" distB="0" distL="114300" distR="114300" simplePos="0" relativeHeight="251670528" behindDoc="1" locked="0" layoutInCell="1" allowOverlap="1" wp14:anchorId="174BB0E2" wp14:editId="4DCD7C68">
            <wp:simplePos x="0" y="0"/>
            <wp:positionH relativeFrom="column">
              <wp:posOffset>4576445</wp:posOffset>
            </wp:positionH>
            <wp:positionV relativeFrom="paragraph">
              <wp:posOffset>7620</wp:posOffset>
            </wp:positionV>
            <wp:extent cx="1709420" cy="878205"/>
            <wp:effectExtent l="0" t="0" r="5080" b="0"/>
            <wp:wrapTight wrapText="bothSides">
              <wp:wrapPolygon edited="0">
                <wp:start x="0" y="0"/>
                <wp:lineTo x="0" y="21085"/>
                <wp:lineTo x="21423" y="21085"/>
                <wp:lineTo x="21423"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20278" t="27229" r="51094" b="46602"/>
                    <a:stretch/>
                  </pic:blipFill>
                  <pic:spPr bwMode="auto">
                    <a:xfrm>
                      <a:off x="0" y="0"/>
                      <a:ext cx="1709420" cy="878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515B" w:rsidRPr="00110931" w:rsidRDefault="0050515B" w:rsidP="00110931">
      <w:pPr>
        <w:pStyle w:val="Paragraphedeliste"/>
        <w:numPr>
          <w:ilvl w:val="0"/>
          <w:numId w:val="17"/>
        </w:numPr>
        <w:rPr>
          <w:rFonts w:ascii="Times New Roman" w:hAnsi="Times New Roman" w:cs="Times New Roman"/>
          <w:b/>
          <w:color w:val="FF0000"/>
          <w:sz w:val="32"/>
          <w:u w:val="single"/>
        </w:rPr>
      </w:pPr>
      <w:r w:rsidRPr="00110931">
        <w:rPr>
          <w:rFonts w:ascii="Times New Roman" w:hAnsi="Times New Roman" w:cs="Times New Roman"/>
          <w:b/>
          <w:color w:val="FF0000"/>
          <w:sz w:val="32"/>
          <w:u w:val="single"/>
        </w:rPr>
        <w:t>Le transport des gaz</w:t>
      </w:r>
    </w:p>
    <w:p w:rsidR="008754FA" w:rsidRDefault="00F21334" w:rsidP="0050515B">
      <w:r w:rsidRPr="0050515B">
        <w:rPr>
          <w:b/>
          <w:color w:val="FF0000"/>
        </w:rPr>
        <w:t>L’hématie ou érythrocyte</w:t>
      </w:r>
      <w:r w:rsidRPr="0050515B">
        <w:rPr>
          <w:color w:val="FF0000"/>
        </w:rPr>
        <w:t xml:space="preserve"> </w:t>
      </w:r>
      <w:r w:rsidR="0050515B" w:rsidRPr="0050515B">
        <w:rPr>
          <w:i/>
        </w:rPr>
        <w:t xml:space="preserve">(du grec </w:t>
      </w:r>
      <w:proofErr w:type="spellStart"/>
      <w:r w:rsidR="0050515B" w:rsidRPr="0050515B">
        <w:rPr>
          <w:b/>
          <w:i/>
        </w:rPr>
        <w:t>ery</w:t>
      </w:r>
      <w:r w:rsidRPr="0050515B">
        <w:rPr>
          <w:b/>
          <w:i/>
        </w:rPr>
        <w:t>thro</w:t>
      </w:r>
      <w:proofErr w:type="spellEnd"/>
      <w:r w:rsidRPr="0050515B">
        <w:rPr>
          <w:b/>
          <w:i/>
        </w:rPr>
        <w:t> : rouge</w:t>
      </w:r>
      <w:r w:rsidRPr="0050515B">
        <w:rPr>
          <w:i/>
        </w:rPr>
        <w:t xml:space="preserve"> et </w:t>
      </w:r>
      <w:proofErr w:type="spellStart"/>
      <w:r w:rsidRPr="0050515B">
        <w:rPr>
          <w:b/>
          <w:i/>
        </w:rPr>
        <w:t>kutos</w:t>
      </w:r>
      <w:proofErr w:type="spellEnd"/>
      <w:r w:rsidRPr="0050515B">
        <w:rPr>
          <w:b/>
          <w:i/>
        </w:rPr>
        <w:t> : cellule</w:t>
      </w:r>
      <w:r>
        <w:t>) plus communément appelé globule rouge fait partie des éléments du sang.</w:t>
      </w:r>
    </w:p>
    <w:p w:rsidR="00F21334" w:rsidRDefault="00F21334" w:rsidP="00711B01">
      <w:r>
        <w:t xml:space="preserve">Le volume </w:t>
      </w:r>
      <w:r w:rsidR="00DF2D73">
        <w:t xml:space="preserve">relatif des GR ou </w:t>
      </w:r>
      <w:r w:rsidR="00DF2D73" w:rsidRPr="00DF2D73">
        <w:rPr>
          <w:b/>
          <w:color w:val="FF0000"/>
        </w:rPr>
        <w:t>hématocrite</w:t>
      </w:r>
      <w:r w:rsidR="00DF2D73" w:rsidRPr="00DF2D73">
        <w:rPr>
          <w:color w:val="FF0000"/>
        </w:rPr>
        <w:t xml:space="preserve"> </w:t>
      </w:r>
      <w:r w:rsidR="00DF2D73">
        <w:t xml:space="preserve">est le volume occupé par les hématies dans un volume donné du sang total </w:t>
      </w:r>
      <w:r w:rsidR="0050515B">
        <w:t>(± 4</w:t>
      </w:r>
      <w:r w:rsidR="00DF2D73">
        <w:t>5%)</w:t>
      </w:r>
    </w:p>
    <w:p w:rsidR="00DF2D73" w:rsidRDefault="00DF2D73" w:rsidP="0050515B">
      <w:pPr>
        <w:jc w:val="center"/>
      </w:pPr>
      <w:r>
        <w:rPr>
          <w:noProof/>
          <w:lang w:eastAsia="fr-FR"/>
        </w:rPr>
        <w:drawing>
          <wp:inline distT="0" distB="0" distL="0" distR="0" wp14:anchorId="2D1C4E15" wp14:editId="31EC48F5">
            <wp:extent cx="3764478" cy="2103159"/>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0418" t="37130" r="27237" b="20788"/>
                    <a:stretch/>
                  </pic:blipFill>
                  <pic:spPr bwMode="auto">
                    <a:xfrm>
                      <a:off x="0" y="0"/>
                      <a:ext cx="3764177" cy="2102991"/>
                    </a:xfrm>
                    <a:prstGeom prst="rect">
                      <a:avLst/>
                    </a:prstGeom>
                    <a:ln>
                      <a:noFill/>
                    </a:ln>
                    <a:extLst>
                      <a:ext uri="{53640926-AAD7-44D8-BBD7-CCE9431645EC}">
                        <a14:shadowObscured xmlns:a14="http://schemas.microsoft.com/office/drawing/2010/main"/>
                      </a:ext>
                    </a:extLst>
                  </pic:spPr>
                </pic:pic>
              </a:graphicData>
            </a:graphic>
          </wp:inline>
        </w:drawing>
      </w:r>
    </w:p>
    <w:p w:rsidR="00DF2D73" w:rsidRDefault="0050515B" w:rsidP="00711B01">
      <w:r>
        <w:br/>
      </w:r>
      <w:r w:rsidR="00DF2D73">
        <w:t xml:space="preserve">C’est très dangereux d’avoir un sang épais car </w:t>
      </w:r>
      <w:r>
        <w:t>cela</w:t>
      </w:r>
      <w:r w:rsidR="00DF2D73">
        <w:t xml:space="preserve"> bouche les artères. Les gens qui se dopent ont ce problème : L’EPO stimule la production de GR et l’autotransfusion sanguine</w:t>
      </w:r>
      <w:r>
        <w:t xml:space="preserve"> également</w:t>
      </w:r>
      <w:r w:rsidR="00DF2D73">
        <w:t xml:space="preserve">. </w:t>
      </w:r>
      <w:r w:rsidR="00DF2D73" w:rsidRPr="0050515B">
        <w:rPr>
          <w:b/>
        </w:rPr>
        <w:t>C’est interdit !!</w:t>
      </w:r>
      <w:r>
        <w:rPr>
          <w:b/>
        </w:rPr>
        <w:br/>
      </w:r>
    </w:p>
    <w:p w:rsidR="00DF2D73" w:rsidRDefault="00DF2D73" w:rsidP="00711B01">
      <w:r>
        <w:t xml:space="preserve">Le terme </w:t>
      </w:r>
      <w:r w:rsidRPr="00DF2D73">
        <w:rPr>
          <w:b/>
          <w:color w:val="FF0000"/>
        </w:rPr>
        <w:t>d’anémie</w:t>
      </w:r>
      <w:r w:rsidRPr="00DF2D73">
        <w:rPr>
          <w:color w:val="FF0000"/>
        </w:rPr>
        <w:t xml:space="preserve"> </w:t>
      </w:r>
      <w:r>
        <w:t xml:space="preserve">s’applique parfois à une diminution du nombre de GR, mais en réalité elle est définie par une </w:t>
      </w:r>
      <w:r w:rsidRPr="00DF2D73">
        <w:rPr>
          <w:b/>
          <w:color w:val="FF0000"/>
        </w:rPr>
        <w:t>diminution du taux d’hémoglobine</w:t>
      </w:r>
      <w:r w:rsidRPr="00DF2D73">
        <w:rPr>
          <w:color w:val="FF0000"/>
        </w:rPr>
        <w:t xml:space="preserve"> </w:t>
      </w:r>
      <w:r>
        <w:t>(</w:t>
      </w:r>
      <w:r w:rsidRPr="0050515B">
        <w:rPr>
          <w:i/>
        </w:rPr>
        <w:t>les deux étant souvent simultanées</w:t>
      </w:r>
      <w:r>
        <w:t>).</w:t>
      </w:r>
      <w:r w:rsidR="0050515B">
        <w:br/>
      </w:r>
      <w:r>
        <w:t>Elle est plus fréquente chez les filles que chez les garçons mais est plus fréquente encore chez les sportif</w:t>
      </w:r>
      <w:r w:rsidR="0050515B">
        <w:t>s et peuvent provenir d’une car</w:t>
      </w:r>
      <w:r>
        <w:t xml:space="preserve">ence en fer. </w:t>
      </w:r>
    </w:p>
    <w:p w:rsidR="0050515B" w:rsidRDefault="0050515B" w:rsidP="00711B01"/>
    <w:p w:rsidR="00DF2D73" w:rsidRDefault="0050515B" w:rsidP="00711B01">
      <w:r>
        <w:lastRenderedPageBreak/>
        <w:br/>
      </w:r>
      <w:r>
        <w:rPr>
          <w:noProof/>
          <w:lang w:eastAsia="fr-FR"/>
        </w:rPr>
        <w:drawing>
          <wp:anchor distT="0" distB="0" distL="114300" distR="114300" simplePos="0" relativeHeight="251671552" behindDoc="1" locked="0" layoutInCell="1" allowOverlap="1" wp14:anchorId="50B7A3DD" wp14:editId="30162C5A">
            <wp:simplePos x="0" y="0"/>
            <wp:positionH relativeFrom="column">
              <wp:posOffset>4937760</wp:posOffset>
            </wp:positionH>
            <wp:positionV relativeFrom="paragraph">
              <wp:posOffset>-243840</wp:posOffset>
            </wp:positionV>
            <wp:extent cx="2010410" cy="1733550"/>
            <wp:effectExtent l="0" t="0" r="8890" b="0"/>
            <wp:wrapTight wrapText="bothSides">
              <wp:wrapPolygon edited="0">
                <wp:start x="0" y="0"/>
                <wp:lineTo x="0" y="21363"/>
                <wp:lineTo x="21491" y="21363"/>
                <wp:lineTo x="21491"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51690" t="47033" r="20875" b="10885"/>
                    <a:stretch/>
                  </pic:blipFill>
                  <pic:spPr bwMode="auto">
                    <a:xfrm>
                      <a:off x="0" y="0"/>
                      <a:ext cx="2010410" cy="1733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2D73">
        <w:t xml:space="preserve">L’hémoglobine est une protéine dont la principale fonction est le </w:t>
      </w:r>
      <w:r w:rsidR="00DF2D73" w:rsidRPr="0050515B">
        <w:rPr>
          <w:b/>
          <w:color w:val="008000"/>
        </w:rPr>
        <w:t>transport de l’O</w:t>
      </w:r>
      <w:r w:rsidR="00DF2D73" w:rsidRPr="0050515B">
        <w:rPr>
          <w:b/>
          <w:color w:val="008000"/>
          <w:vertAlign w:val="subscript"/>
        </w:rPr>
        <w:t>2</w:t>
      </w:r>
      <w:r w:rsidR="00DF2D73" w:rsidRPr="0050515B">
        <w:rPr>
          <w:b/>
          <w:color w:val="008000"/>
        </w:rPr>
        <w:t xml:space="preserve"> dans l’organisme humain</w:t>
      </w:r>
      <w:r>
        <w:rPr>
          <w:b/>
          <w:color w:val="008000"/>
        </w:rPr>
        <w:t>.</w:t>
      </w:r>
      <w:r>
        <w:rPr>
          <w:b/>
          <w:color w:val="008000"/>
        </w:rPr>
        <w:br/>
      </w:r>
      <w:r w:rsidR="00DF2D73">
        <w:t>L’</w:t>
      </w:r>
      <w:proofErr w:type="spellStart"/>
      <w:r w:rsidR="00DF2D73">
        <w:t>Hb</w:t>
      </w:r>
      <w:proofErr w:type="spellEnd"/>
      <w:r w:rsidR="00DF2D73">
        <w:t xml:space="preserve"> se trouve essentiellement à </w:t>
      </w:r>
      <w:r w:rsidR="00DF2D73" w:rsidRPr="0050515B">
        <w:rPr>
          <w:i/>
        </w:rPr>
        <w:t xml:space="preserve">l’intérieur des GR </w:t>
      </w:r>
      <w:r>
        <w:rPr>
          <w:i/>
        </w:rPr>
        <w:t>d</w:t>
      </w:r>
      <w:r w:rsidR="00DF2D73" w:rsidRPr="0050515B">
        <w:rPr>
          <w:i/>
        </w:rPr>
        <w:t>u sang</w:t>
      </w:r>
      <w:r w:rsidR="00DF2D73">
        <w:t xml:space="preserve"> et ce qui leur confère leur couleur </w:t>
      </w:r>
      <w:r w:rsidR="00DF2D73" w:rsidRPr="0050515B">
        <w:rPr>
          <w:b/>
        </w:rPr>
        <w:t>rouge</w:t>
      </w:r>
      <w:r w:rsidR="00DF2D73">
        <w:t>. L’</w:t>
      </w:r>
      <w:proofErr w:type="spellStart"/>
      <w:r w:rsidR="00DF2D73">
        <w:t>Hb</w:t>
      </w:r>
      <w:proofErr w:type="spellEnd"/>
      <w:r w:rsidR="00DF2D73">
        <w:t xml:space="preserve"> est constitué de </w:t>
      </w:r>
      <w:r w:rsidR="00DF2D73" w:rsidRPr="0050515B">
        <w:rPr>
          <w:b/>
        </w:rPr>
        <w:t>4 globines</w:t>
      </w:r>
      <w:r w:rsidR="00DF2D73">
        <w:t xml:space="preserve"> et de </w:t>
      </w:r>
      <w:r w:rsidR="00DF2D73" w:rsidRPr="0050515B">
        <w:rPr>
          <w:b/>
          <w:color w:val="FF33CC"/>
        </w:rPr>
        <w:t>4 molécules d’hème</w:t>
      </w:r>
      <w:r w:rsidR="00DF2D73">
        <w:t>.</w:t>
      </w:r>
    </w:p>
    <w:p w:rsidR="00DF2D73" w:rsidRDefault="00DF2D73" w:rsidP="00711B01"/>
    <w:p w:rsidR="0050515B" w:rsidRDefault="00EB0419" w:rsidP="00711B01">
      <w:r>
        <w:rPr>
          <w:rFonts w:ascii="Arial" w:hAnsi="Arial" w:cs="Arial"/>
          <w:noProof/>
          <w:sz w:val="20"/>
          <w:szCs w:val="20"/>
          <w:lang w:eastAsia="fr-FR"/>
        </w:rPr>
        <w:drawing>
          <wp:anchor distT="0" distB="0" distL="114300" distR="114300" simplePos="0" relativeHeight="251689984" behindDoc="1" locked="0" layoutInCell="1" allowOverlap="1" wp14:anchorId="5DB05515" wp14:editId="50BCDF0B">
            <wp:simplePos x="0" y="0"/>
            <wp:positionH relativeFrom="column">
              <wp:posOffset>-243840</wp:posOffset>
            </wp:positionH>
            <wp:positionV relativeFrom="paragraph">
              <wp:posOffset>59055</wp:posOffset>
            </wp:positionV>
            <wp:extent cx="2931795" cy="2018665"/>
            <wp:effectExtent l="0" t="0" r="1905" b="635"/>
            <wp:wrapTight wrapText="bothSides">
              <wp:wrapPolygon edited="0">
                <wp:start x="0" y="0"/>
                <wp:lineTo x="0" y="21403"/>
                <wp:lineTo x="21474" y="21403"/>
                <wp:lineTo x="21474" y="0"/>
                <wp:lineTo x="0" y="0"/>
              </wp:wrapPolygon>
            </wp:wrapTight>
            <wp:docPr id="11" name="Image 11" descr="http://idata.over-blog.com/0/49/00/52/hemoglobine-schem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idata.over-blog.com/0/49/00/52/hemoglobine-schema.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1795" cy="2018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2D73" w:rsidRDefault="00DF2D73" w:rsidP="00711B01">
      <w:r>
        <w:t>Chaque molécule d’O</w:t>
      </w:r>
      <w:r w:rsidRPr="0050515B">
        <w:rPr>
          <w:vertAlign w:val="subscript"/>
        </w:rPr>
        <w:t>2</w:t>
      </w:r>
      <w:r>
        <w:t xml:space="preserve"> va venir se fixer sur le Fer. </w:t>
      </w:r>
      <w:r w:rsidRPr="0050515B">
        <w:rPr>
          <w:b/>
          <w:color w:val="FF0000"/>
        </w:rPr>
        <w:t>Si on manque de Fer on manquera d’O</w:t>
      </w:r>
      <w:r w:rsidRPr="0050515B">
        <w:rPr>
          <w:b/>
          <w:color w:val="FF0000"/>
          <w:vertAlign w:val="subscript"/>
        </w:rPr>
        <w:t>2</w:t>
      </w:r>
      <w:r>
        <w:t xml:space="preserve">. </w:t>
      </w:r>
      <w:r w:rsidR="0050515B">
        <w:br/>
      </w:r>
      <w:r>
        <w:t xml:space="preserve">Une molécule d’hème est constituée d’un ion fer. Une carence en fer génère une </w:t>
      </w:r>
      <w:r w:rsidRPr="00DF2D73">
        <w:rPr>
          <w:b/>
          <w:color w:val="008000"/>
        </w:rPr>
        <w:t>anémie ferriprive</w:t>
      </w:r>
      <w:r>
        <w:t>.</w:t>
      </w:r>
    </w:p>
    <w:p w:rsidR="00DF2D73" w:rsidRDefault="00DF2D73" w:rsidP="00711B01">
      <w:r w:rsidRPr="004E43FE">
        <w:rPr>
          <w:b/>
          <w:u w:val="single"/>
        </w:rPr>
        <w:t>NB</w:t>
      </w:r>
      <w:r>
        <w:t> : Les filles sont plus tou</w:t>
      </w:r>
      <w:r w:rsidR="004E43FE">
        <w:t xml:space="preserve">chées que les garçons car elles </w:t>
      </w:r>
      <w:r>
        <w:t xml:space="preserve">perdent </w:t>
      </w:r>
      <w:r w:rsidR="004E43FE">
        <w:t xml:space="preserve">du fer </w:t>
      </w:r>
      <w:r>
        <w:t>dans leurs règles. Les végétariens sont aussi très à risque.</w:t>
      </w:r>
    </w:p>
    <w:p w:rsidR="00DF2D73" w:rsidRDefault="00DF2D73" w:rsidP="00711B01"/>
    <w:p w:rsidR="004E43FE" w:rsidRDefault="004E43FE" w:rsidP="00711B01"/>
    <w:p w:rsidR="00EB0419" w:rsidRDefault="00EB0419" w:rsidP="00711B01"/>
    <w:p w:rsidR="00DF2D73" w:rsidRPr="00110931" w:rsidRDefault="00705962" w:rsidP="00110931">
      <w:pPr>
        <w:pStyle w:val="Paragraphedeliste"/>
        <w:numPr>
          <w:ilvl w:val="0"/>
          <w:numId w:val="17"/>
        </w:numPr>
        <w:rPr>
          <w:rFonts w:ascii="Times New Roman" w:hAnsi="Times New Roman" w:cs="Times New Roman"/>
          <w:b/>
          <w:color w:val="FF0000"/>
          <w:sz w:val="32"/>
          <w:u w:val="single"/>
        </w:rPr>
      </w:pPr>
      <w:r w:rsidRPr="00110931">
        <w:rPr>
          <w:rFonts w:ascii="Times New Roman" w:hAnsi="Times New Roman" w:cs="Times New Roman"/>
          <w:b/>
          <w:color w:val="FF0000"/>
          <w:sz w:val="32"/>
          <w:u w:val="single"/>
        </w:rPr>
        <w:t>Fixation des gaz</w:t>
      </w:r>
    </w:p>
    <w:p w:rsidR="00705962" w:rsidRPr="00F4722E" w:rsidRDefault="00705962" w:rsidP="00F4722E">
      <w:pPr>
        <w:pStyle w:val="Paragraphedeliste"/>
        <w:numPr>
          <w:ilvl w:val="0"/>
          <w:numId w:val="13"/>
        </w:numPr>
        <w:rPr>
          <w:b/>
          <w:color w:val="008000"/>
          <w:sz w:val="28"/>
          <w:u w:val="single"/>
        </w:rPr>
      </w:pPr>
      <w:r w:rsidRPr="00F4722E">
        <w:rPr>
          <w:b/>
          <w:color w:val="008000"/>
          <w:sz w:val="28"/>
          <w:u w:val="single"/>
        </w:rPr>
        <w:t>Oxygène (O</w:t>
      </w:r>
      <w:r w:rsidRPr="00F4722E">
        <w:rPr>
          <w:b/>
          <w:color w:val="008000"/>
          <w:sz w:val="28"/>
          <w:u w:val="single"/>
          <w:vertAlign w:val="subscript"/>
        </w:rPr>
        <w:t>2</w:t>
      </w:r>
      <w:r w:rsidRPr="00F4722E">
        <w:rPr>
          <w:b/>
          <w:color w:val="008000"/>
          <w:sz w:val="28"/>
          <w:u w:val="single"/>
        </w:rPr>
        <w:t>)</w:t>
      </w:r>
    </w:p>
    <w:p w:rsidR="004E43FE" w:rsidRDefault="004E43FE" w:rsidP="004E43FE">
      <w:pPr>
        <w:pStyle w:val="Paragraphedeliste"/>
      </w:pPr>
    </w:p>
    <w:p w:rsidR="00705962" w:rsidRDefault="00705962" w:rsidP="00705962">
      <w:pPr>
        <w:pStyle w:val="Paragraphedeliste"/>
        <w:numPr>
          <w:ilvl w:val="0"/>
          <w:numId w:val="2"/>
        </w:numPr>
      </w:pPr>
      <w:r>
        <w:t>2% dissous</w:t>
      </w:r>
    </w:p>
    <w:p w:rsidR="00705962" w:rsidRDefault="00705962" w:rsidP="00705962">
      <w:pPr>
        <w:pStyle w:val="Paragraphedeliste"/>
        <w:numPr>
          <w:ilvl w:val="0"/>
          <w:numId w:val="2"/>
        </w:numPr>
      </w:pPr>
      <w:r>
        <w:t>98% combiné</w:t>
      </w:r>
    </w:p>
    <w:p w:rsidR="004E43FE" w:rsidRDefault="004E43FE" w:rsidP="004E43FE">
      <w:pPr>
        <w:jc w:val="center"/>
      </w:pPr>
      <w:r>
        <w:rPr>
          <w:noProof/>
          <w:lang w:eastAsia="fr-FR"/>
        </w:rPr>
        <mc:AlternateContent>
          <mc:Choice Requires="wps">
            <w:drawing>
              <wp:anchor distT="0" distB="0" distL="114300" distR="114300" simplePos="0" relativeHeight="251673600" behindDoc="0" locked="0" layoutInCell="1" allowOverlap="1" wp14:anchorId="7DDAAE19" wp14:editId="4955EBB1">
                <wp:simplePos x="0" y="0"/>
                <wp:positionH relativeFrom="column">
                  <wp:posOffset>1074718</wp:posOffset>
                </wp:positionH>
                <wp:positionV relativeFrom="paragraph">
                  <wp:posOffset>-915</wp:posOffset>
                </wp:positionV>
                <wp:extent cx="4476692" cy="498763"/>
                <wp:effectExtent l="0" t="0" r="19685" b="15875"/>
                <wp:wrapNone/>
                <wp:docPr id="20" name="Rectangle 20"/>
                <wp:cNvGraphicFramePr/>
                <a:graphic xmlns:a="http://schemas.openxmlformats.org/drawingml/2006/main">
                  <a:graphicData uri="http://schemas.microsoft.com/office/word/2010/wordprocessingShape">
                    <wps:wsp>
                      <wps:cNvSpPr/>
                      <wps:spPr>
                        <a:xfrm>
                          <a:off x="0" y="0"/>
                          <a:ext cx="4476692" cy="498763"/>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0" o:spid="_x0000_s1026" style="position:absolute;margin-left:84.6pt;margin-top:-.05pt;width:352.5pt;height:39.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" filled="f" strokecolor="red" strokeweight="2pt"/>
            </w:pict>
          </mc:Fallback>
        </mc:AlternateContent>
      </w:r>
      <w:r>
        <w:rPr>
          <w:noProof/>
          <w:lang w:eastAsia="fr-FR"/>
        </w:rPr>
        <w:drawing>
          <wp:inline distT="0" distB="0" distL="0" distR="0" wp14:anchorId="003FD3D3" wp14:editId="2BADF60F">
            <wp:extent cx="4322618" cy="498762"/>
            <wp:effectExtent l="0" t="0" r="190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3062" t="59763" r="45924" b="33872"/>
                    <a:stretch/>
                  </pic:blipFill>
                  <pic:spPr bwMode="auto">
                    <a:xfrm>
                      <a:off x="0" y="0"/>
                      <a:ext cx="4322626" cy="498763"/>
                    </a:xfrm>
                    <a:prstGeom prst="rect">
                      <a:avLst/>
                    </a:prstGeom>
                    <a:ln>
                      <a:noFill/>
                    </a:ln>
                    <a:extLst>
                      <a:ext uri="{53640926-AAD7-44D8-BBD7-CCE9431645EC}">
                        <a14:shadowObscured xmlns:a14="http://schemas.microsoft.com/office/drawing/2010/main"/>
                      </a:ext>
                    </a:extLst>
                  </pic:spPr>
                </pic:pic>
              </a:graphicData>
            </a:graphic>
          </wp:inline>
        </w:drawing>
      </w:r>
    </w:p>
    <w:p w:rsidR="004E43FE" w:rsidRDefault="004E43FE" w:rsidP="00705962"/>
    <w:p w:rsidR="00705962" w:rsidRPr="00F4722E" w:rsidRDefault="00705962" w:rsidP="00F4722E">
      <w:pPr>
        <w:pStyle w:val="Paragraphedeliste"/>
        <w:numPr>
          <w:ilvl w:val="0"/>
          <w:numId w:val="14"/>
        </w:numPr>
        <w:rPr>
          <w:rFonts w:ascii="Arial" w:hAnsi="Arial" w:cs="Arial"/>
          <w:b/>
          <w:color w:val="0070C0"/>
          <w:sz w:val="24"/>
          <w:u w:val="single"/>
        </w:rPr>
      </w:pPr>
      <w:r w:rsidRPr="00F4722E">
        <w:rPr>
          <w:rFonts w:ascii="Arial" w:hAnsi="Arial" w:cs="Arial"/>
          <w:b/>
          <w:color w:val="0070C0"/>
          <w:sz w:val="24"/>
          <w:u w:val="single"/>
        </w:rPr>
        <w:t>Capacité de fixation de l’</w:t>
      </w:r>
      <w:proofErr w:type="spellStart"/>
      <w:r w:rsidRPr="00F4722E">
        <w:rPr>
          <w:rFonts w:ascii="Arial" w:hAnsi="Arial" w:cs="Arial"/>
          <w:b/>
          <w:color w:val="0070C0"/>
          <w:sz w:val="24"/>
          <w:u w:val="single"/>
        </w:rPr>
        <w:t>Hb</w:t>
      </w:r>
      <w:proofErr w:type="spellEnd"/>
    </w:p>
    <w:p w:rsidR="00705962" w:rsidRDefault="00705962" w:rsidP="00705962">
      <w:r>
        <w:t>La capacité de fixation de l’</w:t>
      </w:r>
      <w:proofErr w:type="spellStart"/>
      <w:r>
        <w:t>Hb</w:t>
      </w:r>
      <w:proofErr w:type="spellEnd"/>
      <w:r>
        <w:t xml:space="preserve">, c’est la </w:t>
      </w:r>
      <w:r w:rsidRPr="004E43FE">
        <w:rPr>
          <w:b/>
          <w:color w:val="FF0000"/>
        </w:rPr>
        <w:t>quantité maximale d’O</w:t>
      </w:r>
      <w:r w:rsidRPr="004E43FE">
        <w:rPr>
          <w:b/>
          <w:color w:val="FF0000"/>
          <w:vertAlign w:val="subscript"/>
        </w:rPr>
        <w:t>2</w:t>
      </w:r>
      <w:r w:rsidRPr="004E43FE">
        <w:rPr>
          <w:b/>
          <w:color w:val="FF0000"/>
        </w:rPr>
        <w:t xml:space="preserve"> que peut transporter l’</w:t>
      </w:r>
      <w:proofErr w:type="spellStart"/>
      <w:r w:rsidRPr="004E43FE">
        <w:rPr>
          <w:b/>
          <w:color w:val="FF0000"/>
        </w:rPr>
        <w:t>Hb</w:t>
      </w:r>
      <w:proofErr w:type="spellEnd"/>
      <w:r w:rsidRPr="004E43FE">
        <w:rPr>
          <w:b/>
          <w:color w:val="FF0000"/>
        </w:rPr>
        <w:t xml:space="preserve"> dans le sang</w:t>
      </w:r>
      <w:r>
        <w:t>.</w:t>
      </w:r>
    </w:p>
    <w:p w:rsidR="00705962" w:rsidRDefault="00705962" w:rsidP="00705962">
      <w:r>
        <w:t>L’</w:t>
      </w:r>
      <w:proofErr w:type="spellStart"/>
      <w:r>
        <w:t>Hb</w:t>
      </w:r>
      <w:proofErr w:type="spellEnd"/>
      <w:r>
        <w:t xml:space="preserve"> normale est constituée essentiellement de la </w:t>
      </w:r>
      <w:r w:rsidRPr="004E43FE">
        <w:rPr>
          <w:b/>
        </w:rPr>
        <w:t>forme A</w:t>
      </w:r>
      <w:r w:rsidR="004E43FE">
        <w:t xml:space="preserve"> </w:t>
      </w:r>
      <w:r w:rsidR="004E43FE" w:rsidRPr="004E43FE">
        <w:rPr>
          <w:b/>
          <w:color w:val="FF0000"/>
        </w:rPr>
        <w:t>+++</w:t>
      </w:r>
      <w:r w:rsidRPr="004E43FE">
        <w:rPr>
          <w:b/>
          <w:color w:val="FF0000"/>
        </w:rPr>
        <w:t>,</w:t>
      </w:r>
      <w:r w:rsidRPr="004E43FE">
        <w:rPr>
          <w:color w:val="FF0000"/>
        </w:rPr>
        <w:t xml:space="preserve"> </w:t>
      </w:r>
      <w:r>
        <w:t>la plus effica</w:t>
      </w:r>
      <w:r w:rsidR="004E43FE">
        <w:t>c</w:t>
      </w:r>
      <w:r>
        <w:t>e, dont le taux maximal de tran</w:t>
      </w:r>
      <w:r w:rsidR="004E43FE">
        <w:t>s</w:t>
      </w:r>
      <w:r>
        <w:t xml:space="preserve">port est de </w:t>
      </w:r>
      <w:r w:rsidRPr="004E43FE">
        <w:rPr>
          <w:b/>
          <w:highlight w:val="yellow"/>
        </w:rPr>
        <w:t>1,34ml O</w:t>
      </w:r>
      <w:r w:rsidRPr="004E43FE">
        <w:rPr>
          <w:b/>
          <w:highlight w:val="yellow"/>
          <w:vertAlign w:val="subscript"/>
        </w:rPr>
        <w:t>2</w:t>
      </w:r>
      <w:r w:rsidR="004E43FE">
        <w:rPr>
          <w:b/>
          <w:highlight w:val="yellow"/>
        </w:rPr>
        <w:t xml:space="preserve"> pour 1g</w:t>
      </w:r>
      <w:r w:rsidRPr="004E43FE">
        <w:rPr>
          <w:b/>
          <w:highlight w:val="yellow"/>
        </w:rPr>
        <w:t xml:space="preserve"> d’</w:t>
      </w:r>
      <w:proofErr w:type="spellStart"/>
      <w:r w:rsidRPr="004E43FE">
        <w:rPr>
          <w:b/>
          <w:highlight w:val="yellow"/>
        </w:rPr>
        <w:t>Hb</w:t>
      </w:r>
      <w:proofErr w:type="spellEnd"/>
      <w:r w:rsidRPr="004E43FE">
        <w:rPr>
          <w:b/>
          <w:highlight w:val="yellow"/>
        </w:rPr>
        <w:t xml:space="preserve"> A</w:t>
      </w:r>
      <w:r>
        <w:t>.</w:t>
      </w:r>
    </w:p>
    <w:p w:rsidR="00705962" w:rsidRDefault="00705962" w:rsidP="00705962">
      <w:r>
        <w:t>Le taux d’</w:t>
      </w:r>
      <w:proofErr w:type="spellStart"/>
      <w:r>
        <w:t>Hb</w:t>
      </w:r>
      <w:proofErr w:type="spellEnd"/>
      <w:r>
        <w:t xml:space="preserve"> normal étant de </w:t>
      </w:r>
      <w:r w:rsidRPr="004E43FE">
        <w:rPr>
          <w:b/>
        </w:rPr>
        <w:t>15g / dl</w:t>
      </w:r>
      <w:r w:rsidR="004E43FE">
        <w:t xml:space="preserve"> (</w:t>
      </w:r>
      <w:r w:rsidR="004E43FE" w:rsidRPr="004E43FE">
        <w:rPr>
          <w:i/>
        </w:rPr>
        <w:t>mo</w:t>
      </w:r>
      <w:r w:rsidRPr="004E43FE">
        <w:rPr>
          <w:i/>
        </w:rPr>
        <w:t>yenne</w:t>
      </w:r>
      <w:r w:rsidR="004E43FE">
        <w:rPr>
          <w:i/>
        </w:rPr>
        <w:t> </w:t>
      </w:r>
      <w:proofErr w:type="gramStart"/>
      <w:r w:rsidR="004E43FE">
        <w:t>:</w:t>
      </w:r>
      <w:r w:rsidR="004E43FE" w:rsidRPr="004E43FE">
        <w:rPr>
          <w:i/>
        </w:rPr>
        <w:t>Chez</w:t>
      </w:r>
      <w:proofErr w:type="gramEnd"/>
      <w:r w:rsidR="004E43FE" w:rsidRPr="004E43FE">
        <w:rPr>
          <w:i/>
        </w:rPr>
        <w:t xml:space="preserve"> la femme il y plu</w:t>
      </w:r>
      <w:r w:rsidR="004E43FE">
        <w:rPr>
          <w:i/>
        </w:rPr>
        <w:t>tôt 12 – 13 g/dl</w:t>
      </w:r>
      <w:r>
        <w:t>), la capacité de fixation de l’</w:t>
      </w:r>
      <w:proofErr w:type="spellStart"/>
      <w:r>
        <w:t>Hb</w:t>
      </w:r>
      <w:proofErr w:type="spellEnd"/>
      <w:r>
        <w:t xml:space="preserve"> est de 15 x 1,34 soit </w:t>
      </w:r>
      <w:r w:rsidRPr="004E43FE">
        <w:rPr>
          <w:b/>
          <w:color w:val="FF0000"/>
          <w:u w:val="single"/>
        </w:rPr>
        <w:t>20,1 ml d’O</w:t>
      </w:r>
      <w:r w:rsidRPr="004E43FE">
        <w:rPr>
          <w:b/>
          <w:color w:val="FF0000"/>
          <w:u w:val="single"/>
          <w:vertAlign w:val="subscript"/>
        </w:rPr>
        <w:t>2</w:t>
      </w:r>
      <w:r>
        <w:t>.</w:t>
      </w:r>
    </w:p>
    <w:p w:rsidR="00705962" w:rsidRDefault="00705962" w:rsidP="00705962">
      <w:pPr>
        <w:pStyle w:val="Paragraphedeliste"/>
        <w:numPr>
          <w:ilvl w:val="0"/>
          <w:numId w:val="3"/>
        </w:numPr>
      </w:pPr>
      <w:r>
        <w:t>On capte et on utilise l’O</w:t>
      </w:r>
      <w:r w:rsidRPr="004E43FE">
        <w:rPr>
          <w:vertAlign w:val="subscript"/>
        </w:rPr>
        <w:t>2</w:t>
      </w:r>
      <w:r>
        <w:t xml:space="preserve">. </w:t>
      </w:r>
    </w:p>
    <w:p w:rsidR="00705962" w:rsidRDefault="00705962" w:rsidP="00705962"/>
    <w:p w:rsidR="00705962" w:rsidRPr="00F4722E" w:rsidRDefault="004E43FE" w:rsidP="00F4722E">
      <w:pPr>
        <w:pStyle w:val="Paragraphedeliste"/>
        <w:numPr>
          <w:ilvl w:val="0"/>
          <w:numId w:val="14"/>
        </w:numPr>
        <w:rPr>
          <w:rFonts w:ascii="Arial" w:hAnsi="Arial" w:cs="Arial"/>
          <w:b/>
          <w:color w:val="0070C0"/>
          <w:sz w:val="24"/>
          <w:u w:val="single"/>
        </w:rPr>
      </w:pPr>
      <w:r w:rsidRPr="00F4722E">
        <w:rPr>
          <w:noProof/>
          <w:color w:val="0070C0"/>
          <w:lang w:eastAsia="fr-FR"/>
        </w:rPr>
        <mc:AlternateContent>
          <mc:Choice Requires="wps">
            <w:drawing>
              <wp:anchor distT="0" distB="0" distL="114300" distR="114300" simplePos="0" relativeHeight="251659264" behindDoc="0" locked="0" layoutInCell="1" allowOverlap="1" wp14:anchorId="4926BDCB" wp14:editId="6E4BFB78">
                <wp:simplePos x="0" y="0"/>
                <wp:positionH relativeFrom="column">
                  <wp:posOffset>3259455</wp:posOffset>
                </wp:positionH>
                <wp:positionV relativeFrom="paragraph">
                  <wp:posOffset>321945</wp:posOffset>
                </wp:positionV>
                <wp:extent cx="961390" cy="510540"/>
                <wp:effectExtent l="0" t="0" r="0" b="381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1390" cy="510540"/>
                        </a:xfrm>
                        <a:prstGeom prst="rect">
                          <a:avLst/>
                        </a:prstGeom>
                        <a:noFill/>
                        <a:ln w="9525">
                          <a:noFill/>
                          <a:miter lim="800000"/>
                          <a:headEnd/>
                          <a:tailEnd/>
                        </a:ln>
                      </wps:spPr>
                      <wps:txbx>
                        <w:txbxContent>
                          <w:p w:rsidR="00705962" w:rsidRPr="004E43FE" w:rsidRDefault="00705962">
                            <w:pPr>
                              <w:rPr>
                                <w:b/>
                                <w:color w:val="FF0000"/>
                                <w:sz w:val="40"/>
                              </w:rPr>
                            </w:pPr>
                            <w:r w:rsidRPr="004E43FE">
                              <w:rPr>
                                <w:b/>
                                <w:color w:val="FF0000"/>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256.65pt;margin-top:25.35pt;width:75.7pt;height:4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" filled="f" stroked="f">
                <v:textbox>
                  <w:txbxContent>
                    <w:p w:rsidR="00705962" w:rsidRPr="004E43FE" w:rsidRDefault="00705962">
                      <w:pPr>
                        <w:rPr>
                          <w:b/>
                          <w:color w:val="FF0000"/>
                          <w:sz w:val="40"/>
                        </w:rPr>
                      </w:pPr>
                      <w:r w:rsidRPr="004E43FE">
                        <w:rPr>
                          <w:b/>
                          <w:color w:val="FF0000"/>
                          <w:sz w:val="40"/>
                        </w:rPr>
                        <w:t>+++</w:t>
                      </w:r>
                    </w:p>
                  </w:txbxContent>
                </v:textbox>
              </v:shape>
            </w:pict>
          </mc:Fallback>
        </mc:AlternateContent>
      </w:r>
      <w:r w:rsidR="00705962" w:rsidRPr="00F4722E">
        <w:rPr>
          <w:rFonts w:ascii="Arial" w:hAnsi="Arial" w:cs="Arial"/>
          <w:b/>
          <w:color w:val="0070C0"/>
          <w:sz w:val="24"/>
          <w:u w:val="single"/>
        </w:rPr>
        <w:t>Facteurs intervenant sur la saturation de l’</w:t>
      </w:r>
      <w:proofErr w:type="spellStart"/>
      <w:r w:rsidR="00705962" w:rsidRPr="00F4722E">
        <w:rPr>
          <w:rFonts w:ascii="Arial" w:hAnsi="Arial" w:cs="Arial"/>
          <w:b/>
          <w:color w:val="0070C0"/>
          <w:sz w:val="24"/>
          <w:u w:val="single"/>
        </w:rPr>
        <w:t>Hb</w:t>
      </w:r>
      <w:proofErr w:type="spellEnd"/>
    </w:p>
    <w:p w:rsidR="00705962" w:rsidRDefault="00705962" w:rsidP="00705962">
      <w:pPr>
        <w:pStyle w:val="Paragraphedeliste"/>
        <w:numPr>
          <w:ilvl w:val="0"/>
          <w:numId w:val="2"/>
        </w:numPr>
      </w:pPr>
      <w:r>
        <w:t>Effet de PO</w:t>
      </w:r>
      <w:r w:rsidRPr="004E43FE">
        <w:rPr>
          <w:vertAlign w:val="subscript"/>
        </w:rPr>
        <w:t>2</w:t>
      </w:r>
    </w:p>
    <w:p w:rsidR="00705962" w:rsidRDefault="00705962" w:rsidP="00705962">
      <w:pPr>
        <w:pStyle w:val="Paragraphedeliste"/>
        <w:numPr>
          <w:ilvl w:val="0"/>
          <w:numId w:val="2"/>
        </w:numPr>
      </w:pPr>
      <w:r>
        <w:t>Effet du pH</w:t>
      </w:r>
      <w:bookmarkStart w:id="0" w:name="_GoBack"/>
      <w:bookmarkEnd w:id="0"/>
    </w:p>
    <w:p w:rsidR="00705962" w:rsidRDefault="00705962" w:rsidP="00705962">
      <w:pPr>
        <w:pStyle w:val="Paragraphedeliste"/>
        <w:numPr>
          <w:ilvl w:val="0"/>
          <w:numId w:val="2"/>
        </w:numPr>
      </w:pPr>
      <w:r>
        <w:t>Effet de la température</w:t>
      </w:r>
    </w:p>
    <w:p w:rsidR="00705962" w:rsidRPr="00F4722E" w:rsidRDefault="004E43FE" w:rsidP="00F4722E">
      <w:pPr>
        <w:pStyle w:val="Paragraphedeliste"/>
        <w:numPr>
          <w:ilvl w:val="0"/>
          <w:numId w:val="13"/>
        </w:numPr>
        <w:rPr>
          <w:b/>
          <w:color w:val="008000"/>
          <w:sz w:val="28"/>
          <w:u w:val="single"/>
        </w:rPr>
      </w:pPr>
      <w:r w:rsidRPr="00F4722E">
        <w:rPr>
          <w:noProof/>
          <w:color w:val="008000"/>
          <w:lang w:eastAsia="fr-FR"/>
        </w:rPr>
        <w:lastRenderedPageBreak/>
        <w:drawing>
          <wp:anchor distT="0" distB="0" distL="114300" distR="114300" simplePos="0" relativeHeight="251674624" behindDoc="1" locked="0" layoutInCell="1" allowOverlap="1" wp14:anchorId="215E6915" wp14:editId="3DF221EC">
            <wp:simplePos x="0" y="0"/>
            <wp:positionH relativeFrom="column">
              <wp:posOffset>3057525</wp:posOffset>
            </wp:positionH>
            <wp:positionV relativeFrom="paragraph">
              <wp:posOffset>88265</wp:posOffset>
            </wp:positionV>
            <wp:extent cx="3312795" cy="795020"/>
            <wp:effectExtent l="0" t="0" r="1905" b="5080"/>
            <wp:wrapTight wrapText="bothSides">
              <wp:wrapPolygon edited="0">
                <wp:start x="0" y="0"/>
                <wp:lineTo x="0" y="21220"/>
                <wp:lineTo x="21488" y="21220"/>
                <wp:lineTo x="21488"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11954" t="41796" r="35105" b="37764"/>
                    <a:stretch/>
                  </pic:blipFill>
                  <pic:spPr bwMode="auto">
                    <a:xfrm>
                      <a:off x="0" y="0"/>
                      <a:ext cx="3312795" cy="795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5962" w:rsidRPr="00F4722E">
        <w:rPr>
          <w:b/>
          <w:color w:val="008000"/>
          <w:sz w:val="28"/>
          <w:u w:val="single"/>
        </w:rPr>
        <w:t>Gaz carbonique (CO</w:t>
      </w:r>
      <w:r w:rsidR="00705962" w:rsidRPr="00F4722E">
        <w:rPr>
          <w:b/>
          <w:color w:val="008000"/>
          <w:sz w:val="28"/>
          <w:u w:val="single"/>
          <w:vertAlign w:val="subscript"/>
        </w:rPr>
        <w:t>2</w:t>
      </w:r>
      <w:r w:rsidR="00705962" w:rsidRPr="00F4722E">
        <w:rPr>
          <w:b/>
          <w:color w:val="008000"/>
          <w:sz w:val="28"/>
          <w:u w:val="single"/>
        </w:rPr>
        <w:t>)</w:t>
      </w:r>
    </w:p>
    <w:p w:rsidR="00705962" w:rsidRDefault="00705962" w:rsidP="00705962">
      <w:pPr>
        <w:pStyle w:val="Paragraphedeliste"/>
        <w:numPr>
          <w:ilvl w:val="0"/>
          <w:numId w:val="2"/>
        </w:numPr>
      </w:pPr>
      <w:r>
        <w:t>6% dissous</w:t>
      </w:r>
    </w:p>
    <w:p w:rsidR="00705962" w:rsidRDefault="004E43FE" w:rsidP="00705962">
      <w:pPr>
        <w:pStyle w:val="Paragraphedeliste"/>
        <w:numPr>
          <w:ilvl w:val="0"/>
          <w:numId w:val="2"/>
        </w:numPr>
      </w:pPr>
      <w:r>
        <w:rPr>
          <w:noProof/>
          <w:lang w:eastAsia="fr-FR"/>
        </w:rPr>
        <mc:AlternateContent>
          <mc:Choice Requires="wps">
            <w:drawing>
              <wp:anchor distT="0" distB="0" distL="114300" distR="114300" simplePos="0" relativeHeight="251677696" behindDoc="0" locked="0" layoutInCell="1" allowOverlap="1" wp14:anchorId="26AC2445" wp14:editId="34F836BF">
                <wp:simplePos x="0" y="0"/>
                <wp:positionH relativeFrom="column">
                  <wp:posOffset>6427470</wp:posOffset>
                </wp:positionH>
                <wp:positionV relativeFrom="paragraph">
                  <wp:posOffset>20320</wp:posOffset>
                </wp:positionV>
                <wp:extent cx="961390" cy="510540"/>
                <wp:effectExtent l="0" t="0" r="0" b="3810"/>
                <wp:wrapNone/>
                <wp:docPr id="2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1390" cy="510540"/>
                        </a:xfrm>
                        <a:prstGeom prst="rect">
                          <a:avLst/>
                        </a:prstGeom>
                        <a:noFill/>
                        <a:ln w="9525">
                          <a:noFill/>
                          <a:miter lim="800000"/>
                          <a:headEnd/>
                          <a:tailEnd/>
                        </a:ln>
                      </wps:spPr>
                      <wps:txbx>
                        <w:txbxContent>
                          <w:p w:rsidR="004E43FE" w:rsidRPr="004E43FE" w:rsidRDefault="004E43FE" w:rsidP="004E43FE">
                            <w:pPr>
                              <w:rPr>
                                <w:b/>
                                <w:color w:val="FF0000"/>
                                <w:sz w:val="40"/>
                              </w:rPr>
                            </w:pPr>
                            <w:r w:rsidRPr="004E43FE">
                              <w:rPr>
                                <w:b/>
                                <w:color w:val="FF0000"/>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506.1pt;margin-top:1.6pt;width:75.7pt;height:40.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" filled="f" stroked="f">
                <v:textbox>
                  <w:txbxContent>
                    <w:p w:rsidR="004E43FE" w:rsidRPr="004E43FE" w:rsidRDefault="004E43FE" w:rsidP="004E43FE">
                      <w:pPr>
                        <w:rPr>
                          <w:b/>
                          <w:color w:val="FF0000"/>
                          <w:sz w:val="40"/>
                        </w:rPr>
                      </w:pPr>
                      <w:r w:rsidRPr="004E43FE">
                        <w:rPr>
                          <w:b/>
                          <w:color w:val="FF0000"/>
                          <w:sz w:val="40"/>
                        </w:rPr>
                        <w:t>+++</w:t>
                      </w:r>
                    </w:p>
                  </w:txbxContent>
                </v:textbox>
              </v:shape>
            </w:pict>
          </mc:Fallback>
        </mc:AlternateContent>
      </w:r>
      <w:r w:rsidR="00705962">
        <w:t>70% entrent en réaction</w:t>
      </w:r>
    </w:p>
    <w:p w:rsidR="004E43FE" w:rsidRDefault="004E43FE" w:rsidP="004E43FE">
      <w:pPr>
        <w:pStyle w:val="Paragraphedeliste"/>
        <w:ind w:left="1788"/>
      </w:pPr>
    </w:p>
    <w:p w:rsidR="004E43FE" w:rsidRDefault="004E43FE" w:rsidP="004E43FE">
      <w:pPr>
        <w:pStyle w:val="Paragraphedeliste"/>
        <w:ind w:left="1788"/>
      </w:pPr>
      <w:r>
        <w:rPr>
          <w:noProof/>
          <w:lang w:eastAsia="fr-FR"/>
        </w:rPr>
        <mc:AlternateContent>
          <mc:Choice Requires="wps">
            <w:drawing>
              <wp:anchor distT="0" distB="0" distL="114300" distR="114300" simplePos="0" relativeHeight="251679744" behindDoc="0" locked="0" layoutInCell="1" allowOverlap="1" wp14:anchorId="31590266" wp14:editId="3EBDC1B2">
                <wp:simplePos x="0" y="0"/>
                <wp:positionH relativeFrom="column">
                  <wp:posOffset>4661246</wp:posOffset>
                </wp:positionH>
                <wp:positionV relativeFrom="paragraph">
                  <wp:posOffset>46223</wp:posOffset>
                </wp:positionV>
                <wp:extent cx="1769423" cy="320633"/>
                <wp:effectExtent l="0" t="0" r="0" b="3810"/>
                <wp:wrapNone/>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423" cy="320633"/>
                        </a:xfrm>
                        <a:prstGeom prst="rect">
                          <a:avLst/>
                        </a:prstGeom>
                        <a:noFill/>
                        <a:ln w="9525">
                          <a:noFill/>
                          <a:miter lim="800000"/>
                          <a:headEnd/>
                          <a:tailEnd/>
                        </a:ln>
                      </wps:spPr>
                      <wps:txbx>
                        <w:txbxContent>
                          <w:p w:rsidR="004E43FE" w:rsidRPr="004E43FE" w:rsidRDefault="004E43FE" w:rsidP="004E43FE">
                            <w:pPr>
                              <w:rPr>
                                <w:i/>
                                <w:sz w:val="24"/>
                              </w:rPr>
                            </w:pPr>
                            <w:r w:rsidRPr="004E43FE">
                              <w:rPr>
                                <w:b/>
                                <w:i/>
                                <w:color w:val="FF0000"/>
                                <w:sz w:val="24"/>
                              </w:rPr>
                              <w:t>→</w:t>
                            </w:r>
                            <w:r w:rsidRPr="004E43FE">
                              <w:rPr>
                                <w:i/>
                                <w:sz w:val="24"/>
                              </w:rPr>
                              <w:t xml:space="preserve"> Elle bouge le pH (H</w:t>
                            </w:r>
                            <w:r w:rsidRPr="004E43FE">
                              <w:rPr>
                                <w:i/>
                                <w:sz w:val="24"/>
                                <w:vertAlign w:val="superscript"/>
                              </w:rPr>
                              <w:t>+</w:t>
                            </w:r>
                            <w:r w:rsidRPr="004E43FE">
                              <w:rPr>
                                <w:i/>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67.05pt;margin-top:3.65pt;width:139.3pt;height:2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" filled="f" stroked="f">
                <v:textbox>
                  <w:txbxContent>
                    <w:p w:rsidR="004E43FE" w:rsidRPr="004E43FE" w:rsidRDefault="004E43FE" w:rsidP="004E43FE">
                      <w:pPr>
                        <w:rPr>
                          <w:i/>
                          <w:sz w:val="24"/>
                        </w:rPr>
                      </w:pPr>
                      <w:r w:rsidRPr="004E43FE">
                        <w:rPr>
                          <w:b/>
                          <w:i/>
                          <w:color w:val="FF0000"/>
                          <w:sz w:val="24"/>
                        </w:rPr>
                        <w:t>→</w:t>
                      </w:r>
                      <w:r w:rsidRPr="004E43FE">
                        <w:rPr>
                          <w:i/>
                          <w:sz w:val="24"/>
                        </w:rPr>
                        <w:t xml:space="preserve"> Elle bouge le pH (H</w:t>
                      </w:r>
                      <w:r w:rsidRPr="004E43FE">
                        <w:rPr>
                          <w:i/>
                          <w:sz w:val="24"/>
                          <w:vertAlign w:val="superscript"/>
                        </w:rPr>
                        <w:t>+</w:t>
                      </w:r>
                      <w:r w:rsidRPr="004E43FE">
                        <w:rPr>
                          <w:i/>
                          <w:sz w:val="24"/>
                        </w:rPr>
                        <w:t>)</w:t>
                      </w:r>
                    </w:p>
                  </w:txbxContent>
                </v:textbox>
              </v:shape>
            </w:pict>
          </mc:Fallback>
        </mc:AlternateContent>
      </w:r>
    </w:p>
    <w:p w:rsidR="004E43FE" w:rsidRDefault="004E43FE" w:rsidP="004E43FE">
      <w:pPr>
        <w:pStyle w:val="Paragraphedeliste"/>
        <w:ind w:left="1788"/>
      </w:pPr>
    </w:p>
    <w:p w:rsidR="004E43FE" w:rsidRPr="00B25B79" w:rsidRDefault="004E43FE" w:rsidP="00B25B79">
      <w:r>
        <w:rPr>
          <w:noProof/>
          <w:lang w:eastAsia="fr-FR"/>
        </w:rPr>
        <w:drawing>
          <wp:anchor distT="0" distB="0" distL="114300" distR="114300" simplePos="0" relativeHeight="251675648" behindDoc="1" locked="0" layoutInCell="1" allowOverlap="1" wp14:anchorId="10BC9DD0" wp14:editId="2EFEE75E">
            <wp:simplePos x="0" y="0"/>
            <wp:positionH relativeFrom="column">
              <wp:posOffset>3057525</wp:posOffset>
            </wp:positionH>
            <wp:positionV relativeFrom="paragraph">
              <wp:posOffset>252730</wp:posOffset>
            </wp:positionV>
            <wp:extent cx="3609975" cy="370205"/>
            <wp:effectExtent l="0" t="0" r="9525" b="0"/>
            <wp:wrapTight wrapText="bothSides">
              <wp:wrapPolygon edited="0">
                <wp:start x="0" y="0"/>
                <wp:lineTo x="0" y="20007"/>
                <wp:lineTo x="21543" y="20007"/>
                <wp:lineTo x="21543"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8549" t="72847" r="37177" b="17251"/>
                    <a:stretch/>
                  </pic:blipFill>
                  <pic:spPr bwMode="auto">
                    <a:xfrm>
                      <a:off x="0" y="0"/>
                      <a:ext cx="3609975" cy="370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5B79">
        <w:t>NB : Les ions H</w:t>
      </w:r>
      <w:r w:rsidR="00B25B79">
        <w:rPr>
          <w:vertAlign w:val="subscript"/>
        </w:rPr>
        <w:t>2</w:t>
      </w:r>
      <w:r w:rsidR="00B25B79">
        <w:t>CO</w:t>
      </w:r>
      <w:r w:rsidR="00B25B79">
        <w:rPr>
          <w:vertAlign w:val="subscript"/>
        </w:rPr>
        <w:t>3</w:t>
      </w:r>
      <w:r w:rsidR="00B25B79">
        <w:t xml:space="preserve"> sont très instables.</w:t>
      </w:r>
    </w:p>
    <w:p w:rsidR="00705962" w:rsidRDefault="00705962" w:rsidP="004E43FE">
      <w:pPr>
        <w:pStyle w:val="Paragraphedeliste"/>
        <w:numPr>
          <w:ilvl w:val="0"/>
          <w:numId w:val="2"/>
        </w:numPr>
      </w:pPr>
      <w:r>
        <w:t>24% combiné</w:t>
      </w:r>
    </w:p>
    <w:p w:rsidR="00705962" w:rsidRDefault="00705962" w:rsidP="00705962"/>
    <w:p w:rsidR="004E43FE" w:rsidRDefault="004E43FE" w:rsidP="00705962"/>
    <w:p w:rsidR="00705962" w:rsidRPr="00B25B79" w:rsidRDefault="00B25B79" w:rsidP="00705962">
      <w:pPr>
        <w:rPr>
          <w:rFonts w:ascii="Arial" w:hAnsi="Arial" w:cs="Arial"/>
          <w:b/>
          <w:color w:val="E36C0A" w:themeColor="accent6" w:themeShade="BF"/>
          <w:sz w:val="24"/>
          <w:u w:val="single"/>
        </w:rPr>
      </w:pPr>
      <w:r w:rsidRPr="00B25B79">
        <w:rPr>
          <w:rFonts w:ascii="Arial" w:hAnsi="Arial" w:cs="Arial"/>
          <w:b/>
          <w:color w:val="E36C0A" w:themeColor="accent6" w:themeShade="BF"/>
          <w:sz w:val="24"/>
          <w:u w:val="single"/>
        </w:rPr>
        <w:t xml:space="preserve">Echanges gazeux </w:t>
      </w:r>
      <w:r w:rsidRPr="00B25B79">
        <w:rPr>
          <w:rFonts w:ascii="Arial" w:hAnsi="Arial" w:cs="Arial"/>
          <w:b/>
          <w:color w:val="E36C0A" w:themeColor="accent6" w:themeShade="BF"/>
          <w:sz w:val="24"/>
          <w:highlight w:val="yellow"/>
          <w:u w:val="single"/>
        </w:rPr>
        <w:t>pulmonaires</w:t>
      </w:r>
    </w:p>
    <w:p w:rsidR="00B25B79" w:rsidRDefault="00B25B79" w:rsidP="00705962">
      <w:r>
        <w:rPr>
          <w:noProof/>
          <w:lang w:eastAsia="fr-FR"/>
        </w:rPr>
        <w:drawing>
          <wp:anchor distT="0" distB="0" distL="114300" distR="360045" simplePos="0" relativeHeight="251680768" behindDoc="1" locked="0" layoutInCell="1" allowOverlap="1" wp14:anchorId="03FEBA79" wp14:editId="5E4465B5">
            <wp:simplePos x="0" y="0"/>
            <wp:positionH relativeFrom="column">
              <wp:posOffset>-147320</wp:posOffset>
            </wp:positionH>
            <wp:positionV relativeFrom="paragraph">
              <wp:posOffset>108585</wp:posOffset>
            </wp:positionV>
            <wp:extent cx="3301200" cy="3564000"/>
            <wp:effectExtent l="0" t="0" r="0" b="0"/>
            <wp:wrapTight wrapText="bothSides">
              <wp:wrapPolygon edited="0">
                <wp:start x="0" y="0"/>
                <wp:lineTo x="0" y="21477"/>
                <wp:lineTo x="21442" y="21477"/>
                <wp:lineTo x="21442"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14513" t="13792" r="47912" b="14069"/>
                    <a:stretch/>
                  </pic:blipFill>
                  <pic:spPr bwMode="auto">
                    <a:xfrm>
                      <a:off x="0" y="0"/>
                      <a:ext cx="3301200" cy="356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25B79" w:rsidRDefault="00B25B79" w:rsidP="00705962"/>
    <w:p w:rsidR="00B25B79" w:rsidRDefault="00B25B79" w:rsidP="00705962"/>
    <w:p w:rsidR="00B25B79" w:rsidRDefault="00B25B79" w:rsidP="00705962"/>
    <w:p w:rsidR="00705962" w:rsidRDefault="00705962" w:rsidP="00705962">
      <w:r>
        <w:t>Pendant que l’O</w:t>
      </w:r>
      <w:r w:rsidRPr="00B25B79">
        <w:rPr>
          <w:vertAlign w:val="subscript"/>
        </w:rPr>
        <w:t>2</w:t>
      </w:r>
      <w:r>
        <w:t xml:space="preserve"> passe dans le sang le CO</w:t>
      </w:r>
      <w:r w:rsidRPr="00B25B79">
        <w:rPr>
          <w:vertAlign w:val="subscript"/>
        </w:rPr>
        <w:t xml:space="preserve">2 </w:t>
      </w:r>
      <w:r>
        <w:t xml:space="preserve">remonte. </w:t>
      </w:r>
    </w:p>
    <w:p w:rsidR="00705962" w:rsidRDefault="00B25B79" w:rsidP="00705962">
      <w:r>
        <w:t>C</w:t>
      </w:r>
      <w:r w:rsidR="00705962">
        <w:t xml:space="preserve">’est à l’échange </w:t>
      </w:r>
      <w:r w:rsidR="00705962" w:rsidRPr="00B25B79">
        <w:rPr>
          <w:b/>
          <w:u w:val="single"/>
        </w:rPr>
        <w:t>pulmonaire</w:t>
      </w:r>
      <w:r>
        <w:rPr>
          <w:b/>
          <w:u w:val="single"/>
        </w:rPr>
        <w:t>.</w:t>
      </w:r>
    </w:p>
    <w:p w:rsidR="00705962" w:rsidRDefault="00705962" w:rsidP="00705962"/>
    <w:p w:rsidR="00B25B79" w:rsidRDefault="00B25B79" w:rsidP="00705962"/>
    <w:p w:rsidR="00B25B79" w:rsidRDefault="00B25B79" w:rsidP="00705962"/>
    <w:p w:rsidR="00B25B79" w:rsidRDefault="00B25B79" w:rsidP="00705962"/>
    <w:p w:rsidR="00B25B79" w:rsidRDefault="00B25B79" w:rsidP="00705962"/>
    <w:p w:rsidR="00B25B79" w:rsidRDefault="00B25B79" w:rsidP="00705962">
      <w:r>
        <w:rPr>
          <w:noProof/>
          <w:lang w:eastAsia="fr-FR"/>
        </w:rPr>
        <w:drawing>
          <wp:anchor distT="0" distB="0" distL="114300" distR="114300" simplePos="0" relativeHeight="251681792" behindDoc="1" locked="0" layoutInCell="1" allowOverlap="1" wp14:anchorId="00FEC1FA" wp14:editId="4864328A">
            <wp:simplePos x="0" y="0"/>
            <wp:positionH relativeFrom="column">
              <wp:posOffset>237490</wp:posOffset>
            </wp:positionH>
            <wp:positionV relativeFrom="paragraph">
              <wp:posOffset>321945</wp:posOffset>
            </wp:positionV>
            <wp:extent cx="2941320" cy="3297555"/>
            <wp:effectExtent l="0" t="0" r="0" b="0"/>
            <wp:wrapTight wrapText="bothSides">
              <wp:wrapPolygon edited="0">
                <wp:start x="0" y="0"/>
                <wp:lineTo x="0" y="21463"/>
                <wp:lineTo x="21404" y="21463"/>
                <wp:lineTo x="21404"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11730" t="22278" r="55467" b="12300"/>
                    <a:stretch/>
                  </pic:blipFill>
                  <pic:spPr bwMode="auto">
                    <a:xfrm>
                      <a:off x="0" y="0"/>
                      <a:ext cx="2941320" cy="3297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B0419" w:rsidRDefault="00EB0419" w:rsidP="00705962">
      <w:pPr>
        <w:rPr>
          <w:rFonts w:ascii="Arial" w:hAnsi="Arial" w:cs="Arial"/>
          <w:b/>
          <w:color w:val="E36C0A" w:themeColor="accent6" w:themeShade="BF"/>
          <w:sz w:val="24"/>
          <w:u w:val="single"/>
        </w:rPr>
      </w:pPr>
    </w:p>
    <w:p w:rsidR="00EB0419" w:rsidRDefault="00EB0419" w:rsidP="00705962">
      <w:pPr>
        <w:rPr>
          <w:rFonts w:ascii="Arial" w:hAnsi="Arial" w:cs="Arial"/>
          <w:b/>
          <w:color w:val="E36C0A" w:themeColor="accent6" w:themeShade="BF"/>
          <w:sz w:val="24"/>
          <w:u w:val="single"/>
        </w:rPr>
      </w:pPr>
    </w:p>
    <w:p w:rsidR="00EB0419" w:rsidRDefault="00EB0419" w:rsidP="00705962">
      <w:pPr>
        <w:rPr>
          <w:rFonts w:ascii="Arial" w:hAnsi="Arial" w:cs="Arial"/>
          <w:b/>
          <w:color w:val="E36C0A" w:themeColor="accent6" w:themeShade="BF"/>
          <w:sz w:val="24"/>
          <w:u w:val="single"/>
        </w:rPr>
      </w:pPr>
    </w:p>
    <w:p w:rsidR="00705962" w:rsidRDefault="00B25B79" w:rsidP="00705962">
      <w:pPr>
        <w:rPr>
          <w:rFonts w:ascii="Arial" w:hAnsi="Arial" w:cs="Arial"/>
          <w:b/>
          <w:color w:val="E36C0A" w:themeColor="accent6" w:themeShade="BF"/>
          <w:sz w:val="16"/>
          <w:u w:val="single"/>
        </w:rPr>
      </w:pPr>
      <w:r w:rsidRPr="00B25B79">
        <w:rPr>
          <w:rFonts w:ascii="Arial" w:hAnsi="Arial" w:cs="Arial"/>
          <w:b/>
          <w:color w:val="E36C0A" w:themeColor="accent6" w:themeShade="BF"/>
          <w:sz w:val="24"/>
          <w:u w:val="single"/>
        </w:rPr>
        <w:t xml:space="preserve">Echanges gazeux dans les tissus de l’organisme, au niveau de la </w:t>
      </w:r>
      <w:r w:rsidRPr="00B25B79">
        <w:rPr>
          <w:rFonts w:ascii="Arial" w:hAnsi="Arial" w:cs="Arial"/>
          <w:b/>
          <w:color w:val="E36C0A" w:themeColor="accent6" w:themeShade="BF"/>
          <w:sz w:val="24"/>
          <w:highlight w:val="yellow"/>
          <w:u w:val="single"/>
        </w:rPr>
        <w:t>cellule</w:t>
      </w:r>
      <w:r w:rsidRPr="00B25B79">
        <w:rPr>
          <w:rFonts w:ascii="Arial" w:hAnsi="Arial" w:cs="Arial"/>
          <w:b/>
          <w:color w:val="E36C0A" w:themeColor="accent6" w:themeShade="BF"/>
          <w:sz w:val="24"/>
          <w:u w:val="single"/>
        </w:rPr>
        <w:t xml:space="preserve"> </w:t>
      </w:r>
      <w:r w:rsidRPr="00B25B79">
        <w:rPr>
          <w:rFonts w:ascii="Arial" w:hAnsi="Arial" w:cs="Arial"/>
          <w:b/>
          <w:color w:val="E36C0A" w:themeColor="accent6" w:themeShade="BF"/>
          <w:sz w:val="16"/>
          <w:u w:val="single"/>
        </w:rPr>
        <w:t xml:space="preserve">– Capillaires systémiques </w:t>
      </w:r>
      <w:r>
        <w:rPr>
          <w:rFonts w:ascii="Arial" w:hAnsi="Arial" w:cs="Arial"/>
          <w:b/>
          <w:color w:val="E36C0A" w:themeColor="accent6" w:themeShade="BF"/>
          <w:sz w:val="16"/>
          <w:u w:val="single"/>
        </w:rPr>
        <w:t>–</w:t>
      </w:r>
      <w:r w:rsidRPr="00B25B79">
        <w:rPr>
          <w:rFonts w:ascii="Arial" w:hAnsi="Arial" w:cs="Arial"/>
          <w:b/>
          <w:color w:val="E36C0A" w:themeColor="accent6" w:themeShade="BF"/>
          <w:sz w:val="16"/>
          <w:u w:val="single"/>
        </w:rPr>
        <w:t xml:space="preserve"> </w:t>
      </w:r>
    </w:p>
    <w:p w:rsidR="00B25B79" w:rsidRDefault="00B25B79" w:rsidP="00B25B79"/>
    <w:p w:rsidR="00EB0419" w:rsidRPr="00B25B79" w:rsidRDefault="00EB0419" w:rsidP="00B25B79"/>
    <w:p w:rsidR="00705962" w:rsidRDefault="00705962" w:rsidP="00705962"/>
    <w:sectPr w:rsidR="00705962" w:rsidSect="00711B0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7C4AEB"/>
    <w:multiLevelType w:val="hybridMultilevel"/>
    <w:tmpl w:val="8A1E49B2"/>
    <w:lvl w:ilvl="0" w:tplc="CA34E458">
      <w:start w:val="1"/>
      <w:numFmt w:val="decimal"/>
      <w:lvlText w:val="%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8C16AFA"/>
    <w:multiLevelType w:val="hybridMultilevel"/>
    <w:tmpl w:val="DE12FE08"/>
    <w:lvl w:ilvl="0" w:tplc="44DCFE7E">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nsid w:val="1CD018C9"/>
    <w:multiLevelType w:val="hybridMultilevel"/>
    <w:tmpl w:val="33A8027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2025C15"/>
    <w:multiLevelType w:val="hybridMultilevel"/>
    <w:tmpl w:val="D5441DDE"/>
    <w:lvl w:ilvl="0" w:tplc="0A583878">
      <w:start w:val="1"/>
      <w:numFmt w:val="decimal"/>
      <w:lvlText w:val="%1."/>
      <w:lvlJc w:val="left"/>
      <w:pPr>
        <w:ind w:left="1788" w:hanging="360"/>
      </w:pPr>
      <w:rPr>
        <w:rFonts w:hint="default"/>
      </w:r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4">
    <w:nsid w:val="26C508D9"/>
    <w:multiLevelType w:val="hybridMultilevel"/>
    <w:tmpl w:val="36A006B8"/>
    <w:lvl w:ilvl="0" w:tplc="0E264462">
      <w:start w:val="1"/>
      <w:numFmt w:val="bullet"/>
      <w:lvlText w:val="-"/>
      <w:lvlJc w:val="left"/>
      <w:pPr>
        <w:ind w:left="1788" w:hanging="360"/>
      </w:pPr>
      <w:rPr>
        <w:rFonts w:ascii="Calibri" w:eastAsia="Batang" w:hAnsi="Calibri" w:cstheme="minorBidi" w:hint="default"/>
        <w:b/>
        <w:color w:val="FF0000"/>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5">
    <w:nsid w:val="2B8556D0"/>
    <w:multiLevelType w:val="hybridMultilevel"/>
    <w:tmpl w:val="8318AA10"/>
    <w:lvl w:ilvl="0" w:tplc="CD7CA6A4">
      <w:start w:val="5"/>
      <w:numFmt w:val="bullet"/>
      <w:lvlText w:val=""/>
      <w:lvlJc w:val="left"/>
      <w:pPr>
        <w:ind w:left="720" w:hanging="360"/>
      </w:pPr>
      <w:rPr>
        <w:rFonts w:ascii="Wingdings" w:eastAsia="Batang" w:hAnsi="Wingdings" w:cstheme="minorBidi" w:hint="default"/>
        <w:b/>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8C22686"/>
    <w:multiLevelType w:val="hybridMultilevel"/>
    <w:tmpl w:val="DC7ABA86"/>
    <w:lvl w:ilvl="0" w:tplc="156C1FFA">
      <w:start w:val="7"/>
      <w:numFmt w:val="bullet"/>
      <w:lvlText w:val=""/>
      <w:lvlJc w:val="left"/>
      <w:pPr>
        <w:ind w:left="720" w:hanging="360"/>
      </w:pPr>
      <w:rPr>
        <w:rFonts w:ascii="Symbol" w:eastAsia="Batang" w:hAnsi="Symbol" w:cstheme="minorBidi" w:hint="default"/>
        <w:b/>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4FD61F1"/>
    <w:multiLevelType w:val="hybridMultilevel"/>
    <w:tmpl w:val="86FCF070"/>
    <w:lvl w:ilvl="0" w:tplc="F3628896">
      <w:numFmt w:val="bullet"/>
      <w:lvlText w:val="-"/>
      <w:lvlJc w:val="left"/>
      <w:pPr>
        <w:ind w:left="720" w:hanging="360"/>
      </w:pPr>
      <w:rPr>
        <w:rFonts w:ascii="Calibri" w:eastAsia="Batang"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5533D49"/>
    <w:multiLevelType w:val="hybridMultilevel"/>
    <w:tmpl w:val="12021A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E2820B1"/>
    <w:multiLevelType w:val="hybridMultilevel"/>
    <w:tmpl w:val="DBE0A8F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536D3EB8"/>
    <w:multiLevelType w:val="hybridMultilevel"/>
    <w:tmpl w:val="7D721B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565E1A2F"/>
    <w:multiLevelType w:val="hybridMultilevel"/>
    <w:tmpl w:val="E00CD5F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58D105B4"/>
    <w:multiLevelType w:val="hybridMultilevel"/>
    <w:tmpl w:val="A7F4D7F6"/>
    <w:lvl w:ilvl="0" w:tplc="74905700">
      <w:start w:val="1"/>
      <w:numFmt w:val="lowerLetter"/>
      <w:lvlText w:val="%1."/>
      <w:lvlJc w:val="left"/>
      <w:pPr>
        <w:ind w:left="720" w:hanging="360"/>
      </w:pPr>
      <w:rPr>
        <w:rFonts w:hint="default"/>
        <w:i w:val="0"/>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615C4BB3"/>
    <w:multiLevelType w:val="hybridMultilevel"/>
    <w:tmpl w:val="82D24A26"/>
    <w:lvl w:ilvl="0" w:tplc="DD163DCE">
      <w:start w:val="7"/>
      <w:numFmt w:val="upperRoman"/>
      <w:lvlText w:val="%1."/>
      <w:lvlJc w:val="left"/>
      <w:pPr>
        <w:ind w:left="2160" w:hanging="72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4">
    <w:nsid w:val="66A4604B"/>
    <w:multiLevelType w:val="hybridMultilevel"/>
    <w:tmpl w:val="5E1E3CF8"/>
    <w:lvl w:ilvl="0" w:tplc="BDB8EFDC">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nsid w:val="6B212B57"/>
    <w:multiLevelType w:val="hybridMultilevel"/>
    <w:tmpl w:val="1C38E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6D9F3A73"/>
    <w:multiLevelType w:val="hybridMultilevel"/>
    <w:tmpl w:val="95C064A6"/>
    <w:lvl w:ilvl="0" w:tplc="CAF465A6">
      <w:start w:val="1"/>
      <w:numFmt w:val="bullet"/>
      <w:lvlText w:val=""/>
      <w:lvlJc w:val="left"/>
      <w:pPr>
        <w:ind w:left="720" w:hanging="360"/>
      </w:pPr>
      <w:rPr>
        <w:rFonts w:ascii="Wingdings" w:eastAsia="Batang" w:hAnsi="Wingdings" w:cstheme="minorBidi" w:hint="default"/>
        <w:b/>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16"/>
  </w:num>
  <w:num w:numId="4">
    <w:abstractNumId w:val="5"/>
  </w:num>
  <w:num w:numId="5">
    <w:abstractNumId w:val="9"/>
  </w:num>
  <w:num w:numId="6">
    <w:abstractNumId w:val="7"/>
  </w:num>
  <w:num w:numId="7">
    <w:abstractNumId w:val="1"/>
  </w:num>
  <w:num w:numId="8">
    <w:abstractNumId w:val="6"/>
  </w:num>
  <w:num w:numId="9">
    <w:abstractNumId w:val="14"/>
  </w:num>
  <w:num w:numId="10">
    <w:abstractNumId w:val="15"/>
  </w:num>
  <w:num w:numId="11">
    <w:abstractNumId w:val="0"/>
  </w:num>
  <w:num w:numId="12">
    <w:abstractNumId w:val="11"/>
  </w:num>
  <w:num w:numId="13">
    <w:abstractNumId w:val="3"/>
  </w:num>
  <w:num w:numId="14">
    <w:abstractNumId w:val="2"/>
  </w:num>
  <w:num w:numId="15">
    <w:abstractNumId w:val="8"/>
  </w:num>
  <w:num w:numId="16">
    <w:abstractNumId w:val="1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1B01"/>
    <w:rsid w:val="00110931"/>
    <w:rsid w:val="00274F5D"/>
    <w:rsid w:val="004E43FE"/>
    <w:rsid w:val="0050515B"/>
    <w:rsid w:val="00560ABC"/>
    <w:rsid w:val="00567D32"/>
    <w:rsid w:val="005B0572"/>
    <w:rsid w:val="005C7A7A"/>
    <w:rsid w:val="00605513"/>
    <w:rsid w:val="00691637"/>
    <w:rsid w:val="00705962"/>
    <w:rsid w:val="00711B01"/>
    <w:rsid w:val="008754FA"/>
    <w:rsid w:val="009B75E8"/>
    <w:rsid w:val="009C5D4A"/>
    <w:rsid w:val="00AB7CF7"/>
    <w:rsid w:val="00B25B79"/>
    <w:rsid w:val="00B3519D"/>
    <w:rsid w:val="00D176DD"/>
    <w:rsid w:val="00D41983"/>
    <w:rsid w:val="00DD7EB7"/>
    <w:rsid w:val="00DF2D73"/>
    <w:rsid w:val="00EB0419"/>
    <w:rsid w:val="00F21334"/>
    <w:rsid w:val="00F339F6"/>
    <w:rsid w:val="00F4722E"/>
    <w:rsid w:val="00F8484B"/>
    <w:rsid w:val="00FD2C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Batang"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11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11B01"/>
    <w:rPr>
      <w:rFonts w:ascii="Tahoma" w:hAnsi="Tahoma" w:cs="Tahoma"/>
      <w:sz w:val="16"/>
      <w:szCs w:val="16"/>
    </w:rPr>
  </w:style>
  <w:style w:type="paragraph" w:styleId="Paragraphedeliste">
    <w:name w:val="List Paragraph"/>
    <w:basedOn w:val="Normal"/>
    <w:uiPriority w:val="34"/>
    <w:qFormat/>
    <w:rsid w:val="00705962"/>
    <w:pPr>
      <w:ind w:left="720"/>
      <w:contextualSpacing/>
    </w:pPr>
  </w:style>
  <w:style w:type="paragraph" w:styleId="Titre">
    <w:name w:val="Title"/>
    <w:basedOn w:val="Normal"/>
    <w:next w:val="Normal"/>
    <w:link w:val="TitreCar"/>
    <w:uiPriority w:val="10"/>
    <w:qFormat/>
    <w:rsid w:val="00F4722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4722E"/>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Batang"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11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11B01"/>
    <w:rPr>
      <w:rFonts w:ascii="Tahoma" w:hAnsi="Tahoma" w:cs="Tahoma"/>
      <w:sz w:val="16"/>
      <w:szCs w:val="16"/>
    </w:rPr>
  </w:style>
  <w:style w:type="paragraph" w:styleId="Paragraphedeliste">
    <w:name w:val="List Paragraph"/>
    <w:basedOn w:val="Normal"/>
    <w:uiPriority w:val="34"/>
    <w:qFormat/>
    <w:rsid w:val="00705962"/>
    <w:pPr>
      <w:ind w:left="720"/>
      <w:contextualSpacing/>
    </w:pPr>
  </w:style>
  <w:style w:type="paragraph" w:styleId="Titre">
    <w:name w:val="Title"/>
    <w:basedOn w:val="Normal"/>
    <w:next w:val="Normal"/>
    <w:link w:val="TitreCar"/>
    <w:uiPriority w:val="10"/>
    <w:qFormat/>
    <w:rsid w:val="00F4722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4722E"/>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gif"/><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990152-F082-4448-B6BD-F5CD5F76B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8</Pages>
  <Words>1352</Words>
  <Characters>7439</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8774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dc:creator>
  <cp:lastModifiedBy>Julie</cp:lastModifiedBy>
  <cp:revision>9</cp:revision>
  <dcterms:created xsi:type="dcterms:W3CDTF">2014-10-02T14:07:00Z</dcterms:created>
  <dcterms:modified xsi:type="dcterms:W3CDTF">2014-10-07T17:14:00Z</dcterms:modified>
</cp:coreProperties>
</file>