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C7B7" w14:textId="77777777" w:rsidR="005E3206" w:rsidRDefault="00000000">
      <w:pPr>
        <w:pStyle w:val="Ttulo1"/>
      </w:pPr>
      <w:r>
        <w:t>MINUTA DE REUNIONES Y VISITAS TÉCNICAS</w:t>
      </w:r>
    </w:p>
    <w:p w14:paraId="521682A2" w14:textId="77777777" w:rsidR="005E3206" w:rsidRDefault="005E3206"/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000"/>
      </w:tblGrid>
      <w:tr w:rsidR="005E3206" w14:paraId="2A4EBA76" w14:textId="77777777">
        <w:tc>
          <w:tcPr>
            <w:tcW w:w="2500" w:type="dxa"/>
          </w:tcPr>
          <w:p w14:paraId="449E61CF" w14:textId="77777777" w:rsidR="005E3206" w:rsidRDefault="00000000">
            <w:r>
              <w:rPr>
                <w:b/>
                <w:bCs/>
              </w:rPr>
              <w:t>Archivo:</w:t>
            </w:r>
          </w:p>
        </w:tc>
        <w:tc>
          <w:tcPr>
            <w:tcW w:w="5000" w:type="dxa"/>
          </w:tcPr>
          <w:p w14:paraId="0B1B1DB1" w14:textId="05A4D7B1" w:rsidR="005E3206" w:rsidRDefault="00000000">
            <w:r>
              <w:t>SE01-5000-E-MM-00</w:t>
            </w:r>
            <w:r w:rsidR="00127B7D">
              <w:t>2</w:t>
            </w:r>
          </w:p>
        </w:tc>
      </w:tr>
      <w:tr w:rsidR="005E3206" w14:paraId="21D0BAFB" w14:textId="77777777">
        <w:tc>
          <w:tcPr>
            <w:tcW w:w="2000" w:type="dxa"/>
          </w:tcPr>
          <w:p w14:paraId="29540C52" w14:textId="77777777" w:rsidR="005E3206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2000" w:type="dxa"/>
          </w:tcPr>
          <w:p w14:paraId="18697C42" w14:textId="77777777" w:rsidR="005E3206" w:rsidRDefault="00000000">
            <w:r>
              <w:t>AMPLIACION PLANTA EVAPORACIÓN SALAR NORTE</w:t>
            </w:r>
          </w:p>
        </w:tc>
      </w:tr>
      <w:tr w:rsidR="005E3206" w14:paraId="33296C89" w14:textId="77777777">
        <w:tc>
          <w:tcPr>
            <w:tcW w:w="2000" w:type="dxa"/>
          </w:tcPr>
          <w:p w14:paraId="5FA20234" w14:textId="77777777" w:rsidR="005E3206" w:rsidRDefault="00000000">
            <w:r>
              <w:rPr>
                <w:b/>
                <w:bCs/>
              </w:rPr>
              <w:t>Numero de proyecto</w:t>
            </w:r>
          </w:p>
        </w:tc>
        <w:tc>
          <w:tcPr>
            <w:tcW w:w="2000" w:type="dxa"/>
          </w:tcPr>
          <w:p w14:paraId="653B689E" w14:textId="77777777" w:rsidR="005E3206" w:rsidRDefault="00000000">
            <w:r>
              <w:t>SE01</w:t>
            </w:r>
          </w:p>
        </w:tc>
      </w:tr>
      <w:tr w:rsidR="005E3206" w14:paraId="50B8EF13" w14:textId="77777777">
        <w:tc>
          <w:tcPr>
            <w:tcW w:w="2000" w:type="dxa"/>
          </w:tcPr>
          <w:p w14:paraId="57359644" w14:textId="77777777" w:rsidR="005E3206" w:rsidRDefault="00000000">
            <w:r>
              <w:rPr>
                <w:b/>
                <w:bCs/>
              </w:rPr>
              <w:t>Cliente</w:t>
            </w:r>
          </w:p>
        </w:tc>
        <w:tc>
          <w:tcPr>
            <w:tcW w:w="2000" w:type="dxa"/>
          </w:tcPr>
          <w:p w14:paraId="3DD28805" w14:textId="77777777" w:rsidR="005E3206" w:rsidRDefault="00000000">
            <w:r>
              <w:t>MINERA NOA LITIO</w:t>
            </w:r>
          </w:p>
        </w:tc>
      </w:tr>
      <w:tr w:rsidR="005E3206" w14:paraId="7E9FD198" w14:textId="77777777">
        <w:tc>
          <w:tcPr>
            <w:tcW w:w="2000" w:type="dxa"/>
          </w:tcPr>
          <w:p w14:paraId="61B87BC6" w14:textId="77777777" w:rsidR="005E3206" w:rsidRDefault="00000000">
            <w:r>
              <w:rPr>
                <w:b/>
                <w:bCs/>
              </w:rPr>
              <w:t>Elaboró</w:t>
            </w:r>
          </w:p>
        </w:tc>
        <w:tc>
          <w:tcPr>
            <w:tcW w:w="2000" w:type="dxa"/>
          </w:tcPr>
          <w:p w14:paraId="7D714CE4" w14:textId="77777777" w:rsidR="005E3206" w:rsidRDefault="00000000">
            <w:r>
              <w:t>MP</w:t>
            </w:r>
          </w:p>
        </w:tc>
      </w:tr>
      <w:tr w:rsidR="005E3206" w14:paraId="5F6D6B37" w14:textId="77777777">
        <w:tc>
          <w:tcPr>
            <w:tcW w:w="2000" w:type="dxa"/>
          </w:tcPr>
          <w:p w14:paraId="54389D58" w14:textId="77777777" w:rsidR="005E3206" w:rsidRDefault="00000000">
            <w:r>
              <w:rPr>
                <w:b/>
                <w:bCs/>
              </w:rPr>
              <w:t>Revisó</w:t>
            </w:r>
          </w:p>
        </w:tc>
        <w:tc>
          <w:tcPr>
            <w:tcW w:w="2000" w:type="dxa"/>
          </w:tcPr>
          <w:p w14:paraId="1AF90CD1" w14:textId="77777777" w:rsidR="005E3206" w:rsidRDefault="00000000">
            <w:r>
              <w:t>CM</w:t>
            </w:r>
          </w:p>
        </w:tc>
      </w:tr>
      <w:tr w:rsidR="005E3206" w14:paraId="735AA52C" w14:textId="77777777">
        <w:tc>
          <w:tcPr>
            <w:tcW w:w="2000" w:type="dxa"/>
          </w:tcPr>
          <w:p w14:paraId="03B70D27" w14:textId="77777777" w:rsidR="005E3206" w:rsidRDefault="00000000">
            <w:r>
              <w:rPr>
                <w:b/>
                <w:bCs/>
              </w:rPr>
              <w:t>Aprobó</w:t>
            </w:r>
          </w:p>
        </w:tc>
        <w:tc>
          <w:tcPr>
            <w:tcW w:w="2000" w:type="dxa"/>
          </w:tcPr>
          <w:p w14:paraId="2080416D" w14:textId="77777777" w:rsidR="005E3206" w:rsidRDefault="00000000">
            <w:r>
              <w:t>(pendiente)</w:t>
            </w:r>
          </w:p>
        </w:tc>
      </w:tr>
      <w:tr w:rsidR="005E3206" w14:paraId="06CC4F5C" w14:textId="77777777">
        <w:tc>
          <w:tcPr>
            <w:tcW w:w="2000" w:type="dxa"/>
          </w:tcPr>
          <w:p w14:paraId="777F7A20" w14:textId="77777777" w:rsidR="005E3206" w:rsidRDefault="00000000">
            <w:r>
              <w:rPr>
                <w:b/>
                <w:bCs/>
              </w:rPr>
              <w:t>Rev</w:t>
            </w:r>
          </w:p>
        </w:tc>
        <w:tc>
          <w:tcPr>
            <w:tcW w:w="2000" w:type="dxa"/>
          </w:tcPr>
          <w:p w14:paraId="707D0240" w14:textId="560A0627" w:rsidR="005E3206" w:rsidRDefault="000019C2">
            <w:r>
              <w:t>C</w:t>
            </w:r>
          </w:p>
        </w:tc>
      </w:tr>
      <w:tr w:rsidR="005E3206" w14:paraId="3C571714" w14:textId="77777777">
        <w:tc>
          <w:tcPr>
            <w:tcW w:w="2000" w:type="dxa"/>
          </w:tcPr>
          <w:p w14:paraId="670D2482" w14:textId="77777777" w:rsidR="005E3206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000" w:type="dxa"/>
          </w:tcPr>
          <w:p w14:paraId="7E3E6FE1" w14:textId="1A317405" w:rsidR="005E3206" w:rsidRDefault="00000000">
            <w:r>
              <w:t>1</w:t>
            </w:r>
            <w:r w:rsidR="00127B7D">
              <w:t>5</w:t>
            </w:r>
            <w:r>
              <w:t>/06/2026</w:t>
            </w:r>
          </w:p>
        </w:tc>
      </w:tr>
    </w:tbl>
    <w:p w14:paraId="741D3C58" w14:textId="77777777" w:rsidR="005E3206" w:rsidRDefault="005E3206"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3694"/>
        <w:gridCol w:w="1862"/>
        <w:gridCol w:w="2089"/>
      </w:tblGrid>
      <w:tr w:rsidR="005E3206" w14:paraId="2FF3C5B6" w14:textId="77777777">
        <w:tc>
          <w:tcPr>
            <w:tcW w:w="2500" w:type="dxa"/>
          </w:tcPr>
          <w:p w14:paraId="20A0F342" w14:textId="77777777" w:rsidR="005E3206" w:rsidRDefault="00000000">
            <w:r>
              <w:rPr>
                <w:b/>
                <w:bCs/>
              </w:rPr>
              <w:t>Referencia:</w:t>
            </w:r>
          </w:p>
        </w:tc>
        <w:tc>
          <w:tcPr>
            <w:tcW w:w="4000" w:type="dxa"/>
          </w:tcPr>
          <w:p w14:paraId="59A0E50B" w14:textId="77777777" w:rsidR="005E3206" w:rsidRDefault="00000000">
            <w:r>
              <w:t>Documentación mínima para inicio de proyecto</w:t>
            </w:r>
          </w:p>
        </w:tc>
        <w:tc>
          <w:tcPr>
            <w:tcW w:w="1200" w:type="dxa"/>
          </w:tcPr>
          <w:p w14:paraId="0C7FCE6F" w14:textId="77777777" w:rsidR="005E3206" w:rsidRDefault="00000000">
            <w:r>
              <w:rPr>
                <w:b/>
                <w:bCs/>
              </w:rPr>
              <w:t>Lugar:</w:t>
            </w:r>
          </w:p>
        </w:tc>
        <w:tc>
          <w:tcPr>
            <w:tcW w:w="2300" w:type="dxa"/>
          </w:tcPr>
          <w:p w14:paraId="1E1F4055" w14:textId="77777777" w:rsidR="005E3206" w:rsidRDefault="00000000">
            <w:r>
              <w:t>Meet</w:t>
            </w:r>
          </w:p>
        </w:tc>
      </w:tr>
      <w:tr w:rsidR="005E3206" w14:paraId="4A2B8996" w14:textId="77777777">
        <w:tc>
          <w:tcPr>
            <w:tcW w:w="2000" w:type="dxa"/>
          </w:tcPr>
          <w:p w14:paraId="35F49FE0" w14:textId="77777777" w:rsidR="005E3206" w:rsidRDefault="00000000">
            <w:r>
              <w:rPr>
                <w:b/>
                <w:bCs/>
              </w:rPr>
              <w:t>Fecha/Hora:</w:t>
            </w:r>
          </w:p>
        </w:tc>
        <w:tc>
          <w:tcPr>
            <w:tcW w:w="2000" w:type="dxa"/>
          </w:tcPr>
          <w:p w14:paraId="04A6162A" w14:textId="0FE7BE71" w:rsidR="005E3206" w:rsidRDefault="00000000">
            <w:r>
              <w:t>1</w:t>
            </w:r>
            <w:r w:rsidR="00127B7D">
              <w:t>5</w:t>
            </w:r>
            <w:r>
              <w:t>/06/2026  16:00 hs</w:t>
            </w:r>
          </w:p>
        </w:tc>
        <w:tc>
          <w:tcPr>
            <w:tcW w:w="2000" w:type="dxa"/>
          </w:tcPr>
          <w:p w14:paraId="72AD0F2A" w14:textId="77777777" w:rsidR="005E3206" w:rsidRDefault="00000000">
            <w:r>
              <w:rPr>
                <w:b/>
                <w:bCs/>
              </w:rPr>
              <w:t>Elaboró:</w:t>
            </w:r>
          </w:p>
        </w:tc>
        <w:tc>
          <w:tcPr>
            <w:tcW w:w="2000" w:type="dxa"/>
          </w:tcPr>
          <w:p w14:paraId="742BAA27" w14:textId="77777777" w:rsidR="005E3206" w:rsidRDefault="00000000">
            <w:r>
              <w:t>MP</w:t>
            </w:r>
          </w:p>
        </w:tc>
      </w:tr>
      <w:tr w:rsidR="005E3206" w14:paraId="49426794" w14:textId="77777777">
        <w:tc>
          <w:tcPr>
            <w:tcW w:w="2000" w:type="dxa"/>
          </w:tcPr>
          <w:p w14:paraId="034A1D3B" w14:textId="77777777" w:rsidR="005E3206" w:rsidRDefault="00000000">
            <w:r>
              <w:rPr>
                <w:b/>
                <w:bCs/>
              </w:rPr>
              <w:t>Participantes:</w:t>
            </w:r>
          </w:p>
        </w:tc>
        <w:tc>
          <w:tcPr>
            <w:tcW w:w="4000" w:type="dxa"/>
          </w:tcPr>
          <w:p w14:paraId="4D501CD3" w14:textId="77777777" w:rsidR="005E3206" w:rsidRDefault="00000000">
            <w:r>
              <w:t>Roberto Aguilar, Jorge Ríos, Lucas Ibáñez (UTE) / Carlos Medina, Martín Paredes, Lucía Fernández (SEI)</w:t>
            </w:r>
          </w:p>
        </w:tc>
        <w:tc>
          <w:tcPr>
            <w:tcW w:w="2000" w:type="dxa"/>
          </w:tcPr>
          <w:p w14:paraId="156EB3EF" w14:textId="77777777" w:rsidR="005E3206" w:rsidRDefault="00000000">
            <w:r>
              <w:rPr>
                <w:b/>
                <w:bCs/>
              </w:rPr>
              <w:t>Próx. reunión:</w:t>
            </w:r>
          </w:p>
        </w:tc>
        <w:tc>
          <w:tcPr>
            <w:tcW w:w="2000" w:type="dxa"/>
          </w:tcPr>
          <w:p w14:paraId="52F983CE" w14:textId="77777777" w:rsidR="005E3206" w:rsidRDefault="00000000">
            <w:r>
              <w:t>N/A</w:t>
            </w:r>
          </w:p>
        </w:tc>
      </w:tr>
    </w:tbl>
    <w:p w14:paraId="138C6845" w14:textId="77777777" w:rsidR="005E3206" w:rsidRDefault="005E3206"/>
    <w:p w14:paraId="0C88C7D5" w14:textId="77777777" w:rsidR="005E3206" w:rsidRDefault="00000000">
      <w:pPr>
        <w:pStyle w:val="Ttulo2"/>
      </w:pPr>
      <w:r>
        <w:t>TEMAS TRATADOS Y ACCIONES</w:t>
      </w:r>
    </w:p>
    <w:p w14:paraId="753244EE" w14:textId="77777777" w:rsidR="00127B7D" w:rsidRDefault="00127B7D">
      <w:pPr>
        <w:pStyle w:val="Ttulo2"/>
      </w:pPr>
    </w:p>
    <w:p w14:paraId="2F649876" w14:textId="77777777" w:rsidR="00A35E14" w:rsidRPr="00A35E14" w:rsidRDefault="00A35E14" w:rsidP="00A35E14">
      <w:pPr>
        <w:pStyle w:val="Ttulo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E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Emisión de documentación base sector Evaporación</w:t>
      </w:r>
    </w:p>
    <w:p w14:paraId="4139C44E" w14:textId="77777777" w:rsidR="00A35E14" w:rsidRPr="00A35E14" w:rsidRDefault="00A35E14" w:rsidP="00A35E14">
      <w:pPr>
        <w:pStyle w:val="Ttulo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E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 revisa emisión conjunta de Listado de Cargas (SE01-1000-E-LC-010),</w:t>
      </w:r>
    </w:p>
    <w:p w14:paraId="602CAB37" w14:textId="77777777" w:rsidR="00A35E14" w:rsidRPr="00A35E14" w:rsidRDefault="00A35E14" w:rsidP="00A35E14">
      <w:pPr>
        <w:pStyle w:val="Ttulo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E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Listado de Cables (SE01-1000-E-LC-020) y Hoja de Datos TGBT</w:t>
      </w:r>
    </w:p>
    <w:p w14:paraId="2CB156BE" w14:textId="77777777" w:rsidR="00A35E14" w:rsidRPr="00A35E14" w:rsidRDefault="00A35E14" w:rsidP="00A35E14">
      <w:pPr>
        <w:pStyle w:val="Ttulo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E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(SE01-1000-E-HD-010), todos en su revisión A. Minera NOA Litio SA no</w:t>
      </w:r>
    </w:p>
    <w:p w14:paraId="2A5970DF" w14:textId="77777777" w:rsidR="00A35E14" w:rsidRPr="00A35E14" w:rsidRDefault="00A35E14" w:rsidP="00A35E14">
      <w:pPr>
        <w:pStyle w:val="Ttulo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E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observa comentarios.</w:t>
      </w:r>
    </w:p>
    <w:p w14:paraId="444BD72E" w14:textId="77777777" w:rsidR="00A35E14" w:rsidRPr="00A35E14" w:rsidRDefault="00A35E14" w:rsidP="00A35E14">
      <w:pPr>
        <w:pStyle w:val="Ttulo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E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Responsable: SEI.</w:t>
      </w:r>
    </w:p>
    <w:p w14:paraId="2C8AD415" w14:textId="77777777" w:rsidR="00A35E14" w:rsidRPr="00A35E14" w:rsidRDefault="00A35E14" w:rsidP="00A35E14">
      <w:pPr>
        <w:pStyle w:val="Ttulo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F6F155" w14:textId="77777777" w:rsidR="00A35E14" w:rsidRPr="00A35E14" w:rsidRDefault="00A35E14" w:rsidP="00A35E14">
      <w:pPr>
        <w:pStyle w:val="Ttulo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E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Codificación y Listado de Documentos</w:t>
      </w:r>
    </w:p>
    <w:p w14:paraId="7095438F" w14:textId="77777777" w:rsidR="00A35E14" w:rsidRPr="00A35E14" w:rsidRDefault="00A35E14" w:rsidP="00A35E14">
      <w:pPr>
        <w:pStyle w:val="Ttulo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E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 acuerda esquema de codificación definitivo (SE01-5000-G-LD-001 rev.C)</w:t>
      </w:r>
    </w:p>
    <w:p w14:paraId="294DC48E" w14:textId="77777777" w:rsidR="00A35E14" w:rsidRPr="00A35E14" w:rsidRDefault="00A35E14" w:rsidP="00A35E14">
      <w:pPr>
        <w:pStyle w:val="Ttulo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E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 se valida el Listado de Documentos del proyecto (SE01-5000-G-LD-003).</w:t>
      </w:r>
    </w:p>
    <w:p w14:paraId="0E93B5EC" w14:textId="277A3BF3" w:rsidR="00127B7D" w:rsidRPr="00A35E14" w:rsidRDefault="00A35E14" w:rsidP="00A35E14">
      <w:pPr>
        <w:pStyle w:val="Ttulo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E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Responsable: SEI - Minera NOA Litio SA.</w:t>
      </w:r>
    </w:p>
    <w:p w14:paraId="2AC1AFBA" w14:textId="77777777" w:rsidR="00127B7D" w:rsidRDefault="00127B7D">
      <w:pPr>
        <w:pStyle w:val="Ttulo2"/>
      </w:pPr>
    </w:p>
    <w:p w14:paraId="2275AE6B" w14:textId="77777777" w:rsidR="00127B7D" w:rsidRDefault="00127B7D">
      <w:pPr>
        <w:pStyle w:val="Ttulo2"/>
      </w:pPr>
    </w:p>
    <w:p w14:paraId="7C8A1844" w14:textId="77777777" w:rsidR="00127B7D" w:rsidRDefault="00127B7D">
      <w:pPr>
        <w:pStyle w:val="Ttulo2"/>
      </w:pPr>
    </w:p>
    <w:p w14:paraId="7666E2A9" w14:textId="77777777" w:rsidR="005E3206" w:rsidRDefault="005E3206"/>
    <w:p w14:paraId="54A9E9F7" w14:textId="48819BA3" w:rsidR="005E3206" w:rsidRDefault="00000000">
      <w:r>
        <w:t>estándar conforme AEA 90364.</w:t>
      </w:r>
    </w:p>
    <w:p w14:paraId="15818366" w14:textId="77777777" w:rsidR="005E3206" w:rsidRDefault="00000000">
      <w:r>
        <w:rPr>
          <w:i/>
          <w:iCs/>
        </w:rPr>
        <w:t>Responsable: SEI - UTE</w:t>
      </w:r>
    </w:p>
    <w:p w14:paraId="249A8B4A" w14:textId="77777777" w:rsidR="005E3206" w:rsidRDefault="005E3206"/>
    <w:sectPr w:rsidR="005E320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A5492"/>
    <w:multiLevelType w:val="hybridMultilevel"/>
    <w:tmpl w:val="52DE8038"/>
    <w:lvl w:ilvl="0" w:tplc="814A5BB0">
      <w:start w:val="1"/>
      <w:numFmt w:val="bullet"/>
      <w:lvlText w:val="●"/>
      <w:lvlJc w:val="left"/>
      <w:pPr>
        <w:ind w:left="720" w:hanging="360"/>
      </w:pPr>
    </w:lvl>
    <w:lvl w:ilvl="1" w:tplc="045A2B84">
      <w:start w:val="1"/>
      <w:numFmt w:val="bullet"/>
      <w:lvlText w:val="○"/>
      <w:lvlJc w:val="left"/>
      <w:pPr>
        <w:ind w:left="1440" w:hanging="360"/>
      </w:pPr>
    </w:lvl>
    <w:lvl w:ilvl="2" w:tplc="DF50BC1E">
      <w:start w:val="1"/>
      <w:numFmt w:val="bullet"/>
      <w:lvlText w:val="■"/>
      <w:lvlJc w:val="left"/>
      <w:pPr>
        <w:ind w:left="2160" w:hanging="360"/>
      </w:pPr>
    </w:lvl>
    <w:lvl w:ilvl="3" w:tplc="3C4EF4AA">
      <w:start w:val="1"/>
      <w:numFmt w:val="bullet"/>
      <w:lvlText w:val="●"/>
      <w:lvlJc w:val="left"/>
      <w:pPr>
        <w:ind w:left="2880" w:hanging="360"/>
      </w:pPr>
    </w:lvl>
    <w:lvl w:ilvl="4" w:tplc="A7ACFB36">
      <w:start w:val="1"/>
      <w:numFmt w:val="bullet"/>
      <w:lvlText w:val="○"/>
      <w:lvlJc w:val="left"/>
      <w:pPr>
        <w:ind w:left="3600" w:hanging="360"/>
      </w:pPr>
    </w:lvl>
    <w:lvl w:ilvl="5" w:tplc="C9C05366">
      <w:start w:val="1"/>
      <w:numFmt w:val="bullet"/>
      <w:lvlText w:val="■"/>
      <w:lvlJc w:val="left"/>
      <w:pPr>
        <w:ind w:left="4320" w:hanging="360"/>
      </w:pPr>
    </w:lvl>
    <w:lvl w:ilvl="6" w:tplc="0B32D794">
      <w:start w:val="1"/>
      <w:numFmt w:val="bullet"/>
      <w:lvlText w:val="●"/>
      <w:lvlJc w:val="left"/>
      <w:pPr>
        <w:ind w:left="5040" w:hanging="360"/>
      </w:pPr>
    </w:lvl>
    <w:lvl w:ilvl="7" w:tplc="D50EFCBA">
      <w:start w:val="1"/>
      <w:numFmt w:val="bullet"/>
      <w:lvlText w:val="●"/>
      <w:lvlJc w:val="left"/>
      <w:pPr>
        <w:ind w:left="5760" w:hanging="360"/>
      </w:pPr>
    </w:lvl>
    <w:lvl w:ilvl="8" w:tplc="F4F4EA54">
      <w:start w:val="1"/>
      <w:numFmt w:val="bullet"/>
      <w:lvlText w:val="●"/>
      <w:lvlJc w:val="left"/>
      <w:pPr>
        <w:ind w:left="6480" w:hanging="360"/>
      </w:pPr>
    </w:lvl>
  </w:abstractNum>
  <w:num w:numId="1" w16cid:durableId="1571191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206"/>
    <w:rsid w:val="000019C2"/>
    <w:rsid w:val="000112BE"/>
    <w:rsid w:val="00127B7D"/>
    <w:rsid w:val="005E3206"/>
    <w:rsid w:val="00832276"/>
    <w:rsid w:val="00A35E14"/>
    <w:rsid w:val="00E9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5EE24"/>
  <w15:docId w15:val="{DF6A1333-B96A-4867-9983-BDE3475AB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928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Tamargo</cp:lastModifiedBy>
  <cp:revision>6</cp:revision>
  <dcterms:created xsi:type="dcterms:W3CDTF">2026-07-13T19:17:00Z</dcterms:created>
  <dcterms:modified xsi:type="dcterms:W3CDTF">2026-07-17T02:02:00Z</dcterms:modified>
</cp:coreProperties>
</file>