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03C" w:rsidRPr="00C944C0" w:rsidRDefault="00C944C0" w:rsidP="00C944C0">
      <w:pPr>
        <w:ind w:left="-284" w:firstLine="710"/>
        <w:jc w:val="both"/>
        <w:rPr>
          <w:rFonts w:ascii="Times New Roman" w:hAnsi="Times New Roman" w:cs="Times New Roman"/>
          <w:lang w:val="uk-UA"/>
        </w:rPr>
      </w:pPr>
      <w:r w:rsidRPr="00C944C0">
        <w:rPr>
          <w:rFonts w:ascii="Times New Roman" w:hAnsi="Times New Roman" w:cs="Times New Roman"/>
          <w:noProof/>
          <w:lang w:val="uk-UA"/>
        </w:rPr>
        <w:drawing>
          <wp:inline distT="0" distB="0" distL="0" distR="0">
            <wp:extent cx="6047232" cy="6155218"/>
            <wp:effectExtent l="0" t="0" r="0" b="4445"/>
            <wp:docPr id="746197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97664" name="Рисунок 7461976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566" cy="616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8F" w:rsidRPr="000743F0" w:rsidRDefault="00F12D8F" w:rsidP="00F12D8F">
      <w:pPr>
        <w:pStyle w:val="a4"/>
        <w:shd w:val="clear" w:color="auto" w:fill="FFFFFF"/>
        <w:rPr>
          <w:lang w:val="ru-RU"/>
        </w:rPr>
      </w:pPr>
      <w:r>
        <w:rPr>
          <w:rFonts w:ascii="TimesNewRomanPSMT" w:hAnsi="TimesNewRomanPSMT"/>
          <w:sz w:val="28"/>
          <w:szCs w:val="28"/>
        </w:rPr>
        <w:t xml:space="preserve">Виконав </w:t>
      </w:r>
      <w:r>
        <w:rPr>
          <w:rFonts w:ascii="TimesNewRomanPSMT" w:hAnsi="TimesNewRomanPSMT"/>
          <w:sz w:val="28"/>
          <w:szCs w:val="28"/>
          <w:lang w:val="uk-UA"/>
        </w:rPr>
        <w:t>Мєшков Андрій Ігорович</w:t>
      </w:r>
      <w:r>
        <w:rPr>
          <w:rFonts w:ascii="TimesNewRomanPSMT" w:hAnsi="TimesNewRomanPSMT"/>
          <w:sz w:val="28"/>
          <w:szCs w:val="28"/>
        </w:rPr>
        <w:t xml:space="preserve"> групи ІП-1</w:t>
      </w:r>
      <w:r>
        <w:rPr>
          <w:rFonts w:ascii="TimesNewRomanPSMT" w:hAnsi="TimesNewRomanPSMT"/>
          <w:sz w:val="28"/>
          <w:szCs w:val="28"/>
          <w:lang w:val="uk-UA"/>
        </w:rPr>
        <w:t>5</w:t>
      </w:r>
    </w:p>
    <w:p w:rsidR="00F12D8F" w:rsidRPr="00F12D8F" w:rsidRDefault="00F12D8F" w:rsidP="00F12D8F">
      <w:pPr>
        <w:pStyle w:val="a3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944C0" w:rsidRPr="00C944C0" w:rsidRDefault="00C944C0" w:rsidP="00C944C0">
      <w:pPr>
        <w:pStyle w:val="a3"/>
        <w:numPr>
          <w:ilvl w:val="0"/>
          <w:numId w:val="1"/>
        </w:numPr>
        <w:ind w:left="-284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Пули потоків </w:t>
      </w:r>
    </w:p>
    <w:p w:rsidR="00C944C0" w:rsidRPr="00C944C0" w:rsidRDefault="00C944C0" w:rsidP="00C944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C944C0" w:rsidRPr="00C944C0" w:rsidRDefault="00C944C0" w:rsidP="00C944C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У теорії паралельних обчислень пули потоків відіграють ключову роль у підвищенні ефективності роботи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багатопоточних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програм. Пули потоків дозволяють зменшити накладні витрати, пов'язані зі створенням та знищенням великої кількості потоків, що особливо важливо для застосунків, які виконують багато короткочасних завдань.</w:t>
      </w:r>
    </w:p>
    <w:p w:rsidR="00C944C0" w:rsidRPr="00C944C0" w:rsidRDefault="00C944C0" w:rsidP="00C944C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4C0" w:rsidRPr="00C944C0" w:rsidRDefault="00C944C0" w:rsidP="000743F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lastRenderedPageBreak/>
        <w:t>Пул потоків (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Thread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Pool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>) – це колекція попередньо створених потоків, які використовуються для виконання задач (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tasks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>). Задача (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Task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) є об'єктом типу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Runnable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Callable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, призначеним для виконання окремої невеликої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44C0" w:rsidRPr="00C944C0" w:rsidRDefault="00C944C0" w:rsidP="000743F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Основні кроки створення та використання пулів потоків:</w:t>
      </w:r>
    </w:p>
    <w:p w:rsidR="00C944C0" w:rsidRPr="00C944C0" w:rsidRDefault="00C944C0" w:rsidP="000743F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1. Створення задач: Необхідно визначити завдання, які будуть виконуватися потоками. Це можуть бути об'єкти типу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Runnable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Callable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Runnable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задач, які не повертають результат, тоді як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Callable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може повертати результат і може кидати виключення.</w:t>
      </w:r>
    </w:p>
    <w:p w:rsidR="00C944C0" w:rsidRDefault="00C944C0" w:rsidP="00C944C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2. Створення пулу потоків: Пули потоків створюються за допомогою класів, які реалізують інтерфейси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Executor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ExecutorService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. Серед найпоширеніших реалізацій –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ForkJoinPool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ScheduledThreadPoolExecutor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ThreadPoolExecutor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. Фабрики пулів потоків можна знайти у класі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Executors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44C0" w:rsidRPr="00C944C0" w:rsidRDefault="00C944C0" w:rsidP="00C944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ForkJoinPool</w:t>
      </w:r>
      <w:proofErr w:type="spellEnd"/>
    </w:p>
    <w:p w:rsidR="00C944C0" w:rsidRPr="00C944C0" w:rsidRDefault="00C944C0" w:rsidP="00C944C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алгоритм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work-stealing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для ефективного завантаження процесорних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44C0" w:rsidRPr="00C944C0" w:rsidRDefault="00C944C0" w:rsidP="00C944C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Підходить для задач типу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divide-and-conquer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44C0" w:rsidRPr="00C944C0" w:rsidRDefault="00C944C0" w:rsidP="00C944C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Оптимальний для рекурсивних алгоритмів та великих масивів даних.</w:t>
      </w:r>
    </w:p>
    <w:p w:rsidR="00C944C0" w:rsidRPr="00C944C0" w:rsidRDefault="00C944C0" w:rsidP="00C944C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4C0" w:rsidRPr="00C944C0" w:rsidRDefault="00C944C0" w:rsidP="00C944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ScheduledThreadPoolExecutor</w:t>
      </w:r>
      <w:proofErr w:type="spellEnd"/>
    </w:p>
    <w:p w:rsidR="00C944C0" w:rsidRPr="00C944C0" w:rsidRDefault="00C944C0" w:rsidP="00C944C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Підтримує планування задач з фіксованою затримкою або періодичним виконанням.</w:t>
      </w:r>
    </w:p>
    <w:p w:rsidR="00C944C0" w:rsidRPr="00C944C0" w:rsidRDefault="00C944C0" w:rsidP="00C944C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Ідеальний для регулярного виконання задач.</w:t>
      </w:r>
    </w:p>
    <w:p w:rsidR="00C944C0" w:rsidRPr="00C944C0" w:rsidRDefault="00C944C0" w:rsidP="00C944C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планування завдань та періодичного оновлення даних.</w:t>
      </w:r>
    </w:p>
    <w:p w:rsidR="00C944C0" w:rsidRPr="00C944C0" w:rsidRDefault="00C944C0" w:rsidP="00C944C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4C0" w:rsidRPr="00C944C0" w:rsidRDefault="00C944C0" w:rsidP="00C944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ThreadPoolExecutor</w:t>
      </w:r>
      <w:proofErr w:type="spellEnd"/>
    </w:p>
    <w:p w:rsidR="00C944C0" w:rsidRPr="00C944C0" w:rsidRDefault="00C944C0" w:rsidP="00C944C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Гнучкий у налаштуванні розміру пулу та чергування задач.</w:t>
      </w:r>
    </w:p>
    <w:p w:rsidR="00C944C0" w:rsidRPr="00C944C0" w:rsidRDefault="00C944C0" w:rsidP="00C944C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Підтримує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corePoolSize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maximumPoolSize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keepAliveTime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44C0" w:rsidRPr="000743F0" w:rsidRDefault="00C944C0" w:rsidP="000743F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широкого спектру задач, що потребують контролю над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багатопоточністю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44C0" w:rsidRPr="00C944C0" w:rsidRDefault="00C944C0" w:rsidP="00C944C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3. Завантаження задач у пул: Завдання додаються до пулу потоків через методи інтерфейсів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Executor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ExecutorService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. Найбільш використовувані методи –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execute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submit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invokeAll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() та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invokeAny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(). Метод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execute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() використовується для запуску задач типу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Runnable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, тоді як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submit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() може приймати як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Runnable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, так і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Callable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та повертає об'єкт типу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Future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>, що дозволяє відстежувати стан виконання задачі.</w:t>
      </w:r>
    </w:p>
    <w:p w:rsidR="00C944C0" w:rsidRPr="00C944C0" w:rsidRDefault="00C944C0" w:rsidP="00C944C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4C0" w:rsidRPr="00C944C0" w:rsidRDefault="00C944C0" w:rsidP="000743F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4. Завершення роботи пулу потоків: Після завершення всіх задач пул потоків потрібно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завершити. Для цього використовуються методи інтерфейсу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ExecutorService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shutdown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shutdownNow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() та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awaitTermination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(). </w:t>
      </w:r>
      <w:r w:rsidRPr="00C944C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shutdown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() ініціює м'яке завершення роботи, дозволяючи поточним задачам завершитися, тоді як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shutdownNow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>() намагається негайно зупинити всі активні задачі.</w:t>
      </w:r>
    </w:p>
    <w:p w:rsidR="00C944C0" w:rsidRPr="00C944C0" w:rsidRDefault="00C944C0" w:rsidP="000743F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5. Отримання результатів: Якщо використовувалися задачі типу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Callable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, можна отримати результати їх виконання через об'єкти типу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Future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, які повертаються методами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submit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invokeAll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() та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invokeAny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(). </w:t>
      </w:r>
    </w:p>
    <w:p w:rsidR="00C944C0" w:rsidRDefault="00C944C0" w:rsidP="00C944C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пулів потоків дозволяє ефективно керувати обчислювальними ресурсами, знижуючи витрати на управління потоками та покращуючи загальну продуктивність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багатопотокових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програм.</w:t>
      </w:r>
    </w:p>
    <w:p w:rsidR="00C944C0" w:rsidRDefault="00C944C0" w:rsidP="00C944C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4C0" w:rsidRDefault="00C944C0" w:rsidP="00C944C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4C0" w:rsidRDefault="00C944C0" w:rsidP="00C944C0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Стандарти та технології обміну повідомленнями в розподілених системах.</w:t>
      </w:r>
    </w:p>
    <w:p w:rsidR="00C944C0" w:rsidRPr="00C944C0" w:rsidRDefault="00C944C0" w:rsidP="00C944C0">
      <w:pPr>
        <w:pStyle w:val="a3"/>
        <w:spacing w:after="24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944C0" w:rsidRPr="00C944C0" w:rsidRDefault="00C944C0" w:rsidP="000743F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Існують різні реалізації стандарту MPI та CORBA, які відіграють ключову роль у забезпеченні ефективного обміну повідомленнями в розподілених системах.</w:t>
      </w:r>
    </w:p>
    <w:p w:rsidR="00C944C0" w:rsidRPr="00C944C0" w:rsidRDefault="00C944C0" w:rsidP="00C944C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C944C0">
        <w:rPr>
          <w:rFonts w:ascii="Times New Roman" w:hAnsi="Times New Roman" w:cs="Times New Roman"/>
          <w:sz w:val="28"/>
          <w:szCs w:val="28"/>
          <w:lang w:val="uk-UA"/>
        </w:rPr>
        <w:t>MPI (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Passing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>) – це стандарт для обміну повідомленнями між процесами в паралельних обчислювальних системах. Він широко використовується для створення високопродуктивних обчислювальних кластерів і суперкомп'ютерів.</w:t>
      </w:r>
    </w:p>
    <w:p w:rsidR="00C944C0" w:rsidRPr="00C944C0" w:rsidRDefault="00C944C0" w:rsidP="00C944C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Основні характеристики:</w:t>
      </w:r>
    </w:p>
    <w:p w:rsidR="00C944C0" w:rsidRPr="00C944C0" w:rsidRDefault="00C944C0" w:rsidP="00C944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Підтримує точковий і груповий обмін повідомленнями.</w:t>
      </w:r>
    </w:p>
    <w:p w:rsidR="00C944C0" w:rsidRPr="00C944C0" w:rsidRDefault="00C944C0" w:rsidP="00C944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Забезпечує синхронний та асинхронний обмін даними.</w:t>
      </w:r>
    </w:p>
    <w:p w:rsidR="00C944C0" w:rsidRPr="000743F0" w:rsidRDefault="00C944C0" w:rsidP="000743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Дозволяє масштабувати додатки на тисячі процесорів.</w:t>
      </w:r>
    </w:p>
    <w:p w:rsidR="00C944C0" w:rsidRPr="00C944C0" w:rsidRDefault="00C944C0" w:rsidP="00C944C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Використання в паралельних обчисленнях:</w:t>
      </w:r>
    </w:p>
    <w:p w:rsidR="00C944C0" w:rsidRPr="00C944C0" w:rsidRDefault="00C944C0" w:rsidP="00C944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розподілу задач на кілька процесорів, забезпечуючи високий рівень продуктивності.</w:t>
      </w:r>
    </w:p>
    <w:p w:rsidR="00C944C0" w:rsidRPr="000743F0" w:rsidRDefault="00C944C0" w:rsidP="000743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Застосовується в наукових обчисленнях, моделюванні, аналізі великих даних і машинному навчанні.</w:t>
      </w:r>
    </w:p>
    <w:p w:rsidR="00C944C0" w:rsidRPr="00C944C0" w:rsidRDefault="00C944C0" w:rsidP="00C944C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C944C0">
        <w:rPr>
          <w:rFonts w:ascii="Times New Roman" w:hAnsi="Times New Roman" w:cs="Times New Roman"/>
          <w:sz w:val="28"/>
          <w:szCs w:val="28"/>
          <w:lang w:val="uk-UA"/>
        </w:rPr>
        <w:t>CORBA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44C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Common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Broker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Architecture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) – це стандарт, розроблений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(OMG), який дозволяє об'єктам, розташованим в різних середовищах, взаємодіяти один з одним. CORBA забезпечує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платформно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>-незалежний механізм для віддаленого виклику методів.</w:t>
      </w:r>
    </w:p>
    <w:p w:rsidR="00C944C0" w:rsidRPr="00C944C0" w:rsidRDefault="00C944C0" w:rsidP="00C944C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Основні характеристики:</w:t>
      </w:r>
    </w:p>
    <w:p w:rsidR="00C944C0" w:rsidRPr="00DB70B7" w:rsidRDefault="00C944C0" w:rsidP="00DB70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70B7">
        <w:rPr>
          <w:rFonts w:ascii="Times New Roman" w:hAnsi="Times New Roman" w:cs="Times New Roman"/>
          <w:sz w:val="28"/>
          <w:szCs w:val="28"/>
          <w:lang w:val="uk-UA"/>
        </w:rPr>
        <w:t>ORB (</w:t>
      </w:r>
      <w:proofErr w:type="spellStart"/>
      <w:r w:rsidRPr="00DB70B7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DB70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B7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DB70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B7">
        <w:rPr>
          <w:rFonts w:ascii="Times New Roman" w:hAnsi="Times New Roman" w:cs="Times New Roman"/>
          <w:sz w:val="28"/>
          <w:szCs w:val="28"/>
          <w:lang w:val="uk-UA"/>
        </w:rPr>
        <w:t>Broker</w:t>
      </w:r>
      <w:proofErr w:type="spellEnd"/>
      <w:r w:rsidRPr="00DB70B7">
        <w:rPr>
          <w:rFonts w:ascii="Times New Roman" w:hAnsi="Times New Roman" w:cs="Times New Roman"/>
          <w:sz w:val="28"/>
          <w:szCs w:val="28"/>
          <w:lang w:val="uk-UA"/>
        </w:rPr>
        <w:t>): Центральний компонент, який обробляє всі запити на виклик методів від одного об'єкта до іншого.</w:t>
      </w:r>
    </w:p>
    <w:p w:rsidR="00C944C0" w:rsidRPr="00DB70B7" w:rsidRDefault="00C944C0" w:rsidP="00DB70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70B7">
        <w:rPr>
          <w:rFonts w:ascii="Times New Roman" w:hAnsi="Times New Roman" w:cs="Times New Roman"/>
          <w:sz w:val="28"/>
          <w:szCs w:val="28"/>
          <w:lang w:val="uk-UA"/>
        </w:rPr>
        <w:t>IDL (</w:t>
      </w:r>
      <w:proofErr w:type="spellStart"/>
      <w:r w:rsidRPr="00DB70B7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DB70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B7">
        <w:rPr>
          <w:rFonts w:ascii="Times New Roman" w:hAnsi="Times New Roman" w:cs="Times New Roman"/>
          <w:sz w:val="28"/>
          <w:szCs w:val="28"/>
          <w:lang w:val="uk-UA"/>
        </w:rPr>
        <w:t>Definition</w:t>
      </w:r>
      <w:proofErr w:type="spellEnd"/>
      <w:r w:rsidRPr="00DB70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70B7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DB70B7">
        <w:rPr>
          <w:rFonts w:ascii="Times New Roman" w:hAnsi="Times New Roman" w:cs="Times New Roman"/>
          <w:sz w:val="28"/>
          <w:szCs w:val="28"/>
          <w:lang w:val="uk-UA"/>
        </w:rPr>
        <w:t>): Мова для визначення інтерфейсів об'єктів, які можуть взаємодіяти через CORBA.</w:t>
      </w:r>
    </w:p>
    <w:p w:rsidR="00C944C0" w:rsidRPr="00DB70B7" w:rsidRDefault="00C944C0" w:rsidP="00DB70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70B7">
        <w:rPr>
          <w:rFonts w:ascii="Times New Roman" w:hAnsi="Times New Roman" w:cs="Times New Roman"/>
          <w:sz w:val="28"/>
          <w:szCs w:val="28"/>
          <w:lang w:val="uk-UA"/>
        </w:rPr>
        <w:t xml:space="preserve">Незалежність від мови програмування: CORBA підтримує багато мов програмування, включаючи C++, </w:t>
      </w:r>
      <w:proofErr w:type="spellStart"/>
      <w:r w:rsidRPr="00DB70B7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B70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70B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DB70B7">
        <w:rPr>
          <w:rFonts w:ascii="Times New Roman" w:hAnsi="Times New Roman" w:cs="Times New Roman"/>
          <w:sz w:val="28"/>
          <w:szCs w:val="28"/>
          <w:lang w:val="uk-UA"/>
        </w:rPr>
        <w:t xml:space="preserve"> тощо.</w:t>
      </w:r>
    </w:p>
    <w:p w:rsidR="00C944C0" w:rsidRPr="00C944C0" w:rsidRDefault="00C944C0" w:rsidP="00C944C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Основні компоненти:</w:t>
      </w:r>
    </w:p>
    <w:p w:rsidR="00C944C0" w:rsidRPr="00C944C0" w:rsidRDefault="00C944C0" w:rsidP="00DB70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- ORB (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Broker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>): Посередник для обміну запитами між об'єктами.</w:t>
      </w:r>
    </w:p>
    <w:p w:rsidR="00C944C0" w:rsidRPr="00C944C0" w:rsidRDefault="00C944C0" w:rsidP="00DB70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- IDL (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Definition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>): Використовується для визначення інтерфейсів об'єктів.</w:t>
      </w:r>
    </w:p>
    <w:p w:rsidR="00C944C0" w:rsidRPr="00C944C0" w:rsidRDefault="00C944C0" w:rsidP="00DB70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- POA (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Portable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4C0">
        <w:rPr>
          <w:rFonts w:ascii="Times New Roman" w:hAnsi="Times New Roman" w:cs="Times New Roman"/>
          <w:sz w:val="28"/>
          <w:szCs w:val="28"/>
          <w:lang w:val="uk-UA"/>
        </w:rPr>
        <w:t>Adapter</w:t>
      </w:r>
      <w:proofErr w:type="spellEnd"/>
      <w:r w:rsidRPr="00C944C0">
        <w:rPr>
          <w:rFonts w:ascii="Times New Roman" w:hAnsi="Times New Roman" w:cs="Times New Roman"/>
          <w:sz w:val="28"/>
          <w:szCs w:val="28"/>
          <w:lang w:val="uk-UA"/>
        </w:rPr>
        <w:t>): Управляє об'єктами-сервантами і забезпечує їхню життєдіяльність.</w:t>
      </w:r>
    </w:p>
    <w:p w:rsidR="00C944C0" w:rsidRPr="00C944C0" w:rsidRDefault="00C944C0" w:rsidP="00C944C0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4C0">
        <w:rPr>
          <w:rFonts w:ascii="Times New Roman" w:hAnsi="Times New Roman" w:cs="Times New Roman"/>
          <w:sz w:val="28"/>
          <w:szCs w:val="28"/>
          <w:lang w:val="uk-UA"/>
        </w:rPr>
        <w:t>Використання в паралельних обчисленнях:</w:t>
      </w:r>
    </w:p>
    <w:p w:rsidR="00C944C0" w:rsidRPr="00DB70B7" w:rsidRDefault="00C944C0" w:rsidP="00DB70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70B7">
        <w:rPr>
          <w:rFonts w:ascii="Times New Roman" w:hAnsi="Times New Roman" w:cs="Times New Roman"/>
          <w:sz w:val="28"/>
          <w:szCs w:val="28"/>
          <w:lang w:val="uk-UA"/>
        </w:rPr>
        <w:t>Забезпечує інтеграцію різних компонентів розподіленої системи, що працюють на різних платформах і мовах програмування.</w:t>
      </w:r>
    </w:p>
    <w:p w:rsidR="00C944C0" w:rsidRDefault="00C944C0" w:rsidP="00DB70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70B7">
        <w:rPr>
          <w:rFonts w:ascii="Times New Roman" w:hAnsi="Times New Roman" w:cs="Times New Roman"/>
          <w:sz w:val="28"/>
          <w:szCs w:val="28"/>
          <w:lang w:val="uk-UA"/>
        </w:rPr>
        <w:t>Використовується в складних корпоративних системах, де необхідна висока ступінь взаємодії між різними програмними компонентами.</w:t>
      </w:r>
    </w:p>
    <w:p w:rsidR="00DB70B7" w:rsidRPr="00DB70B7" w:rsidRDefault="00DB70B7" w:rsidP="00DB70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70B7" w:rsidRDefault="00F12D8F" w:rsidP="00F12D8F">
      <w:pPr>
        <w:ind w:left="-284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2D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 w:rsidR="00DB70B7" w:rsidRPr="00DB70B7">
        <w:rPr>
          <w:rFonts w:ascii="Times New Roman" w:hAnsi="Times New Roman" w:cs="Times New Roman"/>
          <w:b/>
          <w:bCs/>
          <w:sz w:val="28"/>
          <w:szCs w:val="28"/>
          <w:lang w:val="uk-UA"/>
        </w:rPr>
        <w:t>3 використанням методів МРІ обміну повідомленнями один до одного напишіть</w:t>
      </w:r>
      <w:r w:rsidR="00DB70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B70B7" w:rsidRPr="00DB70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паралельний алгоритм сортування </w:t>
      </w:r>
      <w:proofErr w:type="spellStart"/>
      <w:r w:rsidR="00DB70B7" w:rsidRPr="00DB70B7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бакетами</w:t>
      </w:r>
      <w:proofErr w:type="spellEnd"/>
      <w:r w:rsidR="00DB70B7" w:rsidRPr="00DB70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масиву символів.</w:t>
      </w:r>
    </w:p>
    <w:p w:rsidR="00DB70B7" w:rsidRDefault="00DB70B7" w:rsidP="00DB70B7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from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mpi4py </w:t>
      </w: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import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MPI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import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numpy </w:t>
      </w: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as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np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def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bucket_sort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FF5370"/>
          <w:kern w:val="0"/>
          <w:sz w:val="18"/>
          <w:szCs w:val="18"/>
          <w:lang w:eastAsia="ru-RU"/>
          <w14:ligatures w14:val="none"/>
        </w:rPr>
        <w:t>data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):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</w:t>
      </w:r>
      <w:r w:rsidRPr="006949F9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# Знаходимо мінімальний і максимальний символи в даних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min_value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ord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min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data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))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max_value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ord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max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data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))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</w:t>
      </w:r>
      <w:r w:rsidRPr="006949F9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# Ініціалізуємо бакети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bucket_range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max_value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-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min_value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+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buckets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[[]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for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_ </w:t>
      </w: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in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range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bucket_range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)]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</w:t>
      </w:r>
      <w:r w:rsidRPr="006949F9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# Розподіляємо символи по бакетах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</w:t>
      </w: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for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char </w:t>
      </w: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in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data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: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index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ord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char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-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min_value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buckets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index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].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append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char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</w:t>
      </w:r>
      <w:r w:rsidRPr="006949F9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# Об'єднуємо бакети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sorted_data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[]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</w:t>
      </w: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for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bucket </w:t>
      </w: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in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buckets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: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sorted_data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extend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bucket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</w:t>
      </w: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return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sorted_data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def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main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():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comm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MPI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COMM_WORLD  </w:t>
      </w:r>
      <w:r w:rsidRPr="006949F9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# Створюємо комунікатор MPI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rank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comm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Get_rank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</w:t>
      </w:r>
      <w:r w:rsidRPr="006949F9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# Отримуємо ранг поточного процесу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size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comm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Get_size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</w:t>
      </w:r>
      <w:r w:rsidRPr="006949F9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# Отримуємо загальну кількість процесів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lastRenderedPageBreak/>
        <w:t xml:space="preserve">    </w:t>
      </w: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if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rank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: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6949F9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# Вхідні дані в процесі з рангом 0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data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["</w:t>
      </w:r>
      <w:r w:rsidRPr="006949F9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p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","</w:t>
      </w:r>
      <w:r w:rsidRPr="006949F9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a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","</w:t>
      </w:r>
      <w:r w:rsidRPr="006949F9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r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","</w:t>
      </w:r>
      <w:r w:rsidRPr="006949F9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a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","</w:t>
      </w:r>
      <w:r w:rsidRPr="006949F9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l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","</w:t>
      </w:r>
      <w:r w:rsidRPr="006949F9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l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","</w:t>
      </w:r>
      <w:r w:rsidRPr="006949F9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e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","</w:t>
      </w:r>
      <w:r w:rsidRPr="006949F9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l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","</w:t>
      </w:r>
      <w:r w:rsidRPr="006949F9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c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","</w:t>
      </w:r>
      <w:r w:rsidRPr="006949F9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o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","</w:t>
      </w:r>
      <w:r w:rsidRPr="006949F9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m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","</w:t>
      </w:r>
      <w:r w:rsidRPr="006949F9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p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","</w:t>
      </w:r>
      <w:r w:rsidRPr="006949F9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u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","</w:t>
      </w:r>
      <w:r w:rsidRPr="006949F9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t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","</w:t>
      </w:r>
      <w:r w:rsidRPr="006949F9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i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","</w:t>
      </w:r>
      <w:r w:rsidRPr="006949F9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n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","</w:t>
      </w:r>
      <w:r w:rsidRPr="006949F9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g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"]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6949F9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# Розділяємо дані між процесами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chunks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np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array_split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data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size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6949F9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# Відправляємо частини даних іншим процесам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for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i </w:t>
      </w: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in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range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size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):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comm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send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chunks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i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],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FF5370"/>
          <w:kern w:val="0"/>
          <w:sz w:val="18"/>
          <w:szCs w:val="18"/>
          <w:lang w:eastAsia="ru-RU"/>
          <w14:ligatures w14:val="none"/>
        </w:rPr>
        <w:t>dest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i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FF5370"/>
          <w:kern w:val="0"/>
          <w:sz w:val="18"/>
          <w:szCs w:val="18"/>
          <w:lang w:eastAsia="ru-RU"/>
          <w14:ligatures w14:val="none"/>
        </w:rPr>
        <w:t>tag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77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6949F9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# Присвоюємо частину даних процесу з рангом 0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local_data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chunks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6949F9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</w:t>
      </w: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else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: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6949F9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# Інші процеси отримують свою частину даних від процесу з рангом 0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local_data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comm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recv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FF5370"/>
          <w:kern w:val="0"/>
          <w:sz w:val="18"/>
          <w:szCs w:val="18"/>
          <w:lang w:eastAsia="ru-RU"/>
          <w14:ligatures w14:val="none"/>
        </w:rPr>
        <w:t>source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FF5370"/>
          <w:kern w:val="0"/>
          <w:sz w:val="18"/>
          <w:szCs w:val="18"/>
          <w:lang w:eastAsia="ru-RU"/>
          <w14:ligatures w14:val="none"/>
        </w:rPr>
        <w:t>tag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77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</w:t>
      </w:r>
      <w:r w:rsidRPr="006949F9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# Кожен процес сортує свою частину масиву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local_sorted_data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bucket_sort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local_data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</w:t>
      </w: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if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rank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: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6949F9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# Процес з рангом 0 збирає відсортовані частини від інших процесів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gathered_data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local_sorted_data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for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i </w:t>
      </w: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in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range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size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):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part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comm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recv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FF5370"/>
          <w:kern w:val="0"/>
          <w:sz w:val="18"/>
          <w:szCs w:val="18"/>
          <w:lang w:eastAsia="ru-RU"/>
          <w14:ligatures w14:val="none"/>
        </w:rPr>
        <w:t>source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i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FF5370"/>
          <w:kern w:val="0"/>
          <w:sz w:val="18"/>
          <w:szCs w:val="18"/>
          <w:lang w:eastAsia="ru-RU"/>
          <w14:ligatures w14:val="none"/>
        </w:rPr>
        <w:t>tag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77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gathered_data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extend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part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6949F9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# Підсумкове сортування для забезпечення правильного порядку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final_sorted_data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bucket_sort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gathered_data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6949F9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# Виводимо остаточно відсортовані дані як рядок символів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6949F9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print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(''.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join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final_sorted_data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))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</w:t>
      </w: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else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: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6949F9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# Інші процеси відправляють свої відсортовані дані процесу з рангом 0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comm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send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local_sorted_data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FF5370"/>
          <w:kern w:val="0"/>
          <w:sz w:val="18"/>
          <w:szCs w:val="18"/>
          <w:lang w:eastAsia="ru-RU"/>
          <w14:ligatures w14:val="none"/>
        </w:rPr>
        <w:t>dest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FF5370"/>
          <w:kern w:val="0"/>
          <w:sz w:val="18"/>
          <w:szCs w:val="18"/>
          <w:lang w:eastAsia="ru-RU"/>
          <w14:ligatures w14:val="none"/>
        </w:rPr>
        <w:t>tag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6949F9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77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if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__name__ </w:t>
      </w:r>
      <w:r w:rsidRPr="006949F9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==</w:t>
      </w: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</w:t>
      </w:r>
      <w:r w:rsidRPr="006949F9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__main__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":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6949F9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main</w:t>
      </w:r>
      <w:r w:rsidRPr="006949F9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</w:p>
    <w:p w:rsidR="006949F9" w:rsidRPr="006949F9" w:rsidRDefault="006949F9" w:rsidP="006949F9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DB70B7" w:rsidRPr="00DB70B7" w:rsidRDefault="00DB70B7" w:rsidP="00DB70B7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DB70B7" w:rsidRDefault="00DB70B7" w:rsidP="00DB70B7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2D8F" w:rsidRPr="00F12D8F" w:rsidRDefault="006949F9" w:rsidP="00F12D8F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858191" cy="816864"/>
            <wp:effectExtent l="0" t="0" r="0" b="0"/>
            <wp:docPr id="16306264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26423" name="Рисунок 16306264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740" cy="82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8F" w:rsidRPr="00F12D8F" w:rsidRDefault="00F12D8F" w:rsidP="00F12D8F">
      <w:pPr>
        <w:ind w:left="-284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2D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Напишіть фрагмент коду для пулу 8 потоків, що виконують паралельне обчислення суми N елементів масиву дійсних чисел, </w:t>
      </w:r>
      <w:r w:rsidRPr="00F12D8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розділяючи обчислення </w:t>
      </w:r>
      <w:proofErr w:type="spellStart"/>
      <w:r w:rsidRPr="00F12D8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рекурсивно</w:t>
      </w:r>
      <w:proofErr w:type="spellEnd"/>
      <w:r w:rsidRPr="00F12D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 задачі розміром не більше 100 елементів.</w:t>
      </w:r>
    </w:p>
    <w:p w:rsidR="00F12D8F" w:rsidRDefault="00F12D8F" w:rsidP="00F12D8F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import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java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util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concurrent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ForkJoinPool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import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java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util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concurrent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RecursiveTask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public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class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FFCB6B"/>
          <w:kern w:val="0"/>
          <w:sz w:val="18"/>
          <w:szCs w:val="18"/>
          <w:lang w:eastAsia="ru-RU"/>
          <w14:ligatures w14:val="none"/>
        </w:rPr>
        <w:t>ParallelSum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{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 xml:space="preserve">    </w:t>
      </w:r>
      <w:r w:rsidRPr="00140E51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// Рекурсивна задача для обчислення суми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static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class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FFCB6B"/>
          <w:kern w:val="0"/>
          <w:sz w:val="18"/>
          <w:szCs w:val="18"/>
          <w:lang w:eastAsia="ru-RU"/>
          <w14:ligatures w14:val="none"/>
        </w:rPr>
        <w:t>SumTask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extends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>RecursiveTask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&lt;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Double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&gt;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{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private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static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final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int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THRESHOLD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100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private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final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double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[]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array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private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final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int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start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private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final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int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end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public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SumTask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double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[]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FF5370"/>
          <w:kern w:val="0"/>
          <w:sz w:val="18"/>
          <w:szCs w:val="18"/>
          <w:lang w:eastAsia="ru-RU"/>
          <w14:ligatures w14:val="none"/>
        </w:rPr>
        <w:t>array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int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FF5370"/>
          <w:kern w:val="0"/>
          <w:sz w:val="18"/>
          <w:szCs w:val="18"/>
          <w:lang w:eastAsia="ru-RU"/>
          <w14:ligatures w14:val="none"/>
        </w:rPr>
        <w:t>start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int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FF5370"/>
          <w:kern w:val="0"/>
          <w:sz w:val="18"/>
          <w:szCs w:val="18"/>
          <w:lang w:eastAsia="ru-RU"/>
          <w14:ligatures w14:val="none"/>
        </w:rPr>
        <w:t>end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{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140E51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this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array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array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140E51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this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start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start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140E51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:lang w:eastAsia="ru-RU"/>
          <w14:ligatures w14:val="none"/>
        </w:rPr>
        <w:t>this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end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end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}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@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Override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protected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Double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compute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{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int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length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end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-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start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140E5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if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length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&lt;=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THRESHOLD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{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140E51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// Пряме обчислення суми для невеликих масивів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double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sum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140E5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for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int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i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start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i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&lt;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end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i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++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{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        sum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+=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array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i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}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140E5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return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sum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}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else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{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140E51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// Розділення задачі на дві підзадачі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int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mid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start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+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length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/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2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SumTask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leftTask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new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SumTask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array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start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mid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SumTask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rightTask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new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SumTask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array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mid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end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    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140E51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// Запускаємо підзадачі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    leftTask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140E51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fork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double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rightResult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rightTask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140E51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compute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double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leftResult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leftTask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140E51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join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    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140E51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// Комбінуємо результати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140E5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return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leftResult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+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rightResult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}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}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}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public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static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double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parallelSum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double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[]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FF5370"/>
          <w:kern w:val="0"/>
          <w:sz w:val="18"/>
          <w:szCs w:val="18"/>
          <w:lang w:eastAsia="ru-RU"/>
          <w14:ligatures w14:val="none"/>
        </w:rPr>
        <w:t>array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int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FF5370"/>
          <w:kern w:val="0"/>
          <w:sz w:val="18"/>
          <w:szCs w:val="18"/>
          <w:lang w:eastAsia="ru-RU"/>
          <w14:ligatures w14:val="none"/>
        </w:rPr>
        <w:t>n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{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ForkJoinPool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pool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new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ForkJoinPool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140E51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8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);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SumTask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task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new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SumTask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array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n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lastRenderedPageBreak/>
        <w:t xml:space="preserve">        </w:t>
      </w:r>
      <w:r w:rsidRPr="00140E5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return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pool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140E51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invoke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task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}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public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static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void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main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String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[]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FF5370"/>
          <w:kern w:val="0"/>
          <w:sz w:val="18"/>
          <w:szCs w:val="18"/>
          <w:lang w:eastAsia="ru-RU"/>
          <w14:ligatures w14:val="none"/>
        </w:rPr>
        <w:t>args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{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140E51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eastAsia="ru-RU"/>
          <w14:ligatures w14:val="none"/>
        </w:rPr>
        <w:t>// Приклад використання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double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[]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array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new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double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140E51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10000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140E5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ru-RU"/>
          <w14:ligatures w14:val="none"/>
        </w:rPr>
        <w:t>for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int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i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0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i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&lt;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array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length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i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++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{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    array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[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i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]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Math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140E51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random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();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}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int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n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F78C6C"/>
          <w:kern w:val="0"/>
          <w:sz w:val="18"/>
          <w:szCs w:val="18"/>
          <w:lang w:eastAsia="ru-RU"/>
          <w14:ligatures w14:val="none"/>
        </w:rPr>
        <w:t>2345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;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double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sum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=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parallelSum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array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,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n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    System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>out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.</w:t>
      </w:r>
      <w:r w:rsidRPr="00140E51">
        <w:rPr>
          <w:rFonts w:ascii="Menlo" w:eastAsia="Times New Roman" w:hAnsi="Menlo" w:cs="Menlo"/>
          <w:color w:val="82AAFF"/>
          <w:kern w:val="0"/>
          <w:sz w:val="18"/>
          <w:szCs w:val="18"/>
          <w:lang w:eastAsia="ru-RU"/>
          <w14:ligatures w14:val="none"/>
        </w:rPr>
        <w:t>println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("</w:t>
      </w:r>
      <w:r w:rsidRPr="00140E51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 xml:space="preserve">Sum of first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+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n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+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</w:t>
      </w:r>
      <w:r w:rsidRPr="00140E51">
        <w:rPr>
          <w:rFonts w:ascii="Menlo" w:eastAsia="Times New Roman" w:hAnsi="Menlo" w:cs="Menlo"/>
          <w:color w:val="C3E88D"/>
          <w:kern w:val="0"/>
          <w:sz w:val="18"/>
          <w:szCs w:val="18"/>
          <w:lang w:eastAsia="ru-RU"/>
          <w14:ligatures w14:val="none"/>
        </w:rPr>
        <w:t xml:space="preserve"> elements: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"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</w:t>
      </w:r>
      <w:r w:rsidRPr="00140E51">
        <w:rPr>
          <w:rFonts w:ascii="Menlo" w:eastAsia="Times New Roman" w:hAnsi="Menlo" w:cs="Menlo"/>
          <w:color w:val="C792EA"/>
          <w:kern w:val="0"/>
          <w:sz w:val="18"/>
          <w:szCs w:val="18"/>
          <w:lang w:eastAsia="ru-RU"/>
          <w14:ligatures w14:val="none"/>
        </w:rPr>
        <w:t>+</w:t>
      </w: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sum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);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  <w:t xml:space="preserve">    </w:t>
      </w: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}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  <w:r w:rsidRPr="00140E51">
        <w:rPr>
          <w:rFonts w:ascii="Menlo" w:eastAsia="Times New Roman" w:hAnsi="Menlo" w:cs="Menlo"/>
          <w:color w:val="89DDFF"/>
          <w:kern w:val="0"/>
          <w:sz w:val="18"/>
          <w:szCs w:val="18"/>
          <w:lang w:eastAsia="ru-RU"/>
          <w14:ligatures w14:val="none"/>
        </w:rPr>
        <w:t>}</w:t>
      </w:r>
    </w:p>
    <w:p w:rsidR="00140E51" w:rsidRPr="00140E51" w:rsidRDefault="00140E51" w:rsidP="00140E51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eastAsia="ru-RU"/>
          <w14:ligatures w14:val="none"/>
        </w:rPr>
      </w:pPr>
    </w:p>
    <w:p w:rsidR="00F12D8F" w:rsidRPr="00DB70B7" w:rsidRDefault="00140E51" w:rsidP="00F12D8F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874106" cy="402336"/>
            <wp:effectExtent l="0" t="0" r="0" b="4445"/>
            <wp:docPr id="19643331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33184" name="Рисунок 19643331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812" cy="41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D8F" w:rsidRPr="00DB7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0DEF"/>
    <w:multiLevelType w:val="hybridMultilevel"/>
    <w:tmpl w:val="85E4E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3C66"/>
    <w:multiLevelType w:val="hybridMultilevel"/>
    <w:tmpl w:val="AF6C4606"/>
    <w:lvl w:ilvl="0" w:tplc="A14EAABA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78F7781"/>
    <w:multiLevelType w:val="hybridMultilevel"/>
    <w:tmpl w:val="1108C2B8"/>
    <w:lvl w:ilvl="0" w:tplc="81587DA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641143F"/>
    <w:multiLevelType w:val="hybridMultilevel"/>
    <w:tmpl w:val="DA7C50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6442AEA"/>
    <w:multiLevelType w:val="hybridMultilevel"/>
    <w:tmpl w:val="23387AC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FC533CA"/>
    <w:multiLevelType w:val="hybridMultilevel"/>
    <w:tmpl w:val="4B16E268"/>
    <w:lvl w:ilvl="0" w:tplc="A14EAAB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620256"/>
    <w:multiLevelType w:val="hybridMultilevel"/>
    <w:tmpl w:val="D9A65A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5EE6C4C">
      <w:numFmt w:val="bullet"/>
      <w:lvlText w:val="-"/>
      <w:lvlJc w:val="left"/>
      <w:pPr>
        <w:ind w:left="1908" w:hanging="48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1DC44C6"/>
    <w:multiLevelType w:val="hybridMultilevel"/>
    <w:tmpl w:val="4CCA2F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2311A08"/>
    <w:multiLevelType w:val="hybridMultilevel"/>
    <w:tmpl w:val="C35E7458"/>
    <w:lvl w:ilvl="0" w:tplc="85EE6C4C">
      <w:numFmt w:val="bullet"/>
      <w:lvlText w:val="-"/>
      <w:lvlJc w:val="left"/>
      <w:pPr>
        <w:ind w:left="2334" w:hanging="48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103837702">
    <w:abstractNumId w:val="0"/>
  </w:num>
  <w:num w:numId="2" w16cid:durableId="1089502649">
    <w:abstractNumId w:val="6"/>
  </w:num>
  <w:num w:numId="3" w16cid:durableId="1514033366">
    <w:abstractNumId w:val="8"/>
  </w:num>
  <w:num w:numId="4" w16cid:durableId="1638803352">
    <w:abstractNumId w:val="3"/>
  </w:num>
  <w:num w:numId="5" w16cid:durableId="1476488718">
    <w:abstractNumId w:val="4"/>
  </w:num>
  <w:num w:numId="6" w16cid:durableId="303121257">
    <w:abstractNumId w:val="5"/>
  </w:num>
  <w:num w:numId="7" w16cid:durableId="443499861">
    <w:abstractNumId w:val="1"/>
  </w:num>
  <w:num w:numId="8" w16cid:durableId="1410884319">
    <w:abstractNumId w:val="2"/>
  </w:num>
  <w:num w:numId="9" w16cid:durableId="593899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3C"/>
    <w:rsid w:val="000743F0"/>
    <w:rsid w:val="00140E51"/>
    <w:rsid w:val="006949F9"/>
    <w:rsid w:val="0074003C"/>
    <w:rsid w:val="00C944C0"/>
    <w:rsid w:val="00DB70B7"/>
    <w:rsid w:val="00F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E52549"/>
  <w15:chartTrackingRefBased/>
  <w15:docId w15:val="{29AF535E-F891-2142-B7E8-A953B847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4C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2D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8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dcterms:created xsi:type="dcterms:W3CDTF">2024-06-16T05:35:00Z</dcterms:created>
  <dcterms:modified xsi:type="dcterms:W3CDTF">2024-06-16T07:19:00Z</dcterms:modified>
</cp:coreProperties>
</file>