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C6447" w14:textId="47FBF66B" w:rsidR="0004370D" w:rsidRDefault="00C6397D" w:rsidP="00C6397D">
      <w:pPr>
        <w:pStyle w:val="Titolo1"/>
      </w:pPr>
      <w:r>
        <w:t>Valutazione degli Unadjusted Function Point (UFP)</w:t>
      </w:r>
    </w:p>
    <w:p w14:paraId="28294E6C" w14:textId="50458D5C" w:rsidR="00C6397D" w:rsidRDefault="00CB715B" w:rsidP="00C6397D">
      <w:r>
        <w:t>Funzionalità “visualizza elenco abbonati”</w:t>
      </w:r>
    </w:p>
    <w:p w14:paraId="2AFEDA3E" w14:textId="29049313" w:rsidR="00C6397D" w:rsidRDefault="00C6397D" w:rsidP="00C6397D">
      <w:pPr>
        <w:pStyle w:val="Paragrafoelenco"/>
        <w:numPr>
          <w:ilvl w:val="0"/>
          <w:numId w:val="1"/>
        </w:numPr>
      </w:pPr>
      <w:r w:rsidRPr="00CF04ED">
        <w:rPr>
          <w:b/>
          <w:bCs/>
        </w:rPr>
        <w:t>Ambito di conteggio</w:t>
      </w:r>
      <w:r>
        <w:t>:</w:t>
      </w:r>
    </w:p>
    <w:p w14:paraId="7D1E6BC3" w14:textId="4F46D3DA" w:rsidR="00C6397D" w:rsidRDefault="000054E4" w:rsidP="00CF04ED">
      <w:pPr>
        <w:ind w:firstLine="708"/>
      </w:pPr>
      <w:r>
        <w:t>S</w:t>
      </w:r>
      <w:r w:rsidR="00C6397D">
        <w:t>viluppo di progetto</w:t>
      </w:r>
    </w:p>
    <w:p w14:paraId="0760D629" w14:textId="77777777" w:rsidR="00C6397D" w:rsidRDefault="00C6397D" w:rsidP="00C6397D">
      <w:pPr>
        <w:pStyle w:val="Paragrafoelenco"/>
        <w:ind w:left="1416"/>
      </w:pPr>
    </w:p>
    <w:p w14:paraId="4CCD5CBC" w14:textId="12A5C1B0" w:rsidR="00C6397D" w:rsidRDefault="00C6397D" w:rsidP="00C6397D">
      <w:pPr>
        <w:pStyle w:val="Paragrafoelenco"/>
        <w:numPr>
          <w:ilvl w:val="0"/>
          <w:numId w:val="1"/>
        </w:numPr>
      </w:pPr>
      <w:r w:rsidRPr="00CF04ED">
        <w:rPr>
          <w:b/>
          <w:bCs/>
        </w:rPr>
        <w:t>Identificazione funzioni dati</w:t>
      </w:r>
      <w:r w:rsidR="00945D32" w:rsidRPr="00CF04ED">
        <w:rPr>
          <w:b/>
          <w:bCs/>
        </w:rPr>
        <w:t xml:space="preserve"> e transazionali</w:t>
      </w:r>
      <w:r>
        <w:t>:</w:t>
      </w:r>
    </w:p>
    <w:p w14:paraId="58D7B6F7" w14:textId="0AE6494A" w:rsidR="00CB715B" w:rsidRDefault="000054E4" w:rsidP="00CF04ED">
      <w:pPr>
        <w:pStyle w:val="Paragrafoelenco"/>
        <w:jc w:val="both"/>
      </w:pPr>
      <w:r w:rsidRPr="000054E4">
        <w:t>Non sono presenti External Interface Files (EIF) poichè il sistema non coopera con altri sistemi esterni, quindi NEIF=0. È presente il database che è un Internal Logical File (ILF), quindi NILF = 1</w:t>
      </w:r>
      <w:r w:rsidR="00CB715B">
        <w:t>.</w:t>
      </w:r>
    </w:p>
    <w:p w14:paraId="31568FDD" w14:textId="68ACBA6A" w:rsidR="00CB715B" w:rsidRDefault="00CB715B" w:rsidP="00CF04ED">
      <w:pPr>
        <w:pStyle w:val="Paragrafoelenco"/>
        <w:jc w:val="both"/>
      </w:pPr>
      <w:r>
        <w:t xml:space="preserve">La complessità di ILF è 10 perché RET=8 </w:t>
      </w:r>
      <w:r w:rsidR="00812E02">
        <w:t>(8 tabelle)</w:t>
      </w:r>
      <w:r>
        <w:t>e DET=19</w:t>
      </w:r>
      <w:r w:rsidR="00812E02">
        <w:t xml:space="preserve"> (input diversi)</w:t>
      </w:r>
      <w:r w:rsidR="00CF04ED">
        <w:t>.</w:t>
      </w:r>
    </w:p>
    <w:p w14:paraId="4578535E" w14:textId="77777777" w:rsidR="00CF04ED" w:rsidRDefault="00CF04ED" w:rsidP="00CF04ED">
      <w:pPr>
        <w:pStyle w:val="Paragrafoelenco"/>
        <w:jc w:val="both"/>
      </w:pPr>
    </w:p>
    <w:p w14:paraId="54DE8C93" w14:textId="299F44B3" w:rsidR="00CB715B" w:rsidRDefault="00CF04ED" w:rsidP="00CF04ED">
      <w:pPr>
        <w:pStyle w:val="Paragrafoelenco"/>
        <w:jc w:val="both"/>
      </w:pPr>
      <w:r>
        <w:t>-EQ-</w:t>
      </w:r>
    </w:p>
    <w:p w14:paraId="5E1B3EFF" w14:textId="77777777" w:rsidR="00CF04ED" w:rsidRDefault="00CF04ED" w:rsidP="00CF04ED">
      <w:pPr>
        <w:pStyle w:val="Paragrafoelenco"/>
        <w:jc w:val="both"/>
      </w:pPr>
    </w:p>
    <w:p w14:paraId="087382DF" w14:textId="692F4B63" w:rsidR="00CB715B" w:rsidRDefault="00CB715B" w:rsidP="00CF04ED">
      <w:pPr>
        <w:pStyle w:val="Paragrafoelenco"/>
        <w:jc w:val="both"/>
      </w:pPr>
      <w:r>
        <w:t>Le funzionalità che eseguono solo query sono 7</w:t>
      </w:r>
      <w:r w:rsidR="00812E02">
        <w:t>. Per ognuno di esse FTR=1.</w:t>
      </w:r>
    </w:p>
    <w:p w14:paraId="566C0821" w14:textId="009A3B1F" w:rsidR="00812E02" w:rsidRDefault="00812E02" w:rsidP="00CF04ED">
      <w:pPr>
        <w:pStyle w:val="Paragrafoelenco"/>
        <w:jc w:val="both"/>
      </w:pPr>
      <w:r>
        <w:t xml:space="preserve">Per i DET </w:t>
      </w:r>
      <w:r w:rsidR="00CF04ED">
        <w:t>consideriamo la funzionalità più complessa</w:t>
      </w:r>
      <w:r>
        <w:t>:</w:t>
      </w:r>
    </w:p>
    <w:p w14:paraId="6201F00C" w14:textId="7DC86CDD" w:rsidR="00CF04ED" w:rsidRDefault="00812E02" w:rsidP="0058481C">
      <w:pPr>
        <w:pStyle w:val="Paragrafoelenco"/>
        <w:numPr>
          <w:ilvl w:val="0"/>
          <w:numId w:val="2"/>
        </w:numPr>
        <w:ind w:left="1776"/>
        <w:jc w:val="both"/>
      </w:pPr>
      <w:r w:rsidRPr="004C7A6F">
        <w:rPr>
          <w:i/>
          <w:iCs/>
        </w:rPr>
        <w:t>Visualizza elenco abbonati</w:t>
      </w:r>
      <w:r>
        <w:t>: ha tre parametri di input(nome, cognome, stato abbonamento)</w:t>
      </w:r>
      <w:r w:rsidR="004C7A6F">
        <w:t>. Le combinazioni degli input possibili per la ricerca sono 7; aggiungiamo 1 input per applicare il filtro e 1 input per eventuale messaggio di risposta. Quindi, DET=9.</w:t>
      </w:r>
      <w:r w:rsidR="00CF04ED">
        <w:t xml:space="preserve"> Il peso assegnato è 3.</w:t>
      </w:r>
    </w:p>
    <w:p w14:paraId="7A8A605A" w14:textId="77777777" w:rsidR="00CF04ED" w:rsidRDefault="00CF04ED" w:rsidP="00CF04ED">
      <w:pPr>
        <w:jc w:val="both"/>
      </w:pPr>
      <w:r>
        <w:tab/>
        <w:t>-EI-</w:t>
      </w:r>
    </w:p>
    <w:p w14:paraId="6225E9DC" w14:textId="6215ADCE" w:rsidR="00CF04ED" w:rsidRDefault="00CF04ED" w:rsidP="00CF04ED">
      <w:pPr>
        <w:ind w:firstLine="708"/>
        <w:jc w:val="both"/>
      </w:pPr>
      <w:r>
        <w:t xml:space="preserve">Le funzionalità che modificano L’ILF sono </w:t>
      </w:r>
      <w:r w:rsidR="0058481C">
        <w:t>8</w:t>
      </w:r>
      <w:r>
        <w:t xml:space="preserve">. </w:t>
      </w:r>
      <w:r>
        <w:t>Per ognuno di esse FTR=1</w:t>
      </w:r>
      <w:r w:rsidR="0058481C">
        <w:t>.</w:t>
      </w:r>
    </w:p>
    <w:p w14:paraId="3C9A0F1B" w14:textId="52E83BFA" w:rsidR="0058481C" w:rsidRDefault="0058481C" w:rsidP="00CF04ED">
      <w:pPr>
        <w:ind w:firstLine="708"/>
        <w:jc w:val="both"/>
      </w:pPr>
      <w:r>
        <w:t>Per i DET consideriamo la funzionalità più complessa</w:t>
      </w:r>
      <w:r>
        <w:t>:</w:t>
      </w:r>
    </w:p>
    <w:p w14:paraId="3251D923" w14:textId="26E76AC1" w:rsidR="0058481C" w:rsidRDefault="0058481C" w:rsidP="0058481C">
      <w:pPr>
        <w:pStyle w:val="Paragrafoelenco"/>
        <w:numPr>
          <w:ilvl w:val="0"/>
          <w:numId w:val="2"/>
        </w:numPr>
        <w:jc w:val="both"/>
      </w:pPr>
      <w:r>
        <w:t>Crea abbonato: bisogna fornire nome, cognome, data di nascita, codice fiscale, residenza, domicilio, data di iscrizione, data inizio e fine abbonamento. Aggiungiamo 1 input per il bottone di invio dati</w:t>
      </w:r>
      <w:r w:rsidRPr="0058481C">
        <w:t xml:space="preserve"> </w:t>
      </w:r>
      <w:r>
        <w:t>e 1 input per eventuale messaggio di risposta.</w:t>
      </w:r>
      <w:r>
        <w:t xml:space="preserve"> </w:t>
      </w:r>
      <w:r>
        <w:t>Quindi, DET=</w:t>
      </w:r>
      <w:r>
        <w:t>11</w:t>
      </w:r>
      <w:r>
        <w:t>.</w:t>
      </w:r>
      <w:r>
        <w:t xml:space="preserve"> Il peso assegnato è 3</w:t>
      </w:r>
    </w:p>
    <w:p w14:paraId="27E390F5" w14:textId="15158EFF" w:rsidR="00CF04ED" w:rsidRPr="00CF04ED" w:rsidRDefault="00CF04ED" w:rsidP="00CF04ED">
      <w:pPr>
        <w:jc w:val="both"/>
      </w:pPr>
      <w:r>
        <w:tab/>
      </w:r>
      <w:r>
        <w:tab/>
      </w:r>
    </w:p>
    <w:p w14:paraId="13A44B6B" w14:textId="114B5425" w:rsidR="00C6397D" w:rsidRDefault="00C6397D" w:rsidP="00C6397D">
      <w:pPr>
        <w:pStyle w:val="Paragrafoelenco"/>
        <w:ind w:left="1416"/>
      </w:pPr>
    </w:p>
    <w:tbl>
      <w:tblPr>
        <w:tblStyle w:val="Tabellagriglia4-colore5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2363"/>
        <w:gridCol w:w="2161"/>
        <w:gridCol w:w="2161"/>
      </w:tblGrid>
      <w:tr w:rsidR="00521210" w14:paraId="6B99BC22" w14:textId="0BDCFBF3" w:rsidTr="00521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A4C9D24" w14:textId="016021E6" w:rsidR="00521210" w:rsidRDefault="00521210" w:rsidP="00877F5D">
            <w:pPr>
              <w:pStyle w:val="Paragrafoelenco"/>
              <w:ind w:left="0"/>
            </w:pPr>
            <w:r>
              <w:t>INDICE</w:t>
            </w:r>
          </w:p>
        </w:tc>
        <w:tc>
          <w:tcPr>
            <w:tcW w:w="2363" w:type="dxa"/>
          </w:tcPr>
          <w:p w14:paraId="383530B1" w14:textId="614C0CE3" w:rsidR="00521210" w:rsidRDefault="00521210" w:rsidP="00C6397D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</w:t>
            </w:r>
          </w:p>
        </w:tc>
        <w:tc>
          <w:tcPr>
            <w:tcW w:w="2161" w:type="dxa"/>
          </w:tcPr>
          <w:p w14:paraId="37BA3D65" w14:textId="530A5414" w:rsidR="00521210" w:rsidRDefault="00521210" w:rsidP="00C6397D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2161" w:type="dxa"/>
          </w:tcPr>
          <w:p w14:paraId="7ED2144B" w14:textId="6E1EC809" w:rsidR="00521210" w:rsidRDefault="00521210" w:rsidP="00C6397D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VPI</w:t>
            </w:r>
          </w:p>
        </w:tc>
      </w:tr>
      <w:tr w:rsidR="00521210" w14:paraId="67E1A608" w14:textId="5C6181D2" w:rsidTr="0052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3D34949" w14:textId="25F5A7A4" w:rsidR="00521210" w:rsidRDefault="00521210" w:rsidP="00C6397D">
            <w:pPr>
              <w:pStyle w:val="Paragrafoelenco"/>
              <w:ind w:left="0"/>
            </w:pPr>
            <w:r>
              <w:t>NILF</w:t>
            </w:r>
          </w:p>
        </w:tc>
        <w:tc>
          <w:tcPr>
            <w:tcW w:w="2363" w:type="dxa"/>
          </w:tcPr>
          <w:p w14:paraId="5BAF1C68" w14:textId="43E189C0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1" w:type="dxa"/>
          </w:tcPr>
          <w:p w14:paraId="23BE49CE" w14:textId="2393BC93" w:rsidR="00521210" w:rsidRDefault="00CF04ED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1" w:type="dxa"/>
          </w:tcPr>
          <w:p w14:paraId="5622289E" w14:textId="32B30F55" w:rsidR="00521210" w:rsidRDefault="00CF04ED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21210" w14:paraId="21A609E4" w14:textId="777D2BDB" w:rsidTr="00521210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56AB8275" w14:textId="74AD0DA2" w:rsidR="00521210" w:rsidRDefault="00521210" w:rsidP="00C6397D">
            <w:pPr>
              <w:pStyle w:val="Paragrafoelenco"/>
              <w:ind w:left="0"/>
            </w:pPr>
            <w:r>
              <w:t>NEIF</w:t>
            </w:r>
          </w:p>
        </w:tc>
        <w:tc>
          <w:tcPr>
            <w:tcW w:w="2363" w:type="dxa"/>
          </w:tcPr>
          <w:p w14:paraId="0CB89E85" w14:textId="38A24298" w:rsidR="00521210" w:rsidRDefault="00521210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1" w:type="dxa"/>
          </w:tcPr>
          <w:p w14:paraId="1808776F" w14:textId="2C314414" w:rsidR="00521210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1" w:type="dxa"/>
          </w:tcPr>
          <w:p w14:paraId="17DA8F01" w14:textId="1655C8B8" w:rsidR="00521210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21210" w14:paraId="012BC052" w14:textId="36ACDD40" w:rsidTr="0052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79D644CB" w14:textId="517835D4" w:rsidR="00521210" w:rsidRDefault="00521210" w:rsidP="00C6397D">
            <w:pPr>
              <w:pStyle w:val="Paragrafoelenco"/>
              <w:ind w:left="0"/>
            </w:pPr>
            <w:r>
              <w:t>NEI</w:t>
            </w:r>
          </w:p>
        </w:tc>
        <w:tc>
          <w:tcPr>
            <w:tcW w:w="2363" w:type="dxa"/>
          </w:tcPr>
          <w:p w14:paraId="2C1A1F33" w14:textId="2DEAA760" w:rsidR="00521210" w:rsidRDefault="0058481C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61" w:type="dxa"/>
          </w:tcPr>
          <w:p w14:paraId="20B0A975" w14:textId="28638A05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1" w:type="dxa"/>
          </w:tcPr>
          <w:p w14:paraId="3461B2BD" w14:textId="69C474CA" w:rsidR="00521210" w:rsidRDefault="0058481C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521210" w14:paraId="25671B19" w14:textId="2312D035" w:rsidTr="00521210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67DC6A2" w14:textId="01412AFE" w:rsidR="00521210" w:rsidRDefault="00521210" w:rsidP="00C6397D">
            <w:pPr>
              <w:pStyle w:val="Paragrafoelenco"/>
              <w:ind w:left="0"/>
            </w:pPr>
            <w:r>
              <w:t>NEO</w:t>
            </w:r>
          </w:p>
        </w:tc>
        <w:tc>
          <w:tcPr>
            <w:tcW w:w="2363" w:type="dxa"/>
          </w:tcPr>
          <w:p w14:paraId="2239FB36" w14:textId="1C8B3111" w:rsidR="00521210" w:rsidRDefault="00521210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1" w:type="dxa"/>
          </w:tcPr>
          <w:p w14:paraId="23CA490A" w14:textId="18EF3782" w:rsidR="00521210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1" w:type="dxa"/>
          </w:tcPr>
          <w:p w14:paraId="2260B88F" w14:textId="68BA299A" w:rsidR="00521210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21210" w14:paraId="3648E68F" w14:textId="73951B11" w:rsidTr="0052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7F87456A" w14:textId="2E100BD2" w:rsidR="00521210" w:rsidRDefault="00521210" w:rsidP="00C6397D">
            <w:pPr>
              <w:pStyle w:val="Paragrafoelenco"/>
              <w:ind w:left="0"/>
            </w:pPr>
            <w:r>
              <w:t>NEQ</w:t>
            </w:r>
          </w:p>
        </w:tc>
        <w:tc>
          <w:tcPr>
            <w:tcW w:w="2363" w:type="dxa"/>
          </w:tcPr>
          <w:p w14:paraId="037EE5F7" w14:textId="1510D2F2" w:rsidR="00521210" w:rsidRDefault="00FD05BC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1" w:type="dxa"/>
          </w:tcPr>
          <w:p w14:paraId="3A3C4234" w14:textId="0DB2B9B6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1" w:type="dxa"/>
          </w:tcPr>
          <w:p w14:paraId="34C49571" w14:textId="3C0587DE" w:rsidR="00521210" w:rsidRDefault="006A276F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94C1B">
              <w:t>1</w:t>
            </w:r>
          </w:p>
        </w:tc>
      </w:tr>
      <w:tr w:rsidR="006A276F" w14:paraId="26ED567A" w14:textId="77777777" w:rsidTr="00521210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3B04BFF" w14:textId="77777777" w:rsidR="006A276F" w:rsidRDefault="006A276F" w:rsidP="00C6397D">
            <w:pPr>
              <w:pStyle w:val="Paragrafoelenco"/>
              <w:ind w:left="0"/>
            </w:pPr>
          </w:p>
        </w:tc>
        <w:tc>
          <w:tcPr>
            <w:tcW w:w="2363" w:type="dxa"/>
          </w:tcPr>
          <w:p w14:paraId="1D6036E7" w14:textId="77777777" w:rsidR="006A276F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0F26F76A" w14:textId="7A0E37B7" w:rsidR="006A276F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totale</w:t>
            </w:r>
          </w:p>
        </w:tc>
        <w:tc>
          <w:tcPr>
            <w:tcW w:w="2161" w:type="dxa"/>
          </w:tcPr>
          <w:p w14:paraId="64EE5986" w14:textId="296F5FEB" w:rsidR="006A276F" w:rsidRDefault="0058481C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</w:tbl>
    <w:p w14:paraId="11E7DA99" w14:textId="17076F13" w:rsidR="00C6397D" w:rsidRDefault="00C6397D" w:rsidP="00C6397D">
      <w:pPr>
        <w:pStyle w:val="Paragrafoelenco"/>
        <w:ind w:left="1416"/>
      </w:pPr>
    </w:p>
    <w:p w14:paraId="7C46B7E4" w14:textId="77777777" w:rsidR="001C4758" w:rsidRDefault="001C4758" w:rsidP="00C6397D">
      <w:pPr>
        <w:pStyle w:val="Paragrafoelenco"/>
        <w:ind w:left="1416"/>
      </w:pPr>
    </w:p>
    <w:p w14:paraId="4E10A89F" w14:textId="7D684044" w:rsidR="001C4758" w:rsidRDefault="001C4758" w:rsidP="001C4758">
      <w:pPr>
        <w:pStyle w:val="Titolo1"/>
      </w:pPr>
      <w:r>
        <w:lastRenderedPageBreak/>
        <w:t>Valutazione dei FP</w:t>
      </w:r>
    </w:p>
    <w:p w14:paraId="23765EB3" w14:textId="77777777" w:rsidR="001C4758" w:rsidRPr="001C4758" w:rsidRDefault="001C4758" w:rsidP="001C4758"/>
    <w:p w14:paraId="133CE0BB" w14:textId="2CFB29BA" w:rsidR="00C6397D" w:rsidRDefault="006A276F" w:rsidP="00C6397D">
      <w:pPr>
        <w:pStyle w:val="Paragrafoelenco"/>
        <w:ind w:left="1416"/>
      </w:pPr>
      <w:r>
        <w:t xml:space="preserve">UFP = </w:t>
      </w:r>
      <w:r w:rsidR="0058481C">
        <w:t>55</w:t>
      </w:r>
    </w:p>
    <w:p w14:paraId="4DD05047" w14:textId="77777777" w:rsidR="00DB5775" w:rsidRDefault="00DB5775" w:rsidP="00C6397D">
      <w:pPr>
        <w:pStyle w:val="Paragrafoelenco"/>
        <w:ind w:left="1416"/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2923" w14:paraId="35E55843" w14:textId="77777777" w:rsidTr="001A2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0B2076" w14:textId="6AB8C971" w:rsidR="001A2923" w:rsidRDefault="001A2923" w:rsidP="00C6397D">
            <w:pPr>
              <w:pStyle w:val="Paragrafoelenco"/>
              <w:ind w:left="0"/>
            </w:pPr>
            <w:r>
              <w:t>CARATTERISTICHE GENERALI</w:t>
            </w:r>
          </w:p>
        </w:tc>
        <w:tc>
          <w:tcPr>
            <w:tcW w:w="4508" w:type="dxa"/>
          </w:tcPr>
          <w:p w14:paraId="32E92962" w14:textId="11293C1D" w:rsidR="001A2923" w:rsidRDefault="001A2923" w:rsidP="00C6397D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1A2923" w14:paraId="24D6EFCA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77DD01" w14:textId="2F8D1493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 xml:space="preserve">COMUNICAZIONE DATI </w:t>
            </w:r>
          </w:p>
        </w:tc>
        <w:tc>
          <w:tcPr>
            <w:tcW w:w="4508" w:type="dxa"/>
          </w:tcPr>
          <w:p w14:paraId="236640F6" w14:textId="627A0936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75AD738F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B9EABA" w14:textId="08B6B50B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DISTRIBUZIONE ELABORAZIONE</w:t>
            </w:r>
          </w:p>
        </w:tc>
        <w:tc>
          <w:tcPr>
            <w:tcW w:w="4508" w:type="dxa"/>
          </w:tcPr>
          <w:p w14:paraId="4B6ED350" w14:textId="7EC0558C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7F2EED20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372A70" w14:textId="09EE7CA1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PRESTAZIONI</w:t>
            </w:r>
          </w:p>
        </w:tc>
        <w:tc>
          <w:tcPr>
            <w:tcW w:w="4508" w:type="dxa"/>
          </w:tcPr>
          <w:p w14:paraId="5163DD55" w14:textId="0B6F8B34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A2923" w14:paraId="43E64E5C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4BF05E" w14:textId="6C423990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UTILIZZO INTENSIVO CONFIGURAZIONE</w:t>
            </w:r>
          </w:p>
        </w:tc>
        <w:tc>
          <w:tcPr>
            <w:tcW w:w="4508" w:type="dxa"/>
          </w:tcPr>
          <w:p w14:paraId="6A5116D8" w14:textId="339EE282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2923" w14:paraId="1DE79462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58FCDB" w14:textId="3560F411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FREQUENZA DELLE TRANSAZIONI</w:t>
            </w:r>
          </w:p>
        </w:tc>
        <w:tc>
          <w:tcPr>
            <w:tcW w:w="4508" w:type="dxa"/>
          </w:tcPr>
          <w:p w14:paraId="71E94ACD" w14:textId="7164586F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A2923" w14:paraId="499B8EE6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885D6C" w14:textId="48F3EE18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AGGIORNAMENTO </w:t>
            </w:r>
            <w:r w:rsidRPr="001A2923">
              <w:rPr>
                <w:sz w:val="18"/>
                <w:szCs w:val="18"/>
              </w:rPr>
              <w:t xml:space="preserve">INTERATTIVO  </w:t>
            </w:r>
          </w:p>
        </w:tc>
        <w:tc>
          <w:tcPr>
            <w:tcW w:w="4508" w:type="dxa"/>
          </w:tcPr>
          <w:p w14:paraId="5A74B048" w14:textId="31A197E8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4E5D81D6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343B75" w14:textId="46C0CC84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EFFICIENZA PER L’UTENTE FINALE</w:t>
            </w:r>
          </w:p>
        </w:tc>
        <w:tc>
          <w:tcPr>
            <w:tcW w:w="4508" w:type="dxa"/>
          </w:tcPr>
          <w:p w14:paraId="66D9D8C2" w14:textId="513C05E8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6295E925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4AD624" w14:textId="5BE14A81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INSERIMENTO DATI INTERATTIVO</w:t>
            </w:r>
          </w:p>
        </w:tc>
        <w:tc>
          <w:tcPr>
            <w:tcW w:w="4508" w:type="dxa"/>
          </w:tcPr>
          <w:p w14:paraId="76061664" w14:textId="1F4D633E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4A22F962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77C9D5" w14:textId="6DAC7EB3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COMPLESSITA’ ELABORATIVA</w:t>
            </w:r>
          </w:p>
        </w:tc>
        <w:tc>
          <w:tcPr>
            <w:tcW w:w="4508" w:type="dxa"/>
          </w:tcPr>
          <w:p w14:paraId="0B86B6E4" w14:textId="76E511B2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74789FDD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2E137" w14:textId="1B68D204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RIUSABILITA’</w:t>
            </w:r>
          </w:p>
        </w:tc>
        <w:tc>
          <w:tcPr>
            <w:tcW w:w="4508" w:type="dxa"/>
          </w:tcPr>
          <w:p w14:paraId="38A6DCFD" w14:textId="06BB8215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1896A1BD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E9FF1C" w14:textId="13748550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FACILITA’ INSTALLAZIONE</w:t>
            </w:r>
          </w:p>
        </w:tc>
        <w:tc>
          <w:tcPr>
            <w:tcW w:w="4508" w:type="dxa"/>
          </w:tcPr>
          <w:p w14:paraId="7CEC8426" w14:textId="4CE4C124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A2923" w14:paraId="0895E5EE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0501DE" w14:textId="2110E3DA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FACILITA’ GESTIONE OPERATIVA</w:t>
            </w:r>
          </w:p>
        </w:tc>
        <w:tc>
          <w:tcPr>
            <w:tcW w:w="4508" w:type="dxa"/>
          </w:tcPr>
          <w:p w14:paraId="4E2550B4" w14:textId="7ED25612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2923" w14:paraId="6CC35904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FD0B21" w14:textId="2DE08BB8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MOLTEPLICIT</w:t>
            </w:r>
            <w:r>
              <w:rPr>
                <w:sz w:val="18"/>
                <w:szCs w:val="18"/>
              </w:rPr>
              <w:t>A’</w:t>
            </w:r>
            <w:r w:rsidRPr="001A2923">
              <w:rPr>
                <w:sz w:val="18"/>
                <w:szCs w:val="18"/>
              </w:rPr>
              <w:t xml:space="preserve"> DI SITI</w:t>
            </w:r>
          </w:p>
        </w:tc>
        <w:tc>
          <w:tcPr>
            <w:tcW w:w="4508" w:type="dxa"/>
          </w:tcPr>
          <w:p w14:paraId="6CA0B818" w14:textId="663CE221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A2923" w14:paraId="6FC3FCE4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803B58" w14:textId="4CC9B947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FACILITA’ DI MODIFICA</w:t>
            </w:r>
          </w:p>
        </w:tc>
        <w:tc>
          <w:tcPr>
            <w:tcW w:w="4508" w:type="dxa"/>
          </w:tcPr>
          <w:p w14:paraId="7A718338" w14:textId="48BBF3EA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70D325CB" w14:textId="77777777" w:rsidR="001A2923" w:rsidRDefault="001A2923" w:rsidP="00C6397D">
      <w:pPr>
        <w:pStyle w:val="Paragrafoelenco"/>
        <w:ind w:left="1416"/>
      </w:pPr>
    </w:p>
    <w:p w14:paraId="100B16E4" w14:textId="0EAB348B" w:rsidR="006A276F" w:rsidRDefault="006A276F" w:rsidP="00C6397D">
      <w:pPr>
        <w:pStyle w:val="Paragrafoelenco"/>
        <w:ind w:left="1416"/>
      </w:pPr>
      <w:r>
        <w:t>AFP = 0.65 + 0.01 *</w:t>
      </w:r>
      <w:r w:rsidR="001A2923">
        <w:t>(3*0+</w:t>
      </w:r>
      <w:r w:rsidR="002E0A53">
        <w:t>7*1+4*2</w:t>
      </w:r>
      <w:r w:rsidR="001A2923">
        <w:t>)</w:t>
      </w:r>
      <w:r>
        <w:t xml:space="preserve"> = </w:t>
      </w:r>
      <w:r w:rsidR="002E0A53">
        <w:t>0.8</w:t>
      </w:r>
    </w:p>
    <w:p w14:paraId="5FA630B0" w14:textId="4992E5EB" w:rsidR="006A276F" w:rsidRDefault="006A276F" w:rsidP="00C6397D">
      <w:pPr>
        <w:pStyle w:val="Paragrafoelenco"/>
        <w:ind w:left="1416"/>
      </w:pPr>
      <w:r>
        <w:t xml:space="preserve">FP = UFP x AFP = </w:t>
      </w:r>
      <w:r w:rsidR="0058481C">
        <w:t>55</w:t>
      </w:r>
      <w:r>
        <w:t xml:space="preserve"> * </w:t>
      </w:r>
      <w:r w:rsidR="002E0A53">
        <w:t>0.8</w:t>
      </w:r>
      <w:r>
        <w:t xml:space="preserve"> = </w:t>
      </w:r>
      <w:r w:rsidR="0058481C">
        <w:t>44</w:t>
      </w:r>
    </w:p>
    <w:p w14:paraId="376FF79A" w14:textId="1BE24914" w:rsidR="001C4758" w:rsidRDefault="001C4758" w:rsidP="001C4758">
      <w:pPr>
        <w:pStyle w:val="Titolo1"/>
      </w:pPr>
      <w:r>
        <w:t>Valutazione LLOC</w:t>
      </w:r>
    </w:p>
    <w:p w14:paraId="1DC271C9" w14:textId="47159D54" w:rsidR="00C6397D" w:rsidRPr="00C6397D" w:rsidRDefault="007B3CFD" w:rsidP="00694B22">
      <w:pPr>
        <w:pStyle w:val="Paragrafoelenco"/>
        <w:ind w:left="1416"/>
      </w:pPr>
      <w:r>
        <w:t xml:space="preserve">JAVA </w:t>
      </w:r>
      <w:r w:rsidR="006A276F">
        <w:t xml:space="preserve">LLOC = </w:t>
      </w:r>
      <w:r w:rsidR="0058481C">
        <w:t>44</w:t>
      </w:r>
      <w:r w:rsidR="00A94750">
        <w:t xml:space="preserve">*53 = </w:t>
      </w:r>
      <w:r w:rsidR="0058481C">
        <w:t>2332</w:t>
      </w:r>
    </w:p>
    <w:sectPr w:rsidR="00C6397D" w:rsidRPr="00C6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21351"/>
    <w:multiLevelType w:val="hybridMultilevel"/>
    <w:tmpl w:val="66E6FE3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374C4"/>
    <w:multiLevelType w:val="hybridMultilevel"/>
    <w:tmpl w:val="90D6E614"/>
    <w:lvl w:ilvl="0" w:tplc="0410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9D"/>
    <w:rsid w:val="000054E4"/>
    <w:rsid w:val="0004370D"/>
    <w:rsid w:val="001A2923"/>
    <w:rsid w:val="001C4758"/>
    <w:rsid w:val="00244202"/>
    <w:rsid w:val="00294C1B"/>
    <w:rsid w:val="002E0A53"/>
    <w:rsid w:val="003556BE"/>
    <w:rsid w:val="004C7A6F"/>
    <w:rsid w:val="00521210"/>
    <w:rsid w:val="0058481C"/>
    <w:rsid w:val="00694B22"/>
    <w:rsid w:val="006A276F"/>
    <w:rsid w:val="0072631A"/>
    <w:rsid w:val="007B3CFD"/>
    <w:rsid w:val="007F6490"/>
    <w:rsid w:val="00812E02"/>
    <w:rsid w:val="00877F5D"/>
    <w:rsid w:val="00945D32"/>
    <w:rsid w:val="00A94750"/>
    <w:rsid w:val="00BF059D"/>
    <w:rsid w:val="00C6397D"/>
    <w:rsid w:val="00CB715B"/>
    <w:rsid w:val="00CF04ED"/>
    <w:rsid w:val="00D13E9F"/>
    <w:rsid w:val="00DB5775"/>
    <w:rsid w:val="00FD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EE3A"/>
  <w15:chartTrackingRefBased/>
  <w15:docId w15:val="{3E9BB468-9686-4B2A-9A5D-AD7319E4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3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3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639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87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877F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libretti</dc:creator>
  <cp:keywords/>
  <dc:description/>
  <cp:lastModifiedBy>vittorio libretti</cp:lastModifiedBy>
  <cp:revision>20</cp:revision>
  <dcterms:created xsi:type="dcterms:W3CDTF">2020-11-22T19:36:00Z</dcterms:created>
  <dcterms:modified xsi:type="dcterms:W3CDTF">2020-12-16T10:55:00Z</dcterms:modified>
</cp:coreProperties>
</file>