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08731" w14:textId="77777777" w:rsidR="002A135D" w:rsidRDefault="00A97A2F">
      <w:pPr>
        <w:pStyle w:val="3"/>
      </w:pPr>
      <w:bookmarkStart w:id="0" w:name="boat-house开发环境部署"/>
      <w:bookmarkEnd w:id="0"/>
      <w:r>
        <w:t>Boat House</w:t>
      </w:r>
      <w:r>
        <w:t>开发环境部署</w:t>
      </w:r>
    </w:p>
    <w:p w14:paraId="391F46FB" w14:textId="77777777" w:rsidR="002A135D" w:rsidRDefault="00A97A2F">
      <w:pPr>
        <w:pStyle w:val="FirstParagraph"/>
      </w:pPr>
      <w:r>
        <w:t>在前面的文档中，我们已经部署好</w:t>
      </w:r>
      <w:r>
        <w:t>Jenkins</w:t>
      </w:r>
      <w:r>
        <w:t>的流水线，接下来将部署</w:t>
      </w:r>
      <w:r>
        <w:t>Boat House</w:t>
      </w:r>
      <w:r>
        <w:t>的</w:t>
      </w:r>
      <w:r>
        <w:t>Dev</w:t>
      </w:r>
      <w:r>
        <w:t>环境。</w:t>
      </w:r>
      <w:r>
        <w:t xml:space="preserve"> </w:t>
      </w:r>
      <w:r>
        <w:t>我们将会在云资源的另外一台虚拟机</w:t>
      </w:r>
      <w:r>
        <w:t xml:space="preserve"> Docker VM </w:t>
      </w:r>
      <w:r>
        <w:t>上部署团队自己的</w:t>
      </w:r>
      <w:r>
        <w:t>Dev</w:t>
      </w:r>
      <w:r>
        <w:t>环境：</w:t>
      </w:r>
    </w:p>
    <w:p w14:paraId="7FF2DF79" w14:textId="77777777" w:rsidR="002A135D" w:rsidRDefault="00A97A2F">
      <w:pPr>
        <w:pStyle w:val="4"/>
      </w:pPr>
      <w:bookmarkStart w:id="1" w:name="安装docker"/>
      <w:bookmarkEnd w:id="1"/>
      <w:r>
        <w:t>安装</w:t>
      </w:r>
      <w:r>
        <w:t>Docker</w:t>
      </w:r>
    </w:p>
    <w:p w14:paraId="2374326C" w14:textId="77777777" w:rsidR="002A135D" w:rsidRDefault="00A97A2F">
      <w:pPr>
        <w:pStyle w:val="FirstParagraph"/>
      </w:pPr>
      <w:r>
        <w:t>请使用</w:t>
      </w:r>
      <w:r>
        <w:t>ssh</w:t>
      </w:r>
      <w:r>
        <w:t>命令登录</w:t>
      </w:r>
      <w:r>
        <w:t>vm02</w:t>
      </w:r>
      <w:r>
        <w:t>，并参考如下命令安装</w:t>
      </w:r>
      <w:r>
        <w:t>Docker</w:t>
      </w:r>
      <w:r>
        <w:t>以及</w:t>
      </w:r>
      <w:r>
        <w:t>docker-compose</w:t>
      </w:r>
    </w:p>
    <w:p w14:paraId="3BBF30AD" w14:textId="77777777" w:rsidR="002A135D" w:rsidRDefault="00A97A2F">
      <w:pPr>
        <w:pStyle w:val="SourceCode"/>
      </w:pPr>
      <w:r>
        <w:rPr>
          <w:rStyle w:val="VerbatimChar"/>
        </w:rPr>
        <w:t>sudo apt-get update</w:t>
      </w:r>
      <w:r>
        <w:br/>
      </w:r>
      <w:r>
        <w:rPr>
          <w:rStyle w:val="VerbatimChar"/>
        </w:rPr>
        <w:t>sudo apt install docker.io</w:t>
      </w:r>
      <w:r>
        <w:br/>
      </w:r>
      <w:r>
        <w:rPr>
          <w:rStyle w:val="VerbatimChar"/>
        </w:rPr>
        <w:t>sudo usermod -a -G docker localadmin</w:t>
      </w:r>
      <w:r>
        <w:br/>
      </w:r>
      <w:r>
        <w:rPr>
          <w:rStyle w:val="VerbatimChar"/>
        </w:rPr>
        <w:t>sudo curl -L "https://github.com/docker/compose/releases/download/1.25.3/docker-compose-$(uname -s)-$(uname -m)" -o /usr/local/bin/docker-compose</w:t>
      </w:r>
      <w:r>
        <w:br/>
      </w:r>
      <w:r>
        <w:rPr>
          <w:rStyle w:val="VerbatimChar"/>
        </w:rPr>
        <w:t>sudo chmod +x /usr/local/bin/docker-compose</w:t>
      </w:r>
      <w:r>
        <w:br/>
      </w:r>
      <w:r>
        <w:rPr>
          <w:rStyle w:val="VerbatimChar"/>
        </w:rPr>
        <w:t>sudo systemctl daemon-reload</w:t>
      </w:r>
      <w:r>
        <w:br/>
      </w:r>
      <w:r>
        <w:rPr>
          <w:rStyle w:val="VerbatimChar"/>
        </w:rPr>
        <w:t xml:space="preserve">sudo systemctl restart docker </w:t>
      </w:r>
    </w:p>
    <w:p w14:paraId="30BB35B7" w14:textId="77777777" w:rsidR="002A135D" w:rsidRDefault="00A97A2F">
      <w:pPr>
        <w:pStyle w:val="4"/>
      </w:pPr>
      <w:bookmarkStart w:id="2" w:name="jenkins添加docker-vm的连接密钥"/>
      <w:bookmarkEnd w:id="2"/>
      <w:r>
        <w:t>Jenkins</w:t>
      </w:r>
      <w:r>
        <w:t>添加</w:t>
      </w:r>
      <w:r>
        <w:t>Docker VM</w:t>
      </w:r>
      <w:r>
        <w:t>的连接密钥</w:t>
      </w:r>
    </w:p>
    <w:p w14:paraId="1908714B" w14:textId="77777777" w:rsidR="002A135D" w:rsidRDefault="00A97A2F">
      <w:pPr>
        <w:numPr>
          <w:ilvl w:val="0"/>
          <w:numId w:val="3"/>
        </w:numPr>
      </w:pPr>
      <w:r>
        <w:t>打开</w:t>
      </w:r>
      <w:r>
        <w:t>Jenkins</w:t>
      </w:r>
      <w:r>
        <w:t>流水线，进入凭据配置界面，点击添加凭证</w:t>
      </w:r>
      <w:r>
        <w:t xml:space="preserve"> </w:t>
      </w:r>
    </w:p>
    <w:p w14:paraId="73EF0C7B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723A937" wp14:editId="3E1F6B83">
            <wp:extent cx="5334000" cy="2990206"/>
            <wp:effectExtent l="0" t="0" r="0" b="0"/>
            <wp:docPr id="1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EBA67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1401D4AB" w14:textId="77777777" w:rsidR="002A135D" w:rsidRDefault="00A97A2F">
      <w:pPr>
        <w:numPr>
          <w:ilvl w:val="0"/>
          <w:numId w:val="3"/>
        </w:numPr>
      </w:pPr>
      <w:r>
        <w:t>添加</w:t>
      </w:r>
      <w:r>
        <w:t>Docker VM</w:t>
      </w:r>
      <w:r>
        <w:t>的连接密钥</w:t>
      </w:r>
      <w:r>
        <w:t xml:space="preserve"> </w:t>
      </w:r>
      <w:r>
        <w:t>用户名密码为登陆</w:t>
      </w:r>
      <w:r>
        <w:t>Docker VM</w:t>
      </w:r>
      <w:r>
        <w:t>的用户名密码，</w:t>
      </w:r>
      <w:r>
        <w:t>ID</w:t>
      </w:r>
      <w:r>
        <w:t>需为</w:t>
      </w:r>
      <w:r>
        <w:t>‘creds-dev-server’</w:t>
      </w:r>
      <w:r>
        <w:t>。</w:t>
      </w:r>
      <w:r>
        <w:t xml:space="preserve"> </w:t>
      </w:r>
    </w:p>
    <w:p w14:paraId="25485008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66C53D6" wp14:editId="14D90B04">
            <wp:extent cx="5334000" cy="2994909"/>
            <wp:effectExtent l="0" t="0" r="0" b="0"/>
            <wp:docPr id="2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30750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5AAC820B" w14:textId="77777777" w:rsidR="002A135D" w:rsidRDefault="00A97A2F">
      <w:pPr>
        <w:pStyle w:val="4"/>
      </w:pPr>
      <w:bookmarkStart w:id="3" w:name="jenkins添加github-docker-registry的连接密钥"/>
      <w:bookmarkEnd w:id="3"/>
      <w:r>
        <w:t>Jenkins</w:t>
      </w:r>
      <w:r>
        <w:t>添加</w:t>
      </w:r>
      <w:r>
        <w:t>Github Docker Registry</w:t>
      </w:r>
      <w:r>
        <w:t>的连接密钥</w:t>
      </w:r>
    </w:p>
    <w:p w14:paraId="2705D51C" w14:textId="77777777" w:rsidR="002A135D" w:rsidRDefault="00A97A2F">
      <w:pPr>
        <w:numPr>
          <w:ilvl w:val="0"/>
          <w:numId w:val="4"/>
        </w:numPr>
      </w:pPr>
      <w:r>
        <w:t>打开</w:t>
      </w:r>
      <w:r>
        <w:t>Github</w:t>
      </w:r>
      <w:r>
        <w:t>，找到</w:t>
      </w:r>
      <w:r>
        <w:t>Fork</w:t>
      </w:r>
      <w:r>
        <w:t>到团队集成账户的</w:t>
      </w:r>
      <w:r>
        <w:t>BoatHouse Repo</w:t>
      </w:r>
      <w:r>
        <w:t>，并进入</w:t>
      </w:r>
      <w:r>
        <w:t>Pac</w:t>
      </w:r>
      <w:r>
        <w:t xml:space="preserve">kages Tab </w:t>
      </w:r>
    </w:p>
    <w:p w14:paraId="25CD6957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5885CDC" wp14:editId="3B5F5DE8">
            <wp:extent cx="5334000" cy="2994909"/>
            <wp:effectExtent l="0" t="0" r="0" b="0"/>
            <wp:docPr id="3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F0419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765D1695" w14:textId="77777777" w:rsidR="002A135D" w:rsidRDefault="00A97A2F">
      <w:pPr>
        <w:numPr>
          <w:ilvl w:val="0"/>
          <w:numId w:val="4"/>
        </w:numPr>
      </w:pPr>
      <w:r>
        <w:t>进入</w:t>
      </w:r>
      <w:r>
        <w:t>Packages</w:t>
      </w:r>
      <w:r>
        <w:t>，选择</w:t>
      </w:r>
      <w:r>
        <w:t>docker</w:t>
      </w:r>
      <w:r>
        <w:t>：</w:t>
      </w:r>
      <w:r>
        <w:t xml:space="preserve"> </w:t>
      </w:r>
    </w:p>
    <w:p w14:paraId="6C385AB9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4A25C08" wp14:editId="73B17512">
            <wp:extent cx="5334000" cy="4191347"/>
            <wp:effectExtent l="0" t="0" r="0" b="0"/>
            <wp:docPr id="4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D4A24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38122650" w14:textId="77777777" w:rsidR="002A135D" w:rsidRDefault="00A97A2F">
      <w:pPr>
        <w:numPr>
          <w:ilvl w:val="0"/>
          <w:numId w:val="4"/>
        </w:numPr>
      </w:pPr>
      <w:r>
        <w:t>获取到</w:t>
      </w:r>
      <w:r>
        <w:t>Docker Registry</w:t>
      </w:r>
      <w:r>
        <w:t>的</w:t>
      </w:r>
      <w:r>
        <w:t xml:space="preserve">URL, </w:t>
      </w:r>
      <w:r>
        <w:t>用户名和密码（密码为</w:t>
      </w:r>
      <w:r>
        <w:t>PAT</w:t>
      </w:r>
      <w:r>
        <w:t>）</w:t>
      </w:r>
      <w:r>
        <w:t xml:space="preserve"> </w:t>
      </w:r>
    </w:p>
    <w:p w14:paraId="2B549FBC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9E52F64" wp14:editId="68581945">
            <wp:extent cx="5334000" cy="3696414"/>
            <wp:effectExtent l="0" t="0" r="0" b="0"/>
            <wp:docPr id="5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80AC83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2B6706CA" w14:textId="77777777" w:rsidR="002A135D" w:rsidRDefault="00A97A2F">
      <w:pPr>
        <w:numPr>
          <w:ilvl w:val="0"/>
          <w:numId w:val="4"/>
        </w:numPr>
      </w:pPr>
      <w:r>
        <w:t>回到</w:t>
      </w:r>
      <w:r>
        <w:t>Jenkins</w:t>
      </w:r>
      <w:r>
        <w:t>凭据页面，添加</w:t>
      </w:r>
      <w:r>
        <w:t>Github Docker Registry</w:t>
      </w:r>
      <w:r>
        <w:t>的连接密钥</w:t>
      </w:r>
      <w:r>
        <w:t xml:space="preserve"> </w:t>
      </w:r>
      <w:r>
        <w:t>用户名为</w:t>
      </w:r>
      <w:r>
        <w:t>Github ID</w:t>
      </w:r>
      <w:r>
        <w:t>，</w:t>
      </w:r>
      <w:r>
        <w:t xml:space="preserve"> </w:t>
      </w:r>
      <w:r>
        <w:t>密码为</w:t>
      </w:r>
      <w:r>
        <w:t xml:space="preserve">Github </w:t>
      </w:r>
      <w:r>
        <w:t>用户</w:t>
      </w:r>
      <w:r>
        <w:t>PAT</w:t>
      </w:r>
      <w:r>
        <w:t>，</w:t>
      </w:r>
      <w:r>
        <w:t>ID</w:t>
      </w:r>
      <w:r>
        <w:t>需</w:t>
      </w:r>
      <w:r>
        <w:t>'creds-github-registry’</w:t>
      </w:r>
      <w:r>
        <w:t>。</w:t>
      </w:r>
      <w:r>
        <w:t xml:space="preserve"> </w:t>
      </w:r>
    </w:p>
    <w:p w14:paraId="2A7C4E1F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6CE5558" wp14:editId="04ACCC51">
            <wp:extent cx="5334000" cy="2975399"/>
            <wp:effectExtent l="0" t="0" r="0" b="0"/>
            <wp:docPr id="6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DD3D3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5C443A50" w14:textId="77777777" w:rsidR="002A135D" w:rsidRDefault="00A97A2F">
      <w:pPr>
        <w:pStyle w:val="4"/>
      </w:pPr>
      <w:bookmarkStart w:id="4" w:name="开发环境部署脚本替换镜像仓库地址"/>
      <w:bookmarkEnd w:id="4"/>
      <w:r>
        <w:lastRenderedPageBreak/>
        <w:t>开发环境部署脚本替换镜像仓库地址</w:t>
      </w:r>
    </w:p>
    <w:p w14:paraId="407E0839" w14:textId="77777777" w:rsidR="002A135D" w:rsidRDefault="00A97A2F">
      <w:pPr>
        <w:numPr>
          <w:ilvl w:val="0"/>
          <w:numId w:val="5"/>
        </w:numPr>
      </w:pPr>
      <w:r>
        <w:t xml:space="preserve">Fork Boat-House </w:t>
      </w:r>
      <w:r>
        <w:t>项目到团队账号的</w:t>
      </w:r>
      <w:r>
        <w:t>Repo</w:t>
      </w:r>
      <w:r>
        <w:t>，并使用</w:t>
      </w:r>
      <w:r>
        <w:t xml:space="preserve">Git </w:t>
      </w:r>
      <w:r>
        <w:t>迁出至本地，打开根目录下</w:t>
      </w:r>
      <w:r>
        <w:t xml:space="preserve">docker-compose-template.yml </w:t>
      </w:r>
      <w:r>
        <w:t>开发环境部署脚本文件：</w:t>
      </w:r>
      <w:r>
        <w:t xml:space="preserve"> </w:t>
      </w:r>
    </w:p>
    <w:p w14:paraId="3E0E4188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426ED81" wp14:editId="147262E7">
            <wp:extent cx="5334000" cy="3337583"/>
            <wp:effectExtent l="0" t="0" r="0" b="0"/>
            <wp:docPr id="7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4DB8B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239734DF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3490745" wp14:editId="23A8A342">
            <wp:extent cx="5334000" cy="3333750"/>
            <wp:effectExtent l="0" t="0" r="0" b="0"/>
            <wp:docPr id="8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40C86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33F175C1" w14:textId="77777777" w:rsidR="002A135D" w:rsidRDefault="00A97A2F">
      <w:pPr>
        <w:numPr>
          <w:ilvl w:val="0"/>
          <w:numId w:val="5"/>
        </w:numPr>
      </w:pPr>
      <w:r>
        <w:lastRenderedPageBreak/>
        <w:t>如上图所示，部署脚本文件中有五个</w:t>
      </w:r>
      <w:r>
        <w:t>service</w:t>
      </w:r>
      <w:r>
        <w:t>结点，名称分别为</w:t>
      </w:r>
      <w:r>
        <w:t xml:space="preserve"> client, management, statics-service-api, statics-service-worker, product-service-api</w:t>
      </w:r>
    </w:p>
    <w:p w14:paraId="513F375E" w14:textId="77777777" w:rsidR="002A135D" w:rsidRDefault="00A97A2F">
      <w:pPr>
        <w:numPr>
          <w:ilvl w:val="0"/>
          <w:numId w:val="5"/>
        </w:numPr>
      </w:pPr>
      <w:r>
        <w:t>此五个结点中所依赖的镜像即为我们</w:t>
      </w:r>
      <w:r>
        <w:t>CI</w:t>
      </w:r>
      <w:r>
        <w:t>自己创建的镜像，</w:t>
      </w:r>
      <w:r>
        <w:t>因此需要替换这五个结点的镜像地址为团队账号</w:t>
      </w:r>
      <w:r>
        <w:t>GitHub Package</w:t>
      </w:r>
      <w:r>
        <w:t>的地址：</w:t>
      </w:r>
      <w:r>
        <w:t xml:space="preserve"> </w:t>
      </w:r>
    </w:p>
    <w:p w14:paraId="013BEB37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78BCF82" wp14:editId="69A45F01">
            <wp:extent cx="5334000" cy="3333750"/>
            <wp:effectExtent l="0" t="0" r="0" b="0"/>
            <wp:docPr id="9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B5D31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18F31432" w14:textId="77777777" w:rsidR="002A135D" w:rsidRDefault="00A97A2F">
      <w:pPr>
        <w:numPr>
          <w:ilvl w:val="0"/>
          <w:numId w:val="5"/>
        </w:numPr>
      </w:pPr>
      <w:r>
        <w:t>另外的</w:t>
      </w:r>
      <w:r>
        <w:t>Service</w:t>
      </w:r>
      <w:r>
        <w:t>结点所需要的基础镜像不用更换地址。</w:t>
      </w:r>
    </w:p>
    <w:p w14:paraId="405A76B0" w14:textId="77777777" w:rsidR="002A135D" w:rsidRDefault="00A97A2F">
      <w:pPr>
        <w:numPr>
          <w:ilvl w:val="0"/>
          <w:numId w:val="5"/>
        </w:numPr>
      </w:pPr>
      <w:r>
        <w:t>修改代码完毕后，提交到团队账号的</w:t>
      </w:r>
      <w:r>
        <w:t>GitHub Repo</w:t>
      </w:r>
      <w:r>
        <w:t>。</w:t>
      </w:r>
      <w:r>
        <w:t xml:space="preserve"> </w:t>
      </w:r>
    </w:p>
    <w:p w14:paraId="69882470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1DD8CB7" wp14:editId="0B6C4324">
            <wp:extent cx="5334000" cy="3337226"/>
            <wp:effectExtent l="0" t="0" r="0" b="0"/>
            <wp:docPr id="10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AC91C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18320AA5" w14:textId="77777777" w:rsidR="002A135D" w:rsidRDefault="00A97A2F">
      <w:pPr>
        <w:pStyle w:val="4"/>
      </w:pPr>
      <w:bookmarkStart w:id="5" w:name="启动master分支构建"/>
      <w:bookmarkEnd w:id="5"/>
      <w:r>
        <w:t>启动</w:t>
      </w:r>
      <w:r>
        <w:t>master</w:t>
      </w:r>
      <w:r>
        <w:t>分支构建</w:t>
      </w:r>
    </w:p>
    <w:p w14:paraId="52CF1CC1" w14:textId="77777777" w:rsidR="002A135D" w:rsidRDefault="00A97A2F">
      <w:pPr>
        <w:numPr>
          <w:ilvl w:val="0"/>
          <w:numId w:val="6"/>
        </w:numPr>
      </w:pPr>
      <w:r>
        <w:t>点击</w:t>
      </w:r>
      <w:r>
        <w:t>master</w:t>
      </w:r>
      <w:r>
        <w:t>分支后面的构建</w:t>
      </w:r>
      <w:r>
        <w:t>button</w:t>
      </w:r>
      <w:r>
        <w:t>，启动构建</w:t>
      </w:r>
      <w:r>
        <w:t xml:space="preserve"> </w:t>
      </w:r>
    </w:p>
    <w:p w14:paraId="6E8EF685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3587CD1" wp14:editId="04B9355F">
            <wp:extent cx="5334000" cy="2987215"/>
            <wp:effectExtent l="0" t="0" r="0" b="0"/>
            <wp:docPr id="11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4476C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3C84E4DC" w14:textId="77777777" w:rsidR="002A135D" w:rsidRDefault="00A97A2F">
      <w:pPr>
        <w:numPr>
          <w:ilvl w:val="0"/>
          <w:numId w:val="6"/>
        </w:numPr>
      </w:pPr>
      <w:r>
        <w:t>构建过程中查看输出情况</w:t>
      </w:r>
      <w:r>
        <w:t xml:space="preserve"> </w:t>
      </w:r>
    </w:p>
    <w:p w14:paraId="514C91AE" w14:textId="77777777" w:rsidR="002A135D" w:rsidRDefault="00A97A2F">
      <w:pPr>
        <w:pStyle w:val="FigurewithCaption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0413003" wp14:editId="6FDBCD43">
            <wp:extent cx="5334000" cy="2994909"/>
            <wp:effectExtent l="0" t="0" r="0" b="0"/>
            <wp:docPr id="12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D9E2D" w14:textId="77777777" w:rsidR="002A135D" w:rsidRDefault="00A97A2F">
      <w:pPr>
        <w:pStyle w:val="ImageCaption"/>
        <w:numPr>
          <w:ilvl w:val="0"/>
          <w:numId w:val="2"/>
        </w:numPr>
      </w:pPr>
      <w:r>
        <w:t>image.png</w:t>
      </w:r>
    </w:p>
    <w:p w14:paraId="4B29CF48" w14:textId="77777777" w:rsidR="002A135D" w:rsidRDefault="00A97A2F">
      <w:pPr>
        <w:pStyle w:val="4"/>
      </w:pPr>
      <w:bookmarkStart w:id="6" w:name="查看部署结果"/>
      <w:bookmarkEnd w:id="6"/>
      <w:r>
        <w:t>查看部署结果</w:t>
      </w:r>
    </w:p>
    <w:p w14:paraId="1E01DA12" w14:textId="77777777" w:rsidR="002A135D" w:rsidRDefault="00A97A2F">
      <w:pPr>
        <w:pStyle w:val="FirstParagraph"/>
      </w:pPr>
      <w:r>
        <w:t>Dev</w:t>
      </w:r>
      <w:r>
        <w:t>环境部署完毕，打开以下链接，查看部署结果：</w:t>
      </w:r>
      <w:r>
        <w:t xml:space="preserve"> 1. Client Web http://{Docker VM Host}:5000 </w:t>
      </w:r>
    </w:p>
    <w:p w14:paraId="4817AC78" w14:textId="77777777" w:rsidR="002A135D" w:rsidRDefault="00A97A2F">
      <w:pPr>
        <w:pStyle w:val="FigurewithCaption"/>
      </w:pPr>
      <w:r>
        <w:rPr>
          <w:noProof/>
        </w:rPr>
        <w:drawing>
          <wp:inline distT="0" distB="0" distL="0" distR="0" wp14:anchorId="5E5E6BF0" wp14:editId="675FC5E7">
            <wp:extent cx="5334000" cy="3281445"/>
            <wp:effectExtent l="0" t="0" r="0" b="0"/>
            <wp:docPr id="13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05FD2" w14:textId="77777777" w:rsidR="002A135D" w:rsidRDefault="00A97A2F">
      <w:pPr>
        <w:pStyle w:val="ImageCaption"/>
      </w:pPr>
      <w:r>
        <w:t>image.png</w:t>
      </w:r>
    </w:p>
    <w:p w14:paraId="73A8C82A" w14:textId="77777777" w:rsidR="002A135D" w:rsidRDefault="00A97A2F">
      <w:pPr>
        <w:pStyle w:val="a0"/>
      </w:pPr>
      <w:r>
        <w:t xml:space="preserve"> 1. Management Web http://{Docker VM Host}:5001 </w:t>
      </w:r>
    </w:p>
    <w:p w14:paraId="2D13DB09" w14:textId="77777777" w:rsidR="002A135D" w:rsidRDefault="00A97A2F">
      <w:pPr>
        <w:pStyle w:val="FigurewithCaption"/>
      </w:pPr>
      <w:r>
        <w:rPr>
          <w:noProof/>
        </w:rPr>
        <w:lastRenderedPageBreak/>
        <w:drawing>
          <wp:inline distT="0" distB="0" distL="0" distR="0" wp14:anchorId="60382873" wp14:editId="6574B571">
            <wp:extent cx="5334000" cy="3309996"/>
            <wp:effectExtent l="0" t="0" r="0" b="0"/>
            <wp:docPr id="14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6B1C6" w14:textId="77777777" w:rsidR="002A135D" w:rsidRDefault="00A97A2F">
      <w:pPr>
        <w:pStyle w:val="ImageCaption"/>
      </w:pPr>
      <w:r>
        <w:t>image.png</w:t>
      </w:r>
    </w:p>
    <w:p w14:paraId="7A9EDA09" w14:textId="77777777" w:rsidR="002A135D" w:rsidRDefault="00A97A2F">
      <w:pPr>
        <w:pStyle w:val="a0"/>
      </w:pPr>
      <w:r>
        <w:t xml:space="preserve"> </w:t>
      </w:r>
      <w:r>
        <w:t xml:space="preserve">1. Product Service AP Swagger UI http://{Docker VM Host}:7001/api/v1.0/swagger-ui.html </w:t>
      </w:r>
    </w:p>
    <w:p w14:paraId="3B1F74B2" w14:textId="77777777" w:rsidR="002A135D" w:rsidRDefault="00A97A2F">
      <w:pPr>
        <w:pStyle w:val="FigurewithCaption"/>
      </w:pPr>
      <w:r>
        <w:rPr>
          <w:noProof/>
        </w:rPr>
        <w:drawing>
          <wp:inline distT="0" distB="0" distL="0" distR="0" wp14:anchorId="49619EF2" wp14:editId="411B7D29">
            <wp:extent cx="5334000" cy="3293624"/>
            <wp:effectExtent l="0" t="0" r="0" b="0"/>
            <wp:docPr id="15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eamguide-cd-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C9A05" w14:textId="77777777" w:rsidR="002A135D" w:rsidRDefault="00A97A2F">
      <w:pPr>
        <w:pStyle w:val="ImageCaption"/>
      </w:pPr>
      <w:r>
        <w:t>image.png</w:t>
      </w:r>
    </w:p>
    <w:p w14:paraId="043D84FE" w14:textId="77777777" w:rsidR="002A135D" w:rsidRDefault="00A97A2F">
      <w:pPr>
        <w:pStyle w:val="a0"/>
      </w:pPr>
      <w:r>
        <w:rPr>
          <w:b/>
        </w:rPr>
        <w:t>注意：暂时没有提供</w:t>
      </w:r>
      <w:r>
        <w:rPr>
          <w:b/>
        </w:rPr>
        <w:t>k8s</w:t>
      </w:r>
      <w:r>
        <w:rPr>
          <w:b/>
        </w:rPr>
        <w:t>集群环境，所以大家暂时不要部署测试以及生产环境</w:t>
      </w:r>
    </w:p>
    <w:sectPr w:rsidR="002A135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DED62E" w14:textId="77777777" w:rsidR="00A97A2F" w:rsidRDefault="00A97A2F">
      <w:pPr>
        <w:spacing w:after="0"/>
      </w:pPr>
      <w:r>
        <w:separator/>
      </w:r>
    </w:p>
  </w:endnote>
  <w:endnote w:type="continuationSeparator" w:id="0">
    <w:p w14:paraId="008A7503" w14:textId="77777777" w:rsidR="00A97A2F" w:rsidRDefault="00A97A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84974" w14:textId="77777777" w:rsidR="00A97A2F" w:rsidRDefault="00A97A2F">
      <w:r>
        <w:separator/>
      </w:r>
    </w:p>
  </w:footnote>
  <w:footnote w:type="continuationSeparator" w:id="0">
    <w:p w14:paraId="4312B7A6" w14:textId="77777777" w:rsidR="00A97A2F" w:rsidRDefault="00A97A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17F69BA"/>
    <w:multiLevelType w:val="multilevel"/>
    <w:tmpl w:val="4EA0C99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9C8130E"/>
    <w:multiLevelType w:val="multilevel"/>
    <w:tmpl w:val="1494E6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680925F"/>
    <w:multiLevelType w:val="multilevel"/>
    <w:tmpl w:val="221A9D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A135D"/>
    <w:rsid w:val="004E29B3"/>
    <w:rsid w:val="00590D07"/>
    <w:rsid w:val="00784D58"/>
    <w:rsid w:val="008D6863"/>
    <w:rsid w:val="00A97A2F"/>
    <w:rsid w:val="00B86B75"/>
    <w:rsid w:val="00BC48D5"/>
    <w:rsid w:val="00C36279"/>
    <w:rsid w:val="00E315A3"/>
    <w:rsid w:val="00EF18A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BA9B"/>
  <w15:docId w15:val="{339E2741-2884-4193-BA66-53C451B9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厉晓明(Xiaoming Li)</dc:creator>
  <cp:lastModifiedBy>厉晓明(Xiaoming Li)</cp:lastModifiedBy>
  <cp:revision>2</cp:revision>
  <dcterms:created xsi:type="dcterms:W3CDTF">2020-05-20T10:13:00Z</dcterms:created>
  <dcterms:modified xsi:type="dcterms:W3CDTF">2020-05-20T10:13:00Z</dcterms:modified>
</cp:coreProperties>
</file>