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proofErr w:type="spellStart"/>
      <w:r>
        <w:t>NoteSharingApp</w:t>
      </w:r>
      <w:proofErr w:type="spellEnd"/>
    </w:p>
    <w:p w:rsidR="00E16291" w:rsidRDefault="00F754EF">
      <w:pPr>
        <w:pStyle w:val="KonuBal"/>
        <w:jc w:val="right"/>
      </w:pPr>
      <w:fldSimple w:instr=" TITLE  &quot;Use-Case Specification: Manually Sending an Emergency Alarm&quot;  \* MERGEFORMAT ">
        <w:r w:rsidR="001372CD">
          <w:t xml:space="preserve">Use-Case Specification: </w:t>
        </w:r>
        <w:r w:rsidR="001372CD">
          <w:br/>
        </w:r>
      </w:fldSimple>
      <w:r w:rsidR="00D56EE1">
        <w:t>User Signs Up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0B4BD7" w:rsidRDefault="000B4BD7" w:rsidP="000B4BD7">
      <w:pPr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</w:p>
    <w:p w:rsidR="000B4BD7" w:rsidRPr="000B4BD7" w:rsidRDefault="000B4BD7" w:rsidP="000B4BD7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0B4BD7" w:rsidRPr="00A30A28" w:rsidRDefault="000B4BD7" w:rsidP="000B4BD7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0B4BD7" w:rsidRPr="00A30A28" w:rsidRDefault="000B4BD7" w:rsidP="000B4BD7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3D1EC8"/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9C04D1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proofErr w:type="spellStart"/>
            <w:r>
              <w:t>NoteSharingApp</w:t>
            </w:r>
            <w:proofErr w:type="spellEnd"/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283633" w:rsidRDefault="001E1FC9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sz w:val="28"/>
          <w:szCs w:val="28"/>
        </w:rPr>
        <w:fldChar w:fldCharType="begin"/>
      </w:r>
      <w:r w:rsidR="00DD03AB" w:rsidRPr="00283633">
        <w:rPr>
          <w:sz w:val="28"/>
          <w:szCs w:val="28"/>
        </w:rPr>
        <w:instrText xml:space="preserve"> TOC \o "1-3" </w:instrText>
      </w:r>
      <w:r w:rsidRPr="00283633">
        <w:rPr>
          <w:sz w:val="28"/>
          <w:szCs w:val="28"/>
        </w:rPr>
        <w:fldChar w:fldCharType="separate"/>
      </w:r>
      <w:r w:rsidR="004E66A1" w:rsidRPr="00283633">
        <w:rPr>
          <w:noProof/>
          <w:sz w:val="28"/>
          <w:szCs w:val="28"/>
        </w:rPr>
        <w:t>1.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Brief Description</w:t>
      </w:r>
      <w:r w:rsidR="004E66A1"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Flow of Events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2.1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Basic Flow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2.2</w:t>
      </w:r>
      <w:r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Pr="00283633">
        <w:rPr>
          <w:noProof/>
          <w:sz w:val="28"/>
          <w:szCs w:val="28"/>
        </w:rPr>
        <w:t>Alternative Flows</w:t>
      </w:r>
      <w:r w:rsidRPr="00283633">
        <w:rPr>
          <w:noProof/>
          <w:sz w:val="28"/>
          <w:szCs w:val="28"/>
        </w:rPr>
        <w:tab/>
      </w:r>
      <w:r w:rsidR="009D78CB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3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Preconditions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4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Postconditions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4E66A1" w:rsidRPr="00283633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283633">
        <w:rPr>
          <w:noProof/>
          <w:sz w:val="28"/>
          <w:szCs w:val="28"/>
        </w:rPr>
        <w:t>5</w:t>
      </w:r>
      <w:r w:rsidR="004E66A1" w:rsidRPr="00283633">
        <w:rPr>
          <w:noProof/>
          <w:sz w:val="28"/>
          <w:szCs w:val="28"/>
        </w:rPr>
        <w:t>.</w:t>
      </w:r>
      <w:r w:rsidR="004E66A1" w:rsidRPr="00283633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283633">
        <w:rPr>
          <w:noProof/>
          <w:sz w:val="28"/>
          <w:szCs w:val="28"/>
        </w:rPr>
        <w:t>Extension Points</w:t>
      </w:r>
      <w:r w:rsidR="004E66A1" w:rsidRPr="00283633">
        <w:rPr>
          <w:noProof/>
          <w:sz w:val="28"/>
          <w:szCs w:val="28"/>
        </w:rPr>
        <w:tab/>
      </w:r>
      <w:r w:rsidRPr="00283633">
        <w:rPr>
          <w:noProof/>
          <w:sz w:val="28"/>
          <w:szCs w:val="28"/>
        </w:rPr>
        <w:t>4</w:t>
      </w:r>
    </w:p>
    <w:p w:rsidR="00E16291" w:rsidRPr="00F42E5E" w:rsidRDefault="001E1FC9" w:rsidP="00F42E5E">
      <w:pPr>
        <w:pStyle w:val="KonuBal"/>
        <w:spacing w:line="360" w:lineRule="auto"/>
        <w:rPr>
          <w:szCs w:val="36"/>
        </w:rPr>
      </w:pPr>
      <w:r w:rsidRPr="00283633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0" w:name="_Toc423410237"/>
      <w:bookmarkStart w:id="1" w:name="_Toc425054503"/>
      <w:r w:rsidRPr="00F42E5E">
        <w:rPr>
          <w:szCs w:val="36"/>
        </w:rPr>
        <w:lastRenderedPageBreak/>
        <w:fldChar w:fldCharType="begin"/>
      </w:r>
      <w:r w:rsidR="001372CD" w:rsidRPr="00F42E5E">
        <w:rPr>
          <w:szCs w:val="36"/>
        </w:rPr>
        <w:instrText xml:space="preserve"> TITLE  "Use-Case Specification: Manually Sending an Emergency Alarm"  \* MERGEFORMAT </w:instrText>
      </w:r>
      <w:r w:rsidRPr="00F42E5E">
        <w:rPr>
          <w:szCs w:val="36"/>
        </w:rPr>
        <w:fldChar w:fldCharType="separate"/>
      </w:r>
      <w:r w:rsidR="00F42E5E" w:rsidRPr="00F42E5E">
        <w:rPr>
          <w:szCs w:val="36"/>
        </w:rPr>
        <w:t xml:space="preserve">Use-Case Specification: </w:t>
      </w:r>
      <w:r w:rsidR="00683901" w:rsidRPr="00F42E5E">
        <w:rPr>
          <w:szCs w:val="36"/>
        </w:rPr>
        <w:t xml:space="preserve">User </w:t>
      </w:r>
      <w:r w:rsidRPr="00F42E5E">
        <w:rPr>
          <w:szCs w:val="36"/>
        </w:rPr>
        <w:fldChar w:fldCharType="end"/>
      </w:r>
      <w:bookmarkEnd w:id="0"/>
      <w:bookmarkEnd w:id="1"/>
      <w:r w:rsidR="00D56EE1">
        <w:rPr>
          <w:szCs w:val="36"/>
        </w:rPr>
        <w:t>Signs Up</w:t>
      </w:r>
    </w:p>
    <w:p w:rsidR="00D56EE1" w:rsidRDefault="00D56EE1" w:rsidP="00690315">
      <w:pPr>
        <w:pStyle w:val="Default"/>
        <w:spacing w:line="360" w:lineRule="auto"/>
      </w:pPr>
    </w:p>
    <w:p w:rsidR="00690315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</w:rPr>
        <w:t xml:space="preserve">Unregistered User -&gt; </w:t>
      </w:r>
      <w:r w:rsidR="00690315">
        <w:rPr>
          <w:rFonts w:ascii="Arial" w:hAnsi="Arial" w:cs="Arial"/>
        </w:rPr>
        <w:t xml:space="preserve">Sign up to use </w:t>
      </w:r>
      <w:proofErr w:type="spellStart"/>
      <w:r w:rsidR="00690315">
        <w:rPr>
          <w:rFonts w:ascii="Arial" w:hAnsi="Arial" w:cs="Arial"/>
        </w:rPr>
        <w:t>notesharingapp</w:t>
      </w:r>
      <w:proofErr w:type="spellEnd"/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Use Case: </w:t>
      </w:r>
      <w:r w:rsidRPr="00690315">
        <w:rPr>
          <w:rFonts w:ascii="Arial" w:hAnsi="Arial" w:cs="Arial"/>
        </w:rPr>
        <w:t xml:space="preserve">SIGN UP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Primary Actor: </w:t>
      </w:r>
      <w:r w:rsidRPr="00690315">
        <w:rPr>
          <w:rFonts w:ascii="Arial" w:hAnsi="Arial" w:cs="Arial"/>
        </w:rPr>
        <w:t xml:space="preserve">Guest </w:t>
      </w:r>
      <w:proofErr w:type="gramStart"/>
      <w:r w:rsidRPr="00690315">
        <w:rPr>
          <w:rFonts w:ascii="Arial" w:hAnsi="Arial" w:cs="Arial"/>
        </w:rPr>
        <w:t>( Unregistered</w:t>
      </w:r>
      <w:proofErr w:type="gramEnd"/>
      <w:r w:rsidRPr="00690315">
        <w:rPr>
          <w:rFonts w:ascii="Arial" w:hAnsi="Arial" w:cs="Arial"/>
        </w:rPr>
        <w:t xml:space="preserve"> User )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Scope: </w:t>
      </w:r>
      <w:proofErr w:type="spellStart"/>
      <w:r w:rsidRPr="00690315">
        <w:rPr>
          <w:rFonts w:ascii="Arial" w:hAnsi="Arial" w:cs="Arial"/>
        </w:rPr>
        <w:t>Successfull</w:t>
      </w:r>
      <w:proofErr w:type="spellEnd"/>
      <w:r w:rsidRPr="00690315">
        <w:rPr>
          <w:rFonts w:ascii="Arial" w:hAnsi="Arial" w:cs="Arial"/>
        </w:rPr>
        <w:t xml:space="preserve"> register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>Level</w:t>
      </w:r>
      <w:proofErr w:type="gramStart"/>
      <w:r w:rsidRPr="00690315">
        <w:rPr>
          <w:rFonts w:ascii="Arial" w:hAnsi="Arial" w:cs="Arial"/>
          <w:b/>
          <w:bCs/>
        </w:rPr>
        <w:t xml:space="preserve">: </w:t>
      </w:r>
      <w:r w:rsidRPr="00690315">
        <w:rPr>
          <w:rFonts w:ascii="Arial" w:hAnsi="Arial" w:cs="Arial"/>
        </w:rPr>
        <w:t>!</w:t>
      </w:r>
      <w:proofErr w:type="gramEnd"/>
      <w:r w:rsidRPr="00690315">
        <w:rPr>
          <w:rFonts w:ascii="Arial" w:hAnsi="Arial" w:cs="Arial"/>
        </w:rPr>
        <w:t xml:space="preserve"> (User goal)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Brief: </w:t>
      </w:r>
      <w:r w:rsidRPr="00690315">
        <w:rPr>
          <w:rFonts w:ascii="Arial" w:hAnsi="Arial" w:cs="Arial"/>
        </w:rPr>
        <w:t xml:space="preserve">Unregistered user will sign up to system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Stakeholders: </w:t>
      </w:r>
      <w:r w:rsidRPr="00690315">
        <w:rPr>
          <w:rFonts w:ascii="Arial" w:hAnsi="Arial" w:cs="Arial"/>
        </w:rPr>
        <w:t xml:space="preserve">Unregistered user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proofErr w:type="spellStart"/>
      <w:r w:rsidRPr="00690315">
        <w:rPr>
          <w:rFonts w:ascii="Arial" w:hAnsi="Arial" w:cs="Arial"/>
          <w:b/>
          <w:bCs/>
        </w:rPr>
        <w:t>Postconditions</w:t>
      </w:r>
      <w:proofErr w:type="spellEnd"/>
      <w:r w:rsidRPr="00690315">
        <w:rPr>
          <w:rFonts w:ascii="Arial" w:hAnsi="Arial" w:cs="Arial"/>
          <w:b/>
          <w:bCs/>
        </w:rPr>
        <w:t xml:space="preserve"> </w:t>
      </w:r>
    </w:p>
    <w:p w:rsidR="00D56EE1" w:rsidRPr="00690315" w:rsidRDefault="00D56EE1" w:rsidP="00690315">
      <w:pPr>
        <w:pStyle w:val="Default"/>
        <w:spacing w:line="360" w:lineRule="auto"/>
        <w:ind w:firstLine="720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Minimal Guarantees </w:t>
      </w:r>
    </w:p>
    <w:p w:rsidR="00D56EE1" w:rsidRPr="00690315" w:rsidRDefault="00D56EE1" w:rsidP="00690315">
      <w:pPr>
        <w:pStyle w:val="Default"/>
        <w:spacing w:line="360" w:lineRule="auto"/>
        <w:ind w:firstLine="720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Success Guarantees: </w:t>
      </w:r>
      <w:r w:rsidRPr="00690315">
        <w:rPr>
          <w:rFonts w:ascii="Arial" w:hAnsi="Arial" w:cs="Arial"/>
        </w:rPr>
        <w:t xml:space="preserve">User will be able to login </w:t>
      </w:r>
    </w:p>
    <w:p w:rsidR="00D56EE1" w:rsidRPr="00690315" w:rsidRDefault="00690315" w:rsidP="00690315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="00D56EE1" w:rsidRPr="00690315">
        <w:rPr>
          <w:rFonts w:ascii="Arial" w:hAnsi="Arial" w:cs="Arial"/>
        </w:rPr>
        <w:t xml:space="preserve">User </w:t>
      </w:r>
      <w:proofErr w:type="spellStart"/>
      <w:r w:rsidR="00D56EE1" w:rsidRPr="00690315">
        <w:rPr>
          <w:rFonts w:ascii="Arial" w:hAnsi="Arial" w:cs="Arial"/>
        </w:rPr>
        <w:t>infos</w:t>
      </w:r>
      <w:proofErr w:type="spellEnd"/>
      <w:r w:rsidR="00D56EE1" w:rsidRPr="00690315">
        <w:rPr>
          <w:rFonts w:ascii="Arial" w:hAnsi="Arial" w:cs="Arial"/>
        </w:rPr>
        <w:t xml:space="preserve"> will be added to database </w:t>
      </w:r>
    </w:p>
    <w:p w:rsidR="00D56EE1" w:rsidRPr="00690315" w:rsidRDefault="00690315" w:rsidP="00690315">
      <w:pPr>
        <w:pStyle w:val="Default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</w:t>
      </w:r>
      <w:r w:rsidR="00D56EE1" w:rsidRPr="00690315">
        <w:rPr>
          <w:rFonts w:ascii="Arial" w:hAnsi="Arial" w:cs="Arial"/>
        </w:rPr>
        <w:t xml:space="preserve">Registration mail will be sent to e-mail of user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Preconditions: </w:t>
      </w:r>
      <w:r w:rsidRPr="00690315">
        <w:rPr>
          <w:rFonts w:ascii="Arial" w:hAnsi="Arial" w:cs="Arial"/>
        </w:rPr>
        <w:t xml:space="preserve">Sign up option will be demonstrated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Triggers: </w:t>
      </w:r>
      <w:r w:rsidRPr="00690315">
        <w:rPr>
          <w:rFonts w:ascii="Arial" w:hAnsi="Arial" w:cs="Arial"/>
        </w:rPr>
        <w:t xml:space="preserve">The user touch the SIGN UP button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Basic Flow </w:t>
      </w:r>
    </w:p>
    <w:p w:rsidR="00D56EE1" w:rsidRPr="00690315" w:rsidRDefault="00D56EE1" w:rsidP="00690315">
      <w:pPr>
        <w:pStyle w:val="Default"/>
        <w:spacing w:line="360" w:lineRule="auto"/>
        <w:ind w:firstLine="720"/>
        <w:rPr>
          <w:rFonts w:ascii="Arial" w:hAnsi="Arial" w:cs="Arial"/>
        </w:rPr>
      </w:pPr>
      <w:r w:rsidRPr="00690315">
        <w:rPr>
          <w:rFonts w:ascii="Arial" w:hAnsi="Arial" w:cs="Arial"/>
        </w:rPr>
        <w:t xml:space="preserve">1. The guest fills the registration form </w:t>
      </w:r>
    </w:p>
    <w:p w:rsidR="00D56EE1" w:rsidRPr="00690315" w:rsidRDefault="00D56EE1" w:rsidP="00690315">
      <w:pPr>
        <w:pStyle w:val="Default"/>
        <w:spacing w:line="360" w:lineRule="auto"/>
        <w:ind w:firstLine="720"/>
        <w:rPr>
          <w:rFonts w:ascii="Arial" w:hAnsi="Arial" w:cs="Arial"/>
        </w:rPr>
      </w:pPr>
      <w:r w:rsidRPr="00690315">
        <w:rPr>
          <w:rFonts w:ascii="Arial" w:hAnsi="Arial" w:cs="Arial"/>
        </w:rPr>
        <w:t xml:space="preserve">2. A confirmation mail is sent </w:t>
      </w:r>
    </w:p>
    <w:p w:rsidR="00D56EE1" w:rsidRPr="00690315" w:rsidRDefault="00D56EE1" w:rsidP="00690315">
      <w:pPr>
        <w:pStyle w:val="Default"/>
        <w:spacing w:line="360" w:lineRule="auto"/>
        <w:ind w:firstLine="720"/>
        <w:rPr>
          <w:rFonts w:ascii="Arial" w:hAnsi="Arial" w:cs="Arial"/>
        </w:rPr>
      </w:pPr>
      <w:r w:rsidRPr="00690315">
        <w:rPr>
          <w:rFonts w:ascii="Arial" w:hAnsi="Arial" w:cs="Arial"/>
        </w:rPr>
        <w:t xml:space="preserve">3. User is able to touch to LOG IN page </w:t>
      </w:r>
    </w:p>
    <w:p w:rsidR="00D56EE1" w:rsidRPr="00690315" w:rsidRDefault="00D56EE1" w:rsidP="00690315">
      <w:pPr>
        <w:pStyle w:val="Default"/>
        <w:spacing w:line="360" w:lineRule="auto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Extensions </w:t>
      </w:r>
    </w:p>
    <w:p w:rsidR="00D56EE1" w:rsidRPr="00690315" w:rsidRDefault="00D56EE1" w:rsidP="00690315">
      <w:pPr>
        <w:pStyle w:val="Default"/>
        <w:spacing w:line="360" w:lineRule="auto"/>
        <w:ind w:firstLine="720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1. </w:t>
      </w:r>
    </w:p>
    <w:p w:rsidR="00D56EE1" w:rsidRPr="00690315" w:rsidRDefault="00D56EE1" w:rsidP="00690315">
      <w:pPr>
        <w:pStyle w:val="Default"/>
        <w:spacing w:line="360" w:lineRule="auto"/>
        <w:ind w:left="720" w:firstLine="720"/>
        <w:rPr>
          <w:rFonts w:ascii="Arial" w:hAnsi="Arial" w:cs="Arial"/>
        </w:rPr>
      </w:pPr>
      <w:r w:rsidRPr="00690315">
        <w:rPr>
          <w:rFonts w:ascii="Arial" w:hAnsi="Arial" w:cs="Arial"/>
        </w:rPr>
        <w:t xml:space="preserve">a. The user sees the log in- sign up page and touch the SIGN UP </w:t>
      </w:r>
    </w:p>
    <w:p w:rsidR="00D56EE1" w:rsidRPr="00690315" w:rsidRDefault="00D56EE1" w:rsidP="00690315">
      <w:pPr>
        <w:pStyle w:val="Default"/>
        <w:spacing w:line="360" w:lineRule="auto"/>
        <w:ind w:left="720" w:firstLine="720"/>
        <w:rPr>
          <w:rFonts w:ascii="Arial" w:hAnsi="Arial" w:cs="Arial"/>
        </w:rPr>
      </w:pPr>
      <w:r w:rsidRPr="00690315">
        <w:rPr>
          <w:rFonts w:ascii="Arial" w:hAnsi="Arial" w:cs="Arial"/>
        </w:rPr>
        <w:t xml:space="preserve">b. Registration form is filled </w:t>
      </w:r>
    </w:p>
    <w:p w:rsidR="00D56EE1" w:rsidRPr="00690315" w:rsidRDefault="00D56EE1" w:rsidP="00690315">
      <w:pPr>
        <w:pStyle w:val="Default"/>
        <w:spacing w:line="360" w:lineRule="auto"/>
        <w:ind w:left="720" w:firstLine="720"/>
        <w:rPr>
          <w:rFonts w:ascii="Arial" w:hAnsi="Arial" w:cs="Arial"/>
        </w:rPr>
      </w:pPr>
      <w:r w:rsidRPr="00690315">
        <w:rPr>
          <w:rFonts w:ascii="Arial" w:hAnsi="Arial" w:cs="Arial"/>
        </w:rPr>
        <w:t xml:space="preserve">c. The user touches the SIGN UP button </w:t>
      </w:r>
    </w:p>
    <w:p w:rsidR="00D56EE1" w:rsidRPr="00690315" w:rsidRDefault="00D56EE1" w:rsidP="00690315">
      <w:pPr>
        <w:pStyle w:val="Default"/>
        <w:spacing w:line="360" w:lineRule="auto"/>
        <w:ind w:left="720" w:firstLine="720"/>
        <w:rPr>
          <w:rFonts w:ascii="Arial" w:hAnsi="Arial" w:cs="Arial"/>
        </w:rPr>
      </w:pPr>
      <w:r w:rsidRPr="00690315">
        <w:rPr>
          <w:rFonts w:ascii="Arial" w:hAnsi="Arial" w:cs="Arial"/>
        </w:rPr>
        <w:t xml:space="preserve">d. Unless there is error, warning or any other prompts, the user will be added to database. </w:t>
      </w:r>
    </w:p>
    <w:p w:rsidR="00D56EE1" w:rsidRPr="00690315" w:rsidRDefault="00D56EE1" w:rsidP="00690315">
      <w:pPr>
        <w:pStyle w:val="Default"/>
        <w:spacing w:line="360" w:lineRule="auto"/>
        <w:ind w:firstLine="720"/>
        <w:rPr>
          <w:rFonts w:ascii="Arial" w:hAnsi="Arial" w:cs="Arial"/>
        </w:rPr>
      </w:pPr>
      <w:r w:rsidRPr="00690315">
        <w:rPr>
          <w:rFonts w:ascii="Arial" w:hAnsi="Arial" w:cs="Arial"/>
          <w:b/>
          <w:bCs/>
        </w:rPr>
        <w:t xml:space="preserve">3. </w:t>
      </w:r>
    </w:p>
    <w:p w:rsidR="00D56EE1" w:rsidRPr="00690315" w:rsidRDefault="00D56EE1" w:rsidP="00690315">
      <w:pPr>
        <w:pStyle w:val="Default"/>
        <w:spacing w:line="360" w:lineRule="auto"/>
        <w:ind w:left="720" w:firstLine="720"/>
        <w:rPr>
          <w:rFonts w:ascii="Arial" w:hAnsi="Arial" w:cs="Arial"/>
        </w:rPr>
      </w:pPr>
      <w:r w:rsidRPr="00690315">
        <w:rPr>
          <w:rFonts w:ascii="Arial" w:hAnsi="Arial" w:cs="Arial"/>
        </w:rPr>
        <w:t xml:space="preserve">a. The user is redirected to </w:t>
      </w:r>
      <w:proofErr w:type="spellStart"/>
      <w:r w:rsidRPr="00690315">
        <w:rPr>
          <w:rFonts w:ascii="Arial" w:hAnsi="Arial" w:cs="Arial"/>
        </w:rPr>
        <w:t>succesfull</w:t>
      </w:r>
      <w:proofErr w:type="spellEnd"/>
      <w:r w:rsidRPr="00690315">
        <w:rPr>
          <w:rFonts w:ascii="Arial" w:hAnsi="Arial" w:cs="Arial"/>
        </w:rPr>
        <w:t xml:space="preserve"> registration page </w:t>
      </w:r>
    </w:p>
    <w:p w:rsidR="004A1A78" w:rsidRPr="00690315" w:rsidRDefault="00D56EE1" w:rsidP="00690315">
      <w:pPr>
        <w:pStyle w:val="Balk1"/>
        <w:numPr>
          <w:ilvl w:val="0"/>
          <w:numId w:val="0"/>
        </w:numPr>
        <w:spacing w:line="360" w:lineRule="auto"/>
        <w:ind w:left="720" w:firstLine="720"/>
        <w:rPr>
          <w:rFonts w:cs="Arial"/>
          <w:b w:val="0"/>
          <w:szCs w:val="24"/>
        </w:rPr>
      </w:pPr>
      <w:r w:rsidRPr="00690315">
        <w:rPr>
          <w:rFonts w:cs="Arial"/>
          <w:b w:val="0"/>
          <w:szCs w:val="24"/>
        </w:rPr>
        <w:t>b. The user will be able to touch to go sign up page</w:t>
      </w:r>
    </w:p>
    <w:sectPr w:rsidR="004A1A78" w:rsidRPr="00690315" w:rsidSect="00A31F6E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35C" w:rsidRDefault="002E435C">
      <w:pPr>
        <w:spacing w:line="240" w:lineRule="auto"/>
      </w:pPr>
      <w:r>
        <w:separator/>
      </w:r>
    </w:p>
  </w:endnote>
  <w:endnote w:type="continuationSeparator" w:id="0">
    <w:p w:rsidR="002E435C" w:rsidRDefault="002E43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1E1FC9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24639E">
            <w:t>NoteSharing</w:t>
          </w:r>
          <w:proofErr w:type="spellEnd"/>
          <w:r w:rsidR="0024639E">
            <w:t xml:space="preserve">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D56EE1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1E1FC9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1E1FC9">
            <w:rPr>
              <w:rStyle w:val="SayfaNumaras"/>
            </w:rPr>
            <w:fldChar w:fldCharType="separate"/>
          </w:r>
          <w:r w:rsidR="00690315">
            <w:rPr>
              <w:rStyle w:val="SayfaNumaras"/>
              <w:noProof/>
            </w:rPr>
            <w:t>4</w:t>
          </w:r>
          <w:r w:rsidR="001E1FC9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35C" w:rsidRDefault="002E435C">
      <w:pPr>
        <w:spacing w:line="240" w:lineRule="auto"/>
      </w:pPr>
      <w:r>
        <w:separator/>
      </w:r>
    </w:p>
  </w:footnote>
  <w:footnote w:type="continuationSeparator" w:id="0">
    <w:p w:rsidR="002E435C" w:rsidRDefault="002E43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NoteSharingApp</w:t>
    </w:r>
    <w:proofErr w:type="spellEnd"/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54EF" w:rsidRDefault="00F754EF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proofErr w:type="spellStart"/>
          <w:r>
            <w:t>NoteSharingApp</w:t>
          </w:r>
          <w:proofErr w:type="spellEnd"/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  <w:bookmarkStart w:id="2" w:name="_GoBack"/>
      <w:bookmarkEnd w:id="2"/>
    </w:tr>
    <w:tr w:rsidR="00E16291">
      <w:tc>
        <w:tcPr>
          <w:tcW w:w="6379" w:type="dxa"/>
        </w:tcPr>
        <w:p w:rsidR="00E16291" w:rsidRDefault="00F754EF" w:rsidP="00690315">
          <w:fldSimple w:instr=" TITLE  &quot;Use-Case Specification: Manually Sending an Emergency Alarm&quot;  \* MERGEFORMAT ">
            <w:r w:rsidR="008C7779">
              <w:t xml:space="preserve">Use-Case Specification: </w:t>
            </w:r>
          </w:fldSimple>
          <w:r>
            <w:t xml:space="preserve">User </w:t>
          </w:r>
          <w:r w:rsidR="00690315">
            <w:t>Signs Up</w:t>
          </w:r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C04D1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F9518A"/>
    <w:multiLevelType w:val="hybridMultilevel"/>
    <w:tmpl w:val="71E2764E"/>
    <w:lvl w:ilvl="0" w:tplc="D9984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674096A"/>
    <w:multiLevelType w:val="hybridMultilevel"/>
    <w:tmpl w:val="B88EA992"/>
    <w:lvl w:ilvl="0" w:tplc="E6C01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0A0C03"/>
    <w:multiLevelType w:val="hybridMultilevel"/>
    <w:tmpl w:val="9C90D6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E535692"/>
    <w:multiLevelType w:val="hybridMultilevel"/>
    <w:tmpl w:val="B852A38C"/>
    <w:lvl w:ilvl="0" w:tplc="35AA0EE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658" w:hanging="360"/>
      </w:pPr>
    </w:lvl>
    <w:lvl w:ilvl="2" w:tplc="041F001B" w:tentative="1">
      <w:start w:val="1"/>
      <w:numFmt w:val="lowerRoman"/>
      <w:lvlText w:val="%3."/>
      <w:lvlJc w:val="right"/>
      <w:pPr>
        <w:ind w:left="2378" w:hanging="180"/>
      </w:pPr>
    </w:lvl>
    <w:lvl w:ilvl="3" w:tplc="041F000F" w:tentative="1">
      <w:start w:val="1"/>
      <w:numFmt w:val="decimal"/>
      <w:lvlText w:val="%4."/>
      <w:lvlJc w:val="left"/>
      <w:pPr>
        <w:ind w:left="3098" w:hanging="360"/>
      </w:pPr>
    </w:lvl>
    <w:lvl w:ilvl="4" w:tplc="041F0019" w:tentative="1">
      <w:start w:val="1"/>
      <w:numFmt w:val="lowerLetter"/>
      <w:lvlText w:val="%5."/>
      <w:lvlJc w:val="left"/>
      <w:pPr>
        <w:ind w:left="3818" w:hanging="360"/>
      </w:pPr>
    </w:lvl>
    <w:lvl w:ilvl="5" w:tplc="041F001B" w:tentative="1">
      <w:start w:val="1"/>
      <w:numFmt w:val="lowerRoman"/>
      <w:lvlText w:val="%6."/>
      <w:lvlJc w:val="right"/>
      <w:pPr>
        <w:ind w:left="4538" w:hanging="180"/>
      </w:pPr>
    </w:lvl>
    <w:lvl w:ilvl="6" w:tplc="041F000F" w:tentative="1">
      <w:start w:val="1"/>
      <w:numFmt w:val="decimal"/>
      <w:lvlText w:val="%7."/>
      <w:lvlJc w:val="left"/>
      <w:pPr>
        <w:ind w:left="5258" w:hanging="360"/>
      </w:pPr>
    </w:lvl>
    <w:lvl w:ilvl="7" w:tplc="041F0019" w:tentative="1">
      <w:start w:val="1"/>
      <w:numFmt w:val="lowerLetter"/>
      <w:lvlText w:val="%8."/>
      <w:lvlJc w:val="left"/>
      <w:pPr>
        <w:ind w:left="5978" w:hanging="360"/>
      </w:pPr>
    </w:lvl>
    <w:lvl w:ilvl="8" w:tplc="041F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>
    <w:nsid w:val="2E9A75AA"/>
    <w:multiLevelType w:val="hybridMultilevel"/>
    <w:tmpl w:val="B2607D3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C075F0"/>
    <w:multiLevelType w:val="hybridMultilevel"/>
    <w:tmpl w:val="C78265B8"/>
    <w:lvl w:ilvl="0" w:tplc="C94C0A30">
      <w:start w:val="1"/>
      <w:numFmt w:val="decimal"/>
      <w:lvlText w:val="%1."/>
      <w:lvlJc w:val="left"/>
      <w:pPr>
        <w:ind w:left="1440" w:hanging="360"/>
      </w:pPr>
      <w:rPr>
        <w:rFonts w:ascii="Arial" w:eastAsia="Times New Roman" w:hAnsi="Arial" w:cs="Arial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A562402"/>
    <w:multiLevelType w:val="hybridMultilevel"/>
    <w:tmpl w:val="47F03414"/>
    <w:lvl w:ilvl="0" w:tplc="DE7A8D7C">
      <w:start w:val="1"/>
      <w:numFmt w:val="decimal"/>
      <w:lvlText w:val="%1."/>
      <w:lvlJc w:val="left"/>
      <w:pPr>
        <w:ind w:left="2160" w:hanging="360"/>
      </w:pPr>
      <w:rPr>
        <w:rFonts w:ascii="Arial" w:hAnsi="Arial" w:cs="Arial" w:hint="default"/>
        <w:b/>
        <w:sz w:val="24"/>
        <w:szCs w:val="24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6"/>
  </w:num>
  <w:num w:numId="16">
    <w:abstractNumId w:val="24"/>
  </w:num>
  <w:num w:numId="17">
    <w:abstractNumId w:val="19"/>
  </w:num>
  <w:num w:numId="18">
    <w:abstractNumId w:val="8"/>
  </w:num>
  <w:num w:numId="19">
    <w:abstractNumId w:val="18"/>
  </w:num>
  <w:num w:numId="20">
    <w:abstractNumId w:val="9"/>
  </w:num>
  <w:num w:numId="21">
    <w:abstractNumId w:val="23"/>
  </w:num>
  <w:num w:numId="22">
    <w:abstractNumId w:val="17"/>
  </w:num>
  <w:num w:numId="23">
    <w:abstractNumId w:val="11"/>
  </w:num>
  <w:num w:numId="24">
    <w:abstractNumId w:val="16"/>
  </w:num>
  <w:num w:numId="25">
    <w:abstractNumId w:val="22"/>
  </w:num>
  <w:num w:numId="26">
    <w:abstractNumId w:val="10"/>
  </w:num>
  <w:num w:numId="27">
    <w:abstractNumId w:val="3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0B4BD7"/>
    <w:rsid w:val="00124CD1"/>
    <w:rsid w:val="00136C2E"/>
    <w:rsid w:val="001372CD"/>
    <w:rsid w:val="001E1FC9"/>
    <w:rsid w:val="0024639E"/>
    <w:rsid w:val="00256279"/>
    <w:rsid w:val="00283633"/>
    <w:rsid w:val="002E30A2"/>
    <w:rsid w:val="002E435C"/>
    <w:rsid w:val="00315E03"/>
    <w:rsid w:val="003D1EC8"/>
    <w:rsid w:val="003D657D"/>
    <w:rsid w:val="0040645C"/>
    <w:rsid w:val="004A1A78"/>
    <w:rsid w:val="004B4EEF"/>
    <w:rsid w:val="004E66A1"/>
    <w:rsid w:val="005068C1"/>
    <w:rsid w:val="005E7EC8"/>
    <w:rsid w:val="00683901"/>
    <w:rsid w:val="00690315"/>
    <w:rsid w:val="00792E31"/>
    <w:rsid w:val="007F7106"/>
    <w:rsid w:val="0081266E"/>
    <w:rsid w:val="00856128"/>
    <w:rsid w:val="00872475"/>
    <w:rsid w:val="00896FB3"/>
    <w:rsid w:val="008C7779"/>
    <w:rsid w:val="00954BCF"/>
    <w:rsid w:val="009C04D1"/>
    <w:rsid w:val="009D78CB"/>
    <w:rsid w:val="009F7C9F"/>
    <w:rsid w:val="00A31F6E"/>
    <w:rsid w:val="00A757AF"/>
    <w:rsid w:val="00AD0CDF"/>
    <w:rsid w:val="00B20FDB"/>
    <w:rsid w:val="00C06F2B"/>
    <w:rsid w:val="00CC073F"/>
    <w:rsid w:val="00CE3670"/>
    <w:rsid w:val="00D56EE1"/>
    <w:rsid w:val="00D602F9"/>
    <w:rsid w:val="00DD03AB"/>
    <w:rsid w:val="00E022D6"/>
    <w:rsid w:val="00E16291"/>
    <w:rsid w:val="00E55085"/>
    <w:rsid w:val="00F42704"/>
    <w:rsid w:val="00F42E5E"/>
    <w:rsid w:val="00F754EF"/>
    <w:rsid w:val="00F93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1F9CC40C-58A3-41D7-A289-61DC48F52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F6E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A31F6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A31F6E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A31F6E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A31F6E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A31F6E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A31F6E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A31F6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A31F6E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A31F6E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31F6E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A31F6E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A31F6E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A31F6E"/>
    <w:pPr>
      <w:ind w:left="900" w:hanging="900"/>
    </w:pPr>
  </w:style>
  <w:style w:type="paragraph" w:styleId="T1">
    <w:name w:val="toc 1"/>
    <w:basedOn w:val="Normal"/>
    <w:next w:val="Normal"/>
    <w:uiPriority w:val="39"/>
    <w:rsid w:val="00A31F6E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A31F6E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A31F6E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A31F6E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A31F6E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A31F6E"/>
  </w:style>
  <w:style w:type="paragraph" w:customStyle="1" w:styleId="Paragraph3">
    <w:name w:val="Paragraph3"/>
    <w:basedOn w:val="Normal"/>
    <w:rsid w:val="00A31F6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31F6E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A31F6E"/>
    <w:pPr>
      <w:keepLines/>
      <w:spacing w:after="120"/>
    </w:pPr>
  </w:style>
  <w:style w:type="paragraph" w:styleId="GvdeMetni">
    <w:name w:val="Body Text"/>
    <w:basedOn w:val="Normal"/>
    <w:semiHidden/>
    <w:rsid w:val="00A31F6E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A31F6E"/>
    <w:pPr>
      <w:ind w:left="600"/>
    </w:pPr>
  </w:style>
  <w:style w:type="paragraph" w:styleId="T5">
    <w:name w:val="toc 5"/>
    <w:basedOn w:val="Normal"/>
    <w:next w:val="Normal"/>
    <w:semiHidden/>
    <w:rsid w:val="00A31F6E"/>
    <w:pPr>
      <w:ind w:left="800"/>
    </w:pPr>
  </w:style>
  <w:style w:type="paragraph" w:styleId="T6">
    <w:name w:val="toc 6"/>
    <w:basedOn w:val="Normal"/>
    <w:next w:val="Normal"/>
    <w:semiHidden/>
    <w:rsid w:val="00A31F6E"/>
    <w:pPr>
      <w:ind w:left="1000"/>
    </w:pPr>
  </w:style>
  <w:style w:type="paragraph" w:styleId="T7">
    <w:name w:val="toc 7"/>
    <w:basedOn w:val="Normal"/>
    <w:next w:val="Normal"/>
    <w:semiHidden/>
    <w:rsid w:val="00A31F6E"/>
    <w:pPr>
      <w:ind w:left="1200"/>
    </w:pPr>
  </w:style>
  <w:style w:type="paragraph" w:styleId="T8">
    <w:name w:val="toc 8"/>
    <w:basedOn w:val="Normal"/>
    <w:next w:val="Normal"/>
    <w:semiHidden/>
    <w:rsid w:val="00A31F6E"/>
    <w:pPr>
      <w:ind w:left="1400"/>
    </w:pPr>
  </w:style>
  <w:style w:type="paragraph" w:styleId="T9">
    <w:name w:val="toc 9"/>
    <w:basedOn w:val="Normal"/>
    <w:next w:val="Normal"/>
    <w:semiHidden/>
    <w:rsid w:val="00A31F6E"/>
    <w:pPr>
      <w:ind w:left="1600"/>
    </w:pPr>
  </w:style>
  <w:style w:type="paragraph" w:customStyle="1" w:styleId="Bullet1">
    <w:name w:val="Bullet1"/>
    <w:basedOn w:val="Normal"/>
    <w:rsid w:val="00A31F6E"/>
    <w:pPr>
      <w:ind w:left="720" w:hanging="432"/>
    </w:pPr>
  </w:style>
  <w:style w:type="paragraph" w:customStyle="1" w:styleId="Bullet2">
    <w:name w:val="Bullet2"/>
    <w:basedOn w:val="Normal"/>
    <w:rsid w:val="00A31F6E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A31F6E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A31F6E"/>
    <w:rPr>
      <w:sz w:val="20"/>
      <w:vertAlign w:val="superscript"/>
    </w:rPr>
  </w:style>
  <w:style w:type="paragraph" w:styleId="DipnotMetni">
    <w:name w:val="footnote text"/>
    <w:basedOn w:val="Normal"/>
    <w:semiHidden/>
    <w:rsid w:val="00A31F6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31F6E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31F6E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A31F6E"/>
    <w:rPr>
      <w:i/>
      <w:color w:val="0000FF"/>
    </w:rPr>
  </w:style>
  <w:style w:type="paragraph" w:styleId="GvdeMetniGirintisi">
    <w:name w:val="Body Text Indent"/>
    <w:basedOn w:val="Normal"/>
    <w:semiHidden/>
    <w:rsid w:val="00A31F6E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31F6E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31F6E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A31F6E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A31F6E"/>
    <w:rPr>
      <w:color w:val="0000FF"/>
      <w:u w:val="single"/>
    </w:rPr>
  </w:style>
  <w:style w:type="paragraph" w:styleId="NormalWeb">
    <w:name w:val="Normal (Web)"/>
    <w:basedOn w:val="Normal"/>
    <w:semiHidden/>
    <w:rsid w:val="00A31F6E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  <w:style w:type="paragraph" w:customStyle="1" w:styleId="Default">
    <w:name w:val="Default"/>
    <w:rsid w:val="00D56EE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87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Windows User</cp:lastModifiedBy>
  <cp:revision>30</cp:revision>
  <cp:lastPrinted>2015-04-03T17:14:00Z</cp:lastPrinted>
  <dcterms:created xsi:type="dcterms:W3CDTF">2014-10-28T19:43:00Z</dcterms:created>
  <dcterms:modified xsi:type="dcterms:W3CDTF">2015-04-11T20:43:00Z</dcterms:modified>
</cp:coreProperties>
</file>