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4194" w14:textId="53BFE8B0" w:rsidR="0048120C" w:rsidRDefault="004D7256" w:rsidP="004D7256">
      <w:pPr>
        <w:pStyle w:val="Heading1"/>
        <w:rPr>
          <w:u w:val="single"/>
        </w:rPr>
      </w:pPr>
      <w:r w:rsidRPr="004D7256">
        <w:rPr>
          <w:u w:val="single"/>
        </w:rPr>
        <w:t>Quick Start Guide</w:t>
      </w:r>
    </w:p>
    <w:p w14:paraId="044E90D7" w14:textId="77777777" w:rsidR="004D7256" w:rsidRPr="004D7256" w:rsidRDefault="004D7256" w:rsidP="004D7256"/>
    <w:p w14:paraId="4C93B95C" w14:textId="3765FCE7" w:rsidR="004D7256" w:rsidRDefault="004D7256" w:rsidP="004D7256">
      <w:pPr>
        <w:pStyle w:val="Heading4"/>
      </w:pPr>
      <w:r>
        <w:t>For librarian</w:t>
      </w:r>
      <w:r w:rsidR="004F0B49">
        <w:t xml:space="preserve"> System</w:t>
      </w:r>
      <w:r>
        <w:t xml:space="preserve"> Users</w:t>
      </w:r>
    </w:p>
    <w:p w14:paraId="790A8124" w14:textId="2309353F" w:rsidR="004D7256" w:rsidRDefault="004D7256" w:rsidP="004D7256"/>
    <w:p w14:paraId="334C6C68" w14:textId="4C565036" w:rsidR="004D7256" w:rsidRDefault="004D7256" w:rsidP="004D7256"/>
    <w:p w14:paraId="26500BA6" w14:textId="5440FEE5" w:rsidR="004D7256" w:rsidRDefault="004D7256" w:rsidP="004D7256">
      <w:r>
        <w:t xml:space="preserve">Upon starting the application, the user will see the first page as a </w:t>
      </w:r>
      <w:r w:rsidRPr="00482460">
        <w:rPr>
          <w:b/>
          <w:bCs/>
        </w:rPr>
        <w:t>Login</w:t>
      </w:r>
      <w:r>
        <w:t xml:space="preserve"> screen.</w:t>
      </w:r>
    </w:p>
    <w:p w14:paraId="5C7F6856" w14:textId="1ED2A095" w:rsidR="004D7256" w:rsidRDefault="004D7256" w:rsidP="004D7256"/>
    <w:p w14:paraId="116738D7" w14:textId="6F621087" w:rsidR="004D7256" w:rsidRDefault="004D7256" w:rsidP="004D7256">
      <w:pPr>
        <w:rPr>
          <w:b/>
          <w:bCs/>
          <w:i/>
          <w:iCs/>
          <w:sz w:val="30"/>
          <w:szCs w:val="30"/>
        </w:rPr>
      </w:pPr>
      <w:r w:rsidRPr="001E06A0">
        <w:rPr>
          <w:b/>
          <w:bCs/>
          <w:i/>
          <w:iCs/>
          <w:sz w:val="30"/>
          <w:szCs w:val="30"/>
        </w:rPr>
        <w:t>Login:</w:t>
      </w:r>
    </w:p>
    <w:p w14:paraId="2020FA04" w14:textId="77777777" w:rsidR="002D3E77" w:rsidRPr="001E06A0" w:rsidRDefault="002D3E77" w:rsidP="004D7256">
      <w:pPr>
        <w:rPr>
          <w:b/>
          <w:bCs/>
          <w:i/>
          <w:iCs/>
          <w:sz w:val="30"/>
          <w:szCs w:val="30"/>
        </w:rPr>
      </w:pPr>
    </w:p>
    <w:p w14:paraId="24FFA778" w14:textId="7EC868C0" w:rsidR="002D3E77" w:rsidRDefault="002D3E77" w:rsidP="004D7256">
      <w:r>
        <w:rPr>
          <w:noProof/>
        </w:rPr>
        <w:drawing>
          <wp:inline distT="0" distB="0" distL="0" distR="0" wp14:anchorId="27E1AAB2" wp14:editId="78585281">
            <wp:extent cx="5943600" cy="271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p>
    <w:p w14:paraId="68DA0C09" w14:textId="1FF81CA8" w:rsidR="004D7256" w:rsidRDefault="004D7256" w:rsidP="004D7256">
      <w:r>
        <w:t xml:space="preserve">On the login screen the user will asked to enter their credentials </w:t>
      </w:r>
      <w:r w:rsidR="00CD3317">
        <w:t>to access the library management system. They will be logged-in into the system if the credentials are correct or an error message will be shown to enter the correct credentials.</w:t>
      </w:r>
    </w:p>
    <w:p w14:paraId="3D6D5A6F" w14:textId="27331643" w:rsidR="002D3E77" w:rsidRDefault="002D3E77" w:rsidP="004D7256"/>
    <w:p w14:paraId="3BB1D533" w14:textId="69679CDC" w:rsidR="00CD3317" w:rsidRDefault="002D3E77" w:rsidP="004D7256">
      <w:r>
        <w:rPr>
          <w:noProof/>
        </w:rPr>
        <w:drawing>
          <wp:inline distT="0" distB="0" distL="0" distR="0" wp14:anchorId="188A4421" wp14:editId="2C9A19DC">
            <wp:extent cx="5943600" cy="2761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61615"/>
                    </a:xfrm>
                    <a:prstGeom prst="rect">
                      <a:avLst/>
                    </a:prstGeom>
                    <a:noFill/>
                    <a:ln>
                      <a:noFill/>
                    </a:ln>
                  </pic:spPr>
                </pic:pic>
              </a:graphicData>
            </a:graphic>
          </wp:inline>
        </w:drawing>
      </w:r>
    </w:p>
    <w:p w14:paraId="0EA8D1D3" w14:textId="3B30AB76" w:rsidR="00CD3317" w:rsidRDefault="00CD3317" w:rsidP="004D7256">
      <w:r>
        <w:lastRenderedPageBreak/>
        <w:t>The user won’t be able to access the system unless they login with the correct username and password.</w:t>
      </w:r>
    </w:p>
    <w:p w14:paraId="552E986B" w14:textId="779A36CE" w:rsidR="00CD3317" w:rsidRDefault="00CD3317" w:rsidP="004D7256"/>
    <w:p w14:paraId="7235794A" w14:textId="2BE54205" w:rsidR="00CD3317" w:rsidRDefault="00CD3317" w:rsidP="004D7256">
      <w:pPr>
        <w:rPr>
          <w:b/>
          <w:bCs/>
          <w:i/>
          <w:iCs/>
          <w:sz w:val="30"/>
          <w:szCs w:val="30"/>
        </w:rPr>
      </w:pPr>
      <w:r w:rsidRPr="001E06A0">
        <w:rPr>
          <w:b/>
          <w:bCs/>
          <w:i/>
          <w:iCs/>
          <w:sz w:val="30"/>
          <w:szCs w:val="30"/>
        </w:rPr>
        <w:t>Sign Up:</w:t>
      </w:r>
    </w:p>
    <w:p w14:paraId="1522868C" w14:textId="77777777" w:rsidR="00967DE3" w:rsidRPr="001E06A0" w:rsidRDefault="00967DE3" w:rsidP="004D7256">
      <w:pPr>
        <w:rPr>
          <w:b/>
          <w:bCs/>
          <w:i/>
          <w:iCs/>
          <w:sz w:val="30"/>
          <w:szCs w:val="30"/>
        </w:rPr>
      </w:pPr>
    </w:p>
    <w:p w14:paraId="34E7CABA" w14:textId="63FB188C" w:rsidR="00967DE3" w:rsidRDefault="00967DE3" w:rsidP="004D7256">
      <w:r>
        <w:rPr>
          <w:noProof/>
        </w:rPr>
        <w:drawing>
          <wp:inline distT="0" distB="0" distL="0" distR="0" wp14:anchorId="0E21CBD3" wp14:editId="564D0664">
            <wp:extent cx="5935980" cy="2735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0389BB2F" w14:textId="55DEAD40" w:rsidR="00967DE3" w:rsidRDefault="00CD3317" w:rsidP="004D7256">
      <w:r>
        <w:t xml:space="preserve">If a user is not registered then, they can register themselves with the </w:t>
      </w:r>
      <w:proofErr w:type="gramStart"/>
      <w:r>
        <w:t>sign up</w:t>
      </w:r>
      <w:proofErr w:type="gramEnd"/>
      <w:r>
        <w:t xml:space="preserve"> button and access the library management system.</w:t>
      </w:r>
    </w:p>
    <w:p w14:paraId="5AA94C69" w14:textId="77777777" w:rsidR="00967DE3" w:rsidRDefault="00967DE3" w:rsidP="004D7256"/>
    <w:p w14:paraId="3592962D" w14:textId="7CB69547" w:rsidR="00CD3317" w:rsidRDefault="00967DE3" w:rsidP="004D7256">
      <w:r>
        <w:rPr>
          <w:noProof/>
        </w:rPr>
        <w:drawing>
          <wp:inline distT="0" distB="0" distL="0" distR="0" wp14:anchorId="6CB4D72B" wp14:editId="11316217">
            <wp:extent cx="59436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0D361A00" w14:textId="10568C9F" w:rsidR="00CD3317" w:rsidRDefault="00CD3317" w:rsidP="004D7256">
      <w:r>
        <w:t xml:space="preserve">Incase there is an error while registering the error will be shown to the user and they can correct </w:t>
      </w:r>
      <w:r w:rsidR="00902F3F">
        <w:t>the registration information.</w:t>
      </w:r>
    </w:p>
    <w:p w14:paraId="635D5A8B" w14:textId="12FF0116" w:rsidR="00902F3F" w:rsidRDefault="00967DE3" w:rsidP="004D7256">
      <w:r>
        <w:rPr>
          <w:noProof/>
        </w:rPr>
        <w:lastRenderedPageBreak/>
        <w:drawing>
          <wp:inline distT="0" distB="0" distL="0" distR="0" wp14:anchorId="4E542201" wp14:editId="3E35049E">
            <wp:extent cx="5939155"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155" cy="2990850"/>
                    </a:xfrm>
                    <a:prstGeom prst="rect">
                      <a:avLst/>
                    </a:prstGeom>
                    <a:noFill/>
                    <a:ln>
                      <a:noFill/>
                    </a:ln>
                  </pic:spPr>
                </pic:pic>
              </a:graphicData>
            </a:graphic>
          </wp:inline>
        </w:drawing>
      </w:r>
    </w:p>
    <w:p w14:paraId="053320EB" w14:textId="77777777" w:rsidR="00967DE3" w:rsidRDefault="00967DE3" w:rsidP="004D7256"/>
    <w:p w14:paraId="10068574" w14:textId="68905C55" w:rsidR="00902F3F" w:rsidRDefault="00902F3F" w:rsidP="004D7256">
      <w:r>
        <w:t>After successful sign up/login the user will be directed to the home page of the book search.</w:t>
      </w:r>
    </w:p>
    <w:p w14:paraId="3DF55A46" w14:textId="0894FA83" w:rsidR="00902F3F" w:rsidRDefault="00902F3F" w:rsidP="004D7256"/>
    <w:p w14:paraId="565B2737" w14:textId="17381A6E" w:rsidR="00902F3F" w:rsidRPr="001E06A0" w:rsidRDefault="00902F3F" w:rsidP="004D7256">
      <w:pPr>
        <w:rPr>
          <w:b/>
          <w:bCs/>
          <w:i/>
          <w:iCs/>
          <w:sz w:val="30"/>
          <w:szCs w:val="30"/>
        </w:rPr>
      </w:pPr>
      <w:r w:rsidRPr="001E06A0">
        <w:rPr>
          <w:b/>
          <w:bCs/>
          <w:i/>
          <w:iCs/>
          <w:sz w:val="30"/>
          <w:szCs w:val="30"/>
        </w:rPr>
        <w:t>Book Search:</w:t>
      </w:r>
    </w:p>
    <w:p w14:paraId="5E5AB61E" w14:textId="590973AA" w:rsidR="00902F3F" w:rsidRDefault="00902F3F" w:rsidP="004D7256"/>
    <w:p w14:paraId="5AA727A2" w14:textId="7727F8E0" w:rsidR="00902F3F" w:rsidRDefault="004F0B49" w:rsidP="004D7256">
      <w:r>
        <w:t>User will be directed to book search after successfully authenticating themselves. On this page the user can search any book in the system by entering the Book Name, Book ISBN, or Author Name.</w:t>
      </w:r>
    </w:p>
    <w:p w14:paraId="5383B005" w14:textId="77777777" w:rsidR="00967DE3" w:rsidRDefault="00967DE3" w:rsidP="004D7256"/>
    <w:p w14:paraId="1F24C866" w14:textId="7E049963" w:rsidR="004F0B49" w:rsidRDefault="00967DE3" w:rsidP="004D7256">
      <w:r>
        <w:rPr>
          <w:noProof/>
        </w:rPr>
        <w:drawing>
          <wp:inline distT="0" distB="0" distL="0" distR="0" wp14:anchorId="55ECE851" wp14:editId="5CD124C7">
            <wp:extent cx="5939155" cy="286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2867025"/>
                    </a:xfrm>
                    <a:prstGeom prst="rect">
                      <a:avLst/>
                    </a:prstGeom>
                    <a:noFill/>
                    <a:ln>
                      <a:noFill/>
                    </a:ln>
                  </pic:spPr>
                </pic:pic>
              </a:graphicData>
            </a:graphic>
          </wp:inline>
        </w:drawing>
      </w:r>
    </w:p>
    <w:p w14:paraId="117D688C" w14:textId="77777777" w:rsidR="00967DE3" w:rsidRDefault="00967DE3" w:rsidP="004D7256"/>
    <w:p w14:paraId="17CCCC3D" w14:textId="0E5BF459" w:rsidR="004F0B49" w:rsidRDefault="004F0B49" w:rsidP="004D7256">
      <w:r>
        <w:t xml:space="preserve">For example, if </w:t>
      </w:r>
      <w:r w:rsidR="00B73F07">
        <w:t>“</w:t>
      </w:r>
      <w:r>
        <w:t>Harry Potter</w:t>
      </w:r>
      <w:r w:rsidR="00B73F07">
        <w:t>”</w:t>
      </w:r>
      <w:r>
        <w:t xml:space="preserve"> is searched then all the results consisting of Harry Potter in the title will be displayed to the user.</w:t>
      </w:r>
      <w:r w:rsidR="00967DE3">
        <w:t xml:space="preserve"> </w:t>
      </w:r>
      <w:r>
        <w:t xml:space="preserve">Additionally, the user will be able to navigate to </w:t>
      </w:r>
      <w:r>
        <w:lastRenderedPageBreak/>
        <w:t>other functionalities at all times when logged into the system through the navigation bar at the top.</w:t>
      </w:r>
    </w:p>
    <w:p w14:paraId="1EA43A15" w14:textId="1D550BA0" w:rsidR="004F0B49" w:rsidRDefault="004F0B49" w:rsidP="004D7256"/>
    <w:p w14:paraId="62ABC45A" w14:textId="2B58D103" w:rsidR="004F0B49" w:rsidRPr="001E06A0" w:rsidRDefault="004F0B49" w:rsidP="004D7256">
      <w:pPr>
        <w:rPr>
          <w:b/>
          <w:bCs/>
          <w:i/>
          <w:iCs/>
          <w:sz w:val="30"/>
          <w:szCs w:val="30"/>
        </w:rPr>
      </w:pPr>
      <w:r w:rsidRPr="001E06A0">
        <w:rPr>
          <w:b/>
          <w:bCs/>
          <w:i/>
          <w:iCs/>
          <w:sz w:val="30"/>
          <w:szCs w:val="30"/>
        </w:rPr>
        <w:t>Check-Out:</w:t>
      </w:r>
    </w:p>
    <w:p w14:paraId="09571A03" w14:textId="77777777" w:rsidR="004F0B49" w:rsidRDefault="004F0B49" w:rsidP="004D7256"/>
    <w:p w14:paraId="6834F244" w14:textId="6EA2C295" w:rsidR="004D7256" w:rsidRDefault="00B06352" w:rsidP="004D7256">
      <w:r>
        <w:t>After searching for the book, the user will be able to check-out a book in the search result by clicking on “Check Out” button respectively for each book.</w:t>
      </w:r>
    </w:p>
    <w:p w14:paraId="3A11EA4A" w14:textId="0C4B2012" w:rsidR="00B06352" w:rsidRDefault="001F0DE7" w:rsidP="004D7256">
      <w:r>
        <w:rPr>
          <w:noProof/>
        </w:rPr>
        <w:drawing>
          <wp:inline distT="0" distB="0" distL="0" distR="0" wp14:anchorId="58A7F867" wp14:editId="7CE8DBF4">
            <wp:extent cx="5934075" cy="2824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824480"/>
                    </a:xfrm>
                    <a:prstGeom prst="rect">
                      <a:avLst/>
                    </a:prstGeom>
                    <a:noFill/>
                    <a:ln>
                      <a:noFill/>
                    </a:ln>
                  </pic:spPr>
                </pic:pic>
              </a:graphicData>
            </a:graphic>
          </wp:inline>
        </w:drawing>
      </w:r>
    </w:p>
    <w:p w14:paraId="6983E6E9" w14:textId="160C45A1" w:rsidR="00B06352" w:rsidRDefault="00B06352" w:rsidP="004D7256">
      <w:r>
        <w:t>A prompt will be displayed asking for the borrower’s card no to be entered. A book will be successfully checkout if it meets the requirements given in the instructions such as, if the book is available or if the borrower hasn’t borrowed three books already.</w:t>
      </w:r>
    </w:p>
    <w:p w14:paraId="6FD7DD9E" w14:textId="77777777" w:rsidR="00967DE3" w:rsidRDefault="00967DE3" w:rsidP="004D7256"/>
    <w:p w14:paraId="6816F783" w14:textId="6EC453AD" w:rsidR="00B06352" w:rsidRDefault="00967DE3" w:rsidP="004D7256">
      <w:r>
        <w:rPr>
          <w:noProof/>
        </w:rPr>
        <w:drawing>
          <wp:inline distT="0" distB="0" distL="0" distR="0" wp14:anchorId="32AA787F" wp14:editId="045BAE1F">
            <wp:extent cx="5939155"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155" cy="3162300"/>
                    </a:xfrm>
                    <a:prstGeom prst="rect">
                      <a:avLst/>
                    </a:prstGeom>
                    <a:noFill/>
                    <a:ln>
                      <a:noFill/>
                    </a:ln>
                  </pic:spPr>
                </pic:pic>
              </a:graphicData>
            </a:graphic>
          </wp:inline>
        </w:drawing>
      </w:r>
    </w:p>
    <w:p w14:paraId="7CCB15B2" w14:textId="77777777" w:rsidR="00967DE3" w:rsidRDefault="00967DE3" w:rsidP="004D7256"/>
    <w:p w14:paraId="3436C227" w14:textId="7F11FF71" w:rsidR="005D36BC" w:rsidRDefault="00B06352" w:rsidP="004D7256">
      <w:r>
        <w:lastRenderedPageBreak/>
        <w:t xml:space="preserve">Upon successfully checking out the book, the system will display </w:t>
      </w:r>
      <w:r w:rsidR="005D36BC">
        <w:t>a success message. If it fails then a failing message.</w:t>
      </w:r>
    </w:p>
    <w:p w14:paraId="70819446" w14:textId="362235F2" w:rsidR="005D36BC" w:rsidRDefault="005D36BC" w:rsidP="004D7256"/>
    <w:p w14:paraId="5933B015" w14:textId="79466F9C" w:rsidR="005D36BC" w:rsidRDefault="005D36BC" w:rsidP="004D7256">
      <w:pPr>
        <w:rPr>
          <w:b/>
          <w:bCs/>
          <w:i/>
          <w:iCs/>
          <w:sz w:val="30"/>
          <w:szCs w:val="30"/>
        </w:rPr>
      </w:pPr>
      <w:r w:rsidRPr="001E06A0">
        <w:rPr>
          <w:b/>
          <w:bCs/>
          <w:i/>
          <w:iCs/>
          <w:sz w:val="30"/>
          <w:szCs w:val="30"/>
        </w:rPr>
        <w:t xml:space="preserve">Check-In: </w:t>
      </w:r>
    </w:p>
    <w:p w14:paraId="1E34AD0F" w14:textId="77777777" w:rsidR="00967DE3" w:rsidRPr="00967DE3" w:rsidRDefault="00967DE3" w:rsidP="004D7256">
      <w:pPr>
        <w:rPr>
          <w:b/>
          <w:bCs/>
          <w:i/>
          <w:iCs/>
          <w:sz w:val="30"/>
          <w:szCs w:val="30"/>
        </w:rPr>
      </w:pPr>
    </w:p>
    <w:p w14:paraId="2F3B3C86" w14:textId="39F56080" w:rsidR="00967DE3" w:rsidRDefault="001F0DE7" w:rsidP="004D7256">
      <w:r>
        <w:rPr>
          <w:noProof/>
        </w:rPr>
        <w:drawing>
          <wp:inline distT="0" distB="0" distL="0" distR="0" wp14:anchorId="4D8F876E" wp14:editId="7EEE34DD">
            <wp:extent cx="5719763"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611"/>
                    <a:stretch/>
                  </pic:blipFill>
                  <pic:spPr bwMode="auto">
                    <a:xfrm>
                      <a:off x="0" y="0"/>
                      <a:ext cx="5719763"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6E2532E4" w14:textId="77777777" w:rsidR="00967DE3" w:rsidRDefault="00967DE3" w:rsidP="004D7256"/>
    <w:p w14:paraId="55CB980B" w14:textId="76C7AD72" w:rsidR="005D36BC" w:rsidRDefault="005D36BC" w:rsidP="004D7256">
      <w:r>
        <w:t>The books can be checked in</w:t>
      </w:r>
      <w:r w:rsidR="009B112F">
        <w:t>,</w:t>
      </w:r>
      <w:r>
        <w:t xml:space="preserve"> by going to the check-in page and searching for the book name, borrower name or borrower card no</w:t>
      </w:r>
      <w:r w:rsidR="009B112F">
        <w:t>. If a book/User has a book checked out then the search results will be displayed accordingly, else a no book found message will be displayed.</w:t>
      </w:r>
    </w:p>
    <w:p w14:paraId="6555DCEE" w14:textId="77777777" w:rsidR="001F0DE7" w:rsidRDefault="001F0DE7" w:rsidP="004D7256"/>
    <w:p w14:paraId="4C72CE9A" w14:textId="6B6CCEB9" w:rsidR="001F0DE7" w:rsidRDefault="001F0DE7" w:rsidP="004D7256">
      <w:r>
        <w:rPr>
          <w:noProof/>
        </w:rPr>
        <w:drawing>
          <wp:inline distT="0" distB="0" distL="0" distR="0" wp14:anchorId="212ED02A" wp14:editId="30C7A9BE">
            <wp:extent cx="5762625" cy="2662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890"/>
                    <a:stretch/>
                  </pic:blipFill>
                  <pic:spPr bwMode="auto">
                    <a:xfrm>
                      <a:off x="0" y="0"/>
                      <a:ext cx="5762625" cy="2662555"/>
                    </a:xfrm>
                    <a:prstGeom prst="rect">
                      <a:avLst/>
                    </a:prstGeom>
                    <a:noFill/>
                    <a:ln>
                      <a:noFill/>
                    </a:ln>
                    <a:extLst>
                      <a:ext uri="{53640926-AAD7-44D8-BBD7-CCE9431645EC}">
                        <a14:shadowObscured xmlns:a14="http://schemas.microsoft.com/office/drawing/2010/main"/>
                      </a:ext>
                    </a:extLst>
                  </pic:spPr>
                </pic:pic>
              </a:graphicData>
            </a:graphic>
          </wp:inline>
        </w:drawing>
      </w:r>
    </w:p>
    <w:p w14:paraId="25E8FFD9" w14:textId="036804C4" w:rsidR="0049546D" w:rsidRDefault="0049546D" w:rsidP="004D7256">
      <w:r>
        <w:t>After checking-in a book a success message will be displayed along with the fine amount.</w:t>
      </w:r>
    </w:p>
    <w:p w14:paraId="488B8AF3" w14:textId="2C5E6B83" w:rsidR="00B71DEB" w:rsidRDefault="00B71DEB" w:rsidP="004D7256"/>
    <w:p w14:paraId="3D4F5542" w14:textId="301C1B2C" w:rsidR="00B71DEB" w:rsidRPr="001E06A0" w:rsidRDefault="00B71DEB" w:rsidP="004D7256">
      <w:pPr>
        <w:rPr>
          <w:b/>
          <w:bCs/>
          <w:i/>
          <w:iCs/>
          <w:sz w:val="30"/>
          <w:szCs w:val="30"/>
        </w:rPr>
      </w:pPr>
      <w:r w:rsidRPr="001E06A0">
        <w:rPr>
          <w:b/>
          <w:bCs/>
          <w:i/>
          <w:iCs/>
          <w:sz w:val="30"/>
          <w:szCs w:val="30"/>
        </w:rPr>
        <w:t>Pay fines:</w:t>
      </w:r>
    </w:p>
    <w:p w14:paraId="414B3BCE" w14:textId="484374CF" w:rsidR="00B71DEB" w:rsidRDefault="00B71DEB" w:rsidP="004D7256"/>
    <w:p w14:paraId="5EE50EBA" w14:textId="18EB2FB0" w:rsidR="001F0DE7" w:rsidRDefault="001F0DE7" w:rsidP="004D7256">
      <w:r>
        <w:rPr>
          <w:noProof/>
        </w:rPr>
        <w:lastRenderedPageBreak/>
        <w:drawing>
          <wp:inline distT="0" distB="0" distL="0" distR="0" wp14:anchorId="11914390" wp14:editId="0CD9AFE0">
            <wp:extent cx="5934075" cy="2867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r>
        <w:rPr>
          <w:noProof/>
        </w:rPr>
        <w:drawing>
          <wp:inline distT="0" distB="0" distL="0" distR="0" wp14:anchorId="25A084FE" wp14:editId="3859AA8C">
            <wp:extent cx="5891213" cy="1519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48"/>
                    <a:stretch/>
                  </pic:blipFill>
                  <pic:spPr bwMode="auto">
                    <a:xfrm>
                      <a:off x="0" y="0"/>
                      <a:ext cx="5891213" cy="1519555"/>
                    </a:xfrm>
                    <a:prstGeom prst="rect">
                      <a:avLst/>
                    </a:prstGeom>
                    <a:noFill/>
                    <a:ln>
                      <a:noFill/>
                    </a:ln>
                    <a:extLst>
                      <a:ext uri="{53640926-AAD7-44D8-BBD7-CCE9431645EC}">
                        <a14:shadowObscured xmlns:a14="http://schemas.microsoft.com/office/drawing/2010/main"/>
                      </a:ext>
                    </a:extLst>
                  </pic:spPr>
                </pic:pic>
              </a:graphicData>
            </a:graphic>
          </wp:inline>
        </w:drawing>
      </w:r>
    </w:p>
    <w:p w14:paraId="48C582DE" w14:textId="3ABC5575" w:rsidR="00B71DEB" w:rsidRDefault="00B71DEB" w:rsidP="004D7256">
      <w:r>
        <w:t>There is a pay fine functionality which can be used by the librarian to refresh the fine amount and mark the fine to paid if it is paid by the borrower.</w:t>
      </w:r>
    </w:p>
    <w:p w14:paraId="658FD03A" w14:textId="59343176" w:rsidR="00B71DEB" w:rsidRDefault="00B71DEB" w:rsidP="004D7256"/>
    <w:p w14:paraId="425A6764" w14:textId="49449141" w:rsidR="00B71DEB" w:rsidRPr="001E06A0" w:rsidRDefault="00B71DEB" w:rsidP="004D7256">
      <w:pPr>
        <w:rPr>
          <w:b/>
          <w:bCs/>
          <w:i/>
          <w:iCs/>
          <w:sz w:val="30"/>
          <w:szCs w:val="30"/>
        </w:rPr>
      </w:pPr>
      <w:r w:rsidRPr="001E06A0">
        <w:rPr>
          <w:b/>
          <w:bCs/>
          <w:i/>
          <w:iCs/>
          <w:sz w:val="30"/>
          <w:szCs w:val="30"/>
        </w:rPr>
        <w:t>Add borrower:</w:t>
      </w:r>
    </w:p>
    <w:p w14:paraId="6685449A" w14:textId="62F093C6" w:rsidR="00B71DEB" w:rsidRDefault="00B71DEB" w:rsidP="004D7256"/>
    <w:p w14:paraId="426207BE" w14:textId="6180D2CE" w:rsidR="001F0DE7" w:rsidRDefault="001F0DE7" w:rsidP="004D7256">
      <w:r>
        <w:rPr>
          <w:noProof/>
        </w:rPr>
        <w:drawing>
          <wp:inline distT="0" distB="0" distL="0" distR="0" wp14:anchorId="4B4A6F3D" wp14:editId="3852F4A9">
            <wp:extent cx="5939155"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155" cy="2343150"/>
                    </a:xfrm>
                    <a:prstGeom prst="rect">
                      <a:avLst/>
                    </a:prstGeom>
                    <a:noFill/>
                    <a:ln>
                      <a:noFill/>
                    </a:ln>
                  </pic:spPr>
                </pic:pic>
              </a:graphicData>
            </a:graphic>
          </wp:inline>
        </w:drawing>
      </w:r>
    </w:p>
    <w:p w14:paraId="6B19C3BB" w14:textId="1CB5A3CF" w:rsidR="00B71DEB" w:rsidRDefault="00B71DEB" w:rsidP="004D7256">
      <w:r>
        <w:t>A borrower can be added through this page. The form will ask basic details about the borrower and add it to the database.</w:t>
      </w:r>
    </w:p>
    <w:p w14:paraId="4C64C526" w14:textId="6627370D" w:rsidR="009B112F" w:rsidRDefault="009B112F" w:rsidP="004D7256"/>
    <w:p w14:paraId="0977EDDB" w14:textId="6ADEC607" w:rsidR="00B71DEB" w:rsidRDefault="00B71DEB" w:rsidP="004D7256">
      <w:r>
        <w:lastRenderedPageBreak/>
        <w:t xml:space="preserve">Further in the navigation bar, a functionality to </w:t>
      </w:r>
      <w:r w:rsidRPr="00035419">
        <w:rPr>
          <w:b/>
          <w:bCs/>
        </w:rPr>
        <w:t>logout</w:t>
      </w:r>
      <w:r>
        <w:t xml:space="preserve"> out of the system will be provided to the user at all times. Once logged out of the system the system will take the user back to login page and ask for the credentials again to access the system.</w:t>
      </w:r>
    </w:p>
    <w:p w14:paraId="7F5FEF6D" w14:textId="1E713697" w:rsidR="001F0DE7" w:rsidRDefault="001F0DE7" w:rsidP="004D7256"/>
    <w:p w14:paraId="7847FA6C" w14:textId="57C40C39" w:rsidR="001F0DE7" w:rsidRDefault="001F0DE7" w:rsidP="004D7256">
      <w:r>
        <w:rPr>
          <w:noProof/>
        </w:rPr>
        <w:drawing>
          <wp:inline distT="0" distB="0" distL="0" distR="0" wp14:anchorId="5B1BE898" wp14:editId="1E3AFB36">
            <wp:extent cx="5929630" cy="2314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9630" cy="2314575"/>
                    </a:xfrm>
                    <a:prstGeom prst="rect">
                      <a:avLst/>
                    </a:prstGeom>
                    <a:noFill/>
                    <a:ln>
                      <a:noFill/>
                    </a:ln>
                  </pic:spPr>
                </pic:pic>
              </a:graphicData>
            </a:graphic>
          </wp:inline>
        </w:drawing>
      </w:r>
    </w:p>
    <w:p w14:paraId="087E4E4F" w14:textId="77777777" w:rsidR="00665A25" w:rsidRPr="00665A25" w:rsidRDefault="00665A25" w:rsidP="00665A25">
      <w:pPr>
        <w:shd w:val="clear" w:color="auto" w:fill="1E1E1E"/>
        <w:spacing w:line="285" w:lineRule="atLeast"/>
        <w:rPr>
          <w:rFonts w:ascii="Consolas" w:eastAsia="Times New Roman" w:hAnsi="Consolas" w:cs="Times New Roman"/>
          <w:color w:val="D4D4D4"/>
          <w:sz w:val="21"/>
          <w:szCs w:val="21"/>
          <w:lang w:val="en-IN" w:eastAsia="en-IN"/>
        </w:rPr>
      </w:pPr>
      <w:r w:rsidRPr="00665A25">
        <w:rPr>
          <w:rFonts w:ascii="Consolas" w:eastAsia="Times New Roman" w:hAnsi="Consolas" w:cs="Times New Roman"/>
          <w:color w:val="CE9178"/>
          <w:sz w:val="21"/>
          <w:szCs w:val="21"/>
          <w:lang w:val="en-IN" w:eastAsia="en-IN"/>
        </w:rPr>
        <w:t xml:space="preserve">AND </w:t>
      </w:r>
      <w:proofErr w:type="spellStart"/>
      <w:r w:rsidRPr="00665A25">
        <w:rPr>
          <w:rFonts w:ascii="Consolas" w:eastAsia="Times New Roman" w:hAnsi="Consolas" w:cs="Times New Roman"/>
          <w:color w:val="CE9178"/>
          <w:sz w:val="21"/>
          <w:szCs w:val="21"/>
          <w:lang w:val="en-IN" w:eastAsia="en-IN"/>
        </w:rPr>
        <w:t>Fines.Paid</w:t>
      </w:r>
      <w:proofErr w:type="spellEnd"/>
      <w:r w:rsidRPr="00665A25">
        <w:rPr>
          <w:rFonts w:ascii="Consolas" w:eastAsia="Times New Roman" w:hAnsi="Consolas" w:cs="Times New Roman"/>
          <w:color w:val="CE9178"/>
          <w:sz w:val="21"/>
          <w:szCs w:val="21"/>
          <w:lang w:val="en-IN" w:eastAsia="en-IN"/>
        </w:rPr>
        <w:t xml:space="preserve"> = '0' AND </w:t>
      </w:r>
      <w:proofErr w:type="spellStart"/>
      <w:r w:rsidRPr="00665A25">
        <w:rPr>
          <w:rFonts w:ascii="Consolas" w:eastAsia="Times New Roman" w:hAnsi="Consolas" w:cs="Times New Roman"/>
          <w:color w:val="CE9178"/>
          <w:sz w:val="21"/>
          <w:szCs w:val="21"/>
          <w:lang w:val="en-IN" w:eastAsia="en-IN"/>
        </w:rPr>
        <w:t>Book_Loans.Date_in</w:t>
      </w:r>
      <w:proofErr w:type="spellEnd"/>
      <w:r w:rsidRPr="00665A25">
        <w:rPr>
          <w:rFonts w:ascii="Consolas" w:eastAsia="Times New Roman" w:hAnsi="Consolas" w:cs="Times New Roman"/>
          <w:color w:val="CE9178"/>
          <w:sz w:val="21"/>
          <w:szCs w:val="21"/>
          <w:lang w:val="en-IN" w:eastAsia="en-IN"/>
        </w:rPr>
        <w:t xml:space="preserve"> IS NOT NULL</w:t>
      </w:r>
    </w:p>
    <w:p w14:paraId="0E1C2BB8" w14:textId="77777777" w:rsidR="009B112F" w:rsidRPr="004D7256" w:rsidRDefault="009B112F" w:rsidP="004D7256"/>
    <w:sectPr w:rsidR="009B112F" w:rsidRPr="004D7256" w:rsidSect="004D7256">
      <w:footerReference w:type="even" r:id="rId24"/>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4B27" w14:textId="77777777" w:rsidR="00F87ABD" w:rsidRDefault="00F87ABD" w:rsidP="00E74B29">
      <w:r>
        <w:separator/>
      </w:r>
    </w:p>
  </w:endnote>
  <w:endnote w:type="continuationSeparator" w:id="0">
    <w:p w14:paraId="243DF529" w14:textId="77777777" w:rsidR="00F87ABD" w:rsidRDefault="00F87ABD"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20203548" w14:textId="33A68250"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0E75E3">
          <w:rPr>
            <w:rStyle w:val="PageNumber"/>
            <w:noProof/>
          </w:rPr>
          <w:t>2</w:t>
        </w:r>
        <w:r>
          <w:rPr>
            <w:rStyle w:val="PageNumber"/>
          </w:rPr>
          <w:fldChar w:fldCharType="end"/>
        </w:r>
      </w:p>
    </w:sdtContent>
  </w:sdt>
  <w:p w14:paraId="0EA8C71A"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FF0C" w14:textId="77777777" w:rsidR="00F87ABD" w:rsidRDefault="00F87ABD" w:rsidP="00E74B29">
      <w:r>
        <w:separator/>
      </w:r>
    </w:p>
  </w:footnote>
  <w:footnote w:type="continuationSeparator" w:id="0">
    <w:p w14:paraId="59DC92AA" w14:textId="77777777" w:rsidR="00F87ABD" w:rsidRDefault="00F87ABD"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858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29B3"/>
    <w:rsid w:val="00035419"/>
    <w:rsid w:val="00086FA5"/>
    <w:rsid w:val="000E4641"/>
    <w:rsid w:val="000E75E3"/>
    <w:rsid w:val="00151F66"/>
    <w:rsid w:val="00177F8D"/>
    <w:rsid w:val="00185F4A"/>
    <w:rsid w:val="001E06A0"/>
    <w:rsid w:val="001F0DE7"/>
    <w:rsid w:val="002D2200"/>
    <w:rsid w:val="002D3E77"/>
    <w:rsid w:val="00366167"/>
    <w:rsid w:val="0040564B"/>
    <w:rsid w:val="0048120C"/>
    <w:rsid w:val="00482460"/>
    <w:rsid w:val="004909D9"/>
    <w:rsid w:val="0049546D"/>
    <w:rsid w:val="004D7256"/>
    <w:rsid w:val="004F0B49"/>
    <w:rsid w:val="00521481"/>
    <w:rsid w:val="005D36BC"/>
    <w:rsid w:val="00665110"/>
    <w:rsid w:val="00665A25"/>
    <w:rsid w:val="006709F1"/>
    <w:rsid w:val="006C60E6"/>
    <w:rsid w:val="0082245F"/>
    <w:rsid w:val="00837914"/>
    <w:rsid w:val="00874FE7"/>
    <w:rsid w:val="008C1233"/>
    <w:rsid w:val="00902F3F"/>
    <w:rsid w:val="00952F7D"/>
    <w:rsid w:val="0095496A"/>
    <w:rsid w:val="00967DE3"/>
    <w:rsid w:val="009A38BA"/>
    <w:rsid w:val="009B112F"/>
    <w:rsid w:val="00B06352"/>
    <w:rsid w:val="00B43E11"/>
    <w:rsid w:val="00B459A6"/>
    <w:rsid w:val="00B71DEB"/>
    <w:rsid w:val="00B73F07"/>
    <w:rsid w:val="00C755AB"/>
    <w:rsid w:val="00C829B3"/>
    <w:rsid w:val="00CA47C2"/>
    <w:rsid w:val="00CD3317"/>
    <w:rsid w:val="00D43125"/>
    <w:rsid w:val="00D66A3A"/>
    <w:rsid w:val="00DF198B"/>
    <w:rsid w:val="00E74B29"/>
    <w:rsid w:val="00F50791"/>
    <w:rsid w:val="00F87ABD"/>
    <w:rsid w:val="00FB2F1A"/>
    <w:rsid w:val="00FC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0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79446">
      <w:bodyDiv w:val="1"/>
      <w:marLeft w:val="0"/>
      <w:marRight w:val="0"/>
      <w:marTop w:val="0"/>
      <w:marBottom w:val="0"/>
      <w:divBdr>
        <w:top w:val="none" w:sz="0" w:space="0" w:color="auto"/>
        <w:left w:val="none" w:sz="0" w:space="0" w:color="auto"/>
        <w:bottom w:val="none" w:sz="0" w:space="0" w:color="auto"/>
        <w:right w:val="none" w:sz="0" w:space="0" w:color="auto"/>
      </w:divBdr>
      <w:divsChild>
        <w:div w:id="1680353612">
          <w:marLeft w:val="0"/>
          <w:marRight w:val="0"/>
          <w:marTop w:val="0"/>
          <w:marBottom w:val="0"/>
          <w:divBdr>
            <w:top w:val="none" w:sz="0" w:space="0" w:color="auto"/>
            <w:left w:val="none" w:sz="0" w:space="0" w:color="auto"/>
            <w:bottom w:val="none" w:sz="0" w:space="0" w:color="auto"/>
            <w:right w:val="none" w:sz="0" w:space="0" w:color="auto"/>
          </w:divBdr>
          <w:divsChild>
            <w:div w:id="19305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u\AppData\Roaming\Microsoft\Templates\Modern%20student%20report.dotx" TargetMode="External"/></Relationship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D670B6-EC8C-4A16-AA74-472978BEF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7</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2022-11-08T23:55:00Z</dcterms:created>
  <dcterms:modified xsi:type="dcterms:W3CDTF">2022-11-10T00:53:00Z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