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1C5D8" w14:textId="4C13EA4B" w:rsidR="007C1285" w:rsidRDefault="00756676" w:rsidP="00710C02">
      <w:pPr>
        <w:pStyle w:val="Title"/>
      </w:pPr>
      <w:proofErr w:type="spellStart"/>
      <w:r>
        <w:t>Algoritma</w:t>
      </w:r>
      <w:proofErr w:type="spellEnd"/>
      <w:r>
        <w:t xml:space="preserve"> ROC dan SAW </w:t>
      </w:r>
      <w:proofErr w:type="spellStart"/>
      <w:r>
        <w:t>Untuk</w:t>
      </w:r>
      <w:proofErr w:type="spellEnd"/>
      <w:r>
        <w:t xml:space="preserve"> </w:t>
      </w:r>
      <w:proofErr w:type="spellStart"/>
      <w:r>
        <w:t>Pendukung</w:t>
      </w:r>
      <w:proofErr w:type="spellEnd"/>
      <w:r>
        <w:t xml:space="preserve"> Keputusan Penjualan </w:t>
      </w:r>
      <w:proofErr w:type="spellStart"/>
      <w:r>
        <w:t>Sapi</w:t>
      </w:r>
      <w:proofErr w:type="spellEnd"/>
    </w:p>
    <w:p w14:paraId="49D16E0D" w14:textId="77777777" w:rsidR="00710C02" w:rsidRPr="00710C02" w:rsidRDefault="00710C02" w:rsidP="00710C02"/>
    <w:p w14:paraId="1543F198" w14:textId="61021B9F" w:rsidR="007D1CF3" w:rsidRPr="00710C02" w:rsidRDefault="00710C02" w:rsidP="00710C02">
      <w:pPr>
        <w:spacing w:after="0" w:line="240" w:lineRule="auto"/>
        <w:jc w:val="center"/>
        <w:rPr>
          <w:b/>
          <w:bCs/>
          <w:sz w:val="24"/>
          <w:szCs w:val="24"/>
        </w:rPr>
      </w:pPr>
      <w:r w:rsidRPr="00710C02">
        <w:rPr>
          <w:b/>
          <w:bCs/>
          <w:sz w:val="24"/>
          <w:szCs w:val="24"/>
          <w:vertAlign w:val="superscript"/>
        </w:rPr>
        <w:t>1</w:t>
      </w:r>
      <w:r w:rsidR="007D1CF3" w:rsidRPr="00710C02">
        <w:rPr>
          <w:b/>
          <w:bCs/>
          <w:sz w:val="24"/>
          <w:szCs w:val="24"/>
        </w:rPr>
        <w:t xml:space="preserve">*Mohammad Ibnu Salam, </w:t>
      </w:r>
      <w:r w:rsidR="007D1CF3" w:rsidRPr="00710C02">
        <w:rPr>
          <w:b/>
          <w:bCs/>
          <w:sz w:val="24"/>
          <w:szCs w:val="24"/>
          <w:vertAlign w:val="superscript"/>
        </w:rPr>
        <w:t>2</w:t>
      </w:r>
      <w:r w:rsidR="007D1CF3" w:rsidRPr="00710C02">
        <w:rPr>
          <w:b/>
          <w:bCs/>
          <w:sz w:val="24"/>
          <w:szCs w:val="24"/>
        </w:rPr>
        <w:t xml:space="preserve">Ratih </w:t>
      </w:r>
      <w:proofErr w:type="spellStart"/>
      <w:r w:rsidR="007D1CF3" w:rsidRPr="00710C02">
        <w:rPr>
          <w:b/>
          <w:bCs/>
          <w:sz w:val="24"/>
          <w:szCs w:val="24"/>
        </w:rPr>
        <w:t>Kumalasari</w:t>
      </w:r>
      <w:proofErr w:type="spellEnd"/>
      <w:r w:rsidR="007D1CF3" w:rsidRPr="00710C02">
        <w:rPr>
          <w:b/>
          <w:bCs/>
          <w:sz w:val="24"/>
          <w:szCs w:val="24"/>
        </w:rPr>
        <w:t xml:space="preserve"> </w:t>
      </w:r>
      <w:proofErr w:type="spellStart"/>
      <w:r w:rsidR="007D1CF3" w:rsidRPr="00710C02">
        <w:rPr>
          <w:b/>
          <w:bCs/>
          <w:sz w:val="24"/>
          <w:szCs w:val="24"/>
        </w:rPr>
        <w:t>Niswatin</w:t>
      </w:r>
      <w:proofErr w:type="spellEnd"/>
      <w:r w:rsidR="007D1CF3" w:rsidRPr="00710C02">
        <w:rPr>
          <w:b/>
          <w:bCs/>
          <w:sz w:val="24"/>
          <w:szCs w:val="24"/>
        </w:rPr>
        <w:t xml:space="preserve">, </w:t>
      </w:r>
      <w:r w:rsidR="007D1CF3" w:rsidRPr="00710C02">
        <w:rPr>
          <w:b/>
          <w:bCs/>
          <w:sz w:val="24"/>
          <w:szCs w:val="24"/>
          <w:vertAlign w:val="superscript"/>
        </w:rPr>
        <w:t>3</w:t>
      </w:r>
      <w:r w:rsidR="007D1CF3" w:rsidRPr="00710C02">
        <w:rPr>
          <w:b/>
          <w:bCs/>
          <w:sz w:val="24"/>
          <w:szCs w:val="24"/>
        </w:rPr>
        <w:t xml:space="preserve">Daniel </w:t>
      </w:r>
      <w:proofErr w:type="spellStart"/>
      <w:r w:rsidR="007D1CF3" w:rsidRPr="00710C02">
        <w:rPr>
          <w:b/>
          <w:bCs/>
          <w:sz w:val="24"/>
          <w:szCs w:val="24"/>
        </w:rPr>
        <w:t>Swanjaya</w:t>
      </w:r>
      <w:proofErr w:type="spellEnd"/>
    </w:p>
    <w:p w14:paraId="6A980E10" w14:textId="77777777" w:rsidR="007D1CF3" w:rsidRDefault="007D1CF3" w:rsidP="00710C02">
      <w:pPr>
        <w:spacing w:after="0" w:line="240" w:lineRule="auto"/>
        <w:jc w:val="center"/>
      </w:pPr>
      <w:r>
        <w:t xml:space="preserve">1 Teknik </w:t>
      </w:r>
      <w:proofErr w:type="spellStart"/>
      <w:r>
        <w:t>Informatika</w:t>
      </w:r>
      <w:proofErr w:type="spellEnd"/>
      <w:r>
        <w:t>, Universitas Nusantara PGRI Kediri</w:t>
      </w:r>
    </w:p>
    <w:p w14:paraId="66605E57" w14:textId="77777777" w:rsidR="007D1CF3" w:rsidRDefault="007D1CF3" w:rsidP="00710C02">
      <w:pPr>
        <w:spacing w:after="0" w:line="240" w:lineRule="auto"/>
        <w:jc w:val="center"/>
      </w:pPr>
      <w:r>
        <w:t xml:space="preserve">2 Teknik </w:t>
      </w:r>
      <w:proofErr w:type="spellStart"/>
      <w:r>
        <w:t>Informatika</w:t>
      </w:r>
      <w:proofErr w:type="spellEnd"/>
      <w:r>
        <w:t>, Universitas Nusantara PGRI Kediri</w:t>
      </w:r>
    </w:p>
    <w:p w14:paraId="1A102A57" w14:textId="77777777" w:rsidR="007D1CF3" w:rsidRDefault="007D1CF3" w:rsidP="00710C02">
      <w:pPr>
        <w:spacing w:after="0" w:line="240" w:lineRule="auto"/>
        <w:jc w:val="center"/>
      </w:pPr>
      <w:r>
        <w:t xml:space="preserve">3 Teknik </w:t>
      </w:r>
      <w:proofErr w:type="spellStart"/>
      <w:r>
        <w:t>Informatika</w:t>
      </w:r>
      <w:proofErr w:type="spellEnd"/>
      <w:r>
        <w:t>, Universitas Nusantara PGRI Kediri</w:t>
      </w:r>
    </w:p>
    <w:p w14:paraId="7935134F" w14:textId="77777777" w:rsidR="007D1CF3" w:rsidRPr="00710C02" w:rsidRDefault="007D1CF3" w:rsidP="00710C02">
      <w:pPr>
        <w:spacing w:after="0" w:line="240" w:lineRule="auto"/>
        <w:jc w:val="center"/>
        <w:rPr>
          <w:sz w:val="20"/>
          <w:szCs w:val="20"/>
        </w:rPr>
      </w:pPr>
      <w:r w:rsidRPr="00710C02">
        <w:rPr>
          <w:sz w:val="20"/>
          <w:szCs w:val="20"/>
        </w:rPr>
        <w:t>E-mail: *1moh.ibnusalam@gmail.com, 2ratih.workmail@gmail.com, 3daniel@unpkediri.ac.id</w:t>
      </w:r>
    </w:p>
    <w:p w14:paraId="6210EAF5" w14:textId="5CF40DE5" w:rsidR="007D1CF3" w:rsidRDefault="007D1CF3" w:rsidP="00710C02">
      <w:pPr>
        <w:spacing w:after="0" w:line="240" w:lineRule="auto"/>
        <w:jc w:val="center"/>
        <w:rPr>
          <w:b/>
          <w:bCs/>
          <w:i/>
          <w:iCs/>
          <w:sz w:val="20"/>
          <w:szCs w:val="20"/>
        </w:rPr>
      </w:pPr>
      <w:proofErr w:type="spellStart"/>
      <w:r w:rsidRPr="00710C02">
        <w:rPr>
          <w:b/>
          <w:bCs/>
          <w:i/>
          <w:iCs/>
          <w:sz w:val="20"/>
          <w:szCs w:val="20"/>
        </w:rPr>
        <w:t>Penulis</w:t>
      </w:r>
      <w:proofErr w:type="spellEnd"/>
      <w:r w:rsidRPr="00710C02">
        <w:rPr>
          <w:b/>
          <w:bCs/>
          <w:i/>
          <w:iCs/>
          <w:sz w:val="20"/>
          <w:szCs w:val="20"/>
        </w:rPr>
        <w:t xml:space="preserve"> </w:t>
      </w:r>
      <w:proofErr w:type="gramStart"/>
      <w:r w:rsidRPr="00710C02">
        <w:rPr>
          <w:b/>
          <w:bCs/>
          <w:i/>
          <w:iCs/>
          <w:sz w:val="20"/>
          <w:szCs w:val="20"/>
        </w:rPr>
        <w:t>Korespondens :</w:t>
      </w:r>
      <w:proofErr w:type="gramEnd"/>
      <w:r w:rsidRPr="00710C02">
        <w:rPr>
          <w:b/>
          <w:bCs/>
          <w:i/>
          <w:iCs/>
          <w:sz w:val="20"/>
          <w:szCs w:val="20"/>
        </w:rPr>
        <w:t xml:space="preserve"> Mohammad Ibnu Salam</w:t>
      </w:r>
    </w:p>
    <w:p w14:paraId="4A02225E" w14:textId="77777777" w:rsidR="00710C02" w:rsidRDefault="00710C02" w:rsidP="00710C02">
      <w:pPr>
        <w:spacing w:after="0" w:line="240" w:lineRule="auto"/>
        <w:jc w:val="center"/>
        <w:rPr>
          <w:b/>
          <w:bCs/>
          <w:i/>
          <w:iCs/>
          <w:sz w:val="20"/>
          <w:szCs w:val="20"/>
        </w:rPr>
      </w:pPr>
    </w:p>
    <w:p w14:paraId="02785DDA" w14:textId="77777777" w:rsidR="00710C02" w:rsidRDefault="00710C02" w:rsidP="00710C02">
      <w:pPr>
        <w:spacing w:after="0" w:line="240" w:lineRule="auto"/>
        <w:jc w:val="center"/>
        <w:rPr>
          <w:b/>
          <w:bCs/>
          <w:i/>
          <w:iCs/>
          <w:sz w:val="20"/>
          <w:szCs w:val="20"/>
        </w:rPr>
      </w:pPr>
    </w:p>
    <w:p w14:paraId="0A93CBCD" w14:textId="77777777" w:rsidR="00710C02" w:rsidRPr="00DA15EE" w:rsidRDefault="00710C02" w:rsidP="00710C02">
      <w:pPr>
        <w:rPr>
          <w:noProof/>
          <w:lang w:val="id-ID"/>
        </w:rPr>
      </w:pPr>
      <w:r w:rsidRPr="00DA15EE">
        <w:rPr>
          <w:b/>
          <w:noProof/>
          <w:lang w:val="id-ID"/>
        </w:rPr>
        <w:t>Abstrak</w:t>
      </w:r>
      <w:r w:rsidRPr="00DA15EE">
        <w:rPr>
          <w:noProof/>
          <w:lang w:val="id-ID"/>
        </w:rPr>
        <w:t>—Abstrak maksimal 150 kata berbahasa Indonesia menggunakan font Times New Roman 10 point. Abstrak harus jelas, deskriptif, dan harus memberikan gambaran singkat terkait masalah yang diteliti. Isi abstrak meliputi alasan pemilihan topik atau pentingnya topik diteliti, metode penelitian yang digunakan, dan ringkasan hasil penelitian. Abstrak harus diakhiri dengan komentar tentang pentingnya hasil atau kesimpulan singkat. Jangan menggunakan Simbol, Spesial karakter, atau Math di dalam abstrak</w:t>
      </w:r>
      <w:r w:rsidRPr="00DA15EE">
        <w:rPr>
          <w:i/>
          <w:noProof/>
          <w:lang w:val="id-ID"/>
        </w:rPr>
        <w:t>.</w:t>
      </w:r>
      <w:r w:rsidRPr="00DA15EE">
        <w:rPr>
          <w:noProof/>
          <w:color w:val="FF0000"/>
          <w:lang w:val="id-ID"/>
        </w:rPr>
        <w:t xml:space="preserve"> </w:t>
      </w:r>
    </w:p>
    <w:p w14:paraId="62FE23C1" w14:textId="77777777" w:rsidR="00710C02" w:rsidRPr="00DA15EE" w:rsidRDefault="00710C02" w:rsidP="00710C02">
      <w:pPr>
        <w:rPr>
          <w:noProof/>
          <w:lang w:val="id-ID"/>
        </w:rPr>
      </w:pPr>
      <w:r w:rsidRPr="00DA15EE">
        <w:rPr>
          <w:b/>
          <w:noProof/>
          <w:lang w:val="id-ID"/>
        </w:rPr>
        <w:t>Kata Kunci</w:t>
      </w:r>
      <w:r w:rsidRPr="00DA15EE">
        <w:rPr>
          <w:noProof/>
          <w:lang w:val="id-ID"/>
        </w:rPr>
        <w:t>—</w:t>
      </w:r>
      <w:r w:rsidRPr="00403C7C">
        <w:t xml:space="preserve"> </w:t>
      </w:r>
      <w:r w:rsidRPr="003D2348">
        <w:rPr>
          <w:noProof/>
        </w:rPr>
        <w:t>tuliskan 3 sampai 5 kata menurut urutan alfabet dan dipisahkan dengan tanda koma</w:t>
      </w:r>
      <w:r w:rsidRPr="00DA15EE">
        <w:rPr>
          <w:noProof/>
          <w:lang w:val="id-ID"/>
        </w:rPr>
        <w:t xml:space="preserve"> </w:t>
      </w:r>
    </w:p>
    <w:p w14:paraId="4AAE8A5D" w14:textId="77777777" w:rsidR="00710C02" w:rsidRPr="00DA15EE" w:rsidRDefault="00710C02" w:rsidP="00710C02">
      <w:pPr>
        <w:rPr>
          <w:noProof/>
          <w:lang w:val="id-ID"/>
        </w:rPr>
      </w:pPr>
      <w:r w:rsidRPr="00DA15EE">
        <w:rPr>
          <w:b/>
          <w:i/>
          <w:noProof/>
          <w:lang w:val="id-ID"/>
        </w:rPr>
        <w:t>Abstract</w:t>
      </w:r>
      <w:r w:rsidRPr="00DA15EE">
        <w:rPr>
          <w:noProof/>
          <w:lang w:val="id-ID"/>
        </w:rPr>
        <w:t xml:space="preserve">— </w:t>
      </w:r>
      <w:r w:rsidRPr="00DA15EE">
        <w:rPr>
          <w:i/>
          <w:noProof/>
          <w:lang w:val="id-ID"/>
        </w:rPr>
        <w:t>Abstracts of up to 150 English with text italic using font Times New Roman 10 point. The abstract should be clear, descriptive, and should provide a brief overview of the problem under study. The abstract contents cover the reasons for choosing the topic or the importance of the topic being studied, the research method used, and the summary of the research results. The abstract should end with a comment about the importance of the result or a brief conclusion.</w:t>
      </w:r>
      <w:r w:rsidRPr="00DA15EE">
        <w:rPr>
          <w:noProof/>
          <w:lang w:val="id-ID"/>
        </w:rPr>
        <w:t xml:space="preserve"> </w:t>
      </w:r>
      <w:r w:rsidRPr="00DA15EE">
        <w:rPr>
          <w:i/>
          <w:noProof/>
          <w:lang w:val="id-ID"/>
        </w:rPr>
        <w:t>Do not use Symbols, Special characters, or Maths in the abstract.</w:t>
      </w:r>
      <w:r w:rsidRPr="00DA15EE">
        <w:rPr>
          <w:noProof/>
          <w:lang w:val="id-ID"/>
        </w:rPr>
        <w:t xml:space="preserve"> </w:t>
      </w:r>
    </w:p>
    <w:p w14:paraId="24FEF72A" w14:textId="77777777" w:rsidR="00710C02" w:rsidRDefault="00710C02" w:rsidP="00710C02">
      <w:pPr>
        <w:rPr>
          <w:i/>
          <w:noProof/>
          <w:lang w:val="id-ID"/>
        </w:rPr>
      </w:pPr>
      <w:r w:rsidRPr="003D2348">
        <w:rPr>
          <w:b/>
          <w:i/>
          <w:noProof/>
          <w:lang w:val="id-ID"/>
        </w:rPr>
        <w:t>Keywords</w:t>
      </w:r>
      <w:r w:rsidRPr="003D2348">
        <w:rPr>
          <w:i/>
          <w:noProof/>
          <w:lang w:val="id-ID"/>
        </w:rPr>
        <w:t>—</w:t>
      </w:r>
      <w:r w:rsidRPr="003D2348">
        <w:t xml:space="preserve"> </w:t>
      </w:r>
      <w:r w:rsidRPr="003D2348">
        <w:rPr>
          <w:i/>
          <w:noProof/>
          <w:lang w:val="id-ID"/>
        </w:rPr>
        <w:t>write 3 to 5 words in alphabetical order and separated by commas</w:t>
      </w:r>
    </w:p>
    <w:p w14:paraId="3AA45F4C" w14:textId="2C9A6977" w:rsidR="00710C02" w:rsidRDefault="00710C02" w:rsidP="00710C02">
      <w:pPr>
        <w:jc w:val="right"/>
        <w:rPr>
          <w:iCs/>
          <w:noProof/>
          <w:sz w:val="18"/>
          <w:szCs w:val="18"/>
          <w:lang w:val="id-ID"/>
        </w:rPr>
      </w:pPr>
      <w:r w:rsidRPr="00DA15EE">
        <w:rPr>
          <w:iCs/>
          <w:noProof/>
          <w:sz w:val="18"/>
          <w:szCs w:val="18"/>
          <w:lang w:val="id-ID"/>
        </w:rPr>
        <w:t>This is an open access article under the CC BY-SA License.</w:t>
      </w:r>
    </w:p>
    <w:p w14:paraId="114ECF3A" w14:textId="66790E05" w:rsidR="00710C02" w:rsidRDefault="00710C02" w:rsidP="00710C02">
      <w:pPr>
        <w:jc w:val="right"/>
        <w:rPr>
          <w:i/>
          <w:noProof/>
          <w:lang w:val="id-ID"/>
        </w:rPr>
      </w:pPr>
      <w:r w:rsidRPr="00DA15EE">
        <w:rPr>
          <w:noProof/>
        </w:rPr>
        <w:drawing>
          <wp:inline distT="0" distB="0" distL="0" distR="0" wp14:anchorId="4D1BD2B9" wp14:editId="3F6FD52E">
            <wp:extent cx="762000" cy="267767"/>
            <wp:effectExtent l="0" t="0" r="0" b="0"/>
            <wp:docPr id="3" name="image2.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clipart&#10;&#10;Description automatically generated"/>
                    <pic:cNvPicPr>
                      <a:picLocks noChangeAspect="1" noChangeArrowheads="1"/>
                    </pic:cNvPicPr>
                  </pic:nvPicPr>
                  <pic:blipFill>
                    <a:blip r:embed="rId8"/>
                    <a:stretch>
                      <a:fillRect/>
                    </a:stretch>
                  </pic:blipFill>
                  <pic:spPr bwMode="auto">
                    <a:xfrm>
                      <a:off x="0" y="0"/>
                      <a:ext cx="775323" cy="272449"/>
                    </a:xfrm>
                    <a:prstGeom prst="rect">
                      <a:avLst/>
                    </a:prstGeom>
                  </pic:spPr>
                </pic:pic>
              </a:graphicData>
            </a:graphic>
          </wp:inline>
        </w:drawing>
      </w:r>
    </w:p>
    <w:p w14:paraId="7C1F43BF" w14:textId="1CC0EB8D" w:rsidR="00710C02" w:rsidRPr="003D2348" w:rsidRDefault="00094B43" w:rsidP="00710C02">
      <w:pPr>
        <w:pStyle w:val="Heading1"/>
        <w:rPr>
          <w:noProof/>
          <w:lang w:val="id-ID"/>
        </w:rPr>
      </w:pPr>
      <w:r>
        <w:rPr>
          <w:noProof/>
          <w:lang w:val="id-ID"/>
        </w:rPr>
        <w:t>PENDAHULUAN</w:t>
      </w:r>
    </w:p>
    <w:p w14:paraId="0ACC4097" w14:textId="01528EE3" w:rsidR="00094B43" w:rsidRPr="00094B43" w:rsidRDefault="00094B43" w:rsidP="00094B43">
      <w:pPr>
        <w:spacing w:after="0"/>
        <w:ind w:firstLine="360"/>
      </w:pPr>
      <w:proofErr w:type="spellStart"/>
      <w:r w:rsidRPr="00094B43">
        <w:t>Perkembangan</w:t>
      </w:r>
      <w:proofErr w:type="spellEnd"/>
      <w:r w:rsidRPr="00094B43">
        <w:t xml:space="preserve"> </w:t>
      </w:r>
      <w:proofErr w:type="spellStart"/>
      <w:r w:rsidRPr="00094B43">
        <w:t>teknologi</w:t>
      </w:r>
      <w:proofErr w:type="spellEnd"/>
      <w:r w:rsidRPr="00094B43">
        <w:t xml:space="preserve"> </w:t>
      </w:r>
      <w:proofErr w:type="spellStart"/>
      <w:r w:rsidRPr="00094B43">
        <w:t>begitu</w:t>
      </w:r>
      <w:proofErr w:type="spellEnd"/>
      <w:r w:rsidRPr="00094B43">
        <w:t xml:space="preserve"> </w:t>
      </w:r>
      <w:proofErr w:type="spellStart"/>
      <w:r w:rsidRPr="00094B43">
        <w:t>masif</w:t>
      </w:r>
      <w:proofErr w:type="spellEnd"/>
      <w:r w:rsidRPr="00094B43">
        <w:t xml:space="preserve"> dan </w:t>
      </w:r>
      <w:proofErr w:type="spellStart"/>
      <w:r w:rsidRPr="00094B43">
        <w:t>berkembang</w:t>
      </w:r>
      <w:proofErr w:type="spellEnd"/>
      <w:r w:rsidRPr="00094B43">
        <w:t xml:space="preserve"> di </w:t>
      </w:r>
      <w:proofErr w:type="spellStart"/>
      <w:r w:rsidRPr="00094B43">
        <w:t>seluruh</w:t>
      </w:r>
      <w:proofErr w:type="spellEnd"/>
      <w:r w:rsidRPr="00094B43">
        <w:t xml:space="preserve"> </w:t>
      </w:r>
      <w:proofErr w:type="spellStart"/>
      <w:r w:rsidRPr="00094B43">
        <w:t>sektor</w:t>
      </w:r>
      <w:proofErr w:type="spellEnd"/>
      <w:r w:rsidRPr="00094B43">
        <w:t xml:space="preserve"> </w:t>
      </w:r>
      <w:proofErr w:type="spellStart"/>
      <w:r w:rsidRPr="00094B43">
        <w:t>kehidupan</w:t>
      </w:r>
      <w:proofErr w:type="spellEnd"/>
      <w:r w:rsidRPr="00094B43">
        <w:t xml:space="preserve"> </w:t>
      </w:r>
      <w:proofErr w:type="spellStart"/>
      <w:r w:rsidRPr="00094B43">
        <w:t>masyarakat</w:t>
      </w:r>
      <w:proofErr w:type="spellEnd"/>
      <w:r w:rsidRPr="00094B43">
        <w:t xml:space="preserve"> </w:t>
      </w:r>
      <w:proofErr w:type="spellStart"/>
      <w:r w:rsidRPr="00094B43">
        <w:t>sosial</w:t>
      </w:r>
      <w:proofErr w:type="spellEnd"/>
      <w:r w:rsidRPr="00094B43">
        <w:t xml:space="preserve">. Salah </w:t>
      </w:r>
      <w:proofErr w:type="spellStart"/>
      <w:r w:rsidRPr="00094B43">
        <w:t>satunya</w:t>
      </w:r>
      <w:proofErr w:type="spellEnd"/>
      <w:r w:rsidRPr="00094B43">
        <w:t xml:space="preserve"> </w:t>
      </w:r>
      <w:proofErr w:type="spellStart"/>
      <w:r w:rsidRPr="00094B43">
        <w:t>berkembang</w:t>
      </w:r>
      <w:proofErr w:type="spellEnd"/>
      <w:r w:rsidRPr="00094B43">
        <w:t xml:space="preserve"> di dunia </w:t>
      </w:r>
      <w:proofErr w:type="spellStart"/>
      <w:r w:rsidRPr="00094B43">
        <w:t>peternakan</w:t>
      </w:r>
      <w:proofErr w:type="spellEnd"/>
      <w:r w:rsidRPr="00094B43">
        <w:t xml:space="preserve">. </w:t>
      </w:r>
      <w:proofErr w:type="spellStart"/>
      <w:r w:rsidRPr="00094B43">
        <w:t>Termasuk</w:t>
      </w:r>
      <w:proofErr w:type="spellEnd"/>
      <w:r w:rsidRPr="00094B43">
        <w:t xml:space="preserve"> </w:t>
      </w:r>
      <w:proofErr w:type="spellStart"/>
      <w:r w:rsidRPr="00094B43">
        <w:t>hewan</w:t>
      </w:r>
      <w:proofErr w:type="spellEnd"/>
      <w:r w:rsidRPr="00094B43">
        <w:t xml:space="preserve"> </w:t>
      </w:r>
      <w:proofErr w:type="spellStart"/>
      <w:r w:rsidRPr="00094B43">
        <w:t>ternak</w:t>
      </w:r>
      <w:proofErr w:type="spellEnd"/>
      <w:r w:rsidRPr="00094B43">
        <w:t xml:space="preserve"> </w:t>
      </w:r>
      <w:proofErr w:type="spellStart"/>
      <w:r w:rsidRPr="00094B43">
        <w:t>sapi</w:t>
      </w:r>
      <w:proofErr w:type="spellEnd"/>
      <w:r w:rsidRPr="00094B43">
        <w:t xml:space="preserve">. </w:t>
      </w:r>
      <w:proofErr w:type="spellStart"/>
      <w:r w:rsidRPr="00094B43">
        <w:t>Sapi</w:t>
      </w:r>
      <w:proofErr w:type="spellEnd"/>
      <w:r w:rsidRPr="00094B43">
        <w:t xml:space="preserve"> </w:t>
      </w:r>
      <w:proofErr w:type="spellStart"/>
      <w:r w:rsidRPr="00094B43">
        <w:t>adalah</w:t>
      </w:r>
      <w:proofErr w:type="spellEnd"/>
      <w:r w:rsidRPr="00094B43">
        <w:t xml:space="preserve"> </w:t>
      </w:r>
      <w:proofErr w:type="spellStart"/>
      <w:r w:rsidRPr="00094B43">
        <w:t>hewan</w:t>
      </w:r>
      <w:proofErr w:type="spellEnd"/>
      <w:r w:rsidRPr="00094B43">
        <w:t xml:space="preserve"> </w:t>
      </w:r>
      <w:proofErr w:type="spellStart"/>
      <w:r w:rsidRPr="00094B43">
        <w:t>herbivora</w:t>
      </w:r>
      <w:proofErr w:type="spellEnd"/>
      <w:r w:rsidRPr="00094B43">
        <w:t xml:space="preserve"> </w:t>
      </w:r>
      <w:proofErr w:type="spellStart"/>
      <w:r w:rsidRPr="00094B43">
        <w:t>pemakan</w:t>
      </w:r>
      <w:proofErr w:type="spellEnd"/>
      <w:r w:rsidRPr="00094B43">
        <w:t xml:space="preserve"> </w:t>
      </w:r>
      <w:proofErr w:type="spellStart"/>
      <w:r w:rsidRPr="00094B43">
        <w:t>tumbuhan</w:t>
      </w:r>
      <w:proofErr w:type="spellEnd"/>
      <w:r w:rsidRPr="00094B43">
        <w:t xml:space="preserve">, </w:t>
      </w:r>
      <w:proofErr w:type="spellStart"/>
      <w:r w:rsidRPr="00094B43">
        <w:t>sapi</w:t>
      </w:r>
      <w:proofErr w:type="spellEnd"/>
      <w:r w:rsidRPr="00094B43">
        <w:t xml:space="preserve"> </w:t>
      </w:r>
      <w:proofErr w:type="spellStart"/>
      <w:r w:rsidRPr="00094B43">
        <w:t>memiliki</w:t>
      </w:r>
      <w:proofErr w:type="spellEnd"/>
      <w:r w:rsidRPr="00094B43">
        <w:t xml:space="preserve"> </w:t>
      </w:r>
      <w:proofErr w:type="spellStart"/>
      <w:r w:rsidRPr="00094B43">
        <w:t>banyak</w:t>
      </w:r>
      <w:proofErr w:type="spellEnd"/>
      <w:r w:rsidRPr="00094B43">
        <w:t xml:space="preserve"> </w:t>
      </w:r>
      <w:proofErr w:type="spellStart"/>
      <w:r w:rsidRPr="00094B43">
        <w:t>manfaat</w:t>
      </w:r>
      <w:proofErr w:type="spellEnd"/>
      <w:r w:rsidRPr="00094B43">
        <w:t xml:space="preserve"> </w:t>
      </w:r>
      <w:proofErr w:type="spellStart"/>
      <w:r w:rsidRPr="00094B43">
        <w:t>setiap</w:t>
      </w:r>
      <w:proofErr w:type="spellEnd"/>
      <w:r w:rsidRPr="00094B43">
        <w:t xml:space="preserve"> </w:t>
      </w:r>
      <w:proofErr w:type="spellStart"/>
      <w:r w:rsidRPr="00094B43">
        <w:t>tubuh</w:t>
      </w:r>
      <w:proofErr w:type="spellEnd"/>
      <w:r w:rsidRPr="00094B43">
        <w:t xml:space="preserve"> dan </w:t>
      </w:r>
      <w:proofErr w:type="spellStart"/>
      <w:r w:rsidRPr="00094B43">
        <w:t>limbah</w:t>
      </w:r>
      <w:proofErr w:type="spellEnd"/>
      <w:r w:rsidRPr="00094B43">
        <w:t xml:space="preserve"> yang </w:t>
      </w:r>
      <w:proofErr w:type="spellStart"/>
      <w:r w:rsidRPr="00094B43">
        <w:t>dihasilkan</w:t>
      </w:r>
      <w:proofErr w:type="spellEnd"/>
      <w:r w:rsidRPr="00094B43">
        <w:t xml:space="preserve"> </w:t>
      </w:r>
      <w:proofErr w:type="spellStart"/>
      <w:r w:rsidRPr="00094B43">
        <w:t>bernilai</w:t>
      </w:r>
      <w:proofErr w:type="spellEnd"/>
      <w:r w:rsidRPr="00094B43">
        <w:t xml:space="preserve"> </w:t>
      </w:r>
      <w:proofErr w:type="spellStart"/>
      <w:r w:rsidRPr="00094B43">
        <w:t>ekonomis</w:t>
      </w:r>
      <w:proofErr w:type="spellEnd"/>
      <w:r w:rsidRPr="00094B43">
        <w:t xml:space="preserve"> dan </w:t>
      </w:r>
      <w:proofErr w:type="spellStart"/>
      <w:r w:rsidRPr="00094B43">
        <w:t>nilai</w:t>
      </w:r>
      <w:proofErr w:type="spellEnd"/>
      <w:r w:rsidRPr="00094B43">
        <w:t xml:space="preserve"> </w:t>
      </w:r>
      <w:proofErr w:type="spellStart"/>
      <w:r w:rsidRPr="00094B43">
        <w:t>sosial</w:t>
      </w:r>
      <w:proofErr w:type="spellEnd"/>
      <w:r w:rsidRPr="00094B43">
        <w:t xml:space="preserve"> yang sangat </w:t>
      </w:r>
      <w:proofErr w:type="spellStart"/>
      <w:r w:rsidRPr="00094B43">
        <w:t>tinggi</w:t>
      </w:r>
      <w:proofErr w:type="spellEnd"/>
      <w:r w:rsidRPr="00094B43">
        <w:t xml:space="preserve"> </w:t>
      </w:r>
      <w:proofErr w:type="spellStart"/>
      <w:r w:rsidRPr="00094B43">
        <w:t>bagi</w:t>
      </w:r>
      <w:proofErr w:type="spellEnd"/>
      <w:r w:rsidRPr="00094B43">
        <w:t xml:space="preserve"> </w:t>
      </w:r>
      <w:proofErr w:type="spellStart"/>
      <w:r w:rsidRPr="00094B43">
        <w:t>masyarakat</w:t>
      </w:r>
      <w:proofErr w:type="spellEnd"/>
      <w:r w:rsidRPr="00094B43">
        <w:t xml:space="preserve"> </w:t>
      </w:r>
      <w:r w:rsidR="00E351F4">
        <w:fldChar w:fldCharType="begin" w:fldLock="1"/>
      </w:r>
      <w:r w:rsidR="00E351F4">
        <w:instrText>ADDIN CSL_CITATION {"citationItems":[{"id":"ITEM-1","itemData":{"DOI":"10.56327/jurnaltam.v5i0.44","abstract":"(JENIS SAPI) Sapi jawa adaptasi terhadap pakan kurang, daging padat.","author":[{"dropping-particle":"","family":"Wati","given":"Rina","non-dropping-particle":"","parse-names":false,"suffix":""},{"dropping-particle":"","family":"Mayasari","given":"Evi","non-dropping-particle":"","parse-names":false,"suffix":""}],"container-title":"Jurnal TAM (Technology Acceptance Model)","id":"ITEM-1","issued":{"date-parts":[["2015"]]},"page":"22-28","title":"Sistem Pendukung Keputusan Pemilihan Bibit Sapi Unggul dengan Metode Simple Additive Weighting (SAW) pada Peternakan Sapi Sriagung Padangratu Lampung Tengah","type":"article-journal","volume":"5"},"uris":["http://www.mendeley.com/documents/?uuid=f4fc76e0-cb55-4fa9-923f-138a44cb7c5b"]}],"mendeley":{"formattedCitation":"[1]","plainTextFormattedCitation":"[1]","previouslyFormattedCitation":"[1]"},"properties":{"noteIndex":0},"schema":"https://github.com/citation-style-language/schema/raw/master/csl-citation.json"}</w:instrText>
      </w:r>
      <w:r w:rsidR="00E351F4">
        <w:fldChar w:fldCharType="separate"/>
      </w:r>
      <w:r w:rsidR="00E351F4" w:rsidRPr="00E351F4">
        <w:rPr>
          <w:noProof/>
        </w:rPr>
        <w:t>[1]</w:t>
      </w:r>
      <w:r w:rsidR="00E351F4">
        <w:fldChar w:fldCharType="end"/>
      </w:r>
      <w:r w:rsidRPr="00094B43">
        <w:t xml:space="preserve">. </w:t>
      </w:r>
      <w:proofErr w:type="spellStart"/>
      <w:r w:rsidRPr="00094B43">
        <w:t>Setiap</w:t>
      </w:r>
      <w:proofErr w:type="spellEnd"/>
      <w:r w:rsidRPr="00094B43">
        <w:t xml:space="preserve"> </w:t>
      </w:r>
      <w:proofErr w:type="spellStart"/>
      <w:r w:rsidRPr="00094B43">
        <w:t>tahunnya</w:t>
      </w:r>
      <w:proofErr w:type="spellEnd"/>
      <w:r w:rsidRPr="00094B43">
        <w:t xml:space="preserve"> </w:t>
      </w:r>
      <w:proofErr w:type="spellStart"/>
      <w:r w:rsidRPr="00094B43">
        <w:t>permintaan</w:t>
      </w:r>
      <w:proofErr w:type="spellEnd"/>
      <w:r w:rsidRPr="00094B43">
        <w:t xml:space="preserve"> </w:t>
      </w:r>
      <w:proofErr w:type="spellStart"/>
      <w:r w:rsidRPr="00094B43">
        <w:t>sapi</w:t>
      </w:r>
      <w:proofErr w:type="spellEnd"/>
      <w:r w:rsidRPr="00094B43">
        <w:t xml:space="preserve"> </w:t>
      </w:r>
      <w:proofErr w:type="spellStart"/>
      <w:r w:rsidRPr="00094B43">
        <w:t>terus</w:t>
      </w:r>
      <w:proofErr w:type="spellEnd"/>
      <w:r w:rsidRPr="00094B43">
        <w:t xml:space="preserve"> </w:t>
      </w:r>
      <w:proofErr w:type="spellStart"/>
      <w:r w:rsidRPr="00094B43">
        <w:t>meningkat</w:t>
      </w:r>
      <w:proofErr w:type="spellEnd"/>
      <w:r w:rsidRPr="00094B43">
        <w:t xml:space="preserve"> </w:t>
      </w:r>
      <w:proofErr w:type="spellStart"/>
      <w:r w:rsidRPr="00094B43">
        <w:t>secara</w:t>
      </w:r>
      <w:proofErr w:type="spellEnd"/>
      <w:r w:rsidRPr="00094B43">
        <w:t xml:space="preserve"> </w:t>
      </w:r>
      <w:proofErr w:type="spellStart"/>
      <w:r w:rsidRPr="00094B43">
        <w:t>signifikan</w:t>
      </w:r>
      <w:proofErr w:type="spellEnd"/>
      <w:r w:rsidRPr="00094B43">
        <w:t xml:space="preserve">, </w:t>
      </w:r>
      <w:proofErr w:type="spellStart"/>
      <w:r w:rsidRPr="00094B43">
        <w:t>peternakan</w:t>
      </w:r>
      <w:proofErr w:type="spellEnd"/>
      <w:r w:rsidRPr="00094B43">
        <w:t xml:space="preserve"> </w:t>
      </w:r>
      <w:proofErr w:type="spellStart"/>
      <w:r w:rsidRPr="00094B43">
        <w:t>memiliki</w:t>
      </w:r>
      <w:proofErr w:type="spellEnd"/>
      <w:r w:rsidRPr="00094B43">
        <w:t xml:space="preserve"> </w:t>
      </w:r>
      <w:proofErr w:type="spellStart"/>
      <w:r w:rsidRPr="00094B43">
        <w:t>peran</w:t>
      </w:r>
      <w:proofErr w:type="spellEnd"/>
      <w:r w:rsidRPr="00094B43">
        <w:t xml:space="preserve"> </w:t>
      </w:r>
      <w:proofErr w:type="spellStart"/>
      <w:r w:rsidRPr="00094B43">
        <w:t>penting</w:t>
      </w:r>
      <w:proofErr w:type="spellEnd"/>
      <w:r w:rsidRPr="00094B43">
        <w:t xml:space="preserve"> </w:t>
      </w:r>
      <w:proofErr w:type="spellStart"/>
      <w:r w:rsidRPr="00094B43">
        <w:t>dalam</w:t>
      </w:r>
      <w:proofErr w:type="spellEnd"/>
      <w:r w:rsidRPr="00094B43">
        <w:t xml:space="preserve"> </w:t>
      </w:r>
      <w:proofErr w:type="spellStart"/>
      <w:r w:rsidRPr="00094B43">
        <w:t>penunjang</w:t>
      </w:r>
      <w:proofErr w:type="spellEnd"/>
      <w:r w:rsidRPr="00094B43">
        <w:t xml:space="preserve"> </w:t>
      </w:r>
      <w:proofErr w:type="spellStart"/>
      <w:r w:rsidRPr="00094B43">
        <w:t>gizi</w:t>
      </w:r>
      <w:proofErr w:type="spellEnd"/>
      <w:r w:rsidRPr="00094B43">
        <w:t xml:space="preserve"> </w:t>
      </w:r>
      <w:proofErr w:type="spellStart"/>
      <w:r w:rsidRPr="00094B43">
        <w:t>masyarakat</w:t>
      </w:r>
      <w:proofErr w:type="spellEnd"/>
      <w:r w:rsidRPr="00094B43">
        <w:t xml:space="preserve"> </w:t>
      </w:r>
      <w:r w:rsidR="00E351F4">
        <w:fldChar w:fldCharType="begin" w:fldLock="1"/>
      </w:r>
      <w:r w:rsidR="00E351F4">
        <w:instrText>ADDIN CSL_CITATION {"citationItems":[{"id":"ITEM-1","itemData":{"DOI":"10.36355/sptr.v2i1.364","author":[{"dropping-particle":"","family":"Bopalyon Pedi Utama","given":"","non-dropping-particle":"","parse-names":false,"suffix":""}],"container-title":"STOCK Peternakan","id":"ITEM-1","issue":"1","issued":{"date-parts":[["2020"]]},"page":"16-25","title":"ANALISIS KELAYAKAN FINANSIAL USAHA PETERNAKAN SAPI POTONG","type":"article-journal","volume":"2"},"uris":["http://www.mendeley.com/documents/?uuid=e7bdaf2d-d7a4-45d6-9076-cb88b9796668"]}],"mendeley":{"formattedCitation":"[2]","plainTextFormattedCitation":"[2]","previouslyFormattedCitation":"[2]"},"properties":{"noteIndex":0},"schema":"https://github.com/citation-style-language/schema/raw/master/csl-citation.json"}</w:instrText>
      </w:r>
      <w:r w:rsidR="00E351F4">
        <w:fldChar w:fldCharType="separate"/>
      </w:r>
      <w:r w:rsidR="00E351F4" w:rsidRPr="00E351F4">
        <w:rPr>
          <w:noProof/>
        </w:rPr>
        <w:t>[2]</w:t>
      </w:r>
      <w:r w:rsidR="00E351F4">
        <w:fldChar w:fldCharType="end"/>
      </w:r>
      <w:r w:rsidRPr="00094B43">
        <w:t xml:space="preserve">. </w:t>
      </w: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dilakukan</w:t>
      </w:r>
      <w:proofErr w:type="spellEnd"/>
      <w:r w:rsidRPr="00094B43">
        <w:t xml:space="preserve"> pada </w:t>
      </w:r>
      <w:proofErr w:type="spellStart"/>
      <w:r w:rsidRPr="00094B43">
        <w:t>sebuah</w:t>
      </w:r>
      <w:proofErr w:type="spellEnd"/>
      <w:r w:rsidRPr="00094B43">
        <w:t xml:space="preserve"> </w:t>
      </w:r>
      <w:proofErr w:type="spellStart"/>
      <w:r w:rsidRPr="00094B43">
        <w:t>kelompok</w:t>
      </w:r>
      <w:proofErr w:type="spellEnd"/>
      <w:r w:rsidRPr="00094B43">
        <w:t xml:space="preserve"> </w:t>
      </w:r>
      <w:proofErr w:type="spellStart"/>
      <w:r w:rsidRPr="00094B43">
        <w:t>tani</w:t>
      </w:r>
      <w:proofErr w:type="spellEnd"/>
      <w:r w:rsidRPr="00094B43">
        <w:t xml:space="preserve"> yang </w:t>
      </w:r>
      <w:proofErr w:type="spellStart"/>
      <w:r w:rsidRPr="00094B43">
        <w:t>bernama</w:t>
      </w:r>
      <w:proofErr w:type="spellEnd"/>
      <w:r w:rsidRPr="00094B43">
        <w:t xml:space="preserve"> </w:t>
      </w:r>
      <w:proofErr w:type="spellStart"/>
      <w:r w:rsidRPr="00094B43">
        <w:t>Kelompok</w:t>
      </w:r>
      <w:proofErr w:type="spellEnd"/>
      <w:r w:rsidRPr="00094B43">
        <w:t xml:space="preserve"> Tani Makmur </w:t>
      </w:r>
      <w:proofErr w:type="spellStart"/>
      <w:r w:rsidRPr="00094B43">
        <w:t>Nambangan</w:t>
      </w:r>
      <w:proofErr w:type="spellEnd"/>
      <w:r w:rsidRPr="00094B43">
        <w:t xml:space="preserve"> Sejahtera Bersama di Desa Badal, </w:t>
      </w:r>
      <w:proofErr w:type="spellStart"/>
      <w:r w:rsidRPr="00094B43">
        <w:t>Kecamatan</w:t>
      </w:r>
      <w:proofErr w:type="spellEnd"/>
      <w:r w:rsidRPr="00094B43">
        <w:t xml:space="preserve"> </w:t>
      </w:r>
      <w:proofErr w:type="spellStart"/>
      <w:r w:rsidRPr="00094B43">
        <w:t>Ngadiluwih</w:t>
      </w:r>
      <w:proofErr w:type="spellEnd"/>
      <w:r w:rsidRPr="00094B43">
        <w:t xml:space="preserve">, </w:t>
      </w:r>
      <w:proofErr w:type="spellStart"/>
      <w:r w:rsidRPr="00094B43">
        <w:t>Kabupaten</w:t>
      </w:r>
      <w:proofErr w:type="spellEnd"/>
      <w:r w:rsidRPr="00094B43">
        <w:t xml:space="preserve"> Kediri, Jawa Timur, </w:t>
      </w:r>
      <w:proofErr w:type="spellStart"/>
      <w:r w:rsidRPr="00094B43">
        <w:t>merupakan</w:t>
      </w:r>
      <w:proofErr w:type="spellEnd"/>
      <w:r w:rsidRPr="00094B43">
        <w:t xml:space="preserve"> </w:t>
      </w:r>
      <w:proofErr w:type="spellStart"/>
      <w:r w:rsidRPr="00094B43">
        <w:t>peternakan</w:t>
      </w:r>
      <w:proofErr w:type="spellEnd"/>
      <w:r w:rsidRPr="00094B43">
        <w:t xml:space="preserve"> yang </w:t>
      </w:r>
      <w:proofErr w:type="spellStart"/>
      <w:r w:rsidRPr="00094B43">
        <w:t>berfokus</w:t>
      </w:r>
      <w:proofErr w:type="spellEnd"/>
      <w:r w:rsidRPr="00094B43">
        <w:t xml:space="preserve"> pada </w:t>
      </w:r>
      <w:proofErr w:type="spellStart"/>
      <w:r w:rsidRPr="00094B43">
        <w:t>penggemukan</w:t>
      </w:r>
      <w:proofErr w:type="spellEnd"/>
      <w:r w:rsidRPr="00094B43">
        <w:t xml:space="preserve"> </w:t>
      </w:r>
      <w:proofErr w:type="spellStart"/>
      <w:r w:rsidRPr="00094B43">
        <w:t>sapi</w:t>
      </w:r>
      <w:proofErr w:type="spellEnd"/>
      <w:r w:rsidRPr="00094B43">
        <w:t xml:space="preserve"> dan </w:t>
      </w:r>
      <w:proofErr w:type="spellStart"/>
      <w:r w:rsidRPr="00094B43">
        <w:t>penjualan</w:t>
      </w:r>
      <w:proofErr w:type="spellEnd"/>
      <w:r w:rsidRPr="00094B43">
        <w:t xml:space="preserve"> </w:t>
      </w:r>
      <w:proofErr w:type="spellStart"/>
      <w:r w:rsidRPr="00094B43">
        <w:t>sapi</w:t>
      </w:r>
      <w:proofErr w:type="spellEnd"/>
      <w:r w:rsidRPr="00094B43">
        <w:t xml:space="preserve">. Proses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masih</w:t>
      </w:r>
      <w:proofErr w:type="spellEnd"/>
      <w:r w:rsidRPr="00094B43">
        <w:t xml:space="preserve"> </w:t>
      </w:r>
      <w:proofErr w:type="spellStart"/>
      <w:r w:rsidRPr="00094B43">
        <w:t>dilakukan</w:t>
      </w:r>
      <w:proofErr w:type="spellEnd"/>
      <w:r w:rsidRPr="00094B43">
        <w:t xml:space="preserve"> </w:t>
      </w:r>
      <w:proofErr w:type="spellStart"/>
      <w:r w:rsidRPr="00094B43">
        <w:t>secara</w:t>
      </w:r>
      <w:proofErr w:type="spellEnd"/>
      <w:r w:rsidRPr="00094B43">
        <w:t xml:space="preserve"> manual pada </w:t>
      </w:r>
      <w:proofErr w:type="spellStart"/>
      <w:r w:rsidRPr="00094B43">
        <w:t>kelompok</w:t>
      </w:r>
      <w:proofErr w:type="spellEnd"/>
      <w:r w:rsidRPr="00094B43">
        <w:t xml:space="preserve"> </w:t>
      </w:r>
      <w:proofErr w:type="spellStart"/>
      <w:r w:rsidRPr="00094B43">
        <w:t>tani</w:t>
      </w:r>
      <w:proofErr w:type="spellEnd"/>
      <w:r w:rsidRPr="00094B43">
        <w:t xml:space="preserve"> </w:t>
      </w:r>
      <w:proofErr w:type="spellStart"/>
      <w:r w:rsidRPr="00094B43">
        <w:t>tersebut</w:t>
      </w:r>
      <w:proofErr w:type="spellEnd"/>
      <w:r w:rsidRPr="00094B43">
        <w:t xml:space="preserve">. </w:t>
      </w:r>
    </w:p>
    <w:p w14:paraId="58D688B7" w14:textId="4445CD74" w:rsidR="00094B43" w:rsidRPr="00094B43" w:rsidRDefault="00094B43" w:rsidP="00094B43">
      <w:pPr>
        <w:spacing w:after="0"/>
        <w:ind w:firstLine="360"/>
      </w:pPr>
      <w:proofErr w:type="spellStart"/>
      <w:r w:rsidRPr="00094B43">
        <w:lastRenderedPageBreak/>
        <w:t>Untuk</w:t>
      </w:r>
      <w:proofErr w:type="spellEnd"/>
      <w:r w:rsidRPr="00094B43">
        <w:t xml:space="preserve"> </w:t>
      </w:r>
      <w:proofErr w:type="spellStart"/>
      <w:r w:rsidRPr="00094B43">
        <w:t>mengatasi</w:t>
      </w:r>
      <w:proofErr w:type="spellEnd"/>
      <w:r w:rsidRPr="00094B43">
        <w:t xml:space="preserve"> </w:t>
      </w:r>
      <w:proofErr w:type="spellStart"/>
      <w:r w:rsidRPr="00094B43">
        <w:t>masalah</w:t>
      </w:r>
      <w:proofErr w:type="spellEnd"/>
      <w:r w:rsidRPr="00094B43">
        <w:t xml:space="preserve"> </w:t>
      </w:r>
      <w:proofErr w:type="spellStart"/>
      <w:r w:rsidRPr="00094B43">
        <w:t>tersebut</w:t>
      </w:r>
      <w:proofErr w:type="spellEnd"/>
      <w:r w:rsidRPr="00094B43">
        <w:t xml:space="preserve"> </w:t>
      </w:r>
      <w:proofErr w:type="spellStart"/>
      <w:r w:rsidRPr="00094B43">
        <w:t>maka</w:t>
      </w:r>
      <w:proofErr w:type="spellEnd"/>
      <w:r w:rsidRPr="00094B43">
        <w:t xml:space="preserve"> </w:t>
      </w:r>
      <w:proofErr w:type="spellStart"/>
      <w:r w:rsidRPr="00094B43">
        <w:t>dibuatkan</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dengan</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SAW (Simple Additive Weighting). </w:t>
      </w: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merupakan</w:t>
      </w:r>
      <w:proofErr w:type="spellEnd"/>
      <w:r w:rsidRPr="00094B43">
        <w:t xml:space="preserve"> </w:t>
      </w:r>
      <w:proofErr w:type="spellStart"/>
      <w:r w:rsidRPr="00094B43">
        <w:t>sistem</w:t>
      </w:r>
      <w:proofErr w:type="spellEnd"/>
      <w:r w:rsidRPr="00094B43">
        <w:t xml:space="preserve"> </w:t>
      </w:r>
      <w:proofErr w:type="spellStart"/>
      <w:r w:rsidRPr="00094B43">
        <w:t>informasi</w:t>
      </w:r>
      <w:proofErr w:type="spellEnd"/>
      <w:r w:rsidRPr="00094B43">
        <w:t xml:space="preserve"> </w:t>
      </w:r>
      <w:proofErr w:type="spellStart"/>
      <w:r w:rsidRPr="00094B43">
        <w:t>komputer</w:t>
      </w:r>
      <w:proofErr w:type="spellEnd"/>
      <w:r w:rsidRPr="00094B43">
        <w:t xml:space="preserve"> yang </w:t>
      </w:r>
      <w:proofErr w:type="spellStart"/>
      <w:r w:rsidRPr="00094B43">
        <w:t>dilengkapi</w:t>
      </w:r>
      <w:proofErr w:type="spellEnd"/>
      <w:r w:rsidRPr="00094B43">
        <w:t xml:space="preserve"> </w:t>
      </w:r>
      <w:proofErr w:type="spellStart"/>
      <w:r w:rsidRPr="00094B43">
        <w:t>kemampuan</w:t>
      </w:r>
      <w:proofErr w:type="spellEnd"/>
      <w:r w:rsidRPr="00094B43">
        <w:t xml:space="preserve"> </w:t>
      </w:r>
      <w:proofErr w:type="spellStart"/>
      <w:r w:rsidRPr="00094B43">
        <w:t>menyajikan</w:t>
      </w:r>
      <w:proofErr w:type="spellEnd"/>
      <w:r w:rsidRPr="00094B43">
        <w:t xml:space="preserve"> </w:t>
      </w:r>
      <w:proofErr w:type="spellStart"/>
      <w:r w:rsidRPr="00094B43">
        <w:t>informasi</w:t>
      </w:r>
      <w:proofErr w:type="spellEnd"/>
      <w:r w:rsidRPr="00094B43">
        <w:t xml:space="preserve">, </w:t>
      </w:r>
      <w:proofErr w:type="spellStart"/>
      <w:r w:rsidRPr="00094B43">
        <w:t>pemodelan</w:t>
      </w:r>
      <w:proofErr w:type="spellEnd"/>
      <w:r w:rsidRPr="00094B43">
        <w:t xml:space="preserve"> dan </w:t>
      </w:r>
      <w:proofErr w:type="spellStart"/>
      <w:r w:rsidRPr="00094B43">
        <w:t>melakukan</w:t>
      </w:r>
      <w:proofErr w:type="spellEnd"/>
      <w:r w:rsidRPr="00094B43">
        <w:t xml:space="preserve"> proses </w:t>
      </w:r>
      <w:proofErr w:type="spellStart"/>
      <w:r w:rsidRPr="00094B43">
        <w:t>manipulasi</w:t>
      </w:r>
      <w:proofErr w:type="spellEnd"/>
      <w:r w:rsidRPr="00094B43">
        <w:t xml:space="preserve"> data yang </w:t>
      </w:r>
      <w:proofErr w:type="spellStart"/>
      <w:r w:rsidRPr="00094B43">
        <w:t>interaktif</w:t>
      </w:r>
      <w:proofErr w:type="spellEnd"/>
      <w:r w:rsidRPr="00094B43">
        <w:t xml:space="preserve"> </w:t>
      </w:r>
      <w:proofErr w:type="spellStart"/>
      <w:r w:rsidRPr="00094B43">
        <w:t>sehingga</w:t>
      </w:r>
      <w:proofErr w:type="spellEnd"/>
      <w:r w:rsidRPr="00094B43">
        <w:t xml:space="preserve"> </w:t>
      </w:r>
      <w:proofErr w:type="spellStart"/>
      <w:r w:rsidRPr="00094B43">
        <w:t>dapat</w:t>
      </w:r>
      <w:proofErr w:type="spellEnd"/>
      <w:r w:rsidRPr="00094B43">
        <w:t xml:space="preserve"> </w:t>
      </w:r>
      <w:proofErr w:type="spellStart"/>
      <w:r w:rsidRPr="00094B43">
        <w:t>mengambil</w:t>
      </w:r>
      <w:proofErr w:type="spellEnd"/>
      <w:r w:rsidRPr="00094B43">
        <w:t xml:space="preserve"> </w:t>
      </w:r>
      <w:proofErr w:type="spellStart"/>
      <w:r w:rsidRPr="00094B43">
        <w:t>sebuah</w:t>
      </w:r>
      <w:proofErr w:type="spellEnd"/>
      <w:r w:rsidRPr="00094B43">
        <w:t xml:space="preserve"> </w:t>
      </w:r>
      <w:proofErr w:type="spellStart"/>
      <w:r w:rsidRPr="00094B43">
        <w:t>keputusan</w:t>
      </w:r>
      <w:proofErr w:type="spellEnd"/>
      <w:r w:rsidRPr="00094B43">
        <w:t xml:space="preserve"> </w:t>
      </w:r>
      <w:r w:rsidR="00E351F4">
        <w:fldChar w:fldCharType="begin" w:fldLock="1"/>
      </w:r>
      <w:r w:rsidR="00E351F4">
        <w:instrText>ADDIN CSL_CITATION {"citationItems":[{"id":"ITEM-1","itemData":{"DOI":"10.21107/simantec.v11i2.9725","ISSN":"2088-2130","abstract":"… ini menggunakan metode TOPSIS yang merujuk pada artikel Sistem Pendukung Keputusan … keputusan menggunakan metode SAW untuk UMKM pada Bank BNI. Namun pada abstrak …","author":[{"dropping-particle":"","family":"Rahma","given":"Nabilatur","non-dropping-particle":"","parse-names":false,"suffix":""},{"dropping-particle":"","family":"Amrozi","given":"Yusuf","non-dropping-particle":"","parse-names":false,"suffix":""},{"dropping-particle":"","family":"Diana Fahma Salsabila","given":"Nur","non-dropping-particle":"","parse-names":false,"suffix":""},{"dropping-particle":"","family":"Miqdad G","given":"M.Hanif","non-dropping-particle":"","parse-names":false,"suffix":""}],"container-title":"Jurnal Simantec","id":"ITEM-1","issue":"2","issued":{"date-parts":[["2023"]]},"page":"185-190","title":"Telaah Kajian Pustaka Pemodelan Sistem Pendukung Keputusan Pada Usaha Mikro Kecil Dan Menengah","type":"article-journal","volume":"11"},"uris":["http://www.mendeley.com/documents/?uuid=7111dbfc-fd3b-44e6-b738-f676f1b678bc"]}],"mendeley":{"formattedCitation":"[3]","plainTextFormattedCitation":"[3]","previouslyFormattedCitation":"[3]"},"properties":{"noteIndex":0},"schema":"https://github.com/citation-style-language/schema/raw/master/csl-citation.json"}</w:instrText>
      </w:r>
      <w:r w:rsidR="00E351F4">
        <w:fldChar w:fldCharType="separate"/>
      </w:r>
      <w:r w:rsidR="00E351F4" w:rsidRPr="00E351F4">
        <w:rPr>
          <w:noProof/>
        </w:rPr>
        <w:t>[3]</w:t>
      </w:r>
      <w:r w:rsidR="00E351F4">
        <w:fldChar w:fldCharType="end"/>
      </w:r>
      <w:r w:rsidRPr="00094B43">
        <w:t xml:space="preserve">. </w:t>
      </w:r>
      <w:proofErr w:type="spellStart"/>
      <w:r w:rsidRPr="00094B43">
        <w:t>Sistem</w:t>
      </w:r>
      <w:proofErr w:type="spellEnd"/>
      <w:r w:rsidRPr="00094B43">
        <w:t xml:space="preserve"> </w:t>
      </w:r>
      <w:proofErr w:type="spellStart"/>
      <w:r w:rsidRPr="00094B43">
        <w:t>ini</w:t>
      </w:r>
      <w:proofErr w:type="spellEnd"/>
      <w:r w:rsidRPr="00094B43">
        <w:t xml:space="preserve"> </w:t>
      </w:r>
      <w:proofErr w:type="spellStart"/>
      <w:r w:rsidRPr="00094B43">
        <w:t>digunakan</w:t>
      </w:r>
      <w:proofErr w:type="spellEnd"/>
      <w:r w:rsidRPr="00094B43">
        <w:t xml:space="preserve"> </w:t>
      </w:r>
      <w:proofErr w:type="spellStart"/>
      <w:r w:rsidRPr="00094B43">
        <w:t>untuk</w:t>
      </w:r>
      <w:proofErr w:type="spellEnd"/>
      <w:r w:rsidRPr="00094B43">
        <w:t xml:space="preserve"> </w:t>
      </w:r>
      <w:proofErr w:type="spellStart"/>
      <w:r w:rsidRPr="00094B43">
        <w:t>membantu</w:t>
      </w:r>
      <w:proofErr w:type="spellEnd"/>
      <w:r w:rsidRPr="00094B43">
        <w:t xml:space="preserve"> </w:t>
      </w:r>
      <w:proofErr w:type="spellStart"/>
      <w:r w:rsidRPr="00094B43">
        <w:t>pengambilan</w:t>
      </w:r>
      <w:proofErr w:type="spellEnd"/>
      <w:r w:rsidRPr="00094B43">
        <w:t xml:space="preserve"> </w:t>
      </w:r>
      <w:proofErr w:type="spellStart"/>
      <w:r w:rsidRPr="00094B43">
        <w:t>keputusan</w:t>
      </w:r>
      <w:proofErr w:type="spellEnd"/>
      <w:r w:rsidRPr="00094B43">
        <w:t xml:space="preserve"> </w:t>
      </w:r>
      <w:proofErr w:type="spellStart"/>
      <w:r w:rsidRPr="00094B43">
        <w:t>dalam</w:t>
      </w:r>
      <w:proofErr w:type="spellEnd"/>
      <w:r w:rsidRPr="00094B43">
        <w:t xml:space="preserve"> </w:t>
      </w:r>
      <w:proofErr w:type="spellStart"/>
      <w:r w:rsidRPr="00094B43">
        <w:t>situasi</w:t>
      </w:r>
      <w:proofErr w:type="spellEnd"/>
      <w:r w:rsidRPr="00094B43">
        <w:t xml:space="preserve"> yang semi </w:t>
      </w:r>
      <w:proofErr w:type="spellStart"/>
      <w:r w:rsidRPr="00094B43">
        <w:t>terstruktur</w:t>
      </w:r>
      <w:proofErr w:type="spellEnd"/>
      <w:r w:rsidRPr="00094B43">
        <w:t xml:space="preserve"> </w:t>
      </w:r>
      <w:proofErr w:type="spellStart"/>
      <w:r w:rsidRPr="00094B43">
        <w:t>disituasi</w:t>
      </w:r>
      <w:proofErr w:type="spellEnd"/>
      <w:r w:rsidRPr="00094B43">
        <w:t xml:space="preserve"> yang </w:t>
      </w:r>
      <w:proofErr w:type="spellStart"/>
      <w:r w:rsidRPr="00094B43">
        <w:t>tidak</w:t>
      </w:r>
      <w:proofErr w:type="spellEnd"/>
      <w:r w:rsidRPr="00094B43">
        <w:t xml:space="preserve"> </w:t>
      </w:r>
      <w:proofErr w:type="spellStart"/>
      <w:r w:rsidRPr="00094B43">
        <w:t>terstruktur</w:t>
      </w:r>
      <w:proofErr w:type="spellEnd"/>
      <w:r w:rsidRPr="00094B43">
        <w:t>.</w:t>
      </w:r>
    </w:p>
    <w:p w14:paraId="3947C699" w14:textId="4556D5B2" w:rsidR="00094B43" w:rsidRPr="00094B43" w:rsidRDefault="00094B43" w:rsidP="00094B43">
      <w:pPr>
        <w:spacing w:after="0"/>
        <w:ind w:firstLine="360"/>
      </w:pPr>
      <w:proofErr w:type="spellStart"/>
      <w:r w:rsidRPr="00094B43">
        <w:t>Penelitian</w:t>
      </w:r>
      <w:proofErr w:type="spellEnd"/>
      <w:r w:rsidRPr="00094B43">
        <w:t xml:space="preserve"> </w:t>
      </w:r>
      <w:proofErr w:type="spellStart"/>
      <w:r w:rsidRPr="00094B43">
        <w:t>sebelumnya</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Jual (</w:t>
      </w:r>
      <w:proofErr w:type="spellStart"/>
      <w:r w:rsidRPr="00094B43">
        <w:t>Ternak</w:t>
      </w:r>
      <w:proofErr w:type="spellEnd"/>
      <w:r w:rsidRPr="00094B43">
        <w:t xml:space="preserve"> </w:t>
      </w:r>
      <w:proofErr w:type="spellStart"/>
      <w:r w:rsidRPr="00094B43">
        <w:t>Sapi</w:t>
      </w:r>
      <w:proofErr w:type="spellEnd"/>
      <w:r w:rsidRPr="00094B43">
        <w:t xml:space="preserve"> </w:t>
      </w:r>
      <w:proofErr w:type="spellStart"/>
      <w:r w:rsidRPr="00094B43">
        <w:t>Lembu</w:t>
      </w:r>
      <w:proofErr w:type="spellEnd"/>
      <w:r w:rsidRPr="00094B43">
        <w:t xml:space="preserve"> Jaya Lestari Lampung Tengah) </w:t>
      </w:r>
      <w:proofErr w:type="spellStart"/>
      <w:r w:rsidRPr="00094B43">
        <w:t>Menggunakan</w:t>
      </w:r>
      <w:proofErr w:type="spellEnd"/>
      <w:r w:rsidRPr="00094B43">
        <w:t xml:space="preserve"> Metode Saw yang </w:t>
      </w:r>
      <w:proofErr w:type="spellStart"/>
      <w:r w:rsidRPr="00094B43">
        <w:t>dilakukan</w:t>
      </w:r>
      <w:proofErr w:type="spellEnd"/>
      <w:r w:rsidRPr="00094B43">
        <w:t xml:space="preserve"> oleh Ulama </w:t>
      </w:r>
      <w:proofErr w:type="spellStart"/>
      <w:r w:rsidRPr="00094B43">
        <w:t>dkk</w:t>
      </w:r>
      <w:proofErr w:type="spellEnd"/>
      <w:r w:rsidRPr="00094B43">
        <w:t xml:space="preserve">, </w:t>
      </w:r>
      <w:proofErr w:type="spellStart"/>
      <w:r w:rsidRPr="00094B43">
        <w:t>memperoleh</w:t>
      </w:r>
      <w:proofErr w:type="spellEnd"/>
      <w:r w:rsidRPr="00094B43">
        <w:t xml:space="preserve"> </w:t>
      </w:r>
      <w:proofErr w:type="spellStart"/>
      <w:r w:rsidRPr="00094B43">
        <w:t>hasil</w:t>
      </w:r>
      <w:proofErr w:type="spellEnd"/>
      <w:r w:rsidRPr="00094B43">
        <w:t xml:space="preserve"> </w:t>
      </w:r>
      <w:proofErr w:type="spellStart"/>
      <w:r w:rsidRPr="00094B43">
        <w:t>akurasi</w:t>
      </w:r>
      <w:proofErr w:type="spellEnd"/>
      <w:r w:rsidRPr="00094B43">
        <w:t xml:space="preserve"> </w:t>
      </w:r>
      <w:proofErr w:type="spellStart"/>
      <w:r w:rsidRPr="00094B43">
        <w:t>sebesar</w:t>
      </w:r>
      <w:proofErr w:type="spellEnd"/>
      <w:r w:rsidRPr="00094B43">
        <w:t xml:space="preserve"> 89.07% </w:t>
      </w:r>
      <w:r w:rsidR="00E351F4">
        <w:fldChar w:fldCharType="begin" w:fldLock="1"/>
      </w:r>
      <w:r w:rsidR="00E351F4">
        <w:instrText>ADDIN CSL_CITATION {"citationItems":[{"id":"ITEM-1","itemData":{"DOI":"10.33365/jatika.v3i2.2022","ISSN":"2797-3492","abstract":"Ternak Sapi Lembu Jaya Lestari Lampung Tengah merupakan salah satu tempat pertenakan yang melakukan kegiatan usaha utama dibidang penggemukan dan penjualan sapi potong diwilayah Lampung Tengah. Berdasarkan observasi yang dilakukan dalam pemilihan sapi siap jual masih dilakukan secara manual yaitu masih melihat dari segi postur, tidak memperdulikan kualitas sapi dari segi kesehatan, umur dan lainnya. Serta terkadang beberapa karyawan salah memberikan informasi mengenai sapi yang siap dijual dikarenakan pemilihan maasih dilakukan secara manual. Penelitian ini menggunakan metode prototype akan diimplementasikan menggunakan bahasa pemograman PHP dan MySQL sebagai database. Sistem ini akan diuji menggunakan ISO 9126. Tujuan penelitian ini adalah membangun sistem pendukung keputusan pemilihan sapi siap jual menggunakan metode Simple Additive Weighting (SAW). Hasil pengujian yang telah dilakukan dengan melibatkan 5 Responden bahwa kesimpulan kualitas kelayakan perangkat lunak yang dihasilkan memiliki persentase keberhasilan dengan total rata-rata 89.07%.","author":[{"dropping-particle":"","family":"Ulama","given":"Eky Khoiril","non-dropping-particle":"","parse-names":false,"suffix":""},{"dropping-particle":"","family":"Priandika","given":"Adhie Thyo","non-dropping-particle":"","parse-names":false,"suffix":""},{"dropping-particle":"","family":"Ariany","given":"Fenty","non-dropping-particle":"","parse-names":false,"suffix":""}],"container-title":"Jurnal Informatika dan Rekayasa Perangkat Lunak","id":"ITEM-1","issue":"2","issued":{"date-parts":[["2022"]]},"page":"138-144","title":"Sistem Pendukung Keputusan Pemilihan Sapi Siap Jual (Ternak Sapi Lembu Jaya Lestari Lampung Tengah) Menggunakan Metode Saw","type":"article-journal","volume":"3"},"uris":["http://www.mendeley.com/documents/?uuid=f22a4aee-da4b-4364-baed-7e646235f700"]}],"mendeley":{"formattedCitation":"[4]","plainTextFormattedCitation":"[4]","previouslyFormattedCitation":"[4]"},"properties":{"noteIndex":0},"schema":"https://github.com/citation-style-language/schema/raw/master/csl-citation.json"}</w:instrText>
      </w:r>
      <w:r w:rsidR="00E351F4">
        <w:fldChar w:fldCharType="separate"/>
      </w:r>
      <w:r w:rsidR="00E351F4" w:rsidRPr="00E351F4">
        <w:rPr>
          <w:noProof/>
        </w:rPr>
        <w:t>[4]</w:t>
      </w:r>
      <w:r w:rsidR="00E351F4">
        <w:fldChar w:fldCharType="end"/>
      </w:r>
      <w:r w:rsidRPr="00094B43">
        <w:t xml:space="preserve">. Lalu </w:t>
      </w:r>
      <w:proofErr w:type="spellStart"/>
      <w:r w:rsidRPr="00094B43">
        <w:t>penelitian</w:t>
      </w:r>
      <w:proofErr w:type="spellEnd"/>
      <w:r w:rsidRPr="00094B43">
        <w:t xml:space="preserve"> lain </w:t>
      </w:r>
      <w:proofErr w:type="spellStart"/>
      <w:r w:rsidRPr="00094B43">
        <w:t>menunjukkan</w:t>
      </w:r>
      <w:proofErr w:type="spellEnd"/>
      <w:r w:rsidRPr="00094B43">
        <w:t xml:space="preserve"> </w:t>
      </w:r>
      <w:proofErr w:type="spellStart"/>
      <w:r w:rsidRPr="00094B43">
        <w:t>hasil</w:t>
      </w:r>
      <w:proofErr w:type="spellEnd"/>
      <w:r w:rsidRPr="00094B43">
        <w:t xml:space="preserve"> </w:t>
      </w:r>
      <w:proofErr w:type="spellStart"/>
      <w:r w:rsidRPr="00094B43">
        <w:t>akurasi</w:t>
      </w:r>
      <w:proofErr w:type="spellEnd"/>
      <w:r w:rsidRPr="00094B43">
        <w:t xml:space="preserve"> </w:t>
      </w:r>
      <w:proofErr w:type="spellStart"/>
      <w:r w:rsidRPr="00094B43">
        <w:t>sebesar</w:t>
      </w:r>
      <w:proofErr w:type="spellEnd"/>
      <w:r w:rsidRPr="00094B43">
        <w:t xml:space="preserve"> 85% yang </w:t>
      </w:r>
      <w:proofErr w:type="spellStart"/>
      <w:r w:rsidRPr="00094B43">
        <w:t>dilakukan</w:t>
      </w:r>
      <w:proofErr w:type="spellEnd"/>
      <w:r w:rsidRPr="00094B43">
        <w:t xml:space="preserve"> oleh </w:t>
      </w:r>
      <w:proofErr w:type="spellStart"/>
      <w:r w:rsidRPr="00094B43">
        <w:t>Rizki</w:t>
      </w:r>
      <w:proofErr w:type="spellEnd"/>
      <w:r w:rsidRPr="00094B43">
        <w:t xml:space="preserve"> </w:t>
      </w:r>
      <w:proofErr w:type="spellStart"/>
      <w:r w:rsidRPr="00094B43">
        <w:t>Prayogo</w:t>
      </w:r>
      <w:proofErr w:type="spellEnd"/>
      <w:r w:rsidRPr="00094B43">
        <w:t xml:space="preserve"> &amp; Hadi Susilo </w:t>
      </w:r>
      <w:proofErr w:type="spellStart"/>
      <w:r w:rsidRPr="00094B43">
        <w:t>dengan</w:t>
      </w:r>
      <w:proofErr w:type="spellEnd"/>
      <w:r w:rsidRPr="00094B43">
        <w:t xml:space="preserve"> </w:t>
      </w:r>
      <w:proofErr w:type="spellStart"/>
      <w:r w:rsidRPr="00094B43">
        <w:t>judul</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dalam</w:t>
      </w:r>
      <w:proofErr w:type="spellEnd"/>
      <w:r w:rsidRPr="00094B43">
        <w:t xml:space="preserve"> </w:t>
      </w:r>
      <w:proofErr w:type="spellStart"/>
      <w:r w:rsidRPr="00094B43">
        <w:t>Menentukan</w:t>
      </w:r>
      <w:proofErr w:type="spellEnd"/>
      <w:r w:rsidRPr="00094B43">
        <w:t xml:space="preserve"> </w:t>
      </w:r>
      <w:proofErr w:type="spellStart"/>
      <w:r w:rsidRPr="00094B43">
        <w:t>Kualitas</w:t>
      </w:r>
      <w:proofErr w:type="spellEnd"/>
      <w:r w:rsidRPr="00094B43">
        <w:t xml:space="preserve"> Sarang </w:t>
      </w:r>
      <w:proofErr w:type="spellStart"/>
      <w:r w:rsidRPr="00094B43">
        <w:t>Burung</w:t>
      </w:r>
      <w:proofErr w:type="spellEnd"/>
      <w:r w:rsidRPr="00094B43">
        <w:t xml:space="preserve"> </w:t>
      </w:r>
      <w:proofErr w:type="spellStart"/>
      <w:r w:rsidRPr="00094B43">
        <w:t>Walet</w:t>
      </w:r>
      <w:proofErr w:type="spellEnd"/>
      <w:r w:rsidRPr="00094B43">
        <w:t xml:space="preserve"> </w:t>
      </w:r>
      <w:proofErr w:type="spellStart"/>
      <w:r w:rsidRPr="00094B43">
        <w:t>Terbaik</w:t>
      </w:r>
      <w:proofErr w:type="spellEnd"/>
      <w:r w:rsidRPr="00094B43">
        <w:t xml:space="preserve"> </w:t>
      </w:r>
      <w:proofErr w:type="spellStart"/>
      <w:r w:rsidRPr="00094B43">
        <w:t>Menggunakan</w:t>
      </w:r>
      <w:proofErr w:type="spellEnd"/>
      <w:r w:rsidRPr="00094B43">
        <w:t xml:space="preserve"> Metode Simple Additive Weighting (SAW) </w:t>
      </w:r>
      <w:r w:rsidR="00E351F4">
        <w:fldChar w:fldCharType="begin" w:fldLock="1"/>
      </w:r>
      <w:r w:rsidR="00E351F4">
        <w:instrText>ADDIN CSL_CITATION {"citationItems":[{"id":"ITEM-1","itemData":{"DOI":"10.15548/isrj.v2i02.4363","abstract":"Burung walet merupakan salah satu sumber daya hayati yang memiliki nilai ekonomi tinggi dan memiliki banyak manfaat. Saat ini banyak pengusaha yang mulai membuka usaha pencucian sarang burung walet, salah satu kawasan usaha jasa pencucian sarang burung walet ada di Desa Kediren, Kecamatan Kalitengah, Kabupaten Lamongan. Dalam pemasaran sarang burung walet, sarang burung walet agar memiliki nilai jual yang tinggi harus memiliki kualitas terbaik. Dalam hal ini, tidak banyak pengusaha pencucian sarang walet yang tau cara menentukan kualitas sarang burung walet terbaik, yang mana ditentukan oleh beberapa kriteria antara lain tingkat kebersihan, bentuk, keutuhan, warna, ukuran dan kadar air. Oleh karena itu, perlu dibangun sistem pendukung keputusan (SPK) yang bertujuan untuk menentukan kualitas sarang burung walet, sehingga dapat memberikan kemudahan bagi pengusaha dalam menentukan kualitas sarang burung walet terbaik. Penelitian ini menggunakan metode Simple Additive Weighting (SAW). Hasil dari penelitian menunjukkan bahwa sistem pendukung keputusan dalam menentukan sarang burung terbaik berhasil dibangun dengan menghasilkan data sarang burung walet terbaik dan berdasarkan tingkat akurasi didapatkan sebesar 85 % atau tergolong sangat akurat. Sehingga sistem ini dapat memberikan kemudahan bagi pengusaha untuk menentukan sarang walet dengan kualitas terbaik.","author":[{"dropping-particle":"","family":"Rizki Prayogo","given":"Puguh","non-dropping-particle":"","parse-names":false,"suffix":""},{"dropping-particle":"","family":"Hadi Susilo","given":"Purnomo","non-dropping-particle":"","parse-names":false,"suffix":""}],"container-title":"Insearch: Information System Research Journal","id":"ITEM-1","issue":"02","issued":{"date-parts":[["2022"]]},"page":"83-89","title":"Sistem Pendukung Keputusan dalam Menentukan Kualitas Sarang Burung Walet Terbaik Menggunakan Metode Simple Additive Weighting (SAW)","type":"article-journal","volume":"2"},"uris":["http://www.mendeley.com/documents/?uuid=c06b8c0b-4a3a-4b7f-bfcd-1115ea306b38"]}],"mendeley":{"formattedCitation":"[5]","plainTextFormattedCitation":"[5]","previouslyFormattedCitation":"[5]"},"properties":{"noteIndex":0},"schema":"https://github.com/citation-style-language/schema/raw/master/csl-citation.json"}</w:instrText>
      </w:r>
      <w:r w:rsidR="00E351F4">
        <w:fldChar w:fldCharType="separate"/>
      </w:r>
      <w:r w:rsidR="00E351F4" w:rsidRPr="00E351F4">
        <w:rPr>
          <w:noProof/>
        </w:rPr>
        <w:t>[5]</w:t>
      </w:r>
      <w:r w:rsidR="00E351F4">
        <w:fldChar w:fldCharType="end"/>
      </w:r>
      <w:r w:rsidRPr="00094B43">
        <w:t xml:space="preserve">, dan </w:t>
      </w:r>
      <w:proofErr w:type="spellStart"/>
      <w:r w:rsidRPr="00094B43">
        <w:t>penelitian</w:t>
      </w:r>
      <w:proofErr w:type="spellEnd"/>
      <w:r w:rsidRPr="00094B43">
        <w:t xml:space="preserve"> yang </w:t>
      </w:r>
      <w:proofErr w:type="spellStart"/>
      <w:r w:rsidRPr="00094B43">
        <w:t>dilakukan</w:t>
      </w:r>
      <w:proofErr w:type="spellEnd"/>
      <w:r w:rsidRPr="00094B43">
        <w:t xml:space="preserve"> oleh Anas </w:t>
      </w:r>
      <w:proofErr w:type="spellStart"/>
      <w:r w:rsidRPr="00094B43">
        <w:t>dkk</w:t>
      </w:r>
      <w:proofErr w:type="spellEnd"/>
      <w:r w:rsidRPr="00094B43">
        <w:t xml:space="preserve">, </w:t>
      </w:r>
      <w:proofErr w:type="spellStart"/>
      <w:r w:rsidRPr="00094B43">
        <w:t>Pemilihan</w:t>
      </w:r>
      <w:proofErr w:type="spellEnd"/>
      <w:r w:rsidRPr="00094B43">
        <w:t xml:space="preserve"> </w:t>
      </w:r>
      <w:proofErr w:type="spellStart"/>
      <w:r w:rsidRPr="00094B43">
        <w:t>Bibit</w:t>
      </w:r>
      <w:proofErr w:type="spellEnd"/>
      <w:r w:rsidRPr="00094B43">
        <w:t xml:space="preserve"> </w:t>
      </w:r>
      <w:proofErr w:type="spellStart"/>
      <w:r w:rsidRPr="00094B43">
        <w:t>Unggul</w:t>
      </w:r>
      <w:proofErr w:type="spellEnd"/>
      <w:r w:rsidRPr="00094B43">
        <w:t xml:space="preserve"> </w:t>
      </w:r>
      <w:proofErr w:type="spellStart"/>
      <w:r w:rsidRPr="00094B43">
        <w:t>Tanaman</w:t>
      </w:r>
      <w:proofErr w:type="spellEnd"/>
      <w:r w:rsidRPr="00094B43">
        <w:t xml:space="preserve"> </w:t>
      </w:r>
      <w:proofErr w:type="spellStart"/>
      <w:r w:rsidRPr="00094B43">
        <w:t>Kelengkeng</w:t>
      </w:r>
      <w:proofErr w:type="spellEnd"/>
      <w:r w:rsidRPr="00094B43">
        <w:t xml:space="preserve"> </w:t>
      </w:r>
      <w:proofErr w:type="spellStart"/>
      <w:r w:rsidRPr="00094B43">
        <w:t>Menggunakan</w:t>
      </w:r>
      <w:proofErr w:type="spellEnd"/>
      <w:r w:rsidRPr="00094B43">
        <w:t xml:space="preserve"> Metode Saw </w:t>
      </w:r>
      <w:proofErr w:type="spellStart"/>
      <w:r w:rsidRPr="00094B43">
        <w:t>menunjukkan</w:t>
      </w:r>
      <w:proofErr w:type="spellEnd"/>
      <w:r w:rsidRPr="00094B43">
        <w:t xml:space="preserve"> </w:t>
      </w:r>
      <w:proofErr w:type="spellStart"/>
      <w:r w:rsidRPr="00094B43">
        <w:t>akurasi</w:t>
      </w:r>
      <w:proofErr w:type="spellEnd"/>
      <w:r w:rsidRPr="00094B43">
        <w:t xml:space="preserve"> </w:t>
      </w:r>
      <w:proofErr w:type="spellStart"/>
      <w:r w:rsidRPr="00094B43">
        <w:t>sebesar</w:t>
      </w:r>
      <w:proofErr w:type="spellEnd"/>
      <w:r w:rsidRPr="00094B43">
        <w:t xml:space="preserve"> 82.5% </w:t>
      </w:r>
      <w:r w:rsidR="00E351F4">
        <w:fldChar w:fldCharType="begin" w:fldLock="1"/>
      </w:r>
      <w:r w:rsidR="00E351F4">
        <w:instrText>ADDIN CSL_CITATION {"citationItems":[{"id":"ITEM-1","itemData":{"DOI":"10.29407/inotek.v4i3.26","abstract":"… menggunakan Metode simple Additive Weighting (Saw)” tujuan dan hasil penelitian ini … keputusan dengan menggunakan metode Simple Additive Weighting (SAW) ini untuk membantu …","author":[{"dropping-particle":"","family":"Anas","given":"Yulva Irfan","non-dropping-particle":"","parse-names":false,"suffix":""},{"dropping-particle":"","family":"Firliana","given":"Rina","non-dropping-particle":"","parse-names":false,"suffix":""},{"dropping-particle":"","family":"Daniati","given":"Erna","non-dropping-particle":"","parse-names":false,"suffix":""}],"container-title":"Seminar Nasional Inovasi Teknologi UN PGRI Kediri","id":"ITEM-1","issue":"3","issued":{"date-parts":[["2020"]]},"page":"17-22","title":"Decision Support System Pemilihan Bibit Unggul Tanaman Kelengkeng Menggunakan Metode Saw (Simple Additive Weighting)","type":"article-journal","volume":"4"},"uris":["http://www.mendeley.com/documents/?uuid=3bfdc7ba-75db-41bd-982b-986f6d2c4c0f"]}],"mendeley":{"formattedCitation":"[6]","plainTextFormattedCitation":"[6]","previouslyFormattedCitation":"[6]"},"properties":{"noteIndex":0},"schema":"https://github.com/citation-style-language/schema/raw/master/csl-citation.json"}</w:instrText>
      </w:r>
      <w:r w:rsidR="00E351F4">
        <w:fldChar w:fldCharType="separate"/>
      </w:r>
      <w:r w:rsidR="00E351F4" w:rsidRPr="00E351F4">
        <w:rPr>
          <w:noProof/>
        </w:rPr>
        <w:t>[6]</w:t>
      </w:r>
      <w:r w:rsidR="00E351F4">
        <w:fldChar w:fldCharType="end"/>
      </w:r>
      <w:r w:rsidRPr="00094B43">
        <w:t xml:space="preserve">. Maka </w:t>
      </w:r>
      <w:proofErr w:type="spellStart"/>
      <w:r w:rsidRPr="00094B43">
        <w:t>dapat</w:t>
      </w:r>
      <w:proofErr w:type="spellEnd"/>
      <w:r w:rsidRPr="00094B43">
        <w:t xml:space="preserve"> </w:t>
      </w:r>
      <w:proofErr w:type="spellStart"/>
      <w:r w:rsidRPr="00094B43">
        <w:t>disimpulkan</w:t>
      </w:r>
      <w:proofErr w:type="spellEnd"/>
      <w:r w:rsidRPr="00094B43">
        <w:t xml:space="preserve"> </w:t>
      </w:r>
      <w:proofErr w:type="spellStart"/>
      <w:r w:rsidRPr="00094B43">
        <w:t>bahwa</w:t>
      </w:r>
      <w:proofErr w:type="spellEnd"/>
      <w:r w:rsidRPr="00094B43">
        <w:t xml:space="preserve"> </w:t>
      </w:r>
      <w:proofErr w:type="spellStart"/>
      <w:r w:rsidRPr="00094B43">
        <w:t>metode</w:t>
      </w:r>
      <w:proofErr w:type="spellEnd"/>
      <w:r w:rsidRPr="00094B43">
        <w:t xml:space="preserve"> Simple Additive Weighting </w:t>
      </w:r>
      <w:proofErr w:type="spellStart"/>
      <w:r w:rsidRPr="00094B43">
        <w:t>bisa</w:t>
      </w:r>
      <w:proofErr w:type="spellEnd"/>
      <w:r w:rsidRPr="00094B43">
        <w:t xml:space="preserve"> </w:t>
      </w:r>
      <w:proofErr w:type="spellStart"/>
      <w:r w:rsidRPr="00094B43">
        <w:t>diterapkan</w:t>
      </w:r>
      <w:proofErr w:type="spellEnd"/>
      <w:r w:rsidRPr="00094B43">
        <w:t xml:space="preserve"> </w:t>
      </w:r>
      <w:proofErr w:type="spellStart"/>
      <w:r w:rsidRPr="00094B43">
        <w:t>dengan</w:t>
      </w:r>
      <w:proofErr w:type="spellEnd"/>
      <w:r w:rsidRPr="00094B43">
        <w:t xml:space="preserve"> </w:t>
      </w:r>
      <w:proofErr w:type="spellStart"/>
      <w:r w:rsidRPr="00094B43">
        <w:t>baik</w:t>
      </w:r>
      <w:proofErr w:type="spellEnd"/>
      <w:r w:rsidRPr="00094B43">
        <w:t xml:space="preserve"> </w:t>
      </w:r>
      <w:proofErr w:type="spellStart"/>
      <w:r w:rsidRPr="00094B43">
        <w:t>dengan</w:t>
      </w:r>
      <w:proofErr w:type="spellEnd"/>
      <w:r w:rsidRPr="00094B43">
        <w:t xml:space="preserve"> </w:t>
      </w: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dikarenakan</w:t>
      </w:r>
      <w:proofErr w:type="spellEnd"/>
      <w:r w:rsidRPr="00094B43">
        <w:t xml:space="preserve"> </w:t>
      </w:r>
      <w:proofErr w:type="spellStart"/>
      <w:r w:rsidRPr="00094B43">
        <w:t>adanya</w:t>
      </w:r>
      <w:proofErr w:type="spellEnd"/>
      <w:r w:rsidRPr="00094B43">
        <w:t xml:space="preserve"> </w:t>
      </w:r>
      <w:proofErr w:type="spellStart"/>
      <w:r w:rsidRPr="00094B43">
        <w:t>perbedaan</w:t>
      </w:r>
      <w:proofErr w:type="spellEnd"/>
      <w:r w:rsidRPr="00094B43">
        <w:t xml:space="preserve"> </w:t>
      </w:r>
      <w:proofErr w:type="spellStart"/>
      <w:r w:rsidRPr="00094B43">
        <w:t>nilai</w:t>
      </w:r>
      <w:proofErr w:type="spellEnd"/>
      <w:r w:rsidRPr="00094B43">
        <w:t xml:space="preserve"> </w:t>
      </w:r>
      <w:proofErr w:type="spellStart"/>
      <w:r w:rsidRPr="00094B43">
        <w:t>kriteria</w:t>
      </w:r>
      <w:proofErr w:type="spellEnd"/>
      <w:r w:rsidRPr="00094B43">
        <w:t xml:space="preserve">, </w:t>
      </w:r>
      <w:proofErr w:type="spellStart"/>
      <w:r w:rsidRPr="00094B43">
        <w:t>nilai</w:t>
      </w:r>
      <w:proofErr w:type="spellEnd"/>
      <w:r w:rsidRPr="00094B43">
        <w:t xml:space="preserve"> </w:t>
      </w:r>
      <w:proofErr w:type="spellStart"/>
      <w:r w:rsidRPr="00094B43">
        <w:t>alternatif</w:t>
      </w:r>
      <w:proofErr w:type="spellEnd"/>
      <w:r w:rsidRPr="00094B43">
        <w:t xml:space="preserve"> dan </w:t>
      </w:r>
      <w:proofErr w:type="spellStart"/>
      <w:r w:rsidRPr="00094B43">
        <w:t>tempat</w:t>
      </w:r>
      <w:proofErr w:type="spellEnd"/>
      <w:r w:rsidRPr="00094B43">
        <w:t xml:space="preserve"> </w:t>
      </w:r>
      <w:proofErr w:type="spellStart"/>
      <w:r w:rsidRPr="00094B43">
        <w:t>peneltitian</w:t>
      </w:r>
      <w:proofErr w:type="spellEnd"/>
      <w:r w:rsidRPr="00094B43">
        <w:t>.</w:t>
      </w:r>
    </w:p>
    <w:p w14:paraId="78525BAC" w14:textId="119AA790" w:rsidR="00710C02" w:rsidRDefault="00094B43" w:rsidP="00094B43">
      <w:pPr>
        <w:spacing w:after="0"/>
        <w:ind w:firstLine="360"/>
      </w:pP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bertujuan</w:t>
      </w:r>
      <w:proofErr w:type="spellEnd"/>
      <w:r w:rsidRPr="00094B43">
        <w:t xml:space="preserve"> </w:t>
      </w:r>
      <w:proofErr w:type="spellStart"/>
      <w:r w:rsidRPr="00094B43">
        <w:t>membantu</w:t>
      </w:r>
      <w:proofErr w:type="spellEnd"/>
      <w:r w:rsidRPr="00094B43">
        <w:t xml:space="preserve"> </w:t>
      </w:r>
      <w:proofErr w:type="spellStart"/>
      <w:r w:rsidRPr="00094B43">
        <w:t>dalam</w:t>
      </w:r>
      <w:proofErr w:type="spellEnd"/>
      <w:r w:rsidRPr="00094B43">
        <w:t xml:space="preserve">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SAW, </w:t>
      </w:r>
      <w:proofErr w:type="spellStart"/>
      <w:r w:rsidRPr="00094B43">
        <w:t>sehingga</w:t>
      </w:r>
      <w:proofErr w:type="spellEnd"/>
      <w:r w:rsidRPr="00094B43">
        <w:t xml:space="preserve"> </w:t>
      </w:r>
      <w:proofErr w:type="spellStart"/>
      <w:r w:rsidRPr="00094B43">
        <w:t>dapat</w:t>
      </w:r>
      <w:proofErr w:type="spellEnd"/>
      <w:r w:rsidRPr="00094B43">
        <w:t xml:space="preserve"> </w:t>
      </w:r>
      <w:proofErr w:type="spellStart"/>
      <w:r w:rsidRPr="00094B43">
        <w:t>menghasilkan</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yang </w:t>
      </w:r>
      <w:proofErr w:type="spellStart"/>
      <w:r w:rsidRPr="00094B43">
        <w:t>memebantu</w:t>
      </w:r>
      <w:proofErr w:type="spellEnd"/>
      <w:r w:rsidRPr="00094B43">
        <w:t xml:space="preserve"> </w:t>
      </w:r>
      <w:proofErr w:type="spellStart"/>
      <w:r w:rsidRPr="00094B43">
        <w:t>dalam</w:t>
      </w:r>
      <w:proofErr w:type="spellEnd"/>
      <w:r w:rsidRPr="00094B43">
        <w:t xml:space="preserve"> </w:t>
      </w:r>
      <w:proofErr w:type="spellStart"/>
      <w:r w:rsidRPr="00094B43">
        <w:t>pemilihan</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berdasarkan</w:t>
      </w:r>
      <w:proofErr w:type="spellEnd"/>
      <w:r w:rsidRPr="00094B43">
        <w:t xml:space="preserve"> </w:t>
      </w:r>
      <w:proofErr w:type="spellStart"/>
      <w:r w:rsidRPr="00094B43">
        <w:t>kriteria</w:t>
      </w:r>
      <w:proofErr w:type="spellEnd"/>
      <w:r w:rsidRPr="00094B43">
        <w:t xml:space="preserve"> yang </w:t>
      </w:r>
      <w:proofErr w:type="spellStart"/>
      <w:r w:rsidRPr="00094B43">
        <w:t>telah</w:t>
      </w:r>
      <w:proofErr w:type="spellEnd"/>
      <w:r w:rsidRPr="00094B43">
        <w:t xml:space="preserve"> </w:t>
      </w:r>
      <w:proofErr w:type="spellStart"/>
      <w:r w:rsidRPr="00094B43">
        <w:t>ditentukan</w:t>
      </w:r>
      <w:proofErr w:type="spellEnd"/>
      <w:r w:rsidRPr="00094B43">
        <w:t xml:space="preserve"> dan </w:t>
      </w:r>
      <w:proofErr w:type="spellStart"/>
      <w:r w:rsidRPr="00094B43">
        <w:t>dapat</w:t>
      </w:r>
      <w:proofErr w:type="spellEnd"/>
      <w:r w:rsidRPr="00094B43">
        <w:t xml:space="preserve"> </w:t>
      </w:r>
      <w:proofErr w:type="spellStart"/>
      <w:r w:rsidRPr="00094B43">
        <w:t>dapat</w:t>
      </w:r>
      <w:proofErr w:type="spellEnd"/>
      <w:r w:rsidRPr="00094B43">
        <w:t xml:space="preserve"> </w:t>
      </w:r>
      <w:proofErr w:type="spellStart"/>
      <w:r w:rsidRPr="00094B43">
        <w:t>mengahsilkan</w:t>
      </w:r>
      <w:proofErr w:type="spellEnd"/>
      <w:r w:rsidRPr="00094B43">
        <w:t xml:space="preserve"> </w:t>
      </w:r>
      <w:proofErr w:type="spellStart"/>
      <w:r w:rsidRPr="00094B43">
        <w:t>niali</w:t>
      </w:r>
      <w:proofErr w:type="spellEnd"/>
      <w:r w:rsidRPr="00094B43">
        <w:t xml:space="preserve"> </w:t>
      </w:r>
      <w:proofErr w:type="spellStart"/>
      <w:r w:rsidRPr="00094B43">
        <w:t>alternatif</w:t>
      </w:r>
      <w:proofErr w:type="spellEnd"/>
      <w:r w:rsidRPr="00094B43">
        <w:t xml:space="preserve"> </w:t>
      </w:r>
      <w:proofErr w:type="spellStart"/>
      <w:r w:rsidRPr="00094B43">
        <w:t>terbaik</w:t>
      </w:r>
      <w:proofErr w:type="spellEnd"/>
      <w:r w:rsidRPr="00094B43">
        <w:t xml:space="preserve"> dan </w:t>
      </w:r>
      <w:proofErr w:type="spellStart"/>
      <w:r w:rsidRPr="00094B43">
        <w:t>perhitungan</w:t>
      </w:r>
      <w:proofErr w:type="spellEnd"/>
      <w:r w:rsidRPr="00094B43">
        <w:t xml:space="preserve"> </w:t>
      </w:r>
      <w:proofErr w:type="spellStart"/>
      <w:r w:rsidRPr="00094B43">
        <w:t>nilai</w:t>
      </w:r>
      <w:proofErr w:type="spellEnd"/>
      <w:r w:rsidRPr="00094B43">
        <w:t xml:space="preserve"> </w:t>
      </w:r>
      <w:proofErr w:type="spellStart"/>
      <w:r w:rsidRPr="00094B43">
        <w:t>alternatif</w:t>
      </w:r>
      <w:proofErr w:type="spellEnd"/>
      <w:r w:rsidRPr="00094B43">
        <w:t xml:space="preserve"> dan </w:t>
      </w:r>
      <w:proofErr w:type="spellStart"/>
      <w:r w:rsidRPr="00094B43">
        <w:t>bobot</w:t>
      </w:r>
      <w:proofErr w:type="spellEnd"/>
      <w:r w:rsidRPr="00094B43">
        <w:t xml:space="preserve"> </w:t>
      </w:r>
      <w:proofErr w:type="spellStart"/>
      <w:r w:rsidRPr="00094B43">
        <w:t>dengan</w:t>
      </w:r>
      <w:proofErr w:type="spellEnd"/>
      <w:r w:rsidRPr="00094B43">
        <w:t xml:space="preserve"> </w:t>
      </w:r>
      <w:proofErr w:type="spellStart"/>
      <w:r w:rsidRPr="00094B43">
        <w:t>baik</w:t>
      </w:r>
      <w:proofErr w:type="spellEnd"/>
      <w:r w:rsidRPr="00094B43">
        <w:t xml:space="preserve"> </w:t>
      </w:r>
      <w:proofErr w:type="spellStart"/>
      <w:r w:rsidRPr="00094B43">
        <w:t>menggunakan</w:t>
      </w:r>
      <w:proofErr w:type="spellEnd"/>
      <w:r w:rsidRPr="00094B43">
        <w:t xml:space="preserve"> </w:t>
      </w:r>
      <w:proofErr w:type="spellStart"/>
      <w:r w:rsidRPr="00094B43">
        <w:t>metode</w:t>
      </w:r>
      <w:proofErr w:type="spellEnd"/>
      <w:r w:rsidRPr="00094B43">
        <w:t xml:space="preserve"> SAW.</w:t>
      </w:r>
    </w:p>
    <w:p w14:paraId="36864C63" w14:textId="1338AF55" w:rsidR="00094B43" w:rsidRDefault="00094B43" w:rsidP="00094B43">
      <w:pPr>
        <w:pStyle w:val="Heading1"/>
      </w:pPr>
      <w:r>
        <w:rPr>
          <w:noProof/>
        </w:rPr>
        <mc:AlternateContent>
          <mc:Choice Requires="wps">
            <w:drawing>
              <wp:anchor distT="0" distB="0" distL="114300" distR="114300" simplePos="0" relativeHeight="251661312" behindDoc="0" locked="0" layoutInCell="1" allowOverlap="1" wp14:anchorId="00AB13D8" wp14:editId="4F1C8A62">
                <wp:simplePos x="0" y="0"/>
                <wp:positionH relativeFrom="column">
                  <wp:posOffset>658495</wp:posOffset>
                </wp:positionH>
                <wp:positionV relativeFrom="paragraph">
                  <wp:posOffset>3071495</wp:posOffset>
                </wp:positionV>
                <wp:extent cx="4083050" cy="635"/>
                <wp:effectExtent l="0" t="0" r="0" b="0"/>
                <wp:wrapTopAndBottom/>
                <wp:docPr id="1067530836" name="Text Box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39B37107" w14:textId="08557091" w:rsidR="00094B43" w:rsidRPr="00094B43" w:rsidRDefault="00094B43" w:rsidP="00094B43">
                            <w:pPr>
                              <w:pStyle w:val="Caption"/>
                              <w:jc w:val="center"/>
                              <w:rPr>
                                <w:b/>
                                <w:noProof/>
                                <w:color w:val="auto"/>
                                <w:sz w:val="28"/>
                                <w:szCs w:val="20"/>
                              </w:rPr>
                            </w:pPr>
                            <w:r w:rsidRPr="00094B43">
                              <w:rPr>
                                <w:color w:val="auto"/>
                                <w:sz w:val="20"/>
                                <w:szCs w:val="20"/>
                              </w:rPr>
                              <w:t xml:space="preserve">Gambar </w:t>
                            </w:r>
                            <w:r w:rsidRPr="00094B43">
                              <w:rPr>
                                <w:color w:val="auto"/>
                                <w:sz w:val="20"/>
                                <w:szCs w:val="20"/>
                              </w:rPr>
                              <w:fldChar w:fldCharType="begin"/>
                            </w:r>
                            <w:r w:rsidRPr="00094B43">
                              <w:rPr>
                                <w:color w:val="auto"/>
                                <w:sz w:val="20"/>
                                <w:szCs w:val="20"/>
                              </w:rPr>
                              <w:instrText xml:space="preserve"> SEQ Gambar \* ARABIC </w:instrText>
                            </w:r>
                            <w:r w:rsidRPr="00094B43">
                              <w:rPr>
                                <w:color w:val="auto"/>
                                <w:sz w:val="20"/>
                                <w:szCs w:val="20"/>
                              </w:rPr>
                              <w:fldChar w:fldCharType="separate"/>
                            </w:r>
                            <w:r w:rsidRPr="00094B43">
                              <w:rPr>
                                <w:noProof/>
                                <w:color w:val="auto"/>
                                <w:sz w:val="20"/>
                                <w:szCs w:val="20"/>
                              </w:rPr>
                              <w:t>1</w:t>
                            </w:r>
                            <w:r w:rsidRPr="00094B43">
                              <w:rPr>
                                <w:color w:val="auto"/>
                                <w:sz w:val="20"/>
                                <w:szCs w:val="20"/>
                              </w:rPr>
                              <w:fldChar w:fldCharType="end"/>
                            </w:r>
                            <w:r w:rsidRPr="00094B43">
                              <w:rPr>
                                <w:color w:val="auto"/>
                                <w:sz w:val="20"/>
                                <w:szCs w:val="20"/>
                              </w:rPr>
                              <w:t>.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AB13D8" id="_x0000_t202" coordsize="21600,21600" o:spt="202" path="m,l,21600r21600,l21600,xe">
                <v:stroke joinstyle="miter"/>
                <v:path gradientshapeok="t" o:connecttype="rect"/>
              </v:shapetype>
              <v:shape id="Text Box 1" o:spid="_x0000_s1026" type="#_x0000_t202" style="position:absolute;left:0;text-align:left;margin-left:51.85pt;margin-top:241.85pt;width:3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IjFQIAADgEAAAOAAAAZHJzL2Uyb0RvYy54bWysU8Fu2zAMvQ/YPwi6L3batSiCOEWWIsOA&#10;oC2QDj0rshQbkEWNUmJnXz9KtpOu22nYRaZF6lF872l+3zWGHRX6GmzBp5OcM2UllLXdF/z7y/rT&#10;HWc+CFsKA1YV/KQ8v198/DBv3UxdQQWmVMgIxPpZ6wpeheBmWeZlpRrhJ+CUpaQGbESgX9xnJYqW&#10;0BuTXeX5bdYClg5BKu9p96FP8kXC11rJ8KS1V4GZgtPdQloxrbu4Zou5mO1RuKqWwzXEP9yiEbWl&#10;pmeoBxEEO2D9B1RTSwQPOkwkNBloXUuVZqBppvm7abaVcCrNQuR4d6bJ/z9Y+XjcumdkofsCHQkY&#10;CWmdn3najPN0Gpv4pZsyyhOFpzNtqgtM0ubn/O46v6GUpNzt9U3EyC5HHfrwVUHDYlBwJE0SVeK4&#10;8aEvHUtiJw+mLte1MfEnJlYG2VGQfm1VBzWA/1ZlbKy1EE/1gHEnu8wRo9DtumG4HZQnmhmht4N3&#10;cl1To43w4Vkg6U+zkKfDEy3aQFtwGCLOKsCff9uP9SQLZTlryU8F9z8OAhVn5pslwaL5xgDHYDcG&#10;9tCsgEac0mtxMoV0AIMZQ43QvJLVl7ELpYSV1KvgYQxXoXc1PRWplstURBZzImzs1skIPRL60r0K&#10;dIMcgVR8hNFpYvZOlb426eKWh0AUJ8kioT2LA89kzyT68JSi/9/+p6rLg1/8AgAA//8DAFBLAwQU&#10;AAYACAAAACEAyK/2AuAAAAALAQAADwAAAGRycy9kb3ducmV2LnhtbEyPMU/DMBCFdyT+g3VILIg6&#10;0CiN0jhVVcEAS9XQhc2Nr3FKbEe204Z/z5UFtvfunt59V64m07Mz+tA5K+BplgBD2zjV2VbA/uP1&#10;MQcWorRK9s6igG8MsKpub0pZKHexOzzXsWVUYkMhBegYh4Lz0Gg0MszcgJZ2R+eNjGR9y5WXFyo3&#10;PX9Okowb2Vm6oOWAG43NVz0aAdv0c6sfxuPL+zqd+7f9uMlObS3E/d20XgKLOMW/MFzxCR0qYjq4&#10;0arAevLJfEFRAWl+FZRYpBmJw+8kB16V/P8P1Q8AAAD//wMAUEsBAi0AFAAGAAgAAAAhALaDOJL+&#10;AAAA4QEAABMAAAAAAAAAAAAAAAAAAAAAAFtDb250ZW50X1R5cGVzXS54bWxQSwECLQAUAAYACAAA&#10;ACEAOP0h/9YAAACUAQAACwAAAAAAAAAAAAAAAAAvAQAAX3JlbHMvLnJlbHNQSwECLQAUAAYACAAA&#10;ACEA3jRiIxUCAAA4BAAADgAAAAAAAAAAAAAAAAAuAgAAZHJzL2Uyb0RvYy54bWxQSwECLQAUAAYA&#10;CAAAACEAyK/2AuAAAAALAQAADwAAAAAAAAAAAAAAAABvBAAAZHJzL2Rvd25yZXYueG1sUEsFBgAA&#10;AAAEAAQA8wAAAHwFAAAAAA==&#10;" stroked="f">
                <v:textbox style="mso-fit-shape-to-text:t" inset="0,0,0,0">
                  <w:txbxContent>
                    <w:p w14:paraId="39B37107" w14:textId="08557091" w:rsidR="00094B43" w:rsidRPr="00094B43" w:rsidRDefault="00094B43" w:rsidP="00094B43">
                      <w:pPr>
                        <w:pStyle w:val="Caption"/>
                        <w:jc w:val="center"/>
                        <w:rPr>
                          <w:b/>
                          <w:noProof/>
                          <w:color w:val="auto"/>
                          <w:sz w:val="28"/>
                          <w:szCs w:val="20"/>
                        </w:rPr>
                      </w:pPr>
                      <w:r w:rsidRPr="00094B43">
                        <w:rPr>
                          <w:color w:val="auto"/>
                          <w:sz w:val="20"/>
                          <w:szCs w:val="20"/>
                        </w:rPr>
                        <w:t xml:space="preserve">Gambar </w:t>
                      </w:r>
                      <w:r w:rsidRPr="00094B43">
                        <w:rPr>
                          <w:color w:val="auto"/>
                          <w:sz w:val="20"/>
                          <w:szCs w:val="20"/>
                        </w:rPr>
                        <w:fldChar w:fldCharType="begin"/>
                      </w:r>
                      <w:r w:rsidRPr="00094B43">
                        <w:rPr>
                          <w:color w:val="auto"/>
                          <w:sz w:val="20"/>
                          <w:szCs w:val="20"/>
                        </w:rPr>
                        <w:instrText xml:space="preserve"> SEQ Gambar \* ARABIC </w:instrText>
                      </w:r>
                      <w:r w:rsidRPr="00094B43">
                        <w:rPr>
                          <w:color w:val="auto"/>
                          <w:sz w:val="20"/>
                          <w:szCs w:val="20"/>
                        </w:rPr>
                        <w:fldChar w:fldCharType="separate"/>
                      </w:r>
                      <w:r w:rsidRPr="00094B43">
                        <w:rPr>
                          <w:noProof/>
                          <w:color w:val="auto"/>
                          <w:sz w:val="20"/>
                          <w:szCs w:val="20"/>
                        </w:rPr>
                        <w:t>1</w:t>
                      </w:r>
                      <w:r w:rsidRPr="00094B43">
                        <w:rPr>
                          <w:color w:val="auto"/>
                          <w:sz w:val="20"/>
                          <w:szCs w:val="20"/>
                        </w:rPr>
                        <w:fldChar w:fldCharType="end"/>
                      </w:r>
                      <w:r w:rsidRPr="00094B43">
                        <w:rPr>
                          <w:color w:val="auto"/>
                          <w:sz w:val="20"/>
                          <w:szCs w:val="20"/>
                        </w:rPr>
                        <w:t>. Waterfall</w:t>
                      </w:r>
                    </w:p>
                  </w:txbxContent>
                </v:textbox>
                <w10:wrap type="topAndBottom"/>
              </v:shape>
            </w:pict>
          </mc:Fallback>
        </mc:AlternateContent>
      </w:r>
      <w:r>
        <w:rPr>
          <w:noProof/>
        </w:rPr>
        <w:drawing>
          <wp:anchor distT="0" distB="0" distL="114300" distR="114300" simplePos="0" relativeHeight="251659264" behindDoc="0" locked="0" layoutInCell="1" allowOverlap="1" wp14:anchorId="4350C230" wp14:editId="312C279F">
            <wp:simplePos x="0" y="0"/>
            <wp:positionH relativeFrom="margin">
              <wp:align>center</wp:align>
            </wp:positionH>
            <wp:positionV relativeFrom="paragraph">
              <wp:posOffset>588645</wp:posOffset>
            </wp:positionV>
            <wp:extent cx="4083260" cy="2425825"/>
            <wp:effectExtent l="0" t="0" r="0" b="0"/>
            <wp:wrapTopAndBottom/>
            <wp:docPr id="141362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27000" name="Picture 1413627000"/>
                    <pic:cNvPicPr/>
                  </pic:nvPicPr>
                  <pic:blipFill>
                    <a:blip r:embed="rId9">
                      <a:extLst>
                        <a:ext uri="{28A0092B-C50C-407E-A947-70E740481C1C}">
                          <a14:useLocalDpi xmlns:a14="http://schemas.microsoft.com/office/drawing/2010/main" val="0"/>
                        </a:ext>
                      </a:extLst>
                    </a:blip>
                    <a:stretch>
                      <a:fillRect/>
                    </a:stretch>
                  </pic:blipFill>
                  <pic:spPr>
                    <a:xfrm>
                      <a:off x="0" y="0"/>
                      <a:ext cx="4083260" cy="2425825"/>
                    </a:xfrm>
                    <a:prstGeom prst="rect">
                      <a:avLst/>
                    </a:prstGeom>
                  </pic:spPr>
                </pic:pic>
              </a:graphicData>
            </a:graphic>
          </wp:anchor>
        </w:drawing>
      </w:r>
      <w:r>
        <w:t>METODE PENELITIAN</w:t>
      </w:r>
    </w:p>
    <w:p w14:paraId="1E2318F8" w14:textId="26095F85" w:rsidR="00094B43" w:rsidRDefault="00094B43" w:rsidP="00094B43">
      <w:pPr>
        <w:ind w:firstLine="360"/>
      </w:pPr>
      <w:proofErr w:type="spellStart"/>
      <w:r w:rsidRPr="00094B43">
        <w:t>Peneltitan</w:t>
      </w:r>
      <w:proofErr w:type="spellEnd"/>
      <w:r w:rsidRPr="00094B43">
        <w:t xml:space="preserve"> </w:t>
      </w:r>
      <w:proofErr w:type="spellStart"/>
      <w:r w:rsidRPr="00094B43">
        <w:t>ini</w:t>
      </w:r>
      <w:proofErr w:type="spellEnd"/>
      <w:r w:rsidRPr="00094B43">
        <w:t xml:space="preserve"> </w:t>
      </w:r>
      <w:proofErr w:type="spellStart"/>
      <w:r w:rsidRPr="00094B43">
        <w:t>menggunakan</w:t>
      </w:r>
      <w:proofErr w:type="spellEnd"/>
      <w:r w:rsidRPr="00094B43">
        <w:t xml:space="preserve"> </w:t>
      </w:r>
      <w:proofErr w:type="spellStart"/>
      <w:r w:rsidRPr="00094B43">
        <w:t>sebuah</w:t>
      </w:r>
      <w:proofErr w:type="spellEnd"/>
      <w:r w:rsidRPr="00094B43">
        <w:t xml:space="preserve"> </w:t>
      </w:r>
      <w:proofErr w:type="spellStart"/>
      <w:r w:rsidRPr="00094B43">
        <w:t>metode</w:t>
      </w:r>
      <w:proofErr w:type="spellEnd"/>
      <w:r w:rsidRPr="00094B43">
        <w:t xml:space="preserve"> </w:t>
      </w:r>
      <w:proofErr w:type="spellStart"/>
      <w:r w:rsidRPr="00094B43">
        <w:t>peneltitan</w:t>
      </w:r>
      <w:proofErr w:type="spellEnd"/>
      <w:r w:rsidRPr="00094B43">
        <w:t xml:space="preserve"> </w:t>
      </w:r>
      <w:proofErr w:type="spellStart"/>
      <w:r w:rsidRPr="00094B43">
        <w:t>yaitu</w:t>
      </w:r>
      <w:proofErr w:type="spellEnd"/>
      <w:r w:rsidRPr="00094B43">
        <w:t xml:space="preserve"> </w:t>
      </w:r>
      <w:proofErr w:type="spellStart"/>
      <w:r w:rsidRPr="00094B43">
        <w:t>metode</w:t>
      </w:r>
      <w:proofErr w:type="spellEnd"/>
      <w:r w:rsidRPr="00094B43">
        <w:t xml:space="preserve"> waterfall pada </w:t>
      </w:r>
      <w:proofErr w:type="spellStart"/>
      <w:r w:rsidRPr="00094B43">
        <w:t>pembuatan</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sapi</w:t>
      </w:r>
      <w:proofErr w:type="spellEnd"/>
      <w:r w:rsidRPr="00094B43">
        <w:t xml:space="preserve"> </w:t>
      </w:r>
      <w:proofErr w:type="spellStart"/>
      <w:r w:rsidRPr="00094B43">
        <w:t>siap</w:t>
      </w:r>
      <w:proofErr w:type="spellEnd"/>
      <w:r w:rsidRPr="00094B43">
        <w:t xml:space="preserve"> </w:t>
      </w:r>
      <w:proofErr w:type="spellStart"/>
      <w:r w:rsidRPr="00094B43">
        <w:t>jual</w:t>
      </w:r>
      <w:proofErr w:type="spellEnd"/>
      <w:r w:rsidRPr="00094B43">
        <w:t xml:space="preserve"> </w:t>
      </w:r>
      <w:proofErr w:type="spellStart"/>
      <w:r w:rsidRPr="00094B43">
        <w:t>ini</w:t>
      </w:r>
      <w:proofErr w:type="spellEnd"/>
      <w:r w:rsidRPr="00094B43">
        <w:t xml:space="preserve">. Metode Waterfall yang </w:t>
      </w:r>
      <w:proofErr w:type="spellStart"/>
      <w:r w:rsidRPr="00094B43">
        <w:t>diterapkan</w:t>
      </w:r>
      <w:proofErr w:type="spellEnd"/>
      <w:r w:rsidRPr="00094B43">
        <w:t xml:space="preserve"> pada </w:t>
      </w:r>
      <w:proofErr w:type="spellStart"/>
      <w:r w:rsidRPr="00094B43">
        <w:t>pengembangan</w:t>
      </w:r>
      <w:proofErr w:type="spellEnd"/>
      <w:r w:rsidRPr="00094B43">
        <w:t xml:space="preserve"> </w:t>
      </w:r>
      <w:proofErr w:type="spellStart"/>
      <w:r w:rsidRPr="00094B43">
        <w:t>sistem</w:t>
      </w:r>
      <w:proofErr w:type="spellEnd"/>
      <w:r w:rsidRPr="00094B43">
        <w:t xml:space="preserve"> </w:t>
      </w:r>
      <w:proofErr w:type="spellStart"/>
      <w:r w:rsidRPr="00094B43">
        <w:t>perangkat</w:t>
      </w:r>
      <w:proofErr w:type="spellEnd"/>
      <w:r w:rsidRPr="00094B43">
        <w:t xml:space="preserve"> </w:t>
      </w:r>
      <w:proofErr w:type="spellStart"/>
      <w:r w:rsidRPr="00094B43">
        <w:t>lunak</w:t>
      </w:r>
      <w:proofErr w:type="spellEnd"/>
      <w:r w:rsidRPr="00094B43">
        <w:t xml:space="preserve"> </w:t>
      </w:r>
      <w:proofErr w:type="spellStart"/>
      <w:r w:rsidRPr="00094B43">
        <w:t>ini</w:t>
      </w:r>
      <w:proofErr w:type="spellEnd"/>
      <w:r w:rsidRPr="00094B43">
        <w:t xml:space="preserve"> </w:t>
      </w:r>
      <w:proofErr w:type="spellStart"/>
      <w:r w:rsidRPr="00094B43">
        <w:t>digunakan</w:t>
      </w:r>
      <w:proofErr w:type="spellEnd"/>
      <w:r w:rsidRPr="00094B43">
        <w:t xml:space="preserve"> agar </w:t>
      </w:r>
      <w:proofErr w:type="spellStart"/>
      <w:r w:rsidRPr="00094B43">
        <w:t>pembuatan</w:t>
      </w:r>
      <w:proofErr w:type="spellEnd"/>
      <w:r w:rsidRPr="00094B43">
        <w:t xml:space="preserve"> dan </w:t>
      </w:r>
      <w:proofErr w:type="spellStart"/>
      <w:r w:rsidRPr="00094B43">
        <w:t>pengembangan</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kepututsan</w:t>
      </w:r>
      <w:proofErr w:type="spellEnd"/>
      <w:r w:rsidRPr="00094B43">
        <w:t xml:space="preserve"> </w:t>
      </w:r>
      <w:proofErr w:type="spellStart"/>
      <w:r w:rsidRPr="00094B43">
        <w:t>ini</w:t>
      </w:r>
      <w:proofErr w:type="spellEnd"/>
      <w:r w:rsidRPr="00094B43">
        <w:t xml:space="preserve"> </w:t>
      </w:r>
      <w:proofErr w:type="spellStart"/>
      <w:r w:rsidRPr="00094B43">
        <w:t>dilakukan</w:t>
      </w:r>
      <w:proofErr w:type="spellEnd"/>
      <w:r w:rsidRPr="00094B43">
        <w:t xml:space="preserve"> </w:t>
      </w:r>
      <w:proofErr w:type="spellStart"/>
      <w:r w:rsidRPr="00094B43">
        <w:t>secara</w:t>
      </w:r>
      <w:proofErr w:type="spellEnd"/>
      <w:r w:rsidRPr="00094B43">
        <w:t xml:space="preserve"> </w:t>
      </w:r>
      <w:proofErr w:type="spellStart"/>
      <w:r w:rsidRPr="00094B43">
        <w:t>terstruktur</w:t>
      </w:r>
      <w:proofErr w:type="spellEnd"/>
      <w:r w:rsidRPr="00094B43">
        <w:t xml:space="preserve">, </w:t>
      </w:r>
      <w:proofErr w:type="spellStart"/>
      <w:r w:rsidRPr="00094B43">
        <w:t>jelas</w:t>
      </w:r>
      <w:proofErr w:type="spellEnd"/>
      <w:r w:rsidRPr="00094B43">
        <w:t xml:space="preserve"> dan </w:t>
      </w:r>
      <w:proofErr w:type="spellStart"/>
      <w:r w:rsidRPr="00094B43">
        <w:t>berurutan</w:t>
      </w:r>
      <w:proofErr w:type="spellEnd"/>
      <w:r w:rsidRPr="00094B43">
        <w:t xml:space="preserve"> </w:t>
      </w:r>
      <w:proofErr w:type="spellStart"/>
      <w:r w:rsidRPr="00094B43">
        <w:t>sesuai</w:t>
      </w:r>
      <w:proofErr w:type="spellEnd"/>
      <w:r w:rsidRPr="00094B43">
        <w:t xml:space="preserve"> </w:t>
      </w:r>
      <w:proofErr w:type="spellStart"/>
      <w:r w:rsidRPr="00094B43">
        <w:t>urutan</w:t>
      </w:r>
      <w:proofErr w:type="spellEnd"/>
      <w:r w:rsidRPr="00094B43">
        <w:t xml:space="preserve"> </w:t>
      </w:r>
      <w:proofErr w:type="spellStart"/>
      <w:r w:rsidRPr="00094B43">
        <w:t>peenlitian</w:t>
      </w:r>
      <w:proofErr w:type="spellEnd"/>
      <w:r w:rsidRPr="00094B43">
        <w:t xml:space="preserve"> yang </w:t>
      </w:r>
      <w:proofErr w:type="spellStart"/>
      <w:r w:rsidRPr="00094B43">
        <w:t>telah</w:t>
      </w:r>
      <w:proofErr w:type="spellEnd"/>
      <w:r w:rsidRPr="00094B43">
        <w:t xml:space="preserve"> </w:t>
      </w:r>
      <w:proofErr w:type="spellStart"/>
      <w:r w:rsidRPr="00094B43">
        <w:t>ditentukan</w:t>
      </w:r>
      <w:proofErr w:type="spellEnd"/>
      <w:r w:rsidR="00E351F4">
        <w:t xml:space="preserve"> </w:t>
      </w:r>
      <w:r w:rsidR="00E351F4">
        <w:fldChar w:fldCharType="begin" w:fldLock="1"/>
      </w:r>
      <w:r w:rsidR="00E351F4">
        <w:instrText>ADDIN CSL_CITATION {"citationItems":[{"id":"ITEM-1","itemData":{"DOI":"doi.org/10.29407/0z84gp50","author":[{"dropping-particle":"","family":"Ahmadi","given":"Yansyah Nurullah","non-dropping-particle":"","parse-names":false,"suffix":""},{"dropping-particle":"","family":"Irawan","given":"Rony Heri","non-dropping-particle":"","parse-names":false,"suffix":""},{"dropping-particle":"","family":"Niswatin","given":"Kumalasari","non-dropping-particle":"","parse-names":false,"suffix":""}],"container-title":"Seminar Nasional Inovasi Teknologi UN PGRI Kediri","id":"ITEM-1","issued":{"date-parts":[["2024"]]},"page":"1479-1487","title":"Menentukan Titik Lokasi Bangunan Cabang Riveside English Center Dengan Metode Weighted Product Dan Rank Order Centroid","type":"article-journal","volume":"8"},"uris":["http://www.mendeley.com/documents/?uuid=7b28a635-1e6b-40f1-b521-7dc496ec1a86"]}],"mendeley":{"formattedCitation":"[7]","plainTextFormattedCitation":"[7]","previouslyFormattedCitation":"[7]"},"properties":{"noteIndex":0},"schema":"https://github.com/citation-style-language/schema/raw/master/csl-citation.json"}</w:instrText>
      </w:r>
      <w:r w:rsidR="00E351F4">
        <w:fldChar w:fldCharType="separate"/>
      </w:r>
      <w:r w:rsidR="00E351F4" w:rsidRPr="00E351F4">
        <w:rPr>
          <w:noProof/>
        </w:rPr>
        <w:t>[7]</w:t>
      </w:r>
      <w:r w:rsidR="00E351F4">
        <w:fldChar w:fldCharType="end"/>
      </w:r>
      <w:r w:rsidRPr="00094B43">
        <w:t xml:space="preserve">. </w:t>
      </w:r>
      <w:proofErr w:type="spellStart"/>
      <w:r w:rsidRPr="00094B43">
        <w:t>Tahapan</w:t>
      </w:r>
      <w:proofErr w:type="spellEnd"/>
      <w:r w:rsidRPr="00094B43">
        <w:t xml:space="preserve"> </w:t>
      </w:r>
      <w:proofErr w:type="spellStart"/>
      <w:r w:rsidRPr="00094B43">
        <w:t>pengembangan</w:t>
      </w:r>
      <w:proofErr w:type="spellEnd"/>
      <w:r w:rsidRPr="00094B43">
        <w:t xml:space="preserve"> </w:t>
      </w:r>
      <w:proofErr w:type="spellStart"/>
      <w:r w:rsidRPr="00094B43">
        <w:t>sistem</w:t>
      </w:r>
      <w:proofErr w:type="spellEnd"/>
      <w:r w:rsidRPr="00094B43">
        <w:t xml:space="preserve"> yang </w:t>
      </w:r>
      <w:proofErr w:type="spellStart"/>
      <w:r w:rsidRPr="00094B43">
        <w:t>dilakukan</w:t>
      </w:r>
      <w:proofErr w:type="spellEnd"/>
      <w:r w:rsidRPr="00094B43">
        <w:t xml:space="preserve"> </w:t>
      </w:r>
      <w:proofErr w:type="spellStart"/>
      <w:r w:rsidRPr="00094B43">
        <w:t>dalam</w:t>
      </w:r>
      <w:proofErr w:type="spellEnd"/>
      <w:r w:rsidRPr="00094B43">
        <w:t xml:space="preserve"> </w:t>
      </w:r>
      <w:proofErr w:type="spellStart"/>
      <w:r w:rsidRPr="00094B43">
        <w:t>penelitian</w:t>
      </w:r>
      <w:proofErr w:type="spellEnd"/>
      <w:r w:rsidRPr="00094B43">
        <w:t xml:space="preserve"> </w:t>
      </w:r>
      <w:proofErr w:type="spellStart"/>
      <w:r w:rsidRPr="00094B43">
        <w:t>ini</w:t>
      </w:r>
      <w:proofErr w:type="spellEnd"/>
      <w:r w:rsidRPr="00094B43">
        <w:t xml:space="preserve"> </w:t>
      </w:r>
      <w:proofErr w:type="spellStart"/>
      <w:r w:rsidRPr="00094B43">
        <w:t>meliputi</w:t>
      </w:r>
      <w:proofErr w:type="spellEnd"/>
      <w:r w:rsidRPr="00094B43">
        <w:t xml:space="preserve"> </w:t>
      </w:r>
      <w:proofErr w:type="spellStart"/>
      <w:r w:rsidRPr="00094B43">
        <w:t>analisis</w:t>
      </w:r>
      <w:proofErr w:type="spellEnd"/>
      <w:r w:rsidRPr="00094B43">
        <w:t xml:space="preserve"> data, </w:t>
      </w:r>
      <w:proofErr w:type="spellStart"/>
      <w:r w:rsidRPr="00094B43">
        <w:t>pengumpulan</w:t>
      </w:r>
      <w:proofErr w:type="spellEnd"/>
      <w:r w:rsidRPr="00094B43">
        <w:t xml:space="preserve"> data, </w:t>
      </w:r>
      <w:proofErr w:type="spellStart"/>
      <w:r w:rsidRPr="00094B43">
        <w:t>implementasi</w:t>
      </w:r>
      <w:proofErr w:type="spellEnd"/>
      <w:r w:rsidRPr="00094B43">
        <w:t xml:space="preserve"> </w:t>
      </w:r>
      <w:proofErr w:type="spellStart"/>
      <w:r w:rsidRPr="00094B43">
        <w:t>metode</w:t>
      </w:r>
      <w:proofErr w:type="spellEnd"/>
      <w:r w:rsidRPr="00094B43">
        <w:t xml:space="preserve"> ROC </w:t>
      </w:r>
      <w:proofErr w:type="spellStart"/>
      <w:r w:rsidRPr="00094B43">
        <w:t>untuk</w:t>
      </w:r>
      <w:proofErr w:type="spellEnd"/>
      <w:r w:rsidRPr="00094B43">
        <w:t xml:space="preserve"> </w:t>
      </w:r>
      <w:proofErr w:type="spellStart"/>
      <w:r w:rsidRPr="00094B43">
        <w:t>pembobotan</w:t>
      </w:r>
      <w:proofErr w:type="spellEnd"/>
      <w:r w:rsidRPr="00094B43">
        <w:t xml:space="preserve">, </w:t>
      </w:r>
      <w:proofErr w:type="spellStart"/>
      <w:r w:rsidRPr="00094B43">
        <w:t>implementasi</w:t>
      </w:r>
      <w:proofErr w:type="spellEnd"/>
      <w:r w:rsidRPr="00094B43">
        <w:t xml:space="preserve"> </w:t>
      </w:r>
      <w:proofErr w:type="spellStart"/>
      <w:r w:rsidRPr="00094B43">
        <w:t>metode</w:t>
      </w:r>
      <w:proofErr w:type="spellEnd"/>
      <w:r w:rsidRPr="00094B43">
        <w:t xml:space="preserve"> SAW </w:t>
      </w:r>
      <w:proofErr w:type="spellStart"/>
      <w:r w:rsidRPr="00094B43">
        <w:t>untuk</w:t>
      </w:r>
      <w:proofErr w:type="spellEnd"/>
      <w:r w:rsidRPr="00094B43">
        <w:t xml:space="preserve"> </w:t>
      </w:r>
      <w:proofErr w:type="spellStart"/>
      <w:r w:rsidRPr="00094B43">
        <w:t>perhitungan</w:t>
      </w:r>
      <w:proofErr w:type="spellEnd"/>
      <w:r w:rsidRPr="00094B43">
        <w:t xml:space="preserve"> </w:t>
      </w:r>
      <w:proofErr w:type="spellStart"/>
      <w:r w:rsidRPr="00094B43">
        <w:t>perankingan</w:t>
      </w:r>
      <w:proofErr w:type="spellEnd"/>
      <w:r w:rsidRPr="00094B43">
        <w:t xml:space="preserve">, </w:t>
      </w:r>
      <w:proofErr w:type="spellStart"/>
      <w:r w:rsidRPr="00094B43">
        <w:t>serta</w:t>
      </w:r>
      <w:proofErr w:type="spellEnd"/>
      <w:r w:rsidRPr="00094B43">
        <w:t xml:space="preserve"> </w:t>
      </w:r>
      <w:proofErr w:type="spellStart"/>
      <w:r w:rsidRPr="00094B43">
        <w:t>analisis</w:t>
      </w:r>
      <w:proofErr w:type="spellEnd"/>
      <w:r w:rsidRPr="00094B43">
        <w:t xml:space="preserve"> </w:t>
      </w:r>
      <w:proofErr w:type="spellStart"/>
      <w:r w:rsidRPr="00094B43">
        <w:t>hasil</w:t>
      </w:r>
      <w:proofErr w:type="spellEnd"/>
      <w:r w:rsidRPr="00094B43">
        <w:t>.</w:t>
      </w:r>
    </w:p>
    <w:p w14:paraId="711E16E7" w14:textId="0ECA813D" w:rsidR="00094B43" w:rsidRDefault="00094B43" w:rsidP="00094B43">
      <w:pPr>
        <w:pStyle w:val="Heading2"/>
      </w:pPr>
      <w:proofErr w:type="spellStart"/>
      <w:r>
        <w:lastRenderedPageBreak/>
        <w:t>Pengumpulan</w:t>
      </w:r>
      <w:proofErr w:type="spellEnd"/>
      <w:r>
        <w:t xml:space="preserve"> Data</w:t>
      </w:r>
    </w:p>
    <w:p w14:paraId="0E5CF5D4" w14:textId="0200BFB2" w:rsidR="00094B43" w:rsidRDefault="00094B43" w:rsidP="00094B43">
      <w:pPr>
        <w:ind w:left="709" w:firstLine="360"/>
      </w:pPr>
      <w:r w:rsidRPr="00094B43">
        <w:t xml:space="preserve">Data yang </w:t>
      </w:r>
      <w:proofErr w:type="spellStart"/>
      <w:r w:rsidRPr="00094B43">
        <w:t>digunakan</w:t>
      </w:r>
      <w:proofErr w:type="spellEnd"/>
      <w:r w:rsidRPr="00094B43">
        <w:t xml:space="preserve"> dan </w:t>
      </w:r>
      <w:proofErr w:type="spellStart"/>
      <w:r w:rsidRPr="00094B43">
        <w:t>dikumpulkan</w:t>
      </w:r>
      <w:proofErr w:type="spellEnd"/>
      <w:r w:rsidRPr="00094B43">
        <w:t xml:space="preserve"> </w:t>
      </w:r>
      <w:proofErr w:type="spellStart"/>
      <w:r w:rsidRPr="00094B43">
        <w:t>merupakan</w:t>
      </w:r>
      <w:proofErr w:type="spellEnd"/>
      <w:r w:rsidRPr="00094B43">
        <w:t xml:space="preserve"> data </w:t>
      </w:r>
      <w:proofErr w:type="spellStart"/>
      <w:r w:rsidRPr="00094B43">
        <w:t>sapi</w:t>
      </w:r>
      <w:proofErr w:type="spellEnd"/>
      <w:r w:rsidRPr="00094B43">
        <w:t xml:space="preserve"> yang </w:t>
      </w:r>
      <w:proofErr w:type="spellStart"/>
      <w:r w:rsidRPr="00094B43">
        <w:t>berada</w:t>
      </w:r>
      <w:proofErr w:type="spellEnd"/>
      <w:r w:rsidRPr="00094B43">
        <w:t xml:space="preserve"> pada </w:t>
      </w:r>
      <w:proofErr w:type="spellStart"/>
      <w:r w:rsidRPr="00094B43">
        <w:t>peternakan</w:t>
      </w:r>
      <w:proofErr w:type="spellEnd"/>
      <w:r w:rsidRPr="00094B43">
        <w:t xml:space="preserve"> </w:t>
      </w:r>
      <w:proofErr w:type="spellStart"/>
      <w:r w:rsidRPr="00094B43">
        <w:t>Kelompok</w:t>
      </w:r>
      <w:proofErr w:type="spellEnd"/>
      <w:r w:rsidRPr="00094B43">
        <w:t xml:space="preserve"> Tani Makmur </w:t>
      </w:r>
      <w:proofErr w:type="spellStart"/>
      <w:r w:rsidRPr="00094B43">
        <w:t>Nambangan</w:t>
      </w:r>
      <w:proofErr w:type="spellEnd"/>
      <w:r w:rsidRPr="00094B43">
        <w:t xml:space="preserve"> Sejahtera Bersama.  Isi data </w:t>
      </w:r>
      <w:proofErr w:type="spellStart"/>
      <w:r w:rsidRPr="00094B43">
        <w:t>tersebut</w:t>
      </w:r>
      <w:proofErr w:type="spellEnd"/>
      <w:r w:rsidRPr="00094B43">
        <w:t xml:space="preserve"> </w:t>
      </w:r>
      <w:proofErr w:type="spellStart"/>
      <w:r w:rsidRPr="00094B43">
        <w:t>merupakan</w:t>
      </w:r>
      <w:proofErr w:type="spellEnd"/>
      <w:r w:rsidRPr="00094B43">
        <w:t xml:space="preserve"> data </w:t>
      </w:r>
      <w:proofErr w:type="spellStart"/>
      <w:r w:rsidRPr="00094B43">
        <w:t>sapi</w:t>
      </w:r>
      <w:proofErr w:type="spellEnd"/>
      <w:r w:rsidRPr="00094B43">
        <w:t xml:space="preserve"> </w:t>
      </w:r>
      <w:proofErr w:type="spellStart"/>
      <w:r w:rsidRPr="00094B43">
        <w:t>berupa</w:t>
      </w:r>
      <w:proofErr w:type="spellEnd"/>
      <w:r w:rsidRPr="00094B43">
        <w:t xml:space="preserve"> data </w:t>
      </w:r>
      <w:proofErr w:type="spellStart"/>
      <w:r w:rsidRPr="00094B43">
        <w:t>berat</w:t>
      </w:r>
      <w:proofErr w:type="spellEnd"/>
      <w:r w:rsidRPr="00094B43">
        <w:t xml:space="preserve"> badan </w:t>
      </w:r>
      <w:proofErr w:type="spellStart"/>
      <w:r w:rsidRPr="00094B43">
        <w:t>sapi</w:t>
      </w:r>
      <w:proofErr w:type="spellEnd"/>
      <w:r w:rsidRPr="00094B43">
        <w:t xml:space="preserve">, </w:t>
      </w:r>
      <w:proofErr w:type="spellStart"/>
      <w:r w:rsidRPr="00094B43">
        <w:t>umur</w:t>
      </w:r>
      <w:proofErr w:type="spellEnd"/>
      <w:r w:rsidRPr="00094B43">
        <w:t xml:space="preserve"> </w:t>
      </w:r>
      <w:proofErr w:type="spellStart"/>
      <w:r w:rsidRPr="00094B43">
        <w:t>sapi</w:t>
      </w:r>
      <w:proofErr w:type="spellEnd"/>
      <w:r w:rsidRPr="00094B43">
        <w:t xml:space="preserve">, </w:t>
      </w:r>
      <w:proofErr w:type="spellStart"/>
      <w:r w:rsidRPr="00094B43">
        <w:t>poel</w:t>
      </w:r>
      <w:proofErr w:type="spellEnd"/>
      <w:r w:rsidRPr="00094B43">
        <w:t xml:space="preserve"> </w:t>
      </w:r>
      <w:proofErr w:type="spellStart"/>
      <w:r w:rsidRPr="00094B43">
        <w:t>gigi</w:t>
      </w:r>
      <w:proofErr w:type="spellEnd"/>
      <w:r w:rsidRPr="00094B43">
        <w:t xml:space="preserve"> dan </w:t>
      </w:r>
      <w:proofErr w:type="spellStart"/>
      <w:r w:rsidRPr="00094B43">
        <w:t>kesehatan</w:t>
      </w:r>
      <w:proofErr w:type="spellEnd"/>
      <w:r w:rsidRPr="00094B43">
        <w:t xml:space="preserve"> </w:t>
      </w:r>
      <w:proofErr w:type="spellStart"/>
      <w:r w:rsidRPr="00094B43">
        <w:t>sapi</w:t>
      </w:r>
      <w:proofErr w:type="spellEnd"/>
      <w:r w:rsidRPr="00094B43">
        <w:t xml:space="preserve">. Data </w:t>
      </w:r>
      <w:proofErr w:type="spellStart"/>
      <w:r w:rsidRPr="00094B43">
        <w:t>tersebut</w:t>
      </w:r>
      <w:proofErr w:type="spellEnd"/>
      <w:r w:rsidRPr="00094B43">
        <w:t xml:space="preserve"> </w:t>
      </w:r>
      <w:proofErr w:type="spellStart"/>
      <w:r w:rsidRPr="00094B43">
        <w:t>diambil</w:t>
      </w:r>
      <w:proofErr w:type="spellEnd"/>
      <w:r w:rsidRPr="00094B43">
        <w:t xml:space="preserve"> dan </w:t>
      </w:r>
      <w:proofErr w:type="spellStart"/>
      <w:r w:rsidRPr="00094B43">
        <w:t>dijadikan</w:t>
      </w:r>
      <w:proofErr w:type="spellEnd"/>
      <w:r w:rsidRPr="00094B43">
        <w:t xml:space="preserve"> </w:t>
      </w:r>
      <w:proofErr w:type="spellStart"/>
      <w:r w:rsidRPr="00094B43">
        <w:t>sebuah</w:t>
      </w:r>
      <w:proofErr w:type="spellEnd"/>
      <w:r w:rsidRPr="00094B43">
        <w:t xml:space="preserve"> data </w:t>
      </w:r>
      <w:proofErr w:type="spellStart"/>
      <w:r w:rsidRPr="00094B43">
        <w:t>kriteria</w:t>
      </w:r>
      <w:proofErr w:type="spellEnd"/>
      <w:r w:rsidRPr="00094B43">
        <w:t xml:space="preserve">. Data </w:t>
      </w:r>
      <w:proofErr w:type="spellStart"/>
      <w:r w:rsidRPr="00094B43">
        <w:t>diperoleh</w:t>
      </w:r>
      <w:proofErr w:type="spellEnd"/>
      <w:r w:rsidRPr="00094B43">
        <w:t xml:space="preserve"> </w:t>
      </w:r>
      <w:proofErr w:type="spellStart"/>
      <w:r w:rsidRPr="00094B43">
        <w:t>dengan</w:t>
      </w:r>
      <w:proofErr w:type="spellEnd"/>
      <w:r w:rsidRPr="00094B43">
        <w:t xml:space="preserve"> </w:t>
      </w:r>
      <w:proofErr w:type="spellStart"/>
      <w:r w:rsidRPr="00094B43">
        <w:t>melakukan</w:t>
      </w:r>
      <w:proofErr w:type="spellEnd"/>
      <w:r w:rsidRPr="00094B43">
        <w:t xml:space="preserve"> </w:t>
      </w:r>
      <w:proofErr w:type="spellStart"/>
      <w:r w:rsidRPr="00094B43">
        <w:t>Observarsi</w:t>
      </w:r>
      <w:proofErr w:type="spellEnd"/>
      <w:r w:rsidRPr="00094B43">
        <w:t xml:space="preserve"> pada </w:t>
      </w:r>
      <w:proofErr w:type="spellStart"/>
      <w:r w:rsidRPr="00094B43">
        <w:t>peternakan</w:t>
      </w:r>
      <w:proofErr w:type="spellEnd"/>
      <w:r w:rsidRPr="00094B43">
        <w:t xml:space="preserve"> </w:t>
      </w:r>
      <w:proofErr w:type="spellStart"/>
      <w:r w:rsidRPr="00094B43">
        <w:t>tersebut</w:t>
      </w:r>
      <w:proofErr w:type="spellEnd"/>
      <w:r w:rsidRPr="00094B43">
        <w:t xml:space="preserve"> agar </w:t>
      </w:r>
      <w:proofErr w:type="spellStart"/>
      <w:r w:rsidRPr="00094B43">
        <w:t>mendapatkan</w:t>
      </w:r>
      <w:proofErr w:type="spellEnd"/>
      <w:r w:rsidRPr="00094B43">
        <w:t xml:space="preserve"> data yang </w:t>
      </w:r>
      <w:proofErr w:type="spellStart"/>
      <w:r w:rsidRPr="00094B43">
        <w:t>sesuai</w:t>
      </w:r>
      <w:proofErr w:type="spellEnd"/>
      <w:r w:rsidRPr="00094B43">
        <w:t xml:space="preserve">, </w:t>
      </w:r>
      <w:proofErr w:type="spellStart"/>
      <w:r w:rsidRPr="00094B43">
        <w:t>lengkap</w:t>
      </w:r>
      <w:proofErr w:type="spellEnd"/>
      <w:r w:rsidRPr="00094B43">
        <w:t xml:space="preserve"> dan </w:t>
      </w:r>
      <w:proofErr w:type="spellStart"/>
      <w:r w:rsidRPr="00094B43">
        <w:t>riil</w:t>
      </w:r>
      <w:proofErr w:type="spellEnd"/>
      <w:r w:rsidRPr="00094B43">
        <w:t>.</w:t>
      </w:r>
    </w:p>
    <w:p w14:paraId="066F4B01" w14:textId="342423C4" w:rsidR="00094B43" w:rsidRDefault="00094B43" w:rsidP="00094B43">
      <w:pPr>
        <w:pStyle w:val="Heading2"/>
      </w:pPr>
      <w:proofErr w:type="spellStart"/>
      <w:r>
        <w:t>Sistem</w:t>
      </w:r>
      <w:proofErr w:type="spellEnd"/>
      <w:r>
        <w:t xml:space="preserve"> </w:t>
      </w:r>
      <w:proofErr w:type="spellStart"/>
      <w:r>
        <w:t>Pendukung</w:t>
      </w:r>
      <w:proofErr w:type="spellEnd"/>
      <w:r>
        <w:t xml:space="preserve"> Keputusan</w:t>
      </w:r>
    </w:p>
    <w:p w14:paraId="79DDBE7C" w14:textId="4A230062" w:rsidR="00094B43" w:rsidRDefault="00094B43" w:rsidP="00094B43">
      <w:pPr>
        <w:ind w:left="709" w:firstLine="360"/>
      </w:pPr>
      <w:proofErr w:type="spellStart"/>
      <w:r w:rsidRPr="00094B43">
        <w:t>Sistem</w:t>
      </w:r>
      <w:proofErr w:type="spellEnd"/>
      <w:r w:rsidRPr="00094B43">
        <w:t xml:space="preserve"> </w:t>
      </w:r>
      <w:proofErr w:type="spellStart"/>
      <w:r w:rsidRPr="00094B43">
        <w:t>pendukung</w:t>
      </w:r>
      <w:proofErr w:type="spellEnd"/>
      <w:r w:rsidRPr="00094B43">
        <w:t xml:space="preserve"> Keputusan </w:t>
      </w:r>
      <w:proofErr w:type="spellStart"/>
      <w:r w:rsidRPr="00094B43">
        <w:t>merupakan</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informasi</w:t>
      </w:r>
      <w:proofErr w:type="spellEnd"/>
      <w:r w:rsidRPr="00094B43">
        <w:t xml:space="preserve"> yang </w:t>
      </w:r>
      <w:proofErr w:type="spellStart"/>
      <w:r w:rsidRPr="00094B43">
        <w:t>digunakan</w:t>
      </w:r>
      <w:proofErr w:type="spellEnd"/>
      <w:r w:rsidRPr="00094B43">
        <w:t xml:space="preserve"> </w:t>
      </w:r>
      <w:proofErr w:type="spellStart"/>
      <w:r w:rsidRPr="00094B43">
        <w:t>untuk</w:t>
      </w:r>
      <w:proofErr w:type="spellEnd"/>
      <w:r w:rsidRPr="00094B43">
        <w:t xml:space="preserve"> </w:t>
      </w:r>
      <w:proofErr w:type="spellStart"/>
      <w:r w:rsidRPr="00094B43">
        <w:t>membantu</w:t>
      </w:r>
      <w:proofErr w:type="spellEnd"/>
      <w:r w:rsidRPr="00094B43">
        <w:t xml:space="preserve"> </w:t>
      </w:r>
      <w:proofErr w:type="spellStart"/>
      <w:r w:rsidRPr="00094B43">
        <w:t>atau</w:t>
      </w:r>
      <w:proofErr w:type="spellEnd"/>
      <w:r w:rsidRPr="00094B43">
        <w:t xml:space="preserve"> </w:t>
      </w:r>
      <w:proofErr w:type="spellStart"/>
      <w:r w:rsidRPr="00094B43">
        <w:t>sebagai</w:t>
      </w:r>
      <w:proofErr w:type="spellEnd"/>
      <w:r w:rsidRPr="00094B43">
        <w:t xml:space="preserve"> </w:t>
      </w:r>
      <w:proofErr w:type="spellStart"/>
      <w:r w:rsidRPr="00094B43">
        <w:t>alat</w:t>
      </w:r>
      <w:proofErr w:type="spellEnd"/>
      <w:r w:rsidRPr="00094B43">
        <w:t xml:space="preserve"> </w:t>
      </w:r>
      <w:proofErr w:type="spellStart"/>
      <w:r w:rsidRPr="00094B43">
        <w:t>bantu</w:t>
      </w:r>
      <w:proofErr w:type="spellEnd"/>
      <w:r w:rsidRPr="00094B43">
        <w:t xml:space="preserve"> </w:t>
      </w:r>
      <w:proofErr w:type="spellStart"/>
      <w:r w:rsidRPr="00094B43">
        <w:t>dlaam</w:t>
      </w:r>
      <w:proofErr w:type="spellEnd"/>
      <w:r w:rsidRPr="00094B43">
        <w:t xml:space="preserve"> </w:t>
      </w:r>
      <w:proofErr w:type="spellStart"/>
      <w:r w:rsidRPr="00094B43">
        <w:t>hal</w:t>
      </w:r>
      <w:proofErr w:type="spellEnd"/>
      <w:r w:rsidRPr="00094B43">
        <w:t xml:space="preserve"> </w:t>
      </w:r>
      <w:proofErr w:type="spellStart"/>
      <w:r w:rsidRPr="00094B43">
        <w:t>manajemen</w:t>
      </w:r>
      <w:proofErr w:type="spellEnd"/>
      <w:r w:rsidRPr="00094B43">
        <w:t xml:space="preserve"> </w:t>
      </w:r>
      <w:proofErr w:type="spellStart"/>
      <w:r w:rsidRPr="00094B43">
        <w:t>pengambilan</w:t>
      </w:r>
      <w:proofErr w:type="spellEnd"/>
      <w:r w:rsidRPr="00094B43">
        <w:t xml:space="preserve"> Keputusan </w:t>
      </w:r>
      <w:proofErr w:type="spellStart"/>
      <w:r w:rsidRPr="00094B43">
        <w:t>atau</w:t>
      </w:r>
      <w:proofErr w:type="spellEnd"/>
      <w:r w:rsidRPr="00094B43">
        <w:t xml:space="preserve"> </w:t>
      </w:r>
      <w:r w:rsidRPr="00E351F4">
        <w:rPr>
          <w:i/>
          <w:iCs/>
        </w:rPr>
        <w:t>Decision Support System</w:t>
      </w:r>
      <w:r w:rsidRPr="00094B43">
        <w:t xml:space="preserve"> </w:t>
      </w:r>
      <w:r w:rsidR="00E351F4">
        <w:fldChar w:fldCharType="begin" w:fldLock="1"/>
      </w:r>
      <w:r w:rsidR="00E351F4">
        <w:instrText>ADDIN CSL_CITATION {"citationItems":[{"id":"ITEM-1","itemData":{"DOI":"10.29407/inotek.v8i2.4975","author":[{"dropping-particle":"","family":"Muhaimin","given":"Mohammad Aqil","non-dropping-particle":"","parse-names":false,"suffix":""},{"dropping-particle":"","family":"Niswatin","given":"Ratih Kumalasari","non-dropping-particle":"","parse-names":false,"suffix":""},{"dropping-particle":"","family":"Wulanningrum","given":"Resty","non-dropping-particle":"","parse-names":false,"suffix":""},{"dropping-particle":"","family":"Muttaqien","given":"Hidayatul","non-dropping-particle":"","parse-names":false,"suffix":""}],"container-title":"Seminar Nasional Inovasi Teknologi UN PGRI Kediri","id":"ITEM-1","issued":{"date-parts":[["2024"]]},"page":"739-748","title":"Penerapan Metode Rank Order Centroid ( ROC ) dan Simple Additive Weighting ( SAW ) Dalam Sebuah Sistem Pendukung Keputusan Pemilihan Cafe Terbaik","type":"article-journal","volume":"8"},"uris":["http://www.mendeley.com/documents/?uuid=99071223-ec64-4d86-8dc1-11472717d749"]}],"mendeley":{"formattedCitation":"[8]","plainTextFormattedCitation":"[8]","previouslyFormattedCitation":"[8]"},"properties":{"noteIndex":0},"schema":"https://github.com/citation-style-language/schema/raw/master/csl-citation.json"}</w:instrText>
      </w:r>
      <w:r w:rsidR="00E351F4">
        <w:fldChar w:fldCharType="separate"/>
      </w:r>
      <w:r w:rsidR="00E351F4" w:rsidRPr="00E351F4">
        <w:rPr>
          <w:noProof/>
        </w:rPr>
        <w:t>[8]</w:t>
      </w:r>
      <w:r w:rsidR="00E351F4">
        <w:fldChar w:fldCharType="end"/>
      </w:r>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dibuat</w:t>
      </w:r>
      <w:proofErr w:type="spellEnd"/>
      <w:r w:rsidRPr="00094B43">
        <w:t xml:space="preserve"> </w:t>
      </w:r>
      <w:proofErr w:type="spellStart"/>
      <w:r w:rsidRPr="00094B43">
        <w:t>untuk</w:t>
      </w:r>
      <w:proofErr w:type="spellEnd"/>
      <w:r w:rsidRPr="00094B43">
        <w:t xml:space="preserve"> </w:t>
      </w:r>
      <w:proofErr w:type="spellStart"/>
      <w:r w:rsidRPr="00094B43">
        <w:t>membantu</w:t>
      </w:r>
      <w:proofErr w:type="spellEnd"/>
      <w:r w:rsidRPr="00094B43">
        <w:t xml:space="preserve"> dan </w:t>
      </w:r>
      <w:proofErr w:type="spellStart"/>
      <w:r w:rsidRPr="00094B43">
        <w:t>menghasilkan</w:t>
      </w:r>
      <w:proofErr w:type="spellEnd"/>
      <w:r w:rsidRPr="00094B43">
        <w:t xml:space="preserve"> </w:t>
      </w:r>
      <w:proofErr w:type="spellStart"/>
      <w:r w:rsidRPr="00094B43">
        <w:t>beragam</w:t>
      </w:r>
      <w:proofErr w:type="spellEnd"/>
      <w:r w:rsidRPr="00094B43">
        <w:t xml:space="preserve"> </w:t>
      </w:r>
      <w:proofErr w:type="spellStart"/>
      <w:r w:rsidRPr="00094B43">
        <w:t>alternatif</w:t>
      </w:r>
      <w:proofErr w:type="spellEnd"/>
      <w:r w:rsidRPr="00094B43">
        <w:t xml:space="preserve"> yang </w:t>
      </w:r>
      <w:proofErr w:type="spellStart"/>
      <w:r w:rsidRPr="00094B43">
        <w:t>diberikan</w:t>
      </w:r>
      <w:proofErr w:type="spellEnd"/>
      <w:r w:rsidRPr="00094B43">
        <w:t xml:space="preserve"> </w:t>
      </w:r>
      <w:proofErr w:type="spellStart"/>
      <w:r w:rsidRPr="00094B43">
        <w:t>kepada</w:t>
      </w:r>
      <w:proofErr w:type="spellEnd"/>
      <w:r w:rsidRPr="00094B43">
        <w:t xml:space="preserve"> para </w:t>
      </w:r>
      <w:proofErr w:type="spellStart"/>
      <w:r w:rsidRPr="00094B43">
        <w:t>pengambil</w:t>
      </w:r>
      <w:proofErr w:type="spellEnd"/>
      <w:r w:rsidRPr="00094B43">
        <w:t xml:space="preserve"> </w:t>
      </w:r>
      <w:proofErr w:type="spellStart"/>
      <w:r w:rsidRPr="00094B43">
        <w:t>keputusan</w:t>
      </w:r>
      <w:proofErr w:type="spellEnd"/>
      <w:r w:rsidRPr="00094B43">
        <w:t xml:space="preserve"> </w:t>
      </w:r>
      <w:proofErr w:type="spellStart"/>
      <w:r w:rsidRPr="00094B43">
        <w:t>dalam</w:t>
      </w:r>
      <w:proofErr w:type="spellEnd"/>
      <w:r w:rsidRPr="00094B43">
        <w:t xml:space="preserve"> </w:t>
      </w:r>
      <w:proofErr w:type="spellStart"/>
      <w:r w:rsidRPr="00094B43">
        <w:t>melakukan</w:t>
      </w:r>
      <w:proofErr w:type="spellEnd"/>
      <w:r w:rsidRPr="00094B43">
        <w:t xml:space="preserve"> </w:t>
      </w:r>
      <w:proofErr w:type="spellStart"/>
      <w:r w:rsidRPr="00094B43">
        <w:t>tugasnya</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memiliki</w:t>
      </w:r>
      <w:proofErr w:type="spellEnd"/>
      <w:r w:rsidRPr="00094B43">
        <w:t xml:space="preserve"> </w:t>
      </w:r>
      <w:proofErr w:type="spellStart"/>
      <w:r w:rsidRPr="00094B43">
        <w:t>kemeapuan</w:t>
      </w:r>
      <w:proofErr w:type="spellEnd"/>
      <w:r w:rsidRPr="00094B43">
        <w:t xml:space="preserve"> </w:t>
      </w:r>
      <w:proofErr w:type="spellStart"/>
      <w:r w:rsidRPr="00094B43">
        <w:t>dalam</w:t>
      </w:r>
      <w:proofErr w:type="spellEnd"/>
      <w:r w:rsidRPr="00094B43">
        <w:t xml:space="preserve"> </w:t>
      </w:r>
      <w:proofErr w:type="spellStart"/>
      <w:r w:rsidRPr="00094B43">
        <w:t>memcahkan</w:t>
      </w:r>
      <w:proofErr w:type="spellEnd"/>
      <w:r w:rsidRPr="00094B43">
        <w:t xml:space="preserve"> yang </w:t>
      </w:r>
      <w:proofErr w:type="spellStart"/>
      <w:r w:rsidRPr="00094B43">
        <w:t>beragam</w:t>
      </w:r>
      <w:proofErr w:type="spellEnd"/>
      <w:r w:rsidRPr="00094B43">
        <w:t xml:space="preserve"> dan </w:t>
      </w:r>
      <w:proofErr w:type="spellStart"/>
      <w:r w:rsidRPr="00094B43">
        <w:t>kompleks</w:t>
      </w:r>
      <w:proofErr w:type="spellEnd"/>
      <w:r w:rsidRPr="00094B43">
        <w:t xml:space="preserve"> dan </w:t>
      </w:r>
      <w:proofErr w:type="spellStart"/>
      <w:r w:rsidRPr="00094B43">
        <w:t>menghasilkan</w:t>
      </w:r>
      <w:proofErr w:type="spellEnd"/>
      <w:r w:rsidRPr="00094B43">
        <w:t xml:space="preserve"> </w:t>
      </w:r>
      <w:proofErr w:type="spellStart"/>
      <w:r w:rsidRPr="00094B43">
        <w:t>suatu</w:t>
      </w:r>
      <w:proofErr w:type="spellEnd"/>
      <w:r w:rsidRPr="00094B43">
        <w:t xml:space="preserve"> </w:t>
      </w:r>
      <w:proofErr w:type="spellStart"/>
      <w:r w:rsidRPr="00094B43">
        <w:t>solusi</w:t>
      </w:r>
      <w:proofErr w:type="spellEnd"/>
      <w:r w:rsidRPr="00094B43">
        <w:t xml:space="preserve"> </w:t>
      </w:r>
      <w:proofErr w:type="spellStart"/>
      <w:r w:rsidRPr="00094B43">
        <w:t>dari</w:t>
      </w:r>
      <w:proofErr w:type="spellEnd"/>
      <w:r w:rsidRPr="00094B43">
        <w:t xml:space="preserve"> </w:t>
      </w:r>
      <w:proofErr w:type="spellStart"/>
      <w:r w:rsidRPr="00094B43">
        <w:t>masalah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proofErr w:type="spellStart"/>
      <w:r w:rsidRPr="00094B43">
        <w:t>digunakan</w:t>
      </w:r>
      <w:proofErr w:type="spellEnd"/>
      <w:r w:rsidRPr="00094B43">
        <w:t xml:space="preserve"> </w:t>
      </w:r>
      <w:proofErr w:type="spellStart"/>
      <w:r w:rsidRPr="00094B43">
        <w:t>berdasarkan</w:t>
      </w:r>
      <w:proofErr w:type="spellEnd"/>
      <w:r w:rsidRPr="00094B43">
        <w:t xml:space="preserve"> </w:t>
      </w:r>
      <w:proofErr w:type="spellStart"/>
      <w:r w:rsidRPr="00094B43">
        <w:t>seberapa</w:t>
      </w:r>
      <w:proofErr w:type="spellEnd"/>
      <w:r w:rsidRPr="00094B43">
        <w:t xml:space="preserve"> </w:t>
      </w:r>
      <w:proofErr w:type="spellStart"/>
      <w:r w:rsidRPr="00094B43">
        <w:t>penting</w:t>
      </w:r>
      <w:proofErr w:type="spellEnd"/>
      <w:r w:rsidRPr="00094B43">
        <w:t xml:space="preserve"> </w:t>
      </w:r>
      <w:proofErr w:type="spellStart"/>
      <w:r w:rsidRPr="00094B43">
        <w:t>tingkatan</w:t>
      </w:r>
      <w:proofErr w:type="spellEnd"/>
      <w:r w:rsidRPr="00094B43">
        <w:t xml:space="preserve"> </w:t>
      </w:r>
      <w:proofErr w:type="spellStart"/>
      <w:r w:rsidRPr="00094B43">
        <w:t>suatu</w:t>
      </w:r>
      <w:proofErr w:type="spellEnd"/>
      <w:r w:rsidRPr="00094B43">
        <w:t xml:space="preserve"> </w:t>
      </w:r>
      <w:proofErr w:type="spellStart"/>
      <w:r w:rsidRPr="00094B43">
        <w:t>kriteria</w:t>
      </w:r>
      <w:proofErr w:type="spellEnd"/>
      <w:r w:rsidRPr="00094B43">
        <w:t xml:space="preserve"> yang </w:t>
      </w:r>
      <w:proofErr w:type="spellStart"/>
      <w:r w:rsidRPr="00094B43">
        <w:t>dimasukkan</w:t>
      </w:r>
      <w:proofErr w:type="spellEnd"/>
      <w:r w:rsidRPr="00094B43">
        <w:t xml:space="preserve"> </w:t>
      </w:r>
      <w:proofErr w:type="spellStart"/>
      <w:r w:rsidRPr="00094B43">
        <w:t>kedalam</w:t>
      </w:r>
      <w:proofErr w:type="spellEnd"/>
      <w:r w:rsidRPr="00094B43">
        <w:t xml:space="preserve"> </w:t>
      </w:r>
      <w:proofErr w:type="spellStart"/>
      <w:r w:rsidRPr="00094B43">
        <w:t>sebuah</w:t>
      </w:r>
      <w:proofErr w:type="spellEnd"/>
      <w:r w:rsidRPr="00094B43">
        <w:t xml:space="preserve"> </w:t>
      </w:r>
      <w:proofErr w:type="spellStart"/>
      <w:r w:rsidRPr="00094B43">
        <w:t>sistem</w:t>
      </w:r>
      <w:proofErr w:type="spellEnd"/>
      <w:r w:rsidRPr="00094B43">
        <w:t xml:space="preserve"> </w:t>
      </w:r>
      <w:proofErr w:type="spellStart"/>
      <w:r w:rsidRPr="00094B43">
        <w:t>pendukung</w:t>
      </w:r>
      <w:proofErr w:type="spellEnd"/>
      <w:r w:rsidRPr="00094B43">
        <w:t xml:space="preserve"> </w:t>
      </w:r>
      <w:proofErr w:type="spellStart"/>
      <w:r w:rsidRPr="00094B43">
        <w:t>keputusan</w:t>
      </w:r>
      <w:proofErr w:type="spellEnd"/>
      <w:r w:rsidRPr="00094B43">
        <w:t xml:space="preserve"> </w:t>
      </w:r>
      <w:r w:rsidR="00E351F4">
        <w:fldChar w:fldCharType="begin" w:fldLock="1"/>
      </w:r>
      <w:r w:rsidR="005E7BCA">
        <w:instrText>ADDIN CSL_CITATION {"citationItems":[{"id":"ITEM-1","itemData":{"DOI":"10.61944/bids.v1i1.5","abstract":"An honorary employee is someone who works for a company that is eligible to be employed as a daily employee for a predetermined period of time and also with a definite salary from the company he works for. The problem experienced in this study is about the process of selecting honorary employees. The selection of honorary employees so far has only looked at education, even though in the process of selecting honorary employees several criteria must be used. The criteria in this study are Education, Age, Height, Distance from Home, Work Experience, Character and Test Values. From the problems encountered, it is very appropriate if the Medan Sinembah Village party implements a Decision Support System. The method used in this study is ROC and MOORA, this method was chosen because it is able to provide the best decision based on predetermined criteria where the best alternative is alternative A18 on behalf of \"Andry\" with a value of Yi = 0.328","author":[{"dropping-particle":"","family":"Munthe","given":"Ketrin","non-dropping-particle":"","parse-names":false,"suffix":""},{"dropping-particle":"","family":"Syahputra","given":"T Razeki Aditya","non-dropping-particle":"","parse-names":false,"suffix":""},{"dropping-particle":"","family":"Pasuli","given":"Azi Alfisya","non-dropping-particle":"","parse-names":false,"suffix":""},{"dropping-particle":"","family":"Hasibuan","given":"Muhammad Andika","non-dropping-particle":"","parse-names":false,"suffix":""}],"container-title":"Bulletin of Informatics and Data Science","id":"ITEM-1","issue":"1","issued":{"date-parts":[["2022"]]},"page":"20","title":"Sistem Pendukung Keputusan Pemilihan Pegawai Honorer Kelurahan Medan Sinembah Menerapkan Metode ROC dan MOORA","type":"article-journal","volume":"1"},"uris":["http://www.mendeley.com/documents/?uuid=e45be4ba-9b96-4381-8a02-b03d9b9ee32b"]}],"mendeley":{"formattedCitation":"[9]","plainTextFormattedCitation":"[9]","previouslyFormattedCitation":"[9]"},"properties":{"noteIndex":0},"schema":"https://github.com/citation-style-language/schema/raw/master/csl-citation.json"}</w:instrText>
      </w:r>
      <w:r w:rsidR="00E351F4">
        <w:fldChar w:fldCharType="separate"/>
      </w:r>
      <w:r w:rsidR="00E351F4" w:rsidRPr="00E351F4">
        <w:rPr>
          <w:noProof/>
        </w:rPr>
        <w:t>[9]</w:t>
      </w:r>
      <w:r w:rsidR="00E351F4">
        <w:fldChar w:fldCharType="end"/>
      </w:r>
      <w:r w:rsidR="00E351F4">
        <w:t>.</w:t>
      </w:r>
    </w:p>
    <w:p w14:paraId="4FE7FBF1" w14:textId="7A1ABE24" w:rsidR="00DE6C2F" w:rsidRDefault="00DE6C2F" w:rsidP="00DE6C2F">
      <w:pPr>
        <w:pStyle w:val="Heading2"/>
      </w:pPr>
      <w:proofErr w:type="spellStart"/>
      <w:r>
        <w:t>Sapi</w:t>
      </w:r>
      <w:proofErr w:type="spellEnd"/>
    </w:p>
    <w:p w14:paraId="09DE885B" w14:textId="12367E47" w:rsidR="00DE6C2F" w:rsidRDefault="00DE6C2F" w:rsidP="00DE6C2F">
      <w:pPr>
        <w:ind w:left="709" w:firstLine="360"/>
      </w:pPr>
      <w:proofErr w:type="spellStart"/>
      <w:r w:rsidRPr="00DE6C2F">
        <w:t>Sapi</w:t>
      </w:r>
      <w:proofErr w:type="spellEnd"/>
      <w:r w:rsidRPr="00DE6C2F">
        <w:t xml:space="preserve"> </w:t>
      </w:r>
      <w:proofErr w:type="spellStart"/>
      <w:r w:rsidRPr="00DE6C2F">
        <w:t>merupakan</w:t>
      </w:r>
      <w:proofErr w:type="spellEnd"/>
      <w:r w:rsidRPr="00DE6C2F">
        <w:t xml:space="preserve"> </w:t>
      </w:r>
      <w:proofErr w:type="spellStart"/>
      <w:r w:rsidRPr="00DE6C2F">
        <w:t>hewan</w:t>
      </w:r>
      <w:proofErr w:type="spellEnd"/>
      <w:r w:rsidRPr="00DE6C2F">
        <w:t xml:space="preserve"> </w:t>
      </w:r>
      <w:proofErr w:type="spellStart"/>
      <w:r w:rsidRPr="00DE6C2F">
        <w:t>ternak</w:t>
      </w:r>
      <w:proofErr w:type="spellEnd"/>
      <w:r w:rsidRPr="00DE6C2F">
        <w:t xml:space="preserve"> yang </w:t>
      </w:r>
      <w:proofErr w:type="spellStart"/>
      <w:r w:rsidRPr="00DE6C2F">
        <w:t>dipelihara</w:t>
      </w:r>
      <w:proofErr w:type="spellEnd"/>
      <w:r w:rsidRPr="00DE6C2F">
        <w:t xml:space="preserve"> dan </w:t>
      </w:r>
      <w:proofErr w:type="spellStart"/>
      <w:r w:rsidRPr="00DE6C2F">
        <w:t>mempunyai</w:t>
      </w:r>
      <w:proofErr w:type="spellEnd"/>
      <w:r w:rsidRPr="00DE6C2F">
        <w:t xml:space="preserve"> </w:t>
      </w:r>
      <w:proofErr w:type="spellStart"/>
      <w:r w:rsidRPr="00DE6C2F">
        <w:t>manfaat</w:t>
      </w:r>
      <w:proofErr w:type="spellEnd"/>
      <w:r w:rsidRPr="00DE6C2F">
        <w:t xml:space="preserve"> </w:t>
      </w:r>
      <w:proofErr w:type="spellStart"/>
      <w:r w:rsidRPr="00DE6C2F">
        <w:t>ekonomi</w:t>
      </w:r>
      <w:proofErr w:type="spellEnd"/>
      <w:r w:rsidRPr="00DE6C2F">
        <w:t xml:space="preserve"> yang </w:t>
      </w:r>
      <w:proofErr w:type="spellStart"/>
      <w:r w:rsidRPr="00DE6C2F">
        <w:t>terbilang</w:t>
      </w:r>
      <w:proofErr w:type="spellEnd"/>
      <w:r w:rsidRPr="00DE6C2F">
        <w:t xml:space="preserve"> sangat </w:t>
      </w:r>
      <w:proofErr w:type="spellStart"/>
      <w:r w:rsidRPr="00DE6C2F">
        <w:t>tinggi</w:t>
      </w:r>
      <w:proofErr w:type="spellEnd"/>
      <w:r w:rsidRPr="00DE6C2F">
        <w:t xml:space="preserve">, </w:t>
      </w:r>
      <w:proofErr w:type="spellStart"/>
      <w:r w:rsidRPr="00DE6C2F">
        <w:t>baik</w:t>
      </w:r>
      <w:proofErr w:type="spellEnd"/>
      <w:r w:rsidRPr="00DE6C2F">
        <w:t xml:space="preserve"> </w:t>
      </w:r>
      <w:proofErr w:type="spellStart"/>
      <w:r w:rsidRPr="00DE6C2F">
        <w:t>dihasilkan</w:t>
      </w:r>
      <w:proofErr w:type="spellEnd"/>
      <w:r w:rsidRPr="00DE6C2F">
        <w:t xml:space="preserve"> </w:t>
      </w:r>
      <w:proofErr w:type="spellStart"/>
      <w:r w:rsidRPr="00DE6C2F">
        <w:t>secara</w:t>
      </w:r>
      <w:proofErr w:type="spellEnd"/>
      <w:r w:rsidRPr="00DE6C2F">
        <w:t xml:space="preserve"> </w:t>
      </w:r>
      <w:proofErr w:type="spellStart"/>
      <w:r w:rsidRPr="00DE6C2F">
        <w:t>daging</w:t>
      </w:r>
      <w:proofErr w:type="spellEnd"/>
      <w:r w:rsidRPr="00DE6C2F">
        <w:t xml:space="preserve"> yang </w:t>
      </w:r>
      <w:proofErr w:type="spellStart"/>
      <w:r w:rsidRPr="00DE6C2F">
        <w:t>telah</w:t>
      </w:r>
      <w:proofErr w:type="spellEnd"/>
      <w:r w:rsidRPr="00DE6C2F">
        <w:t xml:space="preserve"> </w:t>
      </w:r>
      <w:proofErr w:type="spellStart"/>
      <w:r w:rsidRPr="00DE6C2F">
        <w:t>dipotong</w:t>
      </w:r>
      <w:proofErr w:type="spellEnd"/>
      <w:r w:rsidRPr="00DE6C2F">
        <w:t xml:space="preserve"> </w:t>
      </w:r>
      <w:proofErr w:type="spellStart"/>
      <w:r w:rsidRPr="00DE6C2F">
        <w:t>ataupun</w:t>
      </w:r>
      <w:proofErr w:type="spellEnd"/>
      <w:r w:rsidRPr="00DE6C2F">
        <w:t xml:space="preserve"> yang </w:t>
      </w:r>
      <w:proofErr w:type="spellStart"/>
      <w:r w:rsidRPr="00DE6C2F">
        <w:t>yang</w:t>
      </w:r>
      <w:proofErr w:type="spellEnd"/>
      <w:r w:rsidRPr="00DE6C2F">
        <w:t xml:space="preserve"> </w:t>
      </w:r>
      <w:proofErr w:type="spellStart"/>
      <w:r w:rsidRPr="00DE6C2F">
        <w:t>memanfaatkan</w:t>
      </w:r>
      <w:proofErr w:type="spellEnd"/>
      <w:r w:rsidRPr="00DE6C2F">
        <w:t xml:space="preserve"> </w:t>
      </w:r>
      <w:proofErr w:type="spellStart"/>
      <w:r w:rsidRPr="00DE6C2F">
        <w:t>tenaga</w:t>
      </w:r>
      <w:proofErr w:type="spellEnd"/>
      <w:r w:rsidRPr="00DE6C2F">
        <w:t xml:space="preserve"> </w:t>
      </w:r>
      <w:proofErr w:type="spellStart"/>
      <w:r w:rsidRPr="00DE6C2F">
        <w:t>sapi</w:t>
      </w:r>
      <w:proofErr w:type="spellEnd"/>
      <w:r w:rsidRPr="00DE6C2F">
        <w:t xml:space="preserve"> </w:t>
      </w:r>
      <w:proofErr w:type="spellStart"/>
      <w:r w:rsidRPr="00DE6C2F">
        <w:t>tersebut</w:t>
      </w:r>
      <w:proofErr w:type="spellEnd"/>
      <w:r w:rsidRPr="00DE6C2F">
        <w:t xml:space="preserve">. Selain </w:t>
      </w:r>
      <w:proofErr w:type="spellStart"/>
      <w:r w:rsidRPr="00DE6C2F">
        <w:t>itu</w:t>
      </w:r>
      <w:proofErr w:type="spellEnd"/>
      <w:r w:rsidRPr="00DE6C2F">
        <w:t xml:space="preserve">, </w:t>
      </w:r>
      <w:proofErr w:type="spellStart"/>
      <w:r w:rsidRPr="00DE6C2F">
        <w:t>sapi</w:t>
      </w:r>
      <w:proofErr w:type="spellEnd"/>
      <w:r w:rsidRPr="00DE6C2F">
        <w:t xml:space="preserve"> juga </w:t>
      </w:r>
      <w:proofErr w:type="spellStart"/>
      <w:r w:rsidRPr="00DE6C2F">
        <w:t>memiliki</w:t>
      </w:r>
      <w:proofErr w:type="spellEnd"/>
      <w:r w:rsidRPr="00DE6C2F">
        <w:t xml:space="preserve"> </w:t>
      </w:r>
      <w:proofErr w:type="spellStart"/>
      <w:r w:rsidRPr="00DE6C2F">
        <w:t>berbagai</w:t>
      </w:r>
      <w:proofErr w:type="spellEnd"/>
      <w:r w:rsidRPr="00DE6C2F">
        <w:t xml:space="preserve"> </w:t>
      </w:r>
      <w:proofErr w:type="spellStart"/>
      <w:r w:rsidRPr="00DE6C2F">
        <w:t>manfaat</w:t>
      </w:r>
      <w:proofErr w:type="spellEnd"/>
      <w:r w:rsidRPr="00DE6C2F">
        <w:t xml:space="preserve">, </w:t>
      </w:r>
      <w:proofErr w:type="spellStart"/>
      <w:r w:rsidRPr="00DE6C2F">
        <w:t>setiap</w:t>
      </w:r>
      <w:proofErr w:type="spellEnd"/>
      <w:r w:rsidRPr="00DE6C2F">
        <w:t xml:space="preserve"> </w:t>
      </w:r>
      <w:proofErr w:type="spellStart"/>
      <w:r w:rsidRPr="00DE6C2F">
        <w:t>tubuhnya</w:t>
      </w:r>
      <w:proofErr w:type="spellEnd"/>
      <w:r w:rsidRPr="00DE6C2F">
        <w:t xml:space="preserve"> </w:t>
      </w:r>
      <w:proofErr w:type="spellStart"/>
      <w:r w:rsidRPr="00DE6C2F">
        <w:t>bisa</w:t>
      </w:r>
      <w:proofErr w:type="spellEnd"/>
      <w:r w:rsidRPr="00DE6C2F">
        <w:t xml:space="preserve"> </w:t>
      </w:r>
      <w:proofErr w:type="spellStart"/>
      <w:r w:rsidRPr="00DE6C2F">
        <w:t>dimanfaatkan</w:t>
      </w:r>
      <w:proofErr w:type="spellEnd"/>
      <w:r w:rsidRPr="00DE6C2F">
        <w:t xml:space="preserve">, </w:t>
      </w:r>
      <w:proofErr w:type="spellStart"/>
      <w:r w:rsidRPr="00DE6C2F">
        <w:t>seperti</w:t>
      </w:r>
      <w:proofErr w:type="spellEnd"/>
      <w:r w:rsidRPr="00DE6C2F">
        <w:t xml:space="preserve"> </w:t>
      </w:r>
      <w:proofErr w:type="spellStart"/>
      <w:r w:rsidRPr="00DE6C2F">
        <w:t>daging</w:t>
      </w:r>
      <w:proofErr w:type="spellEnd"/>
      <w:r w:rsidRPr="00DE6C2F">
        <w:t xml:space="preserve">, susu, </w:t>
      </w:r>
      <w:proofErr w:type="spellStart"/>
      <w:r w:rsidRPr="00DE6C2F">
        <w:t>kulit</w:t>
      </w:r>
      <w:proofErr w:type="spellEnd"/>
      <w:r w:rsidRPr="00DE6C2F">
        <w:t xml:space="preserve">, </w:t>
      </w:r>
      <w:proofErr w:type="spellStart"/>
      <w:r w:rsidRPr="00DE6C2F">
        <w:t>kotoran</w:t>
      </w:r>
      <w:proofErr w:type="spellEnd"/>
      <w:r w:rsidRPr="00DE6C2F">
        <w:t xml:space="preserve"> dan </w:t>
      </w:r>
      <w:proofErr w:type="spellStart"/>
      <w:r w:rsidRPr="00DE6C2F">
        <w:t>tenaga</w:t>
      </w:r>
      <w:proofErr w:type="spellEnd"/>
      <w:r w:rsidRPr="00DE6C2F">
        <w:t xml:space="preserve"> </w:t>
      </w:r>
      <w:proofErr w:type="spellStart"/>
      <w:r w:rsidRPr="00DE6C2F">
        <w:t>sapi</w:t>
      </w:r>
      <w:proofErr w:type="spellEnd"/>
      <w:r w:rsidRPr="00DE6C2F">
        <w:t xml:space="preserve"> </w:t>
      </w:r>
      <w:proofErr w:type="spellStart"/>
      <w:r w:rsidRPr="00DE6C2F">
        <w:t>tersebut</w:t>
      </w:r>
      <w:proofErr w:type="spellEnd"/>
      <w:r w:rsidRPr="00DE6C2F">
        <w:t xml:space="preserve"> </w:t>
      </w:r>
      <w:r w:rsidR="005E7BCA">
        <w:fldChar w:fldCharType="begin" w:fldLock="1"/>
      </w:r>
      <w:r w:rsidR="005E7BCA">
        <w:instrText>ADDIN CSL_CITATION {"citationItems":[{"id":"ITEM-1","itemData":{"DOI":"10.51351/jtm.4.2.2015232","ISSN":"2337-3601","abstract":"Sapi merupakan hewan ternak yang memiliki potensi ekonomi yang cukup tinggi, baik sebagai ternak potong, ternak bibit maupun bahan pangan. Sapi juga dapat di ambil manfaatnya sebagai bahan pangan seperti susu dan dagingnya serta kulit. Faktor yang menyebabkan kematian pada sapi adalah penyebaran penyakit menular yang dapat merusak kesehatan sapi yang berkepanjangan. Oleh karena itu sistem pakar sangat dibutuhkan untuk mempercepat dalam menganalisa suatu jenis penyakit yang terdapat pada hewan ternak sapi sehingga dapat dengan mudah di ketahui jenis penyakit yang sedang menjangkit sapi tersebut tanpa harus berhadapan dengan dokter hewan secara langsung. Metode Certainty Factor merupakan metode di dalam sistem pakar yang tepat dalam pemakaian aplikasi ini sebagai pengukur kepastian dari penyakit yang sedang diderita. Dari hal ini dibuat sebuah pembangunan aplikasi sistem pakar pada penyakit sapi berbasis android yaitu untuk mempermudah menganalisa dan melihat informasi dari gejala penyakit yang diderita oleh hewan ternak sapi.","author":[{"dropping-particle":"","family":"Sibagariang","given":"Swono","non-dropping-particle":"","parse-names":false,"suffix":""}],"container-title":"Jurnal TIMES","id":"ITEM-1","issue":"2","issued":{"date-parts":[["2015"]]},"page":"35-39","title":"Sistem Pakar Diagnosa Penyakit Sapi Dengan Metode Certainty Factor Berbasis Android","type":"article-journal","volume":"4"},"uris":["http://www.mendeley.com/documents/?uuid=9164669c-bfda-4244-a2bc-b65eb4318442"]}],"mendeley":{"formattedCitation":"[10]","plainTextFormattedCitation":"[10]","previouslyFormattedCitation":"[10]"},"properties":{"noteIndex":0},"schema":"https://github.com/citation-style-language/schema/raw/master/csl-citation.json"}</w:instrText>
      </w:r>
      <w:r w:rsidR="005E7BCA">
        <w:fldChar w:fldCharType="separate"/>
      </w:r>
      <w:r w:rsidR="005E7BCA" w:rsidRPr="005E7BCA">
        <w:rPr>
          <w:noProof/>
        </w:rPr>
        <w:t>[10]</w:t>
      </w:r>
      <w:r w:rsidR="005E7BCA">
        <w:fldChar w:fldCharType="end"/>
      </w:r>
      <w:r w:rsidRPr="00DE6C2F">
        <w:t xml:space="preserve">. </w:t>
      </w:r>
      <w:proofErr w:type="spellStart"/>
      <w:r w:rsidRPr="00DE6C2F">
        <w:t>Sapi</w:t>
      </w:r>
      <w:proofErr w:type="spellEnd"/>
      <w:r w:rsidRPr="00DE6C2F">
        <w:t xml:space="preserve"> </w:t>
      </w:r>
      <w:proofErr w:type="spellStart"/>
      <w:r w:rsidRPr="00DE6C2F">
        <w:t>mempunyai</w:t>
      </w:r>
      <w:proofErr w:type="spellEnd"/>
      <w:r w:rsidRPr="00DE6C2F">
        <w:t xml:space="preserve"> </w:t>
      </w:r>
      <w:proofErr w:type="spellStart"/>
      <w:r w:rsidRPr="00DE6C2F">
        <w:t>peran</w:t>
      </w:r>
      <w:proofErr w:type="spellEnd"/>
      <w:r w:rsidRPr="00DE6C2F">
        <w:t xml:space="preserve"> </w:t>
      </w:r>
      <w:proofErr w:type="spellStart"/>
      <w:r w:rsidRPr="00DE6C2F">
        <w:t>penting</w:t>
      </w:r>
      <w:proofErr w:type="spellEnd"/>
      <w:r w:rsidRPr="00DE6C2F">
        <w:t xml:space="preserve"> </w:t>
      </w:r>
      <w:proofErr w:type="spellStart"/>
      <w:r w:rsidRPr="00DE6C2F">
        <w:t>bagi</w:t>
      </w:r>
      <w:proofErr w:type="spellEnd"/>
      <w:r w:rsidRPr="00DE6C2F">
        <w:t xml:space="preserve"> </w:t>
      </w:r>
      <w:proofErr w:type="spellStart"/>
      <w:r w:rsidRPr="00DE6C2F">
        <w:t>kehidupan</w:t>
      </w:r>
      <w:proofErr w:type="spellEnd"/>
      <w:r w:rsidRPr="00DE6C2F">
        <w:t xml:space="preserve"> </w:t>
      </w:r>
      <w:proofErr w:type="spellStart"/>
      <w:r w:rsidRPr="00DE6C2F">
        <w:t>bermasyarakat</w:t>
      </w:r>
      <w:proofErr w:type="spellEnd"/>
      <w:r w:rsidRPr="00DE6C2F">
        <w:t xml:space="preserve">, </w:t>
      </w:r>
      <w:proofErr w:type="spellStart"/>
      <w:r w:rsidRPr="00DE6C2F">
        <w:t>terutama</w:t>
      </w:r>
      <w:proofErr w:type="spellEnd"/>
      <w:r w:rsidRPr="00DE6C2F">
        <w:t xml:space="preserve"> pada </w:t>
      </w:r>
      <w:proofErr w:type="spellStart"/>
      <w:r w:rsidRPr="00DE6C2F">
        <w:t>bagian</w:t>
      </w:r>
      <w:proofErr w:type="spellEnd"/>
      <w:r w:rsidRPr="00DE6C2F">
        <w:t xml:space="preserve"> </w:t>
      </w:r>
      <w:proofErr w:type="spellStart"/>
      <w:r w:rsidRPr="00DE6C2F">
        <w:t>sektor</w:t>
      </w:r>
      <w:proofErr w:type="spellEnd"/>
      <w:r w:rsidRPr="00DE6C2F">
        <w:t xml:space="preserve"> </w:t>
      </w:r>
      <w:proofErr w:type="spellStart"/>
      <w:r w:rsidRPr="00DE6C2F">
        <w:t>ekonomi</w:t>
      </w:r>
      <w:proofErr w:type="spellEnd"/>
      <w:r w:rsidRPr="00DE6C2F">
        <w:t xml:space="preserve">, </w:t>
      </w:r>
      <w:proofErr w:type="spellStart"/>
      <w:r w:rsidRPr="00DE6C2F">
        <w:t>dikarenakan</w:t>
      </w:r>
      <w:proofErr w:type="spellEnd"/>
      <w:r w:rsidRPr="00DE6C2F">
        <w:t xml:space="preserve"> </w:t>
      </w:r>
      <w:proofErr w:type="spellStart"/>
      <w:r w:rsidRPr="00DE6C2F">
        <w:t>menghasilkan</w:t>
      </w:r>
      <w:proofErr w:type="spellEnd"/>
      <w:r w:rsidRPr="00DE6C2F">
        <w:t xml:space="preserve"> </w:t>
      </w:r>
      <w:proofErr w:type="spellStart"/>
      <w:r w:rsidRPr="00DE6C2F">
        <w:t>berbagai</w:t>
      </w:r>
      <w:proofErr w:type="spellEnd"/>
      <w:r w:rsidRPr="00DE6C2F">
        <w:t xml:space="preserve"> </w:t>
      </w:r>
      <w:proofErr w:type="spellStart"/>
      <w:r w:rsidRPr="00DE6C2F">
        <w:t>manfaat</w:t>
      </w:r>
      <w:proofErr w:type="spellEnd"/>
      <w:r w:rsidRPr="00DE6C2F">
        <w:t xml:space="preserve"> dan </w:t>
      </w:r>
      <w:proofErr w:type="spellStart"/>
      <w:r w:rsidRPr="00DE6C2F">
        <w:t>berbagai</w:t>
      </w:r>
      <w:proofErr w:type="spellEnd"/>
      <w:r w:rsidRPr="00DE6C2F">
        <w:t xml:space="preserve"> </w:t>
      </w:r>
      <w:proofErr w:type="spellStart"/>
      <w:r w:rsidRPr="00DE6C2F">
        <w:t>sumber</w:t>
      </w:r>
      <w:proofErr w:type="spellEnd"/>
      <w:r w:rsidRPr="00DE6C2F">
        <w:t xml:space="preserve"> </w:t>
      </w:r>
      <w:proofErr w:type="spellStart"/>
      <w:r w:rsidRPr="00DE6C2F">
        <w:t>daya</w:t>
      </w:r>
      <w:proofErr w:type="spellEnd"/>
      <w:r w:rsidRPr="00DE6C2F">
        <w:t xml:space="preserve">, </w:t>
      </w:r>
      <w:proofErr w:type="spellStart"/>
      <w:r w:rsidRPr="00DE6C2F">
        <w:t>hal</w:t>
      </w:r>
      <w:proofErr w:type="spellEnd"/>
      <w:r w:rsidRPr="00DE6C2F">
        <w:t xml:space="preserve"> </w:t>
      </w:r>
      <w:proofErr w:type="spellStart"/>
      <w:r w:rsidRPr="00DE6C2F">
        <w:t>ini</w:t>
      </w:r>
      <w:proofErr w:type="spellEnd"/>
      <w:r w:rsidRPr="00DE6C2F">
        <w:t xml:space="preserve"> </w:t>
      </w:r>
      <w:proofErr w:type="spellStart"/>
      <w:r w:rsidRPr="00DE6C2F">
        <w:t>menjadikan</w:t>
      </w:r>
      <w:proofErr w:type="spellEnd"/>
      <w:r w:rsidRPr="00DE6C2F">
        <w:t xml:space="preserve"> </w:t>
      </w:r>
      <w:proofErr w:type="spellStart"/>
      <w:r w:rsidRPr="00DE6C2F">
        <w:t>ternnak</w:t>
      </w:r>
      <w:proofErr w:type="spellEnd"/>
      <w:r w:rsidRPr="00DE6C2F">
        <w:t xml:space="preserve"> </w:t>
      </w:r>
      <w:proofErr w:type="spellStart"/>
      <w:r w:rsidRPr="00DE6C2F">
        <w:t>sapi</w:t>
      </w:r>
      <w:proofErr w:type="spellEnd"/>
      <w:r w:rsidRPr="00DE6C2F">
        <w:t xml:space="preserve"> </w:t>
      </w:r>
      <w:proofErr w:type="spellStart"/>
      <w:r w:rsidRPr="00DE6C2F">
        <w:t>begitu</w:t>
      </w:r>
      <w:proofErr w:type="spellEnd"/>
      <w:r w:rsidRPr="00DE6C2F">
        <w:t xml:space="preserve"> </w:t>
      </w:r>
      <w:proofErr w:type="spellStart"/>
      <w:r w:rsidRPr="00DE6C2F">
        <w:t>penting</w:t>
      </w:r>
      <w:proofErr w:type="spellEnd"/>
      <w:r w:rsidRPr="00DE6C2F">
        <w:t xml:space="preserve"> </w:t>
      </w:r>
      <w:proofErr w:type="spellStart"/>
      <w:r w:rsidRPr="00DE6C2F">
        <w:t>sehingga</w:t>
      </w:r>
      <w:proofErr w:type="spellEnd"/>
      <w:r w:rsidRPr="00DE6C2F">
        <w:t xml:space="preserve"> </w:t>
      </w:r>
      <w:proofErr w:type="spellStart"/>
      <w:r w:rsidRPr="00DE6C2F">
        <w:t>difokuskan</w:t>
      </w:r>
      <w:proofErr w:type="spellEnd"/>
      <w:r w:rsidRPr="00DE6C2F">
        <w:t xml:space="preserve"> </w:t>
      </w:r>
      <w:proofErr w:type="spellStart"/>
      <w:r w:rsidRPr="00DE6C2F">
        <w:t>dalam</w:t>
      </w:r>
      <w:proofErr w:type="spellEnd"/>
      <w:r w:rsidRPr="00DE6C2F">
        <w:t xml:space="preserve"> </w:t>
      </w:r>
      <w:proofErr w:type="spellStart"/>
      <w:r w:rsidRPr="00DE6C2F">
        <w:t>hal</w:t>
      </w:r>
      <w:proofErr w:type="spellEnd"/>
      <w:r w:rsidRPr="00DE6C2F">
        <w:t xml:space="preserve"> </w:t>
      </w:r>
      <w:proofErr w:type="spellStart"/>
      <w:r w:rsidRPr="00DE6C2F">
        <w:t>menjaga</w:t>
      </w:r>
      <w:proofErr w:type="spellEnd"/>
      <w:r w:rsidRPr="00DE6C2F">
        <w:t xml:space="preserve"> </w:t>
      </w:r>
      <w:proofErr w:type="spellStart"/>
      <w:r w:rsidRPr="00DE6C2F">
        <w:t>kesehatan</w:t>
      </w:r>
      <w:proofErr w:type="spellEnd"/>
      <w:r w:rsidRPr="00DE6C2F">
        <w:t xml:space="preserve"> </w:t>
      </w:r>
      <w:proofErr w:type="spellStart"/>
      <w:r w:rsidRPr="00DE6C2F">
        <w:t>sapi</w:t>
      </w:r>
      <w:proofErr w:type="spellEnd"/>
      <w:r w:rsidRPr="00DE6C2F">
        <w:t xml:space="preserve"> </w:t>
      </w:r>
      <w:r w:rsidR="005E7BCA">
        <w:fldChar w:fldCharType="begin" w:fldLock="1"/>
      </w:r>
      <w:r w:rsidR="005E7BCA">
        <w:instrText>ADDIN CSL_CITATION {"citationItems":[{"id":"ITEM-1","itemData":{"DOI":"10.32503/fillia.v6i1.844","ISSN":"2502-5597","abstract":"Kegiatan Pengabdian masyarakat ditujukan untuk kelompok ternak Sido Makmur Jember. Berbagai kendala banyak dijumpai dalam peternakan sapi yang masih dikelola secara tradisional, salah satunya adalah permasalahan kesehatan khususnya kejadian helminthiasis atau cacingan. Tentunya hal tersebut akan berdampak pada penurunan produktivitas ternak sapi. Permasalahan helminthiasis tersebut akan semakin diperparah dengan kekurang pemahaman peternak dalam melihat gejala klinis serta program pemberian obat cacing. Hal ini yang mendasari kegiatan pengabdian kepada masyarakat dilaksanakan dengan tujuan untuk menularkan pengetahuan tentang pemahaman helminthiasis dan program pemberian obat cacing di kelompok Sido Makmur. Pelaksanaan pengabdian kepada masyarakat ini dilakukan dengan menyelenggarakan diskusi helminthiasis yang melibatkan anggota kelompok ternak Sido Makmur dan praktek pemberian obat cacing pada ternak sapi. Pemahaman dan penularan pengetahuan tentang helminthiasis mudah diterima dan pelaksanaan praktek pemberian obat cacing pada sapi mampu dilakukan dengan baik oleh anggota kelompok ternak Sido Makmur.","author":[{"dropping-particle":"","family":"Awaludin","given":"Aan","non-dropping-particle":"","parse-names":false,"suffix":""},{"dropping-particle":"","family":"Hasanah","given":"Niswatin","non-dropping-particle":"","parse-names":false,"suffix":""},{"dropping-particle":"","family":"Nurkholis","given":"","non-dropping-particle":"","parse-names":false,"suffix":""},{"dropping-particle":"","family":"Nusantoro","given":"Suluh","non-dropping-particle":"","parse-names":false,"suffix":""},{"dropping-particle":"","family":"Kustiawan","given":"Erfan","non-dropping-particle":"","parse-names":false,"suffix":""},{"dropping-particle":"","family":"Wahyono","given":"Nanang Dwi","non-dropping-particle":"","parse-names":false,"suffix":""}],"container-title":"Jurnal Ilmiah Fillia Cendekia","id":"ITEM-1","issue":"1","issued":{"date-parts":[["2021"]]},"page":"1-5","title":"Pencegahan Helminthiasis Pada Ternak Sapi Di Kelompok Ternak Sido Makmur Jember","type":"article-journal","volume":"6"},"uris":["http://www.mendeley.com/documents/?uuid=d27b5ced-7e0b-4aa8-ae3f-cd4f53c5f7f1"]}],"mendeley":{"formattedCitation":"[11]","plainTextFormattedCitation":"[11]","previouslyFormattedCitation":"[11]"},"properties":{"noteIndex":0},"schema":"https://github.com/citation-style-language/schema/raw/master/csl-citation.json"}</w:instrText>
      </w:r>
      <w:r w:rsidR="005E7BCA">
        <w:fldChar w:fldCharType="separate"/>
      </w:r>
      <w:r w:rsidR="005E7BCA" w:rsidRPr="005E7BCA">
        <w:rPr>
          <w:noProof/>
        </w:rPr>
        <w:t>[11]</w:t>
      </w:r>
      <w:r w:rsidR="005E7BCA">
        <w:fldChar w:fldCharType="end"/>
      </w:r>
      <w:r w:rsidRPr="00DE6C2F">
        <w:t>.</w:t>
      </w:r>
    </w:p>
    <w:p w14:paraId="7FB9BF24" w14:textId="7C0EDA92" w:rsidR="00DE6C2F" w:rsidRDefault="00DE6C2F" w:rsidP="00DE6C2F">
      <w:pPr>
        <w:pStyle w:val="Heading2"/>
      </w:pPr>
      <w:r>
        <w:rPr>
          <w:i/>
          <w:iCs/>
        </w:rPr>
        <w:t xml:space="preserve">Rank Order Centroid </w:t>
      </w:r>
      <w:r>
        <w:t>(ROC)</w:t>
      </w:r>
    </w:p>
    <w:p w14:paraId="2789B172" w14:textId="3BBC246D" w:rsidR="00DE6C2F" w:rsidRDefault="00DE6C2F" w:rsidP="00DE6C2F">
      <w:pPr>
        <w:ind w:left="709" w:firstLine="360"/>
      </w:pPr>
      <w:r w:rsidRPr="00DE6C2F">
        <w:t xml:space="preserve">Lalu </w:t>
      </w:r>
      <w:proofErr w:type="spellStart"/>
      <w:r w:rsidRPr="00DE6C2F">
        <w:t>pemilihan</w:t>
      </w:r>
      <w:proofErr w:type="spellEnd"/>
      <w:r w:rsidRPr="00DE6C2F">
        <w:t xml:space="preserve"> </w:t>
      </w:r>
      <w:proofErr w:type="spellStart"/>
      <w:r w:rsidRPr="00DE6C2F">
        <w:t>metode</w:t>
      </w:r>
      <w:proofErr w:type="spellEnd"/>
      <w:r w:rsidRPr="00DE6C2F">
        <w:t xml:space="preserve"> ROC </w:t>
      </w:r>
      <w:proofErr w:type="spellStart"/>
      <w:r w:rsidRPr="00DE6C2F">
        <w:t>adalah</w:t>
      </w:r>
      <w:proofErr w:type="spellEnd"/>
      <w:r w:rsidRPr="00DE6C2F">
        <w:t xml:space="preserve"> proses yang </w:t>
      </w:r>
      <w:proofErr w:type="spellStart"/>
      <w:r w:rsidRPr="00DE6C2F">
        <w:t>digunakan</w:t>
      </w:r>
      <w:proofErr w:type="spellEnd"/>
      <w:r w:rsidRPr="00DE6C2F">
        <w:t xml:space="preserve"> </w:t>
      </w:r>
      <w:proofErr w:type="spellStart"/>
      <w:r w:rsidRPr="00DE6C2F">
        <w:t>mencari</w:t>
      </w:r>
      <w:proofErr w:type="spellEnd"/>
      <w:r w:rsidRPr="00DE6C2F">
        <w:t xml:space="preserve"> </w:t>
      </w:r>
      <w:proofErr w:type="spellStart"/>
      <w:r w:rsidRPr="00DE6C2F">
        <w:t>nilai</w:t>
      </w:r>
      <w:proofErr w:type="spellEnd"/>
      <w:r w:rsidRPr="00DE6C2F">
        <w:t xml:space="preserve"> </w:t>
      </w:r>
      <w:proofErr w:type="spellStart"/>
      <w:r w:rsidRPr="00DE6C2F">
        <w:t>relatif</w:t>
      </w:r>
      <w:proofErr w:type="spellEnd"/>
      <w:r w:rsidRPr="00DE6C2F">
        <w:t xml:space="preserve"> </w:t>
      </w:r>
      <w:proofErr w:type="spellStart"/>
      <w:r w:rsidRPr="00DE6C2F">
        <w:t>setiap</w:t>
      </w:r>
      <w:proofErr w:type="spellEnd"/>
      <w:r w:rsidRPr="00DE6C2F">
        <w:t xml:space="preserve"> </w:t>
      </w:r>
      <w:proofErr w:type="spellStart"/>
      <w:r w:rsidRPr="00DE6C2F">
        <w:t>bobot</w:t>
      </w:r>
      <w:proofErr w:type="spellEnd"/>
      <w:r w:rsidRPr="00DE6C2F">
        <w:t xml:space="preserve"> </w:t>
      </w:r>
      <w:proofErr w:type="spellStart"/>
      <w:r w:rsidRPr="00DE6C2F">
        <w:t>kriteria</w:t>
      </w:r>
      <w:proofErr w:type="spellEnd"/>
      <w:r w:rsidRPr="00DE6C2F">
        <w:t xml:space="preserve"> pada </w:t>
      </w:r>
      <w:proofErr w:type="spellStart"/>
      <w:r w:rsidRPr="00DE6C2F">
        <w:t>sistem</w:t>
      </w:r>
      <w:proofErr w:type="spellEnd"/>
      <w:r w:rsidRPr="00DE6C2F">
        <w:t xml:space="preserve"> </w:t>
      </w:r>
      <w:proofErr w:type="spellStart"/>
      <w:r w:rsidRPr="00DE6C2F">
        <w:t>pendukung</w:t>
      </w:r>
      <w:proofErr w:type="spellEnd"/>
      <w:r w:rsidRPr="00DE6C2F">
        <w:t xml:space="preserve"> </w:t>
      </w:r>
      <w:proofErr w:type="spellStart"/>
      <w:r w:rsidRPr="00DE6C2F">
        <w:t>keputusan</w:t>
      </w:r>
      <w:proofErr w:type="spellEnd"/>
      <w:r w:rsidRPr="00DE6C2F">
        <w:t xml:space="preserve">, </w:t>
      </w:r>
      <w:proofErr w:type="spellStart"/>
      <w:r w:rsidRPr="00DE6C2F">
        <w:t>menggunakn</w:t>
      </w:r>
      <w:proofErr w:type="spellEnd"/>
      <w:r w:rsidRPr="00DE6C2F">
        <w:t xml:space="preserve"> </w:t>
      </w:r>
      <w:proofErr w:type="spellStart"/>
      <w:r w:rsidRPr="00DE6C2F">
        <w:t>metode</w:t>
      </w:r>
      <w:proofErr w:type="spellEnd"/>
      <w:r w:rsidRPr="00DE6C2F">
        <w:t xml:space="preserve"> </w:t>
      </w:r>
      <w:proofErr w:type="spellStart"/>
      <w:r w:rsidRPr="00DE6C2F">
        <w:t>peringkat</w:t>
      </w:r>
      <w:proofErr w:type="spellEnd"/>
      <w:r w:rsidRPr="00DE6C2F">
        <w:t xml:space="preserve"> </w:t>
      </w:r>
      <w:proofErr w:type="spellStart"/>
      <w:r w:rsidRPr="00DE6C2F">
        <w:t>kriteria</w:t>
      </w:r>
      <w:proofErr w:type="spellEnd"/>
      <w:r w:rsidRPr="00DE6C2F">
        <w:t xml:space="preserve"> </w:t>
      </w:r>
      <w:proofErr w:type="spellStart"/>
      <w:r w:rsidRPr="00DE6C2F">
        <w:t>berdasarkan</w:t>
      </w:r>
      <w:proofErr w:type="spellEnd"/>
      <w:r w:rsidRPr="00DE6C2F">
        <w:t xml:space="preserve"> </w:t>
      </w:r>
      <w:proofErr w:type="spellStart"/>
      <w:r w:rsidRPr="00DE6C2F">
        <w:t>preferensi</w:t>
      </w:r>
      <w:proofErr w:type="spellEnd"/>
      <w:r w:rsidRPr="00DE6C2F">
        <w:t xml:space="preserve"> relative </w:t>
      </w:r>
      <w:proofErr w:type="spellStart"/>
      <w:r w:rsidRPr="00DE6C2F">
        <w:t>dari</w:t>
      </w:r>
      <w:proofErr w:type="spellEnd"/>
      <w:r w:rsidRPr="00DE6C2F">
        <w:t xml:space="preserve"> </w:t>
      </w:r>
      <w:proofErr w:type="spellStart"/>
      <w:r w:rsidRPr="00DE6C2F">
        <w:t>penambilan</w:t>
      </w:r>
      <w:proofErr w:type="spellEnd"/>
      <w:r w:rsidRPr="00DE6C2F">
        <w:t xml:space="preserve"> Keputusan, </w:t>
      </w:r>
      <w:proofErr w:type="spellStart"/>
      <w:r w:rsidRPr="00DE6C2F">
        <w:t>kemuadian</w:t>
      </w:r>
      <w:proofErr w:type="spellEnd"/>
      <w:r w:rsidRPr="00DE6C2F">
        <w:t xml:space="preserve"> </w:t>
      </w:r>
      <w:proofErr w:type="spellStart"/>
      <w:r w:rsidRPr="00DE6C2F">
        <w:t>titik</w:t>
      </w:r>
      <w:proofErr w:type="spellEnd"/>
      <w:r w:rsidRPr="00DE6C2F">
        <w:t xml:space="preserve"> </w:t>
      </w:r>
      <w:proofErr w:type="spellStart"/>
      <w:r w:rsidRPr="00DE6C2F">
        <w:t>pusat</w:t>
      </w:r>
      <w:proofErr w:type="spellEnd"/>
      <w:r w:rsidRPr="00DE6C2F">
        <w:t xml:space="preserve"> </w:t>
      </w:r>
      <w:proofErr w:type="spellStart"/>
      <w:r w:rsidRPr="00DE6C2F">
        <w:t>dari</w:t>
      </w:r>
      <w:proofErr w:type="spellEnd"/>
      <w:r w:rsidRPr="00DE6C2F">
        <w:t xml:space="preserve"> </w:t>
      </w:r>
      <w:proofErr w:type="spellStart"/>
      <w:r w:rsidRPr="00DE6C2F">
        <w:t>peringkat</w:t>
      </w:r>
      <w:proofErr w:type="spellEnd"/>
      <w:r w:rsidRPr="00DE6C2F">
        <w:t xml:space="preserve"> </w:t>
      </w:r>
      <w:proofErr w:type="spellStart"/>
      <w:r w:rsidRPr="00DE6C2F">
        <w:t>dihitung</w:t>
      </w:r>
      <w:proofErr w:type="spellEnd"/>
      <w:r w:rsidRPr="00DE6C2F">
        <w:t xml:space="preserve"> </w:t>
      </w:r>
      <w:proofErr w:type="spellStart"/>
      <w:r w:rsidRPr="00DE6C2F">
        <w:t>untuk</w:t>
      </w:r>
      <w:proofErr w:type="spellEnd"/>
      <w:r w:rsidRPr="00DE6C2F">
        <w:t xml:space="preserve"> </w:t>
      </w:r>
      <w:proofErr w:type="spellStart"/>
      <w:r w:rsidRPr="00DE6C2F">
        <w:t>setiap</w:t>
      </w:r>
      <w:proofErr w:type="spellEnd"/>
      <w:r w:rsidRPr="00DE6C2F">
        <w:t xml:space="preserve"> </w:t>
      </w:r>
      <w:proofErr w:type="spellStart"/>
      <w:r w:rsidRPr="00DE6C2F">
        <w:t>kriteria</w:t>
      </w:r>
      <w:proofErr w:type="spellEnd"/>
      <w:r w:rsidRPr="00DE6C2F">
        <w:t xml:space="preserve">. </w:t>
      </w:r>
      <w:proofErr w:type="spellStart"/>
      <w:r w:rsidRPr="00DE6C2F">
        <w:t>Kemudain</w:t>
      </w:r>
      <w:proofErr w:type="spellEnd"/>
      <w:r w:rsidRPr="00DE6C2F">
        <w:t xml:space="preserve"> </w:t>
      </w:r>
      <w:proofErr w:type="spellStart"/>
      <w:r w:rsidRPr="00DE6C2F">
        <w:t>niali</w:t>
      </w:r>
      <w:proofErr w:type="spellEnd"/>
      <w:r w:rsidRPr="00DE6C2F">
        <w:t xml:space="preserve"> </w:t>
      </w:r>
      <w:proofErr w:type="spellStart"/>
      <w:r w:rsidRPr="00DE6C2F">
        <w:t>bobot</w:t>
      </w:r>
      <w:proofErr w:type="spellEnd"/>
      <w:r w:rsidRPr="00DE6C2F">
        <w:t xml:space="preserve"> </w:t>
      </w:r>
      <w:proofErr w:type="spellStart"/>
      <w:r w:rsidRPr="00DE6C2F">
        <w:t>setiap</w:t>
      </w:r>
      <w:proofErr w:type="spellEnd"/>
      <w:r w:rsidRPr="00DE6C2F">
        <w:t xml:space="preserve"> </w:t>
      </w:r>
      <w:proofErr w:type="spellStart"/>
      <w:r w:rsidRPr="00DE6C2F">
        <w:t>ditentukan</w:t>
      </w:r>
      <w:proofErr w:type="spellEnd"/>
      <w:r w:rsidRPr="00DE6C2F">
        <w:t xml:space="preserve"> </w:t>
      </w:r>
      <w:proofErr w:type="spellStart"/>
      <w:r w:rsidRPr="00DE6C2F">
        <w:t>jaraknya</w:t>
      </w:r>
      <w:proofErr w:type="spellEnd"/>
      <w:r w:rsidRPr="00DE6C2F">
        <w:t xml:space="preserve"> </w:t>
      </w:r>
      <w:proofErr w:type="spellStart"/>
      <w:r w:rsidRPr="00DE6C2F">
        <w:t>berdasarkan</w:t>
      </w:r>
      <w:proofErr w:type="spellEnd"/>
      <w:r w:rsidRPr="00DE6C2F">
        <w:t xml:space="preserve"> </w:t>
      </w:r>
      <w:proofErr w:type="spellStart"/>
      <w:r w:rsidRPr="00DE6C2F">
        <w:t>jarak</w:t>
      </w:r>
      <w:proofErr w:type="spellEnd"/>
      <w:r w:rsidRPr="00DE6C2F">
        <w:t xml:space="preserve"> </w:t>
      </w:r>
      <w:proofErr w:type="spellStart"/>
      <w:r w:rsidRPr="00DE6C2F">
        <w:t>setiap</w:t>
      </w:r>
      <w:proofErr w:type="spellEnd"/>
      <w:r w:rsidRPr="00DE6C2F">
        <w:t xml:space="preserve"> </w:t>
      </w:r>
      <w:proofErr w:type="spellStart"/>
      <w:r w:rsidRPr="00DE6C2F">
        <w:t>kriteria</w:t>
      </w:r>
      <w:proofErr w:type="spellEnd"/>
      <w:r w:rsidRPr="00DE6C2F">
        <w:t xml:space="preserve"> </w:t>
      </w:r>
      <w:proofErr w:type="spellStart"/>
      <w:r w:rsidRPr="00DE6C2F">
        <w:t>terhadap</w:t>
      </w:r>
      <w:proofErr w:type="spellEnd"/>
      <w:r w:rsidRPr="00DE6C2F">
        <w:t xml:space="preserve"> </w:t>
      </w:r>
      <w:proofErr w:type="spellStart"/>
      <w:r w:rsidRPr="00DE6C2F">
        <w:t>titik</w:t>
      </w:r>
      <w:proofErr w:type="spellEnd"/>
      <w:r w:rsidRPr="00DE6C2F">
        <w:t xml:space="preserve"> </w:t>
      </w:r>
      <w:proofErr w:type="spellStart"/>
      <w:r w:rsidRPr="00DE6C2F">
        <w:t>pusat</w:t>
      </w:r>
      <w:proofErr w:type="spellEnd"/>
      <w:r w:rsidRPr="00DE6C2F">
        <w:t xml:space="preserve">, </w:t>
      </w:r>
      <w:proofErr w:type="spellStart"/>
      <w:r w:rsidRPr="00DE6C2F">
        <w:t>semakin</w:t>
      </w:r>
      <w:proofErr w:type="spellEnd"/>
      <w:r w:rsidRPr="00DE6C2F">
        <w:t xml:space="preserve"> </w:t>
      </w:r>
      <w:proofErr w:type="spellStart"/>
      <w:r w:rsidRPr="00DE6C2F">
        <w:t>dekat</w:t>
      </w:r>
      <w:proofErr w:type="spellEnd"/>
      <w:r w:rsidRPr="00DE6C2F">
        <w:t xml:space="preserve"> </w:t>
      </w:r>
      <w:proofErr w:type="spellStart"/>
      <w:r w:rsidRPr="00DE6C2F">
        <w:t>jarak</w:t>
      </w:r>
      <w:proofErr w:type="spellEnd"/>
      <w:r w:rsidRPr="00DE6C2F">
        <w:t xml:space="preserve"> </w:t>
      </w:r>
      <w:proofErr w:type="spellStart"/>
      <w:r w:rsidRPr="00DE6C2F">
        <w:t>bobot</w:t>
      </w:r>
      <w:proofErr w:type="spellEnd"/>
      <w:r w:rsidRPr="00DE6C2F">
        <w:t xml:space="preserve"> </w:t>
      </w:r>
      <w:proofErr w:type="spellStart"/>
      <w:r w:rsidRPr="00DE6C2F">
        <w:t>dengan</w:t>
      </w:r>
      <w:proofErr w:type="spellEnd"/>
      <w:r w:rsidRPr="00DE6C2F">
        <w:t xml:space="preserve"> </w:t>
      </w:r>
      <w:proofErr w:type="spellStart"/>
      <w:r w:rsidRPr="00DE6C2F">
        <w:t>titik</w:t>
      </w:r>
      <w:proofErr w:type="spellEnd"/>
      <w:r w:rsidRPr="00DE6C2F">
        <w:t xml:space="preserve"> </w:t>
      </w:r>
      <w:proofErr w:type="spellStart"/>
      <w:r w:rsidRPr="00DE6C2F">
        <w:t>pusat</w:t>
      </w:r>
      <w:proofErr w:type="spellEnd"/>
      <w:r w:rsidRPr="00DE6C2F">
        <w:t xml:space="preserve"> </w:t>
      </w:r>
      <w:proofErr w:type="spellStart"/>
      <w:r w:rsidRPr="00DE6C2F">
        <w:t>semakin</w:t>
      </w:r>
      <w:proofErr w:type="spellEnd"/>
      <w:r w:rsidRPr="00DE6C2F">
        <w:t xml:space="preserve"> </w:t>
      </w:r>
      <w:proofErr w:type="spellStart"/>
      <w:r w:rsidRPr="00DE6C2F">
        <w:t>tinggi</w:t>
      </w:r>
      <w:proofErr w:type="spellEnd"/>
      <w:r w:rsidRPr="00DE6C2F">
        <w:t xml:space="preserve"> </w:t>
      </w:r>
      <w:proofErr w:type="spellStart"/>
      <w:r w:rsidRPr="00DE6C2F">
        <w:t>nilainya</w:t>
      </w:r>
      <w:proofErr w:type="spellEnd"/>
      <w:r w:rsidRPr="00DE6C2F">
        <w:t xml:space="preserve"> </w:t>
      </w:r>
      <w:r w:rsidR="005E7BCA">
        <w:fldChar w:fldCharType="begin" w:fldLock="1"/>
      </w:r>
      <w:r w:rsidR="005E7BCA">
        <w:instrText>ADDIN CSL_CITATION {"citationItems":[{"id":"ITEM-1","itemData":{"abstract":"… Tujuan penelitian ini adalah membangun sistem yang dapat mendukung pengembang … Hasil penelitian ini menunjukkan bahwa sistem pendukung keputusan (SPK) yang …","author":[{"dropping-particle":"","family":"Cahyo","given":"G N","non-dropping-particle":"","parse-names":false,"suffix":""},{"dropping-particle":"","family":"Niswatin","given":"R K","non-dropping-particle":"","parse-names":false,"suffix":""},{"dropping-particle":"","family":"...","given":"","non-dropping-particle":"","parse-names":false,"suffix":""}],"container-title":"Prosiding SEMNAS …","id":"ITEM-1","issued":{"date-parts":[["2022"]]},"page":"150-154","title":"Perancangan Sistem Pendukung Keputusan Pemilihan Lokasi Pembangunan Perumahan Menggunakan Metode ROC dan AHP","type":"article-journal"},"uris":["http://www.mendeley.com/documents/?uuid=5c25e663-1393-4e14-8e1d-2956ea99a84e"]}],"mendeley":{"formattedCitation":"[12]","plainTextFormattedCitation":"[12]","previouslyFormattedCitation":"[12]"},"properties":{"noteIndex":0},"schema":"https://github.com/citation-style-language/schema/raw/master/csl-citation.json"}</w:instrText>
      </w:r>
      <w:r w:rsidR="005E7BCA">
        <w:fldChar w:fldCharType="separate"/>
      </w:r>
      <w:r w:rsidR="005E7BCA" w:rsidRPr="005E7BCA">
        <w:rPr>
          <w:noProof/>
        </w:rPr>
        <w:t>[12]</w:t>
      </w:r>
      <w:r w:rsidR="005E7BCA">
        <w:fldChar w:fldCharType="end"/>
      </w:r>
      <w:r w:rsidRPr="00DE6C2F">
        <w:t xml:space="preserve">. Dalam ROC </w:t>
      </w:r>
      <w:proofErr w:type="spellStart"/>
      <w:r w:rsidRPr="00DE6C2F">
        <w:t>nilai</w:t>
      </w:r>
      <w:proofErr w:type="spellEnd"/>
      <w:r w:rsidRPr="00DE6C2F">
        <w:t xml:space="preserve"> </w:t>
      </w:r>
      <w:proofErr w:type="spellStart"/>
      <w:r w:rsidRPr="00DE6C2F">
        <w:t>bobot</w:t>
      </w:r>
      <w:proofErr w:type="spellEnd"/>
      <w:r w:rsidRPr="00DE6C2F">
        <w:t xml:space="preserve"> </w:t>
      </w:r>
      <w:proofErr w:type="spellStart"/>
      <w:r w:rsidRPr="00DE6C2F">
        <w:t>kriteria</w:t>
      </w:r>
      <w:proofErr w:type="spellEnd"/>
      <w:r w:rsidRPr="00DE6C2F">
        <w:t xml:space="preserve"> yang paling </w:t>
      </w:r>
      <w:proofErr w:type="spellStart"/>
      <w:r w:rsidRPr="00DE6C2F">
        <w:t>tertinggi</w:t>
      </w:r>
      <w:proofErr w:type="spellEnd"/>
      <w:r w:rsidRPr="00DE6C2F">
        <w:t xml:space="preserve"> </w:t>
      </w:r>
      <w:proofErr w:type="spellStart"/>
      <w:r w:rsidRPr="00DE6C2F">
        <w:t>dalam</w:t>
      </w:r>
      <w:proofErr w:type="spellEnd"/>
      <w:r w:rsidRPr="00DE6C2F">
        <w:t xml:space="preserve"> </w:t>
      </w:r>
      <w:proofErr w:type="spellStart"/>
      <w:r w:rsidRPr="00DE6C2F">
        <w:t>metode</w:t>
      </w:r>
      <w:proofErr w:type="spellEnd"/>
      <w:r w:rsidRPr="00DE6C2F">
        <w:t xml:space="preserve"> </w:t>
      </w:r>
      <w:proofErr w:type="spellStart"/>
      <w:r w:rsidRPr="00DE6C2F">
        <w:t>tersebut</w:t>
      </w:r>
      <w:proofErr w:type="spellEnd"/>
      <w:r w:rsidRPr="00DE6C2F">
        <w:t xml:space="preserve"> </w:t>
      </w:r>
      <w:proofErr w:type="spellStart"/>
      <w:r w:rsidRPr="00DE6C2F">
        <w:t>merupakan</w:t>
      </w:r>
      <w:proofErr w:type="spellEnd"/>
      <w:r w:rsidRPr="00DE6C2F">
        <w:t xml:space="preserve">   </w:t>
      </w:r>
      <w:proofErr w:type="spellStart"/>
      <w:r w:rsidRPr="00DE6C2F">
        <w:t>kriteria</w:t>
      </w:r>
      <w:proofErr w:type="spellEnd"/>
      <w:r w:rsidRPr="00DE6C2F">
        <w:t xml:space="preserve"> yang paling </w:t>
      </w:r>
      <w:proofErr w:type="spellStart"/>
      <w:r w:rsidRPr="00DE6C2F">
        <w:t>penting</w:t>
      </w:r>
      <w:proofErr w:type="spellEnd"/>
      <w:r w:rsidRPr="00DE6C2F">
        <w:t xml:space="preserve"> dan </w:t>
      </w:r>
      <w:proofErr w:type="spellStart"/>
      <w:r w:rsidRPr="00DE6C2F">
        <w:t>memiliki</w:t>
      </w:r>
      <w:proofErr w:type="spellEnd"/>
      <w:r w:rsidRPr="00DE6C2F">
        <w:t xml:space="preserve"> </w:t>
      </w:r>
      <w:proofErr w:type="spellStart"/>
      <w:r w:rsidRPr="00DE6C2F">
        <w:t>nilai</w:t>
      </w:r>
      <w:proofErr w:type="spellEnd"/>
      <w:r w:rsidRPr="00DE6C2F">
        <w:t xml:space="preserve"> paling </w:t>
      </w:r>
      <w:proofErr w:type="spellStart"/>
      <w:r w:rsidRPr="00DE6C2F">
        <w:t>berat</w:t>
      </w:r>
      <w:proofErr w:type="spellEnd"/>
      <w:r w:rsidRPr="00DE6C2F">
        <w:t xml:space="preserve"> </w:t>
      </w:r>
      <w:proofErr w:type="spellStart"/>
      <w:r w:rsidRPr="00DE6C2F">
        <w:t>diantara</w:t>
      </w:r>
      <w:proofErr w:type="spellEnd"/>
      <w:r w:rsidRPr="00DE6C2F">
        <w:t xml:space="preserve"> </w:t>
      </w:r>
      <w:proofErr w:type="spellStart"/>
      <w:r w:rsidRPr="00DE6C2F">
        <w:t>kriteria</w:t>
      </w:r>
      <w:proofErr w:type="spellEnd"/>
      <w:r w:rsidRPr="00DE6C2F">
        <w:t xml:space="preserve"> - </w:t>
      </w:r>
      <w:proofErr w:type="spellStart"/>
      <w:r w:rsidRPr="00DE6C2F">
        <w:t>kriteria</w:t>
      </w:r>
      <w:proofErr w:type="spellEnd"/>
      <w:r w:rsidRPr="00DE6C2F">
        <w:t xml:space="preserve"> yang lain </w:t>
      </w:r>
      <w:r w:rsidR="005E7BCA">
        <w:fldChar w:fldCharType="begin" w:fldLock="1"/>
      </w:r>
      <w:r w:rsidR="005E7BCA">
        <w:instrText>ADDIN CSL_CITATION {"citationItems":[{"id":"ITEM-1","itemData":{"DOI":"10.58602/jima-ilkom.v2i1.12","ISSN":"2988-7461","abstract":"This study aims to select extracurricular activities using the MAUT method using ROC weighting, so that this helps in understanding the consequences of various choices and identifying alternatives that best suit the preferences and goals of decision makers. The results of the study using a combination of MAUT and ROC methods resulted in extracurricular activity recommendations obtained for Karate extracurricular activities with a value of 0.654 getting rank 1. 2nd place was obtained for Futsal extracurricular activities with a value of 0.362, 3rd place was obtained for Scouting extracurricular activities with a value of 0.327.","author":[{"dropping-particle":"","family":"Oktaria","given":"Intan","non-dropping-particle":"","parse-names":false,"suffix":""}],"container-title":"Jurnal Ilmiah Informatika dan Ilmu Komputer (JIMA-ILKOM)","id":"ITEM-1","issue":"1","issued":{"date-parts":[["2023"]]},"page":"1-11","title":"Kombinasi Metode Multi-Attribute Utility Theory (MAUT) dan Rank Order Centroid (ROC) dalam Pemilihan Kegiatan Ekstrakulikuler","type":"article-journal","volume":"2"},"uris":["http://www.mendeley.com/documents/?uuid=ee71c181-6ee3-4f19-aabd-0e5399fd4ebd"]}],"mendeley":{"formattedCitation":"[13]","plainTextFormattedCitation":"[13]","previouslyFormattedCitation":"[13]"},"properties":{"noteIndex":0},"schema":"https://github.com/citation-style-language/schema/raw/master/csl-citation.json"}</w:instrText>
      </w:r>
      <w:r w:rsidR="005E7BCA">
        <w:fldChar w:fldCharType="separate"/>
      </w:r>
      <w:r w:rsidR="005E7BCA" w:rsidRPr="005E7BCA">
        <w:rPr>
          <w:noProof/>
        </w:rPr>
        <w:t>[13]</w:t>
      </w:r>
      <w:r w:rsidR="005E7BCA">
        <w:fldChar w:fldCharType="end"/>
      </w:r>
      <w:r w:rsidRPr="00DE6C2F">
        <w:t xml:space="preserve">. </w:t>
      </w:r>
      <w:proofErr w:type="spellStart"/>
      <w:r w:rsidRPr="00DE6C2F">
        <w:t>Berikut</w:t>
      </w:r>
      <w:proofErr w:type="spellEnd"/>
      <w:r w:rsidRPr="00DE6C2F">
        <w:t xml:space="preserve"> </w:t>
      </w:r>
      <w:proofErr w:type="spellStart"/>
      <w:r w:rsidRPr="00DE6C2F">
        <w:t>persamaan</w:t>
      </w:r>
      <w:proofErr w:type="spellEnd"/>
      <w:r w:rsidRPr="00DE6C2F">
        <w:t xml:space="preserve"> </w:t>
      </w:r>
      <w:proofErr w:type="spellStart"/>
      <w:r w:rsidRPr="00DE6C2F">
        <w:t>untuk</w:t>
      </w:r>
      <w:proofErr w:type="spellEnd"/>
      <w:r w:rsidRPr="00DE6C2F">
        <w:t xml:space="preserve"> </w:t>
      </w:r>
      <w:proofErr w:type="spellStart"/>
      <w:r w:rsidRPr="00DE6C2F">
        <w:t>menentukan</w:t>
      </w:r>
      <w:proofErr w:type="spellEnd"/>
      <w:r w:rsidRPr="00DE6C2F">
        <w:t xml:space="preserve"> Tingkat </w:t>
      </w:r>
      <w:proofErr w:type="spellStart"/>
      <w:r w:rsidRPr="00DE6C2F">
        <w:t>kepentingan</w:t>
      </w:r>
      <w:proofErr w:type="spellEnd"/>
      <w:r w:rsidRPr="00DE6C2F">
        <w:t xml:space="preserve"> </w:t>
      </w:r>
      <w:proofErr w:type="spellStart"/>
      <w:r w:rsidRPr="00DE6C2F">
        <w:t>atau</w:t>
      </w:r>
      <w:proofErr w:type="spellEnd"/>
      <w:r w:rsidRPr="00DE6C2F">
        <w:t xml:space="preserve"> </w:t>
      </w:r>
      <w:proofErr w:type="spellStart"/>
      <w:r w:rsidRPr="00DE6C2F">
        <w:t>nilai</w:t>
      </w:r>
      <w:proofErr w:type="spellEnd"/>
      <w:r w:rsidRPr="00DE6C2F">
        <w:t xml:space="preserve"> paling </w:t>
      </w:r>
      <w:proofErr w:type="spellStart"/>
      <w:r w:rsidRPr="00DE6C2F">
        <w:t>berat</w:t>
      </w:r>
      <w:proofErr w:type="spellEnd"/>
      <w:r w:rsidRPr="00DE6C2F">
        <w:t xml:space="preserve"> pada </w:t>
      </w:r>
      <w:proofErr w:type="spellStart"/>
      <w:r w:rsidRPr="00DE6C2F">
        <w:t>kriteria</w:t>
      </w:r>
      <w:proofErr w:type="spellEnd"/>
      <w:r w:rsidRPr="00DE6C2F">
        <w:t xml:space="preserve"> yang </w:t>
      </w:r>
      <w:proofErr w:type="spellStart"/>
      <w:r w:rsidRPr="00DE6C2F">
        <w:t>ada</w:t>
      </w:r>
      <w:proofErr w:type="spellEnd"/>
      <w:r w:rsidRPr="00DE6C2F">
        <w:t>.</w:t>
      </w:r>
    </w:p>
    <w:tbl>
      <w:tblPr>
        <w:tblStyle w:val="TableGrid"/>
        <w:tblpPr w:leftFromText="180" w:rightFromText="180" w:vertAnchor="text" w:horzAnchor="margin"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536"/>
        <w:gridCol w:w="2687"/>
      </w:tblGrid>
      <w:tr w:rsidR="00DE6C2F" w14:paraId="2EA971CC" w14:textId="77777777" w:rsidTr="00E86A07">
        <w:tc>
          <w:tcPr>
            <w:tcW w:w="1271" w:type="dxa"/>
          </w:tcPr>
          <w:p w14:paraId="478207EB" w14:textId="77777777" w:rsidR="00DE6C2F" w:rsidRDefault="00DE6C2F" w:rsidP="00DE6C2F"/>
        </w:tc>
        <w:tc>
          <w:tcPr>
            <w:tcW w:w="4536" w:type="dxa"/>
          </w:tcPr>
          <w:p w14:paraId="6276ADAB" w14:textId="77777777" w:rsidR="00DE6C2F" w:rsidRDefault="00000000" w:rsidP="00DE6C2F">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rn</m:t>
                    </m:r>
                  </m:sub>
                </m:sSub>
              </m:oMath>
            </m:oMathPara>
          </w:p>
        </w:tc>
        <w:tc>
          <w:tcPr>
            <w:tcW w:w="2687" w:type="dxa"/>
          </w:tcPr>
          <w:p w14:paraId="7DF15727" w14:textId="77777777" w:rsidR="00DE6C2F" w:rsidRDefault="00DE6C2F" w:rsidP="00DE6C2F">
            <w:r w:rsidRPr="00DE6C2F">
              <w:rPr>
                <w:sz w:val="22"/>
                <w:szCs w:val="22"/>
              </w:rPr>
              <w:t>(1)</w:t>
            </w:r>
          </w:p>
        </w:tc>
      </w:tr>
    </w:tbl>
    <w:p w14:paraId="7F82C4D4" w14:textId="1675B62C" w:rsidR="00DE6C2F" w:rsidRDefault="00DE6C2F" w:rsidP="00DE6C2F">
      <w:pPr>
        <w:ind w:left="993"/>
      </w:pPr>
      <w:proofErr w:type="spellStart"/>
      <w:r w:rsidRPr="00DE6C2F">
        <w:t>Berikut</w:t>
      </w:r>
      <w:proofErr w:type="spellEnd"/>
      <w:r w:rsidRPr="00DE6C2F">
        <w:t xml:space="preserve"> </w:t>
      </w:r>
      <w:proofErr w:type="spellStart"/>
      <w:r w:rsidRPr="00DE6C2F">
        <w:t>rumus</w:t>
      </w:r>
      <w:proofErr w:type="spellEnd"/>
      <w:r w:rsidRPr="00DE6C2F">
        <w:t xml:space="preserve"> ROC yang </w:t>
      </w:r>
      <w:proofErr w:type="spellStart"/>
      <w:r w:rsidRPr="00DE6C2F">
        <w:t>digunakan</w:t>
      </w:r>
      <w:proofErr w:type="spellEnd"/>
      <w:r w:rsidRPr="00DE6C2F">
        <w:t xml:space="preserve"> </w:t>
      </w:r>
      <w:proofErr w:type="spellStart"/>
      <w:r w:rsidRPr="00DE6C2F">
        <w:t>dalam</w:t>
      </w:r>
      <w:proofErr w:type="spellEnd"/>
      <w:r w:rsidRPr="00DE6C2F">
        <w:t xml:space="preserve"> </w:t>
      </w:r>
      <w:proofErr w:type="spellStart"/>
      <w:r w:rsidRPr="00DE6C2F">
        <w:t>sistem</w:t>
      </w:r>
      <w:proofErr w:type="spellEnd"/>
      <w:r w:rsidRPr="00DE6C2F">
        <w:t xml:space="preserve"> </w:t>
      </w:r>
      <w:proofErr w:type="spellStart"/>
      <w:r w:rsidRPr="00DE6C2F">
        <w:t>pendukung</w:t>
      </w:r>
      <w:proofErr w:type="spellEnd"/>
      <w:r w:rsidRPr="00DE6C2F">
        <w:t xml:space="preserve"> </w:t>
      </w:r>
      <w:proofErr w:type="spellStart"/>
      <w:r w:rsidRPr="00DE6C2F">
        <w:t>keputusan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678"/>
        <w:gridCol w:w="2687"/>
      </w:tblGrid>
      <w:tr w:rsidR="00DE6C2F" w14:paraId="5BE56B1B" w14:textId="77777777" w:rsidTr="00E86A07">
        <w:tc>
          <w:tcPr>
            <w:tcW w:w="1129" w:type="dxa"/>
          </w:tcPr>
          <w:p w14:paraId="06754C5B" w14:textId="77777777" w:rsidR="00DE6C2F" w:rsidRDefault="00DE6C2F" w:rsidP="00DE6C2F"/>
        </w:tc>
        <w:tc>
          <w:tcPr>
            <w:tcW w:w="4678" w:type="dxa"/>
          </w:tcPr>
          <w:p w14:paraId="5CFEE92B" w14:textId="77777777" w:rsidR="00DE6C2F" w:rsidRDefault="00000000" w:rsidP="00DE6C2F">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k</m:t>
                            </m:r>
                          </m:den>
                        </m:f>
                      </m:e>
                    </m:d>
                  </m:e>
                </m:nary>
              </m:oMath>
            </m:oMathPara>
          </w:p>
        </w:tc>
        <w:tc>
          <w:tcPr>
            <w:tcW w:w="2687" w:type="dxa"/>
          </w:tcPr>
          <w:p w14:paraId="3A43F39C" w14:textId="77777777" w:rsidR="00DE6C2F" w:rsidRDefault="00DE6C2F" w:rsidP="00DE6C2F">
            <w:r w:rsidRPr="00DE6C2F">
              <w:rPr>
                <w:sz w:val="22"/>
                <w:szCs w:val="22"/>
              </w:rPr>
              <w:t>(2)</w:t>
            </w:r>
          </w:p>
        </w:tc>
      </w:tr>
    </w:tbl>
    <w:p w14:paraId="142764DF" w14:textId="0E7053C2" w:rsidR="00DE6C2F" w:rsidRDefault="00000000" w:rsidP="00DE6C2F">
      <w:pPr>
        <w:spacing w:after="0"/>
        <w:ind w:left="993"/>
      </w:pPr>
      <m:oMath>
        <m:sSub>
          <m:sSubPr>
            <m:ctrlPr>
              <w:rPr>
                <w:rFonts w:ascii="Cambria Math" w:hAnsi="Cambria Math"/>
                <w:i/>
              </w:rPr>
            </m:ctrlPr>
          </m:sSubPr>
          <m:e>
            <m:r>
              <w:rPr>
                <w:rFonts w:ascii="Cambria Math" w:hAnsi="Cambria Math"/>
              </w:rPr>
              <m:t>W</m:t>
            </m:r>
          </m:e>
          <m:sub>
            <m:r>
              <w:rPr>
                <w:rFonts w:ascii="Cambria Math" w:hAnsi="Cambria Math"/>
              </w:rPr>
              <m:t xml:space="preserve">k </m:t>
            </m:r>
          </m:sub>
        </m:sSub>
      </m:oMath>
      <w:r w:rsidR="00DE6C2F">
        <w:t>: Merupakan nilai bobot ROC</w:t>
      </w:r>
    </w:p>
    <w:p w14:paraId="465589DD" w14:textId="0BEF789D" w:rsidR="00DE6C2F" w:rsidRDefault="00DE6C2F" w:rsidP="00DE6C2F">
      <w:pPr>
        <w:spacing w:after="0"/>
        <w:ind w:left="993"/>
      </w:pPr>
      <m:oMath>
        <m:r>
          <w:rPr>
            <w:rFonts w:ascii="Cambria Math" w:hAnsi="Cambria Math"/>
          </w:rPr>
          <m:t>k</m:t>
        </m:r>
      </m:oMath>
      <w:r>
        <w:t xml:space="preserve"> : Merupakan banyaknya kriteria</w:t>
      </w:r>
    </w:p>
    <w:p w14:paraId="5A96CEBB" w14:textId="2B815959" w:rsidR="00DE6C2F" w:rsidRDefault="00000000" w:rsidP="00DE6C2F">
      <w:pPr>
        <w:spacing w:after="0"/>
        <w:ind w:left="993"/>
      </w:pPr>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i=k</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e>
        </m:nary>
      </m:oMath>
      <w:r w:rsidR="00DE6C2F">
        <w:t xml:space="preserve"> : Merupakan nilai total pembagian nilai untuk setiap kriteria</w:t>
      </w:r>
    </w:p>
    <w:p w14:paraId="6685C7E7" w14:textId="3111D45D" w:rsidR="00DE6C2F" w:rsidRDefault="00DE6C2F" w:rsidP="00DE6C2F">
      <w:pPr>
        <w:spacing w:after="0"/>
        <w:ind w:left="993"/>
      </w:pPr>
      <m:oMath>
        <m:r>
          <w:rPr>
            <w:rFonts w:ascii="Cambria Math" w:hAnsi="Cambria Math"/>
          </w:rPr>
          <m:t>i</m:t>
        </m:r>
      </m:oMath>
      <w:r>
        <w:t xml:space="preserve"> : Merupakan urutan dari prioritas</w:t>
      </w:r>
    </w:p>
    <w:p w14:paraId="3A05C6BB" w14:textId="5ED6C570" w:rsidR="00DE6C2F" w:rsidRDefault="00DE6C2F" w:rsidP="00DE6C2F">
      <w:pPr>
        <w:spacing w:after="0"/>
        <w:ind w:left="993"/>
      </w:pPr>
      <w:r>
        <w:t xml:space="preserve">Hasil </w:t>
      </w:r>
      <w:proofErr w:type="spellStart"/>
      <w:r>
        <w:t>dari</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 xml:space="preserve">k </m:t>
            </m:r>
          </m:sub>
        </m:sSub>
      </m:oMath>
      <w:r>
        <w:t>, yaitu bernilai 1</w:t>
      </w:r>
    </w:p>
    <w:p w14:paraId="5F300F1D" w14:textId="28F7AE6E" w:rsidR="00DE6C2F" w:rsidRDefault="00DE6C2F" w:rsidP="00DE6C2F">
      <w:pPr>
        <w:pStyle w:val="Heading2"/>
      </w:pPr>
      <w:r>
        <w:t xml:space="preserve">Metode </w:t>
      </w:r>
      <w:r>
        <w:rPr>
          <w:i/>
          <w:iCs/>
        </w:rPr>
        <w:t xml:space="preserve">Simple Additive Weighting </w:t>
      </w:r>
      <w:r>
        <w:t>(SAW)</w:t>
      </w:r>
    </w:p>
    <w:p w14:paraId="20C02A5E" w14:textId="10AB12EC" w:rsidR="00DE6C2F" w:rsidRDefault="00DE6C2F" w:rsidP="00DE6C2F">
      <w:pPr>
        <w:ind w:left="709" w:firstLine="360"/>
      </w:pPr>
      <w:r>
        <w:t xml:space="preserve">Dalam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ROC (Rank Order </w:t>
      </w:r>
      <w:proofErr w:type="spellStart"/>
      <w:r>
        <w:t>Cemtroid</w:t>
      </w:r>
      <w:proofErr w:type="spellEnd"/>
      <w:r>
        <w:t xml:space="preserve">) </w:t>
      </w:r>
      <w:proofErr w:type="spellStart"/>
      <w:r>
        <w:t>untuk</w:t>
      </w:r>
      <w:proofErr w:type="spellEnd"/>
      <w:r>
        <w:t xml:space="preserve"> proses </w:t>
      </w:r>
      <w:proofErr w:type="spellStart"/>
      <w:r>
        <w:t>melakukan</w:t>
      </w:r>
      <w:proofErr w:type="spellEnd"/>
      <w:r>
        <w:t xml:space="preserve"> </w:t>
      </w:r>
      <w:proofErr w:type="spellStart"/>
      <w:r>
        <w:t>pembobotan</w:t>
      </w:r>
      <w:proofErr w:type="spellEnd"/>
      <w:r>
        <w:t xml:space="preserve"> </w:t>
      </w:r>
      <w:proofErr w:type="spellStart"/>
      <w:r>
        <w:t>kriteria</w:t>
      </w:r>
      <w:proofErr w:type="spellEnd"/>
      <w:r>
        <w:t xml:space="preserve"> pada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dan </w:t>
      </w:r>
      <w:proofErr w:type="spellStart"/>
      <w:r>
        <w:t>metode</w:t>
      </w:r>
      <w:proofErr w:type="spellEnd"/>
      <w:r>
        <w:t xml:space="preserve"> SAW (Simple Additive Weighting) </w:t>
      </w:r>
      <w:proofErr w:type="spellStart"/>
      <w:r>
        <w:t>untuk</w:t>
      </w:r>
      <w:proofErr w:type="spellEnd"/>
      <w:r>
        <w:t xml:space="preserve"> </w:t>
      </w:r>
      <w:proofErr w:type="spellStart"/>
      <w:r>
        <w:t>melakukan</w:t>
      </w:r>
      <w:proofErr w:type="spellEnd"/>
      <w:r>
        <w:t xml:space="preserve"> proses </w:t>
      </w:r>
      <w:proofErr w:type="spellStart"/>
      <w:r>
        <w:t>perhitungan</w:t>
      </w:r>
      <w:proofErr w:type="spellEnd"/>
      <w:r>
        <w:t xml:space="preserve"> </w:t>
      </w:r>
      <w:proofErr w:type="spellStart"/>
      <w:r>
        <w:t>perankingan</w:t>
      </w:r>
      <w:proofErr w:type="spellEnd"/>
      <w:r>
        <w:t xml:space="preserve"> dan </w:t>
      </w:r>
      <w:proofErr w:type="spellStart"/>
      <w:r>
        <w:t>penentuan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pada </w:t>
      </w:r>
      <w:proofErr w:type="spellStart"/>
      <w:r>
        <w:t>nilai</w:t>
      </w:r>
      <w:proofErr w:type="spellEnd"/>
      <w:r>
        <w:t xml:space="preserve"> </w:t>
      </w:r>
      <w:proofErr w:type="spellStart"/>
      <w:r>
        <w:t>alternatif</w:t>
      </w:r>
      <w:proofErr w:type="spellEnd"/>
      <w:r>
        <w:t xml:space="preserve"> pada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w:t>
      </w:r>
      <w:proofErr w:type="spellStart"/>
      <w:r>
        <w:t>Pemilihan</w:t>
      </w:r>
      <w:proofErr w:type="spellEnd"/>
      <w:r>
        <w:t xml:space="preserve"> </w:t>
      </w:r>
      <w:proofErr w:type="spellStart"/>
      <w:r>
        <w:t>metode</w:t>
      </w:r>
      <w:proofErr w:type="spellEnd"/>
      <w:r>
        <w:t xml:space="preserve"> SAW </w:t>
      </w:r>
      <w:proofErr w:type="spellStart"/>
      <w:r>
        <w:t>dikarenakan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penentuan</w:t>
      </w:r>
      <w:proofErr w:type="spellEnd"/>
      <w:r>
        <w:t xml:space="preserve"> </w:t>
      </w:r>
      <w:proofErr w:type="spellStart"/>
      <w:r>
        <w:t>beragam</w:t>
      </w:r>
      <w:proofErr w:type="spellEnd"/>
      <w:r>
        <w:t xml:space="preserve"> </w:t>
      </w:r>
      <w:proofErr w:type="spellStart"/>
      <w:r>
        <w:t>atribut</w:t>
      </w:r>
      <w:proofErr w:type="spellEnd"/>
      <w:r>
        <w:t xml:space="preserve"> </w:t>
      </w:r>
      <w:r w:rsidR="005E7BCA">
        <w:fldChar w:fldCharType="begin" w:fldLock="1"/>
      </w:r>
      <w:r w:rsidR="005E7BCA">
        <w:instrText>ADDIN CSL_CITATION {"citationItems":[{"id":"ITEM-1","itemData":{"DOI":"10.54914/jtt.v5i1.188","ISSN":"2477-0043","abstract":"Susu merupakan makanan alami yang hampir sempurna. Susu mempunyai kadar kalsium yangsangat tinggi, kandungan laktosa didalam susu membantu absorbsi di dalam saluran cerna, Zatyang terkandung dalam susu sebagai salah satu komoditi dengan kandungan gizi yang tinggi, yangmemiliki fungsi untuk membantu pertumbuhan dan menjaga kesehatan. Anak yang menginjakusia balita harus mendapatkan asupan gizi yang mencukupi sebagai penunjang pertumbuhannya.Pada usia balita, anak akan mengalami masa pertumbuhan dan perkembangan yang sangat pesat.Disisi lain, setelah anak berusia 1 (satu) tahun, Air Susu Ibu (ASI) hanya memenuhi 30% darikebutuhan gizi anak. Oleh karena itu harus ada pengganti dari ASI yaitu Makanan PendampingAir Susu Ibu. Susu formula sangat beragam dan penggunaan susu formula yang sangat tinggi,dalam pemilihan susu formula memiliki banyak faktor maka diperlukan sebuah solusi,penyelesaiannya dapat menggunakan Sistem Pendukung Keputusan (SPK) dimana sistem inimampu mengambil sebuah keputusan. Simple Additive Weighting (SAW) metode ini digunakanuntuk menentukan sebuah alternatif pilihan berdasarkan bobot dan kriteria yang sudah ditentukan.Kemudian dilakukan proses perankingan yang akan menentukan alternatif yang terbaik. Sehinggakelebihan menggunakan metode SAW dibandingkan dengan model pengambilan keputusanlainnya terletak pada analisis penilaian secara tepat karena didasarkan oleh nilai kriteria dan bobotpreferensi. Berdasarkan analisis dan pembahasan dari hasil pengolahan data, dapat diketahuibahwa tingkat akurasi dengan menggunakan metode SAW sebesar 63,33% dengan sample uji datasebanyak 30 data.","author":[{"dropping-particle":"","family":"Fitriati","given":"Desti","non-dropping-particle":"","parse-names":false,"suffix":""},{"dropping-particle":"","family":"Fahrudin","given":"Mochammad","non-dropping-particle":"","parse-names":false,"suffix":""}],"container-title":"Jurnal Teknologi Terpadu","id":"ITEM-1","issue":"1","issued":{"date-parts":[["2019"]]},"title":"Perangkingan Jenis Susu Untuk Balita Non-Asi Dengan Metode Simple Additive Weighting (Saw)","type":"article-journal","volume":"5"},"uris":["http://www.mendeley.com/documents/?uuid=7a7448c9-70db-4aa0-bd36-e72389eea085"]}],"mendeley":{"formattedCitation":"[14]","plainTextFormattedCitation":"[14]","previouslyFormattedCitation":"[14]"},"properties":{"noteIndex":0},"schema":"https://github.com/citation-style-language/schema/raw/master/csl-citation.json"}</w:instrText>
      </w:r>
      <w:r w:rsidR="005E7BCA">
        <w:fldChar w:fldCharType="separate"/>
      </w:r>
      <w:r w:rsidR="005E7BCA" w:rsidRPr="005E7BCA">
        <w:rPr>
          <w:noProof/>
        </w:rPr>
        <w:t>[14]</w:t>
      </w:r>
      <w:r w:rsidR="005E7BCA">
        <w:fldChar w:fldCharType="end"/>
      </w:r>
      <w:r>
        <w:t>.</w:t>
      </w:r>
    </w:p>
    <w:p w14:paraId="22854104" w14:textId="1999E322" w:rsidR="00DE6C2F" w:rsidRDefault="00DE6C2F" w:rsidP="00DE6C2F">
      <w:pPr>
        <w:ind w:left="709" w:firstLine="360"/>
      </w:pPr>
      <w:r>
        <w:t xml:space="preserve">Metode Simple Additive Weighting (SAW) </w:t>
      </w:r>
      <w:proofErr w:type="spellStart"/>
      <w:r>
        <w:t>memiliki</w:t>
      </w:r>
      <w:proofErr w:type="spellEnd"/>
      <w:r>
        <w:t xml:space="preserve"> </w:t>
      </w:r>
      <w:proofErr w:type="spellStart"/>
      <w:r>
        <w:t>istilah</w:t>
      </w:r>
      <w:proofErr w:type="spellEnd"/>
      <w:r>
        <w:t xml:space="preserve"> </w:t>
      </w:r>
      <w:proofErr w:type="spellStart"/>
      <w:r>
        <w:t>metode</w:t>
      </w:r>
      <w:proofErr w:type="spellEnd"/>
      <w:r>
        <w:t xml:space="preserve"> </w:t>
      </w:r>
      <w:proofErr w:type="spellStart"/>
      <w:r>
        <w:t>penjumlahan</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terbobot</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metode</w:t>
      </w:r>
      <w:proofErr w:type="spellEnd"/>
      <w:r>
        <w:t xml:space="preserve"> SAW </w:t>
      </w:r>
      <w:proofErr w:type="spellStart"/>
      <w:r>
        <w:t>adalah</w:t>
      </w:r>
      <w:proofErr w:type="spellEnd"/>
      <w:r>
        <w:t xml:space="preserve"> </w:t>
      </w:r>
      <w:proofErr w:type="spellStart"/>
      <w:r>
        <w:t>mencari</w:t>
      </w:r>
      <w:proofErr w:type="spellEnd"/>
      <w:r>
        <w:t xml:space="preserve"> </w:t>
      </w:r>
      <w:proofErr w:type="spellStart"/>
      <w:r>
        <w:t>perhitungan</w:t>
      </w:r>
      <w:proofErr w:type="spellEnd"/>
      <w:r>
        <w:t xml:space="preserve"> </w:t>
      </w:r>
      <w:proofErr w:type="spellStart"/>
      <w:r>
        <w:t>penjumlahan</w:t>
      </w:r>
      <w:proofErr w:type="spellEnd"/>
      <w:r>
        <w:t xml:space="preserve"> </w:t>
      </w:r>
      <w:proofErr w:type="spellStart"/>
      <w:r>
        <w:t>nilai</w:t>
      </w:r>
      <w:proofErr w:type="spellEnd"/>
      <w:r>
        <w:t xml:space="preserve"> </w:t>
      </w:r>
      <w:proofErr w:type="spellStart"/>
      <w:r>
        <w:t>terbobot</w:t>
      </w:r>
      <w:proofErr w:type="spellEnd"/>
      <w:r>
        <w:t xml:space="preserve"> </w:t>
      </w:r>
      <w:proofErr w:type="spellStart"/>
      <w:r>
        <w:t>dari</w:t>
      </w:r>
      <w:proofErr w:type="spellEnd"/>
      <w:r>
        <w:t xml:space="preserve"> </w:t>
      </w:r>
      <w:proofErr w:type="spellStart"/>
      <w:r>
        <w:t>nilai</w:t>
      </w:r>
      <w:proofErr w:type="spellEnd"/>
      <w:r>
        <w:t xml:space="preserve"> data </w:t>
      </w:r>
      <w:proofErr w:type="spellStart"/>
      <w:r>
        <w:t>alternatif</w:t>
      </w:r>
      <w:proofErr w:type="spellEnd"/>
      <w:r>
        <w:t xml:space="preserve"> yang </w:t>
      </w:r>
      <w:proofErr w:type="spellStart"/>
      <w:r>
        <w:t>terdapat</w:t>
      </w:r>
      <w:proofErr w:type="spellEnd"/>
      <w:r>
        <w:t xml:space="preserve"> pada </w:t>
      </w:r>
      <w:proofErr w:type="spellStart"/>
      <w:r>
        <w:t>semua</w:t>
      </w:r>
      <w:proofErr w:type="spellEnd"/>
      <w:r>
        <w:t xml:space="preserve"> </w:t>
      </w:r>
      <w:proofErr w:type="spellStart"/>
      <w:r>
        <w:t>atribut</w:t>
      </w:r>
      <w:proofErr w:type="spellEnd"/>
      <w:r>
        <w:t xml:space="preserve">. Metode SAW </w:t>
      </w:r>
      <w:proofErr w:type="spellStart"/>
      <w:r>
        <w:t>perlu</w:t>
      </w:r>
      <w:proofErr w:type="spellEnd"/>
      <w:r>
        <w:t xml:space="preserve"> </w:t>
      </w:r>
      <w:proofErr w:type="spellStart"/>
      <w:r>
        <w:t>perhitungan</w:t>
      </w:r>
      <w:proofErr w:type="spellEnd"/>
      <w:r>
        <w:t xml:space="preserve"> proses </w:t>
      </w:r>
      <w:proofErr w:type="spellStart"/>
      <w:r>
        <w:t>yaitu</w:t>
      </w:r>
      <w:proofErr w:type="spellEnd"/>
      <w:r>
        <w:t xml:space="preserve"> proses </w:t>
      </w:r>
      <w:proofErr w:type="spellStart"/>
      <w:r>
        <w:t>perhitungan</w:t>
      </w:r>
      <w:proofErr w:type="spellEnd"/>
      <w:r>
        <w:t xml:space="preserve"> </w:t>
      </w:r>
      <w:proofErr w:type="spellStart"/>
      <w:r>
        <w:t>normalisasi</w:t>
      </w:r>
      <w:proofErr w:type="spellEnd"/>
      <w:r>
        <w:t xml:space="preserve"> </w:t>
      </w:r>
      <w:proofErr w:type="spellStart"/>
      <w:r>
        <w:t>matriks</w:t>
      </w:r>
      <w:proofErr w:type="spellEnd"/>
      <w:r>
        <w:t xml:space="preserve"> </w:t>
      </w:r>
      <w:proofErr w:type="spellStart"/>
      <w:r>
        <w:t>keputusan</w:t>
      </w:r>
      <w:proofErr w:type="spellEnd"/>
      <w:r>
        <w:t xml:space="preserve"> (X), </w:t>
      </w:r>
      <w:proofErr w:type="spellStart"/>
      <w:r>
        <w:t>lalu</w:t>
      </w:r>
      <w:proofErr w:type="spellEnd"/>
      <w:r>
        <w:t xml:space="preserve"> </w:t>
      </w:r>
      <w:proofErr w:type="spellStart"/>
      <w:r>
        <w:t>nilai</w:t>
      </w:r>
      <w:proofErr w:type="spellEnd"/>
      <w:r>
        <w:t xml:space="preserve"> </w:t>
      </w:r>
      <w:proofErr w:type="spellStart"/>
      <w:r>
        <w:t>nomralisasi</w:t>
      </w:r>
      <w:proofErr w:type="spellEnd"/>
      <w:r>
        <w:t xml:space="preserve"> </w:t>
      </w:r>
      <w:proofErr w:type="spellStart"/>
      <w:r>
        <w:t>tersebut</w:t>
      </w:r>
      <w:proofErr w:type="spellEnd"/>
      <w:r>
        <w:t xml:space="preserve"> </w:t>
      </w:r>
      <w:proofErr w:type="spellStart"/>
      <w:r>
        <w:t>diperbandingkan</w:t>
      </w:r>
      <w:proofErr w:type="spellEnd"/>
      <w:r>
        <w:t xml:space="preserve"> </w:t>
      </w:r>
      <w:proofErr w:type="spellStart"/>
      <w:r>
        <w:t>atau</w:t>
      </w:r>
      <w:proofErr w:type="spellEnd"/>
      <w:r>
        <w:t xml:space="preserve"> </w:t>
      </w:r>
      <w:proofErr w:type="spellStart"/>
      <w:r>
        <w:t>diproses</w:t>
      </w:r>
      <w:proofErr w:type="spellEnd"/>
      <w:r>
        <w:t xml:space="preserve"> </w:t>
      </w:r>
      <w:proofErr w:type="spellStart"/>
      <w:r>
        <w:t>dengan</w:t>
      </w:r>
      <w:proofErr w:type="spellEnd"/>
      <w:r>
        <w:t xml:space="preserve"> data </w:t>
      </w:r>
      <w:proofErr w:type="spellStart"/>
      <w:r>
        <w:t>alternatif</w:t>
      </w:r>
      <w:proofErr w:type="spellEnd"/>
      <w:r>
        <w:t xml:space="preserve"> yang </w:t>
      </w:r>
      <w:proofErr w:type="spellStart"/>
      <w:r>
        <w:t>tersedia</w:t>
      </w:r>
      <w:proofErr w:type="spellEnd"/>
      <w:r>
        <w:t xml:space="preserve"> </w:t>
      </w:r>
      <w:r w:rsidR="005E7BCA">
        <w:fldChar w:fldCharType="begin" w:fldLock="1"/>
      </w:r>
      <w:r w:rsidR="00037A88">
        <w:instrText>ADDIN CSL_CITATION {"citationItems":[{"id":"ITEM-1","itemData":{"DOI":"10.32493/INFORMATIKA.V1I1.1466","ISSN":"2541-1004","abstract":"Dalam meningkatkan pemasaran dan pecapaian target diperlukan pengambilan keputusan yang tepat dalam memilih produk yang akan dipasarkan. PT. Sumber Prima Anugrah Abadi melakukan analisa pemasaran dengan cara mengumpulkan data pemasaran dari setiap agen perbulan via email. Tapi masih belum berhasil karena secara real masih banyak keterlambatan pengiriman dan pengolahan data yang mengakibatkan masih banyaknya jumlah kemasan yang dikembalikan setiap 6 bulan. Data hasil rekapitulasi pengembalian kemasan mencapai 1457 duz dari total keseluruhan agen. Hal tersebut dikarenakan hasip pengambilan keputusan yang belum tepat dan cepat. Simple Additive Weighting (SAW) adalah salah satu Metode Fuzzy Multiple Attribute Decision Making (FMADM) yang mampu menyelesaikan masalah multiple attribute decision making dengan cara membobotkan semua kriteria dan alternatif yang menghasilkan nilai referensi yang tepat. Dengan menggunakan indikator kemasan bakso 5, 25, 50, dan 100 butir sebagi alternatif akan menentukan nilai bobot untuk setiap atribut, kemudian dilanjutkan dengan proses pengambilan keputusan yang akan menyeleksi alternatif yang terbaik untuk menyelesaikan masalah dalam pengambilan keputusan kemasan yang akan diprioritaskan dalam pendistribusian agen, sehingga manajemen pemasaran dalam pemilihan kemasan yang akan diprioritaskan dalam pendistribusian agen dengan mudah dan cepat.","author":[{"dropping-particle":"","family":"Mulyati","given":"Sri","non-dropping-particle":"","parse-names":false,"suffix":""}],"container-title":"Jurnal Informatika","id":"ITEM-1","issue":"1","issued":{"date-parts":[["2016"]]},"page":"33-37","title":"Penerapan Metode Simple Additive Weighting Untuk Penentuan Prioritas Pemasaran Kemasan Produk Bakso Sapi","type":"article-journal","volume":"1"},"uris":["http://www.mendeley.com/documents/?uuid=f484359b-bd6c-465e-9b97-a4cb082035aa"]}],"mendeley":{"formattedCitation":"[15]","plainTextFormattedCitation":"[15]","previouslyFormattedCitation":"[15]"},"properties":{"noteIndex":0},"schema":"https://github.com/citation-style-language/schema/raw/master/csl-citation.json"}</w:instrText>
      </w:r>
      <w:r w:rsidR="005E7BCA">
        <w:fldChar w:fldCharType="separate"/>
      </w:r>
      <w:r w:rsidR="005E7BCA" w:rsidRPr="005E7BCA">
        <w:rPr>
          <w:noProof/>
        </w:rPr>
        <w:t>[15]</w:t>
      </w:r>
      <w:r w:rsidR="005E7BCA">
        <w:fldChar w:fldCharType="end"/>
      </w:r>
      <w:r w:rsidR="005E7B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4104"/>
        <w:gridCol w:w="2534"/>
      </w:tblGrid>
      <w:tr w:rsidR="00DE6C2F" w:rsidRPr="00DE6C2F" w14:paraId="3B03DDCB" w14:textId="77777777" w:rsidTr="00CE4F7A">
        <w:tc>
          <w:tcPr>
            <w:tcW w:w="1820" w:type="dxa"/>
          </w:tcPr>
          <w:p w14:paraId="5EA9C414" w14:textId="77777777" w:rsidR="00DE6C2F" w:rsidRPr="00DE6C2F" w:rsidRDefault="00DE6C2F" w:rsidP="00DE6C2F">
            <w:pPr>
              <w:rPr>
                <w:sz w:val="22"/>
                <w:szCs w:val="22"/>
              </w:rPr>
            </w:pPr>
          </w:p>
        </w:tc>
        <w:tc>
          <w:tcPr>
            <w:tcW w:w="4104" w:type="dxa"/>
          </w:tcPr>
          <w:p w14:paraId="31D40C22" w14:textId="77777777" w:rsidR="00DE6C2F" w:rsidRPr="00DE6C2F" w:rsidRDefault="00000000" w:rsidP="00DE6C2F">
            <w:pPr>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oMath>
            <w:r w:rsidR="00DE6C2F" w:rsidRPr="00DE6C2F">
              <w:rPr>
                <w:rFonts w:eastAsiaTheme="minorEastAsia"/>
                <w:sz w:val="22"/>
                <w:szCs w:val="22"/>
              </w:rPr>
              <w:t>=</w:t>
            </w:r>
            <m:oMath>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num>
                <m:den>
                  <m:r>
                    <w:rPr>
                      <w:rFonts w:ascii="Cambria Math" w:eastAsiaTheme="minorEastAsia" w:hAnsi="Cambria Math"/>
                      <w:sz w:val="22"/>
                      <w:szCs w:val="22"/>
                    </w:rPr>
                    <m:t>Max</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e>
                  </m:d>
                </m:den>
              </m:f>
            </m:oMath>
            <w:r w:rsidR="00DE6C2F" w:rsidRPr="00DE6C2F">
              <w:rPr>
                <w:rFonts w:eastAsiaTheme="minorEastAsia"/>
                <w:sz w:val="22"/>
                <w:szCs w:val="22"/>
              </w:rPr>
              <w:t xml:space="preserve"> Jika j adalah </w:t>
            </w:r>
            <w:r w:rsidR="00DE6C2F" w:rsidRPr="00DE6C2F">
              <w:rPr>
                <w:rFonts w:eastAsiaTheme="minorEastAsia"/>
                <w:i/>
                <w:iCs/>
                <w:sz w:val="22"/>
                <w:szCs w:val="22"/>
              </w:rPr>
              <w:t>benefit</w:t>
            </w:r>
          </w:p>
        </w:tc>
        <w:tc>
          <w:tcPr>
            <w:tcW w:w="2534" w:type="dxa"/>
          </w:tcPr>
          <w:p w14:paraId="2EE24F2B" w14:textId="77777777" w:rsidR="00DE6C2F" w:rsidRPr="00DE6C2F" w:rsidRDefault="00DE6C2F" w:rsidP="00DE6C2F">
            <w:pPr>
              <w:rPr>
                <w:sz w:val="22"/>
                <w:szCs w:val="22"/>
              </w:rPr>
            </w:pPr>
            <w:r w:rsidRPr="00DE6C2F">
              <w:rPr>
                <w:sz w:val="22"/>
                <w:szCs w:val="22"/>
              </w:rPr>
              <w:t>(3)</w:t>
            </w:r>
          </w:p>
        </w:tc>
      </w:tr>
      <w:tr w:rsidR="00DE6C2F" w:rsidRPr="00DE6C2F" w14:paraId="39C9BA27" w14:textId="77777777" w:rsidTr="00CE4F7A">
        <w:tc>
          <w:tcPr>
            <w:tcW w:w="1820" w:type="dxa"/>
          </w:tcPr>
          <w:p w14:paraId="1E607EED" w14:textId="77777777" w:rsidR="00DE6C2F" w:rsidRPr="00DE6C2F" w:rsidRDefault="00DE6C2F" w:rsidP="00DE6C2F">
            <w:pPr>
              <w:rPr>
                <w:sz w:val="22"/>
                <w:szCs w:val="22"/>
              </w:rPr>
            </w:pPr>
          </w:p>
        </w:tc>
        <w:tc>
          <w:tcPr>
            <w:tcW w:w="4104" w:type="dxa"/>
          </w:tcPr>
          <w:p w14:paraId="76F21D31" w14:textId="77777777" w:rsidR="00DE6C2F" w:rsidRPr="00DE6C2F" w:rsidRDefault="00000000" w:rsidP="00DE6C2F">
            <w:pPr>
              <w:rPr>
                <w:rFonts w:eastAsia="Cambr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Min</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e>
                  </m:d>
                </m:num>
                <m:den>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den>
              </m:f>
            </m:oMath>
            <w:r w:rsidR="00DE6C2F" w:rsidRPr="00DE6C2F">
              <w:rPr>
                <w:rFonts w:eastAsia="Cambria"/>
                <w:sz w:val="22"/>
                <w:szCs w:val="22"/>
              </w:rPr>
              <w:t xml:space="preserve"> Jika j adalah </w:t>
            </w:r>
            <w:r w:rsidR="00DE6C2F" w:rsidRPr="00DE6C2F">
              <w:rPr>
                <w:rFonts w:eastAsia="Cambria"/>
                <w:i/>
                <w:iCs/>
                <w:sz w:val="22"/>
                <w:szCs w:val="22"/>
              </w:rPr>
              <w:t>cost</w:t>
            </w:r>
          </w:p>
        </w:tc>
        <w:tc>
          <w:tcPr>
            <w:tcW w:w="2534" w:type="dxa"/>
          </w:tcPr>
          <w:p w14:paraId="4156CB80" w14:textId="77777777" w:rsidR="00DE6C2F" w:rsidRPr="00DE6C2F" w:rsidRDefault="00DE6C2F" w:rsidP="00DE6C2F">
            <w:pPr>
              <w:rPr>
                <w:sz w:val="22"/>
                <w:szCs w:val="22"/>
              </w:rPr>
            </w:pPr>
            <w:r w:rsidRPr="00DE6C2F">
              <w:rPr>
                <w:sz w:val="22"/>
                <w:szCs w:val="22"/>
              </w:rPr>
              <w:t>(4)</w:t>
            </w:r>
          </w:p>
        </w:tc>
      </w:tr>
    </w:tbl>
    <w:p w14:paraId="574B7BF7" w14:textId="77777777" w:rsidR="00CE4F7A" w:rsidRDefault="00000000" w:rsidP="00CE4F7A">
      <w:pPr>
        <w:spacing w:after="0"/>
        <w:ind w:left="709"/>
      </w:p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oMath>
      <w:r w:rsidR="00DE6C2F">
        <w:t>: rating kerja ternormalisasi</w:t>
      </w:r>
    </w:p>
    <w:p w14:paraId="658D01AB" w14:textId="55CBC796" w:rsidR="00CE4F7A" w:rsidRDefault="00CE4F7A" w:rsidP="00CE4F7A">
      <w:pPr>
        <w:spacing w:after="0"/>
        <w:ind w:left="709"/>
      </w:pPr>
      <m:oMath>
        <m:r>
          <w:rPr>
            <w:rFonts w:ascii="Cambria Math" w:hAnsi="Cambria Math"/>
          </w:rPr>
          <m:t xml:space="preserve">Max </m:t>
        </m:r>
      </m:oMath>
      <w:r w:rsidR="00DE6C2F">
        <w:t xml:space="preserve">: </w:t>
      </w:r>
      <w:proofErr w:type="spellStart"/>
      <w:r w:rsidR="00DE6C2F">
        <w:t>nilai</w:t>
      </w:r>
      <w:proofErr w:type="spellEnd"/>
      <w:r w:rsidR="00DE6C2F">
        <w:t xml:space="preserve"> </w:t>
      </w:r>
      <w:proofErr w:type="spellStart"/>
      <w:r w:rsidR="00DE6C2F">
        <w:t>maksimum</w:t>
      </w:r>
      <w:proofErr w:type="spellEnd"/>
      <w:r w:rsidR="00DE6C2F">
        <w:t xml:space="preserve"> </w:t>
      </w:r>
      <w:proofErr w:type="spellStart"/>
      <w:r w:rsidR="00DE6C2F">
        <w:t>dari</w:t>
      </w:r>
      <w:proofErr w:type="spellEnd"/>
      <w:r w:rsidR="00DE6C2F">
        <w:t xml:space="preserve"> </w:t>
      </w:r>
      <w:proofErr w:type="spellStart"/>
      <w:r w:rsidR="00DE6C2F">
        <w:t>setiap</w:t>
      </w:r>
      <w:proofErr w:type="spellEnd"/>
      <w:r w:rsidR="00DE6C2F">
        <w:t xml:space="preserve"> baris dan </w:t>
      </w:r>
      <w:proofErr w:type="spellStart"/>
      <w:r w:rsidR="00DE6C2F">
        <w:t>kolom</w:t>
      </w:r>
      <w:proofErr w:type="spellEnd"/>
      <w:r w:rsidR="00DE6C2F">
        <w:t xml:space="preserve"> </w:t>
      </w:r>
    </w:p>
    <w:p w14:paraId="32B2EB2A" w14:textId="77777777" w:rsidR="00CE4F7A" w:rsidRDefault="00CE4F7A" w:rsidP="00CE4F7A">
      <w:pPr>
        <w:spacing w:after="0"/>
        <w:ind w:left="709"/>
      </w:pPr>
      <m:oMath>
        <m:r>
          <w:rPr>
            <w:rFonts w:ascii="Cambria Math" w:hAnsi="Cambria Math"/>
          </w:rPr>
          <m:t xml:space="preserve">Min </m:t>
        </m:r>
      </m:oMath>
      <w:r w:rsidR="00DE6C2F">
        <w:t>: nilai minimum dari setiap baris dan kolom</w:t>
      </w:r>
    </w:p>
    <w:p w14:paraId="43AE944F" w14:textId="77777777" w:rsidR="00CE4F7A" w:rsidRDefault="00000000" w:rsidP="00CE4F7A">
      <w:pPr>
        <w:spacing w:after="0"/>
        <w:ind w:left="709"/>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DE6C2F">
        <w:t xml:space="preserve"> : baris dan kolom dari matriks</w:t>
      </w:r>
    </w:p>
    <w:p w14:paraId="5A92DF8B" w14:textId="6E3BAB59" w:rsidR="00DE6C2F" w:rsidRDefault="00DE6C2F" w:rsidP="00CE4F7A">
      <w:pPr>
        <w:spacing w:after="0"/>
        <w:ind w:left="709"/>
      </w:pPr>
      <w:r>
        <w:t xml:space="preserve">Nilai </w:t>
      </w:r>
      <w:proofErr w:type="spellStart"/>
      <w:r>
        <w:t>referensi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alternatif</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diberikan sebagai,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961"/>
        <w:gridCol w:w="2545"/>
      </w:tblGrid>
      <w:tr w:rsidR="00CE4F7A" w:rsidRPr="00CE4F7A" w14:paraId="099865C6" w14:textId="77777777" w:rsidTr="00E86A07">
        <w:tc>
          <w:tcPr>
            <w:tcW w:w="988" w:type="dxa"/>
          </w:tcPr>
          <w:p w14:paraId="24063312" w14:textId="77777777" w:rsidR="00CE4F7A" w:rsidRPr="00CE4F7A" w:rsidRDefault="00CE4F7A" w:rsidP="00E86A07">
            <w:pPr>
              <w:pStyle w:val="AuthorDetail"/>
              <w:rPr>
                <w:sz w:val="22"/>
                <w:szCs w:val="22"/>
              </w:rPr>
            </w:pPr>
          </w:p>
        </w:tc>
        <w:tc>
          <w:tcPr>
            <w:tcW w:w="4961" w:type="dxa"/>
          </w:tcPr>
          <w:p w14:paraId="1CE1FA34" w14:textId="77777777" w:rsidR="00CE4F7A" w:rsidRPr="00CE4F7A" w:rsidRDefault="00000000" w:rsidP="00CE4F7A">
            <w:pPr>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r>
                  <m:rPr>
                    <m:sty m:val="p"/>
                  </m:rP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ij</m:t>
                        </m:r>
                      </m:sub>
                    </m:sSub>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e>
                </m:nary>
              </m:oMath>
            </m:oMathPara>
          </w:p>
        </w:tc>
        <w:tc>
          <w:tcPr>
            <w:tcW w:w="2545" w:type="dxa"/>
          </w:tcPr>
          <w:p w14:paraId="24486D5E" w14:textId="77777777" w:rsidR="00CE4F7A" w:rsidRPr="00CE4F7A" w:rsidRDefault="00CE4F7A" w:rsidP="00E86A07">
            <w:pPr>
              <w:pStyle w:val="AuthorDetail"/>
              <w:jc w:val="left"/>
              <w:rPr>
                <w:sz w:val="22"/>
                <w:szCs w:val="22"/>
              </w:rPr>
            </w:pPr>
            <w:r w:rsidRPr="00CE4F7A">
              <w:rPr>
                <w:sz w:val="22"/>
                <w:szCs w:val="22"/>
              </w:rPr>
              <w:t>(5)</w:t>
            </w:r>
          </w:p>
        </w:tc>
      </w:tr>
    </w:tbl>
    <w:p w14:paraId="1EA1033E" w14:textId="6221A198" w:rsidR="00CE4F7A" w:rsidRDefault="00000000" w:rsidP="00CE4F7A">
      <w:pPr>
        <w:spacing w:after="0"/>
        <w:ind w:firstLine="720"/>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CE4F7A">
        <w:t>: Nilai akhir alternatif</w:t>
      </w:r>
    </w:p>
    <w:p w14:paraId="22062017" w14:textId="10F353DD" w:rsidR="00CE4F7A" w:rsidRDefault="00000000" w:rsidP="00CE4F7A">
      <w:pPr>
        <w:spacing w:after="0"/>
        <w:ind w:firstLine="720"/>
      </w:pP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m:t>
        </m:r>
      </m:oMath>
      <w:r w:rsidR="00CE4F7A">
        <w:t>: Bobot yang telah ditentukan</w:t>
      </w:r>
    </w:p>
    <w:p w14:paraId="332FEDEC" w14:textId="79F7369F" w:rsidR="00CE4F7A" w:rsidRDefault="00000000" w:rsidP="00CE4F7A">
      <w:pPr>
        <w:spacing w:after="0"/>
        <w:ind w:firstLine="720"/>
      </w:pPr>
      <m:oMath>
        <m:sSub>
          <m:sSubPr>
            <m:ctrlPr>
              <w:rPr>
                <w:rFonts w:ascii="Cambria Math" w:hAnsi="Cambria Math"/>
              </w:rPr>
            </m:ctrlPr>
          </m:sSubPr>
          <m:e>
            <m:r>
              <w:rPr>
                <w:rFonts w:ascii="Cambria Math" w:hAnsi="Cambria Math"/>
              </w:rPr>
              <m:t>R</m:t>
            </m:r>
          </m:e>
          <m:sub>
            <m:r>
              <w:rPr>
                <w:rFonts w:ascii="Cambria Math" w:hAnsi="Cambria Math"/>
              </w:rPr>
              <m:t>ij</m:t>
            </m:r>
          </m:sub>
        </m:sSub>
      </m:oMath>
      <w:r w:rsidR="00CE4F7A">
        <w:t xml:space="preserve"> : Normalisasi matriks</w:t>
      </w:r>
    </w:p>
    <w:p w14:paraId="7BF923C9" w14:textId="1A136310" w:rsidR="00CE4F7A" w:rsidRDefault="00CE4F7A" w:rsidP="00CE4F7A">
      <w:pPr>
        <w:pStyle w:val="Heading2"/>
      </w:pPr>
      <w:proofErr w:type="spellStart"/>
      <w:r>
        <w:t>Analisis</w:t>
      </w:r>
      <w:proofErr w:type="spellEnd"/>
      <w:r>
        <w:t xml:space="preserve"> Hasil</w:t>
      </w:r>
    </w:p>
    <w:p w14:paraId="7662B0D9" w14:textId="77777777" w:rsidR="00CE4F7A" w:rsidRDefault="00CE4F7A" w:rsidP="00CE4F7A">
      <w:pPr>
        <w:ind w:left="709" w:firstLine="360"/>
      </w:pPr>
      <w:r>
        <w:t xml:space="preserve">Hasil </w:t>
      </w:r>
      <w:proofErr w:type="spellStart"/>
      <w:r>
        <w:t>dari</w:t>
      </w:r>
      <w:proofErr w:type="spellEnd"/>
      <w:r>
        <w:t xml:space="preserve"> </w:t>
      </w:r>
      <w:proofErr w:type="spellStart"/>
      <w:r>
        <w:t>implementasi</w:t>
      </w:r>
      <w:proofErr w:type="spellEnd"/>
      <w:r>
        <w:t xml:space="preserve"> </w:t>
      </w:r>
      <w:r>
        <w:rPr>
          <w:i/>
          <w:iCs/>
        </w:rPr>
        <w:t xml:space="preserve">Simple Additive Weighting </w:t>
      </w:r>
      <w:r>
        <w:t xml:space="preserve">dan </w:t>
      </w:r>
      <w:r w:rsidRPr="00A86607">
        <w:rPr>
          <w:i/>
          <w:iCs/>
        </w:rPr>
        <w:t>Rank Order Centroid</w:t>
      </w:r>
      <w:r>
        <w:t xml:space="preserve"> </w:t>
      </w:r>
      <w:proofErr w:type="spellStart"/>
      <w:r>
        <w:t>akan</w:t>
      </w:r>
      <w:proofErr w:type="spellEnd"/>
      <w:r>
        <w:t xml:space="preserve"> </w:t>
      </w:r>
      <w:proofErr w:type="spellStart"/>
      <w:r>
        <w:t>dibuat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perangkingan</w:t>
      </w:r>
      <w:proofErr w:type="spellEnd"/>
      <w:r>
        <w:t xml:space="preserve"> dan </w:t>
      </w:r>
      <w:proofErr w:type="spellStart"/>
      <w:r>
        <w:t>menjadi</w:t>
      </w:r>
      <w:proofErr w:type="spellEnd"/>
      <w:r>
        <w:t xml:space="preserve"> </w:t>
      </w:r>
      <w:proofErr w:type="spellStart"/>
      <w:r>
        <w:t>sebuah</w:t>
      </w:r>
      <w:proofErr w:type="spellEnd"/>
      <w:r>
        <w:t xml:space="preserve"> </w:t>
      </w:r>
      <w:proofErr w:type="spellStart"/>
      <w:r>
        <w:t>peentuan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w:t>
      </w:r>
      <w:proofErr w:type="spellStart"/>
      <w:r>
        <w:t>Dengan</w:t>
      </w:r>
      <w:proofErr w:type="spellEnd"/>
      <w:r>
        <w:t xml:space="preserve"> </w:t>
      </w:r>
      <w:proofErr w:type="spellStart"/>
      <w:r>
        <w:t>begitu</w:t>
      </w:r>
      <w:proofErr w:type="spellEnd"/>
      <w:r>
        <w:t xml:space="preserve"> </w:t>
      </w:r>
      <w:proofErr w:type="spellStart"/>
      <w:r>
        <w:t>peneliti</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menganalisa</w:t>
      </w:r>
      <w:proofErr w:type="spellEnd"/>
      <w:r>
        <w:t xml:space="preserve"> </w:t>
      </w:r>
      <w:proofErr w:type="spellStart"/>
      <w:r>
        <w:t>hasil</w:t>
      </w:r>
      <w:proofErr w:type="spellEnd"/>
      <w:r>
        <w:t xml:space="preserve"> </w:t>
      </w:r>
      <w:proofErr w:type="spellStart"/>
      <w:r>
        <w:t>lebih</w:t>
      </w:r>
      <w:proofErr w:type="spellEnd"/>
      <w:r>
        <w:t xml:space="preserve"> </w:t>
      </w:r>
      <w:proofErr w:type="spellStart"/>
      <w:r>
        <w:t>lanjut</w:t>
      </w:r>
      <w:proofErr w:type="spellEnd"/>
      <w:r>
        <w:t>.</w:t>
      </w:r>
    </w:p>
    <w:p w14:paraId="13045723" w14:textId="4930B4AA" w:rsidR="00CE4F7A" w:rsidRDefault="00CE4F7A" w:rsidP="00CE4F7A">
      <w:pPr>
        <w:pStyle w:val="Heading1"/>
      </w:pPr>
      <w:r>
        <w:t xml:space="preserve"> HASIL DAN PEMBAHASAN</w:t>
      </w:r>
    </w:p>
    <w:p w14:paraId="55D842B7" w14:textId="13BC8340" w:rsidR="00CE4F7A" w:rsidRDefault="00CE4F7A" w:rsidP="00CE4F7A">
      <w:pPr>
        <w:ind w:firstLine="360"/>
      </w:pPr>
      <w:proofErr w:type="spellStart"/>
      <w:r>
        <w:t>Penelitian</w:t>
      </w:r>
      <w:proofErr w:type="spellEnd"/>
      <w:r>
        <w:t xml:space="preserve"> </w:t>
      </w:r>
      <w:proofErr w:type="spellStart"/>
      <w:r>
        <w:t>ini</w:t>
      </w:r>
      <w:proofErr w:type="spellEnd"/>
      <w:r>
        <w:t xml:space="preserve"> </w:t>
      </w:r>
      <w:proofErr w:type="spellStart"/>
      <w:r>
        <w:t>mengaplikasikan</w:t>
      </w:r>
      <w:proofErr w:type="spellEnd"/>
      <w:r>
        <w:t xml:space="preserve"> </w:t>
      </w:r>
      <w:proofErr w:type="spellStart"/>
      <w:r>
        <w:t>perhitungan</w:t>
      </w:r>
      <w:proofErr w:type="spellEnd"/>
      <w:r>
        <w:t xml:space="preserve"> </w:t>
      </w:r>
      <w:proofErr w:type="spellStart"/>
      <w:r>
        <w:t>metode</w:t>
      </w:r>
      <w:proofErr w:type="spellEnd"/>
      <w:r>
        <w:t xml:space="preserve"> SAW dan ROC </w:t>
      </w:r>
      <w:proofErr w:type="spellStart"/>
      <w:r>
        <w:t>dalam</w:t>
      </w:r>
      <w:proofErr w:type="spellEnd"/>
      <w:r>
        <w:t xml:space="preserve"> proses </w:t>
      </w:r>
      <w:proofErr w:type="spellStart"/>
      <w:r>
        <w:t>pemilihan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pada </w:t>
      </w:r>
      <w:proofErr w:type="spellStart"/>
      <w:r>
        <w:t>Kelompok</w:t>
      </w:r>
      <w:proofErr w:type="spellEnd"/>
      <w:r>
        <w:t xml:space="preserve"> </w:t>
      </w:r>
      <w:r w:rsidRPr="005F39BA">
        <w:t>Tani</w:t>
      </w:r>
      <w:r>
        <w:t xml:space="preserve"> Makmur Sejahtera Bersama. </w:t>
      </w:r>
      <w:proofErr w:type="spellStart"/>
      <w:r>
        <w:t>Sistem</w:t>
      </w:r>
      <w:proofErr w:type="spellEnd"/>
      <w:r>
        <w:t xml:space="preserve"> </w:t>
      </w:r>
      <w:proofErr w:type="spellStart"/>
      <w:r>
        <w:t>ini</w:t>
      </w:r>
      <w:proofErr w:type="spellEnd"/>
      <w:r>
        <w:t xml:space="preserve"> </w:t>
      </w:r>
      <w:proofErr w:type="spellStart"/>
      <w:r>
        <w:t>dibuat</w:t>
      </w:r>
      <w:proofErr w:type="spellEnd"/>
      <w:r>
        <w:t xml:space="preserve"> agar </w:t>
      </w:r>
      <w:proofErr w:type="spellStart"/>
      <w:r>
        <w:t>memperoleh</w:t>
      </w:r>
      <w:proofErr w:type="spellEnd"/>
      <w:r>
        <w:t xml:space="preserve"> </w:t>
      </w:r>
      <w:proofErr w:type="spellStart"/>
      <w:r>
        <w:t>nilai</w:t>
      </w:r>
      <w:proofErr w:type="spellEnd"/>
      <w:r>
        <w:t xml:space="preserve"> </w:t>
      </w:r>
      <w:proofErr w:type="spellStart"/>
      <w:r>
        <w:t>altertnatif</w:t>
      </w:r>
      <w:proofErr w:type="spellEnd"/>
      <w:r>
        <w:t xml:space="preserve"> </w:t>
      </w:r>
      <w:proofErr w:type="spellStart"/>
      <w:r>
        <w:t>terbaik</w:t>
      </w:r>
      <w:proofErr w:type="spellEnd"/>
      <w:r>
        <w:t xml:space="preserve"> pada data </w:t>
      </w:r>
      <w:proofErr w:type="spellStart"/>
      <w:r>
        <w:t>alternatif</w:t>
      </w:r>
      <w:proofErr w:type="spellEnd"/>
      <w:r>
        <w:t xml:space="preserve"> </w:t>
      </w:r>
      <w:proofErr w:type="spellStart"/>
      <w:r>
        <w:t>sapi</w:t>
      </w:r>
      <w:proofErr w:type="spellEnd"/>
      <w:r>
        <w:t xml:space="preserve"> yang </w:t>
      </w:r>
      <w:proofErr w:type="spellStart"/>
      <w:r>
        <w:t>telah</w:t>
      </w:r>
      <w:proofErr w:type="spellEnd"/>
      <w:r>
        <w:t xml:space="preserve"> di </w:t>
      </w:r>
      <w:proofErr w:type="spellStart"/>
      <w:r>
        <w:t>inputkan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ini</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nilai</w:t>
      </w:r>
      <w:proofErr w:type="spellEnd"/>
      <w:r>
        <w:t xml:space="preserve"> </w:t>
      </w:r>
      <w:proofErr w:type="spellStart"/>
      <w:r>
        <w:t>kriteria</w:t>
      </w:r>
      <w:proofErr w:type="spellEnd"/>
      <w:r>
        <w:t xml:space="preserve">, </w:t>
      </w:r>
      <w:proofErr w:type="spellStart"/>
      <w:r>
        <w:t>nilai</w:t>
      </w:r>
      <w:proofErr w:type="spellEnd"/>
      <w:r>
        <w:t xml:space="preserve"> </w:t>
      </w:r>
      <w:proofErr w:type="spellStart"/>
      <w:proofErr w:type="gramStart"/>
      <w:r>
        <w:t>alternaitf</w:t>
      </w:r>
      <w:proofErr w:type="spellEnd"/>
      <w:r>
        <w:t xml:space="preserve">  dan</w:t>
      </w:r>
      <w:proofErr w:type="gramEnd"/>
      <w:r>
        <w:t xml:space="preserve"> </w:t>
      </w:r>
      <w:proofErr w:type="spellStart"/>
      <w:r>
        <w:t>nilai</w:t>
      </w:r>
      <w:proofErr w:type="spellEnd"/>
      <w:r>
        <w:t xml:space="preserve"> </w:t>
      </w:r>
      <w:proofErr w:type="spellStart"/>
      <w:r>
        <w:t>bobot</w:t>
      </w:r>
      <w:proofErr w:type="spellEnd"/>
      <w:r>
        <w:t xml:space="preserve"> </w:t>
      </w:r>
      <w:proofErr w:type="spellStart"/>
      <w:r>
        <w:t>preferensi</w:t>
      </w:r>
      <w:proofErr w:type="spellEnd"/>
      <w:r>
        <w:t xml:space="preserve"> </w:t>
      </w:r>
      <w:proofErr w:type="spellStart"/>
      <w:r>
        <w:t>untuk</w:t>
      </w:r>
      <w:proofErr w:type="spellEnd"/>
      <w:r>
        <w:t xml:space="preserve"> </w:t>
      </w:r>
      <w:proofErr w:type="spellStart"/>
      <w:r>
        <w:t>melakukan</w:t>
      </w:r>
      <w:proofErr w:type="spellEnd"/>
      <w:r>
        <w:t xml:space="preserve"> proses </w:t>
      </w:r>
      <w:proofErr w:type="spellStart"/>
      <w:r>
        <w:t>perhitungannya</w:t>
      </w:r>
      <w:proofErr w:type="spellEnd"/>
      <w:r>
        <w:t xml:space="preserve">. Kriteria yang </w:t>
      </w:r>
      <w:proofErr w:type="spellStart"/>
      <w:r>
        <w:t>dibutuhkan</w:t>
      </w:r>
      <w:proofErr w:type="spellEnd"/>
      <w:r>
        <w:t xml:space="preserve"> </w:t>
      </w:r>
      <w:proofErr w:type="spellStart"/>
      <w:r>
        <w:t>untuk</w:t>
      </w:r>
      <w:proofErr w:type="spellEnd"/>
      <w:r>
        <w:t xml:space="preserve"> </w:t>
      </w:r>
      <w:proofErr w:type="spellStart"/>
      <w:r>
        <w:lastRenderedPageBreak/>
        <w:t>menjadi</w:t>
      </w:r>
      <w:proofErr w:type="spellEnd"/>
      <w:r>
        <w:t xml:space="preserve"> </w:t>
      </w:r>
      <w:proofErr w:type="spellStart"/>
      <w:r>
        <w:t>bahan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keputusan</w:t>
      </w:r>
      <w:proofErr w:type="spellEnd"/>
      <w:r>
        <w:t xml:space="preserve"> </w:t>
      </w:r>
      <w:proofErr w:type="spellStart"/>
      <w:r>
        <w:t>adalah</w:t>
      </w:r>
      <w:proofErr w:type="spellEnd"/>
      <w:r>
        <w:t xml:space="preserve"> Berat </w:t>
      </w:r>
      <w:proofErr w:type="spellStart"/>
      <w:r>
        <w:t>Sapi</w:t>
      </w:r>
      <w:proofErr w:type="spellEnd"/>
      <w:r>
        <w:t xml:space="preserve"> (C1), </w:t>
      </w:r>
      <w:proofErr w:type="spellStart"/>
      <w:r>
        <w:t>Umur</w:t>
      </w:r>
      <w:proofErr w:type="spellEnd"/>
      <w:r>
        <w:t xml:space="preserve"> </w:t>
      </w:r>
      <w:proofErr w:type="spellStart"/>
      <w:r>
        <w:t>Sapi</w:t>
      </w:r>
      <w:proofErr w:type="spellEnd"/>
      <w:r>
        <w:t xml:space="preserve"> (C2), Poel Gigi (C3) dan Sehat </w:t>
      </w:r>
      <w:proofErr w:type="spellStart"/>
      <w:r>
        <w:t>Sapi</w:t>
      </w:r>
      <w:proofErr w:type="spellEnd"/>
      <w:r>
        <w:t xml:space="preserve"> (C4). </w:t>
      </w:r>
      <w:proofErr w:type="spellStart"/>
      <w:r>
        <w:t>Berikut</w:t>
      </w:r>
      <w:proofErr w:type="spellEnd"/>
      <w:r>
        <w:t xml:space="preserve"> </w:t>
      </w:r>
      <w:proofErr w:type="spellStart"/>
      <w:r>
        <w:t>pemberian</w:t>
      </w:r>
      <w:proofErr w:type="spellEnd"/>
      <w:r>
        <w:t xml:space="preserve"> </w:t>
      </w:r>
      <w:proofErr w:type="spellStart"/>
      <w:r>
        <w:t>nilai</w:t>
      </w:r>
      <w:proofErr w:type="spellEnd"/>
      <w:r>
        <w:t xml:space="preserve"> </w:t>
      </w:r>
      <w:proofErr w:type="spellStart"/>
      <w:r>
        <w:t>bobot</w:t>
      </w:r>
      <w:proofErr w:type="spellEnd"/>
      <w:r>
        <w:t xml:space="preserve"> pada </w:t>
      </w:r>
      <w:proofErr w:type="spellStart"/>
      <w:r>
        <w:t>setiap</w:t>
      </w:r>
      <w:proofErr w:type="spellEnd"/>
      <w:r>
        <w:t xml:space="preserve"> </w:t>
      </w:r>
      <w:proofErr w:type="spellStart"/>
      <w:r>
        <w:t>kriteria</w:t>
      </w:r>
      <w:proofErr w:type="spellEnd"/>
      <w:r>
        <w:t>.</w:t>
      </w:r>
    </w:p>
    <w:p w14:paraId="5DB8F752" w14:textId="2339B3A0" w:rsidR="00D20E80" w:rsidRPr="00D20E80" w:rsidRDefault="00D20E80" w:rsidP="00D20E80">
      <w:pPr>
        <w:pStyle w:val="Caption"/>
        <w:keepNext/>
        <w:jc w:val="center"/>
        <w:rPr>
          <w:i w:val="0"/>
          <w:iCs w:val="0"/>
          <w:color w:val="auto"/>
          <w:sz w:val="20"/>
          <w:szCs w:val="20"/>
        </w:rPr>
      </w:pPr>
      <w:r w:rsidRPr="00D20E80">
        <w:rPr>
          <w:i w:val="0"/>
          <w:iCs w:val="0"/>
          <w:color w:val="auto"/>
          <w:sz w:val="20"/>
          <w:szCs w:val="20"/>
        </w:rPr>
        <w:t xml:space="preserve">Tabel </w:t>
      </w:r>
      <w:r w:rsidRPr="00D20E80">
        <w:rPr>
          <w:i w:val="0"/>
          <w:iCs w:val="0"/>
          <w:color w:val="auto"/>
          <w:sz w:val="20"/>
          <w:szCs w:val="20"/>
        </w:rPr>
        <w:fldChar w:fldCharType="begin"/>
      </w:r>
      <w:r w:rsidRPr="00D20E80">
        <w:rPr>
          <w:i w:val="0"/>
          <w:iCs w:val="0"/>
          <w:color w:val="auto"/>
          <w:sz w:val="20"/>
          <w:szCs w:val="20"/>
        </w:rPr>
        <w:instrText xml:space="preserve"> SEQ Tabel \* ARABIC </w:instrText>
      </w:r>
      <w:r w:rsidRPr="00D20E80">
        <w:rPr>
          <w:i w:val="0"/>
          <w:iCs w:val="0"/>
          <w:color w:val="auto"/>
          <w:sz w:val="20"/>
          <w:szCs w:val="20"/>
        </w:rPr>
        <w:fldChar w:fldCharType="separate"/>
      </w:r>
      <w:r w:rsidR="002B2669">
        <w:rPr>
          <w:i w:val="0"/>
          <w:iCs w:val="0"/>
          <w:noProof/>
          <w:color w:val="auto"/>
          <w:sz w:val="20"/>
          <w:szCs w:val="20"/>
        </w:rPr>
        <w:t>1</w:t>
      </w:r>
      <w:r w:rsidRPr="00D20E80">
        <w:rPr>
          <w:i w:val="0"/>
          <w:iCs w:val="0"/>
          <w:color w:val="auto"/>
          <w:sz w:val="20"/>
          <w:szCs w:val="20"/>
        </w:rPr>
        <w:fldChar w:fldCharType="end"/>
      </w:r>
      <w:r w:rsidRPr="00D20E80">
        <w:rPr>
          <w:i w:val="0"/>
          <w:iCs w:val="0"/>
          <w:color w:val="auto"/>
          <w:sz w:val="20"/>
          <w:szCs w:val="20"/>
        </w:rPr>
        <w:t>. Data Kriteria</w:t>
      </w:r>
    </w:p>
    <w:tbl>
      <w:tblPr>
        <w:tblW w:w="6780" w:type="dxa"/>
        <w:tblInd w:w="857" w:type="dxa"/>
        <w:tblLook w:val="04A0" w:firstRow="1" w:lastRow="0" w:firstColumn="1" w:lastColumn="0" w:noHBand="0" w:noVBand="1"/>
      </w:tblPr>
      <w:tblGrid>
        <w:gridCol w:w="1260"/>
        <w:gridCol w:w="1500"/>
        <w:gridCol w:w="1780"/>
        <w:gridCol w:w="2240"/>
      </w:tblGrid>
      <w:tr w:rsidR="00CE4F7A" w:rsidRPr="00CE4F7A" w14:paraId="5835113A" w14:textId="77777777" w:rsidTr="00F24DD9">
        <w:trPr>
          <w:trHeight w:val="205"/>
        </w:trPr>
        <w:tc>
          <w:tcPr>
            <w:tcW w:w="6780" w:type="dxa"/>
            <w:gridSpan w:val="4"/>
            <w:tcBorders>
              <w:top w:val="single" w:sz="12" w:space="0" w:color="auto"/>
              <w:bottom w:val="single" w:sz="12" w:space="0" w:color="auto"/>
            </w:tcBorders>
            <w:shd w:val="clear" w:color="auto" w:fill="auto"/>
            <w:vAlign w:val="center"/>
            <w:hideMark/>
          </w:tcPr>
          <w:p w14:paraId="3956F656"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proofErr w:type="spellStart"/>
            <w:r w:rsidRPr="00CE4F7A">
              <w:rPr>
                <w:rFonts w:eastAsia="Times New Roman" w:cs="Times New Roman"/>
                <w:color w:val="000000"/>
                <w:kern w:val="0"/>
                <w:lang w:eastAsia="en-ID"/>
                <w14:ligatures w14:val="none"/>
              </w:rPr>
              <w:t>Krtiteria</w:t>
            </w:r>
            <w:proofErr w:type="spellEnd"/>
          </w:p>
        </w:tc>
      </w:tr>
      <w:tr w:rsidR="00CE4F7A" w:rsidRPr="00CE4F7A" w14:paraId="0FD7A991" w14:textId="77777777" w:rsidTr="00F24DD9">
        <w:trPr>
          <w:trHeight w:val="209"/>
        </w:trPr>
        <w:tc>
          <w:tcPr>
            <w:tcW w:w="1260" w:type="dxa"/>
            <w:tcBorders>
              <w:top w:val="single" w:sz="12" w:space="0" w:color="auto"/>
              <w:bottom w:val="single" w:sz="12" w:space="0" w:color="auto"/>
            </w:tcBorders>
            <w:shd w:val="clear" w:color="auto" w:fill="auto"/>
            <w:vAlign w:val="center"/>
            <w:hideMark/>
          </w:tcPr>
          <w:p w14:paraId="06E2C746"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No</w:t>
            </w:r>
          </w:p>
        </w:tc>
        <w:tc>
          <w:tcPr>
            <w:tcW w:w="1500" w:type="dxa"/>
            <w:tcBorders>
              <w:top w:val="single" w:sz="12" w:space="0" w:color="auto"/>
              <w:left w:val="nil"/>
              <w:bottom w:val="single" w:sz="12" w:space="0" w:color="auto"/>
            </w:tcBorders>
            <w:shd w:val="clear" w:color="auto" w:fill="auto"/>
            <w:vAlign w:val="center"/>
            <w:hideMark/>
          </w:tcPr>
          <w:p w14:paraId="45037CCE"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Kode Kriteria</w:t>
            </w:r>
          </w:p>
        </w:tc>
        <w:tc>
          <w:tcPr>
            <w:tcW w:w="1780" w:type="dxa"/>
            <w:tcBorders>
              <w:top w:val="single" w:sz="12" w:space="0" w:color="auto"/>
              <w:left w:val="nil"/>
              <w:bottom w:val="single" w:sz="12" w:space="0" w:color="auto"/>
            </w:tcBorders>
            <w:shd w:val="clear" w:color="auto" w:fill="auto"/>
            <w:vAlign w:val="center"/>
            <w:hideMark/>
          </w:tcPr>
          <w:p w14:paraId="31D7C367"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Nama Kriteria</w:t>
            </w:r>
          </w:p>
        </w:tc>
        <w:tc>
          <w:tcPr>
            <w:tcW w:w="2240" w:type="dxa"/>
            <w:tcBorders>
              <w:top w:val="single" w:sz="12" w:space="0" w:color="auto"/>
              <w:left w:val="nil"/>
              <w:bottom w:val="single" w:sz="12" w:space="0" w:color="auto"/>
            </w:tcBorders>
            <w:shd w:val="clear" w:color="auto" w:fill="auto"/>
            <w:vAlign w:val="center"/>
            <w:hideMark/>
          </w:tcPr>
          <w:p w14:paraId="3D7014B8"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proofErr w:type="spellStart"/>
            <w:r w:rsidRPr="00CE4F7A">
              <w:rPr>
                <w:rFonts w:eastAsia="Times New Roman" w:cs="Times New Roman"/>
                <w:color w:val="000000"/>
                <w:kern w:val="0"/>
                <w:lang w:eastAsia="en-ID"/>
                <w14:ligatures w14:val="none"/>
              </w:rPr>
              <w:t>Atribut</w:t>
            </w:r>
            <w:proofErr w:type="spellEnd"/>
          </w:p>
        </w:tc>
      </w:tr>
      <w:tr w:rsidR="00CE4F7A" w:rsidRPr="00CE4F7A" w14:paraId="15CA36E8" w14:textId="77777777" w:rsidTr="00F24DD9">
        <w:trPr>
          <w:trHeight w:val="56"/>
        </w:trPr>
        <w:tc>
          <w:tcPr>
            <w:tcW w:w="1260" w:type="dxa"/>
            <w:tcBorders>
              <w:top w:val="single" w:sz="12" w:space="0" w:color="auto"/>
              <w:bottom w:val="single" w:sz="4" w:space="0" w:color="auto"/>
            </w:tcBorders>
            <w:shd w:val="clear" w:color="auto" w:fill="auto"/>
            <w:vAlign w:val="center"/>
            <w:hideMark/>
          </w:tcPr>
          <w:p w14:paraId="5F90E788"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1</w:t>
            </w:r>
          </w:p>
        </w:tc>
        <w:tc>
          <w:tcPr>
            <w:tcW w:w="1500" w:type="dxa"/>
            <w:tcBorders>
              <w:top w:val="single" w:sz="12" w:space="0" w:color="auto"/>
              <w:left w:val="nil"/>
              <w:bottom w:val="single" w:sz="4" w:space="0" w:color="auto"/>
            </w:tcBorders>
            <w:shd w:val="clear" w:color="auto" w:fill="auto"/>
            <w:vAlign w:val="center"/>
            <w:hideMark/>
          </w:tcPr>
          <w:p w14:paraId="550F2DAA"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C1</w:t>
            </w:r>
          </w:p>
        </w:tc>
        <w:tc>
          <w:tcPr>
            <w:tcW w:w="1780" w:type="dxa"/>
            <w:tcBorders>
              <w:top w:val="single" w:sz="12" w:space="0" w:color="auto"/>
              <w:left w:val="nil"/>
              <w:bottom w:val="single" w:sz="4" w:space="0" w:color="auto"/>
            </w:tcBorders>
            <w:shd w:val="clear" w:color="auto" w:fill="auto"/>
            <w:vAlign w:val="center"/>
            <w:hideMark/>
          </w:tcPr>
          <w:p w14:paraId="4257A3C1"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 xml:space="preserve">Berat </w:t>
            </w:r>
            <w:proofErr w:type="spellStart"/>
            <w:r w:rsidRPr="00CE4F7A">
              <w:rPr>
                <w:rFonts w:eastAsia="Times New Roman" w:cs="Times New Roman"/>
                <w:color w:val="000000"/>
                <w:kern w:val="0"/>
                <w:lang w:eastAsia="en-ID"/>
                <w14:ligatures w14:val="none"/>
              </w:rPr>
              <w:t>Sapi</w:t>
            </w:r>
            <w:proofErr w:type="spellEnd"/>
          </w:p>
        </w:tc>
        <w:tc>
          <w:tcPr>
            <w:tcW w:w="2240" w:type="dxa"/>
            <w:tcBorders>
              <w:top w:val="single" w:sz="12" w:space="0" w:color="auto"/>
              <w:left w:val="nil"/>
              <w:bottom w:val="single" w:sz="4" w:space="0" w:color="auto"/>
            </w:tcBorders>
            <w:shd w:val="clear" w:color="auto" w:fill="auto"/>
            <w:vAlign w:val="center"/>
            <w:hideMark/>
          </w:tcPr>
          <w:p w14:paraId="37320A84"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Benefit</w:t>
            </w:r>
          </w:p>
        </w:tc>
      </w:tr>
      <w:tr w:rsidR="00CE4F7A" w:rsidRPr="00CE4F7A" w14:paraId="0DAAD81C" w14:textId="77777777" w:rsidTr="00F24DD9">
        <w:trPr>
          <w:trHeight w:val="80"/>
        </w:trPr>
        <w:tc>
          <w:tcPr>
            <w:tcW w:w="1260" w:type="dxa"/>
            <w:tcBorders>
              <w:top w:val="nil"/>
              <w:bottom w:val="single" w:sz="4" w:space="0" w:color="auto"/>
            </w:tcBorders>
            <w:shd w:val="clear" w:color="auto" w:fill="auto"/>
            <w:vAlign w:val="center"/>
            <w:hideMark/>
          </w:tcPr>
          <w:p w14:paraId="09A92AAA"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2</w:t>
            </w:r>
          </w:p>
        </w:tc>
        <w:tc>
          <w:tcPr>
            <w:tcW w:w="1500" w:type="dxa"/>
            <w:tcBorders>
              <w:top w:val="nil"/>
              <w:left w:val="nil"/>
              <w:bottom w:val="single" w:sz="4" w:space="0" w:color="auto"/>
            </w:tcBorders>
            <w:shd w:val="clear" w:color="auto" w:fill="auto"/>
            <w:vAlign w:val="center"/>
            <w:hideMark/>
          </w:tcPr>
          <w:p w14:paraId="39D68111"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C2</w:t>
            </w:r>
          </w:p>
        </w:tc>
        <w:tc>
          <w:tcPr>
            <w:tcW w:w="1780" w:type="dxa"/>
            <w:tcBorders>
              <w:top w:val="nil"/>
              <w:left w:val="nil"/>
              <w:bottom w:val="single" w:sz="4" w:space="0" w:color="auto"/>
            </w:tcBorders>
            <w:shd w:val="clear" w:color="auto" w:fill="auto"/>
            <w:vAlign w:val="center"/>
            <w:hideMark/>
          </w:tcPr>
          <w:p w14:paraId="752243B0"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proofErr w:type="spellStart"/>
            <w:r w:rsidRPr="00CE4F7A">
              <w:rPr>
                <w:rFonts w:eastAsia="Times New Roman" w:cs="Times New Roman"/>
                <w:color w:val="000000"/>
                <w:kern w:val="0"/>
                <w:lang w:eastAsia="en-ID"/>
                <w14:ligatures w14:val="none"/>
              </w:rPr>
              <w:t>Umur</w:t>
            </w:r>
            <w:proofErr w:type="spellEnd"/>
            <w:r w:rsidRPr="00CE4F7A">
              <w:rPr>
                <w:rFonts w:eastAsia="Times New Roman" w:cs="Times New Roman"/>
                <w:color w:val="000000"/>
                <w:kern w:val="0"/>
                <w:lang w:eastAsia="en-ID"/>
                <w14:ligatures w14:val="none"/>
              </w:rPr>
              <w:t xml:space="preserve"> </w:t>
            </w:r>
            <w:proofErr w:type="spellStart"/>
            <w:r w:rsidRPr="00CE4F7A">
              <w:rPr>
                <w:rFonts w:eastAsia="Times New Roman" w:cs="Times New Roman"/>
                <w:color w:val="000000"/>
                <w:kern w:val="0"/>
                <w:lang w:eastAsia="en-ID"/>
                <w14:ligatures w14:val="none"/>
              </w:rPr>
              <w:t>Sapi</w:t>
            </w:r>
            <w:proofErr w:type="spellEnd"/>
          </w:p>
        </w:tc>
        <w:tc>
          <w:tcPr>
            <w:tcW w:w="2240" w:type="dxa"/>
            <w:tcBorders>
              <w:top w:val="single" w:sz="4" w:space="0" w:color="auto"/>
              <w:left w:val="nil"/>
              <w:bottom w:val="single" w:sz="4" w:space="0" w:color="auto"/>
            </w:tcBorders>
            <w:shd w:val="clear" w:color="auto" w:fill="auto"/>
            <w:vAlign w:val="center"/>
            <w:hideMark/>
          </w:tcPr>
          <w:p w14:paraId="3E8BA0F6"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Cost</w:t>
            </w:r>
          </w:p>
        </w:tc>
      </w:tr>
      <w:tr w:rsidR="00CE4F7A" w:rsidRPr="00CE4F7A" w14:paraId="08AA89B7" w14:textId="77777777" w:rsidTr="00F24DD9">
        <w:trPr>
          <w:trHeight w:val="50"/>
        </w:trPr>
        <w:tc>
          <w:tcPr>
            <w:tcW w:w="1260" w:type="dxa"/>
            <w:tcBorders>
              <w:top w:val="nil"/>
              <w:bottom w:val="single" w:sz="4" w:space="0" w:color="auto"/>
            </w:tcBorders>
            <w:shd w:val="clear" w:color="auto" w:fill="auto"/>
            <w:vAlign w:val="center"/>
            <w:hideMark/>
          </w:tcPr>
          <w:p w14:paraId="6E315C5F"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3</w:t>
            </w:r>
          </w:p>
        </w:tc>
        <w:tc>
          <w:tcPr>
            <w:tcW w:w="1500" w:type="dxa"/>
            <w:tcBorders>
              <w:top w:val="nil"/>
              <w:left w:val="nil"/>
              <w:bottom w:val="single" w:sz="4" w:space="0" w:color="auto"/>
            </w:tcBorders>
            <w:shd w:val="clear" w:color="auto" w:fill="auto"/>
            <w:vAlign w:val="center"/>
            <w:hideMark/>
          </w:tcPr>
          <w:p w14:paraId="76B19D2C"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C3</w:t>
            </w:r>
          </w:p>
        </w:tc>
        <w:tc>
          <w:tcPr>
            <w:tcW w:w="1780" w:type="dxa"/>
            <w:tcBorders>
              <w:top w:val="nil"/>
              <w:left w:val="nil"/>
              <w:bottom w:val="single" w:sz="4" w:space="0" w:color="auto"/>
            </w:tcBorders>
            <w:shd w:val="clear" w:color="auto" w:fill="auto"/>
            <w:vAlign w:val="center"/>
            <w:hideMark/>
          </w:tcPr>
          <w:p w14:paraId="16E79A25"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Poel</w:t>
            </w:r>
          </w:p>
        </w:tc>
        <w:tc>
          <w:tcPr>
            <w:tcW w:w="2240" w:type="dxa"/>
            <w:tcBorders>
              <w:top w:val="single" w:sz="4" w:space="0" w:color="auto"/>
              <w:left w:val="nil"/>
              <w:bottom w:val="single" w:sz="4" w:space="0" w:color="auto"/>
            </w:tcBorders>
            <w:shd w:val="clear" w:color="auto" w:fill="auto"/>
            <w:vAlign w:val="center"/>
            <w:hideMark/>
          </w:tcPr>
          <w:p w14:paraId="4E114C57"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Benefit</w:t>
            </w:r>
          </w:p>
        </w:tc>
      </w:tr>
      <w:tr w:rsidR="00CE4F7A" w:rsidRPr="00CE4F7A" w14:paraId="690177B9" w14:textId="77777777" w:rsidTr="00F24DD9">
        <w:trPr>
          <w:trHeight w:val="50"/>
        </w:trPr>
        <w:tc>
          <w:tcPr>
            <w:tcW w:w="1260" w:type="dxa"/>
            <w:tcBorders>
              <w:top w:val="nil"/>
              <w:bottom w:val="single" w:sz="4" w:space="0" w:color="auto"/>
            </w:tcBorders>
            <w:shd w:val="clear" w:color="auto" w:fill="auto"/>
            <w:vAlign w:val="center"/>
            <w:hideMark/>
          </w:tcPr>
          <w:p w14:paraId="1171D85F"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4</w:t>
            </w:r>
          </w:p>
        </w:tc>
        <w:tc>
          <w:tcPr>
            <w:tcW w:w="1500" w:type="dxa"/>
            <w:tcBorders>
              <w:top w:val="nil"/>
              <w:left w:val="nil"/>
              <w:bottom w:val="single" w:sz="4" w:space="0" w:color="auto"/>
            </w:tcBorders>
            <w:shd w:val="clear" w:color="auto" w:fill="auto"/>
            <w:vAlign w:val="center"/>
            <w:hideMark/>
          </w:tcPr>
          <w:p w14:paraId="57867267"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C4</w:t>
            </w:r>
          </w:p>
        </w:tc>
        <w:tc>
          <w:tcPr>
            <w:tcW w:w="1780" w:type="dxa"/>
            <w:tcBorders>
              <w:top w:val="nil"/>
              <w:left w:val="nil"/>
              <w:bottom w:val="single" w:sz="4" w:space="0" w:color="auto"/>
            </w:tcBorders>
            <w:shd w:val="clear" w:color="auto" w:fill="auto"/>
            <w:vAlign w:val="center"/>
            <w:hideMark/>
          </w:tcPr>
          <w:p w14:paraId="5BDFB49B"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 xml:space="preserve">Sehat </w:t>
            </w:r>
            <w:proofErr w:type="spellStart"/>
            <w:r w:rsidRPr="00CE4F7A">
              <w:rPr>
                <w:rFonts w:eastAsia="Times New Roman" w:cs="Times New Roman"/>
                <w:color w:val="000000"/>
                <w:kern w:val="0"/>
                <w:lang w:eastAsia="en-ID"/>
                <w14:ligatures w14:val="none"/>
              </w:rPr>
              <w:t>Sapi</w:t>
            </w:r>
            <w:proofErr w:type="spellEnd"/>
          </w:p>
        </w:tc>
        <w:tc>
          <w:tcPr>
            <w:tcW w:w="2240" w:type="dxa"/>
            <w:tcBorders>
              <w:top w:val="single" w:sz="4" w:space="0" w:color="auto"/>
              <w:left w:val="nil"/>
              <w:bottom w:val="single" w:sz="4" w:space="0" w:color="auto"/>
            </w:tcBorders>
            <w:shd w:val="clear" w:color="auto" w:fill="auto"/>
            <w:vAlign w:val="center"/>
            <w:hideMark/>
          </w:tcPr>
          <w:p w14:paraId="30207A52" w14:textId="77777777" w:rsidR="00CE4F7A" w:rsidRPr="00CE4F7A" w:rsidRDefault="00CE4F7A" w:rsidP="00CE4F7A">
            <w:pPr>
              <w:spacing w:after="0" w:line="240" w:lineRule="auto"/>
              <w:jc w:val="center"/>
              <w:rPr>
                <w:rFonts w:eastAsia="Times New Roman" w:cs="Times New Roman"/>
                <w:color w:val="000000"/>
                <w:kern w:val="0"/>
                <w:lang w:eastAsia="en-ID"/>
                <w14:ligatures w14:val="none"/>
              </w:rPr>
            </w:pPr>
            <w:r w:rsidRPr="00CE4F7A">
              <w:rPr>
                <w:rFonts w:eastAsia="Times New Roman" w:cs="Times New Roman"/>
                <w:color w:val="000000"/>
                <w:kern w:val="0"/>
                <w:lang w:eastAsia="en-ID"/>
                <w14:ligatures w14:val="none"/>
              </w:rPr>
              <w:t>Benefit</w:t>
            </w:r>
          </w:p>
        </w:tc>
      </w:tr>
    </w:tbl>
    <w:p w14:paraId="2C531316" w14:textId="7C8E7A9C" w:rsidR="00CE4F7A" w:rsidRDefault="00CE4F7A" w:rsidP="00D20E80">
      <w:pPr>
        <w:ind w:firstLine="360"/>
      </w:pPr>
    </w:p>
    <w:p w14:paraId="5FB1CBD4" w14:textId="5CBD0ACB" w:rsidR="0082611E" w:rsidRDefault="0082611E" w:rsidP="00D20E80">
      <w:pPr>
        <w:ind w:firstLine="360"/>
      </w:pPr>
      <w:r>
        <w:t xml:space="preserve">Tabel 1 </w:t>
      </w:r>
      <w:proofErr w:type="spellStart"/>
      <w:r>
        <w:t>menjelaskan</w:t>
      </w:r>
      <w:proofErr w:type="spellEnd"/>
      <w:r>
        <w:t xml:space="preserve"> data </w:t>
      </w:r>
      <w:proofErr w:type="spellStart"/>
      <w:r>
        <w:t>kriteria</w:t>
      </w:r>
      <w:proofErr w:type="spellEnd"/>
      <w:r>
        <w:t xml:space="preserve"> yang </w:t>
      </w:r>
      <w:proofErr w:type="spellStart"/>
      <w:r>
        <w:t>digunakan</w:t>
      </w:r>
      <w:proofErr w:type="spellEnd"/>
      <w:r>
        <w:t xml:space="preserve"> pada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dan masing – masing </w:t>
      </w:r>
      <w:proofErr w:type="spellStart"/>
      <w:r>
        <w:t>dari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atribut</w:t>
      </w:r>
      <w:proofErr w:type="spellEnd"/>
      <w:r>
        <w:t xml:space="preserve"> </w:t>
      </w:r>
      <w:proofErr w:type="spellStart"/>
      <w:r>
        <w:t>berupa</w:t>
      </w:r>
      <w:proofErr w:type="spellEnd"/>
      <w:r>
        <w:t xml:space="preserve"> </w:t>
      </w:r>
      <w:r>
        <w:rPr>
          <w:i/>
          <w:iCs/>
        </w:rPr>
        <w:t xml:space="preserve">benefit </w:t>
      </w:r>
      <w:r w:rsidRPr="0082611E">
        <w:t>dan</w:t>
      </w:r>
      <w:r>
        <w:rPr>
          <w:i/>
          <w:iCs/>
        </w:rPr>
        <w:t xml:space="preserve"> cost. </w:t>
      </w:r>
      <w:r>
        <w:t xml:space="preserve">Data </w:t>
      </w:r>
      <w:proofErr w:type="spellStart"/>
      <w:r>
        <w:t>kriteria</w:t>
      </w:r>
      <w:proofErr w:type="spellEnd"/>
      <w:r>
        <w:t xml:space="preserve"> </w:t>
      </w:r>
      <w:proofErr w:type="spellStart"/>
      <w:r>
        <w:t>ini</w:t>
      </w:r>
      <w:proofErr w:type="spellEnd"/>
      <w:r>
        <w:t xml:space="preserve"> </w:t>
      </w:r>
      <w:proofErr w:type="spellStart"/>
      <w:r>
        <w:t>mempengaruhi</w:t>
      </w:r>
      <w:proofErr w:type="spellEnd"/>
      <w:r>
        <w:t xml:space="preserve"> proses </w:t>
      </w:r>
      <w:proofErr w:type="spellStart"/>
      <w:r>
        <w:t>perhitungan</w:t>
      </w:r>
      <w:proofErr w:type="spellEnd"/>
      <w:r>
        <w:t xml:space="preserve"> </w:t>
      </w:r>
      <w:proofErr w:type="spellStart"/>
      <w:r>
        <w:t>sehingga</w:t>
      </w:r>
      <w:proofErr w:type="spellEnd"/>
      <w:r>
        <w:t xml:space="preserve"> </w:t>
      </w:r>
      <w:proofErr w:type="spellStart"/>
      <w:r>
        <w:t>pemberian</w:t>
      </w:r>
      <w:proofErr w:type="spellEnd"/>
      <w:r>
        <w:t xml:space="preserve"> data </w:t>
      </w:r>
      <w:proofErr w:type="spellStart"/>
      <w:r>
        <w:t>kriteria</w:t>
      </w:r>
      <w:proofErr w:type="spellEnd"/>
      <w:r>
        <w:t xml:space="preserve"> </w:t>
      </w:r>
      <w:proofErr w:type="spellStart"/>
      <w:r>
        <w:t>harus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w:t>
      </w:r>
    </w:p>
    <w:p w14:paraId="262CE372" w14:textId="49EE52FA" w:rsidR="0082611E" w:rsidRPr="0082611E" w:rsidRDefault="0082611E" w:rsidP="0082611E">
      <w:pPr>
        <w:pStyle w:val="Caption"/>
        <w:keepNext/>
        <w:jc w:val="center"/>
        <w:rPr>
          <w:i w:val="0"/>
          <w:iCs w:val="0"/>
          <w:color w:val="auto"/>
          <w:sz w:val="20"/>
          <w:szCs w:val="20"/>
        </w:rPr>
      </w:pPr>
      <w:r w:rsidRPr="0082611E">
        <w:rPr>
          <w:i w:val="0"/>
          <w:iCs w:val="0"/>
          <w:color w:val="auto"/>
          <w:sz w:val="20"/>
          <w:szCs w:val="20"/>
        </w:rPr>
        <w:t xml:space="preserve">Tabel </w:t>
      </w:r>
      <w:r w:rsidRPr="0082611E">
        <w:rPr>
          <w:i w:val="0"/>
          <w:iCs w:val="0"/>
          <w:color w:val="auto"/>
          <w:sz w:val="20"/>
          <w:szCs w:val="20"/>
        </w:rPr>
        <w:fldChar w:fldCharType="begin"/>
      </w:r>
      <w:r w:rsidRPr="0082611E">
        <w:rPr>
          <w:i w:val="0"/>
          <w:iCs w:val="0"/>
          <w:color w:val="auto"/>
          <w:sz w:val="20"/>
          <w:szCs w:val="20"/>
        </w:rPr>
        <w:instrText xml:space="preserve"> SEQ Tabel \* ARABIC </w:instrText>
      </w:r>
      <w:r w:rsidRPr="0082611E">
        <w:rPr>
          <w:i w:val="0"/>
          <w:iCs w:val="0"/>
          <w:color w:val="auto"/>
          <w:sz w:val="20"/>
          <w:szCs w:val="20"/>
        </w:rPr>
        <w:fldChar w:fldCharType="separate"/>
      </w:r>
      <w:r w:rsidR="002B2669">
        <w:rPr>
          <w:i w:val="0"/>
          <w:iCs w:val="0"/>
          <w:noProof/>
          <w:color w:val="auto"/>
          <w:sz w:val="20"/>
          <w:szCs w:val="20"/>
        </w:rPr>
        <w:t>2</w:t>
      </w:r>
      <w:r w:rsidRPr="0082611E">
        <w:rPr>
          <w:i w:val="0"/>
          <w:iCs w:val="0"/>
          <w:color w:val="auto"/>
          <w:sz w:val="20"/>
          <w:szCs w:val="20"/>
        </w:rPr>
        <w:fldChar w:fldCharType="end"/>
      </w:r>
      <w:r w:rsidRPr="0082611E">
        <w:rPr>
          <w:i w:val="0"/>
          <w:iCs w:val="0"/>
          <w:color w:val="auto"/>
          <w:sz w:val="20"/>
          <w:szCs w:val="20"/>
        </w:rPr>
        <w:t xml:space="preserve">. Data </w:t>
      </w:r>
      <w:proofErr w:type="spellStart"/>
      <w:r w:rsidRPr="0082611E">
        <w:rPr>
          <w:i w:val="0"/>
          <w:iCs w:val="0"/>
          <w:color w:val="auto"/>
          <w:sz w:val="20"/>
          <w:szCs w:val="20"/>
        </w:rPr>
        <w:t>Alternatif</w:t>
      </w:r>
      <w:proofErr w:type="spellEnd"/>
    </w:p>
    <w:tbl>
      <w:tblPr>
        <w:tblW w:w="8240" w:type="dxa"/>
        <w:tblLook w:val="04A0" w:firstRow="1" w:lastRow="0" w:firstColumn="1" w:lastColumn="0" w:noHBand="0" w:noVBand="1"/>
      </w:tblPr>
      <w:tblGrid>
        <w:gridCol w:w="1380"/>
        <w:gridCol w:w="1360"/>
        <w:gridCol w:w="1820"/>
        <w:gridCol w:w="1160"/>
        <w:gridCol w:w="1220"/>
        <w:gridCol w:w="1300"/>
      </w:tblGrid>
      <w:tr w:rsidR="0082611E" w:rsidRPr="0082611E" w14:paraId="7416850D" w14:textId="77777777" w:rsidTr="00F24DD9">
        <w:trPr>
          <w:trHeight w:val="170"/>
        </w:trPr>
        <w:tc>
          <w:tcPr>
            <w:tcW w:w="8240" w:type="dxa"/>
            <w:gridSpan w:val="6"/>
            <w:tcBorders>
              <w:top w:val="single" w:sz="12" w:space="0" w:color="auto"/>
              <w:bottom w:val="single" w:sz="4" w:space="0" w:color="auto"/>
            </w:tcBorders>
            <w:shd w:val="clear" w:color="auto" w:fill="auto"/>
            <w:vAlign w:val="center"/>
            <w:hideMark/>
          </w:tcPr>
          <w:p w14:paraId="14BB64CB"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proofErr w:type="spellStart"/>
            <w:r w:rsidRPr="0082611E">
              <w:rPr>
                <w:rFonts w:eastAsia="Times New Roman" w:cs="Times New Roman"/>
                <w:color w:val="000000"/>
                <w:kern w:val="0"/>
                <w:lang w:eastAsia="en-ID"/>
                <w14:ligatures w14:val="none"/>
              </w:rPr>
              <w:t>Krtiteria</w:t>
            </w:r>
            <w:proofErr w:type="spellEnd"/>
          </w:p>
        </w:tc>
      </w:tr>
      <w:tr w:rsidR="0082611E" w:rsidRPr="0082611E" w14:paraId="5368FBDB" w14:textId="77777777" w:rsidTr="00F24DD9">
        <w:trPr>
          <w:trHeight w:val="315"/>
        </w:trPr>
        <w:tc>
          <w:tcPr>
            <w:tcW w:w="1380" w:type="dxa"/>
            <w:vMerge w:val="restart"/>
            <w:tcBorders>
              <w:top w:val="single" w:sz="12" w:space="0" w:color="auto"/>
              <w:bottom w:val="single" w:sz="4" w:space="0" w:color="auto"/>
            </w:tcBorders>
            <w:shd w:val="clear" w:color="auto" w:fill="auto"/>
            <w:noWrap/>
            <w:vAlign w:val="center"/>
            <w:hideMark/>
          </w:tcPr>
          <w:p w14:paraId="1EFB449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No</w:t>
            </w:r>
          </w:p>
        </w:tc>
        <w:tc>
          <w:tcPr>
            <w:tcW w:w="1360" w:type="dxa"/>
            <w:vMerge w:val="restart"/>
            <w:tcBorders>
              <w:top w:val="single" w:sz="12" w:space="0" w:color="auto"/>
              <w:left w:val="nil"/>
              <w:bottom w:val="single" w:sz="4" w:space="0" w:color="auto"/>
            </w:tcBorders>
            <w:shd w:val="clear" w:color="auto" w:fill="auto"/>
            <w:noWrap/>
            <w:vAlign w:val="center"/>
            <w:hideMark/>
          </w:tcPr>
          <w:p w14:paraId="28838B9B"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proofErr w:type="spellStart"/>
            <w:r w:rsidRPr="0082611E">
              <w:rPr>
                <w:rFonts w:eastAsia="Times New Roman" w:cs="Times New Roman"/>
                <w:color w:val="000000"/>
                <w:kern w:val="0"/>
                <w:lang w:eastAsia="en-ID"/>
                <w14:ligatures w14:val="none"/>
              </w:rPr>
              <w:t>Alternatif</w:t>
            </w:r>
            <w:proofErr w:type="spellEnd"/>
          </w:p>
        </w:tc>
        <w:tc>
          <w:tcPr>
            <w:tcW w:w="1820" w:type="dxa"/>
            <w:tcBorders>
              <w:top w:val="single" w:sz="12" w:space="0" w:color="auto"/>
              <w:left w:val="nil"/>
              <w:bottom w:val="single" w:sz="12" w:space="0" w:color="auto"/>
            </w:tcBorders>
            <w:shd w:val="clear" w:color="auto" w:fill="auto"/>
            <w:noWrap/>
            <w:vAlign w:val="center"/>
            <w:hideMark/>
          </w:tcPr>
          <w:p w14:paraId="598F93F8"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 xml:space="preserve">Berat </w:t>
            </w:r>
            <w:proofErr w:type="spellStart"/>
            <w:r w:rsidRPr="0082611E">
              <w:rPr>
                <w:rFonts w:eastAsia="Times New Roman" w:cs="Times New Roman"/>
                <w:color w:val="000000"/>
                <w:kern w:val="0"/>
                <w:lang w:eastAsia="en-ID"/>
                <w14:ligatures w14:val="none"/>
              </w:rPr>
              <w:t>Sapi</w:t>
            </w:r>
            <w:proofErr w:type="spellEnd"/>
            <w:r w:rsidRPr="0082611E">
              <w:rPr>
                <w:rFonts w:eastAsia="Times New Roman" w:cs="Times New Roman"/>
                <w:color w:val="000000"/>
                <w:kern w:val="0"/>
                <w:lang w:eastAsia="en-ID"/>
                <w14:ligatures w14:val="none"/>
              </w:rPr>
              <w:t xml:space="preserve"> (Kg)</w:t>
            </w:r>
          </w:p>
        </w:tc>
        <w:tc>
          <w:tcPr>
            <w:tcW w:w="1160" w:type="dxa"/>
            <w:tcBorders>
              <w:top w:val="single" w:sz="12" w:space="0" w:color="auto"/>
              <w:left w:val="nil"/>
              <w:bottom w:val="single" w:sz="12" w:space="0" w:color="auto"/>
            </w:tcBorders>
            <w:shd w:val="clear" w:color="auto" w:fill="auto"/>
            <w:noWrap/>
            <w:vAlign w:val="center"/>
            <w:hideMark/>
          </w:tcPr>
          <w:p w14:paraId="742C890D"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proofErr w:type="spellStart"/>
            <w:r w:rsidRPr="0082611E">
              <w:rPr>
                <w:rFonts w:eastAsia="Times New Roman" w:cs="Times New Roman"/>
                <w:color w:val="000000"/>
                <w:kern w:val="0"/>
                <w:lang w:eastAsia="en-ID"/>
                <w14:ligatures w14:val="none"/>
              </w:rPr>
              <w:t>Umur</w:t>
            </w:r>
            <w:proofErr w:type="spellEnd"/>
            <w:r w:rsidRPr="0082611E">
              <w:rPr>
                <w:rFonts w:eastAsia="Times New Roman" w:cs="Times New Roman"/>
                <w:color w:val="000000"/>
                <w:kern w:val="0"/>
                <w:lang w:eastAsia="en-ID"/>
                <w14:ligatures w14:val="none"/>
              </w:rPr>
              <w:t xml:space="preserve"> </w:t>
            </w:r>
            <w:proofErr w:type="spellStart"/>
            <w:r w:rsidRPr="0082611E">
              <w:rPr>
                <w:rFonts w:eastAsia="Times New Roman" w:cs="Times New Roman"/>
                <w:color w:val="000000"/>
                <w:kern w:val="0"/>
                <w:lang w:eastAsia="en-ID"/>
                <w14:ligatures w14:val="none"/>
              </w:rPr>
              <w:t>Sapi</w:t>
            </w:r>
            <w:proofErr w:type="spellEnd"/>
          </w:p>
        </w:tc>
        <w:tc>
          <w:tcPr>
            <w:tcW w:w="1220" w:type="dxa"/>
            <w:tcBorders>
              <w:top w:val="single" w:sz="12" w:space="0" w:color="auto"/>
              <w:left w:val="nil"/>
              <w:bottom w:val="single" w:sz="12" w:space="0" w:color="auto"/>
            </w:tcBorders>
            <w:shd w:val="clear" w:color="auto" w:fill="auto"/>
            <w:noWrap/>
            <w:vAlign w:val="center"/>
            <w:hideMark/>
          </w:tcPr>
          <w:p w14:paraId="6B92B08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Poel</w:t>
            </w:r>
          </w:p>
        </w:tc>
        <w:tc>
          <w:tcPr>
            <w:tcW w:w="1300" w:type="dxa"/>
            <w:tcBorders>
              <w:top w:val="single" w:sz="12" w:space="0" w:color="auto"/>
              <w:left w:val="nil"/>
              <w:bottom w:val="single" w:sz="12" w:space="0" w:color="auto"/>
            </w:tcBorders>
            <w:shd w:val="clear" w:color="auto" w:fill="auto"/>
            <w:noWrap/>
            <w:vAlign w:val="center"/>
            <w:hideMark/>
          </w:tcPr>
          <w:p w14:paraId="758A3D9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 xml:space="preserve">Sehat </w:t>
            </w:r>
            <w:proofErr w:type="spellStart"/>
            <w:r w:rsidRPr="0082611E">
              <w:rPr>
                <w:rFonts w:eastAsia="Times New Roman" w:cs="Times New Roman"/>
                <w:color w:val="000000"/>
                <w:kern w:val="0"/>
                <w:lang w:eastAsia="en-ID"/>
                <w14:ligatures w14:val="none"/>
              </w:rPr>
              <w:t>Sapi</w:t>
            </w:r>
            <w:proofErr w:type="spellEnd"/>
          </w:p>
        </w:tc>
      </w:tr>
      <w:tr w:rsidR="0082611E" w:rsidRPr="0082611E" w14:paraId="654BE425" w14:textId="77777777" w:rsidTr="00F24DD9">
        <w:trPr>
          <w:trHeight w:val="210"/>
        </w:trPr>
        <w:tc>
          <w:tcPr>
            <w:tcW w:w="1380" w:type="dxa"/>
            <w:vMerge/>
            <w:tcBorders>
              <w:top w:val="nil"/>
              <w:bottom w:val="single" w:sz="12" w:space="0" w:color="auto"/>
            </w:tcBorders>
            <w:vAlign w:val="center"/>
            <w:hideMark/>
          </w:tcPr>
          <w:p w14:paraId="7D92D719" w14:textId="77777777" w:rsidR="0082611E" w:rsidRPr="0082611E" w:rsidRDefault="0082611E" w:rsidP="0082611E">
            <w:pPr>
              <w:spacing w:after="0" w:line="240" w:lineRule="auto"/>
              <w:jc w:val="left"/>
              <w:rPr>
                <w:rFonts w:eastAsia="Times New Roman" w:cs="Times New Roman"/>
                <w:color w:val="000000"/>
                <w:kern w:val="0"/>
                <w:lang w:eastAsia="en-ID"/>
                <w14:ligatures w14:val="none"/>
              </w:rPr>
            </w:pPr>
          </w:p>
        </w:tc>
        <w:tc>
          <w:tcPr>
            <w:tcW w:w="1360" w:type="dxa"/>
            <w:vMerge/>
            <w:tcBorders>
              <w:top w:val="nil"/>
              <w:left w:val="nil"/>
              <w:bottom w:val="single" w:sz="12" w:space="0" w:color="auto"/>
            </w:tcBorders>
            <w:vAlign w:val="center"/>
            <w:hideMark/>
          </w:tcPr>
          <w:p w14:paraId="0552D26C" w14:textId="77777777" w:rsidR="0082611E" w:rsidRPr="0082611E" w:rsidRDefault="0082611E" w:rsidP="0082611E">
            <w:pPr>
              <w:spacing w:after="0" w:line="240" w:lineRule="auto"/>
              <w:jc w:val="left"/>
              <w:rPr>
                <w:rFonts w:eastAsia="Times New Roman" w:cs="Times New Roman"/>
                <w:color w:val="000000"/>
                <w:kern w:val="0"/>
                <w:lang w:eastAsia="en-ID"/>
                <w14:ligatures w14:val="none"/>
              </w:rPr>
            </w:pPr>
          </w:p>
        </w:tc>
        <w:tc>
          <w:tcPr>
            <w:tcW w:w="1820" w:type="dxa"/>
            <w:tcBorders>
              <w:top w:val="single" w:sz="12" w:space="0" w:color="auto"/>
              <w:left w:val="nil"/>
              <w:bottom w:val="single" w:sz="12" w:space="0" w:color="auto"/>
            </w:tcBorders>
            <w:shd w:val="clear" w:color="auto" w:fill="auto"/>
            <w:noWrap/>
            <w:vAlign w:val="center"/>
            <w:hideMark/>
          </w:tcPr>
          <w:p w14:paraId="555F21EB"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Benefit</w:t>
            </w:r>
          </w:p>
        </w:tc>
        <w:tc>
          <w:tcPr>
            <w:tcW w:w="1160" w:type="dxa"/>
            <w:tcBorders>
              <w:top w:val="single" w:sz="12" w:space="0" w:color="auto"/>
              <w:left w:val="nil"/>
              <w:bottom w:val="single" w:sz="12" w:space="0" w:color="auto"/>
            </w:tcBorders>
            <w:shd w:val="clear" w:color="auto" w:fill="auto"/>
            <w:noWrap/>
            <w:vAlign w:val="center"/>
            <w:hideMark/>
          </w:tcPr>
          <w:p w14:paraId="3DA5266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Cost</w:t>
            </w:r>
          </w:p>
        </w:tc>
        <w:tc>
          <w:tcPr>
            <w:tcW w:w="1220" w:type="dxa"/>
            <w:tcBorders>
              <w:top w:val="single" w:sz="12" w:space="0" w:color="auto"/>
              <w:left w:val="nil"/>
              <w:bottom w:val="single" w:sz="12" w:space="0" w:color="auto"/>
            </w:tcBorders>
            <w:shd w:val="clear" w:color="auto" w:fill="auto"/>
            <w:noWrap/>
            <w:vAlign w:val="center"/>
            <w:hideMark/>
          </w:tcPr>
          <w:p w14:paraId="03BF758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Benefit</w:t>
            </w:r>
          </w:p>
        </w:tc>
        <w:tc>
          <w:tcPr>
            <w:tcW w:w="1300" w:type="dxa"/>
            <w:tcBorders>
              <w:top w:val="single" w:sz="12" w:space="0" w:color="auto"/>
              <w:left w:val="nil"/>
              <w:bottom w:val="single" w:sz="12" w:space="0" w:color="auto"/>
            </w:tcBorders>
            <w:shd w:val="clear" w:color="auto" w:fill="auto"/>
            <w:noWrap/>
            <w:vAlign w:val="center"/>
            <w:hideMark/>
          </w:tcPr>
          <w:p w14:paraId="630C2DF4"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Benefit</w:t>
            </w:r>
          </w:p>
        </w:tc>
      </w:tr>
      <w:tr w:rsidR="0082611E" w:rsidRPr="0082611E" w14:paraId="551F2644" w14:textId="77777777" w:rsidTr="00F24DD9">
        <w:trPr>
          <w:trHeight w:val="68"/>
        </w:trPr>
        <w:tc>
          <w:tcPr>
            <w:tcW w:w="1380" w:type="dxa"/>
            <w:tcBorders>
              <w:top w:val="single" w:sz="12" w:space="0" w:color="auto"/>
              <w:bottom w:val="single" w:sz="4" w:space="0" w:color="auto"/>
            </w:tcBorders>
            <w:shd w:val="clear" w:color="auto" w:fill="auto"/>
            <w:vAlign w:val="center"/>
            <w:hideMark/>
          </w:tcPr>
          <w:p w14:paraId="2B7C5EF9"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w:t>
            </w:r>
          </w:p>
        </w:tc>
        <w:tc>
          <w:tcPr>
            <w:tcW w:w="1360" w:type="dxa"/>
            <w:tcBorders>
              <w:top w:val="single" w:sz="12" w:space="0" w:color="auto"/>
              <w:bottom w:val="single" w:sz="4" w:space="0" w:color="auto"/>
            </w:tcBorders>
            <w:shd w:val="clear" w:color="auto" w:fill="auto"/>
            <w:vAlign w:val="center"/>
            <w:hideMark/>
          </w:tcPr>
          <w:p w14:paraId="5D542FC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526</w:t>
            </w:r>
          </w:p>
        </w:tc>
        <w:tc>
          <w:tcPr>
            <w:tcW w:w="1820" w:type="dxa"/>
            <w:tcBorders>
              <w:top w:val="single" w:sz="12" w:space="0" w:color="auto"/>
              <w:left w:val="nil"/>
              <w:bottom w:val="single" w:sz="4" w:space="0" w:color="auto"/>
            </w:tcBorders>
            <w:shd w:val="clear" w:color="auto" w:fill="auto"/>
            <w:vAlign w:val="center"/>
            <w:hideMark/>
          </w:tcPr>
          <w:p w14:paraId="01B9BD6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360</w:t>
            </w:r>
          </w:p>
        </w:tc>
        <w:tc>
          <w:tcPr>
            <w:tcW w:w="1160" w:type="dxa"/>
            <w:tcBorders>
              <w:top w:val="single" w:sz="12" w:space="0" w:color="auto"/>
              <w:bottom w:val="single" w:sz="4" w:space="0" w:color="auto"/>
            </w:tcBorders>
            <w:shd w:val="clear" w:color="auto" w:fill="auto"/>
            <w:vAlign w:val="center"/>
            <w:hideMark/>
          </w:tcPr>
          <w:p w14:paraId="4DA42FF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31</w:t>
            </w:r>
          </w:p>
        </w:tc>
        <w:tc>
          <w:tcPr>
            <w:tcW w:w="1220" w:type="dxa"/>
            <w:tcBorders>
              <w:top w:val="single" w:sz="12" w:space="0" w:color="auto"/>
              <w:left w:val="nil"/>
              <w:bottom w:val="single" w:sz="4" w:space="0" w:color="auto"/>
            </w:tcBorders>
            <w:shd w:val="clear" w:color="auto" w:fill="auto"/>
            <w:vAlign w:val="center"/>
            <w:hideMark/>
          </w:tcPr>
          <w:p w14:paraId="2ED23516"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12" w:space="0" w:color="auto"/>
              <w:left w:val="nil"/>
              <w:bottom w:val="single" w:sz="4" w:space="0" w:color="auto"/>
            </w:tcBorders>
            <w:shd w:val="clear" w:color="auto" w:fill="auto"/>
            <w:vAlign w:val="center"/>
            <w:hideMark/>
          </w:tcPr>
          <w:p w14:paraId="514B699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3DBA1EA5"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270BD91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60" w:type="dxa"/>
            <w:tcBorders>
              <w:top w:val="single" w:sz="4" w:space="0" w:color="auto"/>
              <w:bottom w:val="single" w:sz="4" w:space="0" w:color="auto"/>
            </w:tcBorders>
            <w:shd w:val="clear" w:color="auto" w:fill="auto"/>
            <w:vAlign w:val="center"/>
            <w:hideMark/>
          </w:tcPr>
          <w:p w14:paraId="0C933D44"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527</w:t>
            </w:r>
          </w:p>
        </w:tc>
        <w:tc>
          <w:tcPr>
            <w:tcW w:w="1820" w:type="dxa"/>
            <w:tcBorders>
              <w:top w:val="single" w:sz="4" w:space="0" w:color="auto"/>
              <w:left w:val="nil"/>
              <w:bottom w:val="single" w:sz="4" w:space="0" w:color="auto"/>
            </w:tcBorders>
            <w:shd w:val="clear" w:color="auto" w:fill="auto"/>
            <w:vAlign w:val="center"/>
            <w:hideMark/>
          </w:tcPr>
          <w:p w14:paraId="07A21640"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303</w:t>
            </w:r>
          </w:p>
        </w:tc>
        <w:tc>
          <w:tcPr>
            <w:tcW w:w="1160" w:type="dxa"/>
            <w:tcBorders>
              <w:top w:val="single" w:sz="4" w:space="0" w:color="auto"/>
              <w:bottom w:val="single" w:sz="4" w:space="0" w:color="auto"/>
            </w:tcBorders>
            <w:shd w:val="clear" w:color="auto" w:fill="auto"/>
            <w:vAlign w:val="center"/>
            <w:hideMark/>
          </w:tcPr>
          <w:p w14:paraId="703C3FB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29</w:t>
            </w:r>
          </w:p>
        </w:tc>
        <w:tc>
          <w:tcPr>
            <w:tcW w:w="1220" w:type="dxa"/>
            <w:tcBorders>
              <w:top w:val="single" w:sz="4" w:space="0" w:color="auto"/>
              <w:left w:val="nil"/>
              <w:bottom w:val="single" w:sz="4" w:space="0" w:color="auto"/>
            </w:tcBorders>
            <w:shd w:val="clear" w:color="auto" w:fill="auto"/>
            <w:vAlign w:val="center"/>
            <w:hideMark/>
          </w:tcPr>
          <w:p w14:paraId="5265E8C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A9F562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00A93C3" w14:textId="77777777" w:rsidTr="00F24DD9">
        <w:trPr>
          <w:trHeight w:val="110"/>
        </w:trPr>
        <w:tc>
          <w:tcPr>
            <w:tcW w:w="1380" w:type="dxa"/>
            <w:tcBorders>
              <w:top w:val="single" w:sz="4" w:space="0" w:color="auto"/>
              <w:bottom w:val="single" w:sz="4" w:space="0" w:color="auto"/>
            </w:tcBorders>
            <w:shd w:val="clear" w:color="auto" w:fill="auto"/>
            <w:vAlign w:val="center"/>
            <w:hideMark/>
          </w:tcPr>
          <w:p w14:paraId="2836640E"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w:t>
            </w:r>
          </w:p>
        </w:tc>
        <w:tc>
          <w:tcPr>
            <w:tcW w:w="1360" w:type="dxa"/>
            <w:tcBorders>
              <w:top w:val="single" w:sz="4" w:space="0" w:color="auto"/>
              <w:bottom w:val="single" w:sz="4" w:space="0" w:color="auto"/>
            </w:tcBorders>
            <w:shd w:val="clear" w:color="auto" w:fill="auto"/>
            <w:vAlign w:val="center"/>
            <w:hideMark/>
          </w:tcPr>
          <w:p w14:paraId="49A924D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528</w:t>
            </w:r>
          </w:p>
        </w:tc>
        <w:tc>
          <w:tcPr>
            <w:tcW w:w="1820" w:type="dxa"/>
            <w:tcBorders>
              <w:top w:val="single" w:sz="4" w:space="0" w:color="auto"/>
              <w:left w:val="nil"/>
              <w:bottom w:val="single" w:sz="4" w:space="0" w:color="auto"/>
            </w:tcBorders>
            <w:shd w:val="clear" w:color="auto" w:fill="auto"/>
            <w:vAlign w:val="center"/>
            <w:hideMark/>
          </w:tcPr>
          <w:p w14:paraId="78F6DE9C"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352</w:t>
            </w:r>
          </w:p>
        </w:tc>
        <w:tc>
          <w:tcPr>
            <w:tcW w:w="1160" w:type="dxa"/>
            <w:tcBorders>
              <w:top w:val="single" w:sz="4" w:space="0" w:color="auto"/>
              <w:bottom w:val="single" w:sz="4" w:space="0" w:color="auto"/>
            </w:tcBorders>
            <w:shd w:val="clear" w:color="auto" w:fill="auto"/>
            <w:vAlign w:val="center"/>
            <w:hideMark/>
          </w:tcPr>
          <w:p w14:paraId="31C701B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31</w:t>
            </w:r>
          </w:p>
        </w:tc>
        <w:tc>
          <w:tcPr>
            <w:tcW w:w="1220" w:type="dxa"/>
            <w:tcBorders>
              <w:top w:val="single" w:sz="4" w:space="0" w:color="auto"/>
              <w:left w:val="nil"/>
              <w:bottom w:val="single" w:sz="4" w:space="0" w:color="auto"/>
            </w:tcBorders>
            <w:shd w:val="clear" w:color="auto" w:fill="auto"/>
            <w:vAlign w:val="center"/>
            <w:hideMark/>
          </w:tcPr>
          <w:p w14:paraId="3A993A1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357880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1EAC583E"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60D39F84"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4</w:t>
            </w:r>
          </w:p>
        </w:tc>
        <w:tc>
          <w:tcPr>
            <w:tcW w:w="1360" w:type="dxa"/>
            <w:tcBorders>
              <w:top w:val="single" w:sz="4" w:space="0" w:color="auto"/>
              <w:bottom w:val="single" w:sz="4" w:space="0" w:color="auto"/>
            </w:tcBorders>
            <w:shd w:val="clear" w:color="auto" w:fill="auto"/>
            <w:vAlign w:val="center"/>
            <w:hideMark/>
          </w:tcPr>
          <w:p w14:paraId="319B7893"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529</w:t>
            </w:r>
          </w:p>
        </w:tc>
        <w:tc>
          <w:tcPr>
            <w:tcW w:w="1820" w:type="dxa"/>
            <w:tcBorders>
              <w:top w:val="single" w:sz="4" w:space="0" w:color="auto"/>
              <w:left w:val="nil"/>
              <w:bottom w:val="single" w:sz="4" w:space="0" w:color="auto"/>
            </w:tcBorders>
            <w:shd w:val="clear" w:color="auto" w:fill="auto"/>
            <w:vAlign w:val="center"/>
            <w:hideMark/>
          </w:tcPr>
          <w:p w14:paraId="346D6F47"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300</w:t>
            </w:r>
          </w:p>
        </w:tc>
        <w:tc>
          <w:tcPr>
            <w:tcW w:w="1160" w:type="dxa"/>
            <w:tcBorders>
              <w:top w:val="single" w:sz="4" w:space="0" w:color="auto"/>
              <w:bottom w:val="single" w:sz="4" w:space="0" w:color="auto"/>
            </w:tcBorders>
            <w:shd w:val="clear" w:color="auto" w:fill="auto"/>
            <w:vAlign w:val="center"/>
            <w:hideMark/>
          </w:tcPr>
          <w:p w14:paraId="6552C26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31</w:t>
            </w:r>
          </w:p>
        </w:tc>
        <w:tc>
          <w:tcPr>
            <w:tcW w:w="1220" w:type="dxa"/>
            <w:tcBorders>
              <w:top w:val="single" w:sz="4" w:space="0" w:color="auto"/>
              <w:left w:val="nil"/>
              <w:bottom w:val="single" w:sz="4" w:space="0" w:color="auto"/>
            </w:tcBorders>
            <w:shd w:val="clear" w:color="auto" w:fill="auto"/>
            <w:vAlign w:val="center"/>
            <w:hideMark/>
          </w:tcPr>
          <w:p w14:paraId="32F8811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027D5ED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213DE8D"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54C1F8D9"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w:t>
            </w:r>
          </w:p>
        </w:tc>
        <w:tc>
          <w:tcPr>
            <w:tcW w:w="1360" w:type="dxa"/>
            <w:tcBorders>
              <w:top w:val="single" w:sz="4" w:space="0" w:color="auto"/>
              <w:bottom w:val="single" w:sz="4" w:space="0" w:color="auto"/>
            </w:tcBorders>
            <w:shd w:val="clear" w:color="auto" w:fill="auto"/>
            <w:vAlign w:val="center"/>
            <w:hideMark/>
          </w:tcPr>
          <w:p w14:paraId="307481C3"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530</w:t>
            </w:r>
          </w:p>
        </w:tc>
        <w:tc>
          <w:tcPr>
            <w:tcW w:w="1820" w:type="dxa"/>
            <w:tcBorders>
              <w:top w:val="single" w:sz="4" w:space="0" w:color="auto"/>
              <w:left w:val="nil"/>
              <w:bottom w:val="single" w:sz="4" w:space="0" w:color="auto"/>
            </w:tcBorders>
            <w:shd w:val="clear" w:color="auto" w:fill="auto"/>
            <w:vAlign w:val="center"/>
            <w:hideMark/>
          </w:tcPr>
          <w:p w14:paraId="00A2E30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360</w:t>
            </w:r>
          </w:p>
        </w:tc>
        <w:tc>
          <w:tcPr>
            <w:tcW w:w="1160" w:type="dxa"/>
            <w:tcBorders>
              <w:top w:val="single" w:sz="4" w:space="0" w:color="auto"/>
              <w:bottom w:val="single" w:sz="4" w:space="0" w:color="auto"/>
            </w:tcBorders>
            <w:shd w:val="clear" w:color="auto" w:fill="auto"/>
            <w:vAlign w:val="center"/>
            <w:hideMark/>
          </w:tcPr>
          <w:p w14:paraId="03EBEDBE"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w:t>
            </w:r>
          </w:p>
        </w:tc>
        <w:tc>
          <w:tcPr>
            <w:tcW w:w="1220" w:type="dxa"/>
            <w:tcBorders>
              <w:top w:val="single" w:sz="4" w:space="0" w:color="auto"/>
              <w:left w:val="nil"/>
              <w:bottom w:val="single" w:sz="4" w:space="0" w:color="auto"/>
            </w:tcBorders>
            <w:shd w:val="clear" w:color="auto" w:fill="auto"/>
            <w:vAlign w:val="center"/>
            <w:hideMark/>
          </w:tcPr>
          <w:p w14:paraId="0D0C4AF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BA4F33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58D290B3"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7F4DBB8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6</w:t>
            </w:r>
          </w:p>
        </w:tc>
        <w:tc>
          <w:tcPr>
            <w:tcW w:w="1360" w:type="dxa"/>
            <w:tcBorders>
              <w:top w:val="single" w:sz="4" w:space="0" w:color="auto"/>
              <w:bottom w:val="single" w:sz="4" w:space="0" w:color="auto"/>
            </w:tcBorders>
            <w:shd w:val="clear" w:color="auto" w:fill="auto"/>
            <w:vAlign w:val="center"/>
            <w:hideMark/>
          </w:tcPr>
          <w:p w14:paraId="641F66D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531</w:t>
            </w:r>
          </w:p>
        </w:tc>
        <w:tc>
          <w:tcPr>
            <w:tcW w:w="1820" w:type="dxa"/>
            <w:tcBorders>
              <w:top w:val="single" w:sz="4" w:space="0" w:color="auto"/>
              <w:left w:val="nil"/>
              <w:bottom w:val="single" w:sz="4" w:space="0" w:color="auto"/>
            </w:tcBorders>
            <w:shd w:val="clear" w:color="auto" w:fill="auto"/>
            <w:vAlign w:val="center"/>
            <w:hideMark/>
          </w:tcPr>
          <w:p w14:paraId="23B8D5E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426</w:t>
            </w:r>
          </w:p>
        </w:tc>
        <w:tc>
          <w:tcPr>
            <w:tcW w:w="1160" w:type="dxa"/>
            <w:tcBorders>
              <w:top w:val="single" w:sz="4" w:space="0" w:color="auto"/>
              <w:bottom w:val="single" w:sz="4" w:space="0" w:color="auto"/>
            </w:tcBorders>
            <w:shd w:val="clear" w:color="auto" w:fill="auto"/>
            <w:vAlign w:val="center"/>
            <w:hideMark/>
          </w:tcPr>
          <w:p w14:paraId="04F3585D"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w:t>
            </w:r>
          </w:p>
        </w:tc>
        <w:tc>
          <w:tcPr>
            <w:tcW w:w="1220" w:type="dxa"/>
            <w:tcBorders>
              <w:top w:val="single" w:sz="4" w:space="0" w:color="auto"/>
              <w:left w:val="nil"/>
              <w:bottom w:val="single" w:sz="4" w:space="0" w:color="auto"/>
            </w:tcBorders>
            <w:shd w:val="clear" w:color="auto" w:fill="auto"/>
            <w:vAlign w:val="center"/>
            <w:hideMark/>
          </w:tcPr>
          <w:p w14:paraId="06919FE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1BB062F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E0CBBA0" w14:textId="77777777" w:rsidTr="00F24DD9">
        <w:trPr>
          <w:trHeight w:val="54"/>
        </w:trPr>
        <w:tc>
          <w:tcPr>
            <w:tcW w:w="1380" w:type="dxa"/>
            <w:tcBorders>
              <w:top w:val="single" w:sz="4" w:space="0" w:color="auto"/>
              <w:bottom w:val="single" w:sz="4" w:space="0" w:color="auto"/>
            </w:tcBorders>
            <w:shd w:val="clear" w:color="auto" w:fill="auto"/>
            <w:vAlign w:val="center"/>
            <w:hideMark/>
          </w:tcPr>
          <w:p w14:paraId="2106087C"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7</w:t>
            </w:r>
          </w:p>
        </w:tc>
        <w:tc>
          <w:tcPr>
            <w:tcW w:w="1360" w:type="dxa"/>
            <w:tcBorders>
              <w:top w:val="single" w:sz="4" w:space="0" w:color="auto"/>
              <w:bottom w:val="single" w:sz="4" w:space="0" w:color="auto"/>
            </w:tcBorders>
            <w:shd w:val="clear" w:color="auto" w:fill="auto"/>
            <w:vAlign w:val="center"/>
            <w:hideMark/>
          </w:tcPr>
          <w:p w14:paraId="7F802E45"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532</w:t>
            </w:r>
          </w:p>
        </w:tc>
        <w:tc>
          <w:tcPr>
            <w:tcW w:w="1820" w:type="dxa"/>
            <w:tcBorders>
              <w:top w:val="single" w:sz="4" w:space="0" w:color="auto"/>
              <w:left w:val="nil"/>
              <w:bottom w:val="single" w:sz="4" w:space="0" w:color="auto"/>
            </w:tcBorders>
            <w:shd w:val="clear" w:color="auto" w:fill="auto"/>
            <w:vAlign w:val="center"/>
            <w:hideMark/>
          </w:tcPr>
          <w:p w14:paraId="737C1A3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358</w:t>
            </w:r>
          </w:p>
        </w:tc>
        <w:tc>
          <w:tcPr>
            <w:tcW w:w="1160" w:type="dxa"/>
            <w:tcBorders>
              <w:top w:val="single" w:sz="4" w:space="0" w:color="auto"/>
              <w:bottom w:val="single" w:sz="4" w:space="0" w:color="auto"/>
            </w:tcBorders>
            <w:shd w:val="clear" w:color="auto" w:fill="auto"/>
            <w:vAlign w:val="center"/>
            <w:hideMark/>
          </w:tcPr>
          <w:p w14:paraId="7B072B5D"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39</w:t>
            </w:r>
          </w:p>
        </w:tc>
        <w:tc>
          <w:tcPr>
            <w:tcW w:w="1220" w:type="dxa"/>
            <w:tcBorders>
              <w:top w:val="single" w:sz="4" w:space="0" w:color="auto"/>
              <w:left w:val="nil"/>
              <w:bottom w:val="single" w:sz="4" w:space="0" w:color="auto"/>
            </w:tcBorders>
            <w:shd w:val="clear" w:color="auto" w:fill="auto"/>
            <w:vAlign w:val="center"/>
            <w:hideMark/>
          </w:tcPr>
          <w:p w14:paraId="5D17783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86B78F8"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22E4B664" w14:textId="77777777" w:rsidTr="00F24DD9">
        <w:trPr>
          <w:trHeight w:val="72"/>
        </w:trPr>
        <w:tc>
          <w:tcPr>
            <w:tcW w:w="1380" w:type="dxa"/>
            <w:tcBorders>
              <w:top w:val="single" w:sz="4" w:space="0" w:color="auto"/>
              <w:bottom w:val="single" w:sz="4" w:space="0" w:color="auto"/>
            </w:tcBorders>
            <w:shd w:val="clear" w:color="auto" w:fill="auto"/>
            <w:vAlign w:val="center"/>
            <w:hideMark/>
          </w:tcPr>
          <w:p w14:paraId="4986DAC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8</w:t>
            </w:r>
          </w:p>
        </w:tc>
        <w:tc>
          <w:tcPr>
            <w:tcW w:w="1360" w:type="dxa"/>
            <w:tcBorders>
              <w:top w:val="single" w:sz="4" w:space="0" w:color="auto"/>
              <w:bottom w:val="single" w:sz="4" w:space="0" w:color="auto"/>
            </w:tcBorders>
            <w:shd w:val="clear" w:color="auto" w:fill="auto"/>
            <w:vAlign w:val="center"/>
            <w:hideMark/>
          </w:tcPr>
          <w:p w14:paraId="5584665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533</w:t>
            </w:r>
          </w:p>
        </w:tc>
        <w:tc>
          <w:tcPr>
            <w:tcW w:w="1820" w:type="dxa"/>
            <w:tcBorders>
              <w:top w:val="single" w:sz="4" w:space="0" w:color="auto"/>
              <w:left w:val="nil"/>
              <w:bottom w:val="single" w:sz="4" w:space="0" w:color="auto"/>
            </w:tcBorders>
            <w:shd w:val="clear" w:color="auto" w:fill="auto"/>
            <w:vAlign w:val="center"/>
            <w:hideMark/>
          </w:tcPr>
          <w:p w14:paraId="535764E8"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425</w:t>
            </w:r>
          </w:p>
        </w:tc>
        <w:tc>
          <w:tcPr>
            <w:tcW w:w="1160" w:type="dxa"/>
            <w:tcBorders>
              <w:top w:val="single" w:sz="4" w:space="0" w:color="auto"/>
              <w:bottom w:val="single" w:sz="4" w:space="0" w:color="auto"/>
            </w:tcBorders>
            <w:shd w:val="clear" w:color="auto" w:fill="auto"/>
            <w:vAlign w:val="center"/>
            <w:hideMark/>
          </w:tcPr>
          <w:p w14:paraId="5AC70CC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36</w:t>
            </w:r>
          </w:p>
        </w:tc>
        <w:tc>
          <w:tcPr>
            <w:tcW w:w="1220" w:type="dxa"/>
            <w:tcBorders>
              <w:top w:val="single" w:sz="4" w:space="0" w:color="auto"/>
              <w:left w:val="nil"/>
              <w:bottom w:val="single" w:sz="4" w:space="0" w:color="auto"/>
            </w:tcBorders>
            <w:shd w:val="clear" w:color="auto" w:fill="auto"/>
            <w:vAlign w:val="center"/>
            <w:hideMark/>
          </w:tcPr>
          <w:p w14:paraId="2142B2E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16D5CB4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5EDFCCBC" w14:textId="77777777" w:rsidTr="00F24DD9">
        <w:trPr>
          <w:trHeight w:val="90"/>
        </w:trPr>
        <w:tc>
          <w:tcPr>
            <w:tcW w:w="1380" w:type="dxa"/>
            <w:tcBorders>
              <w:top w:val="single" w:sz="4" w:space="0" w:color="auto"/>
              <w:bottom w:val="single" w:sz="4" w:space="0" w:color="auto"/>
            </w:tcBorders>
            <w:shd w:val="clear" w:color="auto" w:fill="auto"/>
            <w:vAlign w:val="center"/>
            <w:hideMark/>
          </w:tcPr>
          <w:p w14:paraId="3B35F25F"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9</w:t>
            </w:r>
          </w:p>
        </w:tc>
        <w:tc>
          <w:tcPr>
            <w:tcW w:w="1360" w:type="dxa"/>
            <w:tcBorders>
              <w:top w:val="single" w:sz="4" w:space="0" w:color="auto"/>
              <w:bottom w:val="single" w:sz="4" w:space="0" w:color="auto"/>
            </w:tcBorders>
            <w:shd w:val="clear" w:color="auto" w:fill="auto"/>
            <w:vAlign w:val="center"/>
            <w:hideMark/>
          </w:tcPr>
          <w:p w14:paraId="1F9FEA66"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534</w:t>
            </w:r>
          </w:p>
        </w:tc>
        <w:tc>
          <w:tcPr>
            <w:tcW w:w="1820" w:type="dxa"/>
            <w:tcBorders>
              <w:top w:val="single" w:sz="4" w:space="0" w:color="auto"/>
              <w:left w:val="nil"/>
              <w:bottom w:val="single" w:sz="4" w:space="0" w:color="auto"/>
            </w:tcBorders>
            <w:shd w:val="clear" w:color="auto" w:fill="auto"/>
            <w:vAlign w:val="center"/>
            <w:hideMark/>
          </w:tcPr>
          <w:p w14:paraId="54F0144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328</w:t>
            </w:r>
          </w:p>
        </w:tc>
        <w:tc>
          <w:tcPr>
            <w:tcW w:w="1160" w:type="dxa"/>
            <w:tcBorders>
              <w:top w:val="single" w:sz="4" w:space="0" w:color="auto"/>
              <w:bottom w:val="single" w:sz="4" w:space="0" w:color="auto"/>
            </w:tcBorders>
            <w:shd w:val="clear" w:color="auto" w:fill="auto"/>
            <w:vAlign w:val="center"/>
            <w:hideMark/>
          </w:tcPr>
          <w:p w14:paraId="19461394"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w:t>
            </w:r>
          </w:p>
        </w:tc>
        <w:tc>
          <w:tcPr>
            <w:tcW w:w="1220" w:type="dxa"/>
            <w:tcBorders>
              <w:top w:val="single" w:sz="4" w:space="0" w:color="auto"/>
              <w:left w:val="nil"/>
              <w:bottom w:val="single" w:sz="4" w:space="0" w:color="auto"/>
            </w:tcBorders>
            <w:shd w:val="clear" w:color="auto" w:fill="auto"/>
            <w:vAlign w:val="center"/>
            <w:hideMark/>
          </w:tcPr>
          <w:p w14:paraId="3069C1F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4424F0F"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16CAA7EA" w14:textId="77777777" w:rsidTr="00F24DD9">
        <w:trPr>
          <w:trHeight w:val="107"/>
        </w:trPr>
        <w:tc>
          <w:tcPr>
            <w:tcW w:w="1380" w:type="dxa"/>
            <w:tcBorders>
              <w:top w:val="single" w:sz="4" w:space="0" w:color="auto"/>
              <w:bottom w:val="single" w:sz="4" w:space="0" w:color="auto"/>
            </w:tcBorders>
            <w:shd w:val="clear" w:color="auto" w:fill="auto"/>
            <w:vAlign w:val="center"/>
            <w:hideMark/>
          </w:tcPr>
          <w:p w14:paraId="4ABE43C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10</w:t>
            </w:r>
          </w:p>
        </w:tc>
        <w:tc>
          <w:tcPr>
            <w:tcW w:w="1360" w:type="dxa"/>
            <w:tcBorders>
              <w:top w:val="single" w:sz="4" w:space="0" w:color="auto"/>
              <w:bottom w:val="single" w:sz="4" w:space="0" w:color="auto"/>
            </w:tcBorders>
            <w:shd w:val="clear" w:color="auto" w:fill="auto"/>
            <w:vAlign w:val="center"/>
            <w:hideMark/>
          </w:tcPr>
          <w:p w14:paraId="003B1053"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535</w:t>
            </w:r>
          </w:p>
        </w:tc>
        <w:tc>
          <w:tcPr>
            <w:tcW w:w="1820" w:type="dxa"/>
            <w:tcBorders>
              <w:top w:val="single" w:sz="4" w:space="0" w:color="auto"/>
              <w:left w:val="nil"/>
              <w:bottom w:val="single" w:sz="4" w:space="0" w:color="auto"/>
            </w:tcBorders>
            <w:shd w:val="clear" w:color="auto" w:fill="auto"/>
            <w:vAlign w:val="center"/>
            <w:hideMark/>
          </w:tcPr>
          <w:p w14:paraId="74EDEA4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304</w:t>
            </w:r>
          </w:p>
        </w:tc>
        <w:tc>
          <w:tcPr>
            <w:tcW w:w="1160" w:type="dxa"/>
            <w:tcBorders>
              <w:top w:val="single" w:sz="4" w:space="0" w:color="auto"/>
              <w:bottom w:val="single" w:sz="4" w:space="0" w:color="auto"/>
            </w:tcBorders>
            <w:shd w:val="clear" w:color="auto" w:fill="auto"/>
            <w:vAlign w:val="center"/>
            <w:hideMark/>
          </w:tcPr>
          <w:p w14:paraId="6640E95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29</w:t>
            </w:r>
          </w:p>
        </w:tc>
        <w:tc>
          <w:tcPr>
            <w:tcW w:w="1220" w:type="dxa"/>
            <w:tcBorders>
              <w:top w:val="single" w:sz="4" w:space="0" w:color="auto"/>
              <w:left w:val="nil"/>
              <w:bottom w:val="single" w:sz="4" w:space="0" w:color="auto"/>
            </w:tcBorders>
            <w:shd w:val="clear" w:color="auto" w:fill="auto"/>
            <w:vAlign w:val="center"/>
            <w:hideMark/>
          </w:tcPr>
          <w:p w14:paraId="63440D69"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44C36370"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72D1F715" w14:textId="77777777" w:rsidTr="00F24DD9">
        <w:trPr>
          <w:trHeight w:val="140"/>
        </w:trPr>
        <w:tc>
          <w:tcPr>
            <w:tcW w:w="1380" w:type="dxa"/>
            <w:tcBorders>
              <w:top w:val="single" w:sz="4" w:space="0" w:color="auto"/>
              <w:bottom w:val="single" w:sz="4" w:space="0" w:color="auto"/>
            </w:tcBorders>
            <w:shd w:val="clear" w:color="auto" w:fill="auto"/>
            <w:vAlign w:val="center"/>
            <w:hideMark/>
          </w:tcPr>
          <w:p w14:paraId="779888E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11</w:t>
            </w:r>
          </w:p>
        </w:tc>
        <w:tc>
          <w:tcPr>
            <w:tcW w:w="1360" w:type="dxa"/>
            <w:tcBorders>
              <w:top w:val="single" w:sz="4" w:space="0" w:color="auto"/>
              <w:bottom w:val="single" w:sz="4" w:space="0" w:color="auto"/>
            </w:tcBorders>
            <w:shd w:val="clear" w:color="auto" w:fill="auto"/>
            <w:vAlign w:val="center"/>
            <w:hideMark/>
          </w:tcPr>
          <w:p w14:paraId="31C82DE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536</w:t>
            </w:r>
          </w:p>
        </w:tc>
        <w:tc>
          <w:tcPr>
            <w:tcW w:w="1820" w:type="dxa"/>
            <w:tcBorders>
              <w:top w:val="single" w:sz="4" w:space="0" w:color="auto"/>
              <w:left w:val="nil"/>
              <w:bottom w:val="single" w:sz="4" w:space="0" w:color="auto"/>
            </w:tcBorders>
            <w:shd w:val="clear" w:color="auto" w:fill="auto"/>
            <w:vAlign w:val="center"/>
            <w:hideMark/>
          </w:tcPr>
          <w:p w14:paraId="6794DA3E"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335</w:t>
            </w:r>
          </w:p>
        </w:tc>
        <w:tc>
          <w:tcPr>
            <w:tcW w:w="1160" w:type="dxa"/>
            <w:tcBorders>
              <w:top w:val="single" w:sz="4" w:space="0" w:color="auto"/>
              <w:bottom w:val="single" w:sz="4" w:space="0" w:color="auto"/>
            </w:tcBorders>
            <w:shd w:val="clear" w:color="auto" w:fill="auto"/>
            <w:vAlign w:val="center"/>
            <w:hideMark/>
          </w:tcPr>
          <w:p w14:paraId="54855DA1"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28</w:t>
            </w:r>
          </w:p>
        </w:tc>
        <w:tc>
          <w:tcPr>
            <w:tcW w:w="1220" w:type="dxa"/>
            <w:tcBorders>
              <w:top w:val="single" w:sz="4" w:space="0" w:color="auto"/>
              <w:left w:val="nil"/>
              <w:bottom w:val="single" w:sz="4" w:space="0" w:color="auto"/>
            </w:tcBorders>
            <w:shd w:val="clear" w:color="auto" w:fill="auto"/>
            <w:vAlign w:val="center"/>
            <w:hideMark/>
          </w:tcPr>
          <w:p w14:paraId="1B65D2E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2C59244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3B9E6ED1"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7C00D66A"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12</w:t>
            </w:r>
          </w:p>
        </w:tc>
        <w:tc>
          <w:tcPr>
            <w:tcW w:w="1360" w:type="dxa"/>
            <w:tcBorders>
              <w:top w:val="single" w:sz="4" w:space="0" w:color="auto"/>
              <w:bottom w:val="single" w:sz="4" w:space="0" w:color="auto"/>
            </w:tcBorders>
            <w:shd w:val="clear" w:color="auto" w:fill="auto"/>
            <w:vAlign w:val="center"/>
            <w:hideMark/>
          </w:tcPr>
          <w:p w14:paraId="472E8F0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537</w:t>
            </w:r>
          </w:p>
        </w:tc>
        <w:tc>
          <w:tcPr>
            <w:tcW w:w="1820" w:type="dxa"/>
            <w:tcBorders>
              <w:top w:val="single" w:sz="4" w:space="0" w:color="auto"/>
              <w:left w:val="nil"/>
              <w:bottom w:val="single" w:sz="4" w:space="0" w:color="auto"/>
            </w:tcBorders>
            <w:shd w:val="clear" w:color="auto" w:fill="auto"/>
            <w:vAlign w:val="center"/>
            <w:hideMark/>
          </w:tcPr>
          <w:p w14:paraId="6031D66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328</w:t>
            </w:r>
          </w:p>
        </w:tc>
        <w:tc>
          <w:tcPr>
            <w:tcW w:w="1160" w:type="dxa"/>
            <w:tcBorders>
              <w:top w:val="single" w:sz="4" w:space="0" w:color="auto"/>
              <w:bottom w:val="single" w:sz="4" w:space="0" w:color="auto"/>
            </w:tcBorders>
            <w:shd w:val="clear" w:color="auto" w:fill="auto"/>
            <w:vAlign w:val="center"/>
            <w:hideMark/>
          </w:tcPr>
          <w:p w14:paraId="72FA5B7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28</w:t>
            </w:r>
          </w:p>
        </w:tc>
        <w:tc>
          <w:tcPr>
            <w:tcW w:w="1220" w:type="dxa"/>
            <w:tcBorders>
              <w:top w:val="single" w:sz="4" w:space="0" w:color="auto"/>
              <w:left w:val="nil"/>
              <w:bottom w:val="single" w:sz="4" w:space="0" w:color="auto"/>
            </w:tcBorders>
            <w:shd w:val="clear" w:color="auto" w:fill="auto"/>
            <w:vAlign w:val="center"/>
            <w:hideMark/>
          </w:tcPr>
          <w:p w14:paraId="09930932"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8D4827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441D959F" w14:textId="77777777" w:rsidTr="00F24DD9">
        <w:trPr>
          <w:trHeight w:val="50"/>
        </w:trPr>
        <w:tc>
          <w:tcPr>
            <w:tcW w:w="1380" w:type="dxa"/>
            <w:tcBorders>
              <w:top w:val="single" w:sz="4" w:space="0" w:color="auto"/>
              <w:bottom w:val="single" w:sz="4" w:space="0" w:color="auto"/>
            </w:tcBorders>
            <w:shd w:val="clear" w:color="auto" w:fill="auto"/>
            <w:vAlign w:val="center"/>
            <w:hideMark/>
          </w:tcPr>
          <w:p w14:paraId="480E225D"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13</w:t>
            </w:r>
          </w:p>
        </w:tc>
        <w:tc>
          <w:tcPr>
            <w:tcW w:w="1360" w:type="dxa"/>
            <w:tcBorders>
              <w:top w:val="single" w:sz="4" w:space="0" w:color="auto"/>
              <w:bottom w:val="single" w:sz="4" w:space="0" w:color="auto"/>
            </w:tcBorders>
            <w:shd w:val="clear" w:color="auto" w:fill="auto"/>
            <w:vAlign w:val="center"/>
            <w:hideMark/>
          </w:tcPr>
          <w:p w14:paraId="61492CD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538</w:t>
            </w:r>
          </w:p>
        </w:tc>
        <w:tc>
          <w:tcPr>
            <w:tcW w:w="1820" w:type="dxa"/>
            <w:tcBorders>
              <w:top w:val="single" w:sz="4" w:space="0" w:color="auto"/>
              <w:left w:val="nil"/>
              <w:bottom w:val="single" w:sz="4" w:space="0" w:color="auto"/>
            </w:tcBorders>
            <w:shd w:val="clear" w:color="auto" w:fill="auto"/>
            <w:vAlign w:val="center"/>
            <w:hideMark/>
          </w:tcPr>
          <w:p w14:paraId="4F4A12E4"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336</w:t>
            </w:r>
          </w:p>
        </w:tc>
        <w:tc>
          <w:tcPr>
            <w:tcW w:w="1160" w:type="dxa"/>
            <w:tcBorders>
              <w:top w:val="single" w:sz="4" w:space="0" w:color="auto"/>
              <w:bottom w:val="single" w:sz="4" w:space="0" w:color="auto"/>
            </w:tcBorders>
            <w:shd w:val="clear" w:color="auto" w:fill="auto"/>
            <w:vAlign w:val="center"/>
            <w:hideMark/>
          </w:tcPr>
          <w:p w14:paraId="67C3860C"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29</w:t>
            </w:r>
          </w:p>
        </w:tc>
        <w:tc>
          <w:tcPr>
            <w:tcW w:w="1220" w:type="dxa"/>
            <w:tcBorders>
              <w:top w:val="single" w:sz="4" w:space="0" w:color="auto"/>
              <w:left w:val="nil"/>
              <w:bottom w:val="single" w:sz="4" w:space="0" w:color="auto"/>
            </w:tcBorders>
            <w:shd w:val="clear" w:color="auto" w:fill="auto"/>
            <w:vAlign w:val="center"/>
            <w:hideMark/>
          </w:tcPr>
          <w:p w14:paraId="52FA76A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6DA73EB5"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5DD0E46C" w14:textId="77777777" w:rsidTr="00F24DD9">
        <w:trPr>
          <w:trHeight w:val="52"/>
        </w:trPr>
        <w:tc>
          <w:tcPr>
            <w:tcW w:w="1380" w:type="dxa"/>
            <w:tcBorders>
              <w:top w:val="single" w:sz="4" w:space="0" w:color="auto"/>
              <w:bottom w:val="single" w:sz="4" w:space="0" w:color="auto"/>
            </w:tcBorders>
            <w:shd w:val="clear" w:color="auto" w:fill="auto"/>
            <w:vAlign w:val="center"/>
            <w:hideMark/>
          </w:tcPr>
          <w:p w14:paraId="3E01D5F2"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14</w:t>
            </w:r>
          </w:p>
        </w:tc>
        <w:tc>
          <w:tcPr>
            <w:tcW w:w="1360" w:type="dxa"/>
            <w:tcBorders>
              <w:top w:val="single" w:sz="4" w:space="0" w:color="auto"/>
              <w:bottom w:val="single" w:sz="4" w:space="0" w:color="auto"/>
            </w:tcBorders>
            <w:shd w:val="clear" w:color="auto" w:fill="auto"/>
            <w:vAlign w:val="center"/>
            <w:hideMark/>
          </w:tcPr>
          <w:p w14:paraId="67796EF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539</w:t>
            </w:r>
          </w:p>
        </w:tc>
        <w:tc>
          <w:tcPr>
            <w:tcW w:w="1820" w:type="dxa"/>
            <w:tcBorders>
              <w:top w:val="single" w:sz="4" w:space="0" w:color="auto"/>
              <w:left w:val="nil"/>
              <w:bottom w:val="single" w:sz="4" w:space="0" w:color="auto"/>
            </w:tcBorders>
            <w:shd w:val="clear" w:color="auto" w:fill="auto"/>
            <w:vAlign w:val="center"/>
            <w:hideMark/>
          </w:tcPr>
          <w:p w14:paraId="38A1FF13"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580</w:t>
            </w:r>
          </w:p>
        </w:tc>
        <w:tc>
          <w:tcPr>
            <w:tcW w:w="1160" w:type="dxa"/>
            <w:tcBorders>
              <w:top w:val="single" w:sz="4" w:space="0" w:color="auto"/>
              <w:bottom w:val="single" w:sz="4" w:space="0" w:color="auto"/>
            </w:tcBorders>
            <w:shd w:val="clear" w:color="auto" w:fill="auto"/>
            <w:vAlign w:val="center"/>
            <w:hideMark/>
          </w:tcPr>
          <w:p w14:paraId="39C3487B"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35</w:t>
            </w:r>
          </w:p>
        </w:tc>
        <w:tc>
          <w:tcPr>
            <w:tcW w:w="1220" w:type="dxa"/>
            <w:tcBorders>
              <w:top w:val="single" w:sz="4" w:space="0" w:color="auto"/>
              <w:left w:val="nil"/>
              <w:bottom w:val="single" w:sz="4" w:space="0" w:color="auto"/>
            </w:tcBorders>
            <w:shd w:val="clear" w:color="auto" w:fill="auto"/>
            <w:vAlign w:val="center"/>
            <w:hideMark/>
          </w:tcPr>
          <w:p w14:paraId="13C06297"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5692EE68"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r w:rsidR="0082611E" w:rsidRPr="0082611E" w14:paraId="187445AF" w14:textId="77777777" w:rsidTr="00F24DD9">
        <w:trPr>
          <w:trHeight w:val="84"/>
        </w:trPr>
        <w:tc>
          <w:tcPr>
            <w:tcW w:w="1380" w:type="dxa"/>
            <w:tcBorders>
              <w:top w:val="single" w:sz="4" w:space="0" w:color="auto"/>
              <w:bottom w:val="single" w:sz="4" w:space="0" w:color="auto"/>
            </w:tcBorders>
            <w:shd w:val="clear" w:color="auto" w:fill="auto"/>
            <w:vAlign w:val="center"/>
            <w:hideMark/>
          </w:tcPr>
          <w:p w14:paraId="31D7D881"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15</w:t>
            </w:r>
          </w:p>
        </w:tc>
        <w:tc>
          <w:tcPr>
            <w:tcW w:w="1360" w:type="dxa"/>
            <w:tcBorders>
              <w:top w:val="single" w:sz="4" w:space="0" w:color="auto"/>
              <w:bottom w:val="single" w:sz="4" w:space="0" w:color="auto"/>
            </w:tcBorders>
            <w:shd w:val="clear" w:color="auto" w:fill="auto"/>
            <w:vAlign w:val="center"/>
            <w:hideMark/>
          </w:tcPr>
          <w:p w14:paraId="40999B77" w14:textId="77777777" w:rsidR="0082611E" w:rsidRPr="0082611E" w:rsidRDefault="0082611E" w:rsidP="0082611E">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540</w:t>
            </w:r>
          </w:p>
        </w:tc>
        <w:tc>
          <w:tcPr>
            <w:tcW w:w="1820" w:type="dxa"/>
            <w:tcBorders>
              <w:top w:val="nil"/>
              <w:left w:val="nil"/>
              <w:bottom w:val="single" w:sz="4" w:space="0" w:color="auto"/>
            </w:tcBorders>
            <w:shd w:val="clear" w:color="auto" w:fill="auto"/>
            <w:vAlign w:val="center"/>
            <w:hideMark/>
          </w:tcPr>
          <w:p w14:paraId="5FEDEC76"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598</w:t>
            </w:r>
          </w:p>
        </w:tc>
        <w:tc>
          <w:tcPr>
            <w:tcW w:w="1160" w:type="dxa"/>
            <w:tcBorders>
              <w:top w:val="single" w:sz="4" w:space="0" w:color="auto"/>
              <w:bottom w:val="single" w:sz="4" w:space="0" w:color="auto"/>
            </w:tcBorders>
            <w:shd w:val="clear" w:color="auto" w:fill="auto"/>
            <w:vAlign w:val="center"/>
            <w:hideMark/>
          </w:tcPr>
          <w:p w14:paraId="4595489A"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39</w:t>
            </w:r>
          </w:p>
        </w:tc>
        <w:tc>
          <w:tcPr>
            <w:tcW w:w="1220" w:type="dxa"/>
            <w:tcBorders>
              <w:top w:val="single" w:sz="4" w:space="0" w:color="auto"/>
              <w:left w:val="nil"/>
              <w:bottom w:val="single" w:sz="4" w:space="0" w:color="auto"/>
            </w:tcBorders>
            <w:shd w:val="clear" w:color="auto" w:fill="auto"/>
            <w:vAlign w:val="center"/>
            <w:hideMark/>
          </w:tcPr>
          <w:p w14:paraId="0B0F1EB4"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c>
          <w:tcPr>
            <w:tcW w:w="1300" w:type="dxa"/>
            <w:tcBorders>
              <w:top w:val="single" w:sz="4" w:space="0" w:color="auto"/>
              <w:left w:val="nil"/>
              <w:bottom w:val="single" w:sz="4" w:space="0" w:color="auto"/>
            </w:tcBorders>
            <w:shd w:val="clear" w:color="auto" w:fill="auto"/>
            <w:vAlign w:val="center"/>
            <w:hideMark/>
          </w:tcPr>
          <w:p w14:paraId="5E19A24D" w14:textId="77777777" w:rsidR="0082611E" w:rsidRPr="0082611E" w:rsidRDefault="0082611E" w:rsidP="00A64BB6">
            <w:pPr>
              <w:spacing w:after="0" w:line="240" w:lineRule="auto"/>
              <w:jc w:val="center"/>
              <w:rPr>
                <w:rFonts w:eastAsia="Times New Roman" w:cs="Times New Roman"/>
                <w:color w:val="000000"/>
                <w:kern w:val="0"/>
                <w:lang w:eastAsia="en-ID"/>
                <w14:ligatures w14:val="none"/>
              </w:rPr>
            </w:pPr>
            <w:r w:rsidRPr="0082611E">
              <w:rPr>
                <w:rFonts w:eastAsia="Times New Roman" w:cs="Times New Roman"/>
                <w:color w:val="000000"/>
                <w:kern w:val="0"/>
                <w:lang w:eastAsia="en-ID"/>
                <w14:ligatures w14:val="none"/>
              </w:rPr>
              <w:t>2</w:t>
            </w:r>
          </w:p>
        </w:tc>
      </w:tr>
    </w:tbl>
    <w:p w14:paraId="2758AE4F" w14:textId="6DCC2E16" w:rsidR="00A64BB6" w:rsidRDefault="00A64BB6" w:rsidP="00A64BB6">
      <w:pPr>
        <w:ind w:firstLine="720"/>
      </w:pPr>
      <w:r>
        <w:t xml:space="preserve">Tabel 2 </w:t>
      </w:r>
      <w:proofErr w:type="spellStart"/>
      <w:r>
        <w:t>menunjukkan</w:t>
      </w:r>
      <w:proofErr w:type="spellEnd"/>
      <w:r>
        <w:t xml:space="preserve"> data </w:t>
      </w:r>
      <w:proofErr w:type="spellStart"/>
      <w:r>
        <w:t>dari</w:t>
      </w:r>
      <w:proofErr w:type="spellEnd"/>
      <w:r>
        <w:t xml:space="preserve"> data </w:t>
      </w:r>
      <w:proofErr w:type="spellStart"/>
      <w:r>
        <w:t>alternatif</w:t>
      </w:r>
      <w:proofErr w:type="spellEnd"/>
      <w:r>
        <w:t xml:space="preserve"> </w:t>
      </w:r>
      <w:proofErr w:type="spellStart"/>
      <w:r>
        <w:t>dari</w:t>
      </w:r>
      <w:proofErr w:type="spellEnd"/>
      <w:r>
        <w:t xml:space="preserve"> data </w:t>
      </w:r>
      <w:proofErr w:type="spellStart"/>
      <w:r>
        <w:t>sapi</w:t>
      </w:r>
      <w:proofErr w:type="spellEnd"/>
      <w:r>
        <w:t xml:space="preserve">, pada data </w:t>
      </w:r>
      <w:proofErr w:type="spellStart"/>
      <w:r>
        <w:t>alternatif</w:t>
      </w:r>
      <w:proofErr w:type="spellEnd"/>
      <w:r>
        <w:t xml:space="preserve"> </w:t>
      </w:r>
      <w:proofErr w:type="spellStart"/>
      <w:r>
        <w:t>memiliki</w:t>
      </w:r>
      <w:proofErr w:type="spellEnd"/>
      <w:r>
        <w:t xml:space="preserve"> </w:t>
      </w:r>
      <w:proofErr w:type="spellStart"/>
      <w:r>
        <w:t>sebuah</w:t>
      </w:r>
      <w:proofErr w:type="spellEnd"/>
      <w:r>
        <w:t xml:space="preserve"> data masing – masing pada </w:t>
      </w:r>
      <w:proofErr w:type="spellStart"/>
      <w:r>
        <w:t>setiap</w:t>
      </w:r>
      <w:proofErr w:type="spellEnd"/>
      <w:r>
        <w:t xml:space="preserve"> </w:t>
      </w:r>
      <w:proofErr w:type="spellStart"/>
      <w:r>
        <w:t>alternatif</w:t>
      </w:r>
      <w:proofErr w:type="spellEnd"/>
      <w:r>
        <w:t xml:space="preserve">. </w:t>
      </w:r>
      <w:proofErr w:type="spellStart"/>
      <w:r>
        <w:t>tabel</w:t>
      </w:r>
      <w:proofErr w:type="spellEnd"/>
      <w:r>
        <w:t xml:space="preserve"> 2 juga </w:t>
      </w:r>
      <w:proofErr w:type="spellStart"/>
      <w:r>
        <w:t>menunjukkan</w:t>
      </w:r>
      <w:proofErr w:type="spellEnd"/>
      <w:r>
        <w:t xml:space="preserve"> </w:t>
      </w:r>
      <w:proofErr w:type="spellStart"/>
      <w:r>
        <w:t>nilai</w:t>
      </w:r>
      <w:proofErr w:type="spellEnd"/>
      <w:r>
        <w:t xml:space="preserve"> masing </w:t>
      </w:r>
      <w:proofErr w:type="spellStart"/>
      <w:r>
        <w:t>masing</w:t>
      </w:r>
      <w:proofErr w:type="spellEnd"/>
      <w:r>
        <w:t xml:space="preserve"> </w:t>
      </w:r>
      <w:proofErr w:type="spellStart"/>
      <w:r>
        <w:t>alternatif</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kriteria</w:t>
      </w:r>
      <w:proofErr w:type="spellEnd"/>
      <w:r>
        <w:t xml:space="preserve"> yang </w:t>
      </w:r>
      <w:proofErr w:type="spellStart"/>
      <w:r>
        <w:t>ada</w:t>
      </w:r>
      <w:proofErr w:type="spellEnd"/>
      <w:r>
        <w:t xml:space="preserve">. Nilai yang </w:t>
      </w:r>
      <w:proofErr w:type="spellStart"/>
      <w:r>
        <w:t>diberikan</w:t>
      </w:r>
      <w:proofErr w:type="spellEnd"/>
      <w:r>
        <w:t xml:space="preserve"> </w:t>
      </w:r>
      <w:proofErr w:type="spellStart"/>
      <w:r>
        <w:t>tabel</w:t>
      </w:r>
      <w:proofErr w:type="spellEnd"/>
      <w:r>
        <w:t xml:space="preserve"> 2 </w:t>
      </w:r>
      <w:proofErr w:type="spellStart"/>
      <w:r>
        <w:t>akan</w:t>
      </w:r>
      <w:proofErr w:type="spellEnd"/>
      <w:r>
        <w:t xml:space="preserve"> </w:t>
      </w:r>
      <w:proofErr w:type="spellStart"/>
      <w:r>
        <w:t>dirubah</w:t>
      </w:r>
      <w:proofErr w:type="spellEnd"/>
      <w:r>
        <w:t xml:space="preserve"> </w:t>
      </w:r>
      <w:proofErr w:type="spellStart"/>
      <w:r>
        <w:t>menjadi</w:t>
      </w:r>
      <w:proofErr w:type="spellEnd"/>
      <w:r>
        <w:t xml:space="preserve"> </w:t>
      </w:r>
      <w:proofErr w:type="spellStart"/>
      <w:r>
        <w:t>angka</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perhitungan</w:t>
      </w:r>
      <w:proofErr w:type="spellEnd"/>
      <w:r>
        <w:t>.</w:t>
      </w:r>
    </w:p>
    <w:p w14:paraId="212F02AC" w14:textId="5602C20D" w:rsidR="00A64BB6" w:rsidRDefault="00A64BB6" w:rsidP="00A64BB6">
      <w:pPr>
        <w:ind w:firstLine="720"/>
      </w:pPr>
      <w:r>
        <w:t xml:space="preserve">Proses </w:t>
      </w:r>
      <w:proofErr w:type="spellStart"/>
      <w:r>
        <w:t>perhitungan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bobot</w:t>
      </w:r>
      <w:proofErr w:type="spellEnd"/>
      <w:r>
        <w:t xml:space="preserve"> </w:t>
      </w:r>
      <w:proofErr w:type="spellStart"/>
      <w:r>
        <w:t>kriteria</w:t>
      </w:r>
      <w:proofErr w:type="spellEnd"/>
      <w:r>
        <w:t xml:space="preserve"> </w:t>
      </w:r>
      <w:proofErr w:type="spellStart"/>
      <w:r>
        <w:t>menggunakan</w:t>
      </w:r>
      <w:proofErr w:type="spellEnd"/>
      <w:r>
        <w:t xml:space="preserve"> </w:t>
      </w:r>
      <w:proofErr w:type="spellStart"/>
      <w:r>
        <w:t>metode</w:t>
      </w:r>
      <w:proofErr w:type="spellEnd"/>
      <w:r>
        <w:t xml:space="preserve"> ROC, </w:t>
      </w:r>
      <w:proofErr w:type="spellStart"/>
      <w:r w:rsidR="00C83679">
        <w:t>sebelumnya</w:t>
      </w:r>
      <w:proofErr w:type="spellEnd"/>
      <w:r w:rsidR="00C83679">
        <w:t xml:space="preserve"> </w:t>
      </w:r>
      <w:proofErr w:type="spellStart"/>
      <w:r w:rsidR="00C83679">
        <w:t>menetukan</w:t>
      </w:r>
      <w:proofErr w:type="spellEnd"/>
      <w:r w:rsidR="00C83679">
        <w:t xml:space="preserve"> </w:t>
      </w:r>
      <w:proofErr w:type="spellStart"/>
      <w:r w:rsidR="00C83679">
        <w:t>kriteria</w:t>
      </w:r>
      <w:proofErr w:type="spellEnd"/>
      <w:r w:rsidR="00C83679">
        <w:t xml:space="preserve"> </w:t>
      </w:r>
      <w:proofErr w:type="spellStart"/>
      <w:r w:rsidR="00C83679">
        <w:t>prioritas</w:t>
      </w:r>
      <w:proofErr w:type="spellEnd"/>
      <w:r w:rsidR="00C83679">
        <w:t xml:space="preserve"> yang </w:t>
      </w:r>
      <w:proofErr w:type="spellStart"/>
      <w:r w:rsidR="00C83679">
        <w:t>ditentutakan</w:t>
      </w:r>
      <w:proofErr w:type="spellEnd"/>
      <w:r w:rsidR="00C83679">
        <w:t xml:space="preserve">, </w:t>
      </w:r>
      <w:proofErr w:type="spellStart"/>
      <w:r>
        <w:t>perhitungan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rsidR="00C83679">
        <w:t>untuk</w:t>
      </w:r>
      <w:proofErr w:type="spellEnd"/>
      <w:r w:rsidR="00C83679">
        <w:t xml:space="preserve"> </w:t>
      </w:r>
      <w:proofErr w:type="spellStart"/>
      <w:r w:rsidR="00C83679">
        <w:t>menentukan</w:t>
      </w:r>
      <w:proofErr w:type="spellEnd"/>
      <w:r w:rsidR="00C83679">
        <w:t xml:space="preserve"> </w:t>
      </w:r>
      <w:proofErr w:type="spellStart"/>
      <w:r w:rsidR="00C83679">
        <w:t>bobot</w:t>
      </w:r>
      <w:proofErr w:type="spellEnd"/>
      <w:r w:rsidR="00C83679">
        <w:t xml:space="preserve"> </w:t>
      </w:r>
      <w:proofErr w:type="spellStart"/>
      <w:r w:rsidR="00C83679">
        <w:t>prioritas</w:t>
      </w:r>
      <w:proofErr w:type="spellEnd"/>
      <w:r w:rsidR="00C83679">
        <w:t xml:space="preserve"> yang paling </w:t>
      </w:r>
      <w:proofErr w:type="spellStart"/>
      <w:r w:rsidR="00C83679">
        <w:t>terbaik</w:t>
      </w:r>
      <w:proofErr w:type="spellEnd"/>
      <w:r w:rsidR="00C83679">
        <w:t>.</w:t>
      </w:r>
    </w:p>
    <w:p w14:paraId="2BD9A2B3" w14:textId="45A465C9" w:rsidR="00C83679" w:rsidRPr="00C83679" w:rsidRDefault="00C83679" w:rsidP="00C83679">
      <w:pPr>
        <w:jc w:val="left"/>
      </w:pPr>
      <w:r>
        <w:t>W1 =</w:t>
      </w:r>
      <w:r>
        <w:rPr>
          <w:rFonts w:ascii="Cambria Math" w:hAnsi="Cambria Math"/>
          <w:i/>
        </w:rPr>
        <w:t xml:space="preserve"> </w:t>
      </w:r>
      <m:oMath>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2.0833</m:t>
            </m:r>
          </m:num>
          <m:den>
            <m:r>
              <w:rPr>
                <w:rFonts w:ascii="Cambria Math" w:hAnsi="Cambria Math"/>
              </w:rPr>
              <m:t>4</m:t>
            </m:r>
          </m:den>
        </m:f>
        <m:r>
          <w:rPr>
            <w:rFonts w:ascii="Cambria Math" w:hAnsi="Cambria Math"/>
          </w:rPr>
          <m:t>=0.5028</m:t>
        </m:r>
      </m:oMath>
    </w:p>
    <w:p w14:paraId="61B2417F" w14:textId="79318BB2" w:rsidR="00C83679" w:rsidRDefault="00C83679" w:rsidP="00C83679">
      <w:pPr>
        <w:jc w:val="left"/>
        <w:rPr>
          <w:rFonts w:eastAsiaTheme="minorEastAsia"/>
        </w:rPr>
      </w:pPr>
      <w:r>
        <w:lastRenderedPageBreak/>
        <w:t xml:space="preserve">W2 = </w:t>
      </w:r>
      <m:oMath>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1.0833</m:t>
            </m:r>
          </m:num>
          <m:den>
            <m:r>
              <w:rPr>
                <w:rFonts w:ascii="Cambria Math" w:hAnsi="Cambria Math"/>
              </w:rPr>
              <m:t>4</m:t>
            </m:r>
          </m:den>
        </m:f>
        <m:r>
          <w:rPr>
            <w:rFonts w:ascii="Cambria Math" w:hAnsi="Cambria Math"/>
          </w:rPr>
          <m:t>=0.2708</m:t>
        </m:r>
      </m:oMath>
    </w:p>
    <w:p w14:paraId="72318858" w14:textId="1183BAB5" w:rsidR="00C83679" w:rsidRDefault="00C83679" w:rsidP="00C83679">
      <w:pPr>
        <w:jc w:val="left"/>
        <w:rPr>
          <w:rFonts w:eastAsiaTheme="minorEastAsia"/>
        </w:rPr>
      </w:pPr>
      <w:r>
        <w:rPr>
          <w:rFonts w:eastAsiaTheme="minorEastAsia"/>
        </w:rPr>
        <w:t xml:space="preserve">W3 =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0.5833</m:t>
            </m:r>
          </m:num>
          <m:den>
            <m:r>
              <w:rPr>
                <w:rFonts w:ascii="Cambria Math" w:hAnsi="Cambria Math"/>
              </w:rPr>
              <m:t>4</m:t>
            </m:r>
          </m:den>
        </m:f>
        <m:r>
          <w:rPr>
            <w:rFonts w:ascii="Cambria Math" w:hAnsi="Cambria Math"/>
          </w:rPr>
          <m:t>=0.1458</m:t>
        </m:r>
      </m:oMath>
    </w:p>
    <w:p w14:paraId="2A590631" w14:textId="3C522B04" w:rsidR="00C83679" w:rsidRDefault="00C83679" w:rsidP="00C83679">
      <w:pPr>
        <w:jc w:val="left"/>
        <w:rPr>
          <w:rFonts w:eastAsiaTheme="minorEastAsia"/>
        </w:rPr>
      </w:pPr>
      <w:r>
        <w:rPr>
          <w:rFonts w:eastAsiaTheme="minorEastAsia"/>
        </w:rPr>
        <w:t xml:space="preserve">W4 = </w:t>
      </w:r>
      <m:oMath>
        <m:f>
          <m:fPr>
            <m:ctrlPr>
              <w:rPr>
                <w:rFonts w:ascii="Cambria Math" w:hAnsi="Cambria Math"/>
                <w:i/>
              </w:rPr>
            </m:ctrlPr>
          </m:fPr>
          <m:num>
            <m:r>
              <w:rPr>
                <w:rFonts w:ascii="Cambria Math" w:hAnsi="Cambria Math"/>
              </w:rPr>
              <m:t>0+0+0+</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=0.0625</m:t>
        </m:r>
      </m:oMath>
    </w:p>
    <w:p w14:paraId="690634B1" w14:textId="1D8BF16B" w:rsidR="004E1733" w:rsidRPr="004E1733" w:rsidRDefault="004E1733" w:rsidP="004E1733">
      <w:pPr>
        <w:pStyle w:val="Caption"/>
        <w:keepNext/>
        <w:jc w:val="center"/>
        <w:rPr>
          <w:i w:val="0"/>
          <w:iCs w:val="0"/>
          <w:color w:val="auto"/>
          <w:sz w:val="20"/>
          <w:szCs w:val="20"/>
        </w:rPr>
      </w:pPr>
      <w:r w:rsidRPr="004E1733">
        <w:rPr>
          <w:i w:val="0"/>
          <w:iCs w:val="0"/>
          <w:color w:val="auto"/>
          <w:sz w:val="20"/>
          <w:szCs w:val="20"/>
        </w:rPr>
        <w:t xml:space="preserve">Tabel </w:t>
      </w:r>
      <w:r w:rsidRPr="004E1733">
        <w:rPr>
          <w:i w:val="0"/>
          <w:iCs w:val="0"/>
          <w:color w:val="auto"/>
          <w:sz w:val="20"/>
          <w:szCs w:val="20"/>
        </w:rPr>
        <w:fldChar w:fldCharType="begin"/>
      </w:r>
      <w:r w:rsidRPr="004E1733">
        <w:rPr>
          <w:i w:val="0"/>
          <w:iCs w:val="0"/>
          <w:color w:val="auto"/>
          <w:sz w:val="20"/>
          <w:szCs w:val="20"/>
        </w:rPr>
        <w:instrText xml:space="preserve"> SEQ Tabel \* ARABIC </w:instrText>
      </w:r>
      <w:r w:rsidRPr="004E1733">
        <w:rPr>
          <w:i w:val="0"/>
          <w:iCs w:val="0"/>
          <w:color w:val="auto"/>
          <w:sz w:val="20"/>
          <w:szCs w:val="20"/>
        </w:rPr>
        <w:fldChar w:fldCharType="separate"/>
      </w:r>
      <w:r w:rsidR="002B2669">
        <w:rPr>
          <w:i w:val="0"/>
          <w:iCs w:val="0"/>
          <w:noProof/>
          <w:color w:val="auto"/>
          <w:sz w:val="20"/>
          <w:szCs w:val="20"/>
        </w:rPr>
        <w:t>3</w:t>
      </w:r>
      <w:r w:rsidRPr="004E1733">
        <w:rPr>
          <w:i w:val="0"/>
          <w:iCs w:val="0"/>
          <w:color w:val="auto"/>
          <w:sz w:val="20"/>
          <w:szCs w:val="20"/>
        </w:rPr>
        <w:fldChar w:fldCharType="end"/>
      </w:r>
      <w:r w:rsidRPr="004E1733">
        <w:rPr>
          <w:i w:val="0"/>
          <w:iCs w:val="0"/>
          <w:color w:val="auto"/>
          <w:sz w:val="20"/>
          <w:szCs w:val="20"/>
        </w:rPr>
        <w:t>. Hasil Perhitungan ROC</w:t>
      </w:r>
    </w:p>
    <w:tbl>
      <w:tblPr>
        <w:tblpPr w:leftFromText="180" w:rightFromText="180" w:vertAnchor="page" w:horzAnchor="margin" w:tblpXSpec="center" w:tblpY="4151"/>
        <w:tblW w:w="5600" w:type="dxa"/>
        <w:tblLook w:val="04A0" w:firstRow="1" w:lastRow="0" w:firstColumn="1" w:lastColumn="0" w:noHBand="0" w:noVBand="1"/>
      </w:tblPr>
      <w:tblGrid>
        <w:gridCol w:w="1147"/>
        <w:gridCol w:w="1418"/>
        <w:gridCol w:w="1659"/>
        <w:gridCol w:w="1376"/>
      </w:tblGrid>
      <w:tr w:rsidR="00F24DD9" w:rsidRPr="00A64BB6" w14:paraId="1A8E67CF" w14:textId="77777777" w:rsidTr="00F24DD9">
        <w:trPr>
          <w:trHeight w:val="539"/>
        </w:trPr>
        <w:tc>
          <w:tcPr>
            <w:tcW w:w="1147" w:type="dxa"/>
            <w:tcBorders>
              <w:top w:val="single" w:sz="12" w:space="0" w:color="auto"/>
              <w:bottom w:val="single" w:sz="12" w:space="0" w:color="auto"/>
            </w:tcBorders>
            <w:shd w:val="clear" w:color="auto" w:fill="auto"/>
            <w:vAlign w:val="center"/>
            <w:hideMark/>
          </w:tcPr>
          <w:p w14:paraId="6ACAE39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No</w:t>
            </w:r>
          </w:p>
        </w:tc>
        <w:tc>
          <w:tcPr>
            <w:tcW w:w="1418" w:type="dxa"/>
            <w:tcBorders>
              <w:top w:val="single" w:sz="12" w:space="0" w:color="auto"/>
              <w:bottom w:val="single" w:sz="12" w:space="0" w:color="auto"/>
            </w:tcBorders>
            <w:shd w:val="clear" w:color="auto" w:fill="auto"/>
            <w:vAlign w:val="center"/>
            <w:hideMark/>
          </w:tcPr>
          <w:p w14:paraId="048AA30E"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Kode Kriteria</w:t>
            </w:r>
          </w:p>
        </w:tc>
        <w:tc>
          <w:tcPr>
            <w:tcW w:w="1659" w:type="dxa"/>
            <w:tcBorders>
              <w:top w:val="single" w:sz="12" w:space="0" w:color="auto"/>
              <w:left w:val="nil"/>
              <w:bottom w:val="single" w:sz="12" w:space="0" w:color="auto"/>
            </w:tcBorders>
            <w:shd w:val="clear" w:color="auto" w:fill="auto"/>
            <w:vAlign w:val="center"/>
            <w:hideMark/>
          </w:tcPr>
          <w:p w14:paraId="559DF95F"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Nama Kriteria</w:t>
            </w:r>
          </w:p>
        </w:tc>
        <w:tc>
          <w:tcPr>
            <w:tcW w:w="1376" w:type="dxa"/>
            <w:tcBorders>
              <w:top w:val="single" w:sz="12" w:space="0" w:color="auto"/>
              <w:left w:val="nil"/>
              <w:bottom w:val="single" w:sz="12" w:space="0" w:color="auto"/>
            </w:tcBorders>
            <w:shd w:val="clear" w:color="auto" w:fill="auto"/>
            <w:vAlign w:val="center"/>
            <w:hideMark/>
          </w:tcPr>
          <w:p w14:paraId="28748E93"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Hasil Perhitungan ROC</w:t>
            </w:r>
          </w:p>
        </w:tc>
      </w:tr>
      <w:tr w:rsidR="00F24DD9" w:rsidRPr="00A64BB6" w14:paraId="1AAC0AAE" w14:textId="77777777" w:rsidTr="00F24DD9">
        <w:trPr>
          <w:trHeight w:val="30"/>
        </w:trPr>
        <w:tc>
          <w:tcPr>
            <w:tcW w:w="1147" w:type="dxa"/>
            <w:tcBorders>
              <w:top w:val="single" w:sz="12" w:space="0" w:color="auto"/>
              <w:bottom w:val="single" w:sz="4" w:space="0" w:color="auto"/>
            </w:tcBorders>
            <w:shd w:val="clear" w:color="auto" w:fill="auto"/>
            <w:vAlign w:val="center"/>
            <w:hideMark/>
          </w:tcPr>
          <w:p w14:paraId="643131D6"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1</w:t>
            </w:r>
          </w:p>
        </w:tc>
        <w:tc>
          <w:tcPr>
            <w:tcW w:w="1418" w:type="dxa"/>
            <w:tcBorders>
              <w:top w:val="single" w:sz="12" w:space="0" w:color="auto"/>
              <w:bottom w:val="single" w:sz="4" w:space="0" w:color="auto"/>
            </w:tcBorders>
            <w:shd w:val="clear" w:color="auto" w:fill="auto"/>
            <w:vAlign w:val="center"/>
            <w:hideMark/>
          </w:tcPr>
          <w:p w14:paraId="4E51BD14"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C1</w:t>
            </w:r>
          </w:p>
        </w:tc>
        <w:tc>
          <w:tcPr>
            <w:tcW w:w="1659" w:type="dxa"/>
            <w:tcBorders>
              <w:top w:val="single" w:sz="12" w:space="0" w:color="auto"/>
              <w:left w:val="nil"/>
              <w:bottom w:val="single" w:sz="4" w:space="0" w:color="auto"/>
            </w:tcBorders>
            <w:shd w:val="clear" w:color="auto" w:fill="auto"/>
            <w:vAlign w:val="center"/>
            <w:hideMark/>
          </w:tcPr>
          <w:p w14:paraId="30CF760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 xml:space="preserve">Berat </w:t>
            </w:r>
            <w:proofErr w:type="spellStart"/>
            <w:r w:rsidRPr="00A64BB6">
              <w:rPr>
                <w:rFonts w:eastAsia="Times New Roman" w:cs="Times New Roman"/>
                <w:color w:val="000000"/>
                <w:kern w:val="0"/>
                <w:lang w:eastAsia="en-ID"/>
                <w14:ligatures w14:val="none"/>
              </w:rPr>
              <w:t>Sapi</w:t>
            </w:r>
            <w:proofErr w:type="spellEnd"/>
          </w:p>
        </w:tc>
        <w:tc>
          <w:tcPr>
            <w:tcW w:w="1376" w:type="dxa"/>
            <w:tcBorders>
              <w:top w:val="single" w:sz="12" w:space="0" w:color="auto"/>
              <w:left w:val="nil"/>
              <w:bottom w:val="single" w:sz="4" w:space="0" w:color="auto"/>
            </w:tcBorders>
            <w:shd w:val="clear" w:color="auto" w:fill="auto"/>
            <w:noWrap/>
            <w:vAlign w:val="bottom"/>
            <w:hideMark/>
          </w:tcPr>
          <w:p w14:paraId="21F04C4E"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0,5208</w:t>
            </w:r>
          </w:p>
        </w:tc>
      </w:tr>
      <w:tr w:rsidR="00F24DD9" w:rsidRPr="00A64BB6" w14:paraId="0FC06E01" w14:textId="77777777" w:rsidTr="00F24DD9">
        <w:trPr>
          <w:trHeight w:val="50"/>
        </w:trPr>
        <w:tc>
          <w:tcPr>
            <w:tcW w:w="1147" w:type="dxa"/>
            <w:tcBorders>
              <w:top w:val="single" w:sz="4" w:space="0" w:color="auto"/>
              <w:bottom w:val="single" w:sz="4" w:space="0" w:color="auto"/>
            </w:tcBorders>
            <w:shd w:val="clear" w:color="auto" w:fill="auto"/>
            <w:vAlign w:val="center"/>
            <w:hideMark/>
          </w:tcPr>
          <w:p w14:paraId="55226D7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2</w:t>
            </w:r>
          </w:p>
        </w:tc>
        <w:tc>
          <w:tcPr>
            <w:tcW w:w="1418" w:type="dxa"/>
            <w:tcBorders>
              <w:top w:val="single" w:sz="4" w:space="0" w:color="auto"/>
              <w:bottom w:val="single" w:sz="4" w:space="0" w:color="auto"/>
            </w:tcBorders>
            <w:shd w:val="clear" w:color="auto" w:fill="auto"/>
            <w:vAlign w:val="center"/>
            <w:hideMark/>
          </w:tcPr>
          <w:p w14:paraId="24CEF156"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C2</w:t>
            </w:r>
          </w:p>
        </w:tc>
        <w:tc>
          <w:tcPr>
            <w:tcW w:w="1659" w:type="dxa"/>
            <w:tcBorders>
              <w:top w:val="single" w:sz="4" w:space="0" w:color="auto"/>
              <w:left w:val="nil"/>
              <w:bottom w:val="single" w:sz="4" w:space="0" w:color="auto"/>
            </w:tcBorders>
            <w:shd w:val="clear" w:color="auto" w:fill="auto"/>
            <w:vAlign w:val="center"/>
            <w:hideMark/>
          </w:tcPr>
          <w:p w14:paraId="320D2811"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proofErr w:type="spellStart"/>
            <w:r w:rsidRPr="00A64BB6">
              <w:rPr>
                <w:rFonts w:eastAsia="Times New Roman" w:cs="Times New Roman"/>
                <w:color w:val="000000"/>
                <w:kern w:val="0"/>
                <w:lang w:eastAsia="en-ID"/>
                <w14:ligatures w14:val="none"/>
              </w:rPr>
              <w:t>Umur</w:t>
            </w:r>
            <w:proofErr w:type="spellEnd"/>
            <w:r w:rsidRPr="00A64BB6">
              <w:rPr>
                <w:rFonts w:eastAsia="Times New Roman" w:cs="Times New Roman"/>
                <w:color w:val="000000"/>
                <w:kern w:val="0"/>
                <w:lang w:eastAsia="en-ID"/>
                <w14:ligatures w14:val="none"/>
              </w:rPr>
              <w:t xml:space="preserve"> </w:t>
            </w:r>
            <w:proofErr w:type="spellStart"/>
            <w:r w:rsidRPr="00A64BB6">
              <w:rPr>
                <w:rFonts w:eastAsia="Times New Roman" w:cs="Times New Roman"/>
                <w:color w:val="000000"/>
                <w:kern w:val="0"/>
                <w:lang w:eastAsia="en-ID"/>
                <w14:ligatures w14:val="none"/>
              </w:rPr>
              <w:t>Sapi</w:t>
            </w:r>
            <w:proofErr w:type="spellEnd"/>
          </w:p>
        </w:tc>
        <w:tc>
          <w:tcPr>
            <w:tcW w:w="1376" w:type="dxa"/>
            <w:tcBorders>
              <w:top w:val="single" w:sz="4" w:space="0" w:color="auto"/>
              <w:left w:val="nil"/>
              <w:bottom w:val="single" w:sz="4" w:space="0" w:color="auto"/>
            </w:tcBorders>
            <w:shd w:val="clear" w:color="auto" w:fill="auto"/>
            <w:noWrap/>
            <w:vAlign w:val="bottom"/>
            <w:hideMark/>
          </w:tcPr>
          <w:p w14:paraId="3DC6D404"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0,2708</w:t>
            </w:r>
          </w:p>
        </w:tc>
      </w:tr>
      <w:tr w:rsidR="00F24DD9" w:rsidRPr="00A64BB6" w14:paraId="5897110A" w14:textId="77777777" w:rsidTr="00F24DD9">
        <w:trPr>
          <w:trHeight w:val="82"/>
        </w:trPr>
        <w:tc>
          <w:tcPr>
            <w:tcW w:w="1147" w:type="dxa"/>
            <w:tcBorders>
              <w:top w:val="single" w:sz="4" w:space="0" w:color="auto"/>
              <w:bottom w:val="single" w:sz="4" w:space="0" w:color="auto"/>
            </w:tcBorders>
            <w:shd w:val="clear" w:color="auto" w:fill="auto"/>
            <w:vAlign w:val="center"/>
            <w:hideMark/>
          </w:tcPr>
          <w:p w14:paraId="6448D9F4"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3</w:t>
            </w:r>
          </w:p>
        </w:tc>
        <w:tc>
          <w:tcPr>
            <w:tcW w:w="1418" w:type="dxa"/>
            <w:tcBorders>
              <w:top w:val="single" w:sz="4" w:space="0" w:color="auto"/>
              <w:bottom w:val="single" w:sz="4" w:space="0" w:color="auto"/>
            </w:tcBorders>
            <w:shd w:val="clear" w:color="auto" w:fill="auto"/>
            <w:vAlign w:val="center"/>
            <w:hideMark/>
          </w:tcPr>
          <w:p w14:paraId="59DE4B51"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C3</w:t>
            </w:r>
          </w:p>
        </w:tc>
        <w:tc>
          <w:tcPr>
            <w:tcW w:w="1659" w:type="dxa"/>
            <w:tcBorders>
              <w:top w:val="single" w:sz="4" w:space="0" w:color="auto"/>
              <w:left w:val="nil"/>
              <w:bottom w:val="single" w:sz="4" w:space="0" w:color="auto"/>
            </w:tcBorders>
            <w:shd w:val="clear" w:color="auto" w:fill="auto"/>
            <w:vAlign w:val="center"/>
            <w:hideMark/>
          </w:tcPr>
          <w:p w14:paraId="3FFC4EEC"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Poel</w:t>
            </w:r>
          </w:p>
        </w:tc>
        <w:tc>
          <w:tcPr>
            <w:tcW w:w="1376" w:type="dxa"/>
            <w:tcBorders>
              <w:top w:val="single" w:sz="4" w:space="0" w:color="auto"/>
              <w:left w:val="nil"/>
              <w:bottom w:val="single" w:sz="4" w:space="0" w:color="auto"/>
            </w:tcBorders>
            <w:shd w:val="clear" w:color="auto" w:fill="auto"/>
            <w:noWrap/>
            <w:vAlign w:val="bottom"/>
            <w:hideMark/>
          </w:tcPr>
          <w:p w14:paraId="4D6C8E2C"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0,1458</w:t>
            </w:r>
          </w:p>
        </w:tc>
      </w:tr>
      <w:tr w:rsidR="00F24DD9" w:rsidRPr="00A64BB6" w14:paraId="78794CFC" w14:textId="77777777" w:rsidTr="00F24DD9">
        <w:trPr>
          <w:trHeight w:val="86"/>
        </w:trPr>
        <w:tc>
          <w:tcPr>
            <w:tcW w:w="1147" w:type="dxa"/>
            <w:tcBorders>
              <w:top w:val="single" w:sz="4" w:space="0" w:color="auto"/>
              <w:bottom w:val="single" w:sz="4" w:space="0" w:color="auto"/>
            </w:tcBorders>
            <w:shd w:val="clear" w:color="auto" w:fill="auto"/>
            <w:vAlign w:val="center"/>
            <w:hideMark/>
          </w:tcPr>
          <w:p w14:paraId="36758B6B"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4</w:t>
            </w:r>
          </w:p>
        </w:tc>
        <w:tc>
          <w:tcPr>
            <w:tcW w:w="1418" w:type="dxa"/>
            <w:tcBorders>
              <w:top w:val="single" w:sz="4" w:space="0" w:color="auto"/>
              <w:bottom w:val="single" w:sz="4" w:space="0" w:color="auto"/>
            </w:tcBorders>
            <w:shd w:val="clear" w:color="auto" w:fill="auto"/>
            <w:vAlign w:val="center"/>
            <w:hideMark/>
          </w:tcPr>
          <w:p w14:paraId="56725918"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C4</w:t>
            </w:r>
          </w:p>
        </w:tc>
        <w:tc>
          <w:tcPr>
            <w:tcW w:w="1659" w:type="dxa"/>
            <w:tcBorders>
              <w:top w:val="single" w:sz="4" w:space="0" w:color="auto"/>
              <w:left w:val="nil"/>
              <w:bottom w:val="single" w:sz="4" w:space="0" w:color="auto"/>
            </w:tcBorders>
            <w:shd w:val="clear" w:color="auto" w:fill="auto"/>
            <w:vAlign w:val="center"/>
            <w:hideMark/>
          </w:tcPr>
          <w:p w14:paraId="7BD0C3A8"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 xml:space="preserve">Sehat </w:t>
            </w:r>
            <w:proofErr w:type="spellStart"/>
            <w:r w:rsidRPr="00A64BB6">
              <w:rPr>
                <w:rFonts w:eastAsia="Times New Roman" w:cs="Times New Roman"/>
                <w:color w:val="000000"/>
                <w:kern w:val="0"/>
                <w:lang w:eastAsia="en-ID"/>
                <w14:ligatures w14:val="none"/>
              </w:rPr>
              <w:t>Sapi</w:t>
            </w:r>
            <w:proofErr w:type="spellEnd"/>
          </w:p>
        </w:tc>
        <w:tc>
          <w:tcPr>
            <w:tcW w:w="1376" w:type="dxa"/>
            <w:tcBorders>
              <w:top w:val="single" w:sz="4" w:space="0" w:color="auto"/>
              <w:left w:val="nil"/>
              <w:bottom w:val="single" w:sz="4" w:space="0" w:color="auto"/>
            </w:tcBorders>
            <w:shd w:val="clear" w:color="auto" w:fill="auto"/>
            <w:noWrap/>
            <w:vAlign w:val="bottom"/>
            <w:hideMark/>
          </w:tcPr>
          <w:p w14:paraId="12EF1159" w14:textId="77777777" w:rsidR="00F24DD9" w:rsidRPr="00A64BB6" w:rsidRDefault="00F24DD9" w:rsidP="00F24DD9">
            <w:pPr>
              <w:spacing w:after="0" w:line="240" w:lineRule="auto"/>
              <w:jc w:val="center"/>
              <w:rPr>
                <w:rFonts w:eastAsia="Times New Roman" w:cs="Times New Roman"/>
                <w:color w:val="000000"/>
                <w:kern w:val="0"/>
                <w:lang w:eastAsia="en-ID"/>
                <w14:ligatures w14:val="none"/>
              </w:rPr>
            </w:pPr>
            <w:r w:rsidRPr="00A64BB6">
              <w:rPr>
                <w:rFonts w:eastAsia="Times New Roman" w:cs="Times New Roman"/>
                <w:color w:val="000000"/>
                <w:kern w:val="0"/>
                <w:lang w:eastAsia="en-ID"/>
                <w14:ligatures w14:val="none"/>
              </w:rPr>
              <w:t>0,0625</w:t>
            </w:r>
          </w:p>
        </w:tc>
      </w:tr>
    </w:tbl>
    <w:p w14:paraId="3259EB80" w14:textId="77777777" w:rsidR="004E1733" w:rsidRDefault="004E1733" w:rsidP="004E1733"/>
    <w:p w14:paraId="72BB37AD" w14:textId="77777777" w:rsidR="004E1733" w:rsidRDefault="004E1733" w:rsidP="004E1733"/>
    <w:p w14:paraId="151C8AEC" w14:textId="77777777" w:rsidR="004E1733" w:rsidRDefault="004E1733" w:rsidP="004E1733"/>
    <w:p w14:paraId="2E301124" w14:textId="77777777" w:rsidR="004E1733" w:rsidRDefault="004E1733" w:rsidP="004E1733"/>
    <w:p w14:paraId="16E08C01" w14:textId="77777777" w:rsidR="00F24DD9" w:rsidRDefault="00F24DD9" w:rsidP="004E1733">
      <w:pPr>
        <w:ind w:firstLine="720"/>
      </w:pPr>
    </w:p>
    <w:p w14:paraId="10BA1CD0" w14:textId="208B30EC" w:rsidR="004E1733" w:rsidRDefault="004E1733" w:rsidP="004E1733">
      <w:pPr>
        <w:ind w:firstLine="720"/>
      </w:pPr>
      <w:r>
        <w:t xml:space="preserve">Tabel 3 </w:t>
      </w:r>
      <w:proofErr w:type="spellStart"/>
      <w:r>
        <w:t>menunjukkan</w:t>
      </w:r>
      <w:proofErr w:type="spellEnd"/>
      <w:r>
        <w:t xml:space="preserve"> </w:t>
      </w:r>
      <w:proofErr w:type="spellStart"/>
      <w:r>
        <w:t>hasil</w:t>
      </w:r>
      <w:proofErr w:type="spellEnd"/>
      <w:r>
        <w:t xml:space="preserve"> </w:t>
      </w:r>
      <w:proofErr w:type="spellStart"/>
      <w:r>
        <w:t>perhitungan</w:t>
      </w:r>
      <w:proofErr w:type="spellEnd"/>
      <w:r>
        <w:t xml:space="preserve"> data </w:t>
      </w:r>
      <w:proofErr w:type="spellStart"/>
      <w:r>
        <w:t>kriteria</w:t>
      </w:r>
      <w:proofErr w:type="spellEnd"/>
      <w:r>
        <w:t xml:space="preserve"> </w:t>
      </w:r>
      <w:proofErr w:type="spellStart"/>
      <w:r>
        <w:t>menggunakan</w:t>
      </w:r>
      <w:proofErr w:type="spellEnd"/>
      <w:r>
        <w:t xml:space="preserve"> </w:t>
      </w:r>
      <w:proofErr w:type="spellStart"/>
      <w:r>
        <w:t>metode</w:t>
      </w:r>
      <w:proofErr w:type="spellEnd"/>
      <w:r>
        <w:t xml:space="preserve"> ROC, </w:t>
      </w:r>
      <w:proofErr w:type="spellStart"/>
      <w:r>
        <w:t>hasil</w:t>
      </w:r>
      <w:proofErr w:type="spellEnd"/>
      <w:r>
        <w:t xml:space="preserve"> </w:t>
      </w:r>
      <w:proofErr w:type="spellStart"/>
      <w:r>
        <w:t>menunjukkan</w:t>
      </w:r>
      <w:proofErr w:type="spellEnd"/>
      <w:r>
        <w:t xml:space="preserve"> </w:t>
      </w:r>
      <w:proofErr w:type="spellStart"/>
      <w:r>
        <w:t>nilai</w:t>
      </w:r>
      <w:proofErr w:type="spellEnd"/>
      <w:r>
        <w:t xml:space="preserve"> </w:t>
      </w:r>
      <w:proofErr w:type="spellStart"/>
      <w:r>
        <w:t>bobot</w:t>
      </w:r>
      <w:proofErr w:type="spellEnd"/>
      <w:r>
        <w:t xml:space="preserve"> paling </w:t>
      </w:r>
      <w:proofErr w:type="spellStart"/>
      <w:r>
        <w:t>baik</w:t>
      </w:r>
      <w:proofErr w:type="spellEnd"/>
      <w:r>
        <w:t xml:space="preserve"> </w:t>
      </w:r>
      <w:proofErr w:type="spellStart"/>
      <w:r>
        <w:t>yaitu</w:t>
      </w:r>
      <w:proofErr w:type="spellEnd"/>
      <w:r>
        <w:t xml:space="preserve">, Berat </w:t>
      </w:r>
      <w:proofErr w:type="spellStart"/>
      <w:r>
        <w:t>Sapi</w:t>
      </w:r>
      <w:proofErr w:type="spellEnd"/>
      <w:r>
        <w:t xml:space="preserve"> </w:t>
      </w:r>
      <w:proofErr w:type="spellStart"/>
      <w:r>
        <w:t>dikuti</w:t>
      </w:r>
      <w:proofErr w:type="spellEnd"/>
      <w:r>
        <w:t xml:space="preserve"> </w:t>
      </w:r>
      <w:proofErr w:type="spellStart"/>
      <w:r>
        <w:t>Umur</w:t>
      </w:r>
      <w:proofErr w:type="spellEnd"/>
      <w:r>
        <w:t xml:space="preserve"> </w:t>
      </w:r>
      <w:proofErr w:type="spellStart"/>
      <w:r>
        <w:t>Sapi</w:t>
      </w:r>
      <w:proofErr w:type="spellEnd"/>
      <w:r>
        <w:t xml:space="preserve">, Poel Gigi dan Sehat </w:t>
      </w:r>
      <w:proofErr w:type="spellStart"/>
      <w:r>
        <w:t>Sapi</w:t>
      </w:r>
      <w:proofErr w:type="spellEnd"/>
      <w:r>
        <w:t xml:space="preserve">. </w:t>
      </w:r>
      <w:proofErr w:type="spellStart"/>
      <w:r>
        <w:t>Sehingga</w:t>
      </w:r>
      <w:proofErr w:type="spellEnd"/>
      <w:r>
        <w:t xml:space="preserve"> </w:t>
      </w:r>
      <w:proofErr w:type="spellStart"/>
      <w:r>
        <w:t>nilai</w:t>
      </w:r>
      <w:proofErr w:type="spellEnd"/>
      <w:r>
        <w:t xml:space="preserve"> paling </w:t>
      </w:r>
      <w:proofErr w:type="spellStart"/>
      <w:r>
        <w:t>baik</w:t>
      </w:r>
      <w:proofErr w:type="spellEnd"/>
      <w:r>
        <w:t xml:space="preserve"> </w:t>
      </w:r>
      <w:proofErr w:type="spellStart"/>
      <w:r>
        <w:t>adalah</w:t>
      </w:r>
      <w:proofErr w:type="spellEnd"/>
      <w:r>
        <w:t xml:space="preserve"> </w:t>
      </w:r>
      <w:proofErr w:type="spellStart"/>
      <w:r>
        <w:t>bobot</w:t>
      </w:r>
      <w:proofErr w:type="spellEnd"/>
      <w:r>
        <w:t xml:space="preserve"> Berat </w:t>
      </w:r>
      <w:proofErr w:type="spellStart"/>
      <w:r>
        <w:t>Sapi</w:t>
      </w:r>
      <w:proofErr w:type="spellEnd"/>
      <w:r>
        <w:t>.</w:t>
      </w:r>
    </w:p>
    <w:p w14:paraId="0349F3DC" w14:textId="34F33CB4" w:rsidR="004E1733" w:rsidRDefault="004E1733" w:rsidP="004E1733">
      <w:pPr>
        <w:ind w:firstLine="720"/>
      </w:pPr>
      <w:proofErr w:type="spellStart"/>
      <w:r>
        <w:t>Perhitungan</w:t>
      </w:r>
      <w:proofErr w:type="spellEnd"/>
      <w:r>
        <w:t xml:space="preserve"> </w:t>
      </w:r>
      <w:proofErr w:type="spellStart"/>
      <w:r>
        <w:t>selanjutnya</w:t>
      </w:r>
      <w:proofErr w:type="spellEnd"/>
      <w:r>
        <w:t xml:space="preserve"> </w:t>
      </w:r>
      <w:proofErr w:type="spellStart"/>
      <w:r>
        <w:t>menghitung</w:t>
      </w:r>
      <w:proofErr w:type="spellEnd"/>
      <w:r>
        <w:t xml:space="preserve"> data </w:t>
      </w:r>
      <w:proofErr w:type="spellStart"/>
      <w:r>
        <w:t>alternatif</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proofErr w:type="spellStart"/>
      <w:r>
        <w:t>normalisasi</w:t>
      </w:r>
      <w:proofErr w:type="spellEnd"/>
      <w:r>
        <w:t xml:space="preserve"> </w:t>
      </w:r>
      <w:proofErr w:type="spellStart"/>
      <w:r>
        <w:t>dengan</w:t>
      </w:r>
      <w:proofErr w:type="spellEnd"/>
      <w:r>
        <w:t xml:space="preserve"> </w:t>
      </w:r>
      <w:proofErr w:type="spellStart"/>
      <w:r>
        <w:t>mengunakan</w:t>
      </w:r>
      <w:proofErr w:type="spellEnd"/>
      <w:r>
        <w:t xml:space="preserve"> </w:t>
      </w:r>
      <w:proofErr w:type="spellStart"/>
      <w:r w:rsidR="00F24DD9">
        <w:t>metode</w:t>
      </w:r>
      <w:proofErr w:type="spellEnd"/>
      <w:r w:rsidR="00F24DD9">
        <w:t xml:space="preserve"> SAW. </w:t>
      </w:r>
      <w:proofErr w:type="spellStart"/>
      <w:r w:rsidR="00F24DD9">
        <w:t>Prosesnya</w:t>
      </w:r>
      <w:proofErr w:type="spellEnd"/>
      <w:r w:rsidR="00F24DD9">
        <w:t xml:space="preserve"> </w:t>
      </w:r>
      <w:proofErr w:type="spellStart"/>
      <w:r w:rsidR="00F24DD9">
        <w:t>nilai</w:t>
      </w:r>
      <w:proofErr w:type="spellEnd"/>
      <w:r w:rsidR="00F24DD9">
        <w:t xml:space="preserve"> </w:t>
      </w:r>
      <w:proofErr w:type="spellStart"/>
      <w:r w:rsidR="00F24DD9">
        <w:t>alternatif</w:t>
      </w:r>
      <w:proofErr w:type="spellEnd"/>
      <w:r w:rsidR="00F24DD9">
        <w:t xml:space="preserve"> </w:t>
      </w:r>
      <w:proofErr w:type="spellStart"/>
      <w:r w:rsidR="00F24DD9">
        <w:t>dibagi</w:t>
      </w:r>
      <w:proofErr w:type="spellEnd"/>
      <w:r w:rsidR="00F24DD9">
        <w:t xml:space="preserve"> </w:t>
      </w:r>
      <w:proofErr w:type="spellStart"/>
      <w:r w:rsidR="00F24DD9">
        <w:t>nilai</w:t>
      </w:r>
      <w:proofErr w:type="spellEnd"/>
      <w:r w:rsidR="00F24DD9">
        <w:t xml:space="preserve"> </w:t>
      </w:r>
      <w:proofErr w:type="spellStart"/>
      <w:r w:rsidR="00F24DD9">
        <w:t>terbesar</w:t>
      </w:r>
      <w:proofErr w:type="spellEnd"/>
      <w:r w:rsidR="00F24DD9">
        <w:t xml:space="preserve"> </w:t>
      </w:r>
      <w:proofErr w:type="spellStart"/>
      <w:r w:rsidR="00F24DD9">
        <w:t>untuk</w:t>
      </w:r>
      <w:proofErr w:type="spellEnd"/>
      <w:r w:rsidR="00F24DD9">
        <w:t xml:space="preserve"> data </w:t>
      </w:r>
      <w:proofErr w:type="spellStart"/>
      <w:r w:rsidR="00F24DD9">
        <w:t>alternatif</w:t>
      </w:r>
      <w:proofErr w:type="spellEnd"/>
      <w:r w:rsidR="00F24DD9">
        <w:t xml:space="preserve"> yang </w:t>
      </w:r>
      <w:proofErr w:type="spellStart"/>
      <w:r w:rsidR="00F24DD9">
        <w:t>memiliki</w:t>
      </w:r>
      <w:proofErr w:type="spellEnd"/>
      <w:r w:rsidR="00F24DD9">
        <w:t xml:space="preserve"> </w:t>
      </w:r>
      <w:proofErr w:type="spellStart"/>
      <w:r w:rsidR="00F24DD9">
        <w:t>atribut</w:t>
      </w:r>
      <w:proofErr w:type="spellEnd"/>
      <w:r w:rsidR="00F24DD9">
        <w:t xml:space="preserve"> </w:t>
      </w:r>
      <w:r w:rsidR="00F24DD9" w:rsidRPr="00F24DD9">
        <w:rPr>
          <w:i/>
          <w:iCs/>
        </w:rPr>
        <w:t>benefit</w:t>
      </w:r>
      <w:r w:rsidR="00F24DD9">
        <w:t xml:space="preserve"> pada data </w:t>
      </w:r>
      <w:proofErr w:type="spellStart"/>
      <w:r w:rsidR="00F24DD9">
        <w:t>kriteria</w:t>
      </w:r>
      <w:proofErr w:type="spellEnd"/>
      <w:r w:rsidR="00F24DD9">
        <w:t xml:space="preserve">, </w:t>
      </w:r>
      <w:proofErr w:type="spellStart"/>
      <w:r w:rsidR="00F24DD9">
        <w:t>sedangkan</w:t>
      </w:r>
      <w:proofErr w:type="spellEnd"/>
      <w:r w:rsidR="00F24DD9">
        <w:t xml:space="preserve"> </w:t>
      </w:r>
      <w:proofErr w:type="spellStart"/>
      <w:r w:rsidR="00F24DD9">
        <w:t>nialai</w:t>
      </w:r>
      <w:proofErr w:type="spellEnd"/>
      <w:r w:rsidR="00F24DD9">
        <w:t xml:space="preserve"> </w:t>
      </w:r>
      <w:proofErr w:type="spellStart"/>
      <w:r w:rsidR="00F24DD9">
        <w:t>alernatif</w:t>
      </w:r>
      <w:proofErr w:type="spellEnd"/>
      <w:r w:rsidR="00F24DD9">
        <w:t xml:space="preserve"> </w:t>
      </w:r>
      <w:proofErr w:type="spellStart"/>
      <w:r w:rsidR="00F24DD9">
        <w:t>dibagi</w:t>
      </w:r>
      <w:proofErr w:type="spellEnd"/>
      <w:r w:rsidR="00F24DD9">
        <w:t xml:space="preserve"> </w:t>
      </w:r>
      <w:proofErr w:type="spellStart"/>
      <w:r w:rsidR="00F24DD9">
        <w:t>nilai</w:t>
      </w:r>
      <w:proofErr w:type="spellEnd"/>
      <w:r w:rsidR="00F24DD9">
        <w:t xml:space="preserve"> </w:t>
      </w:r>
      <w:proofErr w:type="spellStart"/>
      <w:r w:rsidR="00F24DD9">
        <w:t>terkecil</w:t>
      </w:r>
      <w:proofErr w:type="spellEnd"/>
      <w:r w:rsidR="00F24DD9">
        <w:t xml:space="preserve"> </w:t>
      </w:r>
      <w:proofErr w:type="spellStart"/>
      <w:r w:rsidR="00F24DD9">
        <w:t>untuk</w:t>
      </w:r>
      <w:proofErr w:type="spellEnd"/>
      <w:r w:rsidR="00F24DD9">
        <w:t xml:space="preserve"> data </w:t>
      </w:r>
      <w:proofErr w:type="spellStart"/>
      <w:r w:rsidR="00F24DD9">
        <w:t>alternatif</w:t>
      </w:r>
      <w:proofErr w:type="spellEnd"/>
      <w:r w:rsidR="00F24DD9">
        <w:t xml:space="preserve"> yang </w:t>
      </w:r>
      <w:proofErr w:type="spellStart"/>
      <w:r w:rsidR="00F24DD9">
        <w:t>memilki</w:t>
      </w:r>
      <w:proofErr w:type="spellEnd"/>
      <w:r w:rsidR="00F24DD9">
        <w:t xml:space="preserve"> </w:t>
      </w:r>
      <w:proofErr w:type="spellStart"/>
      <w:r w:rsidR="00F24DD9">
        <w:t>atribut</w:t>
      </w:r>
      <w:proofErr w:type="spellEnd"/>
      <w:r w:rsidR="00F24DD9">
        <w:t xml:space="preserve"> </w:t>
      </w:r>
      <w:r w:rsidR="00F24DD9">
        <w:rPr>
          <w:i/>
          <w:iCs/>
        </w:rPr>
        <w:t xml:space="preserve">cost </w:t>
      </w:r>
      <w:r w:rsidR="00F24DD9">
        <w:t xml:space="preserve">pada data </w:t>
      </w:r>
      <w:proofErr w:type="spellStart"/>
      <w:r w:rsidR="00F24DD9">
        <w:t>kriteria</w:t>
      </w:r>
      <w:proofErr w:type="spellEnd"/>
      <w:r w:rsidR="00F24DD9">
        <w:t>.</w:t>
      </w:r>
    </w:p>
    <w:p w14:paraId="77FF2F50" w14:textId="6818E30A" w:rsidR="00F24DD9" w:rsidRPr="00F24DD9" w:rsidRDefault="00F24DD9" w:rsidP="00F24DD9">
      <w:pPr>
        <w:pStyle w:val="Caption"/>
        <w:keepNext/>
        <w:jc w:val="center"/>
        <w:rPr>
          <w:i w:val="0"/>
          <w:iCs w:val="0"/>
          <w:color w:val="auto"/>
          <w:sz w:val="20"/>
          <w:szCs w:val="20"/>
        </w:rPr>
      </w:pPr>
      <w:r w:rsidRPr="00F24DD9">
        <w:rPr>
          <w:i w:val="0"/>
          <w:iCs w:val="0"/>
          <w:color w:val="auto"/>
          <w:sz w:val="20"/>
          <w:szCs w:val="20"/>
        </w:rPr>
        <w:t xml:space="preserve">Tabel </w:t>
      </w:r>
      <w:r w:rsidRPr="00F24DD9">
        <w:rPr>
          <w:i w:val="0"/>
          <w:iCs w:val="0"/>
          <w:color w:val="auto"/>
          <w:sz w:val="20"/>
          <w:szCs w:val="20"/>
        </w:rPr>
        <w:fldChar w:fldCharType="begin"/>
      </w:r>
      <w:r w:rsidRPr="00F24DD9">
        <w:rPr>
          <w:i w:val="0"/>
          <w:iCs w:val="0"/>
          <w:color w:val="auto"/>
          <w:sz w:val="20"/>
          <w:szCs w:val="20"/>
        </w:rPr>
        <w:instrText xml:space="preserve"> SEQ Tabel \* ARABIC </w:instrText>
      </w:r>
      <w:r w:rsidRPr="00F24DD9">
        <w:rPr>
          <w:i w:val="0"/>
          <w:iCs w:val="0"/>
          <w:color w:val="auto"/>
          <w:sz w:val="20"/>
          <w:szCs w:val="20"/>
        </w:rPr>
        <w:fldChar w:fldCharType="separate"/>
      </w:r>
      <w:r w:rsidR="002B2669">
        <w:rPr>
          <w:i w:val="0"/>
          <w:iCs w:val="0"/>
          <w:noProof/>
          <w:color w:val="auto"/>
          <w:sz w:val="20"/>
          <w:szCs w:val="20"/>
        </w:rPr>
        <w:t>4</w:t>
      </w:r>
      <w:r w:rsidRPr="00F24DD9">
        <w:rPr>
          <w:i w:val="0"/>
          <w:iCs w:val="0"/>
          <w:color w:val="auto"/>
          <w:sz w:val="20"/>
          <w:szCs w:val="20"/>
        </w:rPr>
        <w:fldChar w:fldCharType="end"/>
      </w:r>
      <w:r w:rsidRPr="00F24DD9">
        <w:rPr>
          <w:i w:val="0"/>
          <w:iCs w:val="0"/>
          <w:color w:val="auto"/>
          <w:sz w:val="20"/>
          <w:szCs w:val="20"/>
        </w:rPr>
        <w:t>. Hasil Normalisasi</w:t>
      </w:r>
    </w:p>
    <w:tbl>
      <w:tblPr>
        <w:tblW w:w="8240" w:type="dxa"/>
        <w:tblLook w:val="04A0" w:firstRow="1" w:lastRow="0" w:firstColumn="1" w:lastColumn="0" w:noHBand="0" w:noVBand="1"/>
      </w:tblPr>
      <w:tblGrid>
        <w:gridCol w:w="1380"/>
        <w:gridCol w:w="1360"/>
        <w:gridCol w:w="1820"/>
        <w:gridCol w:w="1160"/>
        <w:gridCol w:w="1220"/>
        <w:gridCol w:w="1300"/>
      </w:tblGrid>
      <w:tr w:rsidR="00F24DD9" w:rsidRPr="00F24DD9" w14:paraId="57B077B3" w14:textId="77777777" w:rsidTr="00F24DD9">
        <w:trPr>
          <w:trHeight w:val="266"/>
        </w:trPr>
        <w:tc>
          <w:tcPr>
            <w:tcW w:w="1380" w:type="dxa"/>
            <w:vMerge w:val="restart"/>
            <w:tcBorders>
              <w:top w:val="single" w:sz="12" w:space="0" w:color="000000"/>
              <w:bottom w:val="single" w:sz="4" w:space="0" w:color="auto"/>
            </w:tcBorders>
            <w:shd w:val="clear" w:color="auto" w:fill="auto"/>
            <w:noWrap/>
            <w:vAlign w:val="center"/>
            <w:hideMark/>
          </w:tcPr>
          <w:p w14:paraId="792DCA1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roofErr w:type="spellStart"/>
            <w:r w:rsidRPr="00F24DD9">
              <w:rPr>
                <w:rFonts w:eastAsia="Times New Roman" w:cs="Times New Roman"/>
                <w:color w:val="000000"/>
                <w:kern w:val="0"/>
                <w:lang w:eastAsia="en-ID"/>
                <w14:ligatures w14:val="none"/>
              </w:rPr>
              <w:t>Normalisasi</w:t>
            </w:r>
            <w:proofErr w:type="spellEnd"/>
          </w:p>
        </w:tc>
        <w:tc>
          <w:tcPr>
            <w:tcW w:w="1360" w:type="dxa"/>
            <w:vMerge w:val="restart"/>
            <w:tcBorders>
              <w:top w:val="single" w:sz="12" w:space="0" w:color="000000"/>
              <w:left w:val="nil"/>
              <w:bottom w:val="single" w:sz="4" w:space="0" w:color="auto"/>
            </w:tcBorders>
            <w:shd w:val="clear" w:color="auto" w:fill="auto"/>
            <w:noWrap/>
            <w:vAlign w:val="center"/>
            <w:hideMark/>
          </w:tcPr>
          <w:p w14:paraId="6CAFC5D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roofErr w:type="spellStart"/>
            <w:r w:rsidRPr="00F24DD9">
              <w:rPr>
                <w:rFonts w:eastAsia="Times New Roman" w:cs="Times New Roman"/>
                <w:color w:val="000000"/>
                <w:kern w:val="0"/>
                <w:lang w:eastAsia="en-ID"/>
                <w14:ligatures w14:val="none"/>
              </w:rPr>
              <w:t>Alternatif</w:t>
            </w:r>
            <w:proofErr w:type="spellEnd"/>
          </w:p>
        </w:tc>
        <w:tc>
          <w:tcPr>
            <w:tcW w:w="1820" w:type="dxa"/>
            <w:tcBorders>
              <w:top w:val="single" w:sz="12" w:space="0" w:color="000000"/>
              <w:bottom w:val="single" w:sz="12" w:space="0" w:color="000000"/>
            </w:tcBorders>
            <w:shd w:val="clear" w:color="auto" w:fill="auto"/>
            <w:noWrap/>
            <w:vAlign w:val="center"/>
            <w:hideMark/>
          </w:tcPr>
          <w:p w14:paraId="2E45234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 xml:space="preserve">Berat </w:t>
            </w:r>
            <w:proofErr w:type="spellStart"/>
            <w:r w:rsidRPr="00F24DD9">
              <w:rPr>
                <w:rFonts w:eastAsia="Times New Roman" w:cs="Times New Roman"/>
                <w:color w:val="000000"/>
                <w:kern w:val="0"/>
                <w:lang w:eastAsia="en-ID"/>
                <w14:ligatures w14:val="none"/>
              </w:rPr>
              <w:t>Sapi</w:t>
            </w:r>
            <w:proofErr w:type="spellEnd"/>
          </w:p>
        </w:tc>
        <w:tc>
          <w:tcPr>
            <w:tcW w:w="1160" w:type="dxa"/>
            <w:tcBorders>
              <w:top w:val="single" w:sz="12" w:space="0" w:color="000000"/>
              <w:left w:val="nil"/>
              <w:bottom w:val="single" w:sz="12" w:space="0" w:color="000000"/>
            </w:tcBorders>
            <w:shd w:val="clear" w:color="auto" w:fill="auto"/>
            <w:vAlign w:val="center"/>
            <w:hideMark/>
          </w:tcPr>
          <w:p w14:paraId="2D66CC0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roofErr w:type="spellStart"/>
            <w:r w:rsidRPr="00F24DD9">
              <w:rPr>
                <w:rFonts w:eastAsia="Times New Roman" w:cs="Times New Roman"/>
                <w:color w:val="000000"/>
                <w:kern w:val="0"/>
                <w:lang w:eastAsia="en-ID"/>
                <w14:ligatures w14:val="none"/>
              </w:rPr>
              <w:t>Umur</w:t>
            </w:r>
            <w:proofErr w:type="spellEnd"/>
            <w:r w:rsidRPr="00F24DD9">
              <w:rPr>
                <w:rFonts w:eastAsia="Times New Roman" w:cs="Times New Roman"/>
                <w:color w:val="000000"/>
                <w:kern w:val="0"/>
                <w:lang w:eastAsia="en-ID"/>
                <w14:ligatures w14:val="none"/>
              </w:rPr>
              <w:t xml:space="preserve"> </w:t>
            </w:r>
            <w:proofErr w:type="spellStart"/>
            <w:r w:rsidRPr="00F24DD9">
              <w:rPr>
                <w:rFonts w:eastAsia="Times New Roman" w:cs="Times New Roman"/>
                <w:color w:val="000000"/>
                <w:kern w:val="0"/>
                <w:lang w:eastAsia="en-ID"/>
                <w14:ligatures w14:val="none"/>
              </w:rPr>
              <w:t>Sapi</w:t>
            </w:r>
            <w:proofErr w:type="spellEnd"/>
          </w:p>
        </w:tc>
        <w:tc>
          <w:tcPr>
            <w:tcW w:w="1220" w:type="dxa"/>
            <w:tcBorders>
              <w:top w:val="single" w:sz="12" w:space="0" w:color="000000"/>
              <w:bottom w:val="single" w:sz="12" w:space="0" w:color="000000"/>
            </w:tcBorders>
            <w:shd w:val="clear" w:color="auto" w:fill="auto"/>
            <w:vAlign w:val="center"/>
            <w:hideMark/>
          </w:tcPr>
          <w:p w14:paraId="5BAE3110"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Poel</w:t>
            </w:r>
          </w:p>
        </w:tc>
        <w:tc>
          <w:tcPr>
            <w:tcW w:w="1300" w:type="dxa"/>
            <w:tcBorders>
              <w:top w:val="single" w:sz="12" w:space="0" w:color="000000"/>
              <w:left w:val="nil"/>
              <w:bottom w:val="single" w:sz="12" w:space="0" w:color="000000"/>
            </w:tcBorders>
            <w:shd w:val="clear" w:color="auto" w:fill="auto"/>
            <w:noWrap/>
            <w:vAlign w:val="center"/>
            <w:hideMark/>
          </w:tcPr>
          <w:p w14:paraId="449D0AB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 xml:space="preserve">Sehat </w:t>
            </w:r>
            <w:proofErr w:type="spellStart"/>
            <w:r w:rsidRPr="00F24DD9">
              <w:rPr>
                <w:rFonts w:eastAsia="Times New Roman" w:cs="Times New Roman"/>
                <w:color w:val="000000"/>
                <w:kern w:val="0"/>
                <w:lang w:eastAsia="en-ID"/>
                <w14:ligatures w14:val="none"/>
              </w:rPr>
              <w:t>Sapi</w:t>
            </w:r>
            <w:proofErr w:type="spellEnd"/>
          </w:p>
        </w:tc>
      </w:tr>
      <w:tr w:rsidR="00F24DD9" w:rsidRPr="00F24DD9" w14:paraId="3D1C4AB5" w14:textId="77777777" w:rsidTr="00F24DD9">
        <w:trPr>
          <w:trHeight w:val="50"/>
        </w:trPr>
        <w:tc>
          <w:tcPr>
            <w:tcW w:w="1380" w:type="dxa"/>
            <w:vMerge/>
            <w:tcBorders>
              <w:top w:val="single" w:sz="4" w:space="0" w:color="auto"/>
              <w:bottom w:val="single" w:sz="12" w:space="0" w:color="000000"/>
            </w:tcBorders>
            <w:vAlign w:val="center"/>
            <w:hideMark/>
          </w:tcPr>
          <w:p w14:paraId="27ED05D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
        </w:tc>
        <w:tc>
          <w:tcPr>
            <w:tcW w:w="1360" w:type="dxa"/>
            <w:vMerge/>
            <w:tcBorders>
              <w:top w:val="single" w:sz="4" w:space="0" w:color="auto"/>
              <w:left w:val="nil"/>
              <w:bottom w:val="single" w:sz="12" w:space="0" w:color="000000"/>
            </w:tcBorders>
            <w:vAlign w:val="center"/>
            <w:hideMark/>
          </w:tcPr>
          <w:p w14:paraId="4B05CD9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p>
        </w:tc>
        <w:tc>
          <w:tcPr>
            <w:tcW w:w="1820" w:type="dxa"/>
            <w:tcBorders>
              <w:top w:val="single" w:sz="12" w:space="0" w:color="000000"/>
              <w:bottom w:val="single" w:sz="12" w:space="0" w:color="000000"/>
            </w:tcBorders>
            <w:shd w:val="clear" w:color="auto" w:fill="auto"/>
            <w:noWrap/>
            <w:vAlign w:val="center"/>
            <w:hideMark/>
          </w:tcPr>
          <w:p w14:paraId="38ACF47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Benefit</w:t>
            </w:r>
          </w:p>
        </w:tc>
        <w:tc>
          <w:tcPr>
            <w:tcW w:w="1160" w:type="dxa"/>
            <w:tcBorders>
              <w:top w:val="single" w:sz="12" w:space="0" w:color="000000"/>
              <w:left w:val="nil"/>
              <w:bottom w:val="single" w:sz="12" w:space="0" w:color="000000"/>
            </w:tcBorders>
            <w:shd w:val="clear" w:color="auto" w:fill="auto"/>
            <w:vAlign w:val="center"/>
            <w:hideMark/>
          </w:tcPr>
          <w:p w14:paraId="5E2A840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Cost</w:t>
            </w:r>
          </w:p>
        </w:tc>
        <w:tc>
          <w:tcPr>
            <w:tcW w:w="1220" w:type="dxa"/>
            <w:tcBorders>
              <w:top w:val="single" w:sz="12" w:space="0" w:color="000000"/>
              <w:bottom w:val="single" w:sz="12" w:space="0" w:color="000000"/>
            </w:tcBorders>
            <w:shd w:val="clear" w:color="auto" w:fill="auto"/>
            <w:vAlign w:val="center"/>
            <w:hideMark/>
          </w:tcPr>
          <w:p w14:paraId="2018708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benefit</w:t>
            </w:r>
          </w:p>
        </w:tc>
        <w:tc>
          <w:tcPr>
            <w:tcW w:w="1300" w:type="dxa"/>
            <w:tcBorders>
              <w:top w:val="single" w:sz="12" w:space="0" w:color="000000"/>
              <w:left w:val="nil"/>
              <w:bottom w:val="single" w:sz="12" w:space="0" w:color="000000"/>
            </w:tcBorders>
            <w:shd w:val="clear" w:color="auto" w:fill="auto"/>
            <w:noWrap/>
            <w:vAlign w:val="center"/>
            <w:hideMark/>
          </w:tcPr>
          <w:p w14:paraId="64A2301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Benefit</w:t>
            </w:r>
          </w:p>
        </w:tc>
      </w:tr>
      <w:tr w:rsidR="00F24DD9" w:rsidRPr="00F24DD9" w14:paraId="31A90E7A" w14:textId="77777777" w:rsidTr="00F24DD9">
        <w:trPr>
          <w:trHeight w:val="50"/>
        </w:trPr>
        <w:tc>
          <w:tcPr>
            <w:tcW w:w="1380" w:type="dxa"/>
            <w:tcBorders>
              <w:top w:val="single" w:sz="12" w:space="0" w:color="000000"/>
              <w:bottom w:val="single" w:sz="4" w:space="0" w:color="auto"/>
            </w:tcBorders>
            <w:shd w:val="clear" w:color="auto" w:fill="auto"/>
            <w:vAlign w:val="center"/>
            <w:hideMark/>
          </w:tcPr>
          <w:p w14:paraId="016AE5D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60" w:type="dxa"/>
            <w:tcBorders>
              <w:top w:val="single" w:sz="12" w:space="0" w:color="000000"/>
              <w:left w:val="nil"/>
              <w:bottom w:val="single" w:sz="4" w:space="0" w:color="auto"/>
            </w:tcBorders>
            <w:shd w:val="clear" w:color="auto" w:fill="auto"/>
            <w:vAlign w:val="center"/>
            <w:hideMark/>
          </w:tcPr>
          <w:p w14:paraId="7D00F62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526</w:t>
            </w:r>
          </w:p>
        </w:tc>
        <w:tc>
          <w:tcPr>
            <w:tcW w:w="1820" w:type="dxa"/>
            <w:tcBorders>
              <w:top w:val="single" w:sz="12" w:space="0" w:color="000000"/>
              <w:bottom w:val="single" w:sz="4" w:space="0" w:color="auto"/>
            </w:tcBorders>
            <w:shd w:val="clear" w:color="auto" w:fill="auto"/>
            <w:noWrap/>
            <w:vAlign w:val="center"/>
            <w:hideMark/>
          </w:tcPr>
          <w:p w14:paraId="28F0DA3E"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0,6020</w:t>
            </w:r>
          </w:p>
        </w:tc>
        <w:tc>
          <w:tcPr>
            <w:tcW w:w="1160" w:type="dxa"/>
            <w:tcBorders>
              <w:top w:val="single" w:sz="12" w:space="0" w:color="000000"/>
              <w:left w:val="nil"/>
              <w:bottom w:val="single" w:sz="4" w:space="0" w:color="auto"/>
            </w:tcBorders>
            <w:shd w:val="clear" w:color="auto" w:fill="auto"/>
            <w:noWrap/>
            <w:vAlign w:val="center"/>
            <w:hideMark/>
          </w:tcPr>
          <w:p w14:paraId="3AF13CE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0,9032</w:t>
            </w:r>
          </w:p>
        </w:tc>
        <w:tc>
          <w:tcPr>
            <w:tcW w:w="1220" w:type="dxa"/>
            <w:tcBorders>
              <w:top w:val="single" w:sz="12" w:space="0" w:color="000000"/>
              <w:bottom w:val="single" w:sz="4" w:space="0" w:color="auto"/>
            </w:tcBorders>
            <w:shd w:val="clear" w:color="auto" w:fill="auto"/>
            <w:noWrap/>
            <w:vAlign w:val="center"/>
            <w:hideMark/>
          </w:tcPr>
          <w:p w14:paraId="53B9AB6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single" w:sz="12" w:space="0" w:color="000000"/>
              <w:left w:val="nil"/>
              <w:bottom w:val="single" w:sz="4" w:space="0" w:color="auto"/>
            </w:tcBorders>
            <w:shd w:val="clear" w:color="auto" w:fill="auto"/>
            <w:noWrap/>
            <w:vAlign w:val="center"/>
            <w:hideMark/>
          </w:tcPr>
          <w:p w14:paraId="14F2621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509FC7E4" w14:textId="77777777" w:rsidTr="00F24DD9">
        <w:trPr>
          <w:trHeight w:val="68"/>
        </w:trPr>
        <w:tc>
          <w:tcPr>
            <w:tcW w:w="1380" w:type="dxa"/>
            <w:tcBorders>
              <w:top w:val="nil"/>
              <w:bottom w:val="single" w:sz="4" w:space="0" w:color="auto"/>
            </w:tcBorders>
            <w:shd w:val="clear" w:color="auto" w:fill="auto"/>
            <w:vAlign w:val="center"/>
            <w:hideMark/>
          </w:tcPr>
          <w:p w14:paraId="3D9D322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2</w:t>
            </w:r>
          </w:p>
        </w:tc>
        <w:tc>
          <w:tcPr>
            <w:tcW w:w="1360" w:type="dxa"/>
            <w:tcBorders>
              <w:top w:val="nil"/>
              <w:left w:val="nil"/>
              <w:bottom w:val="single" w:sz="4" w:space="0" w:color="auto"/>
            </w:tcBorders>
            <w:shd w:val="clear" w:color="auto" w:fill="auto"/>
            <w:vAlign w:val="center"/>
            <w:hideMark/>
          </w:tcPr>
          <w:p w14:paraId="529A58E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527</w:t>
            </w:r>
          </w:p>
        </w:tc>
        <w:tc>
          <w:tcPr>
            <w:tcW w:w="1820" w:type="dxa"/>
            <w:tcBorders>
              <w:top w:val="nil"/>
              <w:bottom w:val="single" w:sz="4" w:space="0" w:color="auto"/>
            </w:tcBorders>
            <w:shd w:val="clear" w:color="auto" w:fill="auto"/>
            <w:noWrap/>
            <w:vAlign w:val="center"/>
            <w:hideMark/>
          </w:tcPr>
          <w:p w14:paraId="0651D2D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0,5067</w:t>
            </w:r>
          </w:p>
        </w:tc>
        <w:tc>
          <w:tcPr>
            <w:tcW w:w="1160" w:type="dxa"/>
            <w:tcBorders>
              <w:top w:val="nil"/>
              <w:left w:val="nil"/>
              <w:bottom w:val="single" w:sz="4" w:space="0" w:color="auto"/>
            </w:tcBorders>
            <w:shd w:val="clear" w:color="auto" w:fill="auto"/>
            <w:noWrap/>
            <w:vAlign w:val="center"/>
            <w:hideMark/>
          </w:tcPr>
          <w:p w14:paraId="0C114C2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0,9655</w:t>
            </w:r>
          </w:p>
        </w:tc>
        <w:tc>
          <w:tcPr>
            <w:tcW w:w="1220" w:type="dxa"/>
            <w:tcBorders>
              <w:top w:val="nil"/>
              <w:bottom w:val="single" w:sz="4" w:space="0" w:color="auto"/>
            </w:tcBorders>
            <w:shd w:val="clear" w:color="auto" w:fill="auto"/>
            <w:noWrap/>
            <w:vAlign w:val="center"/>
            <w:hideMark/>
          </w:tcPr>
          <w:p w14:paraId="0EA459A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210267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6EA3ADD1" w14:textId="77777777" w:rsidTr="00F24DD9">
        <w:trPr>
          <w:trHeight w:val="100"/>
        </w:trPr>
        <w:tc>
          <w:tcPr>
            <w:tcW w:w="1380" w:type="dxa"/>
            <w:tcBorders>
              <w:top w:val="nil"/>
              <w:bottom w:val="single" w:sz="4" w:space="0" w:color="auto"/>
            </w:tcBorders>
            <w:shd w:val="clear" w:color="auto" w:fill="auto"/>
            <w:vAlign w:val="center"/>
            <w:hideMark/>
          </w:tcPr>
          <w:p w14:paraId="1CC465EC"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3</w:t>
            </w:r>
          </w:p>
        </w:tc>
        <w:tc>
          <w:tcPr>
            <w:tcW w:w="1360" w:type="dxa"/>
            <w:tcBorders>
              <w:top w:val="nil"/>
              <w:left w:val="nil"/>
              <w:bottom w:val="single" w:sz="4" w:space="0" w:color="auto"/>
            </w:tcBorders>
            <w:shd w:val="clear" w:color="auto" w:fill="auto"/>
            <w:vAlign w:val="center"/>
            <w:hideMark/>
          </w:tcPr>
          <w:p w14:paraId="3586DE6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528</w:t>
            </w:r>
          </w:p>
        </w:tc>
        <w:tc>
          <w:tcPr>
            <w:tcW w:w="1820" w:type="dxa"/>
            <w:tcBorders>
              <w:top w:val="nil"/>
              <w:bottom w:val="single" w:sz="4" w:space="0" w:color="auto"/>
            </w:tcBorders>
            <w:shd w:val="clear" w:color="auto" w:fill="auto"/>
            <w:noWrap/>
            <w:vAlign w:val="center"/>
            <w:hideMark/>
          </w:tcPr>
          <w:p w14:paraId="120E32A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0,5886</w:t>
            </w:r>
          </w:p>
        </w:tc>
        <w:tc>
          <w:tcPr>
            <w:tcW w:w="1160" w:type="dxa"/>
            <w:tcBorders>
              <w:top w:val="nil"/>
              <w:left w:val="nil"/>
              <w:bottom w:val="single" w:sz="4" w:space="0" w:color="auto"/>
            </w:tcBorders>
            <w:shd w:val="clear" w:color="auto" w:fill="auto"/>
            <w:noWrap/>
            <w:vAlign w:val="center"/>
            <w:hideMark/>
          </w:tcPr>
          <w:p w14:paraId="45BA6E2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0,9032</w:t>
            </w:r>
          </w:p>
        </w:tc>
        <w:tc>
          <w:tcPr>
            <w:tcW w:w="1220" w:type="dxa"/>
            <w:tcBorders>
              <w:top w:val="nil"/>
              <w:bottom w:val="single" w:sz="4" w:space="0" w:color="auto"/>
            </w:tcBorders>
            <w:shd w:val="clear" w:color="auto" w:fill="auto"/>
            <w:noWrap/>
            <w:vAlign w:val="center"/>
            <w:hideMark/>
          </w:tcPr>
          <w:p w14:paraId="1C2102E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3978E98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2A4B6CFA" w14:textId="77777777" w:rsidTr="00F24DD9">
        <w:trPr>
          <w:trHeight w:val="104"/>
        </w:trPr>
        <w:tc>
          <w:tcPr>
            <w:tcW w:w="1380" w:type="dxa"/>
            <w:tcBorders>
              <w:top w:val="nil"/>
              <w:bottom w:val="single" w:sz="4" w:space="0" w:color="auto"/>
            </w:tcBorders>
            <w:shd w:val="clear" w:color="auto" w:fill="auto"/>
            <w:vAlign w:val="center"/>
            <w:hideMark/>
          </w:tcPr>
          <w:p w14:paraId="1850199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4</w:t>
            </w:r>
          </w:p>
        </w:tc>
        <w:tc>
          <w:tcPr>
            <w:tcW w:w="1360" w:type="dxa"/>
            <w:tcBorders>
              <w:top w:val="nil"/>
              <w:left w:val="nil"/>
              <w:bottom w:val="single" w:sz="4" w:space="0" w:color="auto"/>
            </w:tcBorders>
            <w:shd w:val="clear" w:color="auto" w:fill="auto"/>
            <w:vAlign w:val="center"/>
            <w:hideMark/>
          </w:tcPr>
          <w:p w14:paraId="53F2C0F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529</w:t>
            </w:r>
          </w:p>
        </w:tc>
        <w:tc>
          <w:tcPr>
            <w:tcW w:w="1820" w:type="dxa"/>
            <w:tcBorders>
              <w:top w:val="nil"/>
              <w:bottom w:val="single" w:sz="4" w:space="0" w:color="auto"/>
            </w:tcBorders>
            <w:shd w:val="clear" w:color="auto" w:fill="auto"/>
            <w:noWrap/>
            <w:vAlign w:val="center"/>
            <w:hideMark/>
          </w:tcPr>
          <w:p w14:paraId="22E2DC3E"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0,5017</w:t>
            </w:r>
          </w:p>
        </w:tc>
        <w:tc>
          <w:tcPr>
            <w:tcW w:w="1160" w:type="dxa"/>
            <w:tcBorders>
              <w:top w:val="nil"/>
              <w:left w:val="nil"/>
              <w:bottom w:val="single" w:sz="4" w:space="0" w:color="auto"/>
            </w:tcBorders>
            <w:shd w:val="clear" w:color="auto" w:fill="auto"/>
            <w:noWrap/>
            <w:vAlign w:val="center"/>
            <w:hideMark/>
          </w:tcPr>
          <w:p w14:paraId="7427F5A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0,9032</w:t>
            </w:r>
          </w:p>
        </w:tc>
        <w:tc>
          <w:tcPr>
            <w:tcW w:w="1220" w:type="dxa"/>
            <w:tcBorders>
              <w:top w:val="nil"/>
              <w:bottom w:val="single" w:sz="4" w:space="0" w:color="auto"/>
            </w:tcBorders>
            <w:shd w:val="clear" w:color="auto" w:fill="auto"/>
            <w:noWrap/>
            <w:vAlign w:val="center"/>
            <w:hideMark/>
          </w:tcPr>
          <w:p w14:paraId="3C093F7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49D5CDF8"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682458DA" w14:textId="77777777" w:rsidTr="00F24DD9">
        <w:trPr>
          <w:trHeight w:val="50"/>
        </w:trPr>
        <w:tc>
          <w:tcPr>
            <w:tcW w:w="1380" w:type="dxa"/>
            <w:tcBorders>
              <w:top w:val="nil"/>
              <w:bottom w:val="single" w:sz="4" w:space="0" w:color="auto"/>
            </w:tcBorders>
            <w:shd w:val="clear" w:color="auto" w:fill="auto"/>
            <w:vAlign w:val="center"/>
            <w:hideMark/>
          </w:tcPr>
          <w:p w14:paraId="2AA06A0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w:t>
            </w:r>
          </w:p>
        </w:tc>
        <w:tc>
          <w:tcPr>
            <w:tcW w:w="1360" w:type="dxa"/>
            <w:tcBorders>
              <w:top w:val="nil"/>
              <w:left w:val="nil"/>
              <w:bottom w:val="single" w:sz="4" w:space="0" w:color="auto"/>
            </w:tcBorders>
            <w:shd w:val="clear" w:color="auto" w:fill="auto"/>
            <w:vAlign w:val="center"/>
            <w:hideMark/>
          </w:tcPr>
          <w:p w14:paraId="6710FCD0"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530</w:t>
            </w:r>
          </w:p>
        </w:tc>
        <w:tc>
          <w:tcPr>
            <w:tcW w:w="1820" w:type="dxa"/>
            <w:tcBorders>
              <w:top w:val="nil"/>
              <w:bottom w:val="single" w:sz="4" w:space="0" w:color="auto"/>
            </w:tcBorders>
            <w:shd w:val="clear" w:color="auto" w:fill="auto"/>
            <w:noWrap/>
            <w:vAlign w:val="center"/>
            <w:hideMark/>
          </w:tcPr>
          <w:p w14:paraId="11BFA91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0,6020</w:t>
            </w:r>
          </w:p>
        </w:tc>
        <w:tc>
          <w:tcPr>
            <w:tcW w:w="1160" w:type="dxa"/>
            <w:tcBorders>
              <w:top w:val="nil"/>
              <w:left w:val="nil"/>
              <w:bottom w:val="single" w:sz="4" w:space="0" w:color="auto"/>
            </w:tcBorders>
            <w:shd w:val="clear" w:color="auto" w:fill="auto"/>
            <w:noWrap/>
            <w:vAlign w:val="center"/>
            <w:hideMark/>
          </w:tcPr>
          <w:p w14:paraId="00C6453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0,8000</w:t>
            </w:r>
          </w:p>
        </w:tc>
        <w:tc>
          <w:tcPr>
            <w:tcW w:w="1220" w:type="dxa"/>
            <w:tcBorders>
              <w:top w:val="nil"/>
              <w:bottom w:val="single" w:sz="4" w:space="0" w:color="auto"/>
            </w:tcBorders>
            <w:shd w:val="clear" w:color="auto" w:fill="auto"/>
            <w:noWrap/>
            <w:vAlign w:val="center"/>
            <w:hideMark/>
          </w:tcPr>
          <w:p w14:paraId="515A773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169B8AB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2ECBC22A" w14:textId="77777777" w:rsidTr="00F24DD9">
        <w:trPr>
          <w:trHeight w:val="154"/>
        </w:trPr>
        <w:tc>
          <w:tcPr>
            <w:tcW w:w="1380" w:type="dxa"/>
            <w:tcBorders>
              <w:top w:val="nil"/>
              <w:bottom w:val="single" w:sz="4" w:space="0" w:color="auto"/>
            </w:tcBorders>
            <w:shd w:val="clear" w:color="auto" w:fill="auto"/>
            <w:vAlign w:val="center"/>
            <w:hideMark/>
          </w:tcPr>
          <w:p w14:paraId="5571980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6</w:t>
            </w:r>
          </w:p>
        </w:tc>
        <w:tc>
          <w:tcPr>
            <w:tcW w:w="1360" w:type="dxa"/>
            <w:tcBorders>
              <w:top w:val="nil"/>
              <w:left w:val="nil"/>
              <w:bottom w:val="single" w:sz="4" w:space="0" w:color="auto"/>
            </w:tcBorders>
            <w:shd w:val="clear" w:color="auto" w:fill="auto"/>
            <w:vAlign w:val="center"/>
            <w:hideMark/>
          </w:tcPr>
          <w:p w14:paraId="01E1656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531</w:t>
            </w:r>
          </w:p>
        </w:tc>
        <w:tc>
          <w:tcPr>
            <w:tcW w:w="1820" w:type="dxa"/>
            <w:tcBorders>
              <w:top w:val="nil"/>
              <w:bottom w:val="single" w:sz="4" w:space="0" w:color="auto"/>
            </w:tcBorders>
            <w:shd w:val="clear" w:color="auto" w:fill="auto"/>
            <w:noWrap/>
            <w:vAlign w:val="center"/>
            <w:hideMark/>
          </w:tcPr>
          <w:p w14:paraId="3EFB469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0,7124</w:t>
            </w:r>
          </w:p>
        </w:tc>
        <w:tc>
          <w:tcPr>
            <w:tcW w:w="1160" w:type="dxa"/>
            <w:tcBorders>
              <w:top w:val="nil"/>
              <w:left w:val="nil"/>
              <w:bottom w:val="single" w:sz="4" w:space="0" w:color="auto"/>
            </w:tcBorders>
            <w:shd w:val="clear" w:color="auto" w:fill="auto"/>
            <w:noWrap/>
            <w:vAlign w:val="center"/>
            <w:hideMark/>
          </w:tcPr>
          <w:p w14:paraId="48CF7DC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0,7778</w:t>
            </w:r>
          </w:p>
        </w:tc>
        <w:tc>
          <w:tcPr>
            <w:tcW w:w="1220" w:type="dxa"/>
            <w:tcBorders>
              <w:top w:val="nil"/>
              <w:bottom w:val="single" w:sz="4" w:space="0" w:color="auto"/>
            </w:tcBorders>
            <w:shd w:val="clear" w:color="auto" w:fill="auto"/>
            <w:noWrap/>
            <w:vAlign w:val="center"/>
            <w:hideMark/>
          </w:tcPr>
          <w:p w14:paraId="5B18F5E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679DE0F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78D7C407" w14:textId="77777777" w:rsidTr="00F24DD9">
        <w:trPr>
          <w:trHeight w:val="50"/>
        </w:trPr>
        <w:tc>
          <w:tcPr>
            <w:tcW w:w="1380" w:type="dxa"/>
            <w:tcBorders>
              <w:top w:val="nil"/>
              <w:bottom w:val="single" w:sz="4" w:space="0" w:color="auto"/>
            </w:tcBorders>
            <w:shd w:val="clear" w:color="auto" w:fill="auto"/>
            <w:vAlign w:val="center"/>
            <w:hideMark/>
          </w:tcPr>
          <w:p w14:paraId="59E490B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7</w:t>
            </w:r>
          </w:p>
        </w:tc>
        <w:tc>
          <w:tcPr>
            <w:tcW w:w="1360" w:type="dxa"/>
            <w:tcBorders>
              <w:top w:val="nil"/>
              <w:left w:val="nil"/>
              <w:bottom w:val="single" w:sz="4" w:space="0" w:color="auto"/>
            </w:tcBorders>
            <w:shd w:val="clear" w:color="auto" w:fill="auto"/>
            <w:vAlign w:val="center"/>
            <w:hideMark/>
          </w:tcPr>
          <w:p w14:paraId="30906C9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532</w:t>
            </w:r>
          </w:p>
        </w:tc>
        <w:tc>
          <w:tcPr>
            <w:tcW w:w="1820" w:type="dxa"/>
            <w:tcBorders>
              <w:top w:val="nil"/>
              <w:bottom w:val="single" w:sz="4" w:space="0" w:color="auto"/>
            </w:tcBorders>
            <w:shd w:val="clear" w:color="auto" w:fill="auto"/>
            <w:noWrap/>
            <w:vAlign w:val="center"/>
            <w:hideMark/>
          </w:tcPr>
          <w:p w14:paraId="2FA2817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0,5987</w:t>
            </w:r>
          </w:p>
        </w:tc>
        <w:tc>
          <w:tcPr>
            <w:tcW w:w="1160" w:type="dxa"/>
            <w:tcBorders>
              <w:top w:val="nil"/>
              <w:left w:val="nil"/>
              <w:bottom w:val="single" w:sz="4" w:space="0" w:color="auto"/>
            </w:tcBorders>
            <w:shd w:val="clear" w:color="auto" w:fill="auto"/>
            <w:noWrap/>
            <w:vAlign w:val="center"/>
            <w:hideMark/>
          </w:tcPr>
          <w:p w14:paraId="084EB82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0,7179</w:t>
            </w:r>
          </w:p>
        </w:tc>
        <w:tc>
          <w:tcPr>
            <w:tcW w:w="1220" w:type="dxa"/>
            <w:tcBorders>
              <w:top w:val="nil"/>
              <w:bottom w:val="single" w:sz="4" w:space="0" w:color="auto"/>
            </w:tcBorders>
            <w:shd w:val="clear" w:color="auto" w:fill="auto"/>
            <w:noWrap/>
            <w:vAlign w:val="center"/>
            <w:hideMark/>
          </w:tcPr>
          <w:p w14:paraId="4EFBBA4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2A256D1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35FEEA39" w14:textId="77777777" w:rsidTr="00F24DD9">
        <w:trPr>
          <w:trHeight w:val="50"/>
        </w:trPr>
        <w:tc>
          <w:tcPr>
            <w:tcW w:w="1380" w:type="dxa"/>
            <w:tcBorders>
              <w:top w:val="nil"/>
              <w:bottom w:val="single" w:sz="4" w:space="0" w:color="auto"/>
            </w:tcBorders>
            <w:shd w:val="clear" w:color="auto" w:fill="auto"/>
            <w:vAlign w:val="center"/>
            <w:hideMark/>
          </w:tcPr>
          <w:p w14:paraId="0888403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8</w:t>
            </w:r>
          </w:p>
        </w:tc>
        <w:tc>
          <w:tcPr>
            <w:tcW w:w="1360" w:type="dxa"/>
            <w:tcBorders>
              <w:top w:val="nil"/>
              <w:left w:val="nil"/>
              <w:bottom w:val="single" w:sz="4" w:space="0" w:color="auto"/>
            </w:tcBorders>
            <w:shd w:val="clear" w:color="auto" w:fill="auto"/>
            <w:vAlign w:val="center"/>
            <w:hideMark/>
          </w:tcPr>
          <w:p w14:paraId="6E1491F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533</w:t>
            </w:r>
          </w:p>
        </w:tc>
        <w:tc>
          <w:tcPr>
            <w:tcW w:w="1820" w:type="dxa"/>
            <w:tcBorders>
              <w:top w:val="nil"/>
              <w:bottom w:val="single" w:sz="4" w:space="0" w:color="auto"/>
            </w:tcBorders>
            <w:shd w:val="clear" w:color="auto" w:fill="auto"/>
            <w:noWrap/>
            <w:vAlign w:val="center"/>
            <w:hideMark/>
          </w:tcPr>
          <w:p w14:paraId="2630809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0,7107</w:t>
            </w:r>
          </w:p>
        </w:tc>
        <w:tc>
          <w:tcPr>
            <w:tcW w:w="1160" w:type="dxa"/>
            <w:tcBorders>
              <w:top w:val="nil"/>
              <w:left w:val="nil"/>
              <w:bottom w:val="single" w:sz="4" w:space="0" w:color="auto"/>
            </w:tcBorders>
            <w:shd w:val="clear" w:color="auto" w:fill="auto"/>
            <w:noWrap/>
            <w:vAlign w:val="center"/>
            <w:hideMark/>
          </w:tcPr>
          <w:p w14:paraId="2DC28610"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0,7778</w:t>
            </w:r>
          </w:p>
        </w:tc>
        <w:tc>
          <w:tcPr>
            <w:tcW w:w="1220" w:type="dxa"/>
            <w:tcBorders>
              <w:top w:val="nil"/>
              <w:bottom w:val="single" w:sz="4" w:space="0" w:color="auto"/>
            </w:tcBorders>
            <w:shd w:val="clear" w:color="auto" w:fill="auto"/>
            <w:noWrap/>
            <w:vAlign w:val="center"/>
            <w:hideMark/>
          </w:tcPr>
          <w:p w14:paraId="1A9DDFC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359F294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2AECC345" w14:textId="77777777" w:rsidTr="00F24DD9">
        <w:trPr>
          <w:trHeight w:val="80"/>
        </w:trPr>
        <w:tc>
          <w:tcPr>
            <w:tcW w:w="1380" w:type="dxa"/>
            <w:tcBorders>
              <w:top w:val="nil"/>
              <w:bottom w:val="single" w:sz="4" w:space="0" w:color="auto"/>
            </w:tcBorders>
            <w:shd w:val="clear" w:color="auto" w:fill="auto"/>
            <w:vAlign w:val="center"/>
            <w:hideMark/>
          </w:tcPr>
          <w:p w14:paraId="0F6C625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9</w:t>
            </w:r>
          </w:p>
        </w:tc>
        <w:tc>
          <w:tcPr>
            <w:tcW w:w="1360" w:type="dxa"/>
            <w:tcBorders>
              <w:top w:val="nil"/>
              <w:left w:val="nil"/>
              <w:bottom w:val="single" w:sz="4" w:space="0" w:color="auto"/>
            </w:tcBorders>
            <w:shd w:val="clear" w:color="auto" w:fill="auto"/>
            <w:vAlign w:val="center"/>
            <w:hideMark/>
          </w:tcPr>
          <w:p w14:paraId="4C05E1C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534</w:t>
            </w:r>
          </w:p>
        </w:tc>
        <w:tc>
          <w:tcPr>
            <w:tcW w:w="1820" w:type="dxa"/>
            <w:tcBorders>
              <w:top w:val="nil"/>
              <w:bottom w:val="single" w:sz="4" w:space="0" w:color="auto"/>
            </w:tcBorders>
            <w:shd w:val="clear" w:color="auto" w:fill="auto"/>
            <w:noWrap/>
            <w:vAlign w:val="center"/>
            <w:hideMark/>
          </w:tcPr>
          <w:p w14:paraId="18B342EC"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0,5485</w:t>
            </w:r>
          </w:p>
        </w:tc>
        <w:tc>
          <w:tcPr>
            <w:tcW w:w="1160" w:type="dxa"/>
            <w:tcBorders>
              <w:top w:val="nil"/>
              <w:left w:val="nil"/>
              <w:bottom w:val="single" w:sz="4" w:space="0" w:color="auto"/>
            </w:tcBorders>
            <w:shd w:val="clear" w:color="auto" w:fill="auto"/>
            <w:noWrap/>
            <w:vAlign w:val="center"/>
            <w:hideMark/>
          </w:tcPr>
          <w:p w14:paraId="301B10F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0,9333</w:t>
            </w:r>
          </w:p>
        </w:tc>
        <w:tc>
          <w:tcPr>
            <w:tcW w:w="1220" w:type="dxa"/>
            <w:tcBorders>
              <w:top w:val="nil"/>
              <w:bottom w:val="single" w:sz="4" w:space="0" w:color="auto"/>
            </w:tcBorders>
            <w:shd w:val="clear" w:color="auto" w:fill="auto"/>
            <w:noWrap/>
            <w:vAlign w:val="center"/>
            <w:hideMark/>
          </w:tcPr>
          <w:p w14:paraId="19673E5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28CF11D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4FE0EB75" w14:textId="77777777" w:rsidTr="00F24DD9">
        <w:trPr>
          <w:trHeight w:val="84"/>
        </w:trPr>
        <w:tc>
          <w:tcPr>
            <w:tcW w:w="1380" w:type="dxa"/>
            <w:tcBorders>
              <w:top w:val="nil"/>
              <w:bottom w:val="single" w:sz="4" w:space="0" w:color="auto"/>
            </w:tcBorders>
            <w:shd w:val="clear" w:color="auto" w:fill="auto"/>
            <w:vAlign w:val="center"/>
            <w:hideMark/>
          </w:tcPr>
          <w:p w14:paraId="580BF73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w:t>
            </w:r>
          </w:p>
        </w:tc>
        <w:tc>
          <w:tcPr>
            <w:tcW w:w="1360" w:type="dxa"/>
            <w:tcBorders>
              <w:top w:val="nil"/>
              <w:left w:val="nil"/>
              <w:bottom w:val="single" w:sz="4" w:space="0" w:color="auto"/>
            </w:tcBorders>
            <w:shd w:val="clear" w:color="auto" w:fill="auto"/>
            <w:vAlign w:val="center"/>
            <w:hideMark/>
          </w:tcPr>
          <w:p w14:paraId="5E171DC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535</w:t>
            </w:r>
          </w:p>
        </w:tc>
        <w:tc>
          <w:tcPr>
            <w:tcW w:w="1820" w:type="dxa"/>
            <w:tcBorders>
              <w:top w:val="nil"/>
              <w:bottom w:val="single" w:sz="4" w:space="0" w:color="auto"/>
            </w:tcBorders>
            <w:shd w:val="clear" w:color="auto" w:fill="auto"/>
            <w:noWrap/>
            <w:vAlign w:val="center"/>
            <w:hideMark/>
          </w:tcPr>
          <w:p w14:paraId="37DECC6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0,5084</w:t>
            </w:r>
          </w:p>
        </w:tc>
        <w:tc>
          <w:tcPr>
            <w:tcW w:w="1160" w:type="dxa"/>
            <w:tcBorders>
              <w:top w:val="nil"/>
              <w:left w:val="nil"/>
              <w:bottom w:val="single" w:sz="4" w:space="0" w:color="auto"/>
            </w:tcBorders>
            <w:shd w:val="clear" w:color="auto" w:fill="auto"/>
            <w:noWrap/>
            <w:vAlign w:val="center"/>
            <w:hideMark/>
          </w:tcPr>
          <w:p w14:paraId="7954C5E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0,9655</w:t>
            </w:r>
          </w:p>
        </w:tc>
        <w:tc>
          <w:tcPr>
            <w:tcW w:w="1220" w:type="dxa"/>
            <w:tcBorders>
              <w:top w:val="nil"/>
              <w:bottom w:val="single" w:sz="4" w:space="0" w:color="auto"/>
            </w:tcBorders>
            <w:shd w:val="clear" w:color="auto" w:fill="auto"/>
            <w:noWrap/>
            <w:vAlign w:val="center"/>
            <w:hideMark/>
          </w:tcPr>
          <w:p w14:paraId="44397FD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6CE95EA6"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7CFAA976" w14:textId="77777777" w:rsidTr="00F24DD9">
        <w:trPr>
          <w:trHeight w:val="116"/>
        </w:trPr>
        <w:tc>
          <w:tcPr>
            <w:tcW w:w="1380" w:type="dxa"/>
            <w:tcBorders>
              <w:top w:val="nil"/>
              <w:bottom w:val="single" w:sz="4" w:space="0" w:color="auto"/>
            </w:tcBorders>
            <w:shd w:val="clear" w:color="auto" w:fill="auto"/>
            <w:vAlign w:val="center"/>
            <w:hideMark/>
          </w:tcPr>
          <w:p w14:paraId="02B5C9BD"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11</w:t>
            </w:r>
          </w:p>
        </w:tc>
        <w:tc>
          <w:tcPr>
            <w:tcW w:w="1360" w:type="dxa"/>
            <w:tcBorders>
              <w:top w:val="nil"/>
              <w:left w:val="nil"/>
              <w:bottom w:val="single" w:sz="4" w:space="0" w:color="auto"/>
            </w:tcBorders>
            <w:shd w:val="clear" w:color="auto" w:fill="auto"/>
            <w:vAlign w:val="center"/>
            <w:hideMark/>
          </w:tcPr>
          <w:p w14:paraId="1309102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536</w:t>
            </w:r>
          </w:p>
        </w:tc>
        <w:tc>
          <w:tcPr>
            <w:tcW w:w="1820" w:type="dxa"/>
            <w:tcBorders>
              <w:top w:val="nil"/>
              <w:bottom w:val="single" w:sz="4" w:space="0" w:color="auto"/>
            </w:tcBorders>
            <w:shd w:val="clear" w:color="auto" w:fill="auto"/>
            <w:noWrap/>
            <w:vAlign w:val="center"/>
            <w:hideMark/>
          </w:tcPr>
          <w:p w14:paraId="5DBDA6B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0,5602</w:t>
            </w:r>
          </w:p>
        </w:tc>
        <w:tc>
          <w:tcPr>
            <w:tcW w:w="1160" w:type="dxa"/>
            <w:tcBorders>
              <w:top w:val="nil"/>
              <w:left w:val="nil"/>
              <w:bottom w:val="single" w:sz="4" w:space="0" w:color="auto"/>
            </w:tcBorders>
            <w:shd w:val="clear" w:color="auto" w:fill="auto"/>
            <w:noWrap/>
            <w:vAlign w:val="center"/>
            <w:hideMark/>
          </w:tcPr>
          <w:p w14:paraId="4FB1F008"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1,0000</w:t>
            </w:r>
          </w:p>
        </w:tc>
        <w:tc>
          <w:tcPr>
            <w:tcW w:w="1220" w:type="dxa"/>
            <w:tcBorders>
              <w:top w:val="nil"/>
              <w:bottom w:val="single" w:sz="4" w:space="0" w:color="auto"/>
            </w:tcBorders>
            <w:shd w:val="clear" w:color="auto" w:fill="auto"/>
            <w:noWrap/>
            <w:vAlign w:val="center"/>
            <w:hideMark/>
          </w:tcPr>
          <w:p w14:paraId="7852412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069AD56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038432EA" w14:textId="77777777" w:rsidTr="00F24DD9">
        <w:trPr>
          <w:trHeight w:val="50"/>
        </w:trPr>
        <w:tc>
          <w:tcPr>
            <w:tcW w:w="1380" w:type="dxa"/>
            <w:tcBorders>
              <w:top w:val="nil"/>
              <w:bottom w:val="single" w:sz="4" w:space="0" w:color="auto"/>
            </w:tcBorders>
            <w:shd w:val="clear" w:color="auto" w:fill="auto"/>
            <w:vAlign w:val="center"/>
            <w:hideMark/>
          </w:tcPr>
          <w:p w14:paraId="3743FF2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12</w:t>
            </w:r>
          </w:p>
        </w:tc>
        <w:tc>
          <w:tcPr>
            <w:tcW w:w="1360" w:type="dxa"/>
            <w:tcBorders>
              <w:top w:val="nil"/>
              <w:left w:val="nil"/>
              <w:bottom w:val="single" w:sz="4" w:space="0" w:color="auto"/>
            </w:tcBorders>
            <w:shd w:val="clear" w:color="auto" w:fill="auto"/>
            <w:vAlign w:val="center"/>
            <w:hideMark/>
          </w:tcPr>
          <w:p w14:paraId="46A0CC4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537</w:t>
            </w:r>
          </w:p>
        </w:tc>
        <w:tc>
          <w:tcPr>
            <w:tcW w:w="1820" w:type="dxa"/>
            <w:tcBorders>
              <w:top w:val="nil"/>
              <w:bottom w:val="single" w:sz="4" w:space="0" w:color="auto"/>
            </w:tcBorders>
            <w:shd w:val="clear" w:color="auto" w:fill="auto"/>
            <w:noWrap/>
            <w:vAlign w:val="center"/>
            <w:hideMark/>
          </w:tcPr>
          <w:p w14:paraId="21CA318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0,5485</w:t>
            </w:r>
          </w:p>
        </w:tc>
        <w:tc>
          <w:tcPr>
            <w:tcW w:w="1160" w:type="dxa"/>
            <w:tcBorders>
              <w:top w:val="nil"/>
              <w:left w:val="nil"/>
              <w:bottom w:val="single" w:sz="4" w:space="0" w:color="auto"/>
            </w:tcBorders>
            <w:shd w:val="clear" w:color="auto" w:fill="auto"/>
            <w:noWrap/>
            <w:vAlign w:val="center"/>
            <w:hideMark/>
          </w:tcPr>
          <w:p w14:paraId="64DA4761"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1,0000</w:t>
            </w:r>
          </w:p>
        </w:tc>
        <w:tc>
          <w:tcPr>
            <w:tcW w:w="1220" w:type="dxa"/>
            <w:tcBorders>
              <w:top w:val="nil"/>
              <w:bottom w:val="single" w:sz="4" w:space="0" w:color="auto"/>
            </w:tcBorders>
            <w:shd w:val="clear" w:color="auto" w:fill="auto"/>
            <w:noWrap/>
            <w:vAlign w:val="center"/>
            <w:hideMark/>
          </w:tcPr>
          <w:p w14:paraId="24F13772"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4E8D6C5"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524EE4C8" w14:textId="77777777" w:rsidTr="00F24DD9">
        <w:trPr>
          <w:trHeight w:val="50"/>
        </w:trPr>
        <w:tc>
          <w:tcPr>
            <w:tcW w:w="1380" w:type="dxa"/>
            <w:tcBorders>
              <w:top w:val="nil"/>
              <w:bottom w:val="single" w:sz="4" w:space="0" w:color="auto"/>
            </w:tcBorders>
            <w:shd w:val="clear" w:color="auto" w:fill="auto"/>
            <w:vAlign w:val="center"/>
            <w:hideMark/>
          </w:tcPr>
          <w:p w14:paraId="01A1EB5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13</w:t>
            </w:r>
          </w:p>
        </w:tc>
        <w:tc>
          <w:tcPr>
            <w:tcW w:w="1360" w:type="dxa"/>
            <w:tcBorders>
              <w:top w:val="nil"/>
              <w:left w:val="nil"/>
              <w:bottom w:val="single" w:sz="4" w:space="0" w:color="auto"/>
            </w:tcBorders>
            <w:shd w:val="clear" w:color="auto" w:fill="auto"/>
            <w:vAlign w:val="center"/>
            <w:hideMark/>
          </w:tcPr>
          <w:p w14:paraId="3BCE222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538</w:t>
            </w:r>
          </w:p>
        </w:tc>
        <w:tc>
          <w:tcPr>
            <w:tcW w:w="1820" w:type="dxa"/>
            <w:tcBorders>
              <w:top w:val="nil"/>
              <w:bottom w:val="single" w:sz="4" w:space="0" w:color="auto"/>
            </w:tcBorders>
            <w:shd w:val="clear" w:color="auto" w:fill="auto"/>
            <w:noWrap/>
            <w:vAlign w:val="center"/>
            <w:hideMark/>
          </w:tcPr>
          <w:p w14:paraId="6E00F8D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0,5619</w:t>
            </w:r>
          </w:p>
        </w:tc>
        <w:tc>
          <w:tcPr>
            <w:tcW w:w="1160" w:type="dxa"/>
            <w:tcBorders>
              <w:top w:val="nil"/>
              <w:left w:val="nil"/>
              <w:bottom w:val="single" w:sz="4" w:space="0" w:color="auto"/>
            </w:tcBorders>
            <w:shd w:val="clear" w:color="auto" w:fill="auto"/>
            <w:noWrap/>
            <w:vAlign w:val="center"/>
            <w:hideMark/>
          </w:tcPr>
          <w:p w14:paraId="3656A6F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0,9655</w:t>
            </w:r>
          </w:p>
        </w:tc>
        <w:tc>
          <w:tcPr>
            <w:tcW w:w="1220" w:type="dxa"/>
            <w:tcBorders>
              <w:top w:val="nil"/>
              <w:bottom w:val="single" w:sz="4" w:space="0" w:color="auto"/>
            </w:tcBorders>
            <w:shd w:val="clear" w:color="auto" w:fill="auto"/>
            <w:noWrap/>
            <w:vAlign w:val="center"/>
            <w:hideMark/>
          </w:tcPr>
          <w:p w14:paraId="35505CB9"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6701FCD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422442E9" w14:textId="77777777" w:rsidTr="00F24DD9">
        <w:trPr>
          <w:trHeight w:val="50"/>
        </w:trPr>
        <w:tc>
          <w:tcPr>
            <w:tcW w:w="1380" w:type="dxa"/>
            <w:tcBorders>
              <w:top w:val="nil"/>
              <w:bottom w:val="single" w:sz="4" w:space="0" w:color="auto"/>
            </w:tcBorders>
            <w:shd w:val="clear" w:color="auto" w:fill="auto"/>
            <w:vAlign w:val="center"/>
            <w:hideMark/>
          </w:tcPr>
          <w:p w14:paraId="37ABAA78"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14</w:t>
            </w:r>
          </w:p>
        </w:tc>
        <w:tc>
          <w:tcPr>
            <w:tcW w:w="1360" w:type="dxa"/>
            <w:tcBorders>
              <w:top w:val="nil"/>
              <w:left w:val="nil"/>
              <w:bottom w:val="single" w:sz="4" w:space="0" w:color="auto"/>
            </w:tcBorders>
            <w:shd w:val="clear" w:color="auto" w:fill="auto"/>
            <w:vAlign w:val="center"/>
            <w:hideMark/>
          </w:tcPr>
          <w:p w14:paraId="4FB780F4"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539</w:t>
            </w:r>
          </w:p>
        </w:tc>
        <w:tc>
          <w:tcPr>
            <w:tcW w:w="1820" w:type="dxa"/>
            <w:tcBorders>
              <w:top w:val="nil"/>
              <w:bottom w:val="single" w:sz="4" w:space="0" w:color="auto"/>
            </w:tcBorders>
            <w:shd w:val="clear" w:color="auto" w:fill="auto"/>
            <w:noWrap/>
            <w:vAlign w:val="center"/>
            <w:hideMark/>
          </w:tcPr>
          <w:p w14:paraId="4DDAF5C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0,9699</w:t>
            </w:r>
          </w:p>
        </w:tc>
        <w:tc>
          <w:tcPr>
            <w:tcW w:w="1160" w:type="dxa"/>
            <w:tcBorders>
              <w:top w:val="nil"/>
              <w:left w:val="nil"/>
              <w:bottom w:val="single" w:sz="4" w:space="0" w:color="auto"/>
            </w:tcBorders>
            <w:shd w:val="clear" w:color="auto" w:fill="auto"/>
            <w:noWrap/>
            <w:vAlign w:val="center"/>
            <w:hideMark/>
          </w:tcPr>
          <w:p w14:paraId="64144ED3"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0,8000</w:t>
            </w:r>
          </w:p>
        </w:tc>
        <w:tc>
          <w:tcPr>
            <w:tcW w:w="1220" w:type="dxa"/>
            <w:tcBorders>
              <w:top w:val="nil"/>
              <w:bottom w:val="single" w:sz="4" w:space="0" w:color="auto"/>
            </w:tcBorders>
            <w:shd w:val="clear" w:color="auto" w:fill="auto"/>
            <w:noWrap/>
            <w:vAlign w:val="center"/>
            <w:hideMark/>
          </w:tcPr>
          <w:p w14:paraId="7A20EBE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C08369E"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r w:rsidR="00F24DD9" w:rsidRPr="00F24DD9" w14:paraId="1ECBA735" w14:textId="77777777" w:rsidTr="00F24DD9">
        <w:trPr>
          <w:trHeight w:val="50"/>
        </w:trPr>
        <w:tc>
          <w:tcPr>
            <w:tcW w:w="1380" w:type="dxa"/>
            <w:tcBorders>
              <w:top w:val="nil"/>
              <w:bottom w:val="single" w:sz="4" w:space="0" w:color="auto"/>
            </w:tcBorders>
            <w:shd w:val="clear" w:color="auto" w:fill="auto"/>
            <w:vAlign w:val="center"/>
            <w:hideMark/>
          </w:tcPr>
          <w:p w14:paraId="0427B39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15</w:t>
            </w:r>
          </w:p>
        </w:tc>
        <w:tc>
          <w:tcPr>
            <w:tcW w:w="1360" w:type="dxa"/>
            <w:tcBorders>
              <w:top w:val="nil"/>
              <w:left w:val="nil"/>
              <w:bottom w:val="single" w:sz="4" w:space="0" w:color="auto"/>
            </w:tcBorders>
            <w:shd w:val="clear" w:color="auto" w:fill="auto"/>
            <w:vAlign w:val="center"/>
            <w:hideMark/>
          </w:tcPr>
          <w:p w14:paraId="02229F7A"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540</w:t>
            </w:r>
          </w:p>
        </w:tc>
        <w:tc>
          <w:tcPr>
            <w:tcW w:w="1820" w:type="dxa"/>
            <w:tcBorders>
              <w:top w:val="nil"/>
              <w:bottom w:val="single" w:sz="4" w:space="0" w:color="auto"/>
            </w:tcBorders>
            <w:shd w:val="clear" w:color="auto" w:fill="auto"/>
            <w:noWrap/>
            <w:vAlign w:val="center"/>
            <w:hideMark/>
          </w:tcPr>
          <w:p w14:paraId="054CAE1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1,0000</w:t>
            </w:r>
          </w:p>
        </w:tc>
        <w:tc>
          <w:tcPr>
            <w:tcW w:w="1160" w:type="dxa"/>
            <w:tcBorders>
              <w:top w:val="nil"/>
              <w:left w:val="nil"/>
              <w:bottom w:val="single" w:sz="4" w:space="0" w:color="auto"/>
            </w:tcBorders>
            <w:shd w:val="clear" w:color="auto" w:fill="auto"/>
            <w:noWrap/>
            <w:vAlign w:val="center"/>
            <w:hideMark/>
          </w:tcPr>
          <w:p w14:paraId="69BF669F"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0,7179</w:t>
            </w:r>
          </w:p>
        </w:tc>
        <w:tc>
          <w:tcPr>
            <w:tcW w:w="1220" w:type="dxa"/>
            <w:tcBorders>
              <w:top w:val="nil"/>
              <w:bottom w:val="single" w:sz="4" w:space="0" w:color="auto"/>
            </w:tcBorders>
            <w:shd w:val="clear" w:color="auto" w:fill="auto"/>
            <w:noWrap/>
            <w:vAlign w:val="center"/>
            <w:hideMark/>
          </w:tcPr>
          <w:p w14:paraId="6ED0D06B"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c>
          <w:tcPr>
            <w:tcW w:w="1300" w:type="dxa"/>
            <w:tcBorders>
              <w:top w:val="nil"/>
              <w:left w:val="nil"/>
              <w:bottom w:val="single" w:sz="4" w:space="0" w:color="auto"/>
            </w:tcBorders>
            <w:shd w:val="clear" w:color="auto" w:fill="auto"/>
            <w:noWrap/>
            <w:vAlign w:val="center"/>
            <w:hideMark/>
          </w:tcPr>
          <w:p w14:paraId="5BD894A7" w14:textId="77777777" w:rsidR="00F24DD9" w:rsidRPr="00F24DD9" w:rsidRDefault="00F24DD9" w:rsidP="00F24DD9">
            <w:pPr>
              <w:spacing w:after="0" w:line="240" w:lineRule="auto"/>
              <w:jc w:val="center"/>
              <w:rPr>
                <w:rFonts w:eastAsia="Times New Roman" w:cs="Times New Roman"/>
                <w:color w:val="000000"/>
                <w:kern w:val="0"/>
                <w:lang w:eastAsia="en-ID"/>
                <w14:ligatures w14:val="none"/>
              </w:rPr>
            </w:pPr>
            <w:r w:rsidRPr="00F24DD9">
              <w:rPr>
                <w:rFonts w:eastAsia="Times New Roman" w:cs="Times New Roman"/>
                <w:color w:val="000000"/>
                <w:kern w:val="0"/>
                <w:lang w:eastAsia="en-ID"/>
                <w14:ligatures w14:val="none"/>
              </w:rPr>
              <w:t>1</w:t>
            </w:r>
          </w:p>
        </w:tc>
      </w:tr>
    </w:tbl>
    <w:p w14:paraId="4C142CE2" w14:textId="11FB9A8C" w:rsidR="00F24DD9" w:rsidRDefault="0038007F" w:rsidP="0038007F">
      <w:pPr>
        <w:ind w:firstLine="720"/>
      </w:pPr>
      <w:r>
        <w:t xml:space="preserve">Tabel 4 </w:t>
      </w:r>
      <w:proofErr w:type="spellStart"/>
      <w:r>
        <w:t>menunjukkan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normalisasi</w:t>
      </w:r>
      <w:proofErr w:type="spellEnd"/>
      <w:r>
        <w:t xml:space="preserve"> </w:t>
      </w:r>
      <w:proofErr w:type="spellStart"/>
      <w:r>
        <w:t>menggunakan</w:t>
      </w:r>
      <w:proofErr w:type="spellEnd"/>
      <w:r>
        <w:t xml:space="preserve"> </w:t>
      </w:r>
      <w:proofErr w:type="spellStart"/>
      <w:r>
        <w:t>metode</w:t>
      </w:r>
      <w:proofErr w:type="spellEnd"/>
      <w:r>
        <w:t xml:space="preserve"> SAW, </w:t>
      </w:r>
      <w:proofErr w:type="spellStart"/>
      <w:r>
        <w:t>hasil</w:t>
      </w:r>
      <w:proofErr w:type="spellEnd"/>
      <w:r>
        <w:t xml:space="preserve"> </w:t>
      </w:r>
      <w:proofErr w:type="spellStart"/>
      <w:r>
        <w:t>menunujukkan</w:t>
      </w:r>
      <w:proofErr w:type="spellEnd"/>
      <w:r>
        <w:t xml:space="preserve"> </w:t>
      </w:r>
      <w:proofErr w:type="spellStart"/>
      <w:r>
        <w:t>nilai</w:t>
      </w:r>
      <w:proofErr w:type="spellEnd"/>
      <w:r>
        <w:t xml:space="preserve"> </w:t>
      </w:r>
      <w:proofErr w:type="spellStart"/>
      <w:r>
        <w:t>alternatif</w:t>
      </w:r>
      <w:proofErr w:type="spellEnd"/>
      <w:r>
        <w:t xml:space="preserve"> yang </w:t>
      </w:r>
      <w:proofErr w:type="spellStart"/>
      <w:r>
        <w:t>telah</w:t>
      </w:r>
      <w:proofErr w:type="spellEnd"/>
      <w:r>
        <w:t xml:space="preserve"> di </w:t>
      </w:r>
      <w:proofErr w:type="spellStart"/>
      <w:r>
        <w:t>normalisasi</w:t>
      </w:r>
      <w:proofErr w:type="spellEnd"/>
      <w:r>
        <w:t xml:space="preserve">, </w:t>
      </w:r>
      <w:proofErr w:type="spellStart"/>
      <w:r>
        <w:t>sehingga</w:t>
      </w:r>
      <w:proofErr w:type="spellEnd"/>
      <w:r>
        <w:t xml:space="preserve"> </w:t>
      </w:r>
      <w:proofErr w:type="spellStart"/>
      <w:r>
        <w:t>hasil</w:t>
      </w:r>
      <w:proofErr w:type="spellEnd"/>
      <w:r>
        <w:t xml:space="preserve"> </w:t>
      </w:r>
      <w:proofErr w:type="spellStart"/>
      <w:r>
        <w:t>ini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perhitungan</w:t>
      </w:r>
      <w:proofErr w:type="spellEnd"/>
      <w:r>
        <w:t xml:space="preserve"> </w:t>
      </w:r>
      <w:proofErr w:type="spellStart"/>
      <w:r>
        <w:t>selanjutnya</w:t>
      </w:r>
      <w:proofErr w:type="spellEnd"/>
      <w:r>
        <w:t>.</w:t>
      </w:r>
    </w:p>
    <w:p w14:paraId="18A62C7C" w14:textId="02A4801B" w:rsidR="0038007F" w:rsidRPr="0038007F" w:rsidRDefault="0038007F" w:rsidP="0038007F">
      <w:pPr>
        <w:pStyle w:val="Caption"/>
        <w:keepNext/>
        <w:jc w:val="center"/>
        <w:rPr>
          <w:i w:val="0"/>
          <w:iCs w:val="0"/>
          <w:color w:val="auto"/>
          <w:sz w:val="20"/>
          <w:szCs w:val="20"/>
        </w:rPr>
      </w:pPr>
      <w:r w:rsidRPr="0038007F">
        <w:rPr>
          <w:i w:val="0"/>
          <w:iCs w:val="0"/>
          <w:color w:val="auto"/>
          <w:sz w:val="20"/>
          <w:szCs w:val="20"/>
        </w:rPr>
        <w:lastRenderedPageBreak/>
        <w:t xml:space="preserve">Tabel </w:t>
      </w:r>
      <w:r w:rsidRPr="0038007F">
        <w:rPr>
          <w:i w:val="0"/>
          <w:iCs w:val="0"/>
          <w:color w:val="auto"/>
          <w:sz w:val="20"/>
          <w:szCs w:val="20"/>
        </w:rPr>
        <w:fldChar w:fldCharType="begin"/>
      </w:r>
      <w:r w:rsidRPr="0038007F">
        <w:rPr>
          <w:i w:val="0"/>
          <w:iCs w:val="0"/>
          <w:color w:val="auto"/>
          <w:sz w:val="20"/>
          <w:szCs w:val="20"/>
        </w:rPr>
        <w:instrText xml:space="preserve"> SEQ Tabel \* ARABIC </w:instrText>
      </w:r>
      <w:r w:rsidRPr="0038007F">
        <w:rPr>
          <w:i w:val="0"/>
          <w:iCs w:val="0"/>
          <w:color w:val="auto"/>
          <w:sz w:val="20"/>
          <w:szCs w:val="20"/>
        </w:rPr>
        <w:fldChar w:fldCharType="separate"/>
      </w:r>
      <w:r w:rsidR="002B2669">
        <w:rPr>
          <w:i w:val="0"/>
          <w:iCs w:val="0"/>
          <w:noProof/>
          <w:color w:val="auto"/>
          <w:sz w:val="20"/>
          <w:szCs w:val="20"/>
        </w:rPr>
        <w:t>5</w:t>
      </w:r>
      <w:r w:rsidRPr="0038007F">
        <w:rPr>
          <w:i w:val="0"/>
          <w:iCs w:val="0"/>
          <w:color w:val="auto"/>
          <w:sz w:val="20"/>
          <w:szCs w:val="20"/>
        </w:rPr>
        <w:fldChar w:fldCharType="end"/>
      </w:r>
      <w:r w:rsidRPr="0038007F">
        <w:rPr>
          <w:i w:val="0"/>
          <w:iCs w:val="0"/>
          <w:color w:val="auto"/>
          <w:sz w:val="20"/>
          <w:szCs w:val="20"/>
        </w:rPr>
        <w:t xml:space="preserve"> Hasil </w:t>
      </w:r>
      <w:proofErr w:type="spellStart"/>
      <w:r w:rsidRPr="0038007F">
        <w:rPr>
          <w:i w:val="0"/>
          <w:iCs w:val="0"/>
          <w:color w:val="auto"/>
          <w:sz w:val="20"/>
          <w:szCs w:val="20"/>
        </w:rPr>
        <w:t>Preferensi</w:t>
      </w:r>
      <w:proofErr w:type="spellEnd"/>
    </w:p>
    <w:tbl>
      <w:tblPr>
        <w:tblW w:w="8240" w:type="dxa"/>
        <w:tblLook w:val="04A0" w:firstRow="1" w:lastRow="0" w:firstColumn="1" w:lastColumn="0" w:noHBand="0" w:noVBand="1"/>
      </w:tblPr>
      <w:tblGrid>
        <w:gridCol w:w="1380"/>
        <w:gridCol w:w="1360"/>
        <w:gridCol w:w="1820"/>
        <w:gridCol w:w="1160"/>
        <w:gridCol w:w="1220"/>
        <w:gridCol w:w="1300"/>
      </w:tblGrid>
      <w:tr w:rsidR="0038007F" w:rsidRPr="0038007F" w14:paraId="37A98076" w14:textId="77777777" w:rsidTr="0038007F">
        <w:trPr>
          <w:trHeight w:val="109"/>
        </w:trPr>
        <w:tc>
          <w:tcPr>
            <w:tcW w:w="1380" w:type="dxa"/>
            <w:vMerge w:val="restart"/>
            <w:tcBorders>
              <w:top w:val="single" w:sz="12" w:space="0" w:color="000000"/>
              <w:bottom w:val="single" w:sz="4" w:space="0" w:color="000000"/>
            </w:tcBorders>
            <w:shd w:val="clear" w:color="auto" w:fill="auto"/>
            <w:noWrap/>
            <w:vAlign w:val="center"/>
            <w:hideMark/>
          </w:tcPr>
          <w:p w14:paraId="11A5E5B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Preferensi</w:t>
            </w:r>
            <w:proofErr w:type="spellEnd"/>
          </w:p>
        </w:tc>
        <w:tc>
          <w:tcPr>
            <w:tcW w:w="1360" w:type="dxa"/>
            <w:vMerge w:val="restart"/>
            <w:tcBorders>
              <w:top w:val="single" w:sz="12" w:space="0" w:color="000000"/>
              <w:left w:val="nil"/>
              <w:bottom w:val="single" w:sz="4" w:space="0" w:color="auto"/>
            </w:tcBorders>
            <w:shd w:val="clear" w:color="auto" w:fill="auto"/>
            <w:noWrap/>
            <w:vAlign w:val="center"/>
            <w:hideMark/>
          </w:tcPr>
          <w:p w14:paraId="24697BF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Alternatif</w:t>
            </w:r>
            <w:proofErr w:type="spellEnd"/>
          </w:p>
        </w:tc>
        <w:tc>
          <w:tcPr>
            <w:tcW w:w="1820" w:type="dxa"/>
            <w:tcBorders>
              <w:top w:val="single" w:sz="12" w:space="0" w:color="000000"/>
              <w:bottom w:val="single" w:sz="12" w:space="0" w:color="000000"/>
            </w:tcBorders>
            <w:shd w:val="clear" w:color="auto" w:fill="auto"/>
            <w:noWrap/>
            <w:vAlign w:val="center"/>
            <w:hideMark/>
          </w:tcPr>
          <w:p w14:paraId="7DC4685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 xml:space="preserve">Berat </w:t>
            </w:r>
            <w:proofErr w:type="spellStart"/>
            <w:r w:rsidRPr="0038007F">
              <w:rPr>
                <w:rFonts w:eastAsia="Times New Roman" w:cs="Times New Roman"/>
                <w:color w:val="000000"/>
                <w:kern w:val="0"/>
                <w:lang w:eastAsia="en-ID"/>
                <w14:ligatures w14:val="none"/>
              </w:rPr>
              <w:t>Sapi</w:t>
            </w:r>
            <w:proofErr w:type="spellEnd"/>
          </w:p>
        </w:tc>
        <w:tc>
          <w:tcPr>
            <w:tcW w:w="1160" w:type="dxa"/>
            <w:tcBorders>
              <w:top w:val="single" w:sz="12" w:space="0" w:color="000000"/>
              <w:left w:val="nil"/>
              <w:bottom w:val="single" w:sz="12" w:space="0" w:color="000000"/>
            </w:tcBorders>
            <w:shd w:val="clear" w:color="auto" w:fill="auto"/>
            <w:noWrap/>
            <w:vAlign w:val="center"/>
            <w:hideMark/>
          </w:tcPr>
          <w:p w14:paraId="72E4071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umur</w:t>
            </w:r>
            <w:proofErr w:type="spellEnd"/>
            <w:r w:rsidRPr="0038007F">
              <w:rPr>
                <w:rFonts w:eastAsia="Times New Roman" w:cs="Times New Roman"/>
                <w:color w:val="000000"/>
                <w:kern w:val="0"/>
                <w:lang w:eastAsia="en-ID"/>
                <w14:ligatures w14:val="none"/>
              </w:rPr>
              <w:t xml:space="preserve"> </w:t>
            </w:r>
            <w:proofErr w:type="spellStart"/>
            <w:r w:rsidRPr="0038007F">
              <w:rPr>
                <w:rFonts w:eastAsia="Times New Roman" w:cs="Times New Roman"/>
                <w:color w:val="000000"/>
                <w:kern w:val="0"/>
                <w:lang w:eastAsia="en-ID"/>
                <w14:ligatures w14:val="none"/>
              </w:rPr>
              <w:t>sapi</w:t>
            </w:r>
            <w:proofErr w:type="spellEnd"/>
          </w:p>
        </w:tc>
        <w:tc>
          <w:tcPr>
            <w:tcW w:w="1220" w:type="dxa"/>
            <w:tcBorders>
              <w:top w:val="single" w:sz="12" w:space="0" w:color="000000"/>
              <w:bottom w:val="single" w:sz="12" w:space="0" w:color="000000"/>
            </w:tcBorders>
            <w:shd w:val="clear" w:color="auto" w:fill="auto"/>
            <w:noWrap/>
            <w:vAlign w:val="center"/>
            <w:hideMark/>
          </w:tcPr>
          <w:p w14:paraId="30F0881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poel</w:t>
            </w:r>
            <w:proofErr w:type="spellEnd"/>
          </w:p>
        </w:tc>
        <w:tc>
          <w:tcPr>
            <w:tcW w:w="1300" w:type="dxa"/>
            <w:tcBorders>
              <w:top w:val="single" w:sz="12" w:space="0" w:color="000000"/>
              <w:bottom w:val="single" w:sz="12" w:space="0" w:color="000000"/>
            </w:tcBorders>
            <w:shd w:val="clear" w:color="auto" w:fill="auto"/>
            <w:noWrap/>
            <w:vAlign w:val="center"/>
            <w:hideMark/>
          </w:tcPr>
          <w:p w14:paraId="16A0F37B"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roofErr w:type="spellStart"/>
            <w:r w:rsidRPr="0038007F">
              <w:rPr>
                <w:rFonts w:eastAsia="Times New Roman" w:cs="Times New Roman"/>
                <w:color w:val="000000"/>
                <w:kern w:val="0"/>
                <w:lang w:eastAsia="en-ID"/>
                <w14:ligatures w14:val="none"/>
              </w:rPr>
              <w:t>sehat</w:t>
            </w:r>
            <w:proofErr w:type="spellEnd"/>
            <w:r w:rsidRPr="0038007F">
              <w:rPr>
                <w:rFonts w:eastAsia="Times New Roman" w:cs="Times New Roman"/>
                <w:color w:val="000000"/>
                <w:kern w:val="0"/>
                <w:lang w:eastAsia="en-ID"/>
                <w14:ligatures w14:val="none"/>
              </w:rPr>
              <w:t xml:space="preserve"> </w:t>
            </w:r>
            <w:proofErr w:type="spellStart"/>
            <w:r w:rsidRPr="0038007F">
              <w:rPr>
                <w:rFonts w:eastAsia="Times New Roman" w:cs="Times New Roman"/>
                <w:color w:val="000000"/>
                <w:kern w:val="0"/>
                <w:lang w:eastAsia="en-ID"/>
                <w14:ligatures w14:val="none"/>
              </w:rPr>
              <w:t>sapi</w:t>
            </w:r>
            <w:proofErr w:type="spellEnd"/>
          </w:p>
        </w:tc>
      </w:tr>
      <w:tr w:rsidR="0038007F" w:rsidRPr="0038007F" w14:paraId="07D487DC" w14:textId="77777777" w:rsidTr="0038007F">
        <w:trPr>
          <w:trHeight w:val="50"/>
        </w:trPr>
        <w:tc>
          <w:tcPr>
            <w:tcW w:w="1380" w:type="dxa"/>
            <w:vMerge/>
            <w:tcBorders>
              <w:top w:val="single" w:sz="4" w:space="0" w:color="auto"/>
              <w:bottom w:val="single" w:sz="12" w:space="0" w:color="000000"/>
            </w:tcBorders>
            <w:vAlign w:val="center"/>
            <w:hideMark/>
          </w:tcPr>
          <w:p w14:paraId="7CB2135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
        </w:tc>
        <w:tc>
          <w:tcPr>
            <w:tcW w:w="1360" w:type="dxa"/>
            <w:vMerge/>
            <w:tcBorders>
              <w:top w:val="single" w:sz="4" w:space="0" w:color="auto"/>
              <w:left w:val="nil"/>
              <w:bottom w:val="single" w:sz="12" w:space="0" w:color="000000"/>
            </w:tcBorders>
            <w:vAlign w:val="center"/>
            <w:hideMark/>
          </w:tcPr>
          <w:p w14:paraId="569D070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p>
        </w:tc>
        <w:tc>
          <w:tcPr>
            <w:tcW w:w="1820" w:type="dxa"/>
            <w:tcBorders>
              <w:top w:val="single" w:sz="12" w:space="0" w:color="000000"/>
              <w:bottom w:val="single" w:sz="12" w:space="0" w:color="000000"/>
            </w:tcBorders>
            <w:shd w:val="clear" w:color="auto" w:fill="auto"/>
            <w:noWrap/>
            <w:vAlign w:val="center"/>
            <w:hideMark/>
          </w:tcPr>
          <w:p w14:paraId="6124C07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benefit</w:t>
            </w:r>
          </w:p>
        </w:tc>
        <w:tc>
          <w:tcPr>
            <w:tcW w:w="1160" w:type="dxa"/>
            <w:tcBorders>
              <w:top w:val="single" w:sz="12" w:space="0" w:color="000000"/>
              <w:left w:val="nil"/>
              <w:bottom w:val="single" w:sz="12" w:space="0" w:color="000000"/>
            </w:tcBorders>
            <w:shd w:val="clear" w:color="auto" w:fill="auto"/>
            <w:noWrap/>
            <w:vAlign w:val="center"/>
            <w:hideMark/>
          </w:tcPr>
          <w:p w14:paraId="59F84BE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cost</w:t>
            </w:r>
          </w:p>
        </w:tc>
        <w:tc>
          <w:tcPr>
            <w:tcW w:w="1220" w:type="dxa"/>
            <w:tcBorders>
              <w:top w:val="single" w:sz="12" w:space="0" w:color="000000"/>
              <w:bottom w:val="single" w:sz="12" w:space="0" w:color="000000"/>
            </w:tcBorders>
            <w:shd w:val="clear" w:color="auto" w:fill="auto"/>
            <w:noWrap/>
            <w:vAlign w:val="center"/>
            <w:hideMark/>
          </w:tcPr>
          <w:p w14:paraId="2585B3D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benefit</w:t>
            </w:r>
          </w:p>
        </w:tc>
        <w:tc>
          <w:tcPr>
            <w:tcW w:w="1300" w:type="dxa"/>
            <w:tcBorders>
              <w:top w:val="single" w:sz="12" w:space="0" w:color="000000"/>
              <w:bottom w:val="single" w:sz="12" w:space="0" w:color="000000"/>
            </w:tcBorders>
            <w:shd w:val="clear" w:color="auto" w:fill="auto"/>
            <w:noWrap/>
            <w:vAlign w:val="center"/>
            <w:hideMark/>
          </w:tcPr>
          <w:p w14:paraId="15520D4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benefit</w:t>
            </w:r>
          </w:p>
        </w:tc>
      </w:tr>
      <w:tr w:rsidR="0038007F" w:rsidRPr="0038007F" w14:paraId="1B35B6B6" w14:textId="77777777" w:rsidTr="0038007F">
        <w:trPr>
          <w:trHeight w:val="50"/>
        </w:trPr>
        <w:tc>
          <w:tcPr>
            <w:tcW w:w="1380" w:type="dxa"/>
            <w:tcBorders>
              <w:top w:val="single" w:sz="12" w:space="0" w:color="000000"/>
              <w:bottom w:val="single" w:sz="4" w:space="0" w:color="auto"/>
            </w:tcBorders>
            <w:shd w:val="clear" w:color="auto" w:fill="auto"/>
            <w:vAlign w:val="center"/>
            <w:hideMark/>
          </w:tcPr>
          <w:p w14:paraId="7F6CAA5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w:t>
            </w:r>
          </w:p>
        </w:tc>
        <w:tc>
          <w:tcPr>
            <w:tcW w:w="1360" w:type="dxa"/>
            <w:tcBorders>
              <w:top w:val="single" w:sz="12" w:space="0" w:color="000000"/>
              <w:left w:val="nil"/>
              <w:bottom w:val="single" w:sz="4" w:space="0" w:color="auto"/>
            </w:tcBorders>
            <w:shd w:val="clear" w:color="auto" w:fill="auto"/>
            <w:vAlign w:val="center"/>
            <w:hideMark/>
          </w:tcPr>
          <w:p w14:paraId="06CF6D8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526</w:t>
            </w:r>
          </w:p>
        </w:tc>
        <w:tc>
          <w:tcPr>
            <w:tcW w:w="1820" w:type="dxa"/>
            <w:tcBorders>
              <w:top w:val="single" w:sz="12" w:space="0" w:color="000000"/>
              <w:bottom w:val="single" w:sz="4" w:space="0" w:color="auto"/>
            </w:tcBorders>
            <w:shd w:val="clear" w:color="auto" w:fill="auto"/>
            <w:noWrap/>
            <w:vAlign w:val="bottom"/>
            <w:hideMark/>
          </w:tcPr>
          <w:p w14:paraId="5EAA78A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0,3135</w:t>
            </w:r>
          </w:p>
        </w:tc>
        <w:tc>
          <w:tcPr>
            <w:tcW w:w="1160" w:type="dxa"/>
            <w:tcBorders>
              <w:top w:val="single" w:sz="12" w:space="0" w:color="000000"/>
              <w:left w:val="nil"/>
              <w:bottom w:val="single" w:sz="4" w:space="0" w:color="auto"/>
            </w:tcBorders>
            <w:shd w:val="clear" w:color="auto" w:fill="auto"/>
            <w:noWrap/>
            <w:vAlign w:val="bottom"/>
            <w:hideMark/>
          </w:tcPr>
          <w:p w14:paraId="4CE2EA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0,2446</w:t>
            </w:r>
          </w:p>
        </w:tc>
        <w:tc>
          <w:tcPr>
            <w:tcW w:w="1220" w:type="dxa"/>
            <w:tcBorders>
              <w:top w:val="single" w:sz="12" w:space="0" w:color="000000"/>
              <w:bottom w:val="single" w:sz="4" w:space="0" w:color="auto"/>
            </w:tcBorders>
            <w:shd w:val="clear" w:color="auto" w:fill="auto"/>
            <w:noWrap/>
            <w:vAlign w:val="bottom"/>
            <w:hideMark/>
          </w:tcPr>
          <w:p w14:paraId="3857397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single" w:sz="12" w:space="0" w:color="000000"/>
              <w:bottom w:val="single" w:sz="4" w:space="0" w:color="auto"/>
            </w:tcBorders>
            <w:shd w:val="clear" w:color="auto" w:fill="auto"/>
            <w:noWrap/>
            <w:vAlign w:val="bottom"/>
            <w:hideMark/>
          </w:tcPr>
          <w:p w14:paraId="0543F5B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42DC5EC8" w14:textId="77777777" w:rsidTr="0038007F">
        <w:trPr>
          <w:trHeight w:val="177"/>
        </w:trPr>
        <w:tc>
          <w:tcPr>
            <w:tcW w:w="1380" w:type="dxa"/>
            <w:tcBorders>
              <w:top w:val="nil"/>
              <w:bottom w:val="single" w:sz="4" w:space="0" w:color="auto"/>
            </w:tcBorders>
            <w:shd w:val="clear" w:color="auto" w:fill="auto"/>
            <w:vAlign w:val="center"/>
            <w:hideMark/>
          </w:tcPr>
          <w:p w14:paraId="76AF200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2</w:t>
            </w:r>
          </w:p>
        </w:tc>
        <w:tc>
          <w:tcPr>
            <w:tcW w:w="1360" w:type="dxa"/>
            <w:tcBorders>
              <w:top w:val="nil"/>
              <w:left w:val="nil"/>
              <w:bottom w:val="single" w:sz="4" w:space="0" w:color="auto"/>
            </w:tcBorders>
            <w:shd w:val="clear" w:color="auto" w:fill="auto"/>
            <w:vAlign w:val="center"/>
            <w:hideMark/>
          </w:tcPr>
          <w:p w14:paraId="376DC54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527</w:t>
            </w:r>
          </w:p>
        </w:tc>
        <w:tc>
          <w:tcPr>
            <w:tcW w:w="1820" w:type="dxa"/>
            <w:tcBorders>
              <w:top w:val="nil"/>
              <w:bottom w:val="single" w:sz="4" w:space="0" w:color="auto"/>
            </w:tcBorders>
            <w:shd w:val="clear" w:color="auto" w:fill="auto"/>
            <w:noWrap/>
            <w:vAlign w:val="bottom"/>
            <w:hideMark/>
          </w:tcPr>
          <w:p w14:paraId="093608F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0,2639</w:t>
            </w:r>
          </w:p>
        </w:tc>
        <w:tc>
          <w:tcPr>
            <w:tcW w:w="1160" w:type="dxa"/>
            <w:tcBorders>
              <w:top w:val="nil"/>
              <w:left w:val="nil"/>
              <w:bottom w:val="single" w:sz="4" w:space="0" w:color="auto"/>
            </w:tcBorders>
            <w:shd w:val="clear" w:color="auto" w:fill="auto"/>
            <w:noWrap/>
            <w:vAlign w:val="bottom"/>
            <w:hideMark/>
          </w:tcPr>
          <w:p w14:paraId="7901B85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0,2615</w:t>
            </w:r>
          </w:p>
        </w:tc>
        <w:tc>
          <w:tcPr>
            <w:tcW w:w="1220" w:type="dxa"/>
            <w:tcBorders>
              <w:top w:val="nil"/>
              <w:bottom w:val="single" w:sz="4" w:space="0" w:color="auto"/>
            </w:tcBorders>
            <w:shd w:val="clear" w:color="auto" w:fill="auto"/>
            <w:noWrap/>
            <w:vAlign w:val="bottom"/>
            <w:hideMark/>
          </w:tcPr>
          <w:p w14:paraId="520A346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C88456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5B09873" w14:textId="77777777" w:rsidTr="0038007F">
        <w:trPr>
          <w:trHeight w:val="194"/>
        </w:trPr>
        <w:tc>
          <w:tcPr>
            <w:tcW w:w="1380" w:type="dxa"/>
            <w:tcBorders>
              <w:top w:val="nil"/>
              <w:bottom w:val="single" w:sz="4" w:space="0" w:color="auto"/>
            </w:tcBorders>
            <w:shd w:val="clear" w:color="auto" w:fill="auto"/>
            <w:vAlign w:val="center"/>
            <w:hideMark/>
          </w:tcPr>
          <w:p w14:paraId="1B2D05F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3</w:t>
            </w:r>
          </w:p>
        </w:tc>
        <w:tc>
          <w:tcPr>
            <w:tcW w:w="1360" w:type="dxa"/>
            <w:tcBorders>
              <w:top w:val="nil"/>
              <w:left w:val="nil"/>
              <w:bottom w:val="single" w:sz="4" w:space="0" w:color="auto"/>
            </w:tcBorders>
            <w:shd w:val="clear" w:color="auto" w:fill="auto"/>
            <w:vAlign w:val="center"/>
            <w:hideMark/>
          </w:tcPr>
          <w:p w14:paraId="294B5A8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528</w:t>
            </w:r>
          </w:p>
        </w:tc>
        <w:tc>
          <w:tcPr>
            <w:tcW w:w="1820" w:type="dxa"/>
            <w:tcBorders>
              <w:top w:val="nil"/>
              <w:bottom w:val="single" w:sz="4" w:space="0" w:color="auto"/>
            </w:tcBorders>
            <w:shd w:val="clear" w:color="auto" w:fill="auto"/>
            <w:noWrap/>
            <w:vAlign w:val="bottom"/>
            <w:hideMark/>
          </w:tcPr>
          <w:p w14:paraId="4ADCDFE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0,3066</w:t>
            </w:r>
          </w:p>
        </w:tc>
        <w:tc>
          <w:tcPr>
            <w:tcW w:w="1160" w:type="dxa"/>
            <w:tcBorders>
              <w:top w:val="nil"/>
              <w:left w:val="nil"/>
              <w:bottom w:val="single" w:sz="4" w:space="0" w:color="auto"/>
            </w:tcBorders>
            <w:shd w:val="clear" w:color="auto" w:fill="auto"/>
            <w:noWrap/>
            <w:vAlign w:val="bottom"/>
            <w:hideMark/>
          </w:tcPr>
          <w:p w14:paraId="1686B29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0,2446</w:t>
            </w:r>
          </w:p>
        </w:tc>
        <w:tc>
          <w:tcPr>
            <w:tcW w:w="1220" w:type="dxa"/>
            <w:tcBorders>
              <w:top w:val="nil"/>
              <w:bottom w:val="single" w:sz="4" w:space="0" w:color="auto"/>
            </w:tcBorders>
            <w:shd w:val="clear" w:color="auto" w:fill="auto"/>
            <w:noWrap/>
            <w:vAlign w:val="bottom"/>
            <w:hideMark/>
          </w:tcPr>
          <w:p w14:paraId="487DB5C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19B451B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65EFCFFB" w14:textId="77777777" w:rsidTr="0038007F">
        <w:trPr>
          <w:trHeight w:val="85"/>
        </w:trPr>
        <w:tc>
          <w:tcPr>
            <w:tcW w:w="1380" w:type="dxa"/>
            <w:tcBorders>
              <w:top w:val="nil"/>
              <w:bottom w:val="single" w:sz="4" w:space="0" w:color="auto"/>
            </w:tcBorders>
            <w:shd w:val="clear" w:color="auto" w:fill="auto"/>
            <w:vAlign w:val="center"/>
            <w:hideMark/>
          </w:tcPr>
          <w:p w14:paraId="52D556FB"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4</w:t>
            </w:r>
          </w:p>
        </w:tc>
        <w:tc>
          <w:tcPr>
            <w:tcW w:w="1360" w:type="dxa"/>
            <w:tcBorders>
              <w:top w:val="nil"/>
              <w:left w:val="nil"/>
              <w:bottom w:val="single" w:sz="4" w:space="0" w:color="auto"/>
            </w:tcBorders>
            <w:shd w:val="clear" w:color="auto" w:fill="auto"/>
            <w:vAlign w:val="center"/>
            <w:hideMark/>
          </w:tcPr>
          <w:p w14:paraId="5D76C7E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529</w:t>
            </w:r>
          </w:p>
        </w:tc>
        <w:tc>
          <w:tcPr>
            <w:tcW w:w="1820" w:type="dxa"/>
            <w:tcBorders>
              <w:top w:val="nil"/>
              <w:bottom w:val="single" w:sz="4" w:space="0" w:color="auto"/>
            </w:tcBorders>
            <w:shd w:val="clear" w:color="auto" w:fill="auto"/>
            <w:noWrap/>
            <w:vAlign w:val="bottom"/>
            <w:hideMark/>
          </w:tcPr>
          <w:p w14:paraId="30DFD84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0,2613</w:t>
            </w:r>
          </w:p>
        </w:tc>
        <w:tc>
          <w:tcPr>
            <w:tcW w:w="1160" w:type="dxa"/>
            <w:tcBorders>
              <w:top w:val="nil"/>
              <w:left w:val="nil"/>
              <w:bottom w:val="single" w:sz="4" w:space="0" w:color="auto"/>
            </w:tcBorders>
            <w:shd w:val="clear" w:color="auto" w:fill="auto"/>
            <w:noWrap/>
            <w:vAlign w:val="bottom"/>
            <w:hideMark/>
          </w:tcPr>
          <w:p w14:paraId="1678590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0,2446</w:t>
            </w:r>
          </w:p>
        </w:tc>
        <w:tc>
          <w:tcPr>
            <w:tcW w:w="1220" w:type="dxa"/>
            <w:tcBorders>
              <w:top w:val="nil"/>
              <w:bottom w:val="single" w:sz="4" w:space="0" w:color="auto"/>
            </w:tcBorders>
            <w:shd w:val="clear" w:color="auto" w:fill="auto"/>
            <w:noWrap/>
            <w:vAlign w:val="bottom"/>
            <w:hideMark/>
          </w:tcPr>
          <w:p w14:paraId="21FC67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B27839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6FEB1A7" w14:textId="77777777" w:rsidTr="0038007F">
        <w:trPr>
          <w:trHeight w:val="88"/>
        </w:trPr>
        <w:tc>
          <w:tcPr>
            <w:tcW w:w="1380" w:type="dxa"/>
            <w:tcBorders>
              <w:top w:val="nil"/>
              <w:bottom w:val="single" w:sz="4" w:space="0" w:color="auto"/>
            </w:tcBorders>
            <w:shd w:val="clear" w:color="auto" w:fill="auto"/>
            <w:vAlign w:val="center"/>
            <w:hideMark/>
          </w:tcPr>
          <w:p w14:paraId="3C0ABCE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w:t>
            </w:r>
          </w:p>
        </w:tc>
        <w:tc>
          <w:tcPr>
            <w:tcW w:w="1360" w:type="dxa"/>
            <w:tcBorders>
              <w:top w:val="nil"/>
              <w:left w:val="nil"/>
              <w:bottom w:val="single" w:sz="4" w:space="0" w:color="auto"/>
            </w:tcBorders>
            <w:shd w:val="clear" w:color="auto" w:fill="auto"/>
            <w:vAlign w:val="center"/>
            <w:hideMark/>
          </w:tcPr>
          <w:p w14:paraId="02FDD94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530</w:t>
            </w:r>
          </w:p>
        </w:tc>
        <w:tc>
          <w:tcPr>
            <w:tcW w:w="1820" w:type="dxa"/>
            <w:tcBorders>
              <w:top w:val="nil"/>
              <w:bottom w:val="single" w:sz="4" w:space="0" w:color="auto"/>
            </w:tcBorders>
            <w:shd w:val="clear" w:color="auto" w:fill="auto"/>
            <w:noWrap/>
            <w:vAlign w:val="bottom"/>
            <w:hideMark/>
          </w:tcPr>
          <w:p w14:paraId="5F84B60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0,3135</w:t>
            </w:r>
          </w:p>
        </w:tc>
        <w:tc>
          <w:tcPr>
            <w:tcW w:w="1160" w:type="dxa"/>
            <w:tcBorders>
              <w:top w:val="nil"/>
              <w:left w:val="nil"/>
              <w:bottom w:val="single" w:sz="4" w:space="0" w:color="auto"/>
            </w:tcBorders>
            <w:shd w:val="clear" w:color="auto" w:fill="auto"/>
            <w:noWrap/>
            <w:vAlign w:val="bottom"/>
            <w:hideMark/>
          </w:tcPr>
          <w:p w14:paraId="014830D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0,2167</w:t>
            </w:r>
          </w:p>
        </w:tc>
        <w:tc>
          <w:tcPr>
            <w:tcW w:w="1220" w:type="dxa"/>
            <w:tcBorders>
              <w:top w:val="nil"/>
              <w:bottom w:val="single" w:sz="4" w:space="0" w:color="auto"/>
            </w:tcBorders>
            <w:shd w:val="clear" w:color="auto" w:fill="auto"/>
            <w:noWrap/>
            <w:vAlign w:val="bottom"/>
            <w:hideMark/>
          </w:tcPr>
          <w:p w14:paraId="49859F9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2648194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126BE45D" w14:textId="77777777" w:rsidTr="0038007F">
        <w:trPr>
          <w:trHeight w:val="120"/>
        </w:trPr>
        <w:tc>
          <w:tcPr>
            <w:tcW w:w="1380" w:type="dxa"/>
            <w:tcBorders>
              <w:top w:val="nil"/>
              <w:bottom w:val="single" w:sz="4" w:space="0" w:color="auto"/>
            </w:tcBorders>
            <w:shd w:val="clear" w:color="auto" w:fill="auto"/>
            <w:vAlign w:val="center"/>
            <w:hideMark/>
          </w:tcPr>
          <w:p w14:paraId="63F22CFB"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6</w:t>
            </w:r>
          </w:p>
        </w:tc>
        <w:tc>
          <w:tcPr>
            <w:tcW w:w="1360" w:type="dxa"/>
            <w:tcBorders>
              <w:top w:val="nil"/>
              <w:left w:val="nil"/>
              <w:bottom w:val="single" w:sz="4" w:space="0" w:color="auto"/>
            </w:tcBorders>
            <w:shd w:val="clear" w:color="auto" w:fill="auto"/>
            <w:vAlign w:val="center"/>
            <w:hideMark/>
          </w:tcPr>
          <w:p w14:paraId="5CB486CD"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531</w:t>
            </w:r>
          </w:p>
        </w:tc>
        <w:tc>
          <w:tcPr>
            <w:tcW w:w="1820" w:type="dxa"/>
            <w:tcBorders>
              <w:top w:val="nil"/>
              <w:bottom w:val="single" w:sz="4" w:space="0" w:color="auto"/>
            </w:tcBorders>
            <w:shd w:val="clear" w:color="auto" w:fill="auto"/>
            <w:noWrap/>
            <w:vAlign w:val="bottom"/>
            <w:hideMark/>
          </w:tcPr>
          <w:p w14:paraId="14A45CB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0,3710</w:t>
            </w:r>
          </w:p>
        </w:tc>
        <w:tc>
          <w:tcPr>
            <w:tcW w:w="1160" w:type="dxa"/>
            <w:tcBorders>
              <w:top w:val="nil"/>
              <w:left w:val="nil"/>
              <w:bottom w:val="single" w:sz="4" w:space="0" w:color="auto"/>
            </w:tcBorders>
            <w:shd w:val="clear" w:color="auto" w:fill="auto"/>
            <w:noWrap/>
            <w:vAlign w:val="bottom"/>
            <w:hideMark/>
          </w:tcPr>
          <w:p w14:paraId="00857DB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0,2106</w:t>
            </w:r>
          </w:p>
        </w:tc>
        <w:tc>
          <w:tcPr>
            <w:tcW w:w="1220" w:type="dxa"/>
            <w:tcBorders>
              <w:top w:val="nil"/>
              <w:bottom w:val="single" w:sz="4" w:space="0" w:color="auto"/>
            </w:tcBorders>
            <w:shd w:val="clear" w:color="auto" w:fill="auto"/>
            <w:noWrap/>
            <w:vAlign w:val="bottom"/>
            <w:hideMark/>
          </w:tcPr>
          <w:p w14:paraId="1C34E04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338BBA0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A34F62C" w14:textId="77777777" w:rsidTr="0038007F">
        <w:trPr>
          <w:trHeight w:val="138"/>
        </w:trPr>
        <w:tc>
          <w:tcPr>
            <w:tcW w:w="1380" w:type="dxa"/>
            <w:tcBorders>
              <w:top w:val="nil"/>
              <w:bottom w:val="single" w:sz="4" w:space="0" w:color="auto"/>
            </w:tcBorders>
            <w:shd w:val="clear" w:color="auto" w:fill="auto"/>
            <w:vAlign w:val="center"/>
            <w:hideMark/>
          </w:tcPr>
          <w:p w14:paraId="502488C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7</w:t>
            </w:r>
          </w:p>
        </w:tc>
        <w:tc>
          <w:tcPr>
            <w:tcW w:w="1360" w:type="dxa"/>
            <w:tcBorders>
              <w:top w:val="nil"/>
              <w:left w:val="nil"/>
              <w:bottom w:val="single" w:sz="4" w:space="0" w:color="auto"/>
            </w:tcBorders>
            <w:shd w:val="clear" w:color="auto" w:fill="auto"/>
            <w:vAlign w:val="center"/>
            <w:hideMark/>
          </w:tcPr>
          <w:p w14:paraId="249F48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532</w:t>
            </w:r>
          </w:p>
        </w:tc>
        <w:tc>
          <w:tcPr>
            <w:tcW w:w="1820" w:type="dxa"/>
            <w:tcBorders>
              <w:top w:val="nil"/>
              <w:bottom w:val="single" w:sz="4" w:space="0" w:color="auto"/>
            </w:tcBorders>
            <w:shd w:val="clear" w:color="auto" w:fill="auto"/>
            <w:noWrap/>
            <w:vAlign w:val="bottom"/>
            <w:hideMark/>
          </w:tcPr>
          <w:p w14:paraId="0DB93CE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0,3118</w:t>
            </w:r>
          </w:p>
        </w:tc>
        <w:tc>
          <w:tcPr>
            <w:tcW w:w="1160" w:type="dxa"/>
            <w:tcBorders>
              <w:top w:val="nil"/>
              <w:left w:val="nil"/>
              <w:bottom w:val="single" w:sz="4" w:space="0" w:color="auto"/>
            </w:tcBorders>
            <w:shd w:val="clear" w:color="auto" w:fill="auto"/>
            <w:noWrap/>
            <w:vAlign w:val="bottom"/>
            <w:hideMark/>
          </w:tcPr>
          <w:p w14:paraId="16629F5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0,1944</w:t>
            </w:r>
          </w:p>
        </w:tc>
        <w:tc>
          <w:tcPr>
            <w:tcW w:w="1220" w:type="dxa"/>
            <w:tcBorders>
              <w:top w:val="nil"/>
              <w:bottom w:val="single" w:sz="4" w:space="0" w:color="auto"/>
            </w:tcBorders>
            <w:shd w:val="clear" w:color="auto" w:fill="auto"/>
            <w:noWrap/>
            <w:vAlign w:val="bottom"/>
            <w:hideMark/>
          </w:tcPr>
          <w:p w14:paraId="6086DD1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30DD709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5CFF9135" w14:textId="77777777" w:rsidTr="0038007F">
        <w:trPr>
          <w:trHeight w:val="156"/>
        </w:trPr>
        <w:tc>
          <w:tcPr>
            <w:tcW w:w="1380" w:type="dxa"/>
            <w:tcBorders>
              <w:top w:val="nil"/>
              <w:bottom w:val="single" w:sz="4" w:space="0" w:color="auto"/>
            </w:tcBorders>
            <w:shd w:val="clear" w:color="auto" w:fill="auto"/>
            <w:vAlign w:val="center"/>
            <w:hideMark/>
          </w:tcPr>
          <w:p w14:paraId="1CD4BAF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8</w:t>
            </w:r>
          </w:p>
        </w:tc>
        <w:tc>
          <w:tcPr>
            <w:tcW w:w="1360" w:type="dxa"/>
            <w:tcBorders>
              <w:top w:val="nil"/>
              <w:left w:val="nil"/>
              <w:bottom w:val="single" w:sz="4" w:space="0" w:color="auto"/>
            </w:tcBorders>
            <w:shd w:val="clear" w:color="auto" w:fill="auto"/>
            <w:vAlign w:val="center"/>
            <w:hideMark/>
          </w:tcPr>
          <w:p w14:paraId="2816874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533</w:t>
            </w:r>
          </w:p>
        </w:tc>
        <w:tc>
          <w:tcPr>
            <w:tcW w:w="1820" w:type="dxa"/>
            <w:tcBorders>
              <w:top w:val="nil"/>
              <w:bottom w:val="single" w:sz="4" w:space="0" w:color="auto"/>
            </w:tcBorders>
            <w:shd w:val="clear" w:color="auto" w:fill="auto"/>
            <w:noWrap/>
            <w:vAlign w:val="bottom"/>
            <w:hideMark/>
          </w:tcPr>
          <w:p w14:paraId="035082F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0,3702</w:t>
            </w:r>
          </w:p>
        </w:tc>
        <w:tc>
          <w:tcPr>
            <w:tcW w:w="1160" w:type="dxa"/>
            <w:tcBorders>
              <w:top w:val="nil"/>
              <w:left w:val="nil"/>
              <w:bottom w:val="single" w:sz="4" w:space="0" w:color="auto"/>
            </w:tcBorders>
            <w:shd w:val="clear" w:color="auto" w:fill="auto"/>
            <w:noWrap/>
            <w:vAlign w:val="bottom"/>
            <w:hideMark/>
          </w:tcPr>
          <w:p w14:paraId="42BC0A5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0,2106</w:t>
            </w:r>
          </w:p>
        </w:tc>
        <w:tc>
          <w:tcPr>
            <w:tcW w:w="1220" w:type="dxa"/>
            <w:tcBorders>
              <w:top w:val="nil"/>
              <w:bottom w:val="single" w:sz="4" w:space="0" w:color="auto"/>
            </w:tcBorders>
            <w:shd w:val="clear" w:color="auto" w:fill="auto"/>
            <w:noWrap/>
            <w:vAlign w:val="bottom"/>
            <w:hideMark/>
          </w:tcPr>
          <w:p w14:paraId="42E5FE6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0C5CBE5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214938DE" w14:textId="77777777" w:rsidTr="0038007F">
        <w:trPr>
          <w:trHeight w:val="174"/>
        </w:trPr>
        <w:tc>
          <w:tcPr>
            <w:tcW w:w="1380" w:type="dxa"/>
            <w:tcBorders>
              <w:top w:val="nil"/>
              <w:bottom w:val="single" w:sz="4" w:space="0" w:color="auto"/>
            </w:tcBorders>
            <w:shd w:val="clear" w:color="auto" w:fill="auto"/>
            <w:vAlign w:val="center"/>
            <w:hideMark/>
          </w:tcPr>
          <w:p w14:paraId="53728A8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9</w:t>
            </w:r>
          </w:p>
        </w:tc>
        <w:tc>
          <w:tcPr>
            <w:tcW w:w="1360" w:type="dxa"/>
            <w:tcBorders>
              <w:top w:val="nil"/>
              <w:left w:val="nil"/>
              <w:bottom w:val="single" w:sz="4" w:space="0" w:color="auto"/>
            </w:tcBorders>
            <w:shd w:val="clear" w:color="auto" w:fill="auto"/>
            <w:vAlign w:val="center"/>
            <w:hideMark/>
          </w:tcPr>
          <w:p w14:paraId="6C39229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534</w:t>
            </w:r>
          </w:p>
        </w:tc>
        <w:tc>
          <w:tcPr>
            <w:tcW w:w="1820" w:type="dxa"/>
            <w:tcBorders>
              <w:top w:val="nil"/>
              <w:bottom w:val="single" w:sz="4" w:space="0" w:color="auto"/>
            </w:tcBorders>
            <w:shd w:val="clear" w:color="auto" w:fill="auto"/>
            <w:noWrap/>
            <w:vAlign w:val="bottom"/>
            <w:hideMark/>
          </w:tcPr>
          <w:p w14:paraId="66F050D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0,2857</w:t>
            </w:r>
          </w:p>
        </w:tc>
        <w:tc>
          <w:tcPr>
            <w:tcW w:w="1160" w:type="dxa"/>
            <w:tcBorders>
              <w:top w:val="nil"/>
              <w:left w:val="nil"/>
              <w:bottom w:val="single" w:sz="4" w:space="0" w:color="auto"/>
            </w:tcBorders>
            <w:shd w:val="clear" w:color="auto" w:fill="auto"/>
            <w:noWrap/>
            <w:vAlign w:val="bottom"/>
            <w:hideMark/>
          </w:tcPr>
          <w:p w14:paraId="2C59660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0,2528</w:t>
            </w:r>
          </w:p>
        </w:tc>
        <w:tc>
          <w:tcPr>
            <w:tcW w:w="1220" w:type="dxa"/>
            <w:tcBorders>
              <w:top w:val="nil"/>
              <w:bottom w:val="single" w:sz="4" w:space="0" w:color="auto"/>
            </w:tcBorders>
            <w:shd w:val="clear" w:color="auto" w:fill="auto"/>
            <w:noWrap/>
            <w:vAlign w:val="bottom"/>
            <w:hideMark/>
          </w:tcPr>
          <w:p w14:paraId="7CABD6E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761781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6FCE0881" w14:textId="77777777" w:rsidTr="0038007F">
        <w:trPr>
          <w:trHeight w:val="206"/>
        </w:trPr>
        <w:tc>
          <w:tcPr>
            <w:tcW w:w="1380" w:type="dxa"/>
            <w:tcBorders>
              <w:top w:val="nil"/>
              <w:bottom w:val="single" w:sz="4" w:space="0" w:color="auto"/>
            </w:tcBorders>
            <w:shd w:val="clear" w:color="auto" w:fill="auto"/>
            <w:vAlign w:val="center"/>
            <w:hideMark/>
          </w:tcPr>
          <w:p w14:paraId="111751B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10</w:t>
            </w:r>
          </w:p>
        </w:tc>
        <w:tc>
          <w:tcPr>
            <w:tcW w:w="1360" w:type="dxa"/>
            <w:tcBorders>
              <w:top w:val="nil"/>
              <w:left w:val="nil"/>
              <w:bottom w:val="single" w:sz="4" w:space="0" w:color="auto"/>
            </w:tcBorders>
            <w:shd w:val="clear" w:color="auto" w:fill="auto"/>
            <w:vAlign w:val="center"/>
            <w:hideMark/>
          </w:tcPr>
          <w:p w14:paraId="46A60A9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535</w:t>
            </w:r>
          </w:p>
        </w:tc>
        <w:tc>
          <w:tcPr>
            <w:tcW w:w="1820" w:type="dxa"/>
            <w:tcBorders>
              <w:top w:val="nil"/>
              <w:bottom w:val="single" w:sz="4" w:space="0" w:color="auto"/>
            </w:tcBorders>
            <w:shd w:val="clear" w:color="auto" w:fill="auto"/>
            <w:noWrap/>
            <w:vAlign w:val="bottom"/>
            <w:hideMark/>
          </w:tcPr>
          <w:p w14:paraId="6AF0C5B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0,2648</w:t>
            </w:r>
          </w:p>
        </w:tc>
        <w:tc>
          <w:tcPr>
            <w:tcW w:w="1160" w:type="dxa"/>
            <w:tcBorders>
              <w:top w:val="nil"/>
              <w:left w:val="nil"/>
              <w:bottom w:val="single" w:sz="4" w:space="0" w:color="auto"/>
            </w:tcBorders>
            <w:shd w:val="clear" w:color="auto" w:fill="auto"/>
            <w:noWrap/>
            <w:vAlign w:val="bottom"/>
            <w:hideMark/>
          </w:tcPr>
          <w:p w14:paraId="31DD607C"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0,2615</w:t>
            </w:r>
          </w:p>
        </w:tc>
        <w:tc>
          <w:tcPr>
            <w:tcW w:w="1220" w:type="dxa"/>
            <w:tcBorders>
              <w:top w:val="nil"/>
              <w:bottom w:val="single" w:sz="4" w:space="0" w:color="auto"/>
            </w:tcBorders>
            <w:shd w:val="clear" w:color="auto" w:fill="auto"/>
            <w:noWrap/>
            <w:vAlign w:val="bottom"/>
            <w:hideMark/>
          </w:tcPr>
          <w:p w14:paraId="14CB43A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54EEFF8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333E6F05" w14:textId="77777777" w:rsidTr="0038007F">
        <w:trPr>
          <w:trHeight w:val="68"/>
        </w:trPr>
        <w:tc>
          <w:tcPr>
            <w:tcW w:w="1380" w:type="dxa"/>
            <w:tcBorders>
              <w:top w:val="nil"/>
              <w:bottom w:val="single" w:sz="4" w:space="0" w:color="auto"/>
            </w:tcBorders>
            <w:shd w:val="clear" w:color="auto" w:fill="auto"/>
            <w:vAlign w:val="center"/>
            <w:hideMark/>
          </w:tcPr>
          <w:p w14:paraId="4E291F9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11</w:t>
            </w:r>
          </w:p>
        </w:tc>
        <w:tc>
          <w:tcPr>
            <w:tcW w:w="1360" w:type="dxa"/>
            <w:tcBorders>
              <w:top w:val="nil"/>
              <w:left w:val="nil"/>
              <w:bottom w:val="single" w:sz="4" w:space="0" w:color="auto"/>
            </w:tcBorders>
            <w:shd w:val="clear" w:color="auto" w:fill="auto"/>
            <w:vAlign w:val="center"/>
            <w:hideMark/>
          </w:tcPr>
          <w:p w14:paraId="1AAED9D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536</w:t>
            </w:r>
          </w:p>
        </w:tc>
        <w:tc>
          <w:tcPr>
            <w:tcW w:w="1820" w:type="dxa"/>
            <w:tcBorders>
              <w:top w:val="nil"/>
              <w:bottom w:val="single" w:sz="4" w:space="0" w:color="auto"/>
            </w:tcBorders>
            <w:shd w:val="clear" w:color="auto" w:fill="auto"/>
            <w:noWrap/>
            <w:vAlign w:val="bottom"/>
            <w:hideMark/>
          </w:tcPr>
          <w:p w14:paraId="40E73CE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0,2918</w:t>
            </w:r>
          </w:p>
        </w:tc>
        <w:tc>
          <w:tcPr>
            <w:tcW w:w="1160" w:type="dxa"/>
            <w:tcBorders>
              <w:top w:val="nil"/>
              <w:left w:val="nil"/>
              <w:bottom w:val="single" w:sz="4" w:space="0" w:color="auto"/>
            </w:tcBorders>
            <w:shd w:val="clear" w:color="auto" w:fill="auto"/>
            <w:noWrap/>
            <w:vAlign w:val="bottom"/>
            <w:hideMark/>
          </w:tcPr>
          <w:p w14:paraId="0219690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0,2708</w:t>
            </w:r>
          </w:p>
        </w:tc>
        <w:tc>
          <w:tcPr>
            <w:tcW w:w="1220" w:type="dxa"/>
            <w:tcBorders>
              <w:top w:val="nil"/>
              <w:bottom w:val="single" w:sz="4" w:space="0" w:color="auto"/>
            </w:tcBorders>
            <w:shd w:val="clear" w:color="auto" w:fill="auto"/>
            <w:noWrap/>
            <w:vAlign w:val="bottom"/>
            <w:hideMark/>
          </w:tcPr>
          <w:p w14:paraId="23DF00F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3D34F24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0B944437" w14:textId="77777777" w:rsidTr="0038007F">
        <w:trPr>
          <w:trHeight w:val="100"/>
        </w:trPr>
        <w:tc>
          <w:tcPr>
            <w:tcW w:w="1380" w:type="dxa"/>
            <w:tcBorders>
              <w:top w:val="nil"/>
              <w:bottom w:val="single" w:sz="4" w:space="0" w:color="auto"/>
            </w:tcBorders>
            <w:shd w:val="clear" w:color="auto" w:fill="auto"/>
            <w:vAlign w:val="center"/>
            <w:hideMark/>
          </w:tcPr>
          <w:p w14:paraId="7D35F0A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12</w:t>
            </w:r>
          </w:p>
        </w:tc>
        <w:tc>
          <w:tcPr>
            <w:tcW w:w="1360" w:type="dxa"/>
            <w:tcBorders>
              <w:top w:val="nil"/>
              <w:left w:val="nil"/>
              <w:bottom w:val="single" w:sz="4" w:space="0" w:color="auto"/>
            </w:tcBorders>
            <w:shd w:val="clear" w:color="auto" w:fill="auto"/>
            <w:vAlign w:val="center"/>
            <w:hideMark/>
          </w:tcPr>
          <w:p w14:paraId="195D13DA"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537</w:t>
            </w:r>
          </w:p>
        </w:tc>
        <w:tc>
          <w:tcPr>
            <w:tcW w:w="1820" w:type="dxa"/>
            <w:tcBorders>
              <w:top w:val="nil"/>
              <w:bottom w:val="single" w:sz="4" w:space="0" w:color="auto"/>
            </w:tcBorders>
            <w:shd w:val="clear" w:color="auto" w:fill="auto"/>
            <w:noWrap/>
            <w:vAlign w:val="bottom"/>
            <w:hideMark/>
          </w:tcPr>
          <w:p w14:paraId="22CF511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0,2857</w:t>
            </w:r>
          </w:p>
        </w:tc>
        <w:tc>
          <w:tcPr>
            <w:tcW w:w="1160" w:type="dxa"/>
            <w:tcBorders>
              <w:top w:val="nil"/>
              <w:left w:val="nil"/>
              <w:bottom w:val="single" w:sz="4" w:space="0" w:color="auto"/>
            </w:tcBorders>
            <w:shd w:val="clear" w:color="auto" w:fill="auto"/>
            <w:noWrap/>
            <w:vAlign w:val="bottom"/>
            <w:hideMark/>
          </w:tcPr>
          <w:p w14:paraId="0665958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0,2708</w:t>
            </w:r>
          </w:p>
        </w:tc>
        <w:tc>
          <w:tcPr>
            <w:tcW w:w="1220" w:type="dxa"/>
            <w:tcBorders>
              <w:top w:val="nil"/>
              <w:bottom w:val="single" w:sz="4" w:space="0" w:color="auto"/>
            </w:tcBorders>
            <w:shd w:val="clear" w:color="auto" w:fill="auto"/>
            <w:noWrap/>
            <w:vAlign w:val="bottom"/>
            <w:hideMark/>
          </w:tcPr>
          <w:p w14:paraId="02251C4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4BB96C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2C49A0DB" w14:textId="77777777" w:rsidTr="0038007F">
        <w:trPr>
          <w:trHeight w:val="118"/>
        </w:trPr>
        <w:tc>
          <w:tcPr>
            <w:tcW w:w="1380" w:type="dxa"/>
            <w:tcBorders>
              <w:top w:val="nil"/>
              <w:bottom w:val="single" w:sz="4" w:space="0" w:color="auto"/>
            </w:tcBorders>
            <w:shd w:val="clear" w:color="auto" w:fill="auto"/>
            <w:vAlign w:val="center"/>
            <w:hideMark/>
          </w:tcPr>
          <w:p w14:paraId="5209960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13</w:t>
            </w:r>
          </w:p>
        </w:tc>
        <w:tc>
          <w:tcPr>
            <w:tcW w:w="1360" w:type="dxa"/>
            <w:tcBorders>
              <w:top w:val="nil"/>
              <w:left w:val="nil"/>
              <w:bottom w:val="single" w:sz="4" w:space="0" w:color="auto"/>
            </w:tcBorders>
            <w:shd w:val="clear" w:color="auto" w:fill="auto"/>
            <w:vAlign w:val="center"/>
            <w:hideMark/>
          </w:tcPr>
          <w:p w14:paraId="54CD25D1"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538</w:t>
            </w:r>
          </w:p>
        </w:tc>
        <w:tc>
          <w:tcPr>
            <w:tcW w:w="1820" w:type="dxa"/>
            <w:tcBorders>
              <w:top w:val="nil"/>
              <w:bottom w:val="single" w:sz="4" w:space="0" w:color="auto"/>
            </w:tcBorders>
            <w:shd w:val="clear" w:color="auto" w:fill="auto"/>
            <w:noWrap/>
            <w:vAlign w:val="bottom"/>
            <w:hideMark/>
          </w:tcPr>
          <w:p w14:paraId="5D30A142"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0,2926</w:t>
            </w:r>
          </w:p>
        </w:tc>
        <w:tc>
          <w:tcPr>
            <w:tcW w:w="1160" w:type="dxa"/>
            <w:tcBorders>
              <w:top w:val="nil"/>
              <w:left w:val="nil"/>
              <w:bottom w:val="single" w:sz="4" w:space="0" w:color="auto"/>
            </w:tcBorders>
            <w:shd w:val="clear" w:color="auto" w:fill="auto"/>
            <w:noWrap/>
            <w:vAlign w:val="bottom"/>
            <w:hideMark/>
          </w:tcPr>
          <w:p w14:paraId="2DA7551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0,2615</w:t>
            </w:r>
          </w:p>
        </w:tc>
        <w:tc>
          <w:tcPr>
            <w:tcW w:w="1220" w:type="dxa"/>
            <w:tcBorders>
              <w:top w:val="nil"/>
              <w:bottom w:val="single" w:sz="4" w:space="0" w:color="auto"/>
            </w:tcBorders>
            <w:shd w:val="clear" w:color="auto" w:fill="auto"/>
            <w:noWrap/>
            <w:vAlign w:val="bottom"/>
            <w:hideMark/>
          </w:tcPr>
          <w:p w14:paraId="07792835"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4E083798"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65939674" w14:textId="77777777" w:rsidTr="0038007F">
        <w:trPr>
          <w:trHeight w:val="50"/>
        </w:trPr>
        <w:tc>
          <w:tcPr>
            <w:tcW w:w="1380" w:type="dxa"/>
            <w:tcBorders>
              <w:top w:val="nil"/>
              <w:bottom w:val="single" w:sz="4" w:space="0" w:color="auto"/>
            </w:tcBorders>
            <w:shd w:val="clear" w:color="auto" w:fill="auto"/>
            <w:vAlign w:val="center"/>
            <w:hideMark/>
          </w:tcPr>
          <w:p w14:paraId="1FACB4D9"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14</w:t>
            </w:r>
          </w:p>
        </w:tc>
        <w:tc>
          <w:tcPr>
            <w:tcW w:w="1360" w:type="dxa"/>
            <w:tcBorders>
              <w:top w:val="nil"/>
              <w:left w:val="nil"/>
              <w:bottom w:val="single" w:sz="4" w:space="0" w:color="auto"/>
            </w:tcBorders>
            <w:shd w:val="clear" w:color="auto" w:fill="auto"/>
            <w:vAlign w:val="center"/>
            <w:hideMark/>
          </w:tcPr>
          <w:p w14:paraId="3FA2A0A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539</w:t>
            </w:r>
          </w:p>
        </w:tc>
        <w:tc>
          <w:tcPr>
            <w:tcW w:w="1820" w:type="dxa"/>
            <w:tcBorders>
              <w:top w:val="nil"/>
              <w:bottom w:val="single" w:sz="4" w:space="0" w:color="auto"/>
            </w:tcBorders>
            <w:shd w:val="clear" w:color="auto" w:fill="auto"/>
            <w:noWrap/>
            <w:vAlign w:val="bottom"/>
            <w:hideMark/>
          </w:tcPr>
          <w:p w14:paraId="5CFA0CD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0,5052</w:t>
            </w:r>
          </w:p>
        </w:tc>
        <w:tc>
          <w:tcPr>
            <w:tcW w:w="1160" w:type="dxa"/>
            <w:tcBorders>
              <w:top w:val="nil"/>
              <w:left w:val="nil"/>
              <w:bottom w:val="single" w:sz="4" w:space="0" w:color="auto"/>
            </w:tcBorders>
            <w:shd w:val="clear" w:color="auto" w:fill="auto"/>
            <w:noWrap/>
            <w:vAlign w:val="bottom"/>
            <w:hideMark/>
          </w:tcPr>
          <w:p w14:paraId="7FCC978E"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0,2167</w:t>
            </w:r>
          </w:p>
        </w:tc>
        <w:tc>
          <w:tcPr>
            <w:tcW w:w="1220" w:type="dxa"/>
            <w:tcBorders>
              <w:top w:val="nil"/>
              <w:bottom w:val="single" w:sz="4" w:space="0" w:color="auto"/>
            </w:tcBorders>
            <w:shd w:val="clear" w:color="auto" w:fill="auto"/>
            <w:noWrap/>
            <w:vAlign w:val="bottom"/>
            <w:hideMark/>
          </w:tcPr>
          <w:p w14:paraId="66DF2CE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1ACA7FC0"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r w:rsidR="0038007F" w:rsidRPr="0038007F" w14:paraId="0F8AE117" w14:textId="77777777" w:rsidTr="0038007F">
        <w:trPr>
          <w:trHeight w:val="50"/>
        </w:trPr>
        <w:tc>
          <w:tcPr>
            <w:tcW w:w="1380" w:type="dxa"/>
            <w:tcBorders>
              <w:top w:val="nil"/>
              <w:bottom w:val="single" w:sz="4" w:space="0" w:color="auto"/>
            </w:tcBorders>
            <w:shd w:val="clear" w:color="auto" w:fill="auto"/>
            <w:vAlign w:val="center"/>
            <w:hideMark/>
          </w:tcPr>
          <w:p w14:paraId="69FFD8B3"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15</w:t>
            </w:r>
          </w:p>
        </w:tc>
        <w:tc>
          <w:tcPr>
            <w:tcW w:w="1360" w:type="dxa"/>
            <w:tcBorders>
              <w:top w:val="nil"/>
              <w:left w:val="nil"/>
              <w:bottom w:val="single" w:sz="4" w:space="0" w:color="auto"/>
            </w:tcBorders>
            <w:shd w:val="clear" w:color="auto" w:fill="auto"/>
            <w:vAlign w:val="center"/>
            <w:hideMark/>
          </w:tcPr>
          <w:p w14:paraId="17292ED6"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540</w:t>
            </w:r>
          </w:p>
        </w:tc>
        <w:tc>
          <w:tcPr>
            <w:tcW w:w="1820" w:type="dxa"/>
            <w:tcBorders>
              <w:top w:val="nil"/>
              <w:bottom w:val="single" w:sz="4" w:space="0" w:color="auto"/>
            </w:tcBorders>
            <w:shd w:val="clear" w:color="auto" w:fill="auto"/>
            <w:noWrap/>
            <w:vAlign w:val="bottom"/>
            <w:hideMark/>
          </w:tcPr>
          <w:p w14:paraId="21F6791F"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0,5208</w:t>
            </w:r>
          </w:p>
        </w:tc>
        <w:tc>
          <w:tcPr>
            <w:tcW w:w="1160" w:type="dxa"/>
            <w:tcBorders>
              <w:top w:val="nil"/>
              <w:left w:val="nil"/>
              <w:bottom w:val="single" w:sz="4" w:space="0" w:color="auto"/>
            </w:tcBorders>
            <w:shd w:val="clear" w:color="auto" w:fill="auto"/>
            <w:noWrap/>
            <w:vAlign w:val="bottom"/>
            <w:hideMark/>
          </w:tcPr>
          <w:p w14:paraId="079168A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0,1944</w:t>
            </w:r>
          </w:p>
        </w:tc>
        <w:tc>
          <w:tcPr>
            <w:tcW w:w="1220" w:type="dxa"/>
            <w:tcBorders>
              <w:top w:val="nil"/>
              <w:bottom w:val="single" w:sz="4" w:space="0" w:color="auto"/>
            </w:tcBorders>
            <w:shd w:val="clear" w:color="auto" w:fill="auto"/>
            <w:noWrap/>
            <w:vAlign w:val="bottom"/>
            <w:hideMark/>
          </w:tcPr>
          <w:p w14:paraId="70680EE7"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0,1458</w:t>
            </w:r>
          </w:p>
        </w:tc>
        <w:tc>
          <w:tcPr>
            <w:tcW w:w="1300" w:type="dxa"/>
            <w:tcBorders>
              <w:top w:val="nil"/>
              <w:bottom w:val="single" w:sz="4" w:space="0" w:color="auto"/>
            </w:tcBorders>
            <w:shd w:val="clear" w:color="auto" w:fill="auto"/>
            <w:noWrap/>
            <w:vAlign w:val="bottom"/>
            <w:hideMark/>
          </w:tcPr>
          <w:p w14:paraId="63109E04" w14:textId="77777777" w:rsidR="0038007F" w:rsidRPr="0038007F" w:rsidRDefault="0038007F" w:rsidP="0038007F">
            <w:pPr>
              <w:spacing w:after="0" w:line="240" w:lineRule="auto"/>
              <w:jc w:val="center"/>
              <w:rPr>
                <w:rFonts w:eastAsia="Times New Roman" w:cs="Times New Roman"/>
                <w:color w:val="000000"/>
                <w:kern w:val="0"/>
                <w:lang w:eastAsia="en-ID"/>
                <w14:ligatures w14:val="none"/>
              </w:rPr>
            </w:pPr>
            <w:r w:rsidRPr="0038007F">
              <w:rPr>
                <w:rFonts w:eastAsia="Times New Roman" w:cs="Times New Roman"/>
                <w:color w:val="000000"/>
                <w:kern w:val="0"/>
                <w:lang w:eastAsia="en-ID"/>
                <w14:ligatures w14:val="none"/>
              </w:rPr>
              <w:t>0,0625</w:t>
            </w:r>
          </w:p>
        </w:tc>
      </w:tr>
    </w:tbl>
    <w:p w14:paraId="3D1FA121" w14:textId="31CE8D88" w:rsidR="0038007F" w:rsidRDefault="0038007F" w:rsidP="0038007F">
      <w:pPr>
        <w:ind w:firstLine="720"/>
      </w:pPr>
      <w:r>
        <w:t>Tab</w:t>
      </w:r>
      <w:r w:rsidR="006263F1">
        <w:t>el</w:t>
      </w:r>
      <w:r>
        <w:t xml:space="preserve"> 5 </w:t>
      </w:r>
      <w:proofErr w:type="spellStart"/>
      <w:r>
        <w:t>menunjukkan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perhitungan</w:t>
      </w:r>
      <w:proofErr w:type="spellEnd"/>
      <w:r>
        <w:t xml:space="preserve"> </w:t>
      </w:r>
      <w:proofErr w:type="spellStart"/>
      <w:r>
        <w:t>nilai</w:t>
      </w:r>
      <w:proofErr w:type="spellEnd"/>
      <w:r>
        <w:t xml:space="preserve"> </w:t>
      </w:r>
      <w:proofErr w:type="spellStart"/>
      <w:r>
        <w:t>preferensi</w:t>
      </w:r>
      <w:proofErr w:type="spellEnd"/>
      <w:r>
        <w:t xml:space="preserve">, proses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mengalikan</w:t>
      </w:r>
      <w:proofErr w:type="spellEnd"/>
      <w:r>
        <w:t xml:space="preserve"> </w:t>
      </w:r>
      <w:proofErr w:type="spellStart"/>
      <w:r>
        <w:t>nilai</w:t>
      </w:r>
      <w:proofErr w:type="spellEnd"/>
      <w:r>
        <w:t xml:space="preserve"> masing – masing </w:t>
      </w:r>
      <w:proofErr w:type="spellStart"/>
      <w:r>
        <w:t>bobot</w:t>
      </w:r>
      <w:proofErr w:type="spellEnd"/>
      <w:r>
        <w:t xml:space="preserve"> </w:t>
      </w:r>
      <w:proofErr w:type="spellStart"/>
      <w:r>
        <w:t>kriteria</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nomralisasi</w:t>
      </w:r>
      <w:proofErr w:type="spellEnd"/>
      <w:r>
        <w:t xml:space="preserve"> </w:t>
      </w:r>
      <w:proofErr w:type="spellStart"/>
      <w:r>
        <w:t>setiap</w:t>
      </w:r>
      <w:proofErr w:type="spellEnd"/>
      <w:r>
        <w:t xml:space="preserve"> </w:t>
      </w:r>
      <w:proofErr w:type="spellStart"/>
      <w:r>
        <w:t>alternaitf</w:t>
      </w:r>
      <w:proofErr w:type="spellEnd"/>
      <w:r>
        <w:t>.</w:t>
      </w:r>
    </w:p>
    <w:p w14:paraId="22FABDC1" w14:textId="2BEDBCBB" w:rsidR="008779A3" w:rsidRPr="008779A3" w:rsidRDefault="008779A3" w:rsidP="008779A3">
      <w:pPr>
        <w:pStyle w:val="Caption"/>
        <w:keepNext/>
        <w:jc w:val="center"/>
        <w:rPr>
          <w:i w:val="0"/>
          <w:iCs w:val="0"/>
          <w:color w:val="auto"/>
          <w:sz w:val="20"/>
          <w:szCs w:val="20"/>
        </w:rPr>
      </w:pPr>
      <w:r w:rsidRPr="008779A3">
        <w:rPr>
          <w:i w:val="0"/>
          <w:iCs w:val="0"/>
          <w:color w:val="auto"/>
          <w:sz w:val="20"/>
          <w:szCs w:val="20"/>
        </w:rPr>
        <w:t xml:space="preserve">Tabel </w:t>
      </w:r>
      <w:r w:rsidRPr="008779A3">
        <w:rPr>
          <w:i w:val="0"/>
          <w:iCs w:val="0"/>
          <w:color w:val="auto"/>
          <w:sz w:val="20"/>
          <w:szCs w:val="20"/>
        </w:rPr>
        <w:fldChar w:fldCharType="begin"/>
      </w:r>
      <w:r w:rsidRPr="008779A3">
        <w:rPr>
          <w:i w:val="0"/>
          <w:iCs w:val="0"/>
          <w:color w:val="auto"/>
          <w:sz w:val="20"/>
          <w:szCs w:val="20"/>
        </w:rPr>
        <w:instrText xml:space="preserve"> SEQ Tabel \* ARABIC </w:instrText>
      </w:r>
      <w:r w:rsidRPr="008779A3">
        <w:rPr>
          <w:i w:val="0"/>
          <w:iCs w:val="0"/>
          <w:color w:val="auto"/>
          <w:sz w:val="20"/>
          <w:szCs w:val="20"/>
        </w:rPr>
        <w:fldChar w:fldCharType="separate"/>
      </w:r>
      <w:r w:rsidR="002B2669">
        <w:rPr>
          <w:i w:val="0"/>
          <w:iCs w:val="0"/>
          <w:noProof/>
          <w:color w:val="auto"/>
          <w:sz w:val="20"/>
          <w:szCs w:val="20"/>
        </w:rPr>
        <w:t>6</w:t>
      </w:r>
      <w:r w:rsidRPr="008779A3">
        <w:rPr>
          <w:i w:val="0"/>
          <w:iCs w:val="0"/>
          <w:color w:val="auto"/>
          <w:sz w:val="20"/>
          <w:szCs w:val="20"/>
        </w:rPr>
        <w:fldChar w:fldCharType="end"/>
      </w:r>
      <w:r w:rsidRPr="008779A3">
        <w:rPr>
          <w:i w:val="0"/>
          <w:iCs w:val="0"/>
          <w:color w:val="auto"/>
          <w:sz w:val="20"/>
          <w:szCs w:val="20"/>
        </w:rPr>
        <w:t xml:space="preserve"> Hasil </w:t>
      </w:r>
      <w:proofErr w:type="spellStart"/>
      <w:r w:rsidRPr="008779A3">
        <w:rPr>
          <w:i w:val="0"/>
          <w:iCs w:val="0"/>
          <w:color w:val="auto"/>
          <w:sz w:val="20"/>
          <w:szCs w:val="20"/>
        </w:rPr>
        <w:t>Penjumlahan</w:t>
      </w:r>
      <w:proofErr w:type="spellEnd"/>
    </w:p>
    <w:tbl>
      <w:tblPr>
        <w:tblW w:w="7408" w:type="dxa"/>
        <w:tblInd w:w="704" w:type="dxa"/>
        <w:tblLook w:val="04A0" w:firstRow="1" w:lastRow="0" w:firstColumn="1" w:lastColumn="0" w:noHBand="0" w:noVBand="1"/>
      </w:tblPr>
      <w:tblGrid>
        <w:gridCol w:w="1365"/>
        <w:gridCol w:w="1276"/>
        <w:gridCol w:w="868"/>
        <w:gridCol w:w="833"/>
        <w:gridCol w:w="850"/>
        <w:gridCol w:w="851"/>
        <w:gridCol w:w="1365"/>
      </w:tblGrid>
      <w:tr w:rsidR="006263F1" w:rsidRPr="006263F1" w14:paraId="4C2FB16F" w14:textId="77777777" w:rsidTr="008779A3">
        <w:trPr>
          <w:trHeight w:val="218"/>
        </w:trPr>
        <w:tc>
          <w:tcPr>
            <w:tcW w:w="1365" w:type="dxa"/>
            <w:vMerge w:val="restart"/>
            <w:tcBorders>
              <w:top w:val="single" w:sz="12" w:space="0" w:color="000000"/>
              <w:bottom w:val="single" w:sz="4" w:space="0" w:color="000000"/>
            </w:tcBorders>
            <w:shd w:val="clear" w:color="auto" w:fill="auto"/>
            <w:noWrap/>
            <w:vAlign w:val="center"/>
            <w:hideMark/>
          </w:tcPr>
          <w:p w14:paraId="4849C7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Penjumlahan</w:t>
            </w:r>
            <w:proofErr w:type="spellEnd"/>
          </w:p>
        </w:tc>
        <w:tc>
          <w:tcPr>
            <w:tcW w:w="1276" w:type="dxa"/>
            <w:vMerge w:val="restart"/>
            <w:tcBorders>
              <w:top w:val="single" w:sz="12" w:space="0" w:color="auto"/>
              <w:left w:val="nil"/>
              <w:bottom w:val="single" w:sz="4" w:space="0" w:color="auto"/>
            </w:tcBorders>
            <w:shd w:val="clear" w:color="auto" w:fill="auto"/>
            <w:noWrap/>
            <w:vAlign w:val="center"/>
            <w:hideMark/>
          </w:tcPr>
          <w:p w14:paraId="5189BD8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Alternatif</w:t>
            </w:r>
            <w:proofErr w:type="spellEnd"/>
          </w:p>
        </w:tc>
        <w:tc>
          <w:tcPr>
            <w:tcW w:w="868" w:type="dxa"/>
            <w:tcBorders>
              <w:top w:val="single" w:sz="12" w:space="0" w:color="auto"/>
              <w:bottom w:val="single" w:sz="12" w:space="0" w:color="000000"/>
            </w:tcBorders>
            <w:shd w:val="clear" w:color="auto" w:fill="auto"/>
            <w:noWrap/>
            <w:vAlign w:val="center"/>
            <w:hideMark/>
          </w:tcPr>
          <w:p w14:paraId="2C38B99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 xml:space="preserve">Berat </w:t>
            </w:r>
            <w:proofErr w:type="spellStart"/>
            <w:r w:rsidRPr="006263F1">
              <w:rPr>
                <w:rFonts w:eastAsia="Times New Roman" w:cs="Times New Roman"/>
                <w:color w:val="000000"/>
                <w:kern w:val="0"/>
                <w:lang w:eastAsia="en-ID"/>
                <w14:ligatures w14:val="none"/>
              </w:rPr>
              <w:t>Sapi</w:t>
            </w:r>
            <w:proofErr w:type="spellEnd"/>
          </w:p>
        </w:tc>
        <w:tc>
          <w:tcPr>
            <w:tcW w:w="833" w:type="dxa"/>
            <w:tcBorders>
              <w:top w:val="single" w:sz="12" w:space="0" w:color="auto"/>
              <w:left w:val="nil"/>
              <w:bottom w:val="single" w:sz="12" w:space="0" w:color="000000"/>
            </w:tcBorders>
            <w:shd w:val="clear" w:color="auto" w:fill="auto"/>
            <w:noWrap/>
            <w:vAlign w:val="center"/>
            <w:hideMark/>
          </w:tcPr>
          <w:p w14:paraId="17358026" w14:textId="1D23D56B"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Umur</w:t>
            </w:r>
            <w:proofErr w:type="spellEnd"/>
            <w:r w:rsidRPr="006263F1">
              <w:rPr>
                <w:rFonts w:eastAsia="Times New Roman" w:cs="Times New Roman"/>
                <w:color w:val="000000"/>
                <w:kern w:val="0"/>
                <w:lang w:eastAsia="en-ID"/>
                <w14:ligatures w14:val="none"/>
              </w:rPr>
              <w:t xml:space="preserve"> </w:t>
            </w:r>
            <w:proofErr w:type="spellStart"/>
            <w:r w:rsidRPr="006263F1">
              <w:rPr>
                <w:rFonts w:eastAsia="Times New Roman" w:cs="Times New Roman"/>
                <w:color w:val="000000"/>
                <w:kern w:val="0"/>
                <w:lang w:eastAsia="en-ID"/>
                <w14:ligatures w14:val="none"/>
              </w:rPr>
              <w:t>Sapi</w:t>
            </w:r>
            <w:proofErr w:type="spellEnd"/>
          </w:p>
        </w:tc>
        <w:tc>
          <w:tcPr>
            <w:tcW w:w="850" w:type="dxa"/>
            <w:tcBorders>
              <w:top w:val="single" w:sz="12" w:space="0" w:color="000000"/>
              <w:bottom w:val="single" w:sz="12" w:space="0" w:color="000000"/>
            </w:tcBorders>
            <w:shd w:val="clear" w:color="auto" w:fill="auto"/>
            <w:noWrap/>
            <w:vAlign w:val="center"/>
            <w:hideMark/>
          </w:tcPr>
          <w:p w14:paraId="7A81E98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poel</w:t>
            </w:r>
            <w:proofErr w:type="spellEnd"/>
          </w:p>
        </w:tc>
        <w:tc>
          <w:tcPr>
            <w:tcW w:w="851" w:type="dxa"/>
            <w:tcBorders>
              <w:top w:val="single" w:sz="12" w:space="0" w:color="000000"/>
              <w:left w:val="nil"/>
              <w:bottom w:val="single" w:sz="12" w:space="0" w:color="000000"/>
            </w:tcBorders>
            <w:shd w:val="clear" w:color="auto" w:fill="auto"/>
            <w:noWrap/>
            <w:vAlign w:val="center"/>
            <w:hideMark/>
          </w:tcPr>
          <w:p w14:paraId="64E9A57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roofErr w:type="spellStart"/>
            <w:r w:rsidRPr="006263F1">
              <w:rPr>
                <w:rFonts w:eastAsia="Times New Roman" w:cs="Times New Roman"/>
                <w:color w:val="000000"/>
                <w:kern w:val="0"/>
                <w:lang w:eastAsia="en-ID"/>
                <w14:ligatures w14:val="none"/>
              </w:rPr>
              <w:t>sehat</w:t>
            </w:r>
            <w:proofErr w:type="spellEnd"/>
            <w:r w:rsidRPr="006263F1">
              <w:rPr>
                <w:rFonts w:eastAsia="Times New Roman" w:cs="Times New Roman"/>
                <w:color w:val="000000"/>
                <w:kern w:val="0"/>
                <w:lang w:eastAsia="en-ID"/>
                <w14:ligatures w14:val="none"/>
              </w:rPr>
              <w:t xml:space="preserve"> </w:t>
            </w:r>
            <w:proofErr w:type="spellStart"/>
            <w:r w:rsidRPr="006263F1">
              <w:rPr>
                <w:rFonts w:eastAsia="Times New Roman" w:cs="Times New Roman"/>
                <w:color w:val="000000"/>
                <w:kern w:val="0"/>
                <w:lang w:eastAsia="en-ID"/>
                <w14:ligatures w14:val="none"/>
              </w:rPr>
              <w:t>sapi</w:t>
            </w:r>
            <w:proofErr w:type="spellEnd"/>
          </w:p>
        </w:tc>
        <w:tc>
          <w:tcPr>
            <w:tcW w:w="1365" w:type="dxa"/>
            <w:vMerge w:val="restart"/>
            <w:tcBorders>
              <w:top w:val="single" w:sz="12" w:space="0" w:color="000000"/>
              <w:bottom w:val="single" w:sz="4" w:space="0" w:color="auto"/>
            </w:tcBorders>
            <w:shd w:val="clear" w:color="auto" w:fill="auto"/>
            <w:vAlign w:val="center"/>
            <w:hideMark/>
          </w:tcPr>
          <w:p w14:paraId="727D4E3F" w14:textId="7A653F06"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 xml:space="preserve">Total </w:t>
            </w:r>
            <w:proofErr w:type="spellStart"/>
            <w:r w:rsidRPr="006263F1">
              <w:rPr>
                <w:rFonts w:eastAsia="Times New Roman" w:cs="Times New Roman"/>
                <w:color w:val="000000"/>
                <w:kern w:val="0"/>
                <w:lang w:eastAsia="en-ID"/>
                <w14:ligatures w14:val="none"/>
              </w:rPr>
              <w:t>Penjumlahan</w:t>
            </w:r>
            <w:proofErr w:type="spellEnd"/>
          </w:p>
        </w:tc>
      </w:tr>
      <w:tr w:rsidR="006263F1" w:rsidRPr="006263F1" w14:paraId="473E77BC" w14:textId="77777777" w:rsidTr="008779A3">
        <w:trPr>
          <w:trHeight w:val="50"/>
        </w:trPr>
        <w:tc>
          <w:tcPr>
            <w:tcW w:w="1365" w:type="dxa"/>
            <w:vMerge/>
            <w:tcBorders>
              <w:top w:val="single" w:sz="4" w:space="0" w:color="auto"/>
              <w:bottom w:val="single" w:sz="12" w:space="0" w:color="000000"/>
            </w:tcBorders>
            <w:vAlign w:val="center"/>
            <w:hideMark/>
          </w:tcPr>
          <w:p w14:paraId="5CB6D48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
        </w:tc>
        <w:tc>
          <w:tcPr>
            <w:tcW w:w="1276" w:type="dxa"/>
            <w:vMerge/>
            <w:tcBorders>
              <w:top w:val="single" w:sz="4" w:space="0" w:color="auto"/>
              <w:left w:val="nil"/>
              <w:bottom w:val="single" w:sz="12" w:space="0" w:color="000000"/>
            </w:tcBorders>
            <w:vAlign w:val="center"/>
            <w:hideMark/>
          </w:tcPr>
          <w:p w14:paraId="6D050E4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
        </w:tc>
        <w:tc>
          <w:tcPr>
            <w:tcW w:w="868" w:type="dxa"/>
            <w:tcBorders>
              <w:top w:val="single" w:sz="12" w:space="0" w:color="000000"/>
              <w:bottom w:val="single" w:sz="12" w:space="0" w:color="000000"/>
            </w:tcBorders>
            <w:shd w:val="clear" w:color="auto" w:fill="auto"/>
            <w:noWrap/>
            <w:vAlign w:val="center"/>
            <w:hideMark/>
          </w:tcPr>
          <w:p w14:paraId="7601603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benefit</w:t>
            </w:r>
          </w:p>
        </w:tc>
        <w:tc>
          <w:tcPr>
            <w:tcW w:w="833" w:type="dxa"/>
            <w:tcBorders>
              <w:top w:val="single" w:sz="12" w:space="0" w:color="000000"/>
              <w:left w:val="nil"/>
              <w:bottom w:val="single" w:sz="12" w:space="0" w:color="000000"/>
            </w:tcBorders>
            <w:shd w:val="clear" w:color="auto" w:fill="auto"/>
            <w:noWrap/>
            <w:vAlign w:val="center"/>
            <w:hideMark/>
          </w:tcPr>
          <w:p w14:paraId="2DD5985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cost</w:t>
            </w:r>
          </w:p>
        </w:tc>
        <w:tc>
          <w:tcPr>
            <w:tcW w:w="850" w:type="dxa"/>
            <w:tcBorders>
              <w:top w:val="single" w:sz="12" w:space="0" w:color="000000"/>
              <w:bottom w:val="single" w:sz="12" w:space="0" w:color="000000"/>
            </w:tcBorders>
            <w:shd w:val="clear" w:color="auto" w:fill="auto"/>
            <w:noWrap/>
            <w:vAlign w:val="center"/>
            <w:hideMark/>
          </w:tcPr>
          <w:p w14:paraId="7641300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benefit</w:t>
            </w:r>
          </w:p>
        </w:tc>
        <w:tc>
          <w:tcPr>
            <w:tcW w:w="851" w:type="dxa"/>
            <w:tcBorders>
              <w:top w:val="single" w:sz="12" w:space="0" w:color="000000"/>
              <w:left w:val="nil"/>
              <w:bottom w:val="single" w:sz="12" w:space="0" w:color="000000"/>
            </w:tcBorders>
            <w:shd w:val="clear" w:color="auto" w:fill="auto"/>
            <w:noWrap/>
            <w:vAlign w:val="center"/>
            <w:hideMark/>
          </w:tcPr>
          <w:p w14:paraId="3DDC0C6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benefit</w:t>
            </w:r>
          </w:p>
        </w:tc>
        <w:tc>
          <w:tcPr>
            <w:tcW w:w="1365" w:type="dxa"/>
            <w:vMerge/>
            <w:tcBorders>
              <w:top w:val="single" w:sz="4" w:space="0" w:color="auto"/>
              <w:bottom w:val="single" w:sz="12" w:space="0" w:color="000000"/>
            </w:tcBorders>
            <w:vAlign w:val="center"/>
            <w:hideMark/>
          </w:tcPr>
          <w:p w14:paraId="3DD59EE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p>
        </w:tc>
      </w:tr>
      <w:tr w:rsidR="006263F1" w:rsidRPr="006263F1" w14:paraId="173995F9" w14:textId="77777777" w:rsidTr="008779A3">
        <w:trPr>
          <w:trHeight w:val="50"/>
        </w:trPr>
        <w:tc>
          <w:tcPr>
            <w:tcW w:w="1365" w:type="dxa"/>
            <w:tcBorders>
              <w:top w:val="single" w:sz="12" w:space="0" w:color="000000"/>
              <w:bottom w:val="single" w:sz="4" w:space="0" w:color="auto"/>
            </w:tcBorders>
            <w:shd w:val="clear" w:color="auto" w:fill="auto"/>
            <w:vAlign w:val="center"/>
            <w:hideMark/>
          </w:tcPr>
          <w:p w14:paraId="4284436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w:t>
            </w:r>
          </w:p>
        </w:tc>
        <w:tc>
          <w:tcPr>
            <w:tcW w:w="1276" w:type="dxa"/>
            <w:tcBorders>
              <w:top w:val="single" w:sz="12" w:space="0" w:color="000000"/>
              <w:left w:val="nil"/>
              <w:bottom w:val="single" w:sz="4" w:space="0" w:color="auto"/>
            </w:tcBorders>
            <w:shd w:val="clear" w:color="auto" w:fill="auto"/>
            <w:vAlign w:val="center"/>
            <w:hideMark/>
          </w:tcPr>
          <w:p w14:paraId="6719E98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526</w:t>
            </w:r>
          </w:p>
        </w:tc>
        <w:tc>
          <w:tcPr>
            <w:tcW w:w="868" w:type="dxa"/>
            <w:tcBorders>
              <w:top w:val="single" w:sz="12" w:space="0" w:color="000000"/>
              <w:bottom w:val="single" w:sz="4" w:space="0" w:color="auto"/>
            </w:tcBorders>
            <w:shd w:val="clear" w:color="auto" w:fill="auto"/>
            <w:noWrap/>
            <w:vAlign w:val="bottom"/>
            <w:hideMark/>
          </w:tcPr>
          <w:p w14:paraId="681FF11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0,3135</w:t>
            </w:r>
          </w:p>
        </w:tc>
        <w:tc>
          <w:tcPr>
            <w:tcW w:w="833" w:type="dxa"/>
            <w:tcBorders>
              <w:top w:val="single" w:sz="12" w:space="0" w:color="000000"/>
              <w:left w:val="nil"/>
              <w:bottom w:val="single" w:sz="4" w:space="0" w:color="auto"/>
            </w:tcBorders>
            <w:shd w:val="clear" w:color="auto" w:fill="auto"/>
            <w:noWrap/>
            <w:vAlign w:val="bottom"/>
            <w:hideMark/>
          </w:tcPr>
          <w:p w14:paraId="2C703F5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0,2446</w:t>
            </w:r>
          </w:p>
        </w:tc>
        <w:tc>
          <w:tcPr>
            <w:tcW w:w="850" w:type="dxa"/>
            <w:tcBorders>
              <w:top w:val="single" w:sz="12" w:space="0" w:color="000000"/>
              <w:bottom w:val="single" w:sz="4" w:space="0" w:color="auto"/>
            </w:tcBorders>
            <w:shd w:val="clear" w:color="auto" w:fill="auto"/>
            <w:noWrap/>
            <w:vAlign w:val="bottom"/>
            <w:hideMark/>
          </w:tcPr>
          <w:p w14:paraId="693BCE5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single" w:sz="12" w:space="0" w:color="000000"/>
              <w:left w:val="nil"/>
              <w:bottom w:val="single" w:sz="4" w:space="0" w:color="auto"/>
            </w:tcBorders>
            <w:shd w:val="clear" w:color="auto" w:fill="auto"/>
            <w:noWrap/>
            <w:vAlign w:val="bottom"/>
            <w:hideMark/>
          </w:tcPr>
          <w:p w14:paraId="3667CD9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single" w:sz="12" w:space="0" w:color="000000"/>
              <w:bottom w:val="single" w:sz="4" w:space="0" w:color="auto"/>
            </w:tcBorders>
            <w:shd w:val="clear" w:color="auto" w:fill="auto"/>
            <w:noWrap/>
            <w:vAlign w:val="bottom"/>
            <w:hideMark/>
          </w:tcPr>
          <w:p w14:paraId="4747594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0,7665</w:t>
            </w:r>
          </w:p>
        </w:tc>
      </w:tr>
      <w:tr w:rsidR="006263F1" w:rsidRPr="006263F1" w14:paraId="7372B7A6" w14:textId="77777777" w:rsidTr="008779A3">
        <w:trPr>
          <w:trHeight w:val="78"/>
        </w:trPr>
        <w:tc>
          <w:tcPr>
            <w:tcW w:w="1365" w:type="dxa"/>
            <w:tcBorders>
              <w:top w:val="nil"/>
              <w:bottom w:val="single" w:sz="4" w:space="0" w:color="auto"/>
            </w:tcBorders>
            <w:shd w:val="clear" w:color="auto" w:fill="auto"/>
            <w:vAlign w:val="center"/>
            <w:hideMark/>
          </w:tcPr>
          <w:p w14:paraId="173B316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2</w:t>
            </w:r>
          </w:p>
        </w:tc>
        <w:tc>
          <w:tcPr>
            <w:tcW w:w="1276" w:type="dxa"/>
            <w:tcBorders>
              <w:top w:val="nil"/>
              <w:left w:val="nil"/>
              <w:bottom w:val="single" w:sz="4" w:space="0" w:color="auto"/>
            </w:tcBorders>
            <w:shd w:val="clear" w:color="auto" w:fill="auto"/>
            <w:vAlign w:val="center"/>
            <w:hideMark/>
          </w:tcPr>
          <w:p w14:paraId="54E1E10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527</w:t>
            </w:r>
          </w:p>
        </w:tc>
        <w:tc>
          <w:tcPr>
            <w:tcW w:w="868" w:type="dxa"/>
            <w:tcBorders>
              <w:top w:val="nil"/>
              <w:bottom w:val="single" w:sz="4" w:space="0" w:color="auto"/>
            </w:tcBorders>
            <w:shd w:val="clear" w:color="auto" w:fill="auto"/>
            <w:noWrap/>
            <w:vAlign w:val="bottom"/>
            <w:hideMark/>
          </w:tcPr>
          <w:p w14:paraId="7882A96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0,2639</w:t>
            </w:r>
          </w:p>
        </w:tc>
        <w:tc>
          <w:tcPr>
            <w:tcW w:w="833" w:type="dxa"/>
            <w:tcBorders>
              <w:top w:val="nil"/>
              <w:left w:val="nil"/>
              <w:bottom w:val="single" w:sz="4" w:space="0" w:color="auto"/>
            </w:tcBorders>
            <w:shd w:val="clear" w:color="auto" w:fill="auto"/>
            <w:noWrap/>
            <w:vAlign w:val="bottom"/>
            <w:hideMark/>
          </w:tcPr>
          <w:p w14:paraId="47A8ADE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0,2615</w:t>
            </w:r>
          </w:p>
        </w:tc>
        <w:tc>
          <w:tcPr>
            <w:tcW w:w="850" w:type="dxa"/>
            <w:tcBorders>
              <w:top w:val="nil"/>
              <w:bottom w:val="single" w:sz="4" w:space="0" w:color="auto"/>
            </w:tcBorders>
            <w:shd w:val="clear" w:color="auto" w:fill="auto"/>
            <w:noWrap/>
            <w:vAlign w:val="bottom"/>
            <w:hideMark/>
          </w:tcPr>
          <w:p w14:paraId="2D254639"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0A03CC7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4EC8410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0,7337</w:t>
            </w:r>
          </w:p>
        </w:tc>
      </w:tr>
      <w:tr w:rsidR="006263F1" w:rsidRPr="006263F1" w14:paraId="5146CFA7" w14:textId="77777777" w:rsidTr="008779A3">
        <w:trPr>
          <w:trHeight w:val="68"/>
        </w:trPr>
        <w:tc>
          <w:tcPr>
            <w:tcW w:w="1365" w:type="dxa"/>
            <w:tcBorders>
              <w:top w:val="nil"/>
              <w:bottom w:val="single" w:sz="4" w:space="0" w:color="auto"/>
            </w:tcBorders>
            <w:shd w:val="clear" w:color="auto" w:fill="auto"/>
            <w:vAlign w:val="center"/>
            <w:hideMark/>
          </w:tcPr>
          <w:p w14:paraId="12FC57E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3</w:t>
            </w:r>
          </w:p>
        </w:tc>
        <w:tc>
          <w:tcPr>
            <w:tcW w:w="1276" w:type="dxa"/>
            <w:tcBorders>
              <w:top w:val="nil"/>
              <w:left w:val="nil"/>
              <w:bottom w:val="single" w:sz="4" w:space="0" w:color="auto"/>
            </w:tcBorders>
            <w:shd w:val="clear" w:color="auto" w:fill="auto"/>
            <w:vAlign w:val="center"/>
            <w:hideMark/>
          </w:tcPr>
          <w:p w14:paraId="75C5622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528</w:t>
            </w:r>
          </w:p>
        </w:tc>
        <w:tc>
          <w:tcPr>
            <w:tcW w:w="868" w:type="dxa"/>
            <w:tcBorders>
              <w:top w:val="nil"/>
              <w:bottom w:val="single" w:sz="4" w:space="0" w:color="auto"/>
            </w:tcBorders>
            <w:shd w:val="clear" w:color="auto" w:fill="auto"/>
            <w:noWrap/>
            <w:vAlign w:val="bottom"/>
            <w:hideMark/>
          </w:tcPr>
          <w:p w14:paraId="3054651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0,3066</w:t>
            </w:r>
          </w:p>
        </w:tc>
        <w:tc>
          <w:tcPr>
            <w:tcW w:w="833" w:type="dxa"/>
            <w:tcBorders>
              <w:top w:val="nil"/>
              <w:left w:val="nil"/>
              <w:bottom w:val="single" w:sz="4" w:space="0" w:color="auto"/>
            </w:tcBorders>
            <w:shd w:val="clear" w:color="auto" w:fill="auto"/>
            <w:noWrap/>
            <w:vAlign w:val="bottom"/>
            <w:hideMark/>
          </w:tcPr>
          <w:p w14:paraId="30B5F57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0,2446</w:t>
            </w:r>
          </w:p>
        </w:tc>
        <w:tc>
          <w:tcPr>
            <w:tcW w:w="850" w:type="dxa"/>
            <w:tcBorders>
              <w:top w:val="nil"/>
              <w:bottom w:val="single" w:sz="4" w:space="0" w:color="auto"/>
            </w:tcBorders>
            <w:shd w:val="clear" w:color="auto" w:fill="auto"/>
            <w:noWrap/>
            <w:vAlign w:val="bottom"/>
            <w:hideMark/>
          </w:tcPr>
          <w:p w14:paraId="4F96001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488D43F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6E7673D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0,7595</w:t>
            </w:r>
          </w:p>
        </w:tc>
      </w:tr>
      <w:tr w:rsidR="006263F1" w:rsidRPr="006263F1" w14:paraId="0ADD825B" w14:textId="77777777" w:rsidTr="008779A3">
        <w:trPr>
          <w:trHeight w:val="50"/>
        </w:trPr>
        <w:tc>
          <w:tcPr>
            <w:tcW w:w="1365" w:type="dxa"/>
            <w:tcBorders>
              <w:top w:val="nil"/>
              <w:bottom w:val="single" w:sz="4" w:space="0" w:color="auto"/>
            </w:tcBorders>
            <w:shd w:val="clear" w:color="auto" w:fill="auto"/>
            <w:vAlign w:val="center"/>
            <w:hideMark/>
          </w:tcPr>
          <w:p w14:paraId="24991DB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4</w:t>
            </w:r>
          </w:p>
        </w:tc>
        <w:tc>
          <w:tcPr>
            <w:tcW w:w="1276" w:type="dxa"/>
            <w:tcBorders>
              <w:top w:val="nil"/>
              <w:left w:val="nil"/>
              <w:bottom w:val="single" w:sz="4" w:space="0" w:color="auto"/>
            </w:tcBorders>
            <w:shd w:val="clear" w:color="auto" w:fill="auto"/>
            <w:vAlign w:val="center"/>
            <w:hideMark/>
          </w:tcPr>
          <w:p w14:paraId="2115225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529</w:t>
            </w:r>
          </w:p>
        </w:tc>
        <w:tc>
          <w:tcPr>
            <w:tcW w:w="868" w:type="dxa"/>
            <w:tcBorders>
              <w:top w:val="nil"/>
              <w:bottom w:val="single" w:sz="4" w:space="0" w:color="auto"/>
            </w:tcBorders>
            <w:shd w:val="clear" w:color="auto" w:fill="auto"/>
            <w:noWrap/>
            <w:vAlign w:val="bottom"/>
            <w:hideMark/>
          </w:tcPr>
          <w:p w14:paraId="42D2191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0,2613</w:t>
            </w:r>
          </w:p>
        </w:tc>
        <w:tc>
          <w:tcPr>
            <w:tcW w:w="833" w:type="dxa"/>
            <w:tcBorders>
              <w:top w:val="nil"/>
              <w:left w:val="nil"/>
              <w:bottom w:val="single" w:sz="4" w:space="0" w:color="auto"/>
            </w:tcBorders>
            <w:shd w:val="clear" w:color="auto" w:fill="auto"/>
            <w:noWrap/>
            <w:vAlign w:val="bottom"/>
            <w:hideMark/>
          </w:tcPr>
          <w:p w14:paraId="1118C8B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0,2446</w:t>
            </w:r>
          </w:p>
        </w:tc>
        <w:tc>
          <w:tcPr>
            <w:tcW w:w="850" w:type="dxa"/>
            <w:tcBorders>
              <w:top w:val="nil"/>
              <w:bottom w:val="single" w:sz="4" w:space="0" w:color="auto"/>
            </w:tcBorders>
            <w:shd w:val="clear" w:color="auto" w:fill="auto"/>
            <w:noWrap/>
            <w:vAlign w:val="bottom"/>
            <w:hideMark/>
          </w:tcPr>
          <w:p w14:paraId="7ED8F40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641607A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3C2FA519"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0,7142</w:t>
            </w:r>
          </w:p>
        </w:tc>
      </w:tr>
      <w:tr w:rsidR="006263F1" w:rsidRPr="006263F1" w14:paraId="20C3CFA3" w14:textId="77777777" w:rsidTr="008779A3">
        <w:trPr>
          <w:trHeight w:val="50"/>
        </w:trPr>
        <w:tc>
          <w:tcPr>
            <w:tcW w:w="1365" w:type="dxa"/>
            <w:tcBorders>
              <w:top w:val="nil"/>
              <w:bottom w:val="single" w:sz="4" w:space="0" w:color="auto"/>
            </w:tcBorders>
            <w:shd w:val="clear" w:color="auto" w:fill="auto"/>
            <w:vAlign w:val="center"/>
            <w:hideMark/>
          </w:tcPr>
          <w:p w14:paraId="6EDEA17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w:t>
            </w:r>
          </w:p>
        </w:tc>
        <w:tc>
          <w:tcPr>
            <w:tcW w:w="1276" w:type="dxa"/>
            <w:tcBorders>
              <w:top w:val="nil"/>
              <w:left w:val="nil"/>
              <w:bottom w:val="single" w:sz="4" w:space="0" w:color="auto"/>
            </w:tcBorders>
            <w:shd w:val="clear" w:color="auto" w:fill="auto"/>
            <w:vAlign w:val="center"/>
            <w:hideMark/>
          </w:tcPr>
          <w:p w14:paraId="6DE54C3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530</w:t>
            </w:r>
          </w:p>
        </w:tc>
        <w:tc>
          <w:tcPr>
            <w:tcW w:w="868" w:type="dxa"/>
            <w:tcBorders>
              <w:top w:val="nil"/>
              <w:bottom w:val="single" w:sz="4" w:space="0" w:color="auto"/>
            </w:tcBorders>
            <w:shd w:val="clear" w:color="auto" w:fill="auto"/>
            <w:noWrap/>
            <w:vAlign w:val="bottom"/>
            <w:hideMark/>
          </w:tcPr>
          <w:p w14:paraId="10A9A8B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0,3135</w:t>
            </w:r>
          </w:p>
        </w:tc>
        <w:tc>
          <w:tcPr>
            <w:tcW w:w="833" w:type="dxa"/>
            <w:tcBorders>
              <w:top w:val="nil"/>
              <w:left w:val="nil"/>
              <w:bottom w:val="single" w:sz="4" w:space="0" w:color="auto"/>
            </w:tcBorders>
            <w:shd w:val="clear" w:color="auto" w:fill="auto"/>
            <w:noWrap/>
            <w:vAlign w:val="bottom"/>
            <w:hideMark/>
          </w:tcPr>
          <w:p w14:paraId="57BAE42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0,2167</w:t>
            </w:r>
          </w:p>
        </w:tc>
        <w:tc>
          <w:tcPr>
            <w:tcW w:w="850" w:type="dxa"/>
            <w:tcBorders>
              <w:top w:val="nil"/>
              <w:bottom w:val="single" w:sz="4" w:space="0" w:color="auto"/>
            </w:tcBorders>
            <w:shd w:val="clear" w:color="auto" w:fill="auto"/>
            <w:noWrap/>
            <w:vAlign w:val="bottom"/>
            <w:hideMark/>
          </w:tcPr>
          <w:p w14:paraId="37D06EC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5237DA9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43C968B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0,7385</w:t>
            </w:r>
          </w:p>
        </w:tc>
      </w:tr>
      <w:tr w:rsidR="006263F1" w:rsidRPr="006263F1" w14:paraId="0D89E465" w14:textId="77777777" w:rsidTr="008779A3">
        <w:trPr>
          <w:trHeight w:val="66"/>
        </w:trPr>
        <w:tc>
          <w:tcPr>
            <w:tcW w:w="1365" w:type="dxa"/>
            <w:tcBorders>
              <w:top w:val="nil"/>
              <w:bottom w:val="single" w:sz="4" w:space="0" w:color="auto"/>
            </w:tcBorders>
            <w:shd w:val="clear" w:color="auto" w:fill="auto"/>
            <w:vAlign w:val="center"/>
            <w:hideMark/>
          </w:tcPr>
          <w:p w14:paraId="130163C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6</w:t>
            </w:r>
          </w:p>
        </w:tc>
        <w:tc>
          <w:tcPr>
            <w:tcW w:w="1276" w:type="dxa"/>
            <w:tcBorders>
              <w:top w:val="nil"/>
              <w:left w:val="nil"/>
              <w:bottom w:val="single" w:sz="4" w:space="0" w:color="auto"/>
            </w:tcBorders>
            <w:shd w:val="clear" w:color="auto" w:fill="auto"/>
            <w:vAlign w:val="center"/>
            <w:hideMark/>
          </w:tcPr>
          <w:p w14:paraId="375E832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531</w:t>
            </w:r>
          </w:p>
        </w:tc>
        <w:tc>
          <w:tcPr>
            <w:tcW w:w="868" w:type="dxa"/>
            <w:tcBorders>
              <w:top w:val="nil"/>
              <w:bottom w:val="single" w:sz="4" w:space="0" w:color="auto"/>
            </w:tcBorders>
            <w:shd w:val="clear" w:color="auto" w:fill="auto"/>
            <w:noWrap/>
            <w:vAlign w:val="bottom"/>
            <w:hideMark/>
          </w:tcPr>
          <w:p w14:paraId="3FDADE5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0,3710</w:t>
            </w:r>
          </w:p>
        </w:tc>
        <w:tc>
          <w:tcPr>
            <w:tcW w:w="833" w:type="dxa"/>
            <w:tcBorders>
              <w:top w:val="nil"/>
              <w:left w:val="nil"/>
              <w:bottom w:val="single" w:sz="4" w:space="0" w:color="auto"/>
            </w:tcBorders>
            <w:shd w:val="clear" w:color="auto" w:fill="auto"/>
            <w:noWrap/>
            <w:vAlign w:val="bottom"/>
            <w:hideMark/>
          </w:tcPr>
          <w:p w14:paraId="4A9081A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0,2106</w:t>
            </w:r>
          </w:p>
        </w:tc>
        <w:tc>
          <w:tcPr>
            <w:tcW w:w="850" w:type="dxa"/>
            <w:tcBorders>
              <w:top w:val="nil"/>
              <w:bottom w:val="single" w:sz="4" w:space="0" w:color="auto"/>
            </w:tcBorders>
            <w:shd w:val="clear" w:color="auto" w:fill="auto"/>
            <w:noWrap/>
            <w:vAlign w:val="bottom"/>
            <w:hideMark/>
          </w:tcPr>
          <w:p w14:paraId="24CAB98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103C9CC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05665B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0,7900</w:t>
            </w:r>
          </w:p>
        </w:tc>
      </w:tr>
      <w:tr w:rsidR="006263F1" w:rsidRPr="006263F1" w14:paraId="0A6A25AC" w14:textId="77777777" w:rsidTr="008779A3">
        <w:trPr>
          <w:trHeight w:val="212"/>
        </w:trPr>
        <w:tc>
          <w:tcPr>
            <w:tcW w:w="1365" w:type="dxa"/>
            <w:tcBorders>
              <w:top w:val="nil"/>
              <w:bottom w:val="single" w:sz="4" w:space="0" w:color="auto"/>
            </w:tcBorders>
            <w:shd w:val="clear" w:color="auto" w:fill="auto"/>
            <w:vAlign w:val="center"/>
            <w:hideMark/>
          </w:tcPr>
          <w:p w14:paraId="7E0BBD4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7</w:t>
            </w:r>
          </w:p>
        </w:tc>
        <w:tc>
          <w:tcPr>
            <w:tcW w:w="1276" w:type="dxa"/>
            <w:tcBorders>
              <w:top w:val="nil"/>
              <w:left w:val="nil"/>
              <w:bottom w:val="single" w:sz="4" w:space="0" w:color="auto"/>
            </w:tcBorders>
            <w:shd w:val="clear" w:color="auto" w:fill="auto"/>
            <w:vAlign w:val="center"/>
            <w:hideMark/>
          </w:tcPr>
          <w:p w14:paraId="236912A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532</w:t>
            </w:r>
          </w:p>
        </w:tc>
        <w:tc>
          <w:tcPr>
            <w:tcW w:w="868" w:type="dxa"/>
            <w:tcBorders>
              <w:top w:val="nil"/>
              <w:bottom w:val="single" w:sz="4" w:space="0" w:color="auto"/>
            </w:tcBorders>
            <w:shd w:val="clear" w:color="auto" w:fill="auto"/>
            <w:noWrap/>
            <w:vAlign w:val="bottom"/>
            <w:hideMark/>
          </w:tcPr>
          <w:p w14:paraId="10FE90F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0,3118</w:t>
            </w:r>
          </w:p>
        </w:tc>
        <w:tc>
          <w:tcPr>
            <w:tcW w:w="833" w:type="dxa"/>
            <w:tcBorders>
              <w:top w:val="nil"/>
              <w:left w:val="nil"/>
              <w:bottom w:val="single" w:sz="4" w:space="0" w:color="auto"/>
            </w:tcBorders>
            <w:shd w:val="clear" w:color="auto" w:fill="auto"/>
            <w:noWrap/>
            <w:vAlign w:val="bottom"/>
            <w:hideMark/>
          </w:tcPr>
          <w:p w14:paraId="110C92A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0,1944</w:t>
            </w:r>
          </w:p>
        </w:tc>
        <w:tc>
          <w:tcPr>
            <w:tcW w:w="850" w:type="dxa"/>
            <w:tcBorders>
              <w:top w:val="nil"/>
              <w:bottom w:val="single" w:sz="4" w:space="0" w:color="auto"/>
            </w:tcBorders>
            <w:shd w:val="clear" w:color="auto" w:fill="auto"/>
            <w:noWrap/>
            <w:vAlign w:val="bottom"/>
            <w:hideMark/>
          </w:tcPr>
          <w:p w14:paraId="2A62BD4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29031D0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777CD0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0,7146</w:t>
            </w:r>
          </w:p>
        </w:tc>
      </w:tr>
      <w:tr w:rsidR="006263F1" w:rsidRPr="006263F1" w14:paraId="08276283" w14:textId="77777777" w:rsidTr="008779A3">
        <w:trPr>
          <w:trHeight w:val="202"/>
        </w:trPr>
        <w:tc>
          <w:tcPr>
            <w:tcW w:w="1365" w:type="dxa"/>
            <w:tcBorders>
              <w:top w:val="nil"/>
              <w:bottom w:val="single" w:sz="4" w:space="0" w:color="auto"/>
            </w:tcBorders>
            <w:shd w:val="clear" w:color="auto" w:fill="auto"/>
            <w:vAlign w:val="center"/>
            <w:hideMark/>
          </w:tcPr>
          <w:p w14:paraId="2533EDF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8</w:t>
            </w:r>
          </w:p>
        </w:tc>
        <w:tc>
          <w:tcPr>
            <w:tcW w:w="1276" w:type="dxa"/>
            <w:tcBorders>
              <w:top w:val="nil"/>
              <w:left w:val="nil"/>
              <w:bottom w:val="single" w:sz="4" w:space="0" w:color="auto"/>
            </w:tcBorders>
            <w:shd w:val="clear" w:color="auto" w:fill="auto"/>
            <w:vAlign w:val="center"/>
            <w:hideMark/>
          </w:tcPr>
          <w:p w14:paraId="543CABD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533</w:t>
            </w:r>
          </w:p>
        </w:tc>
        <w:tc>
          <w:tcPr>
            <w:tcW w:w="868" w:type="dxa"/>
            <w:tcBorders>
              <w:top w:val="nil"/>
              <w:bottom w:val="single" w:sz="4" w:space="0" w:color="auto"/>
            </w:tcBorders>
            <w:shd w:val="clear" w:color="auto" w:fill="auto"/>
            <w:noWrap/>
            <w:vAlign w:val="bottom"/>
            <w:hideMark/>
          </w:tcPr>
          <w:p w14:paraId="369A31A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0,3702</w:t>
            </w:r>
          </w:p>
        </w:tc>
        <w:tc>
          <w:tcPr>
            <w:tcW w:w="833" w:type="dxa"/>
            <w:tcBorders>
              <w:top w:val="nil"/>
              <w:left w:val="nil"/>
              <w:bottom w:val="single" w:sz="4" w:space="0" w:color="auto"/>
            </w:tcBorders>
            <w:shd w:val="clear" w:color="auto" w:fill="auto"/>
            <w:noWrap/>
            <w:vAlign w:val="bottom"/>
            <w:hideMark/>
          </w:tcPr>
          <w:p w14:paraId="546F8A8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0,2106</w:t>
            </w:r>
          </w:p>
        </w:tc>
        <w:tc>
          <w:tcPr>
            <w:tcW w:w="850" w:type="dxa"/>
            <w:tcBorders>
              <w:top w:val="nil"/>
              <w:bottom w:val="single" w:sz="4" w:space="0" w:color="auto"/>
            </w:tcBorders>
            <w:shd w:val="clear" w:color="auto" w:fill="auto"/>
            <w:noWrap/>
            <w:vAlign w:val="bottom"/>
            <w:hideMark/>
          </w:tcPr>
          <w:p w14:paraId="5621C24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6827970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51D8E07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0,7891</w:t>
            </w:r>
          </w:p>
        </w:tc>
      </w:tr>
      <w:tr w:rsidR="006263F1" w:rsidRPr="006263F1" w14:paraId="1B7E266C" w14:textId="77777777" w:rsidTr="008779A3">
        <w:trPr>
          <w:trHeight w:val="50"/>
        </w:trPr>
        <w:tc>
          <w:tcPr>
            <w:tcW w:w="1365" w:type="dxa"/>
            <w:tcBorders>
              <w:top w:val="nil"/>
              <w:bottom w:val="single" w:sz="4" w:space="0" w:color="auto"/>
            </w:tcBorders>
            <w:shd w:val="clear" w:color="auto" w:fill="auto"/>
            <w:vAlign w:val="center"/>
            <w:hideMark/>
          </w:tcPr>
          <w:p w14:paraId="69FB010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9</w:t>
            </w:r>
          </w:p>
        </w:tc>
        <w:tc>
          <w:tcPr>
            <w:tcW w:w="1276" w:type="dxa"/>
            <w:tcBorders>
              <w:top w:val="nil"/>
              <w:left w:val="nil"/>
              <w:bottom w:val="single" w:sz="4" w:space="0" w:color="auto"/>
            </w:tcBorders>
            <w:shd w:val="clear" w:color="auto" w:fill="auto"/>
            <w:vAlign w:val="center"/>
            <w:hideMark/>
          </w:tcPr>
          <w:p w14:paraId="5D6411C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534</w:t>
            </w:r>
          </w:p>
        </w:tc>
        <w:tc>
          <w:tcPr>
            <w:tcW w:w="868" w:type="dxa"/>
            <w:tcBorders>
              <w:top w:val="nil"/>
              <w:bottom w:val="single" w:sz="4" w:space="0" w:color="auto"/>
            </w:tcBorders>
            <w:shd w:val="clear" w:color="auto" w:fill="auto"/>
            <w:noWrap/>
            <w:vAlign w:val="bottom"/>
            <w:hideMark/>
          </w:tcPr>
          <w:p w14:paraId="630C13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0,2857</w:t>
            </w:r>
          </w:p>
        </w:tc>
        <w:tc>
          <w:tcPr>
            <w:tcW w:w="833" w:type="dxa"/>
            <w:tcBorders>
              <w:top w:val="nil"/>
              <w:left w:val="nil"/>
              <w:bottom w:val="single" w:sz="4" w:space="0" w:color="auto"/>
            </w:tcBorders>
            <w:shd w:val="clear" w:color="auto" w:fill="auto"/>
            <w:noWrap/>
            <w:vAlign w:val="bottom"/>
            <w:hideMark/>
          </w:tcPr>
          <w:p w14:paraId="61675F9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0,2528</w:t>
            </w:r>
          </w:p>
        </w:tc>
        <w:tc>
          <w:tcPr>
            <w:tcW w:w="850" w:type="dxa"/>
            <w:tcBorders>
              <w:top w:val="nil"/>
              <w:bottom w:val="single" w:sz="4" w:space="0" w:color="auto"/>
            </w:tcBorders>
            <w:shd w:val="clear" w:color="auto" w:fill="auto"/>
            <w:noWrap/>
            <w:vAlign w:val="bottom"/>
            <w:hideMark/>
          </w:tcPr>
          <w:p w14:paraId="55CB3B2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70A87D49"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ADB55F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0,7468</w:t>
            </w:r>
          </w:p>
        </w:tc>
      </w:tr>
      <w:tr w:rsidR="006263F1" w:rsidRPr="006263F1" w14:paraId="26A0F209" w14:textId="77777777" w:rsidTr="008779A3">
        <w:trPr>
          <w:trHeight w:val="54"/>
        </w:trPr>
        <w:tc>
          <w:tcPr>
            <w:tcW w:w="1365" w:type="dxa"/>
            <w:tcBorders>
              <w:top w:val="nil"/>
              <w:bottom w:val="single" w:sz="4" w:space="0" w:color="auto"/>
            </w:tcBorders>
            <w:shd w:val="clear" w:color="auto" w:fill="auto"/>
            <w:vAlign w:val="center"/>
            <w:hideMark/>
          </w:tcPr>
          <w:p w14:paraId="5194C57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10</w:t>
            </w:r>
          </w:p>
        </w:tc>
        <w:tc>
          <w:tcPr>
            <w:tcW w:w="1276" w:type="dxa"/>
            <w:tcBorders>
              <w:top w:val="nil"/>
              <w:left w:val="nil"/>
              <w:bottom w:val="single" w:sz="4" w:space="0" w:color="auto"/>
            </w:tcBorders>
            <w:shd w:val="clear" w:color="auto" w:fill="auto"/>
            <w:vAlign w:val="center"/>
            <w:hideMark/>
          </w:tcPr>
          <w:p w14:paraId="536843F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535</w:t>
            </w:r>
          </w:p>
        </w:tc>
        <w:tc>
          <w:tcPr>
            <w:tcW w:w="868" w:type="dxa"/>
            <w:tcBorders>
              <w:top w:val="nil"/>
              <w:bottom w:val="single" w:sz="4" w:space="0" w:color="auto"/>
            </w:tcBorders>
            <w:shd w:val="clear" w:color="auto" w:fill="auto"/>
            <w:noWrap/>
            <w:vAlign w:val="bottom"/>
            <w:hideMark/>
          </w:tcPr>
          <w:p w14:paraId="62043D7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0,2648</w:t>
            </w:r>
          </w:p>
        </w:tc>
        <w:tc>
          <w:tcPr>
            <w:tcW w:w="833" w:type="dxa"/>
            <w:tcBorders>
              <w:top w:val="nil"/>
              <w:left w:val="nil"/>
              <w:bottom w:val="single" w:sz="4" w:space="0" w:color="auto"/>
            </w:tcBorders>
            <w:shd w:val="clear" w:color="auto" w:fill="auto"/>
            <w:noWrap/>
            <w:vAlign w:val="bottom"/>
            <w:hideMark/>
          </w:tcPr>
          <w:p w14:paraId="57B7A75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0,2615</w:t>
            </w:r>
          </w:p>
        </w:tc>
        <w:tc>
          <w:tcPr>
            <w:tcW w:w="850" w:type="dxa"/>
            <w:tcBorders>
              <w:top w:val="nil"/>
              <w:bottom w:val="single" w:sz="4" w:space="0" w:color="auto"/>
            </w:tcBorders>
            <w:shd w:val="clear" w:color="auto" w:fill="auto"/>
            <w:noWrap/>
            <w:vAlign w:val="bottom"/>
            <w:hideMark/>
          </w:tcPr>
          <w:p w14:paraId="3B9AD67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3E239A9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76EE14C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0,7346</w:t>
            </w:r>
          </w:p>
        </w:tc>
      </w:tr>
      <w:tr w:rsidR="006263F1" w:rsidRPr="006263F1" w14:paraId="2128DADC" w14:textId="77777777" w:rsidTr="008779A3">
        <w:trPr>
          <w:trHeight w:val="50"/>
        </w:trPr>
        <w:tc>
          <w:tcPr>
            <w:tcW w:w="1365" w:type="dxa"/>
            <w:tcBorders>
              <w:top w:val="nil"/>
              <w:bottom w:val="single" w:sz="4" w:space="0" w:color="auto"/>
            </w:tcBorders>
            <w:shd w:val="clear" w:color="auto" w:fill="auto"/>
            <w:vAlign w:val="center"/>
            <w:hideMark/>
          </w:tcPr>
          <w:p w14:paraId="07721CF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11</w:t>
            </w:r>
          </w:p>
        </w:tc>
        <w:tc>
          <w:tcPr>
            <w:tcW w:w="1276" w:type="dxa"/>
            <w:tcBorders>
              <w:top w:val="nil"/>
              <w:left w:val="nil"/>
              <w:bottom w:val="single" w:sz="4" w:space="0" w:color="auto"/>
            </w:tcBorders>
            <w:shd w:val="clear" w:color="auto" w:fill="auto"/>
            <w:vAlign w:val="center"/>
            <w:hideMark/>
          </w:tcPr>
          <w:p w14:paraId="3FCDCD1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536</w:t>
            </w:r>
          </w:p>
        </w:tc>
        <w:tc>
          <w:tcPr>
            <w:tcW w:w="868" w:type="dxa"/>
            <w:tcBorders>
              <w:top w:val="nil"/>
              <w:bottom w:val="single" w:sz="4" w:space="0" w:color="auto"/>
            </w:tcBorders>
            <w:shd w:val="clear" w:color="auto" w:fill="auto"/>
            <w:noWrap/>
            <w:vAlign w:val="bottom"/>
            <w:hideMark/>
          </w:tcPr>
          <w:p w14:paraId="55424013"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0,2918</w:t>
            </w:r>
          </w:p>
        </w:tc>
        <w:tc>
          <w:tcPr>
            <w:tcW w:w="833" w:type="dxa"/>
            <w:tcBorders>
              <w:top w:val="nil"/>
              <w:left w:val="nil"/>
              <w:bottom w:val="single" w:sz="4" w:space="0" w:color="auto"/>
            </w:tcBorders>
            <w:shd w:val="clear" w:color="auto" w:fill="auto"/>
            <w:noWrap/>
            <w:vAlign w:val="bottom"/>
            <w:hideMark/>
          </w:tcPr>
          <w:p w14:paraId="69A10CB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0,2708</w:t>
            </w:r>
          </w:p>
        </w:tc>
        <w:tc>
          <w:tcPr>
            <w:tcW w:w="850" w:type="dxa"/>
            <w:tcBorders>
              <w:top w:val="nil"/>
              <w:bottom w:val="single" w:sz="4" w:space="0" w:color="auto"/>
            </w:tcBorders>
            <w:shd w:val="clear" w:color="auto" w:fill="auto"/>
            <w:noWrap/>
            <w:vAlign w:val="bottom"/>
            <w:hideMark/>
          </w:tcPr>
          <w:p w14:paraId="6272A7D1"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639CF21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17011FA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0,7709</w:t>
            </w:r>
          </w:p>
        </w:tc>
      </w:tr>
      <w:tr w:rsidR="006263F1" w:rsidRPr="006263F1" w14:paraId="1C695479" w14:textId="77777777" w:rsidTr="008779A3">
        <w:trPr>
          <w:trHeight w:val="50"/>
        </w:trPr>
        <w:tc>
          <w:tcPr>
            <w:tcW w:w="1365" w:type="dxa"/>
            <w:tcBorders>
              <w:top w:val="nil"/>
              <w:bottom w:val="single" w:sz="4" w:space="0" w:color="auto"/>
            </w:tcBorders>
            <w:shd w:val="clear" w:color="auto" w:fill="auto"/>
            <w:vAlign w:val="center"/>
            <w:hideMark/>
          </w:tcPr>
          <w:p w14:paraId="3760E77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12</w:t>
            </w:r>
          </w:p>
        </w:tc>
        <w:tc>
          <w:tcPr>
            <w:tcW w:w="1276" w:type="dxa"/>
            <w:tcBorders>
              <w:top w:val="nil"/>
              <w:left w:val="nil"/>
              <w:bottom w:val="single" w:sz="4" w:space="0" w:color="auto"/>
            </w:tcBorders>
            <w:shd w:val="clear" w:color="auto" w:fill="auto"/>
            <w:vAlign w:val="center"/>
            <w:hideMark/>
          </w:tcPr>
          <w:p w14:paraId="1B9B926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537</w:t>
            </w:r>
          </w:p>
        </w:tc>
        <w:tc>
          <w:tcPr>
            <w:tcW w:w="868" w:type="dxa"/>
            <w:tcBorders>
              <w:top w:val="nil"/>
              <w:bottom w:val="single" w:sz="4" w:space="0" w:color="auto"/>
            </w:tcBorders>
            <w:shd w:val="clear" w:color="auto" w:fill="auto"/>
            <w:noWrap/>
            <w:vAlign w:val="bottom"/>
            <w:hideMark/>
          </w:tcPr>
          <w:p w14:paraId="3A4C1D4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0,2857</w:t>
            </w:r>
          </w:p>
        </w:tc>
        <w:tc>
          <w:tcPr>
            <w:tcW w:w="833" w:type="dxa"/>
            <w:tcBorders>
              <w:top w:val="nil"/>
              <w:left w:val="nil"/>
              <w:bottom w:val="single" w:sz="4" w:space="0" w:color="auto"/>
            </w:tcBorders>
            <w:shd w:val="clear" w:color="auto" w:fill="auto"/>
            <w:noWrap/>
            <w:vAlign w:val="bottom"/>
            <w:hideMark/>
          </w:tcPr>
          <w:p w14:paraId="150D39C4"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0,2708</w:t>
            </w:r>
          </w:p>
        </w:tc>
        <w:tc>
          <w:tcPr>
            <w:tcW w:w="850" w:type="dxa"/>
            <w:tcBorders>
              <w:top w:val="nil"/>
              <w:bottom w:val="single" w:sz="4" w:space="0" w:color="auto"/>
            </w:tcBorders>
            <w:shd w:val="clear" w:color="auto" w:fill="auto"/>
            <w:noWrap/>
            <w:vAlign w:val="bottom"/>
            <w:hideMark/>
          </w:tcPr>
          <w:p w14:paraId="376DD46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0B7AD9E7"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3061BE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0,7648</w:t>
            </w:r>
          </w:p>
        </w:tc>
      </w:tr>
      <w:tr w:rsidR="006263F1" w:rsidRPr="006263F1" w14:paraId="3EFCF90E" w14:textId="77777777" w:rsidTr="008779A3">
        <w:trPr>
          <w:trHeight w:val="50"/>
        </w:trPr>
        <w:tc>
          <w:tcPr>
            <w:tcW w:w="1365" w:type="dxa"/>
            <w:tcBorders>
              <w:top w:val="nil"/>
              <w:bottom w:val="single" w:sz="4" w:space="0" w:color="auto"/>
            </w:tcBorders>
            <w:shd w:val="clear" w:color="auto" w:fill="auto"/>
            <w:vAlign w:val="center"/>
            <w:hideMark/>
          </w:tcPr>
          <w:p w14:paraId="0FDA5A7D"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13</w:t>
            </w:r>
          </w:p>
        </w:tc>
        <w:tc>
          <w:tcPr>
            <w:tcW w:w="1276" w:type="dxa"/>
            <w:tcBorders>
              <w:top w:val="nil"/>
              <w:left w:val="nil"/>
              <w:bottom w:val="single" w:sz="4" w:space="0" w:color="auto"/>
            </w:tcBorders>
            <w:shd w:val="clear" w:color="auto" w:fill="auto"/>
            <w:vAlign w:val="center"/>
            <w:hideMark/>
          </w:tcPr>
          <w:p w14:paraId="46CE1E3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538</w:t>
            </w:r>
          </w:p>
        </w:tc>
        <w:tc>
          <w:tcPr>
            <w:tcW w:w="868" w:type="dxa"/>
            <w:tcBorders>
              <w:top w:val="nil"/>
              <w:bottom w:val="single" w:sz="4" w:space="0" w:color="auto"/>
            </w:tcBorders>
            <w:shd w:val="clear" w:color="auto" w:fill="auto"/>
            <w:noWrap/>
            <w:vAlign w:val="bottom"/>
            <w:hideMark/>
          </w:tcPr>
          <w:p w14:paraId="6C68FACA"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0,2926</w:t>
            </w:r>
          </w:p>
        </w:tc>
        <w:tc>
          <w:tcPr>
            <w:tcW w:w="833" w:type="dxa"/>
            <w:tcBorders>
              <w:top w:val="nil"/>
              <w:left w:val="nil"/>
              <w:bottom w:val="single" w:sz="4" w:space="0" w:color="auto"/>
            </w:tcBorders>
            <w:shd w:val="clear" w:color="auto" w:fill="auto"/>
            <w:noWrap/>
            <w:vAlign w:val="bottom"/>
            <w:hideMark/>
          </w:tcPr>
          <w:p w14:paraId="126A120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0,2615</w:t>
            </w:r>
          </w:p>
        </w:tc>
        <w:tc>
          <w:tcPr>
            <w:tcW w:w="850" w:type="dxa"/>
            <w:tcBorders>
              <w:top w:val="nil"/>
              <w:bottom w:val="single" w:sz="4" w:space="0" w:color="auto"/>
            </w:tcBorders>
            <w:shd w:val="clear" w:color="auto" w:fill="auto"/>
            <w:noWrap/>
            <w:vAlign w:val="bottom"/>
            <w:hideMark/>
          </w:tcPr>
          <w:p w14:paraId="0A42F0D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451D139C"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07861C6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0,7625</w:t>
            </w:r>
          </w:p>
        </w:tc>
      </w:tr>
      <w:tr w:rsidR="006263F1" w:rsidRPr="006263F1" w14:paraId="36012950" w14:textId="77777777" w:rsidTr="008779A3">
        <w:trPr>
          <w:trHeight w:val="50"/>
        </w:trPr>
        <w:tc>
          <w:tcPr>
            <w:tcW w:w="1365" w:type="dxa"/>
            <w:tcBorders>
              <w:top w:val="nil"/>
              <w:bottom w:val="single" w:sz="4" w:space="0" w:color="auto"/>
            </w:tcBorders>
            <w:shd w:val="clear" w:color="auto" w:fill="auto"/>
            <w:vAlign w:val="center"/>
            <w:hideMark/>
          </w:tcPr>
          <w:p w14:paraId="09EB732B"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14</w:t>
            </w:r>
          </w:p>
        </w:tc>
        <w:tc>
          <w:tcPr>
            <w:tcW w:w="1276" w:type="dxa"/>
            <w:tcBorders>
              <w:top w:val="nil"/>
              <w:left w:val="nil"/>
              <w:bottom w:val="single" w:sz="4" w:space="0" w:color="auto"/>
            </w:tcBorders>
            <w:shd w:val="clear" w:color="auto" w:fill="auto"/>
            <w:vAlign w:val="center"/>
            <w:hideMark/>
          </w:tcPr>
          <w:p w14:paraId="28ADED5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539</w:t>
            </w:r>
          </w:p>
        </w:tc>
        <w:tc>
          <w:tcPr>
            <w:tcW w:w="868" w:type="dxa"/>
            <w:tcBorders>
              <w:top w:val="nil"/>
              <w:bottom w:val="single" w:sz="4" w:space="0" w:color="auto"/>
            </w:tcBorders>
            <w:shd w:val="clear" w:color="auto" w:fill="auto"/>
            <w:noWrap/>
            <w:vAlign w:val="bottom"/>
            <w:hideMark/>
          </w:tcPr>
          <w:p w14:paraId="33782A8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0,5052</w:t>
            </w:r>
          </w:p>
        </w:tc>
        <w:tc>
          <w:tcPr>
            <w:tcW w:w="833" w:type="dxa"/>
            <w:tcBorders>
              <w:top w:val="nil"/>
              <w:left w:val="nil"/>
              <w:bottom w:val="single" w:sz="4" w:space="0" w:color="auto"/>
            </w:tcBorders>
            <w:shd w:val="clear" w:color="auto" w:fill="auto"/>
            <w:noWrap/>
            <w:vAlign w:val="bottom"/>
            <w:hideMark/>
          </w:tcPr>
          <w:p w14:paraId="240569A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0,2167</w:t>
            </w:r>
          </w:p>
        </w:tc>
        <w:tc>
          <w:tcPr>
            <w:tcW w:w="850" w:type="dxa"/>
            <w:tcBorders>
              <w:top w:val="nil"/>
              <w:bottom w:val="single" w:sz="4" w:space="0" w:color="auto"/>
            </w:tcBorders>
            <w:shd w:val="clear" w:color="auto" w:fill="auto"/>
            <w:noWrap/>
            <w:vAlign w:val="bottom"/>
            <w:hideMark/>
          </w:tcPr>
          <w:p w14:paraId="7EB2B38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289E6B62"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608A558F"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0,9302</w:t>
            </w:r>
          </w:p>
        </w:tc>
      </w:tr>
      <w:tr w:rsidR="006263F1" w:rsidRPr="006263F1" w14:paraId="37E14B9F" w14:textId="77777777" w:rsidTr="008779A3">
        <w:trPr>
          <w:trHeight w:val="50"/>
        </w:trPr>
        <w:tc>
          <w:tcPr>
            <w:tcW w:w="1365" w:type="dxa"/>
            <w:tcBorders>
              <w:top w:val="nil"/>
              <w:bottom w:val="single" w:sz="4" w:space="0" w:color="auto"/>
            </w:tcBorders>
            <w:shd w:val="clear" w:color="auto" w:fill="auto"/>
            <w:vAlign w:val="center"/>
            <w:hideMark/>
          </w:tcPr>
          <w:p w14:paraId="659ABE2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15</w:t>
            </w:r>
          </w:p>
        </w:tc>
        <w:tc>
          <w:tcPr>
            <w:tcW w:w="1276" w:type="dxa"/>
            <w:tcBorders>
              <w:top w:val="nil"/>
              <w:left w:val="nil"/>
              <w:bottom w:val="single" w:sz="4" w:space="0" w:color="auto"/>
            </w:tcBorders>
            <w:shd w:val="clear" w:color="auto" w:fill="auto"/>
            <w:vAlign w:val="center"/>
            <w:hideMark/>
          </w:tcPr>
          <w:p w14:paraId="7C7D9AB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540</w:t>
            </w:r>
          </w:p>
        </w:tc>
        <w:tc>
          <w:tcPr>
            <w:tcW w:w="868" w:type="dxa"/>
            <w:tcBorders>
              <w:top w:val="nil"/>
              <w:bottom w:val="single" w:sz="4" w:space="0" w:color="auto"/>
            </w:tcBorders>
            <w:shd w:val="clear" w:color="auto" w:fill="auto"/>
            <w:noWrap/>
            <w:vAlign w:val="bottom"/>
            <w:hideMark/>
          </w:tcPr>
          <w:p w14:paraId="79A508F6"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0,5208</w:t>
            </w:r>
          </w:p>
        </w:tc>
        <w:tc>
          <w:tcPr>
            <w:tcW w:w="833" w:type="dxa"/>
            <w:tcBorders>
              <w:top w:val="nil"/>
              <w:left w:val="nil"/>
              <w:bottom w:val="single" w:sz="4" w:space="0" w:color="auto"/>
            </w:tcBorders>
            <w:shd w:val="clear" w:color="auto" w:fill="auto"/>
            <w:noWrap/>
            <w:vAlign w:val="bottom"/>
            <w:hideMark/>
          </w:tcPr>
          <w:p w14:paraId="4B55C545"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0,1944</w:t>
            </w:r>
          </w:p>
        </w:tc>
        <w:tc>
          <w:tcPr>
            <w:tcW w:w="850" w:type="dxa"/>
            <w:tcBorders>
              <w:top w:val="nil"/>
              <w:bottom w:val="single" w:sz="4" w:space="0" w:color="auto"/>
            </w:tcBorders>
            <w:shd w:val="clear" w:color="auto" w:fill="auto"/>
            <w:noWrap/>
            <w:vAlign w:val="bottom"/>
            <w:hideMark/>
          </w:tcPr>
          <w:p w14:paraId="347DC44E"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0,1458</w:t>
            </w:r>
          </w:p>
        </w:tc>
        <w:tc>
          <w:tcPr>
            <w:tcW w:w="851" w:type="dxa"/>
            <w:tcBorders>
              <w:top w:val="nil"/>
              <w:left w:val="nil"/>
              <w:bottom w:val="single" w:sz="4" w:space="0" w:color="auto"/>
            </w:tcBorders>
            <w:shd w:val="clear" w:color="auto" w:fill="auto"/>
            <w:noWrap/>
            <w:vAlign w:val="bottom"/>
            <w:hideMark/>
          </w:tcPr>
          <w:p w14:paraId="57E0AED0"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0,0625</w:t>
            </w:r>
          </w:p>
        </w:tc>
        <w:tc>
          <w:tcPr>
            <w:tcW w:w="1365" w:type="dxa"/>
            <w:tcBorders>
              <w:top w:val="nil"/>
              <w:bottom w:val="single" w:sz="4" w:space="0" w:color="auto"/>
            </w:tcBorders>
            <w:shd w:val="clear" w:color="auto" w:fill="auto"/>
            <w:noWrap/>
            <w:vAlign w:val="bottom"/>
            <w:hideMark/>
          </w:tcPr>
          <w:p w14:paraId="619F5088" w14:textId="77777777" w:rsidR="006263F1" w:rsidRPr="006263F1" w:rsidRDefault="006263F1" w:rsidP="006263F1">
            <w:pPr>
              <w:spacing w:after="0" w:line="240" w:lineRule="auto"/>
              <w:jc w:val="center"/>
              <w:rPr>
                <w:rFonts w:eastAsia="Times New Roman" w:cs="Times New Roman"/>
                <w:color w:val="000000"/>
                <w:kern w:val="0"/>
                <w:lang w:eastAsia="en-ID"/>
                <w14:ligatures w14:val="none"/>
              </w:rPr>
            </w:pPr>
            <w:r w:rsidRPr="006263F1">
              <w:rPr>
                <w:rFonts w:eastAsia="Times New Roman" w:cs="Times New Roman"/>
                <w:color w:val="000000"/>
                <w:kern w:val="0"/>
                <w:lang w:eastAsia="en-ID"/>
                <w14:ligatures w14:val="none"/>
              </w:rPr>
              <w:t>0,9236</w:t>
            </w:r>
          </w:p>
        </w:tc>
      </w:tr>
    </w:tbl>
    <w:p w14:paraId="33F1DC51" w14:textId="33708048" w:rsidR="00C478FA" w:rsidRDefault="008779A3" w:rsidP="00C478FA">
      <w:pPr>
        <w:ind w:firstLine="720"/>
      </w:pPr>
      <w:r>
        <w:t xml:space="preserve">Tabel 6 </w:t>
      </w:r>
      <w:proofErr w:type="spellStart"/>
      <w:r>
        <w:t>menunujukan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w:t>
      </w:r>
      <w:proofErr w:type="spellStart"/>
      <w:r>
        <w:t>nilai</w:t>
      </w:r>
      <w:proofErr w:type="spellEnd"/>
      <w:r>
        <w:t xml:space="preserve"> </w:t>
      </w:r>
      <w:proofErr w:type="spellStart"/>
      <w:r>
        <w:t>preferensi</w:t>
      </w:r>
      <w:proofErr w:type="spellEnd"/>
      <w:r>
        <w:t xml:space="preserve">, proses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menjumlahkan</w:t>
      </w:r>
      <w:proofErr w:type="spellEnd"/>
      <w:r>
        <w:t xml:space="preserve"> </w:t>
      </w:r>
      <w:proofErr w:type="spellStart"/>
      <w:r>
        <w:t>nilai</w:t>
      </w:r>
      <w:proofErr w:type="spellEnd"/>
      <w:r>
        <w:t xml:space="preserve"> </w:t>
      </w:r>
      <w:proofErr w:type="spellStart"/>
      <w:r>
        <w:t>preferensi</w:t>
      </w:r>
      <w:proofErr w:type="spellEnd"/>
      <w:r>
        <w:t xml:space="preserve"> </w:t>
      </w:r>
      <w:proofErr w:type="spellStart"/>
      <w:r>
        <w:t>setiap</w:t>
      </w:r>
      <w:proofErr w:type="spellEnd"/>
      <w:r>
        <w:t xml:space="preserve"> data </w:t>
      </w:r>
      <w:proofErr w:type="spellStart"/>
      <w:r>
        <w:t>alternatif</w:t>
      </w:r>
      <w:proofErr w:type="spellEnd"/>
      <w:r>
        <w:t>.</w:t>
      </w:r>
    </w:p>
    <w:p w14:paraId="2178E428" w14:textId="77777777" w:rsidR="00C478FA" w:rsidRDefault="00C478FA" w:rsidP="00C478FA">
      <w:pPr>
        <w:ind w:firstLine="720"/>
      </w:pPr>
    </w:p>
    <w:p w14:paraId="6FC52CFD" w14:textId="77777777" w:rsidR="00C478FA" w:rsidRPr="00C478FA" w:rsidRDefault="00C478FA" w:rsidP="00C478FA">
      <w:pPr>
        <w:ind w:firstLine="720"/>
      </w:pPr>
    </w:p>
    <w:p w14:paraId="0E12B35A" w14:textId="1D4E1842" w:rsidR="00C478FA" w:rsidRPr="00C478FA" w:rsidRDefault="00C478FA" w:rsidP="00C478FA">
      <w:pPr>
        <w:pStyle w:val="Caption"/>
        <w:keepNext/>
        <w:jc w:val="center"/>
        <w:rPr>
          <w:i w:val="0"/>
          <w:iCs w:val="0"/>
          <w:color w:val="auto"/>
          <w:sz w:val="20"/>
          <w:szCs w:val="20"/>
        </w:rPr>
      </w:pPr>
      <w:r w:rsidRPr="00C478FA">
        <w:rPr>
          <w:i w:val="0"/>
          <w:iCs w:val="0"/>
          <w:color w:val="auto"/>
          <w:sz w:val="20"/>
          <w:szCs w:val="20"/>
        </w:rPr>
        <w:lastRenderedPageBreak/>
        <w:t xml:space="preserve">Tabel </w:t>
      </w:r>
      <w:r w:rsidRPr="00C478FA">
        <w:rPr>
          <w:i w:val="0"/>
          <w:iCs w:val="0"/>
          <w:color w:val="auto"/>
          <w:sz w:val="20"/>
          <w:szCs w:val="20"/>
        </w:rPr>
        <w:fldChar w:fldCharType="begin"/>
      </w:r>
      <w:r w:rsidRPr="00C478FA">
        <w:rPr>
          <w:i w:val="0"/>
          <w:iCs w:val="0"/>
          <w:color w:val="auto"/>
          <w:sz w:val="20"/>
          <w:szCs w:val="20"/>
        </w:rPr>
        <w:instrText xml:space="preserve"> SEQ Tabel \* ARABIC </w:instrText>
      </w:r>
      <w:r w:rsidRPr="00C478FA">
        <w:rPr>
          <w:i w:val="0"/>
          <w:iCs w:val="0"/>
          <w:color w:val="auto"/>
          <w:sz w:val="20"/>
          <w:szCs w:val="20"/>
        </w:rPr>
        <w:fldChar w:fldCharType="separate"/>
      </w:r>
      <w:r w:rsidR="002B2669">
        <w:rPr>
          <w:i w:val="0"/>
          <w:iCs w:val="0"/>
          <w:noProof/>
          <w:color w:val="auto"/>
          <w:sz w:val="20"/>
          <w:szCs w:val="20"/>
        </w:rPr>
        <w:t>7</w:t>
      </w:r>
      <w:r w:rsidRPr="00C478FA">
        <w:rPr>
          <w:i w:val="0"/>
          <w:iCs w:val="0"/>
          <w:color w:val="auto"/>
          <w:sz w:val="20"/>
          <w:szCs w:val="20"/>
        </w:rPr>
        <w:fldChar w:fldCharType="end"/>
      </w:r>
      <w:r w:rsidRPr="00C478FA">
        <w:rPr>
          <w:i w:val="0"/>
          <w:iCs w:val="0"/>
          <w:color w:val="auto"/>
          <w:sz w:val="20"/>
          <w:szCs w:val="20"/>
        </w:rPr>
        <w:t xml:space="preserve"> Hasil </w:t>
      </w:r>
      <w:proofErr w:type="spellStart"/>
      <w:r w:rsidRPr="00C478FA">
        <w:rPr>
          <w:i w:val="0"/>
          <w:iCs w:val="0"/>
          <w:color w:val="auto"/>
          <w:sz w:val="20"/>
          <w:szCs w:val="20"/>
        </w:rPr>
        <w:t>Perankingan</w:t>
      </w:r>
      <w:proofErr w:type="spellEnd"/>
    </w:p>
    <w:tbl>
      <w:tblPr>
        <w:tblpPr w:leftFromText="180" w:rightFromText="180" w:vertAnchor="text" w:horzAnchor="margin" w:tblpXSpec="center" w:tblpY="81"/>
        <w:tblW w:w="4147" w:type="dxa"/>
        <w:tblLook w:val="04A0" w:firstRow="1" w:lastRow="0" w:firstColumn="1" w:lastColumn="0" w:noHBand="0" w:noVBand="1"/>
      </w:tblPr>
      <w:tblGrid>
        <w:gridCol w:w="1360"/>
        <w:gridCol w:w="1149"/>
        <w:gridCol w:w="1416"/>
        <w:gridCol w:w="222"/>
      </w:tblGrid>
      <w:tr w:rsidR="00B63012" w:rsidRPr="00C478FA" w14:paraId="7A14724C" w14:textId="77777777" w:rsidTr="00B63012">
        <w:trPr>
          <w:gridAfter w:val="1"/>
          <w:wAfter w:w="222" w:type="dxa"/>
          <w:trHeight w:val="433"/>
        </w:trPr>
        <w:tc>
          <w:tcPr>
            <w:tcW w:w="1360" w:type="dxa"/>
            <w:vMerge w:val="restart"/>
            <w:tcBorders>
              <w:top w:val="single" w:sz="12" w:space="0" w:color="000000"/>
              <w:bottom w:val="single" w:sz="4" w:space="0" w:color="auto"/>
            </w:tcBorders>
            <w:shd w:val="clear" w:color="auto" w:fill="auto"/>
            <w:noWrap/>
            <w:vAlign w:val="center"/>
            <w:hideMark/>
          </w:tcPr>
          <w:p w14:paraId="2D88CCED" w14:textId="77777777" w:rsidR="00C478FA" w:rsidRPr="00C478FA" w:rsidRDefault="00C478FA" w:rsidP="00C478FA">
            <w:pPr>
              <w:spacing w:after="0" w:line="240" w:lineRule="auto"/>
              <w:jc w:val="center"/>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No</w:t>
            </w:r>
          </w:p>
        </w:tc>
        <w:tc>
          <w:tcPr>
            <w:tcW w:w="1149" w:type="dxa"/>
            <w:vMerge w:val="restart"/>
            <w:tcBorders>
              <w:top w:val="single" w:sz="12" w:space="0" w:color="000000"/>
              <w:left w:val="nil"/>
              <w:bottom w:val="single" w:sz="4" w:space="0" w:color="auto"/>
            </w:tcBorders>
            <w:shd w:val="clear" w:color="auto" w:fill="auto"/>
            <w:noWrap/>
            <w:vAlign w:val="center"/>
            <w:hideMark/>
          </w:tcPr>
          <w:p w14:paraId="742A682D"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proofErr w:type="spellStart"/>
            <w:r w:rsidRPr="00C478FA">
              <w:rPr>
                <w:rFonts w:eastAsia="Times New Roman" w:cs="Times New Roman"/>
                <w:color w:val="000000"/>
                <w:kern w:val="0"/>
                <w:sz w:val="24"/>
                <w:szCs w:val="24"/>
                <w:lang w:eastAsia="en-ID"/>
                <w14:ligatures w14:val="none"/>
              </w:rPr>
              <w:t>Alternatif</w:t>
            </w:r>
            <w:proofErr w:type="spellEnd"/>
          </w:p>
        </w:tc>
        <w:tc>
          <w:tcPr>
            <w:tcW w:w="1416" w:type="dxa"/>
            <w:vMerge w:val="restart"/>
            <w:tcBorders>
              <w:top w:val="single" w:sz="12" w:space="0" w:color="000000"/>
              <w:bottom w:val="single" w:sz="4" w:space="0" w:color="auto"/>
            </w:tcBorders>
            <w:shd w:val="clear" w:color="auto" w:fill="auto"/>
            <w:noWrap/>
            <w:vAlign w:val="center"/>
            <w:hideMark/>
          </w:tcPr>
          <w:p w14:paraId="19EB7C83"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proofErr w:type="spellStart"/>
            <w:r w:rsidRPr="00C478FA">
              <w:rPr>
                <w:rFonts w:eastAsia="Times New Roman" w:cs="Times New Roman"/>
                <w:color w:val="000000"/>
                <w:kern w:val="0"/>
                <w:sz w:val="24"/>
                <w:szCs w:val="24"/>
                <w:lang w:eastAsia="en-ID"/>
                <w14:ligatures w14:val="none"/>
              </w:rPr>
              <w:t>Perankingan</w:t>
            </w:r>
            <w:proofErr w:type="spellEnd"/>
          </w:p>
        </w:tc>
      </w:tr>
      <w:tr w:rsidR="00B63012" w:rsidRPr="00C478FA" w14:paraId="1E36D41E" w14:textId="77777777" w:rsidTr="00B63012">
        <w:trPr>
          <w:trHeight w:val="310"/>
        </w:trPr>
        <w:tc>
          <w:tcPr>
            <w:tcW w:w="1360" w:type="dxa"/>
            <w:vMerge/>
            <w:tcBorders>
              <w:top w:val="single" w:sz="4" w:space="0" w:color="auto"/>
              <w:bottom w:val="single" w:sz="12" w:space="0" w:color="000000"/>
            </w:tcBorders>
            <w:vAlign w:val="center"/>
            <w:hideMark/>
          </w:tcPr>
          <w:p w14:paraId="7D71BD19" w14:textId="77777777" w:rsidR="00C478FA" w:rsidRPr="00C478FA" w:rsidRDefault="00C478FA" w:rsidP="00C478FA">
            <w:pPr>
              <w:spacing w:after="0" w:line="240" w:lineRule="auto"/>
              <w:jc w:val="left"/>
              <w:rPr>
                <w:rFonts w:ascii="Calibri" w:eastAsia="Times New Roman" w:hAnsi="Calibri" w:cs="Calibri"/>
                <w:color w:val="000000"/>
                <w:kern w:val="0"/>
                <w:lang w:eastAsia="en-ID"/>
                <w14:ligatures w14:val="none"/>
              </w:rPr>
            </w:pPr>
          </w:p>
        </w:tc>
        <w:tc>
          <w:tcPr>
            <w:tcW w:w="1149" w:type="dxa"/>
            <w:vMerge/>
            <w:tcBorders>
              <w:top w:val="single" w:sz="4" w:space="0" w:color="auto"/>
              <w:left w:val="nil"/>
              <w:bottom w:val="single" w:sz="12" w:space="0" w:color="000000"/>
            </w:tcBorders>
            <w:vAlign w:val="center"/>
            <w:hideMark/>
          </w:tcPr>
          <w:p w14:paraId="0F707314" w14:textId="77777777" w:rsidR="00C478FA" w:rsidRPr="00C478FA" w:rsidRDefault="00C478FA" w:rsidP="00C478FA">
            <w:pPr>
              <w:spacing w:after="0" w:line="240" w:lineRule="auto"/>
              <w:jc w:val="left"/>
              <w:rPr>
                <w:rFonts w:eastAsia="Times New Roman" w:cs="Times New Roman"/>
                <w:color w:val="000000"/>
                <w:kern w:val="0"/>
                <w:sz w:val="24"/>
                <w:szCs w:val="24"/>
                <w:lang w:eastAsia="en-ID"/>
                <w14:ligatures w14:val="none"/>
              </w:rPr>
            </w:pPr>
          </w:p>
        </w:tc>
        <w:tc>
          <w:tcPr>
            <w:tcW w:w="1416" w:type="dxa"/>
            <w:vMerge/>
            <w:tcBorders>
              <w:top w:val="single" w:sz="4" w:space="0" w:color="auto"/>
              <w:bottom w:val="single" w:sz="12" w:space="0" w:color="000000"/>
            </w:tcBorders>
            <w:vAlign w:val="center"/>
            <w:hideMark/>
          </w:tcPr>
          <w:p w14:paraId="67FB77A4" w14:textId="77777777" w:rsidR="00C478FA" w:rsidRPr="00C478FA" w:rsidRDefault="00C478FA" w:rsidP="00C478FA">
            <w:pPr>
              <w:spacing w:after="0" w:line="240" w:lineRule="auto"/>
              <w:jc w:val="left"/>
              <w:rPr>
                <w:rFonts w:eastAsia="Times New Roman" w:cs="Times New Roman"/>
                <w:color w:val="000000"/>
                <w:kern w:val="0"/>
                <w:sz w:val="24"/>
                <w:szCs w:val="24"/>
                <w:lang w:eastAsia="en-ID"/>
                <w14:ligatures w14:val="none"/>
              </w:rPr>
            </w:pPr>
          </w:p>
        </w:tc>
        <w:tc>
          <w:tcPr>
            <w:tcW w:w="222" w:type="dxa"/>
            <w:tcBorders>
              <w:top w:val="nil"/>
              <w:left w:val="nil"/>
              <w:bottom w:val="nil"/>
              <w:right w:val="nil"/>
            </w:tcBorders>
            <w:shd w:val="clear" w:color="auto" w:fill="auto"/>
            <w:noWrap/>
            <w:vAlign w:val="bottom"/>
            <w:hideMark/>
          </w:tcPr>
          <w:p w14:paraId="3529C351"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p>
        </w:tc>
      </w:tr>
      <w:tr w:rsidR="00B63012" w:rsidRPr="00C478FA" w14:paraId="136BE226" w14:textId="77777777" w:rsidTr="00B63012">
        <w:trPr>
          <w:trHeight w:val="310"/>
        </w:trPr>
        <w:tc>
          <w:tcPr>
            <w:tcW w:w="1360" w:type="dxa"/>
            <w:tcBorders>
              <w:top w:val="single" w:sz="12" w:space="0" w:color="000000"/>
              <w:bottom w:val="single" w:sz="4" w:space="0" w:color="auto"/>
            </w:tcBorders>
            <w:shd w:val="clear" w:color="auto" w:fill="auto"/>
            <w:vAlign w:val="center"/>
            <w:hideMark/>
          </w:tcPr>
          <w:p w14:paraId="387446A2"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w:t>
            </w:r>
          </w:p>
        </w:tc>
        <w:tc>
          <w:tcPr>
            <w:tcW w:w="1149" w:type="dxa"/>
            <w:tcBorders>
              <w:top w:val="single" w:sz="12" w:space="0" w:color="000000"/>
              <w:left w:val="nil"/>
              <w:bottom w:val="single" w:sz="4" w:space="0" w:color="auto"/>
            </w:tcBorders>
            <w:shd w:val="clear" w:color="auto" w:fill="auto"/>
            <w:noWrap/>
            <w:vAlign w:val="bottom"/>
            <w:hideMark/>
          </w:tcPr>
          <w:p w14:paraId="5FC6967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539</w:t>
            </w:r>
          </w:p>
        </w:tc>
        <w:tc>
          <w:tcPr>
            <w:tcW w:w="1416" w:type="dxa"/>
            <w:tcBorders>
              <w:top w:val="single" w:sz="12" w:space="0" w:color="000000"/>
              <w:bottom w:val="single" w:sz="4" w:space="0" w:color="auto"/>
            </w:tcBorders>
            <w:shd w:val="clear" w:color="auto" w:fill="auto"/>
            <w:noWrap/>
            <w:vAlign w:val="bottom"/>
            <w:hideMark/>
          </w:tcPr>
          <w:p w14:paraId="6087E08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0,9302</w:t>
            </w:r>
          </w:p>
        </w:tc>
        <w:tc>
          <w:tcPr>
            <w:tcW w:w="222" w:type="dxa"/>
            <w:tcBorders>
              <w:left w:val="nil"/>
            </w:tcBorders>
            <w:vAlign w:val="center"/>
            <w:hideMark/>
          </w:tcPr>
          <w:p w14:paraId="57BD4779"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229634B8" w14:textId="77777777" w:rsidTr="00B63012">
        <w:trPr>
          <w:trHeight w:val="310"/>
        </w:trPr>
        <w:tc>
          <w:tcPr>
            <w:tcW w:w="1360" w:type="dxa"/>
            <w:tcBorders>
              <w:top w:val="nil"/>
              <w:bottom w:val="single" w:sz="4" w:space="0" w:color="auto"/>
            </w:tcBorders>
            <w:shd w:val="clear" w:color="auto" w:fill="auto"/>
            <w:vAlign w:val="center"/>
            <w:hideMark/>
          </w:tcPr>
          <w:p w14:paraId="2CCF8294"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2</w:t>
            </w:r>
          </w:p>
        </w:tc>
        <w:tc>
          <w:tcPr>
            <w:tcW w:w="1149" w:type="dxa"/>
            <w:tcBorders>
              <w:top w:val="nil"/>
              <w:left w:val="nil"/>
              <w:bottom w:val="single" w:sz="4" w:space="0" w:color="auto"/>
            </w:tcBorders>
            <w:shd w:val="clear" w:color="auto" w:fill="auto"/>
            <w:noWrap/>
            <w:vAlign w:val="bottom"/>
            <w:hideMark/>
          </w:tcPr>
          <w:p w14:paraId="2FD13924"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540</w:t>
            </w:r>
          </w:p>
        </w:tc>
        <w:tc>
          <w:tcPr>
            <w:tcW w:w="1416" w:type="dxa"/>
            <w:tcBorders>
              <w:top w:val="nil"/>
              <w:bottom w:val="single" w:sz="4" w:space="0" w:color="auto"/>
            </w:tcBorders>
            <w:shd w:val="clear" w:color="auto" w:fill="auto"/>
            <w:noWrap/>
            <w:vAlign w:val="bottom"/>
            <w:hideMark/>
          </w:tcPr>
          <w:p w14:paraId="0889D799"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0,9236</w:t>
            </w:r>
          </w:p>
        </w:tc>
        <w:tc>
          <w:tcPr>
            <w:tcW w:w="222" w:type="dxa"/>
            <w:tcBorders>
              <w:left w:val="nil"/>
            </w:tcBorders>
            <w:vAlign w:val="center"/>
            <w:hideMark/>
          </w:tcPr>
          <w:p w14:paraId="2B20C0EE"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5127C9A4" w14:textId="77777777" w:rsidTr="00B63012">
        <w:trPr>
          <w:trHeight w:val="310"/>
        </w:trPr>
        <w:tc>
          <w:tcPr>
            <w:tcW w:w="1360" w:type="dxa"/>
            <w:tcBorders>
              <w:top w:val="nil"/>
              <w:bottom w:val="single" w:sz="4" w:space="0" w:color="auto"/>
            </w:tcBorders>
            <w:shd w:val="clear" w:color="auto" w:fill="auto"/>
            <w:vAlign w:val="center"/>
            <w:hideMark/>
          </w:tcPr>
          <w:p w14:paraId="77712A8B"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3</w:t>
            </w:r>
          </w:p>
        </w:tc>
        <w:tc>
          <w:tcPr>
            <w:tcW w:w="1149" w:type="dxa"/>
            <w:tcBorders>
              <w:top w:val="nil"/>
              <w:left w:val="nil"/>
              <w:bottom w:val="single" w:sz="4" w:space="0" w:color="auto"/>
            </w:tcBorders>
            <w:shd w:val="clear" w:color="auto" w:fill="auto"/>
            <w:noWrap/>
            <w:vAlign w:val="bottom"/>
            <w:hideMark/>
          </w:tcPr>
          <w:p w14:paraId="4B79FD1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531</w:t>
            </w:r>
          </w:p>
        </w:tc>
        <w:tc>
          <w:tcPr>
            <w:tcW w:w="1416" w:type="dxa"/>
            <w:tcBorders>
              <w:top w:val="nil"/>
              <w:bottom w:val="single" w:sz="4" w:space="0" w:color="auto"/>
            </w:tcBorders>
            <w:shd w:val="clear" w:color="auto" w:fill="auto"/>
            <w:noWrap/>
            <w:vAlign w:val="bottom"/>
            <w:hideMark/>
          </w:tcPr>
          <w:p w14:paraId="21EE8F01"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0,7900</w:t>
            </w:r>
          </w:p>
        </w:tc>
        <w:tc>
          <w:tcPr>
            <w:tcW w:w="222" w:type="dxa"/>
            <w:tcBorders>
              <w:left w:val="nil"/>
            </w:tcBorders>
            <w:vAlign w:val="center"/>
            <w:hideMark/>
          </w:tcPr>
          <w:p w14:paraId="57F0EFAE"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27702AF5" w14:textId="77777777" w:rsidTr="00B63012">
        <w:trPr>
          <w:trHeight w:val="310"/>
        </w:trPr>
        <w:tc>
          <w:tcPr>
            <w:tcW w:w="1360" w:type="dxa"/>
            <w:tcBorders>
              <w:top w:val="nil"/>
              <w:bottom w:val="single" w:sz="4" w:space="0" w:color="auto"/>
            </w:tcBorders>
            <w:shd w:val="clear" w:color="auto" w:fill="auto"/>
            <w:vAlign w:val="center"/>
            <w:hideMark/>
          </w:tcPr>
          <w:p w14:paraId="7E6F73D6"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4</w:t>
            </w:r>
          </w:p>
        </w:tc>
        <w:tc>
          <w:tcPr>
            <w:tcW w:w="1149" w:type="dxa"/>
            <w:tcBorders>
              <w:top w:val="nil"/>
              <w:left w:val="nil"/>
              <w:bottom w:val="single" w:sz="4" w:space="0" w:color="auto"/>
            </w:tcBorders>
            <w:shd w:val="clear" w:color="auto" w:fill="auto"/>
            <w:noWrap/>
            <w:vAlign w:val="bottom"/>
            <w:hideMark/>
          </w:tcPr>
          <w:p w14:paraId="14BBE217"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533</w:t>
            </w:r>
          </w:p>
        </w:tc>
        <w:tc>
          <w:tcPr>
            <w:tcW w:w="1416" w:type="dxa"/>
            <w:tcBorders>
              <w:top w:val="nil"/>
              <w:bottom w:val="single" w:sz="4" w:space="0" w:color="auto"/>
            </w:tcBorders>
            <w:shd w:val="clear" w:color="auto" w:fill="auto"/>
            <w:noWrap/>
            <w:vAlign w:val="bottom"/>
            <w:hideMark/>
          </w:tcPr>
          <w:p w14:paraId="06DD3DE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0,7891</w:t>
            </w:r>
          </w:p>
        </w:tc>
        <w:tc>
          <w:tcPr>
            <w:tcW w:w="222" w:type="dxa"/>
            <w:tcBorders>
              <w:left w:val="nil"/>
            </w:tcBorders>
            <w:vAlign w:val="center"/>
            <w:hideMark/>
          </w:tcPr>
          <w:p w14:paraId="709BE369"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F554C1F" w14:textId="77777777" w:rsidTr="00B63012">
        <w:trPr>
          <w:trHeight w:val="310"/>
        </w:trPr>
        <w:tc>
          <w:tcPr>
            <w:tcW w:w="1360" w:type="dxa"/>
            <w:tcBorders>
              <w:top w:val="nil"/>
              <w:bottom w:val="single" w:sz="4" w:space="0" w:color="auto"/>
            </w:tcBorders>
            <w:shd w:val="clear" w:color="auto" w:fill="auto"/>
            <w:vAlign w:val="center"/>
            <w:hideMark/>
          </w:tcPr>
          <w:p w14:paraId="152CBD91"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5</w:t>
            </w:r>
          </w:p>
        </w:tc>
        <w:tc>
          <w:tcPr>
            <w:tcW w:w="1149" w:type="dxa"/>
            <w:tcBorders>
              <w:top w:val="nil"/>
              <w:left w:val="nil"/>
              <w:bottom w:val="single" w:sz="4" w:space="0" w:color="auto"/>
            </w:tcBorders>
            <w:shd w:val="clear" w:color="auto" w:fill="auto"/>
            <w:noWrap/>
            <w:vAlign w:val="bottom"/>
            <w:hideMark/>
          </w:tcPr>
          <w:p w14:paraId="70711EDE"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536</w:t>
            </w:r>
          </w:p>
        </w:tc>
        <w:tc>
          <w:tcPr>
            <w:tcW w:w="1416" w:type="dxa"/>
            <w:tcBorders>
              <w:top w:val="nil"/>
              <w:bottom w:val="single" w:sz="4" w:space="0" w:color="auto"/>
            </w:tcBorders>
            <w:shd w:val="clear" w:color="auto" w:fill="auto"/>
            <w:noWrap/>
            <w:vAlign w:val="bottom"/>
            <w:hideMark/>
          </w:tcPr>
          <w:p w14:paraId="3EBA178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0,7709</w:t>
            </w:r>
          </w:p>
        </w:tc>
        <w:tc>
          <w:tcPr>
            <w:tcW w:w="222" w:type="dxa"/>
            <w:tcBorders>
              <w:left w:val="nil"/>
            </w:tcBorders>
            <w:vAlign w:val="center"/>
            <w:hideMark/>
          </w:tcPr>
          <w:p w14:paraId="04252050"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EB77149" w14:textId="77777777" w:rsidTr="00B63012">
        <w:trPr>
          <w:trHeight w:val="310"/>
        </w:trPr>
        <w:tc>
          <w:tcPr>
            <w:tcW w:w="1360" w:type="dxa"/>
            <w:tcBorders>
              <w:top w:val="nil"/>
              <w:bottom w:val="single" w:sz="4" w:space="0" w:color="auto"/>
            </w:tcBorders>
            <w:shd w:val="clear" w:color="auto" w:fill="auto"/>
            <w:vAlign w:val="center"/>
            <w:hideMark/>
          </w:tcPr>
          <w:p w14:paraId="2655F770"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6</w:t>
            </w:r>
          </w:p>
        </w:tc>
        <w:tc>
          <w:tcPr>
            <w:tcW w:w="1149" w:type="dxa"/>
            <w:tcBorders>
              <w:top w:val="nil"/>
              <w:left w:val="nil"/>
              <w:bottom w:val="single" w:sz="4" w:space="0" w:color="auto"/>
            </w:tcBorders>
            <w:shd w:val="clear" w:color="auto" w:fill="auto"/>
            <w:noWrap/>
            <w:vAlign w:val="bottom"/>
            <w:hideMark/>
          </w:tcPr>
          <w:p w14:paraId="4B0243AD"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526</w:t>
            </w:r>
          </w:p>
        </w:tc>
        <w:tc>
          <w:tcPr>
            <w:tcW w:w="1416" w:type="dxa"/>
            <w:tcBorders>
              <w:top w:val="nil"/>
              <w:bottom w:val="single" w:sz="4" w:space="0" w:color="auto"/>
            </w:tcBorders>
            <w:shd w:val="clear" w:color="auto" w:fill="auto"/>
            <w:noWrap/>
            <w:vAlign w:val="bottom"/>
            <w:hideMark/>
          </w:tcPr>
          <w:p w14:paraId="30EB225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0,7665</w:t>
            </w:r>
          </w:p>
        </w:tc>
        <w:tc>
          <w:tcPr>
            <w:tcW w:w="222" w:type="dxa"/>
            <w:tcBorders>
              <w:left w:val="nil"/>
            </w:tcBorders>
            <w:vAlign w:val="center"/>
            <w:hideMark/>
          </w:tcPr>
          <w:p w14:paraId="4790F297"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0F7537F8" w14:textId="77777777" w:rsidTr="00B63012">
        <w:trPr>
          <w:trHeight w:val="310"/>
        </w:trPr>
        <w:tc>
          <w:tcPr>
            <w:tcW w:w="1360" w:type="dxa"/>
            <w:tcBorders>
              <w:top w:val="nil"/>
              <w:bottom w:val="single" w:sz="4" w:space="0" w:color="auto"/>
            </w:tcBorders>
            <w:shd w:val="clear" w:color="auto" w:fill="auto"/>
            <w:vAlign w:val="center"/>
            <w:hideMark/>
          </w:tcPr>
          <w:p w14:paraId="7E81BC9B"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7</w:t>
            </w:r>
          </w:p>
        </w:tc>
        <w:tc>
          <w:tcPr>
            <w:tcW w:w="1149" w:type="dxa"/>
            <w:tcBorders>
              <w:top w:val="nil"/>
              <w:left w:val="nil"/>
              <w:bottom w:val="single" w:sz="4" w:space="0" w:color="auto"/>
            </w:tcBorders>
            <w:shd w:val="clear" w:color="auto" w:fill="auto"/>
            <w:noWrap/>
            <w:vAlign w:val="bottom"/>
            <w:hideMark/>
          </w:tcPr>
          <w:p w14:paraId="522D844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537</w:t>
            </w:r>
          </w:p>
        </w:tc>
        <w:tc>
          <w:tcPr>
            <w:tcW w:w="1416" w:type="dxa"/>
            <w:tcBorders>
              <w:top w:val="nil"/>
              <w:bottom w:val="single" w:sz="4" w:space="0" w:color="auto"/>
            </w:tcBorders>
            <w:shd w:val="clear" w:color="auto" w:fill="auto"/>
            <w:noWrap/>
            <w:vAlign w:val="bottom"/>
            <w:hideMark/>
          </w:tcPr>
          <w:p w14:paraId="3737E538"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0,7648</w:t>
            </w:r>
          </w:p>
        </w:tc>
        <w:tc>
          <w:tcPr>
            <w:tcW w:w="222" w:type="dxa"/>
            <w:tcBorders>
              <w:left w:val="nil"/>
            </w:tcBorders>
            <w:vAlign w:val="center"/>
            <w:hideMark/>
          </w:tcPr>
          <w:p w14:paraId="766157E1"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D837B2C" w14:textId="77777777" w:rsidTr="00B63012">
        <w:trPr>
          <w:trHeight w:val="310"/>
        </w:trPr>
        <w:tc>
          <w:tcPr>
            <w:tcW w:w="1360" w:type="dxa"/>
            <w:tcBorders>
              <w:top w:val="nil"/>
              <w:bottom w:val="single" w:sz="4" w:space="0" w:color="auto"/>
            </w:tcBorders>
            <w:shd w:val="clear" w:color="auto" w:fill="auto"/>
            <w:vAlign w:val="center"/>
            <w:hideMark/>
          </w:tcPr>
          <w:p w14:paraId="1EF0E7DB"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8</w:t>
            </w:r>
          </w:p>
        </w:tc>
        <w:tc>
          <w:tcPr>
            <w:tcW w:w="1149" w:type="dxa"/>
            <w:tcBorders>
              <w:top w:val="nil"/>
              <w:left w:val="nil"/>
              <w:bottom w:val="single" w:sz="4" w:space="0" w:color="auto"/>
            </w:tcBorders>
            <w:shd w:val="clear" w:color="auto" w:fill="auto"/>
            <w:noWrap/>
            <w:vAlign w:val="bottom"/>
            <w:hideMark/>
          </w:tcPr>
          <w:p w14:paraId="1AFB905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538</w:t>
            </w:r>
          </w:p>
        </w:tc>
        <w:tc>
          <w:tcPr>
            <w:tcW w:w="1416" w:type="dxa"/>
            <w:tcBorders>
              <w:top w:val="nil"/>
              <w:bottom w:val="single" w:sz="4" w:space="0" w:color="auto"/>
            </w:tcBorders>
            <w:shd w:val="clear" w:color="auto" w:fill="auto"/>
            <w:noWrap/>
            <w:vAlign w:val="bottom"/>
            <w:hideMark/>
          </w:tcPr>
          <w:p w14:paraId="3FDCC334"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0,7625</w:t>
            </w:r>
          </w:p>
        </w:tc>
        <w:tc>
          <w:tcPr>
            <w:tcW w:w="222" w:type="dxa"/>
            <w:tcBorders>
              <w:left w:val="nil"/>
            </w:tcBorders>
            <w:vAlign w:val="center"/>
            <w:hideMark/>
          </w:tcPr>
          <w:p w14:paraId="13396FD2"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B3BB4F4" w14:textId="77777777" w:rsidTr="00B63012">
        <w:trPr>
          <w:trHeight w:val="310"/>
        </w:trPr>
        <w:tc>
          <w:tcPr>
            <w:tcW w:w="1360" w:type="dxa"/>
            <w:tcBorders>
              <w:top w:val="nil"/>
              <w:bottom w:val="single" w:sz="4" w:space="0" w:color="auto"/>
            </w:tcBorders>
            <w:shd w:val="clear" w:color="auto" w:fill="auto"/>
            <w:vAlign w:val="center"/>
            <w:hideMark/>
          </w:tcPr>
          <w:p w14:paraId="5818FD15"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9</w:t>
            </w:r>
          </w:p>
        </w:tc>
        <w:tc>
          <w:tcPr>
            <w:tcW w:w="1149" w:type="dxa"/>
            <w:tcBorders>
              <w:top w:val="nil"/>
              <w:left w:val="nil"/>
              <w:bottom w:val="single" w:sz="4" w:space="0" w:color="auto"/>
            </w:tcBorders>
            <w:shd w:val="clear" w:color="auto" w:fill="auto"/>
            <w:noWrap/>
            <w:vAlign w:val="bottom"/>
            <w:hideMark/>
          </w:tcPr>
          <w:p w14:paraId="51B1EE03"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528</w:t>
            </w:r>
          </w:p>
        </w:tc>
        <w:tc>
          <w:tcPr>
            <w:tcW w:w="1416" w:type="dxa"/>
            <w:tcBorders>
              <w:top w:val="nil"/>
              <w:bottom w:val="single" w:sz="4" w:space="0" w:color="auto"/>
            </w:tcBorders>
            <w:shd w:val="clear" w:color="auto" w:fill="auto"/>
            <w:noWrap/>
            <w:vAlign w:val="bottom"/>
            <w:hideMark/>
          </w:tcPr>
          <w:p w14:paraId="3204CBB2"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0,7595</w:t>
            </w:r>
          </w:p>
        </w:tc>
        <w:tc>
          <w:tcPr>
            <w:tcW w:w="222" w:type="dxa"/>
            <w:tcBorders>
              <w:left w:val="nil"/>
            </w:tcBorders>
            <w:vAlign w:val="center"/>
            <w:hideMark/>
          </w:tcPr>
          <w:p w14:paraId="7D074700"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5CE753AB" w14:textId="77777777" w:rsidTr="00B63012">
        <w:trPr>
          <w:trHeight w:val="310"/>
        </w:trPr>
        <w:tc>
          <w:tcPr>
            <w:tcW w:w="1360" w:type="dxa"/>
            <w:tcBorders>
              <w:top w:val="nil"/>
              <w:bottom w:val="single" w:sz="4" w:space="0" w:color="auto"/>
            </w:tcBorders>
            <w:shd w:val="clear" w:color="auto" w:fill="auto"/>
            <w:vAlign w:val="center"/>
            <w:hideMark/>
          </w:tcPr>
          <w:p w14:paraId="5C99A21F"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10</w:t>
            </w:r>
          </w:p>
        </w:tc>
        <w:tc>
          <w:tcPr>
            <w:tcW w:w="1149" w:type="dxa"/>
            <w:tcBorders>
              <w:top w:val="nil"/>
              <w:left w:val="nil"/>
              <w:bottom w:val="single" w:sz="4" w:space="0" w:color="auto"/>
            </w:tcBorders>
            <w:shd w:val="clear" w:color="auto" w:fill="auto"/>
            <w:noWrap/>
            <w:vAlign w:val="bottom"/>
            <w:hideMark/>
          </w:tcPr>
          <w:p w14:paraId="0CED62E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534</w:t>
            </w:r>
          </w:p>
        </w:tc>
        <w:tc>
          <w:tcPr>
            <w:tcW w:w="1416" w:type="dxa"/>
            <w:tcBorders>
              <w:top w:val="nil"/>
              <w:bottom w:val="single" w:sz="4" w:space="0" w:color="auto"/>
            </w:tcBorders>
            <w:shd w:val="clear" w:color="auto" w:fill="auto"/>
            <w:noWrap/>
            <w:vAlign w:val="bottom"/>
            <w:hideMark/>
          </w:tcPr>
          <w:p w14:paraId="09F89B2E"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0,7468</w:t>
            </w:r>
          </w:p>
        </w:tc>
        <w:tc>
          <w:tcPr>
            <w:tcW w:w="222" w:type="dxa"/>
            <w:tcBorders>
              <w:left w:val="nil"/>
            </w:tcBorders>
            <w:vAlign w:val="center"/>
            <w:hideMark/>
          </w:tcPr>
          <w:p w14:paraId="2165E3F8"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6A11554A" w14:textId="77777777" w:rsidTr="00B63012">
        <w:trPr>
          <w:trHeight w:val="310"/>
        </w:trPr>
        <w:tc>
          <w:tcPr>
            <w:tcW w:w="1360" w:type="dxa"/>
            <w:tcBorders>
              <w:top w:val="nil"/>
              <w:bottom w:val="single" w:sz="4" w:space="0" w:color="auto"/>
            </w:tcBorders>
            <w:shd w:val="clear" w:color="auto" w:fill="auto"/>
            <w:vAlign w:val="center"/>
            <w:hideMark/>
          </w:tcPr>
          <w:p w14:paraId="3181B844"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11</w:t>
            </w:r>
          </w:p>
        </w:tc>
        <w:tc>
          <w:tcPr>
            <w:tcW w:w="1149" w:type="dxa"/>
            <w:tcBorders>
              <w:top w:val="nil"/>
              <w:left w:val="nil"/>
              <w:bottom w:val="single" w:sz="4" w:space="0" w:color="auto"/>
            </w:tcBorders>
            <w:shd w:val="clear" w:color="auto" w:fill="auto"/>
            <w:noWrap/>
            <w:vAlign w:val="bottom"/>
            <w:hideMark/>
          </w:tcPr>
          <w:p w14:paraId="5886C6D1"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530</w:t>
            </w:r>
          </w:p>
        </w:tc>
        <w:tc>
          <w:tcPr>
            <w:tcW w:w="1416" w:type="dxa"/>
            <w:tcBorders>
              <w:top w:val="nil"/>
              <w:bottom w:val="single" w:sz="4" w:space="0" w:color="auto"/>
            </w:tcBorders>
            <w:shd w:val="clear" w:color="auto" w:fill="auto"/>
            <w:noWrap/>
            <w:vAlign w:val="bottom"/>
            <w:hideMark/>
          </w:tcPr>
          <w:p w14:paraId="45863005"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0,7385</w:t>
            </w:r>
          </w:p>
        </w:tc>
        <w:tc>
          <w:tcPr>
            <w:tcW w:w="222" w:type="dxa"/>
            <w:tcBorders>
              <w:left w:val="nil"/>
            </w:tcBorders>
            <w:vAlign w:val="center"/>
            <w:hideMark/>
          </w:tcPr>
          <w:p w14:paraId="47ECFF77"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4B137BB9" w14:textId="77777777" w:rsidTr="00B63012">
        <w:trPr>
          <w:trHeight w:val="310"/>
        </w:trPr>
        <w:tc>
          <w:tcPr>
            <w:tcW w:w="1360" w:type="dxa"/>
            <w:tcBorders>
              <w:top w:val="nil"/>
              <w:bottom w:val="single" w:sz="4" w:space="0" w:color="auto"/>
            </w:tcBorders>
            <w:shd w:val="clear" w:color="auto" w:fill="auto"/>
            <w:vAlign w:val="center"/>
            <w:hideMark/>
          </w:tcPr>
          <w:p w14:paraId="3601E8A7"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12</w:t>
            </w:r>
          </w:p>
        </w:tc>
        <w:tc>
          <w:tcPr>
            <w:tcW w:w="1149" w:type="dxa"/>
            <w:tcBorders>
              <w:top w:val="nil"/>
              <w:left w:val="nil"/>
              <w:bottom w:val="single" w:sz="4" w:space="0" w:color="auto"/>
            </w:tcBorders>
            <w:shd w:val="clear" w:color="auto" w:fill="auto"/>
            <w:noWrap/>
            <w:vAlign w:val="bottom"/>
            <w:hideMark/>
          </w:tcPr>
          <w:p w14:paraId="0247104F"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535</w:t>
            </w:r>
          </w:p>
        </w:tc>
        <w:tc>
          <w:tcPr>
            <w:tcW w:w="1416" w:type="dxa"/>
            <w:tcBorders>
              <w:top w:val="nil"/>
              <w:bottom w:val="single" w:sz="4" w:space="0" w:color="auto"/>
            </w:tcBorders>
            <w:shd w:val="clear" w:color="auto" w:fill="auto"/>
            <w:noWrap/>
            <w:vAlign w:val="bottom"/>
            <w:hideMark/>
          </w:tcPr>
          <w:p w14:paraId="7B495EA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0,7346</w:t>
            </w:r>
          </w:p>
        </w:tc>
        <w:tc>
          <w:tcPr>
            <w:tcW w:w="222" w:type="dxa"/>
            <w:tcBorders>
              <w:left w:val="nil"/>
            </w:tcBorders>
            <w:vAlign w:val="center"/>
            <w:hideMark/>
          </w:tcPr>
          <w:p w14:paraId="48C1BA43"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17FD7CAC" w14:textId="77777777" w:rsidTr="00B63012">
        <w:trPr>
          <w:trHeight w:val="310"/>
        </w:trPr>
        <w:tc>
          <w:tcPr>
            <w:tcW w:w="1360" w:type="dxa"/>
            <w:tcBorders>
              <w:top w:val="nil"/>
              <w:bottom w:val="single" w:sz="4" w:space="0" w:color="auto"/>
            </w:tcBorders>
            <w:shd w:val="clear" w:color="auto" w:fill="auto"/>
            <w:vAlign w:val="center"/>
            <w:hideMark/>
          </w:tcPr>
          <w:p w14:paraId="457E4AD0"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13</w:t>
            </w:r>
          </w:p>
        </w:tc>
        <w:tc>
          <w:tcPr>
            <w:tcW w:w="1149" w:type="dxa"/>
            <w:tcBorders>
              <w:top w:val="nil"/>
              <w:left w:val="nil"/>
              <w:bottom w:val="single" w:sz="4" w:space="0" w:color="auto"/>
            </w:tcBorders>
            <w:shd w:val="clear" w:color="auto" w:fill="auto"/>
            <w:noWrap/>
            <w:vAlign w:val="bottom"/>
            <w:hideMark/>
          </w:tcPr>
          <w:p w14:paraId="1908E8E7"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527</w:t>
            </w:r>
          </w:p>
        </w:tc>
        <w:tc>
          <w:tcPr>
            <w:tcW w:w="1416" w:type="dxa"/>
            <w:tcBorders>
              <w:top w:val="nil"/>
              <w:bottom w:val="single" w:sz="4" w:space="0" w:color="auto"/>
            </w:tcBorders>
            <w:shd w:val="clear" w:color="auto" w:fill="auto"/>
            <w:noWrap/>
            <w:vAlign w:val="bottom"/>
            <w:hideMark/>
          </w:tcPr>
          <w:p w14:paraId="05DBA982"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0,7337</w:t>
            </w:r>
          </w:p>
        </w:tc>
        <w:tc>
          <w:tcPr>
            <w:tcW w:w="222" w:type="dxa"/>
            <w:tcBorders>
              <w:left w:val="nil"/>
            </w:tcBorders>
            <w:vAlign w:val="center"/>
            <w:hideMark/>
          </w:tcPr>
          <w:p w14:paraId="57028D8F"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5F80FBF0" w14:textId="77777777" w:rsidTr="00B63012">
        <w:trPr>
          <w:trHeight w:val="310"/>
        </w:trPr>
        <w:tc>
          <w:tcPr>
            <w:tcW w:w="1360" w:type="dxa"/>
            <w:tcBorders>
              <w:top w:val="nil"/>
              <w:bottom w:val="single" w:sz="4" w:space="0" w:color="auto"/>
            </w:tcBorders>
            <w:shd w:val="clear" w:color="auto" w:fill="auto"/>
            <w:vAlign w:val="center"/>
            <w:hideMark/>
          </w:tcPr>
          <w:p w14:paraId="72A47E2A"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14</w:t>
            </w:r>
          </w:p>
        </w:tc>
        <w:tc>
          <w:tcPr>
            <w:tcW w:w="1149" w:type="dxa"/>
            <w:tcBorders>
              <w:top w:val="nil"/>
              <w:left w:val="nil"/>
              <w:bottom w:val="single" w:sz="4" w:space="0" w:color="auto"/>
            </w:tcBorders>
            <w:shd w:val="clear" w:color="auto" w:fill="auto"/>
            <w:noWrap/>
            <w:vAlign w:val="bottom"/>
            <w:hideMark/>
          </w:tcPr>
          <w:p w14:paraId="2B890D7E"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532</w:t>
            </w:r>
          </w:p>
        </w:tc>
        <w:tc>
          <w:tcPr>
            <w:tcW w:w="1416" w:type="dxa"/>
            <w:tcBorders>
              <w:top w:val="nil"/>
              <w:bottom w:val="single" w:sz="4" w:space="0" w:color="auto"/>
            </w:tcBorders>
            <w:shd w:val="clear" w:color="auto" w:fill="auto"/>
            <w:noWrap/>
            <w:vAlign w:val="bottom"/>
            <w:hideMark/>
          </w:tcPr>
          <w:p w14:paraId="43D7548B"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0,7146</w:t>
            </w:r>
          </w:p>
        </w:tc>
        <w:tc>
          <w:tcPr>
            <w:tcW w:w="222" w:type="dxa"/>
            <w:tcBorders>
              <w:left w:val="nil"/>
            </w:tcBorders>
            <w:vAlign w:val="center"/>
            <w:hideMark/>
          </w:tcPr>
          <w:p w14:paraId="36D3340F"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r w:rsidR="00B63012" w:rsidRPr="00C478FA" w14:paraId="4B2A803D" w14:textId="77777777" w:rsidTr="00B63012">
        <w:trPr>
          <w:trHeight w:val="310"/>
        </w:trPr>
        <w:tc>
          <w:tcPr>
            <w:tcW w:w="1360" w:type="dxa"/>
            <w:tcBorders>
              <w:top w:val="nil"/>
              <w:bottom w:val="single" w:sz="4" w:space="0" w:color="auto"/>
            </w:tcBorders>
            <w:shd w:val="clear" w:color="auto" w:fill="auto"/>
            <w:vAlign w:val="center"/>
            <w:hideMark/>
          </w:tcPr>
          <w:p w14:paraId="724E13E1" w14:textId="77777777" w:rsidR="00C478FA" w:rsidRPr="00C478FA" w:rsidRDefault="00C478FA" w:rsidP="00C478FA">
            <w:pPr>
              <w:spacing w:after="0" w:line="240" w:lineRule="auto"/>
              <w:jc w:val="center"/>
              <w:rPr>
                <w:rFonts w:eastAsia="Times New Roman" w:cs="Times New Roman"/>
                <w:color w:val="000000"/>
                <w:kern w:val="0"/>
                <w:sz w:val="24"/>
                <w:szCs w:val="24"/>
                <w:lang w:eastAsia="en-ID"/>
                <w14:ligatures w14:val="none"/>
              </w:rPr>
            </w:pPr>
            <w:r w:rsidRPr="00C478FA">
              <w:rPr>
                <w:rFonts w:eastAsia="Times New Roman" w:cs="Times New Roman"/>
                <w:color w:val="000000"/>
                <w:kern w:val="0"/>
                <w:sz w:val="24"/>
                <w:szCs w:val="24"/>
                <w:lang w:eastAsia="en-ID"/>
                <w14:ligatures w14:val="none"/>
              </w:rPr>
              <w:t>15</w:t>
            </w:r>
          </w:p>
        </w:tc>
        <w:tc>
          <w:tcPr>
            <w:tcW w:w="1149" w:type="dxa"/>
            <w:tcBorders>
              <w:top w:val="nil"/>
              <w:left w:val="nil"/>
              <w:bottom w:val="single" w:sz="4" w:space="0" w:color="auto"/>
            </w:tcBorders>
            <w:shd w:val="clear" w:color="auto" w:fill="auto"/>
            <w:noWrap/>
            <w:vAlign w:val="bottom"/>
            <w:hideMark/>
          </w:tcPr>
          <w:p w14:paraId="385D9BF2"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529</w:t>
            </w:r>
          </w:p>
        </w:tc>
        <w:tc>
          <w:tcPr>
            <w:tcW w:w="1416" w:type="dxa"/>
            <w:tcBorders>
              <w:top w:val="nil"/>
              <w:bottom w:val="single" w:sz="4" w:space="0" w:color="auto"/>
            </w:tcBorders>
            <w:shd w:val="clear" w:color="auto" w:fill="auto"/>
            <w:noWrap/>
            <w:vAlign w:val="bottom"/>
            <w:hideMark/>
          </w:tcPr>
          <w:p w14:paraId="7A345A78" w14:textId="77777777" w:rsidR="00C478FA" w:rsidRPr="00C478FA" w:rsidRDefault="00C478FA" w:rsidP="00C478FA">
            <w:pPr>
              <w:spacing w:after="0" w:line="240" w:lineRule="auto"/>
              <w:jc w:val="right"/>
              <w:rPr>
                <w:rFonts w:ascii="Calibri" w:eastAsia="Times New Roman" w:hAnsi="Calibri" w:cs="Calibri"/>
                <w:color w:val="000000"/>
                <w:kern w:val="0"/>
                <w:lang w:eastAsia="en-ID"/>
                <w14:ligatures w14:val="none"/>
              </w:rPr>
            </w:pPr>
            <w:r w:rsidRPr="00C478FA">
              <w:rPr>
                <w:rFonts w:ascii="Calibri" w:eastAsia="Times New Roman" w:hAnsi="Calibri" w:cs="Calibri"/>
                <w:color w:val="000000"/>
                <w:kern w:val="0"/>
                <w:lang w:eastAsia="en-ID"/>
                <w14:ligatures w14:val="none"/>
              </w:rPr>
              <w:t>0,7142</w:t>
            </w:r>
          </w:p>
        </w:tc>
        <w:tc>
          <w:tcPr>
            <w:tcW w:w="222" w:type="dxa"/>
            <w:tcBorders>
              <w:left w:val="nil"/>
            </w:tcBorders>
            <w:vAlign w:val="center"/>
            <w:hideMark/>
          </w:tcPr>
          <w:p w14:paraId="457F9957" w14:textId="77777777" w:rsidR="00C478FA" w:rsidRPr="00C478FA" w:rsidRDefault="00C478FA" w:rsidP="00C478FA">
            <w:pPr>
              <w:spacing w:after="0" w:line="240" w:lineRule="auto"/>
              <w:jc w:val="left"/>
              <w:rPr>
                <w:rFonts w:eastAsia="Times New Roman" w:cs="Times New Roman"/>
                <w:kern w:val="0"/>
                <w:sz w:val="20"/>
                <w:szCs w:val="20"/>
                <w:lang w:eastAsia="en-ID"/>
                <w14:ligatures w14:val="none"/>
              </w:rPr>
            </w:pPr>
          </w:p>
        </w:tc>
      </w:tr>
    </w:tbl>
    <w:p w14:paraId="3332F14D" w14:textId="77777777" w:rsidR="00C478FA" w:rsidRDefault="00C478FA" w:rsidP="00C478FA"/>
    <w:p w14:paraId="2C0896E1" w14:textId="77777777" w:rsidR="00C478FA" w:rsidRDefault="00C478FA" w:rsidP="00C478FA"/>
    <w:p w14:paraId="35A28E5F" w14:textId="77777777" w:rsidR="00C478FA" w:rsidRDefault="00C478FA" w:rsidP="00C478FA"/>
    <w:p w14:paraId="0BC67DB2" w14:textId="77777777" w:rsidR="00C478FA" w:rsidRDefault="00C478FA" w:rsidP="00C478FA"/>
    <w:p w14:paraId="5F679D3A" w14:textId="77777777" w:rsidR="00C478FA" w:rsidRDefault="00C478FA" w:rsidP="00C478FA"/>
    <w:p w14:paraId="326B3928" w14:textId="77777777" w:rsidR="00C478FA" w:rsidRDefault="00C478FA" w:rsidP="00C478FA"/>
    <w:p w14:paraId="031A4942" w14:textId="77777777" w:rsidR="00C478FA" w:rsidRDefault="00C478FA" w:rsidP="00C478FA"/>
    <w:p w14:paraId="19963337" w14:textId="77777777" w:rsidR="00C478FA" w:rsidRDefault="00C478FA" w:rsidP="00C478FA"/>
    <w:p w14:paraId="191CE3C0" w14:textId="77777777" w:rsidR="00C478FA" w:rsidRDefault="00C478FA" w:rsidP="00C478FA"/>
    <w:p w14:paraId="0BD176AF" w14:textId="77777777" w:rsidR="00C478FA" w:rsidRDefault="00C478FA" w:rsidP="00C478FA"/>
    <w:p w14:paraId="331A38BC" w14:textId="77777777" w:rsidR="00C478FA" w:rsidRDefault="00C478FA" w:rsidP="00C478FA"/>
    <w:p w14:paraId="51278944" w14:textId="77777777" w:rsidR="00C478FA" w:rsidRDefault="00C478FA" w:rsidP="00C478FA"/>
    <w:p w14:paraId="0108ACAF" w14:textId="77777777" w:rsidR="00C478FA" w:rsidRDefault="00C478FA" w:rsidP="00C478FA"/>
    <w:p w14:paraId="6F1D9F2C" w14:textId="58D58430" w:rsidR="008779A3" w:rsidRDefault="00C478FA" w:rsidP="00B63012">
      <w:pPr>
        <w:ind w:firstLine="720"/>
      </w:pPr>
      <w:r>
        <w:t xml:space="preserve">Tabel 7 </w:t>
      </w:r>
      <w:proofErr w:type="spellStart"/>
      <w:r>
        <w:t>menunjukkan</w:t>
      </w:r>
      <w:proofErr w:type="spellEnd"/>
      <w:r>
        <w:t xml:space="preserve"> </w:t>
      </w:r>
      <w:proofErr w:type="spellStart"/>
      <w:r>
        <w:t>hasil</w:t>
      </w:r>
      <w:proofErr w:type="spellEnd"/>
      <w:r>
        <w:t xml:space="preserve"> </w:t>
      </w:r>
      <w:proofErr w:type="spellStart"/>
      <w:r>
        <w:t>perankingan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preferensi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sapi</w:t>
      </w:r>
      <w:proofErr w:type="spellEnd"/>
      <w:r>
        <w:t xml:space="preserve"> </w:t>
      </w:r>
      <w:proofErr w:type="spellStart"/>
      <w:r>
        <w:t>atau</w:t>
      </w:r>
      <w:proofErr w:type="spellEnd"/>
      <w:r>
        <w:t xml:space="preserve"> data </w:t>
      </w:r>
      <w:proofErr w:type="spellStart"/>
      <w:r>
        <w:t>alternatif</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alternatif</w:t>
      </w:r>
      <w:proofErr w:type="spellEnd"/>
      <w:r>
        <w:t xml:space="preserve"> </w:t>
      </w:r>
      <w:proofErr w:type="spellStart"/>
      <w:r>
        <w:t>terbaik</w:t>
      </w:r>
      <w:proofErr w:type="spellEnd"/>
      <w:r>
        <w:t xml:space="preserve"> </w:t>
      </w:r>
      <w:proofErr w:type="spellStart"/>
      <w:r>
        <w:t>adalah</w:t>
      </w:r>
      <w:proofErr w:type="spellEnd"/>
      <w:r>
        <w:t xml:space="preserve"> </w:t>
      </w:r>
      <w:proofErr w:type="spellStart"/>
      <w:r>
        <w:t>sapi</w:t>
      </w:r>
      <w:proofErr w:type="spellEnd"/>
      <w:r>
        <w:t xml:space="preserve"> </w:t>
      </w:r>
      <w:proofErr w:type="spellStart"/>
      <w:r>
        <w:t>dengan</w:t>
      </w:r>
      <w:proofErr w:type="spellEnd"/>
      <w:r>
        <w:t xml:space="preserve"> nama 539 </w:t>
      </w:r>
      <w:proofErr w:type="spellStart"/>
      <w:r>
        <w:t>dengan</w:t>
      </w:r>
      <w:proofErr w:type="spellEnd"/>
      <w:r>
        <w:t xml:space="preserve"> </w:t>
      </w:r>
      <w:proofErr w:type="spellStart"/>
      <w:r>
        <w:t>nilai</w:t>
      </w:r>
      <w:proofErr w:type="spellEnd"/>
      <w:r>
        <w:t xml:space="preserve"> </w:t>
      </w:r>
      <w:proofErr w:type="spellStart"/>
      <w:r>
        <w:t>jumlah</w:t>
      </w:r>
      <w:proofErr w:type="spellEnd"/>
      <w:r>
        <w:t xml:space="preserve"> </w:t>
      </w:r>
      <w:proofErr w:type="spellStart"/>
      <w:r>
        <w:t>preferensi</w:t>
      </w:r>
      <w:proofErr w:type="spellEnd"/>
      <w:r>
        <w:t xml:space="preserve"> 0,9302</w:t>
      </w:r>
      <w:r w:rsidR="00B63012">
        <w:t xml:space="preserve"> dan data </w:t>
      </w:r>
      <w:proofErr w:type="spellStart"/>
      <w:r w:rsidR="00B63012">
        <w:t>alternatif</w:t>
      </w:r>
      <w:proofErr w:type="spellEnd"/>
      <w:r w:rsidR="00B63012">
        <w:t xml:space="preserve"> </w:t>
      </w:r>
      <w:proofErr w:type="spellStart"/>
      <w:r w:rsidR="00B63012">
        <w:t>sapi</w:t>
      </w:r>
      <w:proofErr w:type="spellEnd"/>
      <w:r w:rsidR="00B63012">
        <w:t xml:space="preserve"> </w:t>
      </w:r>
      <w:proofErr w:type="spellStart"/>
      <w:r w:rsidR="00B63012">
        <w:t>dengan</w:t>
      </w:r>
      <w:proofErr w:type="spellEnd"/>
      <w:r w:rsidR="00B63012">
        <w:t xml:space="preserve"> ranking </w:t>
      </w:r>
      <w:proofErr w:type="spellStart"/>
      <w:r w:rsidR="00B63012">
        <w:t>terendah</w:t>
      </w:r>
      <w:proofErr w:type="spellEnd"/>
      <w:r w:rsidR="00B63012">
        <w:t xml:space="preserve"> </w:t>
      </w:r>
      <w:proofErr w:type="spellStart"/>
      <w:r w:rsidR="00B63012">
        <w:t>adalah</w:t>
      </w:r>
      <w:proofErr w:type="spellEnd"/>
      <w:r w:rsidR="00B63012">
        <w:t xml:space="preserve"> </w:t>
      </w:r>
      <w:proofErr w:type="spellStart"/>
      <w:r w:rsidR="00B63012">
        <w:t>sapi</w:t>
      </w:r>
      <w:proofErr w:type="spellEnd"/>
      <w:r w:rsidR="00B63012">
        <w:t xml:space="preserve"> </w:t>
      </w:r>
      <w:proofErr w:type="spellStart"/>
      <w:r w:rsidR="00B63012">
        <w:t>dengan</w:t>
      </w:r>
      <w:proofErr w:type="spellEnd"/>
      <w:r w:rsidR="00B63012">
        <w:t xml:space="preserve"> nama 529 </w:t>
      </w:r>
      <w:proofErr w:type="spellStart"/>
      <w:r w:rsidR="00B63012">
        <w:t>dengan</w:t>
      </w:r>
      <w:proofErr w:type="spellEnd"/>
      <w:r w:rsidR="00B63012">
        <w:t xml:space="preserve"> </w:t>
      </w:r>
      <w:proofErr w:type="spellStart"/>
      <w:r w:rsidR="00B63012">
        <w:t>nilai</w:t>
      </w:r>
      <w:proofErr w:type="spellEnd"/>
      <w:r w:rsidR="00B63012">
        <w:t xml:space="preserve"> </w:t>
      </w:r>
      <w:proofErr w:type="spellStart"/>
      <w:r w:rsidR="00B63012">
        <w:t>jumlah</w:t>
      </w:r>
      <w:proofErr w:type="spellEnd"/>
      <w:r w:rsidR="00B63012">
        <w:t xml:space="preserve"> </w:t>
      </w:r>
      <w:proofErr w:type="spellStart"/>
      <w:r w:rsidR="00B63012">
        <w:t>preferensi</w:t>
      </w:r>
      <w:proofErr w:type="spellEnd"/>
      <w:r w:rsidR="00B63012">
        <w:t xml:space="preserve"> 0,7142.</w:t>
      </w:r>
    </w:p>
    <w:p w14:paraId="230EC717" w14:textId="3B7A2359" w:rsidR="002B2669" w:rsidRPr="002B2669" w:rsidRDefault="002B2669" w:rsidP="002B2669">
      <w:pPr>
        <w:pStyle w:val="Caption"/>
        <w:keepNext/>
        <w:jc w:val="center"/>
        <w:rPr>
          <w:i w:val="0"/>
          <w:iCs w:val="0"/>
          <w:color w:val="auto"/>
          <w:sz w:val="20"/>
          <w:szCs w:val="20"/>
        </w:rPr>
      </w:pPr>
      <w:r w:rsidRPr="002B2669">
        <w:rPr>
          <w:i w:val="0"/>
          <w:iCs w:val="0"/>
          <w:color w:val="auto"/>
          <w:sz w:val="20"/>
          <w:szCs w:val="20"/>
        </w:rPr>
        <w:t xml:space="preserve">Tabel </w:t>
      </w:r>
      <w:r w:rsidRPr="002B2669">
        <w:rPr>
          <w:i w:val="0"/>
          <w:iCs w:val="0"/>
          <w:color w:val="auto"/>
          <w:sz w:val="20"/>
          <w:szCs w:val="20"/>
        </w:rPr>
        <w:fldChar w:fldCharType="begin"/>
      </w:r>
      <w:r w:rsidRPr="002B2669">
        <w:rPr>
          <w:i w:val="0"/>
          <w:iCs w:val="0"/>
          <w:color w:val="auto"/>
          <w:sz w:val="20"/>
          <w:szCs w:val="20"/>
        </w:rPr>
        <w:instrText xml:space="preserve"> SEQ Tabel \* ARABIC </w:instrText>
      </w:r>
      <w:r w:rsidRPr="002B2669">
        <w:rPr>
          <w:i w:val="0"/>
          <w:iCs w:val="0"/>
          <w:color w:val="auto"/>
          <w:sz w:val="20"/>
          <w:szCs w:val="20"/>
        </w:rPr>
        <w:fldChar w:fldCharType="separate"/>
      </w:r>
      <w:r w:rsidRPr="002B2669">
        <w:rPr>
          <w:i w:val="0"/>
          <w:iCs w:val="0"/>
          <w:noProof/>
          <w:color w:val="auto"/>
          <w:sz w:val="20"/>
          <w:szCs w:val="20"/>
        </w:rPr>
        <w:t>8</w:t>
      </w:r>
      <w:r w:rsidRPr="002B2669">
        <w:rPr>
          <w:i w:val="0"/>
          <w:iCs w:val="0"/>
          <w:color w:val="auto"/>
          <w:sz w:val="20"/>
          <w:szCs w:val="20"/>
        </w:rPr>
        <w:fldChar w:fldCharType="end"/>
      </w:r>
      <w:r w:rsidRPr="002B2669">
        <w:rPr>
          <w:i w:val="0"/>
          <w:iCs w:val="0"/>
          <w:color w:val="auto"/>
          <w:sz w:val="20"/>
          <w:szCs w:val="20"/>
        </w:rPr>
        <w:t xml:space="preserve"> Hasil </w:t>
      </w:r>
      <w:proofErr w:type="spellStart"/>
      <w:r w:rsidRPr="002B2669">
        <w:rPr>
          <w:i w:val="0"/>
          <w:iCs w:val="0"/>
          <w:color w:val="auto"/>
          <w:sz w:val="20"/>
          <w:szCs w:val="20"/>
        </w:rPr>
        <w:t>pemilihan</w:t>
      </w:r>
      <w:proofErr w:type="spellEnd"/>
      <w:r w:rsidRPr="002B2669">
        <w:rPr>
          <w:i w:val="0"/>
          <w:iCs w:val="0"/>
          <w:color w:val="auto"/>
          <w:sz w:val="20"/>
          <w:szCs w:val="20"/>
        </w:rPr>
        <w:t xml:space="preserve"> </w:t>
      </w:r>
      <w:proofErr w:type="spellStart"/>
      <w:r w:rsidRPr="002B2669">
        <w:rPr>
          <w:i w:val="0"/>
          <w:iCs w:val="0"/>
          <w:color w:val="auto"/>
          <w:sz w:val="20"/>
          <w:szCs w:val="20"/>
        </w:rPr>
        <w:t>sapi</w:t>
      </w:r>
      <w:proofErr w:type="spellEnd"/>
      <w:r w:rsidRPr="002B2669">
        <w:rPr>
          <w:i w:val="0"/>
          <w:iCs w:val="0"/>
          <w:color w:val="auto"/>
          <w:sz w:val="20"/>
          <w:szCs w:val="20"/>
        </w:rPr>
        <w:t xml:space="preserve"> </w:t>
      </w:r>
      <w:proofErr w:type="spellStart"/>
      <w:r w:rsidRPr="002B2669">
        <w:rPr>
          <w:i w:val="0"/>
          <w:iCs w:val="0"/>
          <w:color w:val="auto"/>
          <w:sz w:val="20"/>
          <w:szCs w:val="20"/>
        </w:rPr>
        <w:t>siap</w:t>
      </w:r>
      <w:proofErr w:type="spellEnd"/>
      <w:r w:rsidRPr="002B2669">
        <w:rPr>
          <w:i w:val="0"/>
          <w:iCs w:val="0"/>
          <w:color w:val="auto"/>
          <w:sz w:val="20"/>
          <w:szCs w:val="20"/>
        </w:rPr>
        <w:t xml:space="preserve"> </w:t>
      </w:r>
      <w:proofErr w:type="spellStart"/>
      <w:r w:rsidRPr="002B2669">
        <w:rPr>
          <w:i w:val="0"/>
          <w:iCs w:val="0"/>
          <w:color w:val="auto"/>
          <w:sz w:val="20"/>
          <w:szCs w:val="20"/>
        </w:rPr>
        <w:t>jual</w:t>
      </w:r>
      <w:proofErr w:type="spellEnd"/>
      <w:r w:rsidRPr="002B2669">
        <w:rPr>
          <w:i w:val="0"/>
          <w:iCs w:val="0"/>
          <w:color w:val="auto"/>
          <w:sz w:val="20"/>
          <w:szCs w:val="20"/>
        </w:rPr>
        <w:t xml:space="preserve"> dan </w:t>
      </w:r>
      <w:proofErr w:type="spellStart"/>
      <w:r w:rsidRPr="002B2669">
        <w:rPr>
          <w:i w:val="0"/>
          <w:iCs w:val="0"/>
          <w:color w:val="auto"/>
          <w:sz w:val="20"/>
          <w:szCs w:val="20"/>
        </w:rPr>
        <w:t>belum</w:t>
      </w:r>
      <w:proofErr w:type="spellEnd"/>
      <w:r w:rsidRPr="002B2669">
        <w:rPr>
          <w:i w:val="0"/>
          <w:iCs w:val="0"/>
          <w:color w:val="auto"/>
          <w:sz w:val="20"/>
          <w:szCs w:val="20"/>
        </w:rPr>
        <w:t xml:space="preserve"> </w:t>
      </w:r>
      <w:proofErr w:type="spellStart"/>
      <w:r w:rsidRPr="002B2669">
        <w:rPr>
          <w:i w:val="0"/>
          <w:iCs w:val="0"/>
          <w:color w:val="auto"/>
          <w:sz w:val="20"/>
          <w:szCs w:val="20"/>
        </w:rPr>
        <w:t>siap</w:t>
      </w:r>
      <w:proofErr w:type="spellEnd"/>
      <w:r w:rsidRPr="002B2669">
        <w:rPr>
          <w:i w:val="0"/>
          <w:iCs w:val="0"/>
          <w:color w:val="auto"/>
          <w:sz w:val="20"/>
          <w:szCs w:val="20"/>
        </w:rPr>
        <w:t xml:space="preserve"> </w:t>
      </w:r>
      <w:proofErr w:type="spellStart"/>
      <w:r w:rsidRPr="002B2669">
        <w:rPr>
          <w:i w:val="0"/>
          <w:iCs w:val="0"/>
          <w:color w:val="auto"/>
          <w:sz w:val="20"/>
          <w:szCs w:val="20"/>
        </w:rPr>
        <w:t>jual</w:t>
      </w:r>
      <w:proofErr w:type="spellEnd"/>
    </w:p>
    <w:tbl>
      <w:tblPr>
        <w:tblW w:w="12467" w:type="dxa"/>
        <w:tblInd w:w="846" w:type="dxa"/>
        <w:tblLook w:val="04A0" w:firstRow="1" w:lastRow="0" w:firstColumn="1" w:lastColumn="0" w:noHBand="0" w:noVBand="1"/>
      </w:tblPr>
      <w:tblGrid>
        <w:gridCol w:w="485"/>
        <w:gridCol w:w="1072"/>
        <w:gridCol w:w="1102"/>
        <w:gridCol w:w="730"/>
        <w:gridCol w:w="608"/>
        <w:gridCol w:w="705"/>
        <w:gridCol w:w="1316"/>
        <w:gridCol w:w="1647"/>
        <w:gridCol w:w="4802"/>
      </w:tblGrid>
      <w:tr w:rsidR="002B2669" w:rsidRPr="00B63012" w14:paraId="70160385" w14:textId="77777777" w:rsidTr="002B2669">
        <w:trPr>
          <w:gridAfter w:val="1"/>
          <w:wAfter w:w="4802" w:type="dxa"/>
          <w:trHeight w:val="433"/>
        </w:trPr>
        <w:tc>
          <w:tcPr>
            <w:tcW w:w="485" w:type="dxa"/>
            <w:vMerge w:val="restart"/>
            <w:tcBorders>
              <w:top w:val="single" w:sz="12" w:space="0" w:color="000000"/>
              <w:bottom w:val="single" w:sz="4" w:space="0" w:color="auto"/>
            </w:tcBorders>
            <w:shd w:val="clear" w:color="auto" w:fill="auto"/>
            <w:noWrap/>
            <w:vAlign w:val="center"/>
            <w:hideMark/>
          </w:tcPr>
          <w:p w14:paraId="286C242F" w14:textId="77777777" w:rsidR="00B63012" w:rsidRPr="00B63012" w:rsidRDefault="00B63012" w:rsidP="002B2669">
            <w:pPr>
              <w:spacing w:after="0" w:line="240" w:lineRule="auto"/>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No</w:t>
            </w:r>
          </w:p>
        </w:tc>
        <w:tc>
          <w:tcPr>
            <w:tcW w:w="1072" w:type="dxa"/>
            <w:vMerge w:val="restart"/>
            <w:tcBorders>
              <w:top w:val="single" w:sz="12" w:space="0" w:color="000000"/>
              <w:left w:val="nil"/>
              <w:bottom w:val="single" w:sz="4" w:space="0" w:color="auto"/>
            </w:tcBorders>
            <w:shd w:val="clear" w:color="auto" w:fill="auto"/>
            <w:noWrap/>
            <w:vAlign w:val="center"/>
            <w:hideMark/>
          </w:tcPr>
          <w:p w14:paraId="57B4F22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Alternatif</w:t>
            </w:r>
            <w:proofErr w:type="spellEnd"/>
          </w:p>
        </w:tc>
        <w:tc>
          <w:tcPr>
            <w:tcW w:w="1102" w:type="dxa"/>
            <w:vMerge w:val="restart"/>
            <w:tcBorders>
              <w:top w:val="single" w:sz="12" w:space="0" w:color="000000"/>
              <w:bottom w:val="single" w:sz="4" w:space="0" w:color="000000"/>
            </w:tcBorders>
            <w:shd w:val="clear" w:color="auto" w:fill="auto"/>
            <w:noWrap/>
            <w:vAlign w:val="center"/>
            <w:hideMark/>
          </w:tcPr>
          <w:p w14:paraId="53BB46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Berat </w:t>
            </w:r>
            <w:proofErr w:type="spellStart"/>
            <w:r w:rsidRPr="00B63012">
              <w:rPr>
                <w:rFonts w:eastAsia="Times New Roman" w:cs="Times New Roman"/>
                <w:color w:val="000000"/>
                <w:kern w:val="0"/>
                <w:lang w:eastAsia="en-ID"/>
                <w14:ligatures w14:val="none"/>
              </w:rPr>
              <w:t>Sapi</w:t>
            </w:r>
            <w:proofErr w:type="spellEnd"/>
            <w:r w:rsidRPr="00B63012">
              <w:rPr>
                <w:rFonts w:eastAsia="Times New Roman" w:cs="Times New Roman"/>
                <w:color w:val="000000"/>
                <w:kern w:val="0"/>
                <w:lang w:eastAsia="en-ID"/>
                <w14:ligatures w14:val="none"/>
              </w:rPr>
              <w:t xml:space="preserve"> (Kg)</w:t>
            </w:r>
          </w:p>
        </w:tc>
        <w:tc>
          <w:tcPr>
            <w:tcW w:w="730" w:type="dxa"/>
            <w:vMerge w:val="restart"/>
            <w:tcBorders>
              <w:top w:val="single" w:sz="12" w:space="0" w:color="000000"/>
              <w:left w:val="nil"/>
              <w:bottom w:val="single" w:sz="4" w:space="0" w:color="000000"/>
            </w:tcBorders>
            <w:shd w:val="clear" w:color="auto" w:fill="auto"/>
            <w:noWrap/>
            <w:vAlign w:val="center"/>
            <w:hideMark/>
          </w:tcPr>
          <w:p w14:paraId="5285847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Umur</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Sapi</w:t>
            </w:r>
            <w:proofErr w:type="spellEnd"/>
          </w:p>
        </w:tc>
        <w:tc>
          <w:tcPr>
            <w:tcW w:w="608" w:type="dxa"/>
            <w:vMerge w:val="restart"/>
            <w:tcBorders>
              <w:top w:val="single" w:sz="12" w:space="0" w:color="000000"/>
              <w:bottom w:val="single" w:sz="4" w:space="0" w:color="000000"/>
            </w:tcBorders>
            <w:shd w:val="clear" w:color="auto" w:fill="auto"/>
            <w:noWrap/>
            <w:vAlign w:val="center"/>
            <w:hideMark/>
          </w:tcPr>
          <w:p w14:paraId="6736B5E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Poel</w:t>
            </w:r>
          </w:p>
        </w:tc>
        <w:tc>
          <w:tcPr>
            <w:tcW w:w="705" w:type="dxa"/>
            <w:vMerge w:val="restart"/>
            <w:tcBorders>
              <w:top w:val="single" w:sz="12" w:space="0" w:color="000000"/>
              <w:left w:val="nil"/>
              <w:bottom w:val="single" w:sz="4" w:space="0" w:color="000000"/>
            </w:tcBorders>
            <w:shd w:val="clear" w:color="auto" w:fill="auto"/>
            <w:noWrap/>
            <w:vAlign w:val="center"/>
            <w:hideMark/>
          </w:tcPr>
          <w:p w14:paraId="38EDF48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Sehat </w:t>
            </w:r>
            <w:proofErr w:type="spellStart"/>
            <w:r w:rsidRPr="00B63012">
              <w:rPr>
                <w:rFonts w:eastAsia="Times New Roman" w:cs="Times New Roman"/>
                <w:color w:val="000000"/>
                <w:kern w:val="0"/>
                <w:lang w:eastAsia="en-ID"/>
                <w14:ligatures w14:val="none"/>
              </w:rPr>
              <w:t>Sapi</w:t>
            </w:r>
            <w:proofErr w:type="spellEnd"/>
          </w:p>
        </w:tc>
        <w:tc>
          <w:tcPr>
            <w:tcW w:w="1316" w:type="dxa"/>
            <w:vMerge w:val="restart"/>
            <w:tcBorders>
              <w:top w:val="single" w:sz="12" w:space="0" w:color="000000"/>
              <w:bottom w:val="single" w:sz="4" w:space="0" w:color="auto"/>
            </w:tcBorders>
            <w:shd w:val="clear" w:color="auto" w:fill="auto"/>
            <w:noWrap/>
            <w:vAlign w:val="center"/>
            <w:hideMark/>
          </w:tcPr>
          <w:p w14:paraId="1BCAB80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Perankingan</w:t>
            </w:r>
            <w:proofErr w:type="spellEnd"/>
          </w:p>
        </w:tc>
        <w:tc>
          <w:tcPr>
            <w:tcW w:w="1647" w:type="dxa"/>
            <w:vMerge w:val="restart"/>
            <w:tcBorders>
              <w:top w:val="single" w:sz="12" w:space="0" w:color="000000"/>
              <w:left w:val="nil"/>
              <w:bottom w:val="single" w:sz="4" w:space="0" w:color="auto"/>
            </w:tcBorders>
            <w:shd w:val="clear" w:color="auto" w:fill="auto"/>
            <w:noWrap/>
            <w:vAlign w:val="center"/>
            <w:hideMark/>
          </w:tcPr>
          <w:p w14:paraId="4B03E93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Status</w:t>
            </w:r>
          </w:p>
        </w:tc>
      </w:tr>
      <w:tr w:rsidR="002B2669" w:rsidRPr="00B63012" w14:paraId="0F382895" w14:textId="77777777" w:rsidTr="002B2669">
        <w:trPr>
          <w:trHeight w:val="50"/>
        </w:trPr>
        <w:tc>
          <w:tcPr>
            <w:tcW w:w="485" w:type="dxa"/>
            <w:vMerge/>
            <w:tcBorders>
              <w:top w:val="single" w:sz="4" w:space="0" w:color="auto"/>
              <w:bottom w:val="single" w:sz="12" w:space="0" w:color="000000"/>
            </w:tcBorders>
            <w:vAlign w:val="center"/>
            <w:hideMark/>
          </w:tcPr>
          <w:p w14:paraId="1791F5C9"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072" w:type="dxa"/>
            <w:vMerge/>
            <w:tcBorders>
              <w:top w:val="single" w:sz="4" w:space="0" w:color="auto"/>
              <w:left w:val="nil"/>
              <w:bottom w:val="single" w:sz="12" w:space="0" w:color="000000"/>
            </w:tcBorders>
            <w:vAlign w:val="center"/>
            <w:hideMark/>
          </w:tcPr>
          <w:p w14:paraId="558EEC38"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102" w:type="dxa"/>
            <w:vMerge/>
            <w:tcBorders>
              <w:top w:val="single" w:sz="4" w:space="0" w:color="auto"/>
              <w:bottom w:val="single" w:sz="12" w:space="0" w:color="000000"/>
            </w:tcBorders>
            <w:vAlign w:val="center"/>
            <w:hideMark/>
          </w:tcPr>
          <w:p w14:paraId="67091621"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730" w:type="dxa"/>
            <w:vMerge/>
            <w:tcBorders>
              <w:top w:val="single" w:sz="4" w:space="0" w:color="auto"/>
              <w:left w:val="nil"/>
              <w:bottom w:val="single" w:sz="12" w:space="0" w:color="000000"/>
            </w:tcBorders>
            <w:vAlign w:val="center"/>
            <w:hideMark/>
          </w:tcPr>
          <w:p w14:paraId="62A2DE81"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608" w:type="dxa"/>
            <w:vMerge/>
            <w:tcBorders>
              <w:top w:val="single" w:sz="4" w:space="0" w:color="auto"/>
              <w:bottom w:val="single" w:sz="12" w:space="0" w:color="000000"/>
            </w:tcBorders>
            <w:vAlign w:val="center"/>
            <w:hideMark/>
          </w:tcPr>
          <w:p w14:paraId="1D3EF7FF"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705" w:type="dxa"/>
            <w:vMerge/>
            <w:tcBorders>
              <w:top w:val="single" w:sz="4" w:space="0" w:color="auto"/>
              <w:left w:val="nil"/>
              <w:bottom w:val="single" w:sz="12" w:space="0" w:color="000000"/>
            </w:tcBorders>
            <w:vAlign w:val="center"/>
            <w:hideMark/>
          </w:tcPr>
          <w:p w14:paraId="13BCB227"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316" w:type="dxa"/>
            <w:vMerge/>
            <w:tcBorders>
              <w:top w:val="single" w:sz="4" w:space="0" w:color="auto"/>
              <w:bottom w:val="single" w:sz="12" w:space="0" w:color="000000"/>
            </w:tcBorders>
            <w:vAlign w:val="center"/>
            <w:hideMark/>
          </w:tcPr>
          <w:p w14:paraId="490B44B4"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1647" w:type="dxa"/>
            <w:vMerge/>
            <w:tcBorders>
              <w:top w:val="single" w:sz="4" w:space="0" w:color="auto"/>
              <w:left w:val="nil"/>
              <w:bottom w:val="single" w:sz="12" w:space="0" w:color="000000"/>
            </w:tcBorders>
            <w:vAlign w:val="center"/>
            <w:hideMark/>
          </w:tcPr>
          <w:p w14:paraId="5057929E" w14:textId="77777777" w:rsidR="00B63012" w:rsidRPr="00B63012" w:rsidRDefault="00B63012" w:rsidP="00B63012">
            <w:pPr>
              <w:spacing w:after="0" w:line="240" w:lineRule="auto"/>
              <w:jc w:val="left"/>
              <w:rPr>
                <w:rFonts w:eastAsia="Times New Roman" w:cs="Times New Roman"/>
                <w:color w:val="000000"/>
                <w:kern w:val="0"/>
                <w:lang w:eastAsia="en-ID"/>
                <w14:ligatures w14:val="none"/>
              </w:rPr>
            </w:pPr>
          </w:p>
        </w:tc>
        <w:tc>
          <w:tcPr>
            <w:tcW w:w="4802" w:type="dxa"/>
            <w:tcBorders>
              <w:top w:val="nil"/>
              <w:left w:val="nil"/>
              <w:bottom w:val="nil"/>
              <w:right w:val="nil"/>
            </w:tcBorders>
            <w:shd w:val="clear" w:color="auto" w:fill="auto"/>
            <w:noWrap/>
            <w:vAlign w:val="bottom"/>
            <w:hideMark/>
          </w:tcPr>
          <w:p w14:paraId="4AA0A073" w14:textId="77777777" w:rsidR="00B63012" w:rsidRPr="00B63012" w:rsidRDefault="00B63012" w:rsidP="00B63012">
            <w:pPr>
              <w:spacing w:after="0" w:line="240" w:lineRule="auto"/>
              <w:jc w:val="center"/>
              <w:rPr>
                <w:rFonts w:ascii="Calibri" w:eastAsia="Times New Roman" w:hAnsi="Calibri" w:cs="Calibri"/>
                <w:color w:val="000000"/>
                <w:kern w:val="0"/>
                <w:lang w:eastAsia="en-ID"/>
                <w14:ligatures w14:val="none"/>
              </w:rPr>
            </w:pPr>
          </w:p>
        </w:tc>
      </w:tr>
      <w:tr w:rsidR="002B2669" w:rsidRPr="00B63012" w14:paraId="6BE5DF63" w14:textId="77777777" w:rsidTr="002B2669">
        <w:trPr>
          <w:trHeight w:val="310"/>
        </w:trPr>
        <w:tc>
          <w:tcPr>
            <w:tcW w:w="485" w:type="dxa"/>
            <w:tcBorders>
              <w:top w:val="single" w:sz="12" w:space="0" w:color="000000"/>
              <w:bottom w:val="single" w:sz="4" w:space="0" w:color="auto"/>
            </w:tcBorders>
            <w:shd w:val="clear" w:color="auto" w:fill="auto"/>
            <w:vAlign w:val="center"/>
            <w:hideMark/>
          </w:tcPr>
          <w:p w14:paraId="7879969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w:t>
            </w:r>
          </w:p>
        </w:tc>
        <w:tc>
          <w:tcPr>
            <w:tcW w:w="1072" w:type="dxa"/>
            <w:tcBorders>
              <w:top w:val="single" w:sz="12" w:space="0" w:color="000000"/>
              <w:left w:val="nil"/>
              <w:bottom w:val="single" w:sz="4" w:space="0" w:color="auto"/>
            </w:tcBorders>
            <w:shd w:val="clear" w:color="auto" w:fill="auto"/>
            <w:noWrap/>
            <w:vAlign w:val="center"/>
            <w:hideMark/>
          </w:tcPr>
          <w:p w14:paraId="6B9252F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539</w:t>
            </w:r>
          </w:p>
        </w:tc>
        <w:tc>
          <w:tcPr>
            <w:tcW w:w="1102" w:type="dxa"/>
            <w:tcBorders>
              <w:top w:val="single" w:sz="12" w:space="0" w:color="000000"/>
              <w:bottom w:val="single" w:sz="4" w:space="0" w:color="auto"/>
            </w:tcBorders>
            <w:shd w:val="clear" w:color="auto" w:fill="auto"/>
            <w:vAlign w:val="center"/>
            <w:hideMark/>
          </w:tcPr>
          <w:p w14:paraId="6785347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360</w:t>
            </w:r>
          </w:p>
        </w:tc>
        <w:tc>
          <w:tcPr>
            <w:tcW w:w="730" w:type="dxa"/>
            <w:tcBorders>
              <w:top w:val="single" w:sz="12" w:space="0" w:color="000000"/>
              <w:left w:val="nil"/>
              <w:bottom w:val="single" w:sz="4" w:space="0" w:color="auto"/>
            </w:tcBorders>
            <w:shd w:val="clear" w:color="auto" w:fill="auto"/>
            <w:vAlign w:val="center"/>
            <w:hideMark/>
          </w:tcPr>
          <w:p w14:paraId="7C3B246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31</w:t>
            </w:r>
          </w:p>
        </w:tc>
        <w:tc>
          <w:tcPr>
            <w:tcW w:w="608" w:type="dxa"/>
            <w:tcBorders>
              <w:top w:val="single" w:sz="12" w:space="0" w:color="000000"/>
              <w:bottom w:val="single" w:sz="4" w:space="0" w:color="auto"/>
            </w:tcBorders>
            <w:shd w:val="clear" w:color="auto" w:fill="auto"/>
            <w:vAlign w:val="center"/>
            <w:hideMark/>
          </w:tcPr>
          <w:p w14:paraId="03F1705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single" w:sz="12" w:space="0" w:color="000000"/>
              <w:left w:val="nil"/>
              <w:bottom w:val="single" w:sz="4" w:space="0" w:color="auto"/>
            </w:tcBorders>
            <w:shd w:val="clear" w:color="auto" w:fill="auto"/>
            <w:vAlign w:val="center"/>
            <w:hideMark/>
          </w:tcPr>
          <w:p w14:paraId="606EC40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single" w:sz="12" w:space="0" w:color="000000"/>
              <w:bottom w:val="single" w:sz="4" w:space="0" w:color="auto"/>
            </w:tcBorders>
            <w:shd w:val="clear" w:color="auto" w:fill="auto"/>
            <w:noWrap/>
            <w:vAlign w:val="center"/>
            <w:hideMark/>
          </w:tcPr>
          <w:p w14:paraId="1463B41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0,9302</w:t>
            </w:r>
          </w:p>
        </w:tc>
        <w:tc>
          <w:tcPr>
            <w:tcW w:w="1647" w:type="dxa"/>
            <w:tcBorders>
              <w:top w:val="single" w:sz="12" w:space="0" w:color="000000"/>
              <w:left w:val="nil"/>
              <w:bottom w:val="single" w:sz="4" w:space="0" w:color="auto"/>
            </w:tcBorders>
            <w:shd w:val="clear" w:color="auto" w:fill="auto"/>
            <w:noWrap/>
            <w:vAlign w:val="center"/>
            <w:hideMark/>
          </w:tcPr>
          <w:p w14:paraId="4FFF8A0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195EFB92"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1B3D96C8" w14:textId="77777777" w:rsidTr="002B2669">
        <w:trPr>
          <w:trHeight w:val="310"/>
        </w:trPr>
        <w:tc>
          <w:tcPr>
            <w:tcW w:w="485" w:type="dxa"/>
            <w:tcBorders>
              <w:top w:val="nil"/>
              <w:bottom w:val="single" w:sz="4" w:space="0" w:color="auto"/>
            </w:tcBorders>
            <w:shd w:val="clear" w:color="auto" w:fill="auto"/>
            <w:vAlign w:val="center"/>
            <w:hideMark/>
          </w:tcPr>
          <w:p w14:paraId="6CB7C08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072" w:type="dxa"/>
            <w:tcBorders>
              <w:top w:val="nil"/>
              <w:left w:val="nil"/>
              <w:bottom w:val="single" w:sz="4" w:space="0" w:color="auto"/>
            </w:tcBorders>
            <w:shd w:val="clear" w:color="auto" w:fill="auto"/>
            <w:noWrap/>
            <w:vAlign w:val="center"/>
            <w:hideMark/>
          </w:tcPr>
          <w:p w14:paraId="606162F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540</w:t>
            </w:r>
          </w:p>
        </w:tc>
        <w:tc>
          <w:tcPr>
            <w:tcW w:w="1102" w:type="dxa"/>
            <w:tcBorders>
              <w:top w:val="nil"/>
              <w:bottom w:val="single" w:sz="4" w:space="0" w:color="auto"/>
            </w:tcBorders>
            <w:shd w:val="clear" w:color="auto" w:fill="auto"/>
            <w:vAlign w:val="center"/>
            <w:hideMark/>
          </w:tcPr>
          <w:p w14:paraId="131F786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303</w:t>
            </w:r>
          </w:p>
        </w:tc>
        <w:tc>
          <w:tcPr>
            <w:tcW w:w="730" w:type="dxa"/>
            <w:tcBorders>
              <w:top w:val="nil"/>
              <w:left w:val="nil"/>
              <w:bottom w:val="single" w:sz="4" w:space="0" w:color="auto"/>
            </w:tcBorders>
            <w:shd w:val="clear" w:color="auto" w:fill="auto"/>
            <w:vAlign w:val="center"/>
            <w:hideMark/>
          </w:tcPr>
          <w:p w14:paraId="395BB26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29</w:t>
            </w:r>
          </w:p>
        </w:tc>
        <w:tc>
          <w:tcPr>
            <w:tcW w:w="608" w:type="dxa"/>
            <w:tcBorders>
              <w:top w:val="nil"/>
              <w:bottom w:val="single" w:sz="4" w:space="0" w:color="auto"/>
            </w:tcBorders>
            <w:shd w:val="clear" w:color="auto" w:fill="auto"/>
            <w:vAlign w:val="center"/>
            <w:hideMark/>
          </w:tcPr>
          <w:p w14:paraId="0DD729B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1267988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2B5397D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0,9236</w:t>
            </w:r>
          </w:p>
        </w:tc>
        <w:tc>
          <w:tcPr>
            <w:tcW w:w="1647" w:type="dxa"/>
            <w:tcBorders>
              <w:top w:val="nil"/>
              <w:left w:val="nil"/>
              <w:bottom w:val="single" w:sz="4" w:space="0" w:color="auto"/>
            </w:tcBorders>
            <w:shd w:val="clear" w:color="auto" w:fill="auto"/>
            <w:noWrap/>
            <w:vAlign w:val="center"/>
            <w:hideMark/>
          </w:tcPr>
          <w:p w14:paraId="40F3CA7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63AA66FB"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04DDCA20" w14:textId="77777777" w:rsidTr="002B2669">
        <w:trPr>
          <w:trHeight w:val="310"/>
        </w:trPr>
        <w:tc>
          <w:tcPr>
            <w:tcW w:w="485" w:type="dxa"/>
            <w:tcBorders>
              <w:top w:val="nil"/>
              <w:bottom w:val="single" w:sz="4" w:space="0" w:color="auto"/>
            </w:tcBorders>
            <w:shd w:val="clear" w:color="auto" w:fill="auto"/>
            <w:vAlign w:val="center"/>
            <w:hideMark/>
          </w:tcPr>
          <w:p w14:paraId="24CE4A3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w:t>
            </w:r>
          </w:p>
        </w:tc>
        <w:tc>
          <w:tcPr>
            <w:tcW w:w="1072" w:type="dxa"/>
            <w:tcBorders>
              <w:top w:val="nil"/>
              <w:left w:val="nil"/>
              <w:bottom w:val="single" w:sz="4" w:space="0" w:color="auto"/>
            </w:tcBorders>
            <w:shd w:val="clear" w:color="auto" w:fill="auto"/>
            <w:noWrap/>
            <w:vAlign w:val="center"/>
            <w:hideMark/>
          </w:tcPr>
          <w:p w14:paraId="190174A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531</w:t>
            </w:r>
          </w:p>
        </w:tc>
        <w:tc>
          <w:tcPr>
            <w:tcW w:w="1102" w:type="dxa"/>
            <w:tcBorders>
              <w:top w:val="nil"/>
              <w:bottom w:val="single" w:sz="4" w:space="0" w:color="auto"/>
            </w:tcBorders>
            <w:shd w:val="clear" w:color="auto" w:fill="auto"/>
            <w:vAlign w:val="center"/>
            <w:hideMark/>
          </w:tcPr>
          <w:p w14:paraId="67E5C4C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352</w:t>
            </w:r>
          </w:p>
        </w:tc>
        <w:tc>
          <w:tcPr>
            <w:tcW w:w="730" w:type="dxa"/>
            <w:tcBorders>
              <w:top w:val="nil"/>
              <w:left w:val="nil"/>
              <w:bottom w:val="single" w:sz="4" w:space="0" w:color="auto"/>
            </w:tcBorders>
            <w:shd w:val="clear" w:color="auto" w:fill="auto"/>
            <w:vAlign w:val="center"/>
            <w:hideMark/>
          </w:tcPr>
          <w:p w14:paraId="74BAB50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31</w:t>
            </w:r>
          </w:p>
        </w:tc>
        <w:tc>
          <w:tcPr>
            <w:tcW w:w="608" w:type="dxa"/>
            <w:tcBorders>
              <w:top w:val="nil"/>
              <w:bottom w:val="single" w:sz="4" w:space="0" w:color="auto"/>
            </w:tcBorders>
            <w:shd w:val="clear" w:color="auto" w:fill="auto"/>
            <w:vAlign w:val="center"/>
            <w:hideMark/>
          </w:tcPr>
          <w:p w14:paraId="39C0746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273DCA8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88EE78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0,7900</w:t>
            </w:r>
          </w:p>
        </w:tc>
        <w:tc>
          <w:tcPr>
            <w:tcW w:w="1647" w:type="dxa"/>
            <w:tcBorders>
              <w:top w:val="nil"/>
              <w:left w:val="nil"/>
              <w:bottom w:val="single" w:sz="4" w:space="0" w:color="auto"/>
            </w:tcBorders>
            <w:shd w:val="clear" w:color="auto" w:fill="auto"/>
            <w:noWrap/>
            <w:vAlign w:val="center"/>
            <w:hideMark/>
          </w:tcPr>
          <w:p w14:paraId="6D55A52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09AE757C"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C49DB00" w14:textId="77777777" w:rsidTr="002B2669">
        <w:trPr>
          <w:trHeight w:val="310"/>
        </w:trPr>
        <w:tc>
          <w:tcPr>
            <w:tcW w:w="485" w:type="dxa"/>
            <w:tcBorders>
              <w:top w:val="nil"/>
              <w:bottom w:val="single" w:sz="4" w:space="0" w:color="auto"/>
            </w:tcBorders>
            <w:shd w:val="clear" w:color="auto" w:fill="auto"/>
            <w:vAlign w:val="center"/>
            <w:hideMark/>
          </w:tcPr>
          <w:p w14:paraId="4B9FEA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4</w:t>
            </w:r>
          </w:p>
        </w:tc>
        <w:tc>
          <w:tcPr>
            <w:tcW w:w="1072" w:type="dxa"/>
            <w:tcBorders>
              <w:top w:val="nil"/>
              <w:left w:val="nil"/>
              <w:bottom w:val="single" w:sz="4" w:space="0" w:color="auto"/>
            </w:tcBorders>
            <w:shd w:val="clear" w:color="auto" w:fill="auto"/>
            <w:noWrap/>
            <w:vAlign w:val="center"/>
            <w:hideMark/>
          </w:tcPr>
          <w:p w14:paraId="50ED043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533</w:t>
            </w:r>
          </w:p>
        </w:tc>
        <w:tc>
          <w:tcPr>
            <w:tcW w:w="1102" w:type="dxa"/>
            <w:tcBorders>
              <w:top w:val="nil"/>
              <w:bottom w:val="single" w:sz="4" w:space="0" w:color="auto"/>
            </w:tcBorders>
            <w:shd w:val="clear" w:color="auto" w:fill="auto"/>
            <w:vAlign w:val="center"/>
            <w:hideMark/>
          </w:tcPr>
          <w:p w14:paraId="2FC75CD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300</w:t>
            </w:r>
          </w:p>
        </w:tc>
        <w:tc>
          <w:tcPr>
            <w:tcW w:w="730" w:type="dxa"/>
            <w:tcBorders>
              <w:top w:val="nil"/>
              <w:left w:val="nil"/>
              <w:bottom w:val="single" w:sz="4" w:space="0" w:color="auto"/>
            </w:tcBorders>
            <w:shd w:val="clear" w:color="auto" w:fill="auto"/>
            <w:vAlign w:val="center"/>
            <w:hideMark/>
          </w:tcPr>
          <w:p w14:paraId="0E417A0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31</w:t>
            </w:r>
          </w:p>
        </w:tc>
        <w:tc>
          <w:tcPr>
            <w:tcW w:w="608" w:type="dxa"/>
            <w:tcBorders>
              <w:top w:val="nil"/>
              <w:bottom w:val="single" w:sz="4" w:space="0" w:color="auto"/>
            </w:tcBorders>
            <w:shd w:val="clear" w:color="auto" w:fill="auto"/>
            <w:vAlign w:val="center"/>
            <w:hideMark/>
          </w:tcPr>
          <w:p w14:paraId="00F405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2C7C979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42CF76C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0,7891</w:t>
            </w:r>
          </w:p>
        </w:tc>
        <w:tc>
          <w:tcPr>
            <w:tcW w:w="1647" w:type="dxa"/>
            <w:tcBorders>
              <w:top w:val="nil"/>
              <w:left w:val="nil"/>
              <w:bottom w:val="single" w:sz="4" w:space="0" w:color="auto"/>
            </w:tcBorders>
            <w:shd w:val="clear" w:color="auto" w:fill="auto"/>
            <w:noWrap/>
            <w:vAlign w:val="center"/>
            <w:hideMark/>
          </w:tcPr>
          <w:p w14:paraId="2C0CCB9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01EAEB19"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416A5E32" w14:textId="77777777" w:rsidTr="002B2669">
        <w:trPr>
          <w:trHeight w:val="310"/>
        </w:trPr>
        <w:tc>
          <w:tcPr>
            <w:tcW w:w="485" w:type="dxa"/>
            <w:tcBorders>
              <w:top w:val="nil"/>
              <w:bottom w:val="single" w:sz="4" w:space="0" w:color="auto"/>
            </w:tcBorders>
            <w:shd w:val="clear" w:color="auto" w:fill="auto"/>
            <w:vAlign w:val="center"/>
            <w:hideMark/>
          </w:tcPr>
          <w:p w14:paraId="28635C5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w:t>
            </w:r>
          </w:p>
        </w:tc>
        <w:tc>
          <w:tcPr>
            <w:tcW w:w="1072" w:type="dxa"/>
            <w:tcBorders>
              <w:top w:val="nil"/>
              <w:left w:val="nil"/>
              <w:bottom w:val="single" w:sz="4" w:space="0" w:color="auto"/>
            </w:tcBorders>
            <w:shd w:val="clear" w:color="auto" w:fill="auto"/>
            <w:noWrap/>
            <w:vAlign w:val="center"/>
            <w:hideMark/>
          </w:tcPr>
          <w:p w14:paraId="06D9DE6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536</w:t>
            </w:r>
          </w:p>
        </w:tc>
        <w:tc>
          <w:tcPr>
            <w:tcW w:w="1102" w:type="dxa"/>
            <w:tcBorders>
              <w:top w:val="nil"/>
              <w:bottom w:val="single" w:sz="4" w:space="0" w:color="auto"/>
            </w:tcBorders>
            <w:shd w:val="clear" w:color="auto" w:fill="auto"/>
            <w:vAlign w:val="center"/>
            <w:hideMark/>
          </w:tcPr>
          <w:p w14:paraId="6F34FD3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360</w:t>
            </w:r>
          </w:p>
        </w:tc>
        <w:tc>
          <w:tcPr>
            <w:tcW w:w="730" w:type="dxa"/>
            <w:tcBorders>
              <w:top w:val="nil"/>
              <w:left w:val="nil"/>
              <w:bottom w:val="single" w:sz="4" w:space="0" w:color="auto"/>
            </w:tcBorders>
            <w:shd w:val="clear" w:color="auto" w:fill="auto"/>
            <w:vAlign w:val="center"/>
            <w:hideMark/>
          </w:tcPr>
          <w:p w14:paraId="5EE3EA5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w:t>
            </w:r>
          </w:p>
        </w:tc>
        <w:tc>
          <w:tcPr>
            <w:tcW w:w="608" w:type="dxa"/>
            <w:tcBorders>
              <w:top w:val="nil"/>
              <w:bottom w:val="single" w:sz="4" w:space="0" w:color="auto"/>
            </w:tcBorders>
            <w:shd w:val="clear" w:color="auto" w:fill="auto"/>
            <w:vAlign w:val="center"/>
            <w:hideMark/>
          </w:tcPr>
          <w:p w14:paraId="68A316D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53B088F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3682D7B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0,7709</w:t>
            </w:r>
          </w:p>
        </w:tc>
        <w:tc>
          <w:tcPr>
            <w:tcW w:w="1647" w:type="dxa"/>
            <w:tcBorders>
              <w:top w:val="nil"/>
              <w:left w:val="nil"/>
              <w:bottom w:val="single" w:sz="4" w:space="0" w:color="auto"/>
            </w:tcBorders>
            <w:shd w:val="clear" w:color="auto" w:fill="auto"/>
            <w:noWrap/>
            <w:vAlign w:val="center"/>
            <w:hideMark/>
          </w:tcPr>
          <w:p w14:paraId="549AC14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4FF692CB"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6D0ADDB6" w14:textId="77777777" w:rsidTr="002B2669">
        <w:trPr>
          <w:trHeight w:val="310"/>
        </w:trPr>
        <w:tc>
          <w:tcPr>
            <w:tcW w:w="485" w:type="dxa"/>
            <w:tcBorders>
              <w:top w:val="nil"/>
              <w:bottom w:val="single" w:sz="4" w:space="0" w:color="auto"/>
            </w:tcBorders>
            <w:shd w:val="clear" w:color="auto" w:fill="auto"/>
            <w:vAlign w:val="center"/>
            <w:hideMark/>
          </w:tcPr>
          <w:p w14:paraId="28AC85F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6</w:t>
            </w:r>
          </w:p>
        </w:tc>
        <w:tc>
          <w:tcPr>
            <w:tcW w:w="1072" w:type="dxa"/>
            <w:tcBorders>
              <w:top w:val="nil"/>
              <w:left w:val="nil"/>
              <w:bottom w:val="single" w:sz="4" w:space="0" w:color="auto"/>
            </w:tcBorders>
            <w:shd w:val="clear" w:color="auto" w:fill="auto"/>
            <w:noWrap/>
            <w:vAlign w:val="center"/>
            <w:hideMark/>
          </w:tcPr>
          <w:p w14:paraId="7D9B705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526</w:t>
            </w:r>
          </w:p>
        </w:tc>
        <w:tc>
          <w:tcPr>
            <w:tcW w:w="1102" w:type="dxa"/>
            <w:tcBorders>
              <w:top w:val="nil"/>
              <w:bottom w:val="single" w:sz="4" w:space="0" w:color="auto"/>
            </w:tcBorders>
            <w:shd w:val="clear" w:color="auto" w:fill="auto"/>
            <w:vAlign w:val="center"/>
            <w:hideMark/>
          </w:tcPr>
          <w:p w14:paraId="4F31111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426</w:t>
            </w:r>
          </w:p>
        </w:tc>
        <w:tc>
          <w:tcPr>
            <w:tcW w:w="730" w:type="dxa"/>
            <w:tcBorders>
              <w:top w:val="nil"/>
              <w:left w:val="nil"/>
              <w:bottom w:val="single" w:sz="4" w:space="0" w:color="auto"/>
            </w:tcBorders>
            <w:shd w:val="clear" w:color="auto" w:fill="auto"/>
            <w:vAlign w:val="center"/>
            <w:hideMark/>
          </w:tcPr>
          <w:p w14:paraId="2868AF3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w:t>
            </w:r>
          </w:p>
        </w:tc>
        <w:tc>
          <w:tcPr>
            <w:tcW w:w="608" w:type="dxa"/>
            <w:tcBorders>
              <w:top w:val="nil"/>
              <w:bottom w:val="single" w:sz="4" w:space="0" w:color="auto"/>
            </w:tcBorders>
            <w:shd w:val="clear" w:color="auto" w:fill="auto"/>
            <w:vAlign w:val="center"/>
            <w:hideMark/>
          </w:tcPr>
          <w:p w14:paraId="5315A17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7FE175E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77506E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0,7665</w:t>
            </w:r>
          </w:p>
        </w:tc>
        <w:tc>
          <w:tcPr>
            <w:tcW w:w="1647" w:type="dxa"/>
            <w:tcBorders>
              <w:top w:val="nil"/>
              <w:left w:val="nil"/>
              <w:bottom w:val="single" w:sz="4" w:space="0" w:color="auto"/>
            </w:tcBorders>
            <w:shd w:val="clear" w:color="auto" w:fill="auto"/>
            <w:noWrap/>
            <w:vAlign w:val="center"/>
            <w:hideMark/>
          </w:tcPr>
          <w:p w14:paraId="2F9743B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590D4487"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3C1C0C49" w14:textId="77777777" w:rsidTr="002B2669">
        <w:trPr>
          <w:trHeight w:val="310"/>
        </w:trPr>
        <w:tc>
          <w:tcPr>
            <w:tcW w:w="485" w:type="dxa"/>
            <w:tcBorders>
              <w:top w:val="nil"/>
              <w:bottom w:val="single" w:sz="4" w:space="0" w:color="auto"/>
            </w:tcBorders>
            <w:shd w:val="clear" w:color="auto" w:fill="auto"/>
            <w:vAlign w:val="center"/>
            <w:hideMark/>
          </w:tcPr>
          <w:p w14:paraId="54E873D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7</w:t>
            </w:r>
          </w:p>
        </w:tc>
        <w:tc>
          <w:tcPr>
            <w:tcW w:w="1072" w:type="dxa"/>
            <w:tcBorders>
              <w:top w:val="nil"/>
              <w:left w:val="nil"/>
              <w:bottom w:val="single" w:sz="4" w:space="0" w:color="auto"/>
            </w:tcBorders>
            <w:shd w:val="clear" w:color="auto" w:fill="auto"/>
            <w:noWrap/>
            <w:vAlign w:val="center"/>
            <w:hideMark/>
          </w:tcPr>
          <w:p w14:paraId="74B01DE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537</w:t>
            </w:r>
          </w:p>
        </w:tc>
        <w:tc>
          <w:tcPr>
            <w:tcW w:w="1102" w:type="dxa"/>
            <w:tcBorders>
              <w:top w:val="nil"/>
              <w:bottom w:val="single" w:sz="4" w:space="0" w:color="auto"/>
            </w:tcBorders>
            <w:shd w:val="clear" w:color="auto" w:fill="auto"/>
            <w:vAlign w:val="center"/>
            <w:hideMark/>
          </w:tcPr>
          <w:p w14:paraId="2378D06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358</w:t>
            </w:r>
          </w:p>
        </w:tc>
        <w:tc>
          <w:tcPr>
            <w:tcW w:w="730" w:type="dxa"/>
            <w:tcBorders>
              <w:top w:val="nil"/>
              <w:left w:val="nil"/>
              <w:bottom w:val="single" w:sz="4" w:space="0" w:color="auto"/>
            </w:tcBorders>
            <w:shd w:val="clear" w:color="auto" w:fill="auto"/>
            <w:vAlign w:val="center"/>
            <w:hideMark/>
          </w:tcPr>
          <w:p w14:paraId="6CDF1DE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39</w:t>
            </w:r>
          </w:p>
        </w:tc>
        <w:tc>
          <w:tcPr>
            <w:tcW w:w="608" w:type="dxa"/>
            <w:tcBorders>
              <w:top w:val="nil"/>
              <w:bottom w:val="single" w:sz="4" w:space="0" w:color="auto"/>
            </w:tcBorders>
            <w:shd w:val="clear" w:color="auto" w:fill="auto"/>
            <w:vAlign w:val="center"/>
            <w:hideMark/>
          </w:tcPr>
          <w:p w14:paraId="468C4DF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F97C53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4C748EB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0,7648</w:t>
            </w:r>
          </w:p>
        </w:tc>
        <w:tc>
          <w:tcPr>
            <w:tcW w:w="1647" w:type="dxa"/>
            <w:tcBorders>
              <w:top w:val="nil"/>
              <w:left w:val="nil"/>
              <w:bottom w:val="single" w:sz="4" w:space="0" w:color="auto"/>
            </w:tcBorders>
            <w:shd w:val="clear" w:color="auto" w:fill="auto"/>
            <w:noWrap/>
            <w:vAlign w:val="center"/>
            <w:hideMark/>
          </w:tcPr>
          <w:p w14:paraId="2E93D8E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78F3CD68"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50A1EC86" w14:textId="77777777" w:rsidTr="002B2669">
        <w:trPr>
          <w:trHeight w:val="310"/>
        </w:trPr>
        <w:tc>
          <w:tcPr>
            <w:tcW w:w="485" w:type="dxa"/>
            <w:tcBorders>
              <w:top w:val="nil"/>
              <w:bottom w:val="single" w:sz="4" w:space="0" w:color="auto"/>
            </w:tcBorders>
            <w:shd w:val="clear" w:color="auto" w:fill="auto"/>
            <w:vAlign w:val="center"/>
            <w:hideMark/>
          </w:tcPr>
          <w:p w14:paraId="1B102FF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8</w:t>
            </w:r>
          </w:p>
        </w:tc>
        <w:tc>
          <w:tcPr>
            <w:tcW w:w="1072" w:type="dxa"/>
            <w:tcBorders>
              <w:top w:val="nil"/>
              <w:left w:val="nil"/>
              <w:bottom w:val="single" w:sz="4" w:space="0" w:color="auto"/>
            </w:tcBorders>
            <w:shd w:val="clear" w:color="auto" w:fill="auto"/>
            <w:noWrap/>
            <w:vAlign w:val="center"/>
            <w:hideMark/>
          </w:tcPr>
          <w:p w14:paraId="570C588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538</w:t>
            </w:r>
          </w:p>
        </w:tc>
        <w:tc>
          <w:tcPr>
            <w:tcW w:w="1102" w:type="dxa"/>
            <w:tcBorders>
              <w:top w:val="nil"/>
              <w:bottom w:val="single" w:sz="4" w:space="0" w:color="auto"/>
            </w:tcBorders>
            <w:shd w:val="clear" w:color="auto" w:fill="auto"/>
            <w:vAlign w:val="center"/>
            <w:hideMark/>
          </w:tcPr>
          <w:p w14:paraId="0FAD891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425</w:t>
            </w:r>
          </w:p>
        </w:tc>
        <w:tc>
          <w:tcPr>
            <w:tcW w:w="730" w:type="dxa"/>
            <w:tcBorders>
              <w:top w:val="nil"/>
              <w:left w:val="nil"/>
              <w:bottom w:val="single" w:sz="4" w:space="0" w:color="auto"/>
            </w:tcBorders>
            <w:shd w:val="clear" w:color="auto" w:fill="auto"/>
            <w:vAlign w:val="center"/>
            <w:hideMark/>
          </w:tcPr>
          <w:p w14:paraId="0F71F55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36</w:t>
            </w:r>
          </w:p>
        </w:tc>
        <w:tc>
          <w:tcPr>
            <w:tcW w:w="608" w:type="dxa"/>
            <w:tcBorders>
              <w:top w:val="nil"/>
              <w:bottom w:val="single" w:sz="4" w:space="0" w:color="auto"/>
            </w:tcBorders>
            <w:shd w:val="clear" w:color="auto" w:fill="auto"/>
            <w:vAlign w:val="center"/>
            <w:hideMark/>
          </w:tcPr>
          <w:p w14:paraId="21DE530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69247C3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37BD9B0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0,7625</w:t>
            </w:r>
          </w:p>
        </w:tc>
        <w:tc>
          <w:tcPr>
            <w:tcW w:w="1647" w:type="dxa"/>
            <w:tcBorders>
              <w:top w:val="nil"/>
              <w:left w:val="nil"/>
              <w:bottom w:val="single" w:sz="4" w:space="0" w:color="auto"/>
            </w:tcBorders>
            <w:shd w:val="clear" w:color="auto" w:fill="auto"/>
            <w:noWrap/>
            <w:vAlign w:val="center"/>
            <w:hideMark/>
          </w:tcPr>
          <w:p w14:paraId="7FF02D1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Jual</w:t>
            </w:r>
          </w:p>
        </w:tc>
        <w:tc>
          <w:tcPr>
            <w:tcW w:w="4802" w:type="dxa"/>
            <w:tcBorders>
              <w:left w:val="nil"/>
            </w:tcBorders>
            <w:vAlign w:val="center"/>
            <w:hideMark/>
          </w:tcPr>
          <w:p w14:paraId="3BFF6A68"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83D5A8F" w14:textId="77777777" w:rsidTr="002B2669">
        <w:trPr>
          <w:trHeight w:val="310"/>
        </w:trPr>
        <w:tc>
          <w:tcPr>
            <w:tcW w:w="485" w:type="dxa"/>
            <w:tcBorders>
              <w:top w:val="nil"/>
              <w:bottom w:val="single" w:sz="4" w:space="0" w:color="auto"/>
            </w:tcBorders>
            <w:shd w:val="clear" w:color="auto" w:fill="auto"/>
            <w:vAlign w:val="center"/>
            <w:hideMark/>
          </w:tcPr>
          <w:p w14:paraId="6EFBBB3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9</w:t>
            </w:r>
          </w:p>
        </w:tc>
        <w:tc>
          <w:tcPr>
            <w:tcW w:w="1072" w:type="dxa"/>
            <w:tcBorders>
              <w:top w:val="nil"/>
              <w:left w:val="nil"/>
              <w:bottom w:val="single" w:sz="4" w:space="0" w:color="auto"/>
            </w:tcBorders>
            <w:shd w:val="clear" w:color="auto" w:fill="auto"/>
            <w:noWrap/>
            <w:vAlign w:val="center"/>
            <w:hideMark/>
          </w:tcPr>
          <w:p w14:paraId="4A4A852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528</w:t>
            </w:r>
          </w:p>
        </w:tc>
        <w:tc>
          <w:tcPr>
            <w:tcW w:w="1102" w:type="dxa"/>
            <w:tcBorders>
              <w:top w:val="nil"/>
              <w:bottom w:val="single" w:sz="4" w:space="0" w:color="auto"/>
            </w:tcBorders>
            <w:shd w:val="clear" w:color="auto" w:fill="auto"/>
            <w:vAlign w:val="center"/>
            <w:hideMark/>
          </w:tcPr>
          <w:p w14:paraId="27E2DDF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328</w:t>
            </w:r>
          </w:p>
        </w:tc>
        <w:tc>
          <w:tcPr>
            <w:tcW w:w="730" w:type="dxa"/>
            <w:tcBorders>
              <w:top w:val="nil"/>
              <w:left w:val="nil"/>
              <w:bottom w:val="single" w:sz="4" w:space="0" w:color="auto"/>
            </w:tcBorders>
            <w:shd w:val="clear" w:color="auto" w:fill="auto"/>
            <w:vAlign w:val="center"/>
            <w:hideMark/>
          </w:tcPr>
          <w:p w14:paraId="456B354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w:t>
            </w:r>
          </w:p>
        </w:tc>
        <w:tc>
          <w:tcPr>
            <w:tcW w:w="608" w:type="dxa"/>
            <w:tcBorders>
              <w:top w:val="nil"/>
              <w:bottom w:val="single" w:sz="4" w:space="0" w:color="auto"/>
            </w:tcBorders>
            <w:shd w:val="clear" w:color="auto" w:fill="auto"/>
            <w:vAlign w:val="center"/>
            <w:hideMark/>
          </w:tcPr>
          <w:p w14:paraId="3CE80D7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2D59167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4DBFF90C"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0,7595</w:t>
            </w:r>
          </w:p>
        </w:tc>
        <w:tc>
          <w:tcPr>
            <w:tcW w:w="1647" w:type="dxa"/>
            <w:tcBorders>
              <w:top w:val="nil"/>
              <w:left w:val="nil"/>
              <w:bottom w:val="single" w:sz="4" w:space="0" w:color="auto"/>
            </w:tcBorders>
            <w:shd w:val="clear" w:color="auto" w:fill="auto"/>
            <w:noWrap/>
            <w:vAlign w:val="center"/>
            <w:hideMark/>
          </w:tcPr>
          <w:p w14:paraId="58C21A1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296F2724"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5C786F7" w14:textId="77777777" w:rsidTr="002B2669">
        <w:trPr>
          <w:trHeight w:val="310"/>
        </w:trPr>
        <w:tc>
          <w:tcPr>
            <w:tcW w:w="485" w:type="dxa"/>
            <w:tcBorders>
              <w:top w:val="nil"/>
              <w:bottom w:val="single" w:sz="4" w:space="0" w:color="auto"/>
            </w:tcBorders>
            <w:shd w:val="clear" w:color="auto" w:fill="auto"/>
            <w:vAlign w:val="center"/>
            <w:hideMark/>
          </w:tcPr>
          <w:p w14:paraId="54C7E88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10</w:t>
            </w:r>
          </w:p>
        </w:tc>
        <w:tc>
          <w:tcPr>
            <w:tcW w:w="1072" w:type="dxa"/>
            <w:tcBorders>
              <w:top w:val="nil"/>
              <w:left w:val="nil"/>
              <w:bottom w:val="single" w:sz="4" w:space="0" w:color="auto"/>
            </w:tcBorders>
            <w:shd w:val="clear" w:color="auto" w:fill="auto"/>
            <w:noWrap/>
            <w:vAlign w:val="center"/>
            <w:hideMark/>
          </w:tcPr>
          <w:p w14:paraId="143169C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534</w:t>
            </w:r>
          </w:p>
        </w:tc>
        <w:tc>
          <w:tcPr>
            <w:tcW w:w="1102" w:type="dxa"/>
            <w:tcBorders>
              <w:top w:val="nil"/>
              <w:bottom w:val="single" w:sz="4" w:space="0" w:color="auto"/>
            </w:tcBorders>
            <w:shd w:val="clear" w:color="auto" w:fill="auto"/>
            <w:vAlign w:val="center"/>
            <w:hideMark/>
          </w:tcPr>
          <w:p w14:paraId="46B4AB9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304</w:t>
            </w:r>
          </w:p>
        </w:tc>
        <w:tc>
          <w:tcPr>
            <w:tcW w:w="730" w:type="dxa"/>
            <w:tcBorders>
              <w:top w:val="nil"/>
              <w:left w:val="nil"/>
              <w:bottom w:val="single" w:sz="4" w:space="0" w:color="auto"/>
            </w:tcBorders>
            <w:shd w:val="clear" w:color="auto" w:fill="auto"/>
            <w:vAlign w:val="center"/>
            <w:hideMark/>
          </w:tcPr>
          <w:p w14:paraId="1C28DDE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29</w:t>
            </w:r>
          </w:p>
        </w:tc>
        <w:tc>
          <w:tcPr>
            <w:tcW w:w="608" w:type="dxa"/>
            <w:tcBorders>
              <w:top w:val="nil"/>
              <w:bottom w:val="single" w:sz="4" w:space="0" w:color="auto"/>
            </w:tcBorders>
            <w:shd w:val="clear" w:color="auto" w:fill="auto"/>
            <w:vAlign w:val="center"/>
            <w:hideMark/>
          </w:tcPr>
          <w:p w14:paraId="66D603B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3B5A708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179BE97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0,7468</w:t>
            </w:r>
          </w:p>
        </w:tc>
        <w:tc>
          <w:tcPr>
            <w:tcW w:w="1647" w:type="dxa"/>
            <w:tcBorders>
              <w:top w:val="nil"/>
              <w:left w:val="nil"/>
              <w:bottom w:val="single" w:sz="4" w:space="0" w:color="auto"/>
            </w:tcBorders>
            <w:shd w:val="clear" w:color="auto" w:fill="auto"/>
            <w:noWrap/>
            <w:vAlign w:val="center"/>
            <w:hideMark/>
          </w:tcPr>
          <w:p w14:paraId="5357A4A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6454D6F6"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0AD46CE1" w14:textId="77777777" w:rsidTr="002B2669">
        <w:trPr>
          <w:trHeight w:val="310"/>
        </w:trPr>
        <w:tc>
          <w:tcPr>
            <w:tcW w:w="485" w:type="dxa"/>
            <w:tcBorders>
              <w:top w:val="nil"/>
              <w:bottom w:val="single" w:sz="4" w:space="0" w:color="auto"/>
            </w:tcBorders>
            <w:shd w:val="clear" w:color="auto" w:fill="auto"/>
            <w:vAlign w:val="center"/>
            <w:hideMark/>
          </w:tcPr>
          <w:p w14:paraId="7291854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11</w:t>
            </w:r>
          </w:p>
        </w:tc>
        <w:tc>
          <w:tcPr>
            <w:tcW w:w="1072" w:type="dxa"/>
            <w:tcBorders>
              <w:top w:val="nil"/>
              <w:left w:val="nil"/>
              <w:bottom w:val="single" w:sz="4" w:space="0" w:color="auto"/>
            </w:tcBorders>
            <w:shd w:val="clear" w:color="auto" w:fill="auto"/>
            <w:noWrap/>
            <w:vAlign w:val="center"/>
            <w:hideMark/>
          </w:tcPr>
          <w:p w14:paraId="53B2BC9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530</w:t>
            </w:r>
          </w:p>
        </w:tc>
        <w:tc>
          <w:tcPr>
            <w:tcW w:w="1102" w:type="dxa"/>
            <w:tcBorders>
              <w:top w:val="nil"/>
              <w:bottom w:val="single" w:sz="4" w:space="0" w:color="auto"/>
            </w:tcBorders>
            <w:shd w:val="clear" w:color="auto" w:fill="auto"/>
            <w:vAlign w:val="center"/>
            <w:hideMark/>
          </w:tcPr>
          <w:p w14:paraId="0AF92DD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335</w:t>
            </w:r>
          </w:p>
        </w:tc>
        <w:tc>
          <w:tcPr>
            <w:tcW w:w="730" w:type="dxa"/>
            <w:tcBorders>
              <w:top w:val="nil"/>
              <w:left w:val="nil"/>
              <w:bottom w:val="single" w:sz="4" w:space="0" w:color="auto"/>
            </w:tcBorders>
            <w:shd w:val="clear" w:color="auto" w:fill="auto"/>
            <w:vAlign w:val="center"/>
            <w:hideMark/>
          </w:tcPr>
          <w:p w14:paraId="1460742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28</w:t>
            </w:r>
          </w:p>
        </w:tc>
        <w:tc>
          <w:tcPr>
            <w:tcW w:w="608" w:type="dxa"/>
            <w:tcBorders>
              <w:top w:val="nil"/>
              <w:bottom w:val="single" w:sz="4" w:space="0" w:color="auto"/>
            </w:tcBorders>
            <w:shd w:val="clear" w:color="auto" w:fill="auto"/>
            <w:vAlign w:val="center"/>
            <w:hideMark/>
          </w:tcPr>
          <w:p w14:paraId="535527AE"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4E00F7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22BCEB4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0,7385</w:t>
            </w:r>
          </w:p>
        </w:tc>
        <w:tc>
          <w:tcPr>
            <w:tcW w:w="1647" w:type="dxa"/>
            <w:tcBorders>
              <w:top w:val="nil"/>
              <w:left w:val="nil"/>
              <w:bottom w:val="single" w:sz="4" w:space="0" w:color="auto"/>
            </w:tcBorders>
            <w:shd w:val="clear" w:color="auto" w:fill="auto"/>
            <w:noWrap/>
            <w:vAlign w:val="center"/>
            <w:hideMark/>
          </w:tcPr>
          <w:p w14:paraId="449A76A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74C6D488"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23E165D3" w14:textId="77777777" w:rsidTr="002B2669">
        <w:trPr>
          <w:trHeight w:val="310"/>
        </w:trPr>
        <w:tc>
          <w:tcPr>
            <w:tcW w:w="485" w:type="dxa"/>
            <w:tcBorders>
              <w:top w:val="nil"/>
              <w:bottom w:val="single" w:sz="4" w:space="0" w:color="auto"/>
            </w:tcBorders>
            <w:shd w:val="clear" w:color="auto" w:fill="auto"/>
            <w:vAlign w:val="center"/>
            <w:hideMark/>
          </w:tcPr>
          <w:p w14:paraId="1261B6C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12</w:t>
            </w:r>
          </w:p>
        </w:tc>
        <w:tc>
          <w:tcPr>
            <w:tcW w:w="1072" w:type="dxa"/>
            <w:tcBorders>
              <w:top w:val="nil"/>
              <w:left w:val="nil"/>
              <w:bottom w:val="single" w:sz="4" w:space="0" w:color="auto"/>
            </w:tcBorders>
            <w:shd w:val="clear" w:color="auto" w:fill="auto"/>
            <w:noWrap/>
            <w:vAlign w:val="center"/>
            <w:hideMark/>
          </w:tcPr>
          <w:p w14:paraId="49AE9FC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535</w:t>
            </w:r>
          </w:p>
        </w:tc>
        <w:tc>
          <w:tcPr>
            <w:tcW w:w="1102" w:type="dxa"/>
            <w:tcBorders>
              <w:top w:val="nil"/>
              <w:bottom w:val="single" w:sz="4" w:space="0" w:color="auto"/>
            </w:tcBorders>
            <w:shd w:val="clear" w:color="auto" w:fill="auto"/>
            <w:vAlign w:val="center"/>
            <w:hideMark/>
          </w:tcPr>
          <w:p w14:paraId="4B337B5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328</w:t>
            </w:r>
          </w:p>
        </w:tc>
        <w:tc>
          <w:tcPr>
            <w:tcW w:w="730" w:type="dxa"/>
            <w:tcBorders>
              <w:top w:val="nil"/>
              <w:left w:val="nil"/>
              <w:bottom w:val="single" w:sz="4" w:space="0" w:color="auto"/>
            </w:tcBorders>
            <w:shd w:val="clear" w:color="auto" w:fill="auto"/>
            <w:vAlign w:val="center"/>
            <w:hideMark/>
          </w:tcPr>
          <w:p w14:paraId="110EA1D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28</w:t>
            </w:r>
          </w:p>
        </w:tc>
        <w:tc>
          <w:tcPr>
            <w:tcW w:w="608" w:type="dxa"/>
            <w:tcBorders>
              <w:top w:val="nil"/>
              <w:bottom w:val="single" w:sz="4" w:space="0" w:color="auto"/>
            </w:tcBorders>
            <w:shd w:val="clear" w:color="auto" w:fill="auto"/>
            <w:vAlign w:val="center"/>
            <w:hideMark/>
          </w:tcPr>
          <w:p w14:paraId="7963F059"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A08837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3A82CE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0,7346</w:t>
            </w:r>
          </w:p>
        </w:tc>
        <w:tc>
          <w:tcPr>
            <w:tcW w:w="1647" w:type="dxa"/>
            <w:tcBorders>
              <w:top w:val="nil"/>
              <w:left w:val="nil"/>
              <w:bottom w:val="single" w:sz="4" w:space="0" w:color="auto"/>
            </w:tcBorders>
            <w:shd w:val="clear" w:color="auto" w:fill="auto"/>
            <w:noWrap/>
            <w:vAlign w:val="center"/>
            <w:hideMark/>
          </w:tcPr>
          <w:p w14:paraId="65CF1DA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55B1DFBE"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569D325E" w14:textId="77777777" w:rsidTr="002B2669">
        <w:trPr>
          <w:trHeight w:val="310"/>
        </w:trPr>
        <w:tc>
          <w:tcPr>
            <w:tcW w:w="485" w:type="dxa"/>
            <w:tcBorders>
              <w:top w:val="nil"/>
              <w:bottom w:val="single" w:sz="4" w:space="0" w:color="auto"/>
            </w:tcBorders>
            <w:shd w:val="clear" w:color="auto" w:fill="auto"/>
            <w:vAlign w:val="center"/>
            <w:hideMark/>
          </w:tcPr>
          <w:p w14:paraId="190C156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13</w:t>
            </w:r>
          </w:p>
        </w:tc>
        <w:tc>
          <w:tcPr>
            <w:tcW w:w="1072" w:type="dxa"/>
            <w:tcBorders>
              <w:top w:val="nil"/>
              <w:left w:val="nil"/>
              <w:bottom w:val="single" w:sz="4" w:space="0" w:color="auto"/>
            </w:tcBorders>
            <w:shd w:val="clear" w:color="auto" w:fill="auto"/>
            <w:noWrap/>
            <w:vAlign w:val="center"/>
            <w:hideMark/>
          </w:tcPr>
          <w:p w14:paraId="7F9E3B1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527</w:t>
            </w:r>
          </w:p>
        </w:tc>
        <w:tc>
          <w:tcPr>
            <w:tcW w:w="1102" w:type="dxa"/>
            <w:tcBorders>
              <w:top w:val="nil"/>
              <w:bottom w:val="single" w:sz="4" w:space="0" w:color="auto"/>
            </w:tcBorders>
            <w:shd w:val="clear" w:color="auto" w:fill="auto"/>
            <w:vAlign w:val="center"/>
            <w:hideMark/>
          </w:tcPr>
          <w:p w14:paraId="744E4C1A"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336</w:t>
            </w:r>
          </w:p>
        </w:tc>
        <w:tc>
          <w:tcPr>
            <w:tcW w:w="730" w:type="dxa"/>
            <w:tcBorders>
              <w:top w:val="nil"/>
              <w:left w:val="nil"/>
              <w:bottom w:val="single" w:sz="4" w:space="0" w:color="auto"/>
            </w:tcBorders>
            <w:shd w:val="clear" w:color="auto" w:fill="auto"/>
            <w:vAlign w:val="center"/>
            <w:hideMark/>
          </w:tcPr>
          <w:p w14:paraId="7ACA84C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29</w:t>
            </w:r>
          </w:p>
        </w:tc>
        <w:tc>
          <w:tcPr>
            <w:tcW w:w="608" w:type="dxa"/>
            <w:tcBorders>
              <w:top w:val="nil"/>
              <w:bottom w:val="single" w:sz="4" w:space="0" w:color="auto"/>
            </w:tcBorders>
            <w:shd w:val="clear" w:color="auto" w:fill="auto"/>
            <w:vAlign w:val="center"/>
            <w:hideMark/>
          </w:tcPr>
          <w:p w14:paraId="4655499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50F6259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0E0BE62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0,7337</w:t>
            </w:r>
          </w:p>
        </w:tc>
        <w:tc>
          <w:tcPr>
            <w:tcW w:w="1647" w:type="dxa"/>
            <w:tcBorders>
              <w:top w:val="nil"/>
              <w:left w:val="nil"/>
              <w:bottom w:val="single" w:sz="4" w:space="0" w:color="auto"/>
            </w:tcBorders>
            <w:shd w:val="clear" w:color="auto" w:fill="auto"/>
            <w:noWrap/>
            <w:vAlign w:val="center"/>
            <w:hideMark/>
          </w:tcPr>
          <w:p w14:paraId="798800C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71940553"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7539274C" w14:textId="77777777" w:rsidTr="002B2669">
        <w:trPr>
          <w:trHeight w:val="310"/>
        </w:trPr>
        <w:tc>
          <w:tcPr>
            <w:tcW w:w="485" w:type="dxa"/>
            <w:tcBorders>
              <w:top w:val="nil"/>
              <w:bottom w:val="single" w:sz="4" w:space="0" w:color="auto"/>
            </w:tcBorders>
            <w:shd w:val="clear" w:color="auto" w:fill="auto"/>
            <w:vAlign w:val="center"/>
            <w:hideMark/>
          </w:tcPr>
          <w:p w14:paraId="67A22BAB"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14</w:t>
            </w:r>
          </w:p>
        </w:tc>
        <w:tc>
          <w:tcPr>
            <w:tcW w:w="1072" w:type="dxa"/>
            <w:tcBorders>
              <w:top w:val="nil"/>
              <w:left w:val="nil"/>
              <w:bottom w:val="single" w:sz="4" w:space="0" w:color="auto"/>
            </w:tcBorders>
            <w:shd w:val="clear" w:color="auto" w:fill="auto"/>
            <w:noWrap/>
            <w:vAlign w:val="center"/>
            <w:hideMark/>
          </w:tcPr>
          <w:p w14:paraId="5372320F"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532</w:t>
            </w:r>
          </w:p>
        </w:tc>
        <w:tc>
          <w:tcPr>
            <w:tcW w:w="1102" w:type="dxa"/>
            <w:tcBorders>
              <w:top w:val="nil"/>
              <w:bottom w:val="single" w:sz="4" w:space="0" w:color="auto"/>
            </w:tcBorders>
            <w:shd w:val="clear" w:color="auto" w:fill="auto"/>
            <w:vAlign w:val="center"/>
            <w:hideMark/>
          </w:tcPr>
          <w:p w14:paraId="5EF75BB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580</w:t>
            </w:r>
          </w:p>
        </w:tc>
        <w:tc>
          <w:tcPr>
            <w:tcW w:w="730" w:type="dxa"/>
            <w:tcBorders>
              <w:top w:val="nil"/>
              <w:left w:val="nil"/>
              <w:bottom w:val="single" w:sz="4" w:space="0" w:color="auto"/>
            </w:tcBorders>
            <w:shd w:val="clear" w:color="auto" w:fill="auto"/>
            <w:vAlign w:val="center"/>
            <w:hideMark/>
          </w:tcPr>
          <w:p w14:paraId="5286556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35</w:t>
            </w:r>
          </w:p>
        </w:tc>
        <w:tc>
          <w:tcPr>
            <w:tcW w:w="608" w:type="dxa"/>
            <w:tcBorders>
              <w:top w:val="nil"/>
              <w:bottom w:val="single" w:sz="4" w:space="0" w:color="auto"/>
            </w:tcBorders>
            <w:shd w:val="clear" w:color="auto" w:fill="auto"/>
            <w:vAlign w:val="center"/>
            <w:hideMark/>
          </w:tcPr>
          <w:p w14:paraId="0686DC5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7EBF7E25"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13574668"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0,7146</w:t>
            </w:r>
          </w:p>
        </w:tc>
        <w:tc>
          <w:tcPr>
            <w:tcW w:w="1647" w:type="dxa"/>
            <w:tcBorders>
              <w:top w:val="nil"/>
              <w:left w:val="nil"/>
              <w:bottom w:val="single" w:sz="4" w:space="0" w:color="auto"/>
            </w:tcBorders>
            <w:shd w:val="clear" w:color="auto" w:fill="auto"/>
            <w:noWrap/>
            <w:vAlign w:val="center"/>
            <w:hideMark/>
          </w:tcPr>
          <w:p w14:paraId="1634CC17"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02864CB3"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r w:rsidR="002B2669" w:rsidRPr="00B63012" w14:paraId="0078172C" w14:textId="77777777" w:rsidTr="002B2669">
        <w:trPr>
          <w:trHeight w:val="310"/>
        </w:trPr>
        <w:tc>
          <w:tcPr>
            <w:tcW w:w="485" w:type="dxa"/>
            <w:tcBorders>
              <w:top w:val="nil"/>
              <w:bottom w:val="single" w:sz="4" w:space="0" w:color="auto"/>
            </w:tcBorders>
            <w:shd w:val="clear" w:color="auto" w:fill="auto"/>
            <w:vAlign w:val="center"/>
            <w:hideMark/>
          </w:tcPr>
          <w:p w14:paraId="2CA57843"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15</w:t>
            </w:r>
          </w:p>
        </w:tc>
        <w:tc>
          <w:tcPr>
            <w:tcW w:w="1072" w:type="dxa"/>
            <w:tcBorders>
              <w:top w:val="nil"/>
              <w:left w:val="nil"/>
              <w:bottom w:val="single" w:sz="4" w:space="0" w:color="auto"/>
            </w:tcBorders>
            <w:shd w:val="clear" w:color="auto" w:fill="auto"/>
            <w:noWrap/>
            <w:vAlign w:val="center"/>
            <w:hideMark/>
          </w:tcPr>
          <w:p w14:paraId="6303713D"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529</w:t>
            </w:r>
          </w:p>
        </w:tc>
        <w:tc>
          <w:tcPr>
            <w:tcW w:w="1102" w:type="dxa"/>
            <w:tcBorders>
              <w:top w:val="nil"/>
              <w:bottom w:val="single" w:sz="4" w:space="0" w:color="auto"/>
            </w:tcBorders>
            <w:shd w:val="clear" w:color="auto" w:fill="auto"/>
            <w:vAlign w:val="center"/>
            <w:hideMark/>
          </w:tcPr>
          <w:p w14:paraId="161C154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598</w:t>
            </w:r>
          </w:p>
        </w:tc>
        <w:tc>
          <w:tcPr>
            <w:tcW w:w="730" w:type="dxa"/>
            <w:tcBorders>
              <w:top w:val="nil"/>
              <w:left w:val="nil"/>
              <w:bottom w:val="single" w:sz="4" w:space="0" w:color="auto"/>
            </w:tcBorders>
            <w:shd w:val="clear" w:color="auto" w:fill="auto"/>
            <w:vAlign w:val="center"/>
            <w:hideMark/>
          </w:tcPr>
          <w:p w14:paraId="4E689EF4"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39</w:t>
            </w:r>
          </w:p>
        </w:tc>
        <w:tc>
          <w:tcPr>
            <w:tcW w:w="608" w:type="dxa"/>
            <w:tcBorders>
              <w:top w:val="nil"/>
              <w:bottom w:val="single" w:sz="4" w:space="0" w:color="auto"/>
            </w:tcBorders>
            <w:shd w:val="clear" w:color="auto" w:fill="auto"/>
            <w:vAlign w:val="center"/>
            <w:hideMark/>
          </w:tcPr>
          <w:p w14:paraId="1EA6DAE6"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705" w:type="dxa"/>
            <w:tcBorders>
              <w:top w:val="nil"/>
              <w:left w:val="nil"/>
              <w:bottom w:val="single" w:sz="4" w:space="0" w:color="auto"/>
            </w:tcBorders>
            <w:shd w:val="clear" w:color="auto" w:fill="auto"/>
            <w:vAlign w:val="center"/>
            <w:hideMark/>
          </w:tcPr>
          <w:p w14:paraId="02285E62"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2</w:t>
            </w:r>
          </w:p>
        </w:tc>
        <w:tc>
          <w:tcPr>
            <w:tcW w:w="1316" w:type="dxa"/>
            <w:tcBorders>
              <w:top w:val="nil"/>
              <w:bottom w:val="single" w:sz="4" w:space="0" w:color="auto"/>
            </w:tcBorders>
            <w:shd w:val="clear" w:color="auto" w:fill="auto"/>
            <w:noWrap/>
            <w:vAlign w:val="center"/>
            <w:hideMark/>
          </w:tcPr>
          <w:p w14:paraId="61B98B40"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0,7142</w:t>
            </w:r>
          </w:p>
        </w:tc>
        <w:tc>
          <w:tcPr>
            <w:tcW w:w="1647" w:type="dxa"/>
            <w:tcBorders>
              <w:top w:val="nil"/>
              <w:left w:val="nil"/>
              <w:bottom w:val="single" w:sz="4" w:space="0" w:color="auto"/>
            </w:tcBorders>
            <w:shd w:val="clear" w:color="auto" w:fill="auto"/>
            <w:noWrap/>
            <w:vAlign w:val="center"/>
            <w:hideMark/>
          </w:tcPr>
          <w:p w14:paraId="261FF231" w14:textId="77777777" w:rsidR="00B63012" w:rsidRPr="00B63012" w:rsidRDefault="00B63012" w:rsidP="00B63012">
            <w:pPr>
              <w:spacing w:after="0" w:line="240" w:lineRule="auto"/>
              <w:jc w:val="center"/>
              <w:rPr>
                <w:rFonts w:eastAsia="Times New Roman" w:cs="Times New Roman"/>
                <w:color w:val="000000"/>
                <w:kern w:val="0"/>
                <w:lang w:eastAsia="en-ID"/>
                <w14:ligatures w14:val="none"/>
              </w:rPr>
            </w:pPr>
            <w:r w:rsidRPr="00B63012">
              <w:rPr>
                <w:rFonts w:eastAsia="Times New Roman" w:cs="Times New Roman"/>
                <w:color w:val="000000"/>
                <w:kern w:val="0"/>
                <w:lang w:eastAsia="en-ID"/>
                <w14:ligatures w14:val="none"/>
              </w:rPr>
              <w:t xml:space="preserve">Belum </w:t>
            </w:r>
            <w:proofErr w:type="spellStart"/>
            <w:r w:rsidRPr="00B63012">
              <w:rPr>
                <w:rFonts w:eastAsia="Times New Roman" w:cs="Times New Roman"/>
                <w:color w:val="000000"/>
                <w:kern w:val="0"/>
                <w:lang w:eastAsia="en-ID"/>
                <w14:ligatures w14:val="none"/>
              </w:rPr>
              <w:t>siap</w:t>
            </w:r>
            <w:proofErr w:type="spellEnd"/>
            <w:r w:rsidRPr="00B63012">
              <w:rPr>
                <w:rFonts w:eastAsia="Times New Roman" w:cs="Times New Roman"/>
                <w:color w:val="000000"/>
                <w:kern w:val="0"/>
                <w:lang w:eastAsia="en-ID"/>
                <w14:ligatures w14:val="none"/>
              </w:rPr>
              <w:t xml:space="preserve"> </w:t>
            </w:r>
            <w:proofErr w:type="spellStart"/>
            <w:r w:rsidRPr="00B63012">
              <w:rPr>
                <w:rFonts w:eastAsia="Times New Roman" w:cs="Times New Roman"/>
                <w:color w:val="000000"/>
                <w:kern w:val="0"/>
                <w:lang w:eastAsia="en-ID"/>
                <w14:ligatures w14:val="none"/>
              </w:rPr>
              <w:t>jual</w:t>
            </w:r>
            <w:proofErr w:type="spellEnd"/>
          </w:p>
        </w:tc>
        <w:tc>
          <w:tcPr>
            <w:tcW w:w="4802" w:type="dxa"/>
            <w:tcBorders>
              <w:left w:val="nil"/>
            </w:tcBorders>
            <w:vAlign w:val="center"/>
            <w:hideMark/>
          </w:tcPr>
          <w:p w14:paraId="329B0769" w14:textId="77777777" w:rsidR="00B63012" w:rsidRPr="00B63012" w:rsidRDefault="00B63012" w:rsidP="00B63012">
            <w:pPr>
              <w:spacing w:after="0" w:line="240" w:lineRule="auto"/>
              <w:jc w:val="left"/>
              <w:rPr>
                <w:rFonts w:eastAsia="Times New Roman" w:cs="Times New Roman"/>
                <w:kern w:val="0"/>
                <w:sz w:val="20"/>
                <w:szCs w:val="20"/>
                <w:lang w:eastAsia="en-ID"/>
                <w14:ligatures w14:val="none"/>
              </w:rPr>
            </w:pPr>
          </w:p>
        </w:tc>
      </w:tr>
    </w:tbl>
    <w:p w14:paraId="5D62C89C" w14:textId="0EA5AD03" w:rsidR="00B63012" w:rsidRDefault="002B2669" w:rsidP="00B63012">
      <w:pPr>
        <w:ind w:firstLine="720"/>
      </w:pPr>
      <w:r>
        <w:lastRenderedPageBreak/>
        <w:t xml:space="preserve">Pada </w:t>
      </w:r>
      <w:proofErr w:type="spellStart"/>
      <w:r>
        <w:t>tabel</w:t>
      </w:r>
      <w:proofErr w:type="spellEnd"/>
      <w:r>
        <w:t xml:space="preserve"> 8 </w:t>
      </w:r>
      <w:proofErr w:type="spellStart"/>
      <w:r>
        <w:t>menunjukkan</w:t>
      </w:r>
      <w:proofErr w:type="spellEnd"/>
      <w:r>
        <w:t xml:space="preserve"> </w:t>
      </w:r>
      <w:proofErr w:type="spellStart"/>
      <w:r>
        <w:t>hasil</w:t>
      </w:r>
      <w:proofErr w:type="spellEnd"/>
      <w:r>
        <w:t xml:space="preserve"> status </w:t>
      </w:r>
      <w:proofErr w:type="spellStart"/>
      <w:r>
        <w:t>pemilihan</w:t>
      </w:r>
      <w:proofErr w:type="spellEnd"/>
      <w:r>
        <w:t xml:space="preserve"> </w:t>
      </w:r>
      <w:proofErr w:type="spellStart"/>
      <w:r>
        <w:t>sapi</w:t>
      </w:r>
      <w:proofErr w:type="spellEnd"/>
      <w:r>
        <w:t xml:space="preserve"> </w:t>
      </w:r>
      <w:proofErr w:type="spellStart"/>
      <w:r>
        <w:t>siap</w:t>
      </w:r>
      <w:proofErr w:type="spellEnd"/>
      <w:r>
        <w:t xml:space="preserve"> </w:t>
      </w:r>
      <w:proofErr w:type="spellStart"/>
      <w:r>
        <w:t>jual</w:t>
      </w:r>
      <w:proofErr w:type="spellEnd"/>
      <w:r>
        <w:t xml:space="preserve"> dan </w:t>
      </w:r>
      <w:proofErr w:type="spellStart"/>
      <w:r>
        <w:t>belum</w:t>
      </w:r>
      <w:proofErr w:type="spellEnd"/>
      <w:r>
        <w:t xml:space="preserve"> </w:t>
      </w:r>
      <w:proofErr w:type="spellStart"/>
      <w:r>
        <w:t>siap</w:t>
      </w:r>
      <w:proofErr w:type="spellEnd"/>
      <w:r>
        <w:t xml:space="preserve"> </w:t>
      </w:r>
      <w:proofErr w:type="spellStart"/>
      <w:r>
        <w:t>jual</w:t>
      </w:r>
      <w:proofErr w:type="spellEnd"/>
      <w:r>
        <w:t xml:space="preserve">, </w:t>
      </w:r>
      <w:proofErr w:type="spellStart"/>
      <w:r>
        <w:t>terlihat</w:t>
      </w:r>
      <w:proofErr w:type="spellEnd"/>
      <w:r>
        <w:t xml:space="preserve"> pada </w:t>
      </w:r>
      <w:proofErr w:type="spellStart"/>
      <w:r>
        <w:t>tabel</w:t>
      </w:r>
      <w:proofErr w:type="spellEnd"/>
      <w:r>
        <w:t xml:space="preserve"> 8 data </w:t>
      </w:r>
      <w:proofErr w:type="spellStart"/>
      <w:r>
        <w:t>alternatif</w:t>
      </w:r>
      <w:proofErr w:type="spellEnd"/>
      <w:r>
        <w:t xml:space="preserve"> </w:t>
      </w:r>
      <w:proofErr w:type="spellStart"/>
      <w:r>
        <w:t>dari</w:t>
      </w:r>
      <w:proofErr w:type="spellEnd"/>
      <w:r>
        <w:t xml:space="preserve"> 539 </w:t>
      </w:r>
      <w:proofErr w:type="spellStart"/>
      <w:r>
        <w:t>sampai</w:t>
      </w:r>
      <w:proofErr w:type="spellEnd"/>
      <w:r>
        <w:t xml:space="preserve"> </w:t>
      </w:r>
      <w:proofErr w:type="spellStart"/>
      <w:r>
        <w:t>dengan</w:t>
      </w:r>
      <w:proofErr w:type="spellEnd"/>
      <w:r>
        <w:t xml:space="preserve"> 538</w:t>
      </w:r>
      <w:r w:rsidR="00E351F4">
        <w:t xml:space="preserve"> </w:t>
      </w:r>
      <w:proofErr w:type="spellStart"/>
      <w:r w:rsidR="00E351F4">
        <w:t>memilki</w:t>
      </w:r>
      <w:proofErr w:type="spellEnd"/>
      <w:r w:rsidR="00E351F4">
        <w:t xml:space="preserve"> </w:t>
      </w:r>
      <w:proofErr w:type="spellStart"/>
      <w:r w:rsidR="00E351F4">
        <w:t>nilai</w:t>
      </w:r>
      <w:proofErr w:type="spellEnd"/>
      <w:r w:rsidR="00E351F4">
        <w:t xml:space="preserve"> status </w:t>
      </w:r>
      <w:proofErr w:type="spellStart"/>
      <w:r w:rsidR="00E351F4">
        <w:t>siap</w:t>
      </w:r>
      <w:proofErr w:type="spellEnd"/>
      <w:r w:rsidR="00E351F4">
        <w:t xml:space="preserve"> </w:t>
      </w:r>
      <w:proofErr w:type="spellStart"/>
      <w:r w:rsidR="00E351F4">
        <w:t>jual</w:t>
      </w:r>
      <w:proofErr w:type="spellEnd"/>
      <w:r>
        <w:t xml:space="preserve"> </w:t>
      </w:r>
      <w:r w:rsidR="00E351F4">
        <w:t xml:space="preserve">dan data </w:t>
      </w:r>
      <w:proofErr w:type="spellStart"/>
      <w:r w:rsidR="00E351F4">
        <w:t>alternatif</w:t>
      </w:r>
      <w:proofErr w:type="spellEnd"/>
      <w:r w:rsidR="00E351F4">
        <w:t xml:space="preserve"> 528 </w:t>
      </w:r>
      <w:proofErr w:type="spellStart"/>
      <w:r w:rsidR="00E351F4">
        <w:t>sampai</w:t>
      </w:r>
      <w:proofErr w:type="spellEnd"/>
      <w:r w:rsidR="00E351F4">
        <w:t xml:space="preserve"> </w:t>
      </w:r>
      <w:proofErr w:type="spellStart"/>
      <w:r w:rsidR="00E351F4">
        <w:t>dengan</w:t>
      </w:r>
      <w:proofErr w:type="spellEnd"/>
      <w:r w:rsidR="00E351F4">
        <w:t xml:space="preserve"> 529 </w:t>
      </w:r>
      <w:proofErr w:type="spellStart"/>
      <w:r w:rsidR="00E351F4">
        <w:t>memiliki</w:t>
      </w:r>
      <w:proofErr w:type="spellEnd"/>
      <w:r w:rsidR="00E351F4">
        <w:t xml:space="preserve"> </w:t>
      </w:r>
      <w:proofErr w:type="spellStart"/>
      <w:r w:rsidR="00E351F4">
        <w:t>nilai</w:t>
      </w:r>
      <w:proofErr w:type="spellEnd"/>
      <w:r w:rsidR="00E351F4">
        <w:t xml:space="preserve"> status </w:t>
      </w:r>
      <w:proofErr w:type="spellStart"/>
      <w:r w:rsidR="00E351F4">
        <w:t>belum</w:t>
      </w:r>
      <w:proofErr w:type="spellEnd"/>
      <w:r w:rsidR="00E351F4">
        <w:t xml:space="preserve"> </w:t>
      </w:r>
      <w:proofErr w:type="spellStart"/>
      <w:r w:rsidR="00E351F4">
        <w:t>siap</w:t>
      </w:r>
      <w:proofErr w:type="spellEnd"/>
      <w:r w:rsidR="00E351F4">
        <w:t xml:space="preserve"> </w:t>
      </w:r>
      <w:proofErr w:type="spellStart"/>
      <w:r w:rsidR="00E351F4">
        <w:t>jual</w:t>
      </w:r>
      <w:proofErr w:type="spellEnd"/>
      <w:r w:rsidR="00E351F4">
        <w:t xml:space="preserve"> </w:t>
      </w:r>
      <w:proofErr w:type="spellStart"/>
      <w:r w:rsidR="00E351F4">
        <w:t>dikarenakan</w:t>
      </w:r>
      <w:proofErr w:type="spellEnd"/>
      <w:r w:rsidR="00E351F4">
        <w:t xml:space="preserve"> pada </w:t>
      </w:r>
      <w:proofErr w:type="spellStart"/>
      <w:r w:rsidR="00E351F4">
        <w:t>peternakan</w:t>
      </w:r>
      <w:proofErr w:type="spellEnd"/>
      <w:r w:rsidR="00E351F4">
        <w:t xml:space="preserve"> </w:t>
      </w:r>
      <w:proofErr w:type="spellStart"/>
      <w:r w:rsidR="00E351F4">
        <w:t>Kelompok</w:t>
      </w:r>
      <w:proofErr w:type="spellEnd"/>
      <w:r w:rsidR="00E351F4">
        <w:t xml:space="preserve"> Tani Makmur Sejahtera Bersama </w:t>
      </w:r>
      <w:proofErr w:type="spellStart"/>
      <w:r w:rsidR="00E351F4">
        <w:t>memberika</w:t>
      </w:r>
      <w:proofErr w:type="spellEnd"/>
      <w:r w:rsidR="00E351F4">
        <w:t xml:space="preserve"> </w:t>
      </w:r>
      <w:proofErr w:type="spellStart"/>
      <w:r w:rsidR="00E351F4">
        <w:t>nilai</w:t>
      </w:r>
      <w:proofErr w:type="spellEnd"/>
      <w:r w:rsidR="00E351F4">
        <w:t xml:space="preserve"> threshold pada </w:t>
      </w:r>
      <w:proofErr w:type="spellStart"/>
      <w:r w:rsidR="00E351F4">
        <w:t>semua</w:t>
      </w:r>
      <w:proofErr w:type="spellEnd"/>
      <w:r w:rsidR="00E351F4">
        <w:t xml:space="preserve"> data </w:t>
      </w:r>
      <w:proofErr w:type="spellStart"/>
      <w:r w:rsidR="00E351F4">
        <w:t>kriteria</w:t>
      </w:r>
      <w:proofErr w:type="spellEnd"/>
      <w:r w:rsidR="00E351F4">
        <w:t xml:space="preserve"> </w:t>
      </w:r>
      <w:proofErr w:type="spellStart"/>
      <w:r w:rsidR="00E351F4">
        <w:t>dengan</w:t>
      </w:r>
      <w:proofErr w:type="spellEnd"/>
      <w:r w:rsidR="00E351F4">
        <w:t xml:space="preserve"> </w:t>
      </w:r>
      <w:proofErr w:type="spellStart"/>
      <w:r w:rsidR="00E351F4">
        <w:t>nilai</w:t>
      </w:r>
      <w:proofErr w:type="spellEnd"/>
      <w:r w:rsidR="00E351F4">
        <w:t xml:space="preserve"> Berat </w:t>
      </w:r>
      <w:proofErr w:type="spellStart"/>
      <w:r w:rsidR="00E351F4">
        <w:t>Sapi</w:t>
      </w:r>
      <w:proofErr w:type="spellEnd"/>
      <w:r w:rsidR="00E351F4">
        <w:t xml:space="preserve"> </w:t>
      </w:r>
      <w:proofErr w:type="spellStart"/>
      <w:r w:rsidR="00E351F4">
        <w:t>lebih</w:t>
      </w:r>
      <w:proofErr w:type="spellEnd"/>
      <w:r w:rsidR="00E351F4">
        <w:t xml:space="preserve"> </w:t>
      </w:r>
      <w:proofErr w:type="spellStart"/>
      <w:r w:rsidR="00E351F4">
        <w:t>besar</w:t>
      </w:r>
      <w:proofErr w:type="spellEnd"/>
      <w:r w:rsidR="00E351F4">
        <w:t xml:space="preserve"> </w:t>
      </w:r>
      <w:proofErr w:type="spellStart"/>
      <w:r w:rsidR="00E351F4">
        <w:t>dari</w:t>
      </w:r>
      <w:proofErr w:type="spellEnd"/>
      <w:r w:rsidR="00E351F4">
        <w:t xml:space="preserve"> </w:t>
      </w:r>
      <w:proofErr w:type="spellStart"/>
      <w:r w:rsidR="00E351F4">
        <w:t>sama</w:t>
      </w:r>
      <w:proofErr w:type="spellEnd"/>
      <w:r w:rsidR="00E351F4">
        <w:t xml:space="preserve"> </w:t>
      </w:r>
      <w:proofErr w:type="spellStart"/>
      <w:r w:rsidR="00E351F4">
        <w:t>dengan</w:t>
      </w:r>
      <w:proofErr w:type="spellEnd"/>
      <w:r w:rsidR="00E351F4">
        <w:t xml:space="preserve"> 350 kg, </w:t>
      </w:r>
      <w:proofErr w:type="spellStart"/>
      <w:r w:rsidR="00E351F4">
        <w:t>Umur</w:t>
      </w:r>
      <w:proofErr w:type="spellEnd"/>
      <w:r w:rsidR="00E351F4">
        <w:t xml:space="preserve"> </w:t>
      </w:r>
      <w:proofErr w:type="spellStart"/>
      <w:r w:rsidR="00E351F4">
        <w:t>Sapi</w:t>
      </w:r>
      <w:proofErr w:type="spellEnd"/>
      <w:r w:rsidR="00E351F4">
        <w:t xml:space="preserve"> </w:t>
      </w:r>
      <w:proofErr w:type="spellStart"/>
      <w:r w:rsidR="00E351F4">
        <w:t>lebih</w:t>
      </w:r>
      <w:proofErr w:type="spellEnd"/>
      <w:r w:rsidR="00E351F4">
        <w:t xml:space="preserve"> </w:t>
      </w:r>
      <w:proofErr w:type="spellStart"/>
      <w:r w:rsidR="00E351F4">
        <w:t>besar</w:t>
      </w:r>
      <w:proofErr w:type="spellEnd"/>
      <w:r w:rsidR="00E351F4">
        <w:t xml:space="preserve"> </w:t>
      </w:r>
      <w:proofErr w:type="spellStart"/>
      <w:r w:rsidR="00E351F4">
        <w:t>dari</w:t>
      </w:r>
      <w:proofErr w:type="spellEnd"/>
      <w:r w:rsidR="00E351F4">
        <w:t xml:space="preserve"> </w:t>
      </w:r>
      <w:proofErr w:type="spellStart"/>
      <w:r w:rsidR="00E351F4">
        <w:t>sama</w:t>
      </w:r>
      <w:proofErr w:type="spellEnd"/>
      <w:r w:rsidR="00E351F4">
        <w:t xml:space="preserve"> </w:t>
      </w:r>
      <w:proofErr w:type="spellStart"/>
      <w:r w:rsidR="00E351F4">
        <w:t>dengan</w:t>
      </w:r>
      <w:proofErr w:type="spellEnd"/>
      <w:r w:rsidR="00E351F4">
        <w:t xml:space="preserve"> 30 </w:t>
      </w:r>
      <w:proofErr w:type="spellStart"/>
      <w:r w:rsidR="00E351F4">
        <w:t>bulan</w:t>
      </w:r>
      <w:proofErr w:type="spellEnd"/>
      <w:r w:rsidR="00E351F4">
        <w:t xml:space="preserve">, Poel Gigi </w:t>
      </w:r>
      <w:proofErr w:type="spellStart"/>
      <w:r w:rsidR="00E351F4">
        <w:t>sudah</w:t>
      </w:r>
      <w:proofErr w:type="spellEnd"/>
      <w:r w:rsidR="00E351F4">
        <w:t xml:space="preserve"> </w:t>
      </w:r>
      <w:proofErr w:type="spellStart"/>
      <w:r w:rsidR="00E351F4">
        <w:t>poel</w:t>
      </w:r>
      <w:proofErr w:type="spellEnd"/>
      <w:r w:rsidR="00E351F4">
        <w:t xml:space="preserve"> dan Sehat </w:t>
      </w:r>
      <w:proofErr w:type="spellStart"/>
      <w:r w:rsidR="00E351F4">
        <w:t>Sapi</w:t>
      </w:r>
      <w:proofErr w:type="spellEnd"/>
      <w:r w:rsidR="00E351F4">
        <w:t xml:space="preserve"> </w:t>
      </w:r>
      <w:proofErr w:type="spellStart"/>
      <w:r w:rsidR="00E351F4">
        <w:t>artinya</w:t>
      </w:r>
      <w:proofErr w:type="spellEnd"/>
      <w:r w:rsidR="00E351F4">
        <w:t xml:space="preserve"> </w:t>
      </w:r>
      <w:proofErr w:type="spellStart"/>
      <w:r w:rsidR="00E351F4">
        <w:t>kesehatan</w:t>
      </w:r>
      <w:proofErr w:type="spellEnd"/>
      <w:r w:rsidR="00E351F4">
        <w:t xml:space="preserve"> </w:t>
      </w:r>
      <w:proofErr w:type="spellStart"/>
      <w:r w:rsidR="00E351F4">
        <w:t>ternak</w:t>
      </w:r>
      <w:proofErr w:type="spellEnd"/>
      <w:r w:rsidR="00E351F4">
        <w:t xml:space="preserve"> </w:t>
      </w:r>
      <w:proofErr w:type="spellStart"/>
      <w:r w:rsidR="00E351F4">
        <w:t>baik</w:t>
      </w:r>
      <w:proofErr w:type="spellEnd"/>
      <w:r w:rsidR="00E351F4">
        <w:t xml:space="preserve">. </w:t>
      </w:r>
      <w:proofErr w:type="spellStart"/>
      <w:r w:rsidR="00E351F4">
        <w:t>Sehingga</w:t>
      </w:r>
      <w:proofErr w:type="spellEnd"/>
      <w:r w:rsidR="00E351F4">
        <w:t xml:space="preserve"> </w:t>
      </w:r>
      <w:proofErr w:type="spellStart"/>
      <w:r w:rsidR="00E351F4">
        <w:t>bisa</w:t>
      </w:r>
      <w:proofErr w:type="spellEnd"/>
      <w:r w:rsidR="00E351F4">
        <w:t xml:space="preserve"> </w:t>
      </w:r>
      <w:proofErr w:type="spellStart"/>
      <w:r w:rsidR="00E351F4">
        <w:t>dilihat</w:t>
      </w:r>
      <w:proofErr w:type="spellEnd"/>
      <w:r w:rsidR="00E351F4">
        <w:t xml:space="preserve"> </w:t>
      </w:r>
      <w:proofErr w:type="spellStart"/>
      <w:r w:rsidR="00E351F4">
        <w:t>jika</w:t>
      </w:r>
      <w:proofErr w:type="spellEnd"/>
      <w:r w:rsidR="00E351F4">
        <w:t xml:space="preserve"> </w:t>
      </w:r>
      <w:proofErr w:type="spellStart"/>
      <w:r w:rsidR="00E351F4">
        <w:t>nilai</w:t>
      </w:r>
      <w:proofErr w:type="spellEnd"/>
      <w:r w:rsidR="00E351F4">
        <w:t xml:space="preserve"> </w:t>
      </w:r>
      <w:proofErr w:type="spellStart"/>
      <w:r w:rsidR="00E351F4">
        <w:t>alternatif</w:t>
      </w:r>
      <w:proofErr w:type="spellEnd"/>
      <w:r w:rsidR="00E351F4">
        <w:t xml:space="preserve"> </w:t>
      </w:r>
      <w:proofErr w:type="spellStart"/>
      <w:r w:rsidR="00E351F4">
        <w:t>melebihi</w:t>
      </w:r>
      <w:proofErr w:type="spellEnd"/>
      <w:r w:rsidR="00E351F4">
        <w:t xml:space="preserve"> </w:t>
      </w:r>
      <w:proofErr w:type="spellStart"/>
      <w:r w:rsidR="00E351F4">
        <w:t>nilai</w:t>
      </w:r>
      <w:proofErr w:type="spellEnd"/>
      <w:r w:rsidR="00E351F4">
        <w:t xml:space="preserve"> threshold </w:t>
      </w:r>
      <w:proofErr w:type="spellStart"/>
      <w:r w:rsidR="00E351F4">
        <w:t>maka</w:t>
      </w:r>
      <w:proofErr w:type="spellEnd"/>
      <w:r w:rsidR="00E351F4">
        <w:t xml:space="preserve"> </w:t>
      </w:r>
      <w:proofErr w:type="spellStart"/>
      <w:r w:rsidR="00E351F4">
        <w:t>sapi</w:t>
      </w:r>
      <w:proofErr w:type="spellEnd"/>
      <w:r w:rsidR="00E351F4">
        <w:t xml:space="preserve"> </w:t>
      </w:r>
      <w:proofErr w:type="spellStart"/>
      <w:r w:rsidR="00E351F4">
        <w:t>tersebut</w:t>
      </w:r>
      <w:proofErr w:type="spellEnd"/>
      <w:r w:rsidR="00E351F4">
        <w:t xml:space="preserve"> </w:t>
      </w:r>
      <w:proofErr w:type="spellStart"/>
      <w:r w:rsidR="00E351F4">
        <w:t>siap</w:t>
      </w:r>
      <w:proofErr w:type="spellEnd"/>
      <w:r w:rsidR="00E351F4">
        <w:t xml:space="preserve"> </w:t>
      </w:r>
      <w:proofErr w:type="spellStart"/>
      <w:r w:rsidR="00E351F4">
        <w:t>jual</w:t>
      </w:r>
      <w:proofErr w:type="spellEnd"/>
      <w:r w:rsidR="00E351F4">
        <w:t xml:space="preserve">, </w:t>
      </w:r>
      <w:proofErr w:type="spellStart"/>
      <w:r w:rsidR="00E351F4">
        <w:t>sedangkan</w:t>
      </w:r>
      <w:proofErr w:type="spellEnd"/>
      <w:r w:rsidR="00E351F4">
        <w:t xml:space="preserve"> </w:t>
      </w:r>
      <w:proofErr w:type="spellStart"/>
      <w:r w:rsidR="00E351F4">
        <w:t>dibawah</w:t>
      </w:r>
      <w:proofErr w:type="spellEnd"/>
      <w:r w:rsidR="00E351F4">
        <w:t xml:space="preserve"> </w:t>
      </w:r>
      <w:proofErr w:type="spellStart"/>
      <w:r w:rsidR="00E351F4">
        <w:t>nilai</w:t>
      </w:r>
      <w:proofErr w:type="spellEnd"/>
      <w:r w:rsidR="00E351F4">
        <w:t xml:space="preserve"> threshold </w:t>
      </w:r>
      <w:proofErr w:type="spellStart"/>
      <w:r w:rsidR="00E351F4">
        <w:t>maka</w:t>
      </w:r>
      <w:proofErr w:type="spellEnd"/>
      <w:r w:rsidR="00E351F4">
        <w:t xml:space="preserve"> </w:t>
      </w:r>
      <w:proofErr w:type="spellStart"/>
      <w:r w:rsidR="00E351F4">
        <w:t>sapi</w:t>
      </w:r>
      <w:proofErr w:type="spellEnd"/>
      <w:r w:rsidR="00E351F4">
        <w:t xml:space="preserve"> </w:t>
      </w:r>
      <w:proofErr w:type="spellStart"/>
      <w:r w:rsidR="00E351F4">
        <w:t>belum</w:t>
      </w:r>
      <w:proofErr w:type="spellEnd"/>
      <w:r w:rsidR="00E351F4">
        <w:t xml:space="preserve"> </w:t>
      </w:r>
      <w:proofErr w:type="spellStart"/>
      <w:r w:rsidR="00E351F4">
        <w:t>siap</w:t>
      </w:r>
      <w:proofErr w:type="spellEnd"/>
      <w:r w:rsidR="00E351F4">
        <w:t xml:space="preserve"> </w:t>
      </w:r>
      <w:proofErr w:type="spellStart"/>
      <w:r w:rsidR="00E351F4">
        <w:t>jual</w:t>
      </w:r>
      <w:proofErr w:type="spellEnd"/>
      <w:r w:rsidR="00E351F4">
        <w:t>.</w:t>
      </w:r>
    </w:p>
    <w:p w14:paraId="473B6543" w14:textId="18756D80" w:rsidR="00E351F4" w:rsidRDefault="00E351F4" w:rsidP="00E351F4">
      <w:pPr>
        <w:pStyle w:val="Heading1"/>
      </w:pPr>
      <w:r>
        <w:t>KESIMPULAN</w:t>
      </w:r>
    </w:p>
    <w:p w14:paraId="6ADB4EDA" w14:textId="77777777" w:rsidR="00E351F4" w:rsidRDefault="00E351F4" w:rsidP="00E351F4"/>
    <w:p w14:paraId="3EF324CF" w14:textId="29420056" w:rsidR="00E351F4" w:rsidRDefault="00E351F4" w:rsidP="00E351F4">
      <w:pPr>
        <w:pStyle w:val="Heading1"/>
      </w:pPr>
      <w:r>
        <w:t>DAFTAR PUSTAKA</w:t>
      </w:r>
    </w:p>
    <w:p w14:paraId="6D80D00A" w14:textId="52970921"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fldChar w:fldCharType="begin" w:fldLock="1"/>
      </w:r>
      <w:r>
        <w:instrText xml:space="preserve">ADDIN Mendeley Bibliography CSL_BIBLIOGRAPHY </w:instrText>
      </w:r>
      <w:r>
        <w:fldChar w:fldCharType="separate"/>
      </w:r>
      <w:r w:rsidRPr="00037A88">
        <w:rPr>
          <w:rFonts w:cs="Times New Roman"/>
          <w:noProof/>
          <w:kern w:val="0"/>
        </w:rPr>
        <w:t>[1]</w:t>
      </w:r>
      <w:r w:rsidRPr="00037A88">
        <w:rPr>
          <w:rFonts w:cs="Times New Roman"/>
          <w:noProof/>
          <w:kern w:val="0"/>
        </w:rPr>
        <w:tab/>
        <w:t xml:space="preserve">R. Wati and E. Mayasari, “Sistem Pendukung Keputusan Pemilihan Bibit Sapi Unggul dengan Metode Simple Additive Weighting (SAW) pada Peternakan Sapi Sriagung Padangratu Lampung Tengah,” </w:t>
      </w:r>
      <w:r w:rsidRPr="00037A88">
        <w:rPr>
          <w:rFonts w:cs="Times New Roman"/>
          <w:i/>
          <w:iCs/>
          <w:noProof/>
          <w:kern w:val="0"/>
        </w:rPr>
        <w:t>J. TAM (Technology Accept. Model.</w:t>
      </w:r>
      <w:r w:rsidRPr="00037A88">
        <w:rPr>
          <w:rFonts w:cs="Times New Roman"/>
          <w:noProof/>
          <w:kern w:val="0"/>
        </w:rPr>
        <w:t>, vol. 5, pp. 22–28, 2015, doi: 10.56327/jurnaltam.v5i0.44.</w:t>
      </w:r>
    </w:p>
    <w:p w14:paraId="01BA0952"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[2]</w:t>
      </w:r>
      <w:r w:rsidRPr="00037A88">
        <w:rPr>
          <w:rFonts w:cs="Times New Roman"/>
          <w:noProof/>
          <w:kern w:val="0"/>
        </w:rPr>
        <w:tab/>
        <w:t xml:space="preserve">Bopalyon Pedi Utama, “ANALISIS KELAYAKAN FINANSIAL USAHA PETERNAKAN SAPI POTONG,” </w:t>
      </w:r>
      <w:r w:rsidRPr="00037A88">
        <w:rPr>
          <w:rFonts w:cs="Times New Roman"/>
          <w:i/>
          <w:iCs/>
          <w:noProof/>
          <w:kern w:val="0"/>
        </w:rPr>
        <w:t>Stock Peternak.</w:t>
      </w:r>
      <w:r w:rsidRPr="00037A88">
        <w:rPr>
          <w:rFonts w:cs="Times New Roman"/>
          <w:noProof/>
          <w:kern w:val="0"/>
        </w:rPr>
        <w:t>, vol. 2, no. 1, pp. 16–25, 2020, doi: 10.36355/sptr.v2i1.364.</w:t>
      </w:r>
    </w:p>
    <w:p w14:paraId="590441A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[3]</w:t>
      </w:r>
      <w:r w:rsidRPr="00037A88">
        <w:rPr>
          <w:rFonts w:cs="Times New Roman"/>
          <w:noProof/>
          <w:kern w:val="0"/>
        </w:rPr>
        <w:tab/>
        <w:t xml:space="preserve">N. Rahma, Y. Amrozi, N. Diana Fahma Salsabila, and M. H. Miqdad G, “Telaah Kajian Pustaka Pemodelan Sistem Pendukung Keputusan Pada Usaha Mikro Kecil Dan Menengah,” </w:t>
      </w:r>
      <w:r w:rsidRPr="00037A88">
        <w:rPr>
          <w:rFonts w:cs="Times New Roman"/>
          <w:i/>
          <w:iCs/>
          <w:noProof/>
          <w:kern w:val="0"/>
        </w:rPr>
        <w:t>J. Simantec</w:t>
      </w:r>
      <w:r w:rsidRPr="00037A88">
        <w:rPr>
          <w:rFonts w:cs="Times New Roman"/>
          <w:noProof/>
          <w:kern w:val="0"/>
        </w:rPr>
        <w:t>, vol. 11, no. 2, pp. 185–190, 2023, doi: 10.21107/simantec.v11i2.9725.</w:t>
      </w:r>
    </w:p>
    <w:p w14:paraId="1357FD6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[4]</w:t>
      </w:r>
      <w:r w:rsidRPr="00037A88">
        <w:rPr>
          <w:rFonts w:cs="Times New Roman"/>
          <w:noProof/>
          <w:kern w:val="0"/>
        </w:rPr>
        <w:tab/>
        <w:t xml:space="preserve">E. K. Ulama, A. T. Priandika, and F. Ariany, “Sistem Pendukung Keputusan Pemilihan Sapi Siap Jual (Ternak Sapi Lembu Jaya Lestari Lampung Tengah) Menggunakan Metode Saw,” </w:t>
      </w:r>
      <w:r w:rsidRPr="00037A88">
        <w:rPr>
          <w:rFonts w:cs="Times New Roman"/>
          <w:i/>
          <w:iCs/>
          <w:noProof/>
          <w:kern w:val="0"/>
        </w:rPr>
        <w:t>J. Inform. dan Rekayasa Perangkat Lunak</w:t>
      </w:r>
      <w:r w:rsidRPr="00037A88">
        <w:rPr>
          <w:rFonts w:cs="Times New Roman"/>
          <w:noProof/>
          <w:kern w:val="0"/>
        </w:rPr>
        <w:t>, vol. 3, no. 2, pp. 138–144, 2022, doi: 10.33365/jatika.v3i2.2022.</w:t>
      </w:r>
    </w:p>
    <w:p w14:paraId="31A19025"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[5]</w:t>
      </w:r>
      <w:r w:rsidRPr="00037A88">
        <w:rPr>
          <w:rFonts w:cs="Times New Roman"/>
          <w:noProof/>
          <w:kern w:val="0"/>
        </w:rPr>
        <w:tab/>
        <w:t xml:space="preserve">P. Rizki Prayogo and P. Hadi Susilo, “Sistem Pendukung Keputusan dalam Menentukan Kualitas Sarang Burung Walet Terbaik Menggunakan Metode Simple Additive Weighting (SAW),” </w:t>
      </w:r>
      <w:r w:rsidRPr="00037A88">
        <w:rPr>
          <w:rFonts w:cs="Times New Roman"/>
          <w:i/>
          <w:iCs/>
          <w:noProof/>
          <w:kern w:val="0"/>
        </w:rPr>
        <w:t>Insearch Inf. Syst. Res. J.</w:t>
      </w:r>
      <w:r w:rsidRPr="00037A88">
        <w:rPr>
          <w:rFonts w:cs="Times New Roman"/>
          <w:noProof/>
          <w:kern w:val="0"/>
        </w:rPr>
        <w:t>, vol. 2, no. 02, pp. 83–89, 2022, doi: 10.15548/isrj.v2i02.4363.</w:t>
      </w:r>
    </w:p>
    <w:p w14:paraId="1E239D9B"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[6]</w:t>
      </w:r>
      <w:r w:rsidRPr="00037A88">
        <w:rPr>
          <w:rFonts w:cs="Times New Roman"/>
          <w:noProof/>
          <w:kern w:val="0"/>
        </w:rPr>
        <w:tab/>
        <w:t xml:space="preserve">Y. I. Anas, R. Firliana, and E. Daniati, “Decision Support System Pemilihan Bibit Unggul Tanaman Kelengkeng Menggunakan Metode Saw (Simple Additive Weighting),” </w:t>
      </w:r>
      <w:r w:rsidRPr="00037A88">
        <w:rPr>
          <w:rFonts w:cs="Times New Roman"/>
          <w:i/>
          <w:iCs/>
          <w:noProof/>
          <w:kern w:val="0"/>
        </w:rPr>
        <w:t>Semin. Nas. Inov. Teknol. UN PGRI Kediri</w:t>
      </w:r>
      <w:r w:rsidRPr="00037A88">
        <w:rPr>
          <w:rFonts w:cs="Times New Roman"/>
          <w:noProof/>
          <w:kern w:val="0"/>
        </w:rPr>
        <w:t>, vol. 4, no. 3, pp. 17–22, 2020, doi: 10.29407/inotek.v4i3.26.</w:t>
      </w:r>
    </w:p>
    <w:p w14:paraId="576205B2"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[7]</w:t>
      </w:r>
      <w:r w:rsidRPr="00037A88">
        <w:rPr>
          <w:rFonts w:cs="Times New Roman"/>
          <w:noProof/>
          <w:kern w:val="0"/>
        </w:rPr>
        <w:tab/>
        <w:t xml:space="preserve">Y. N. Ahmadi, R. H. Irawan, and K. Niswatin, “Menentukan Titik Lokasi Bangunan Cabang Riveside English Center Dengan Metode Weighted Product Dan Rank Order Centroid,” </w:t>
      </w:r>
      <w:r w:rsidRPr="00037A88">
        <w:rPr>
          <w:rFonts w:cs="Times New Roman"/>
          <w:i/>
          <w:iCs/>
          <w:noProof/>
          <w:kern w:val="0"/>
        </w:rPr>
        <w:t>Semin. Nas. Inov. Teknol. UN PGRI Kediri</w:t>
      </w:r>
      <w:r w:rsidRPr="00037A88">
        <w:rPr>
          <w:rFonts w:cs="Times New Roman"/>
          <w:noProof/>
          <w:kern w:val="0"/>
        </w:rPr>
        <w:t>, vol. 8, pp. 1479–1487, 2024, doi: doi.org/10.29407/0z84gp50.</w:t>
      </w:r>
    </w:p>
    <w:p w14:paraId="668154F4"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[8]</w:t>
      </w:r>
      <w:r w:rsidRPr="00037A88">
        <w:rPr>
          <w:rFonts w:cs="Times New Roman"/>
          <w:noProof/>
          <w:kern w:val="0"/>
        </w:rPr>
        <w:tab/>
        <w:t xml:space="preserve">M. A. Muhaimin, R. K. Niswatin, R. Wulanningrum, and H. Muttaqien, “Penerapan Metode Rank Order Centroid ( ROC ) dan Simple Additive Weighting ( SAW ) Dalam Sebuah Sistem Pendukung Keputusan Pemilihan Cafe Terbaik,” </w:t>
      </w:r>
      <w:r w:rsidRPr="00037A88">
        <w:rPr>
          <w:rFonts w:cs="Times New Roman"/>
          <w:i/>
          <w:iCs/>
          <w:noProof/>
          <w:kern w:val="0"/>
        </w:rPr>
        <w:t>Semin. Nas. Inov. Teknol. UN PGRI Kediri</w:t>
      </w:r>
      <w:r w:rsidRPr="00037A88">
        <w:rPr>
          <w:rFonts w:cs="Times New Roman"/>
          <w:noProof/>
          <w:kern w:val="0"/>
        </w:rPr>
        <w:t>, vol. 8, pp. 739–748, 2024, doi: 10.29407/inotek.v8i2.4975.</w:t>
      </w:r>
    </w:p>
    <w:p w14:paraId="0AA505F0"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lastRenderedPageBreak/>
        <w:t>[9]</w:t>
      </w:r>
      <w:r w:rsidRPr="00037A88">
        <w:rPr>
          <w:rFonts w:cs="Times New Roman"/>
          <w:noProof/>
          <w:kern w:val="0"/>
        </w:rPr>
        <w:tab/>
        <w:t xml:space="preserve">K. Munthe, T. R. A. Syahputra, A. A. Pasuli, and M. A. Hasibuan, “Sistem Pendukung Keputusan Pemilihan Pegawai Honorer Kelurahan Medan Sinembah Menerapkan Metode ROC dan MOORA,” </w:t>
      </w:r>
      <w:r w:rsidRPr="00037A88">
        <w:rPr>
          <w:rFonts w:cs="Times New Roman"/>
          <w:i/>
          <w:iCs/>
          <w:noProof/>
          <w:kern w:val="0"/>
        </w:rPr>
        <w:t>Bull. Informatics Data Sci.</w:t>
      </w:r>
      <w:r w:rsidRPr="00037A88">
        <w:rPr>
          <w:rFonts w:cs="Times New Roman"/>
          <w:noProof/>
          <w:kern w:val="0"/>
        </w:rPr>
        <w:t>, vol. 1, no. 1, p. 20, 2022, doi: 10.61944/bids.v1i1.5.</w:t>
      </w:r>
    </w:p>
    <w:p w14:paraId="77E16DE0"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[10]</w:t>
      </w:r>
      <w:r w:rsidRPr="00037A88">
        <w:rPr>
          <w:rFonts w:cs="Times New Roman"/>
          <w:noProof/>
          <w:kern w:val="0"/>
        </w:rPr>
        <w:tab/>
        <w:t xml:space="preserve">S. Sibagariang, “Sistem Pakar Diagnosa Penyakit Sapi Dengan Metode Certainty Factor Berbasis Android,” </w:t>
      </w:r>
      <w:r w:rsidRPr="00037A88">
        <w:rPr>
          <w:rFonts w:cs="Times New Roman"/>
          <w:i/>
          <w:iCs/>
          <w:noProof/>
          <w:kern w:val="0"/>
        </w:rPr>
        <w:t>J. TIMES</w:t>
      </w:r>
      <w:r w:rsidRPr="00037A88">
        <w:rPr>
          <w:rFonts w:cs="Times New Roman"/>
          <w:noProof/>
          <w:kern w:val="0"/>
        </w:rPr>
        <w:t>, vol. 4, no. 2, pp. 35–39, 2015, doi: 10.51351/jtm.4.2.2015232.</w:t>
      </w:r>
    </w:p>
    <w:p w14:paraId="1E41123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[11]</w:t>
      </w:r>
      <w:r w:rsidRPr="00037A88">
        <w:rPr>
          <w:rFonts w:cs="Times New Roman"/>
          <w:noProof/>
          <w:kern w:val="0"/>
        </w:rPr>
        <w:tab/>
        <w:t xml:space="preserve">A. Awaludin, N. Hasanah, Nurkholis, S. Nusantoro, E. Kustiawan, and N. D. Wahyono, “Pencegahan Helminthiasis Pada Ternak Sapi Di Kelompok Ternak Sido Makmur Jember,” </w:t>
      </w:r>
      <w:r w:rsidRPr="00037A88">
        <w:rPr>
          <w:rFonts w:cs="Times New Roman"/>
          <w:i/>
          <w:iCs/>
          <w:noProof/>
          <w:kern w:val="0"/>
        </w:rPr>
        <w:t>J. Ilm. Fill. Cendekia</w:t>
      </w:r>
      <w:r w:rsidRPr="00037A88">
        <w:rPr>
          <w:rFonts w:cs="Times New Roman"/>
          <w:noProof/>
          <w:kern w:val="0"/>
        </w:rPr>
        <w:t>, vol. 6, no. 1, pp. 1–5, 2021, doi: 10.32503/fillia.v6i1.844.</w:t>
      </w:r>
    </w:p>
    <w:p w14:paraId="41650B9E"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[12]</w:t>
      </w:r>
      <w:r w:rsidRPr="00037A88">
        <w:rPr>
          <w:rFonts w:cs="Times New Roman"/>
          <w:noProof/>
          <w:kern w:val="0"/>
        </w:rPr>
        <w:tab/>
        <w:t xml:space="preserve">G. N. Cahyo, R. K. Niswatin, and ..., “Perancangan Sistem Pendukung Keputusan Pemilihan Lokasi Pembangunan Perumahan Menggunakan Metode ROC dan AHP,” </w:t>
      </w:r>
      <w:r w:rsidRPr="00037A88">
        <w:rPr>
          <w:rFonts w:cs="Times New Roman"/>
          <w:i/>
          <w:iCs/>
          <w:noProof/>
          <w:kern w:val="0"/>
        </w:rPr>
        <w:t>Pros. SEMNAS …</w:t>
      </w:r>
      <w:r w:rsidRPr="00037A88">
        <w:rPr>
          <w:rFonts w:cs="Times New Roman"/>
          <w:noProof/>
          <w:kern w:val="0"/>
        </w:rPr>
        <w:t>, pp. 150–154, 2022, [Online]. Available: https://proceeding.unpkediri.ac.id/index.php/inotek/article/view/2575%0Ahttps://proceeding.unpkediri.ac.id/index.php/inotek/article/download/2575/1603</w:t>
      </w:r>
    </w:p>
    <w:p w14:paraId="5C7B905A"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[13]</w:t>
      </w:r>
      <w:r w:rsidRPr="00037A88">
        <w:rPr>
          <w:rFonts w:cs="Times New Roman"/>
          <w:noProof/>
          <w:kern w:val="0"/>
        </w:rPr>
        <w:tab/>
        <w:t xml:space="preserve">I. Oktaria, “Kombinasi Metode Multi-Attribute Utility Theory (MAUT) dan Rank Order Centroid (ROC) dalam Pemilihan Kegiatan Ekstrakulikuler,” </w:t>
      </w:r>
      <w:r w:rsidRPr="00037A88">
        <w:rPr>
          <w:rFonts w:cs="Times New Roman"/>
          <w:i/>
          <w:iCs/>
          <w:noProof/>
          <w:kern w:val="0"/>
        </w:rPr>
        <w:t>J. Ilm. Inform. dan Ilmu Komput.</w:t>
      </w:r>
      <w:r w:rsidRPr="00037A88">
        <w:rPr>
          <w:rFonts w:cs="Times New Roman"/>
          <w:noProof/>
          <w:kern w:val="0"/>
        </w:rPr>
        <w:t>, vol. 2, no. 1, pp. 1–11, 2023, doi: 10.58602/jima-ilkom.v2i1.12.</w:t>
      </w:r>
    </w:p>
    <w:p w14:paraId="0B5DB260" w14:textId="77777777" w:rsidR="00037A88" w:rsidRPr="00037A88" w:rsidRDefault="00037A88" w:rsidP="00037A88">
      <w:pPr>
        <w:widowControl w:val="0"/>
        <w:autoSpaceDE w:val="0"/>
        <w:autoSpaceDN w:val="0"/>
        <w:adjustRightInd w:val="0"/>
        <w:spacing w:line="240" w:lineRule="auto"/>
        <w:ind w:left="640" w:hanging="640"/>
        <w:rPr>
          <w:rFonts w:cs="Times New Roman"/>
          <w:noProof/>
          <w:kern w:val="0"/>
        </w:rPr>
      </w:pPr>
      <w:r w:rsidRPr="00037A88">
        <w:rPr>
          <w:rFonts w:cs="Times New Roman"/>
          <w:noProof/>
          <w:kern w:val="0"/>
        </w:rPr>
        <w:t>[14]</w:t>
      </w:r>
      <w:r w:rsidRPr="00037A88">
        <w:rPr>
          <w:rFonts w:cs="Times New Roman"/>
          <w:noProof/>
          <w:kern w:val="0"/>
        </w:rPr>
        <w:tab/>
        <w:t xml:space="preserve">D. Fitriati and M. Fahrudin, “Perangkingan Jenis Susu Untuk Balita Non-Asi Dengan Metode Simple Additive Weighting (Saw),” </w:t>
      </w:r>
      <w:r w:rsidRPr="00037A88">
        <w:rPr>
          <w:rFonts w:cs="Times New Roman"/>
          <w:i/>
          <w:iCs/>
          <w:noProof/>
          <w:kern w:val="0"/>
        </w:rPr>
        <w:t>J. Teknol. Terpadu</w:t>
      </w:r>
      <w:r w:rsidRPr="00037A88">
        <w:rPr>
          <w:rFonts w:cs="Times New Roman"/>
          <w:noProof/>
          <w:kern w:val="0"/>
        </w:rPr>
        <w:t>, vol. 5, no. 1, 2019, doi: 10.54914/jtt.v5i1.188.</w:t>
      </w:r>
    </w:p>
    <w:p w14:paraId="2490D303" w14:textId="77777777" w:rsidR="00037A88" w:rsidRPr="00037A88" w:rsidRDefault="00037A88" w:rsidP="00037A88">
      <w:pPr>
        <w:widowControl w:val="0"/>
        <w:autoSpaceDE w:val="0"/>
        <w:autoSpaceDN w:val="0"/>
        <w:adjustRightInd w:val="0"/>
        <w:spacing w:line="240" w:lineRule="auto"/>
        <w:ind w:left="640" w:hanging="640"/>
        <w:rPr>
          <w:rFonts w:cs="Times New Roman"/>
          <w:noProof/>
        </w:rPr>
      </w:pPr>
      <w:r w:rsidRPr="00037A88">
        <w:rPr>
          <w:rFonts w:cs="Times New Roman"/>
          <w:noProof/>
          <w:kern w:val="0"/>
        </w:rPr>
        <w:t>[15]</w:t>
      </w:r>
      <w:r w:rsidRPr="00037A88">
        <w:rPr>
          <w:rFonts w:cs="Times New Roman"/>
          <w:noProof/>
          <w:kern w:val="0"/>
        </w:rPr>
        <w:tab/>
        <w:t xml:space="preserve">S. Mulyati, “Penerapan Metode Simple Additive Weighting Untuk Penentuan Prioritas Pemasaran Kemasan Produk Bakso Sapi,” </w:t>
      </w:r>
      <w:r w:rsidRPr="00037A88">
        <w:rPr>
          <w:rFonts w:cs="Times New Roman"/>
          <w:i/>
          <w:iCs/>
          <w:noProof/>
          <w:kern w:val="0"/>
        </w:rPr>
        <w:t>J. Inform.</w:t>
      </w:r>
      <w:r w:rsidRPr="00037A88">
        <w:rPr>
          <w:rFonts w:cs="Times New Roman"/>
          <w:noProof/>
          <w:kern w:val="0"/>
        </w:rPr>
        <w:t>, vol. 1, no. 1, pp. 33–37, 2016, doi: 10.32493/INFORMATIKA.V1I1.1466.</w:t>
      </w:r>
    </w:p>
    <w:p w14:paraId="646EFE9E" w14:textId="1AAF4FD9" w:rsidR="00E351F4" w:rsidRPr="00E351F4" w:rsidRDefault="00037A88" w:rsidP="00E351F4">
      <w:r>
        <w:fldChar w:fldCharType="end"/>
      </w:r>
    </w:p>
    <w:sectPr w:rsidR="00E351F4" w:rsidRPr="00E351F4" w:rsidSect="007D1CF3">
      <w:headerReference w:type="default" r:id="rId10"/>
      <w:footerReference w:type="default" r:id="rId11"/>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ACAD1" w14:textId="77777777" w:rsidR="00D553DA" w:rsidRDefault="00D553DA" w:rsidP="007D1CF3">
      <w:pPr>
        <w:spacing w:after="0" w:line="240" w:lineRule="auto"/>
      </w:pPr>
      <w:r>
        <w:separator/>
      </w:r>
    </w:p>
  </w:endnote>
  <w:endnote w:type="continuationSeparator" w:id="0">
    <w:p w14:paraId="2CCCFB27" w14:textId="77777777" w:rsidR="00D553DA" w:rsidRDefault="00D553DA" w:rsidP="007D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564A6" w14:textId="49316FF5" w:rsidR="00965CDD" w:rsidRDefault="00965CDD" w:rsidP="00965CDD">
    <w:pPr>
      <w:pStyle w:val="Footer"/>
      <w:jc w:val="left"/>
    </w:pPr>
    <w:proofErr w:type="spellStart"/>
    <w:r w:rsidRPr="00965CDD">
      <w:rPr>
        <w:b/>
        <w:bCs/>
      </w:rPr>
      <w:t>Prosiding</w:t>
    </w:r>
    <w:proofErr w:type="spellEnd"/>
    <w:r w:rsidRPr="00965CDD">
      <w:rPr>
        <w:b/>
        <w:bCs/>
      </w:rPr>
      <w:t xml:space="preserve"> SEMNAS INOTEK</w:t>
    </w:r>
    <w:r w:rsidRPr="00965CDD">
      <w:t xml:space="preserve"> (Seminar Nasional </w:t>
    </w:r>
    <w:proofErr w:type="spellStart"/>
    <w:r w:rsidRPr="00965CDD">
      <w:t>Inovasi</w:t>
    </w:r>
    <w:proofErr w:type="spellEnd"/>
    <w:r w:rsidRPr="00965CDD">
      <w:t xml:space="preserve"> </w:t>
    </w:r>
    <w:proofErr w:type="spellStart"/>
    <w:r w:rsidRPr="00965CDD">
      <w:t>Teknologi</w:t>
    </w:r>
    <w:proofErr w:type="spellEnd"/>
    <w:r w:rsidRPr="00965CDD">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53151" w14:textId="77777777" w:rsidR="00D553DA" w:rsidRDefault="00D553DA" w:rsidP="007D1CF3">
      <w:pPr>
        <w:spacing w:after="0" w:line="240" w:lineRule="auto"/>
      </w:pPr>
      <w:r>
        <w:separator/>
      </w:r>
    </w:p>
  </w:footnote>
  <w:footnote w:type="continuationSeparator" w:id="0">
    <w:p w14:paraId="0B86A59E" w14:textId="77777777" w:rsidR="00D553DA" w:rsidRDefault="00D553DA" w:rsidP="007D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28DC" w14:textId="695DEB40" w:rsidR="007D1CF3" w:rsidRPr="007D1CF3" w:rsidRDefault="007D1CF3" w:rsidP="007D1CF3">
    <w:pPr>
      <w:pStyle w:val="Header"/>
      <w:jc w:val="right"/>
      <w:rPr>
        <w:rFonts w:cs="Times New Roman"/>
      </w:rPr>
    </w:pPr>
    <w:r w:rsidRPr="007D1CF3">
      <w:rPr>
        <w:rFonts w:cs="Times New Roman"/>
      </w:rPr>
      <w:t>INOTEK, Vol. 9</w:t>
    </w:r>
  </w:p>
  <w:p w14:paraId="373B362C" w14:textId="77777777" w:rsidR="007D1CF3" w:rsidRPr="007D1CF3" w:rsidRDefault="007D1CF3" w:rsidP="007D1CF3">
    <w:pPr>
      <w:pStyle w:val="Header"/>
      <w:jc w:val="right"/>
      <w:rPr>
        <w:rFonts w:cs="Times New Roman"/>
        <w:b/>
        <w:bCs/>
      </w:rPr>
    </w:pPr>
    <w:r w:rsidRPr="007D1CF3">
      <w:rPr>
        <w:rFonts w:cs="Times New Roman"/>
        <w:b/>
        <w:bCs/>
      </w:rPr>
      <w:t>ISSN: 2580-3336 (Print) / 2549-7952 (Online)</w:t>
    </w:r>
  </w:p>
  <w:p w14:paraId="0F5FBEBD" w14:textId="7DBAA999" w:rsidR="007D1CF3" w:rsidRPr="007D1CF3" w:rsidRDefault="007D1CF3" w:rsidP="007D1CF3">
    <w:pPr>
      <w:pStyle w:val="Header"/>
      <w:jc w:val="right"/>
      <w:rPr>
        <w:rFonts w:cs="Times New Roman"/>
      </w:rPr>
    </w:pPr>
    <w:r w:rsidRPr="007D1CF3">
      <w:rPr>
        <w:rFonts w:cs="Times New Roman"/>
      </w:rPr>
      <w:t xml:space="preserve">                                                   </w:t>
    </w:r>
    <w:r w:rsidRPr="007D1CF3">
      <w:rPr>
        <w:rFonts w:cs="Times New Roman"/>
        <w:b/>
        <w:bCs/>
      </w:rPr>
      <w:t>Url</w:t>
    </w:r>
    <w:r w:rsidRPr="007D1CF3">
      <w:rPr>
        <w:rFonts w:cs="Times New Roman"/>
      </w:rPr>
      <w:t>:</w:t>
    </w:r>
    <w:r>
      <w:rPr>
        <w:rFonts w:cs="Times New Roman"/>
      </w:rPr>
      <w:t xml:space="preserve"> </w:t>
    </w:r>
    <w:r w:rsidRPr="007D1CF3">
      <w:rPr>
        <w:rFonts w:cs="Times New Roman"/>
      </w:rPr>
      <w:t>https://proceeding.unpkediri.ac.id/index.php/inotek/</w:t>
    </w:r>
  </w:p>
  <w:p w14:paraId="3C26EA06" w14:textId="77777777" w:rsidR="007D1CF3" w:rsidRDefault="007D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61C9D"/>
    <w:multiLevelType w:val="hybridMultilevel"/>
    <w:tmpl w:val="BFE2FC4E"/>
    <w:lvl w:ilvl="0" w:tplc="43C6616C">
      <w:start w:val="1"/>
      <w:numFmt w:val="upperRoman"/>
      <w:pStyle w:val="Heading1"/>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BB4C7E"/>
    <w:multiLevelType w:val="hybridMultilevel"/>
    <w:tmpl w:val="9FFE6CD6"/>
    <w:lvl w:ilvl="0" w:tplc="601CA6D4">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1237875">
    <w:abstractNumId w:val="0"/>
  </w:num>
  <w:num w:numId="2" w16cid:durableId="1380976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3"/>
    <w:rsid w:val="00037A88"/>
    <w:rsid w:val="00094B43"/>
    <w:rsid w:val="001B2533"/>
    <w:rsid w:val="002B2669"/>
    <w:rsid w:val="0038007F"/>
    <w:rsid w:val="00426E98"/>
    <w:rsid w:val="004D316D"/>
    <w:rsid w:val="004E1733"/>
    <w:rsid w:val="005E7BCA"/>
    <w:rsid w:val="006263F1"/>
    <w:rsid w:val="00710C02"/>
    <w:rsid w:val="00756676"/>
    <w:rsid w:val="007C1285"/>
    <w:rsid w:val="007D1CF3"/>
    <w:rsid w:val="0082611E"/>
    <w:rsid w:val="008779A3"/>
    <w:rsid w:val="008A7375"/>
    <w:rsid w:val="00915C2D"/>
    <w:rsid w:val="00921F77"/>
    <w:rsid w:val="00924C56"/>
    <w:rsid w:val="00965CDD"/>
    <w:rsid w:val="009D7F00"/>
    <w:rsid w:val="00A64BB6"/>
    <w:rsid w:val="00B45C95"/>
    <w:rsid w:val="00B63012"/>
    <w:rsid w:val="00C478FA"/>
    <w:rsid w:val="00C50B84"/>
    <w:rsid w:val="00C83679"/>
    <w:rsid w:val="00CE4121"/>
    <w:rsid w:val="00CE4F7A"/>
    <w:rsid w:val="00D20E80"/>
    <w:rsid w:val="00D553DA"/>
    <w:rsid w:val="00DB26D9"/>
    <w:rsid w:val="00DE31B1"/>
    <w:rsid w:val="00DE6C2F"/>
    <w:rsid w:val="00E32B53"/>
    <w:rsid w:val="00E351F4"/>
    <w:rsid w:val="00F24DD9"/>
    <w:rsid w:val="00F67E39"/>
    <w:rsid w:val="00FA58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B7D0B"/>
  <w15:chartTrackingRefBased/>
  <w15:docId w15:val="{85F6A54B-B3CD-440B-B9CA-F4F31468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43"/>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094B43"/>
    <w:pPr>
      <w:keepNext/>
      <w:keepLines/>
      <w:numPr>
        <w:numId w:val="1"/>
      </w:numPr>
      <w:spacing w:before="360" w:after="80"/>
      <w:jc w:val="center"/>
      <w:outlineLvl w:val="0"/>
    </w:pPr>
    <w:rPr>
      <w:rFonts w:eastAsiaTheme="majorEastAsia" w:cstheme="majorBidi"/>
      <w:b/>
      <w:sz w:val="24"/>
      <w:szCs w:val="40"/>
    </w:rPr>
  </w:style>
  <w:style w:type="paragraph" w:styleId="Heading2">
    <w:name w:val="heading 2"/>
    <w:basedOn w:val="Normal"/>
    <w:next w:val="Normal"/>
    <w:link w:val="Heading2Char"/>
    <w:uiPriority w:val="9"/>
    <w:unhideWhenUsed/>
    <w:qFormat/>
    <w:rsid w:val="00094B43"/>
    <w:pPr>
      <w:keepNext/>
      <w:keepLines/>
      <w:numPr>
        <w:numId w:val="2"/>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D1C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C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C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43"/>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094B43"/>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7D1C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C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C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CF3"/>
    <w:rPr>
      <w:rFonts w:eastAsiaTheme="majorEastAsia" w:cstheme="majorBidi"/>
      <w:color w:val="272727" w:themeColor="text1" w:themeTint="D8"/>
    </w:rPr>
  </w:style>
  <w:style w:type="paragraph" w:styleId="Title">
    <w:name w:val="Title"/>
    <w:basedOn w:val="Normal"/>
    <w:next w:val="Normal"/>
    <w:link w:val="TitleChar"/>
    <w:uiPriority w:val="10"/>
    <w:qFormat/>
    <w:rsid w:val="00710C02"/>
    <w:pPr>
      <w:spacing w:after="8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710C02"/>
    <w:rPr>
      <w:rFonts w:ascii="Times New Roman" w:eastAsiaTheme="majorEastAsia" w:hAnsi="Times New Roman" w:cstheme="majorBidi"/>
      <w:spacing w:val="-10"/>
      <w:kern w:val="28"/>
      <w:sz w:val="40"/>
      <w:szCs w:val="56"/>
    </w:rPr>
  </w:style>
  <w:style w:type="paragraph" w:styleId="Subtitle">
    <w:name w:val="Subtitle"/>
    <w:basedOn w:val="Normal"/>
    <w:next w:val="Normal"/>
    <w:link w:val="SubtitleChar"/>
    <w:uiPriority w:val="11"/>
    <w:qFormat/>
    <w:rsid w:val="007D1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CF3"/>
    <w:pPr>
      <w:spacing w:before="160"/>
      <w:jc w:val="center"/>
    </w:pPr>
    <w:rPr>
      <w:i/>
      <w:iCs/>
      <w:color w:val="404040" w:themeColor="text1" w:themeTint="BF"/>
    </w:rPr>
  </w:style>
  <w:style w:type="character" w:customStyle="1" w:styleId="QuoteChar">
    <w:name w:val="Quote Char"/>
    <w:basedOn w:val="DefaultParagraphFont"/>
    <w:link w:val="Quote"/>
    <w:uiPriority w:val="29"/>
    <w:rsid w:val="007D1CF3"/>
    <w:rPr>
      <w:i/>
      <w:iCs/>
      <w:color w:val="404040" w:themeColor="text1" w:themeTint="BF"/>
    </w:rPr>
  </w:style>
  <w:style w:type="paragraph" w:styleId="ListParagraph">
    <w:name w:val="List Paragraph"/>
    <w:basedOn w:val="Normal"/>
    <w:uiPriority w:val="34"/>
    <w:qFormat/>
    <w:rsid w:val="007D1CF3"/>
    <w:pPr>
      <w:ind w:left="720"/>
      <w:contextualSpacing/>
    </w:pPr>
  </w:style>
  <w:style w:type="character" w:styleId="IntenseEmphasis">
    <w:name w:val="Intense Emphasis"/>
    <w:basedOn w:val="DefaultParagraphFont"/>
    <w:uiPriority w:val="21"/>
    <w:qFormat/>
    <w:rsid w:val="007D1CF3"/>
    <w:rPr>
      <w:i/>
      <w:iCs/>
      <w:color w:val="2F5496" w:themeColor="accent1" w:themeShade="BF"/>
    </w:rPr>
  </w:style>
  <w:style w:type="paragraph" w:styleId="IntenseQuote">
    <w:name w:val="Intense Quote"/>
    <w:basedOn w:val="Normal"/>
    <w:next w:val="Normal"/>
    <w:link w:val="IntenseQuoteChar"/>
    <w:uiPriority w:val="30"/>
    <w:qFormat/>
    <w:rsid w:val="007D1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CF3"/>
    <w:rPr>
      <w:i/>
      <w:iCs/>
      <w:color w:val="2F5496" w:themeColor="accent1" w:themeShade="BF"/>
    </w:rPr>
  </w:style>
  <w:style w:type="character" w:styleId="IntenseReference">
    <w:name w:val="Intense Reference"/>
    <w:basedOn w:val="DefaultParagraphFont"/>
    <w:uiPriority w:val="32"/>
    <w:qFormat/>
    <w:rsid w:val="007D1CF3"/>
    <w:rPr>
      <w:b/>
      <w:bCs/>
      <w:smallCaps/>
      <w:color w:val="2F5496" w:themeColor="accent1" w:themeShade="BF"/>
      <w:spacing w:val="5"/>
    </w:rPr>
  </w:style>
  <w:style w:type="paragraph" w:styleId="Header">
    <w:name w:val="header"/>
    <w:basedOn w:val="Normal"/>
    <w:link w:val="HeaderChar"/>
    <w:uiPriority w:val="99"/>
    <w:unhideWhenUsed/>
    <w:rsid w:val="007D1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CF3"/>
  </w:style>
  <w:style w:type="paragraph" w:styleId="Footer">
    <w:name w:val="footer"/>
    <w:basedOn w:val="Normal"/>
    <w:link w:val="FooterChar"/>
    <w:uiPriority w:val="99"/>
    <w:unhideWhenUsed/>
    <w:rsid w:val="007D1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CF3"/>
  </w:style>
  <w:style w:type="paragraph" w:styleId="Caption">
    <w:name w:val="caption"/>
    <w:basedOn w:val="Normal"/>
    <w:next w:val="Normal"/>
    <w:uiPriority w:val="35"/>
    <w:unhideWhenUsed/>
    <w:qFormat/>
    <w:rsid w:val="00094B43"/>
    <w:pPr>
      <w:spacing w:after="200" w:line="240" w:lineRule="auto"/>
    </w:pPr>
    <w:rPr>
      <w:i/>
      <w:iCs/>
      <w:color w:val="44546A" w:themeColor="text2"/>
      <w:sz w:val="18"/>
      <w:szCs w:val="18"/>
    </w:rPr>
  </w:style>
  <w:style w:type="table" w:styleId="TableGrid">
    <w:name w:val="Table Grid"/>
    <w:basedOn w:val="TableNormal"/>
    <w:uiPriority w:val="39"/>
    <w:rsid w:val="00DE6C2F"/>
    <w:pPr>
      <w:spacing w:after="0" w:line="240" w:lineRule="auto"/>
      <w:jc w:val="center"/>
    </w:pPr>
    <w:rPr>
      <w:rFonts w:ascii="Times New Roman" w:eastAsia="Times New Roman" w:hAnsi="Times New Roman" w:cs="Times New Roman"/>
      <w:kern w:val="0"/>
      <w:sz w:val="20"/>
      <w:szCs w:val="20"/>
      <w:lang w:val="id-ID"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Detail">
    <w:name w:val="Author Detail"/>
    <w:basedOn w:val="Normal"/>
    <w:next w:val="Title"/>
    <w:rsid w:val="00DE6C2F"/>
    <w:pPr>
      <w:spacing w:after="0" w:line="240" w:lineRule="auto"/>
    </w:pPr>
    <w:rPr>
      <w:kern w:val="0"/>
      <w:lang w:val="en-US"/>
      <w14:ligatures w14:val="none"/>
    </w:rPr>
  </w:style>
  <w:style w:type="character" w:styleId="PlaceholderText">
    <w:name w:val="Placeholder Text"/>
    <w:basedOn w:val="DefaultParagraphFont"/>
    <w:uiPriority w:val="99"/>
    <w:semiHidden/>
    <w:rsid w:val="00DE6C2F"/>
    <w:rPr>
      <w:color w:val="666666"/>
    </w:rPr>
  </w:style>
  <w:style w:type="paragraph" w:styleId="NoSpacing">
    <w:name w:val="No Spacing"/>
    <w:uiPriority w:val="1"/>
    <w:qFormat/>
    <w:rsid w:val="00CE4F7A"/>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50070">
      <w:bodyDiv w:val="1"/>
      <w:marLeft w:val="0"/>
      <w:marRight w:val="0"/>
      <w:marTop w:val="0"/>
      <w:marBottom w:val="0"/>
      <w:divBdr>
        <w:top w:val="none" w:sz="0" w:space="0" w:color="auto"/>
        <w:left w:val="none" w:sz="0" w:space="0" w:color="auto"/>
        <w:bottom w:val="none" w:sz="0" w:space="0" w:color="auto"/>
        <w:right w:val="none" w:sz="0" w:space="0" w:color="auto"/>
      </w:divBdr>
    </w:div>
    <w:div w:id="436947440">
      <w:bodyDiv w:val="1"/>
      <w:marLeft w:val="0"/>
      <w:marRight w:val="0"/>
      <w:marTop w:val="0"/>
      <w:marBottom w:val="0"/>
      <w:divBdr>
        <w:top w:val="none" w:sz="0" w:space="0" w:color="auto"/>
        <w:left w:val="none" w:sz="0" w:space="0" w:color="auto"/>
        <w:bottom w:val="none" w:sz="0" w:space="0" w:color="auto"/>
        <w:right w:val="none" w:sz="0" w:space="0" w:color="auto"/>
      </w:divBdr>
    </w:div>
    <w:div w:id="683436945">
      <w:bodyDiv w:val="1"/>
      <w:marLeft w:val="0"/>
      <w:marRight w:val="0"/>
      <w:marTop w:val="0"/>
      <w:marBottom w:val="0"/>
      <w:divBdr>
        <w:top w:val="none" w:sz="0" w:space="0" w:color="auto"/>
        <w:left w:val="none" w:sz="0" w:space="0" w:color="auto"/>
        <w:bottom w:val="none" w:sz="0" w:space="0" w:color="auto"/>
        <w:right w:val="none" w:sz="0" w:space="0" w:color="auto"/>
      </w:divBdr>
    </w:div>
    <w:div w:id="953245818">
      <w:bodyDiv w:val="1"/>
      <w:marLeft w:val="0"/>
      <w:marRight w:val="0"/>
      <w:marTop w:val="0"/>
      <w:marBottom w:val="0"/>
      <w:divBdr>
        <w:top w:val="none" w:sz="0" w:space="0" w:color="auto"/>
        <w:left w:val="none" w:sz="0" w:space="0" w:color="auto"/>
        <w:bottom w:val="none" w:sz="0" w:space="0" w:color="auto"/>
        <w:right w:val="none" w:sz="0" w:space="0" w:color="auto"/>
      </w:divBdr>
    </w:div>
    <w:div w:id="1049303061">
      <w:bodyDiv w:val="1"/>
      <w:marLeft w:val="0"/>
      <w:marRight w:val="0"/>
      <w:marTop w:val="0"/>
      <w:marBottom w:val="0"/>
      <w:divBdr>
        <w:top w:val="none" w:sz="0" w:space="0" w:color="auto"/>
        <w:left w:val="none" w:sz="0" w:space="0" w:color="auto"/>
        <w:bottom w:val="none" w:sz="0" w:space="0" w:color="auto"/>
        <w:right w:val="none" w:sz="0" w:space="0" w:color="auto"/>
      </w:divBdr>
    </w:div>
    <w:div w:id="1542745626">
      <w:bodyDiv w:val="1"/>
      <w:marLeft w:val="0"/>
      <w:marRight w:val="0"/>
      <w:marTop w:val="0"/>
      <w:marBottom w:val="0"/>
      <w:divBdr>
        <w:top w:val="none" w:sz="0" w:space="0" w:color="auto"/>
        <w:left w:val="none" w:sz="0" w:space="0" w:color="auto"/>
        <w:bottom w:val="none" w:sz="0" w:space="0" w:color="auto"/>
        <w:right w:val="none" w:sz="0" w:space="0" w:color="auto"/>
      </w:divBdr>
    </w:div>
    <w:div w:id="1693460426">
      <w:bodyDiv w:val="1"/>
      <w:marLeft w:val="0"/>
      <w:marRight w:val="0"/>
      <w:marTop w:val="0"/>
      <w:marBottom w:val="0"/>
      <w:divBdr>
        <w:top w:val="none" w:sz="0" w:space="0" w:color="auto"/>
        <w:left w:val="none" w:sz="0" w:space="0" w:color="auto"/>
        <w:bottom w:val="none" w:sz="0" w:space="0" w:color="auto"/>
        <w:right w:val="none" w:sz="0" w:space="0" w:color="auto"/>
      </w:divBdr>
    </w:div>
    <w:div w:id="20257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F027-CBCD-4D04-8CC1-6A007B57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6994</Words>
  <Characters>39872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SALAM</dc:creator>
  <cp:keywords/>
  <dc:description/>
  <cp:lastModifiedBy>IBNU SALAM</cp:lastModifiedBy>
  <cp:revision>6</cp:revision>
  <dcterms:created xsi:type="dcterms:W3CDTF">2025-05-27T02:49:00Z</dcterms:created>
  <dcterms:modified xsi:type="dcterms:W3CDTF">2025-05-28T10:20:00Z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8e78cd89-8953-3682-8f93-c022827823f8</vt:lpwstr>
  </property>
  <property fmtid="{D5CDD505-2E9C-101B-9397-08002B2CF9AE}" pid="4" name="Mendeley Citation Style_1">
    <vt:lpwstr>http://www.zotero.org/styles/ieee</vt:lpwstr>
  </property>
</Properties>
</file>