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D3" w:rsidRDefault="003B6C10">
      <w:r>
        <w:t>Проект представляет собой готовую игру «</w:t>
      </w:r>
      <w:r>
        <w:rPr>
          <w:lang w:val="en-US"/>
        </w:rPr>
        <w:t>PILOTS</w:t>
      </w:r>
      <w:r w:rsidRPr="003B6C10">
        <w:t>’</w:t>
      </w:r>
      <w:r>
        <w:rPr>
          <w:lang w:val="en-US"/>
        </w:rPr>
        <w:t>S</w:t>
      </w:r>
      <w:r w:rsidRPr="003B6C10">
        <w:t xml:space="preserve"> </w:t>
      </w:r>
      <w:r>
        <w:rPr>
          <w:lang w:val="en-US"/>
        </w:rPr>
        <w:t>WAR</w:t>
      </w:r>
      <w:r>
        <w:t xml:space="preserve">». После запуска игры на мониторе появляется стартовый экран с музыкальным сопровождением. На нем можно видеть клавиши управления, а также небольшие правила игры.  Для того чтобы начать игру нужно нажать любую кнопку на клавиатуре или мыши. После этого стартовое окно закрывается, на его месте появляется игровой экран. </w:t>
      </w:r>
      <w:r w:rsidR="009532D3">
        <w:t>Для удобства в левом верхнем углу экрана можно видеть количество ваших убийств, а в правом количество оставшихся жизней.</w:t>
      </w:r>
    </w:p>
    <w:p w:rsidR="00D930E2" w:rsidRDefault="003B6C10">
      <w:r>
        <w:t>Игра является «бесконечной», т.е. в неё нельзя выиграть. При смерти вашего героя открывается финальный экран, на котором указано количество ваших убийств. Для того чтобы заново начать игру достаточно нажать на любую кнопку.</w:t>
      </w:r>
      <w:bookmarkStart w:id="0" w:name="_GoBack"/>
      <w:bookmarkEnd w:id="0"/>
    </w:p>
    <w:sectPr w:rsidR="00D9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C3"/>
    <w:rsid w:val="003B6C10"/>
    <w:rsid w:val="004E2BC3"/>
    <w:rsid w:val="009532D3"/>
    <w:rsid w:val="00D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0D7C"/>
  <w15:chartTrackingRefBased/>
  <w15:docId w15:val="{24281986-E2CB-4FF8-B8CA-1653B66F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2020-01-08T13:10:00Z</dcterms:created>
  <dcterms:modified xsi:type="dcterms:W3CDTF">2020-01-08T13:22:00Z</dcterms:modified>
</cp:coreProperties>
</file>