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EC60A" w14:textId="77777777" w:rsidR="0071277E" w:rsidRDefault="00000000">
      <w:pPr>
        <w:spacing w:after="0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30j0zll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>CSE 400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 Final Year Design Project (FYDP)</w:t>
      </w:r>
    </w:p>
    <w:p w14:paraId="46506DFC" w14:textId="77777777" w:rsidR="0071277E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Reflective Journal Entry</w:t>
      </w:r>
    </w:p>
    <w:p w14:paraId="16983C3C" w14:textId="77777777" w:rsidR="0071277E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United International University (UIU)</w:t>
      </w:r>
    </w:p>
    <w:p w14:paraId="694B7B8C" w14:textId="77777777" w:rsidR="0071277E" w:rsidRDefault="0071277E">
      <w:pPr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Style11"/>
        <w:tblW w:w="92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18"/>
        <w:gridCol w:w="3096"/>
        <w:gridCol w:w="1672"/>
      </w:tblGrid>
      <w:tr w:rsidR="0071277E" w14:paraId="39A9655C" w14:textId="77777777">
        <w:trPr>
          <w:trHeight w:val="650"/>
        </w:trPr>
        <w:tc>
          <w:tcPr>
            <w:tcW w:w="4518" w:type="dxa"/>
          </w:tcPr>
          <w:p w14:paraId="0FCF9B14" w14:textId="45C584D7" w:rsidR="0071277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Name: </w:t>
            </w:r>
            <w:r w:rsidR="001B4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Ibtida Ara</w:t>
            </w:r>
          </w:p>
        </w:tc>
        <w:tc>
          <w:tcPr>
            <w:tcW w:w="3096" w:type="dxa"/>
          </w:tcPr>
          <w:p w14:paraId="2A7D135A" w14:textId="77777777" w:rsidR="0071277E" w:rsidRDefault="007127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2" w:type="dxa"/>
          </w:tcPr>
          <w:p w14:paraId="1B5C294E" w14:textId="50AF0146" w:rsidR="0071277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Sec: </w:t>
            </w:r>
            <w:r w:rsidR="001B40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J</w:t>
            </w:r>
          </w:p>
        </w:tc>
      </w:tr>
      <w:tr w:rsidR="0071277E" w14:paraId="2F34F819" w14:textId="77777777">
        <w:trPr>
          <w:trHeight w:val="501"/>
        </w:trPr>
        <w:tc>
          <w:tcPr>
            <w:tcW w:w="4518" w:type="dxa"/>
          </w:tcPr>
          <w:p w14:paraId="32A253F6" w14:textId="0BBD0482" w:rsidR="0071277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Group: </w:t>
            </w:r>
            <w:r w:rsidR="001B4000" w:rsidRPr="001B4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262-074</w:t>
            </w:r>
          </w:p>
        </w:tc>
        <w:tc>
          <w:tcPr>
            <w:tcW w:w="3096" w:type="dxa"/>
          </w:tcPr>
          <w:p w14:paraId="187BE088" w14:textId="002054EF" w:rsidR="0071277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  <w:r w:rsidR="001B4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16 September,2026</w:t>
            </w:r>
          </w:p>
        </w:tc>
        <w:tc>
          <w:tcPr>
            <w:tcW w:w="1672" w:type="dxa"/>
          </w:tcPr>
          <w:p w14:paraId="636184EA" w14:textId="6C550BDC" w:rsidR="0071277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1" w:name="_gjdgxs" w:colFirst="0" w:colLast="0"/>
            <w:bookmarkEnd w:id="1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Week:</w:t>
            </w:r>
            <w:r w:rsidR="001B4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</w:t>
            </w:r>
          </w:p>
        </w:tc>
      </w:tr>
    </w:tbl>
    <w:p w14:paraId="1E1EB0EC" w14:textId="77777777" w:rsidR="0071277E" w:rsidRDefault="0071277E">
      <w:pPr>
        <w:rPr>
          <w:rFonts w:ascii="Times New Roman" w:eastAsia="Times New Roman" w:hAnsi="Times New Roman" w:cs="Times New Roman"/>
        </w:rPr>
      </w:pPr>
    </w:p>
    <w:tbl>
      <w:tblPr>
        <w:tblStyle w:val="Style12"/>
        <w:tblW w:w="93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85"/>
        <w:gridCol w:w="2049"/>
      </w:tblGrid>
      <w:tr w:rsidR="0071277E" w14:paraId="49831036" w14:textId="77777777" w:rsidTr="00276E5E">
        <w:trPr>
          <w:trHeight w:val="773"/>
        </w:trPr>
        <w:tc>
          <w:tcPr>
            <w:tcW w:w="7285" w:type="dxa"/>
            <w:shd w:val="clear" w:color="auto" w:fill="D9D9D9"/>
            <w:vAlign w:val="center"/>
          </w:tcPr>
          <w:p w14:paraId="1A761F69" w14:textId="77777777" w:rsidR="0071277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Reflective Entry (Weekly activities)</w:t>
            </w:r>
          </w:p>
        </w:tc>
        <w:tc>
          <w:tcPr>
            <w:tcW w:w="2049" w:type="dxa"/>
            <w:shd w:val="clear" w:color="auto" w:fill="D9D9D9"/>
            <w:vAlign w:val="center"/>
          </w:tcPr>
          <w:p w14:paraId="409FB22C" w14:textId="77777777" w:rsidR="0071277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Signature and remarks of faculty</w:t>
            </w:r>
          </w:p>
        </w:tc>
      </w:tr>
      <w:tr w:rsidR="0071277E" w14:paraId="072E0F4C" w14:textId="77777777" w:rsidTr="00276E5E">
        <w:trPr>
          <w:trHeight w:val="8508"/>
        </w:trPr>
        <w:tc>
          <w:tcPr>
            <w:tcW w:w="7285" w:type="dxa"/>
          </w:tcPr>
          <w:p w14:paraId="2CE1C501" w14:textId="5E7976A0" w:rsidR="001B4000" w:rsidRPr="001B4000" w:rsidRDefault="001B4000" w:rsidP="00651B1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000">
              <w:rPr>
                <w:rFonts w:ascii="Times New Roman" w:eastAsia="Times New Roman" w:hAnsi="Times New Roman" w:cs="Times New Roman"/>
                <w:sz w:val="24"/>
                <w:szCs w:val="24"/>
              </w:rPr>
              <w:t>Refined and polished the presentation slides for improved clarity and visual flow.</w:t>
            </w:r>
          </w:p>
          <w:p w14:paraId="6C4F77CD" w14:textId="59EB3A53" w:rsidR="001B4000" w:rsidRPr="001B4000" w:rsidRDefault="001B4000" w:rsidP="00651B1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000">
              <w:rPr>
                <w:rFonts w:ascii="Times New Roman" w:eastAsia="Times New Roman" w:hAnsi="Times New Roman" w:cs="Times New Roman"/>
                <w:sz w:val="24"/>
                <w:szCs w:val="24"/>
              </w:rPr>
              <w:t>Revised and strengthened Chapter 2 of the draft paper based on recent findings and feedback.</w:t>
            </w:r>
          </w:p>
          <w:p w14:paraId="710EB9D7" w14:textId="56BD582C" w:rsidR="001B4000" w:rsidRPr="00BE256B" w:rsidRDefault="001B4000" w:rsidP="00651B1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4000">
              <w:rPr>
                <w:rFonts w:ascii="Times New Roman" w:eastAsia="Times New Roman" w:hAnsi="Times New Roman" w:cs="Times New Roman"/>
                <w:sz w:val="24"/>
                <w:szCs w:val="24"/>
              </w:rPr>
              <w:t>Read the paper titled "</w:t>
            </w:r>
            <w:r w:rsidRPr="00BE25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 visual search engine for Bangladeshi </w:t>
            </w:r>
            <w:proofErr w:type="gramStart"/>
            <w:r w:rsidRPr="00BE25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laws</w:t>
            </w:r>
            <w:r w:rsidR="00BE256B" w:rsidRPr="00BE256B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="00BE256B" w:rsidRPr="00BE256B">
              <w:rPr>
                <w:rFonts w:ascii="Times New Roman" w:eastAsia="Times New Roman" w:hAnsi="Times New Roman" w:cs="Times New Roman"/>
                <w:sz w:val="24"/>
                <w:szCs w:val="24"/>
              </w:rPr>
              <w:t>2017)</w:t>
            </w:r>
            <w:r w:rsidRPr="00BE25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"</w:t>
            </w:r>
            <w:r w:rsidR="00BE25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  <w:p w14:paraId="0F4C9625" w14:textId="77777777" w:rsidR="001B4000" w:rsidRPr="001B4000" w:rsidRDefault="001B4000" w:rsidP="00651B1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0B184AD" w14:textId="77777777" w:rsidR="00D607E0" w:rsidRDefault="00D607E0" w:rsidP="00651B19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607E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Key Findings</w:t>
            </w:r>
          </w:p>
          <w:p w14:paraId="153BB7FE" w14:textId="77777777" w:rsidR="00D607E0" w:rsidRPr="00D607E0" w:rsidRDefault="00D607E0" w:rsidP="00651B19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50A08DA1" w14:textId="77777777" w:rsidR="00D607E0" w:rsidRPr="00D607E0" w:rsidRDefault="00D607E0" w:rsidP="00651B19">
            <w:pPr>
              <w:pStyle w:val="ListParagraph"/>
              <w:numPr>
                <w:ilvl w:val="0"/>
                <w:numId w:val="19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607E0">
              <w:rPr>
                <w:rFonts w:ascii="Times New Roman" w:eastAsia="Times New Roman" w:hAnsi="Times New Roman" w:cs="Times New Roman"/>
                <w:sz w:val="24"/>
                <w:szCs w:val="24"/>
              </w:rPr>
              <w:t>Digitized Bangladeshi laws were hard to search, so a visual search engine was built with citation maps and entity extraction.</w:t>
            </w:r>
          </w:p>
          <w:p w14:paraId="4E0D0F10" w14:textId="77777777" w:rsidR="00D607E0" w:rsidRDefault="00D607E0" w:rsidP="00651B19">
            <w:pPr>
              <w:pStyle w:val="ListParagraph"/>
              <w:numPr>
                <w:ilvl w:val="0"/>
                <w:numId w:val="19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607E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Used Doc2Vec + MDS for topical clustering, N-gram keyword search, Stanford NER for entities, and citation-link mining.</w:t>
            </w:r>
          </w:p>
          <w:p w14:paraId="7E3F8253" w14:textId="77777777" w:rsidR="00D607E0" w:rsidRPr="00651B19" w:rsidRDefault="00D607E0" w:rsidP="00651B19">
            <w:pPr>
              <w:pStyle w:val="ListParagraph"/>
              <w:numPr>
                <w:ilvl w:val="0"/>
                <w:numId w:val="19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607E0">
              <w:rPr>
                <w:rFonts w:ascii="Times New Roman" w:eastAsia="Times New Roman" w:hAnsi="Times New Roman" w:cs="Times New Roman"/>
                <w:sz w:val="24"/>
                <w:szCs w:val="24"/>
              </w:rPr>
              <w:t>Limitations: no Bangla NER (only ~800 English articles processed), incomplete archives, inconsistent scraping, small 15-person pilot.</w:t>
            </w:r>
          </w:p>
          <w:p w14:paraId="728E0B0C" w14:textId="13C3D84F" w:rsidR="00651B19" w:rsidRPr="00651B19" w:rsidRDefault="00651B19" w:rsidP="00651B19">
            <w:pPr>
              <w:pStyle w:val="ListParagraph"/>
              <w:numPr>
                <w:ilvl w:val="0"/>
                <w:numId w:val="19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51B19">
              <w:rPr>
                <w:rFonts w:ascii="Times New Roman" w:eastAsia="Times New Roman" w:hAnsi="Times New Roman" w:cs="Times New Roman"/>
                <w:sz w:val="24"/>
                <w:szCs w:val="24"/>
              </w:rPr>
              <w:t>No formal IR metrics reported (Precision, Recall, MAP, MRR), no comparison against baselines, corpus stayed static, and Bangla entity extraction remained a bottleneck.</w:t>
            </w:r>
          </w:p>
          <w:p w14:paraId="4411B35F" w14:textId="419BB5CB" w:rsidR="00D607E0" w:rsidRPr="00D607E0" w:rsidRDefault="00D607E0" w:rsidP="007413B0">
            <w:pPr>
              <w:pStyle w:val="ListParagraph"/>
              <w:spacing w:line="240" w:lineRule="auto"/>
              <w:ind w:left="16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049" w:type="dxa"/>
          </w:tcPr>
          <w:p w14:paraId="1D8F6D38" w14:textId="77777777" w:rsidR="0071277E" w:rsidRDefault="0071277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02071AED" w14:textId="77777777" w:rsidR="001B4000" w:rsidRDefault="001B4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60C6F05E" w14:textId="77777777" w:rsidR="001B4000" w:rsidRDefault="001B4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60001143" w14:textId="77777777" w:rsidR="001B4000" w:rsidRDefault="001B4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7366C86C" w14:textId="77777777" w:rsidR="001B4000" w:rsidRDefault="001B4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0015298A" w14:textId="77777777" w:rsidR="001B4000" w:rsidRDefault="001B4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33332D56" w14:textId="77777777" w:rsidR="001B4000" w:rsidRDefault="001B4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514CB2EA" w14:textId="77777777" w:rsidR="001B4000" w:rsidRDefault="001B4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5E545393" w14:textId="77777777" w:rsidR="001B4000" w:rsidRDefault="001B4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6666F8DE" w14:textId="77777777" w:rsidR="001B4000" w:rsidRDefault="001B4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4D07C8BD" w14:textId="77777777" w:rsidR="001B4000" w:rsidRDefault="001B4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06B1AC11" w14:textId="77777777" w:rsidR="001B4000" w:rsidRDefault="001B4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71E245BB" w14:textId="77777777" w:rsidR="001B4000" w:rsidRDefault="001B4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7E0CBE5C" w14:textId="77777777" w:rsidR="001B4000" w:rsidRDefault="001B4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0D81BB88" w14:textId="77777777" w:rsidR="001B4000" w:rsidRDefault="001B4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0BBB7F52" w14:textId="77777777" w:rsidR="001B4000" w:rsidRDefault="001B4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469CE0B2" w14:textId="77777777" w:rsidR="001B4000" w:rsidRDefault="001B4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761B0F7C" w14:textId="619850A6" w:rsidR="001B4000" w:rsidRDefault="001B4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2B5ADC34" wp14:editId="57BE7FF2">
                  <wp:extent cx="1200785" cy="323215"/>
                  <wp:effectExtent l="0" t="0" r="0" b="635"/>
                  <wp:docPr id="1992137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785" cy="3232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0D84D8" w14:textId="77777777" w:rsidR="0071277E" w:rsidRDefault="0071277E">
      <w:pPr>
        <w:rPr>
          <w:rFonts w:ascii="Times New Roman" w:eastAsia="Times New Roman" w:hAnsi="Times New Roman" w:cs="Times New Roman"/>
        </w:rPr>
      </w:pPr>
    </w:p>
    <w:sectPr w:rsidR="0071277E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2B935" w14:textId="77777777" w:rsidR="00895089" w:rsidRDefault="00895089">
      <w:pPr>
        <w:spacing w:line="240" w:lineRule="auto"/>
      </w:pPr>
      <w:r>
        <w:separator/>
      </w:r>
    </w:p>
  </w:endnote>
  <w:endnote w:type="continuationSeparator" w:id="0">
    <w:p w14:paraId="270D98F3" w14:textId="77777777" w:rsidR="00895089" w:rsidRDefault="008950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2E2A1" w14:textId="77777777" w:rsidR="00895089" w:rsidRDefault="00895089">
      <w:pPr>
        <w:spacing w:after="0"/>
      </w:pPr>
      <w:r>
        <w:separator/>
      </w:r>
    </w:p>
  </w:footnote>
  <w:footnote w:type="continuationSeparator" w:id="0">
    <w:p w14:paraId="323B087F" w14:textId="77777777" w:rsidR="00895089" w:rsidRDefault="0089508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43902"/>
    <w:multiLevelType w:val="hybridMultilevel"/>
    <w:tmpl w:val="71A2AFBA"/>
    <w:lvl w:ilvl="0" w:tplc="04090005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" w15:restartNumberingAfterBreak="0">
    <w:nsid w:val="0FD0404B"/>
    <w:multiLevelType w:val="hybridMultilevel"/>
    <w:tmpl w:val="767A89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B749C"/>
    <w:multiLevelType w:val="hybridMultilevel"/>
    <w:tmpl w:val="901ACF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6BE2225"/>
    <w:multiLevelType w:val="hybridMultilevel"/>
    <w:tmpl w:val="23B2C4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C47D12"/>
    <w:multiLevelType w:val="hybridMultilevel"/>
    <w:tmpl w:val="C890D3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F900A3"/>
    <w:multiLevelType w:val="hybridMultilevel"/>
    <w:tmpl w:val="488C735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183D87"/>
    <w:multiLevelType w:val="hybridMultilevel"/>
    <w:tmpl w:val="47EC9FB8"/>
    <w:lvl w:ilvl="0" w:tplc="04090005">
      <w:start w:val="1"/>
      <w:numFmt w:val="bullet"/>
      <w:lvlText w:val=""/>
      <w:lvlJc w:val="left"/>
      <w:pPr>
        <w:ind w:left="17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7" w15:restartNumberingAfterBreak="0">
    <w:nsid w:val="2A40273B"/>
    <w:multiLevelType w:val="hybridMultilevel"/>
    <w:tmpl w:val="4E905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0F39C7"/>
    <w:multiLevelType w:val="hybridMultilevel"/>
    <w:tmpl w:val="37E81584"/>
    <w:lvl w:ilvl="0" w:tplc="04090005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9" w15:restartNumberingAfterBreak="0">
    <w:nsid w:val="3FF31690"/>
    <w:multiLevelType w:val="hybridMultilevel"/>
    <w:tmpl w:val="B3D4438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49C4904"/>
    <w:multiLevelType w:val="hybridMultilevel"/>
    <w:tmpl w:val="E8D60D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11253F"/>
    <w:multiLevelType w:val="hybridMultilevel"/>
    <w:tmpl w:val="1902C2FC"/>
    <w:lvl w:ilvl="0" w:tplc="0409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2" w15:restartNumberingAfterBreak="0">
    <w:nsid w:val="5A86048D"/>
    <w:multiLevelType w:val="hybridMultilevel"/>
    <w:tmpl w:val="9C8079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1E7187"/>
    <w:multiLevelType w:val="hybridMultilevel"/>
    <w:tmpl w:val="7EDE76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09117D"/>
    <w:multiLevelType w:val="hybridMultilevel"/>
    <w:tmpl w:val="2BE689A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615312"/>
    <w:multiLevelType w:val="hybridMultilevel"/>
    <w:tmpl w:val="2982AF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AD776B"/>
    <w:multiLevelType w:val="hybridMultilevel"/>
    <w:tmpl w:val="15967F8A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7577C5"/>
    <w:multiLevelType w:val="hybridMultilevel"/>
    <w:tmpl w:val="48A42DE2"/>
    <w:lvl w:ilvl="0" w:tplc="04090005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8" w15:restartNumberingAfterBreak="0">
    <w:nsid w:val="7EF37F1F"/>
    <w:multiLevelType w:val="hybridMultilevel"/>
    <w:tmpl w:val="336C0D60"/>
    <w:lvl w:ilvl="0" w:tplc="0409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num w:numId="1" w16cid:durableId="320620269">
    <w:abstractNumId w:val="7"/>
  </w:num>
  <w:num w:numId="2" w16cid:durableId="561019058">
    <w:abstractNumId w:val="15"/>
  </w:num>
  <w:num w:numId="3" w16cid:durableId="792408911">
    <w:abstractNumId w:val="1"/>
  </w:num>
  <w:num w:numId="4" w16cid:durableId="856621506">
    <w:abstractNumId w:val="3"/>
  </w:num>
  <w:num w:numId="5" w16cid:durableId="6058249">
    <w:abstractNumId w:val="10"/>
  </w:num>
  <w:num w:numId="6" w16cid:durableId="130178789">
    <w:abstractNumId w:val="9"/>
  </w:num>
  <w:num w:numId="7" w16cid:durableId="726077195">
    <w:abstractNumId w:val="13"/>
  </w:num>
  <w:num w:numId="8" w16cid:durableId="1911646169">
    <w:abstractNumId w:val="8"/>
  </w:num>
  <w:num w:numId="9" w16cid:durableId="1748727352">
    <w:abstractNumId w:val="4"/>
  </w:num>
  <w:num w:numId="10" w16cid:durableId="550969062">
    <w:abstractNumId w:val="16"/>
  </w:num>
  <w:num w:numId="11" w16cid:durableId="463738356">
    <w:abstractNumId w:val="14"/>
  </w:num>
  <w:num w:numId="12" w16cid:durableId="157232630">
    <w:abstractNumId w:val="0"/>
  </w:num>
  <w:num w:numId="13" w16cid:durableId="988480712">
    <w:abstractNumId w:val="6"/>
  </w:num>
  <w:num w:numId="14" w16cid:durableId="1501971689">
    <w:abstractNumId w:val="12"/>
  </w:num>
  <w:num w:numId="15" w16cid:durableId="2080787277">
    <w:abstractNumId w:val="2"/>
  </w:num>
  <w:num w:numId="16" w16cid:durableId="251089429">
    <w:abstractNumId w:val="11"/>
  </w:num>
  <w:num w:numId="17" w16cid:durableId="2020426523">
    <w:abstractNumId w:val="5"/>
  </w:num>
  <w:num w:numId="18" w16cid:durableId="1180050480">
    <w:abstractNumId w:val="18"/>
  </w:num>
  <w:num w:numId="19" w16cid:durableId="156089931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A7E"/>
    <w:rsid w:val="000B44B8"/>
    <w:rsid w:val="001849C0"/>
    <w:rsid w:val="001B4000"/>
    <w:rsid w:val="00276E5E"/>
    <w:rsid w:val="004A2CD0"/>
    <w:rsid w:val="005C2235"/>
    <w:rsid w:val="005F531C"/>
    <w:rsid w:val="00651B19"/>
    <w:rsid w:val="0071277E"/>
    <w:rsid w:val="007413B0"/>
    <w:rsid w:val="007F3FDE"/>
    <w:rsid w:val="00895089"/>
    <w:rsid w:val="00BE256B"/>
    <w:rsid w:val="00C97C1B"/>
    <w:rsid w:val="00D607E0"/>
    <w:rsid w:val="00FE0A7E"/>
    <w:rsid w:val="0D4B2102"/>
    <w:rsid w:val="2E6A5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F7301"/>
  <w15:docId w15:val="{09D09BB8-E7E1-432D-8D1F-5CAE82F8F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GB"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tblPr/>
  </w:style>
  <w:style w:type="table" w:customStyle="1" w:styleId="Style12">
    <w:name w:val="_Style 12"/>
    <w:basedOn w:val="TableNormal"/>
    <w:qFormat/>
    <w:tblPr/>
  </w:style>
  <w:style w:type="paragraph" w:styleId="ListParagraph">
    <w:name w:val="List Paragraph"/>
    <w:basedOn w:val="Normal"/>
    <w:uiPriority w:val="99"/>
    <w:unhideWhenUsed/>
    <w:rsid w:val="001B400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F3F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Ibtida Ara</cp:lastModifiedBy>
  <cp:revision>2</cp:revision>
  <cp:lastPrinted>2026-09-16T10:28:00Z</cp:lastPrinted>
  <dcterms:created xsi:type="dcterms:W3CDTF">2026-09-24T02:35:00Z</dcterms:created>
  <dcterms:modified xsi:type="dcterms:W3CDTF">2026-09-24T02:35:00Z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B2DC6F8853AA48BEA5526395F6F4C508_12</vt:lpwstr>
  </property>
  <property fmtid="{D5CDD505-2E9C-101B-9397-08002B2CF9AE}" pid="4" name="GrammarlyDocumentId">
    <vt:lpwstr>4767046b-e14f-4247-b703-947a27ff1a4c</vt:lpwstr>
  </property>
</Properties>
</file>