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evconnlistener</w:t>
      </w:r>
      <w:r>
        <w:rPr>
          <w:rFonts w:hint="eastAsia" w:ascii="微软雅黑" w:hAnsi="微软雅黑" w:eastAsia="微软雅黑" w:cs="微软雅黑"/>
          <w:lang w:val="en-US" w:eastAsia="zh-CN"/>
        </w:rPr>
        <w:t>是libevent提供的监听套接字，头文件event2/listener.h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创建和释放evconnlistener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evconnlistener_new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   evconnlistener_cb cb,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*ptr,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flags,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backlog,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   evutil_socket_t fd)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evconnlistener_new_bind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   evconnlistener_cb cb,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*ptr,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flags,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backlog,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sockaddr *sa,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socklen)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evconnlistener_free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*lev)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base：event_base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cb：有新连接时的回调函数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ptr：传给回调函数的参数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flags：用于控制回调函数的行为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LEV_OPT_LEAVE_SOCKETS_BLOCKING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默认情况下，连接监听器接收新套接字后，会将其设置为非阻塞的，此标志改为阻塞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LEV_OPT_CLOSE_ON_FREE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如果设置了这个选项，释放连接监听器会关闭底层套接字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LEV_OPT_CLOSE_ON_EXEC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如果设置了这个选项,连接监听器会为底层套接字设置 close-on-exec 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LEV_OPT_REUSEABLE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某些平台在默认情况下，关闭某监听套接字后，要过一会儿其他套接字才可以绑定到同一个 端口。设置这个标志会让，可以立即打开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LEV_OPT_THREADSAFE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为监听器分配锁,这样就可以在多个线程中安全地使用了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acklog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：连接队列长度，与listen一样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fd：作为evconnlistener_new的参数，是以进行了bind的套接字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sa，socklen：作为evconnlistener_new_bind的参数，不需要自己进行bind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监听器回调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(*evconnlistener_cb)(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*listener,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   evutil_socket_t sock,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sockaddr *addr,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len,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*ptr)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istener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是接收连接的连接监听器 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ock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是 新接收的套接字。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len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是接收连接的地址和地址长度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调用 evconnlistener_new() 时用户提供的指针。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启用和禁用 evconnlistener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evconnlistener_disable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*lev)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evconnlistener_enable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*lev)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获取监听器的信息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evutil_socket_t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evconnlistener_get_fd(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*lev);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event_base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evconnlistener_get_base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*lev)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evconnlistener_get_fd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：获取监听器的描述符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evconnlistener_get_base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：获取event_base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设置accept()错误时回调函数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(*evconnlistener_errorcb)(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*lis,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*ptr)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evconnlistener_set_error_cb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evconnlistener *lev,</w:t>
      </w:r>
      <w:r>
        <w:rPr>
          <w:rFonts w:hint="eastAsia" w:ascii="Consolas" w:hAnsi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evconnlistener_errorcb errorcb)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：调用 evconnlistener_new() 时传入的 ptr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&lt;event2/event.h&gt;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&lt;iostream&gt;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&lt;event2/bufferevent.h&gt;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&lt;sys/socket.h&gt;</w:t>
      </w:r>
      <w:bookmarkStart w:id="0" w:name="_GoBack"/>
      <w:bookmarkEnd w:id="0"/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&lt;memory&gt;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&lt;sys/types.h&gt;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&lt;unistd.h&gt;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&lt;signal.h&gt;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&lt;string.h&gt;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&lt;event2/buffer.h&gt;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 &lt;event2/listener.h&gt;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// 如果缓存区有数据，将被调用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void readcb(struct bufferevent *bev, void *ptr)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char text[100] = {0};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// 获取 bufferevent 的 inputevbuffer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auto inputEvBuffer = bufferevent_get_input(bev);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// 获取缓存区的数据长度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std::cout &lt;&lt; "缓存区数据长度：" &lt;&lt; evbuffer_get_length(inputEvBuffer)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// 读取缓存区数据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if (evbuffer_remove(inputEvBuffer, text, sizeof(text)) &lt; 0)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std::cout &lt;&lt; "读取数据错误"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return;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std::cout &lt;&lt; text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// 如果向缓存区写入数据，且可以写入，则被调用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void wirtecb(struct bufferevent *bev, void *ptr)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std::cout &lt;&lt; "wirtecb 被调用"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// 发生事件时被调用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void eventcb(struct bufferevent *bev, short events, void *ptr)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if (events &amp; BEV_EVENT_CONNECTED)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连接完成后进入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std::string hello = "Hello World";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获取 outputbuffer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auto outputEvBuffer = bufferevent_get_output(bev);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向缓存区添加数据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if (evbuffer_add(outputEvBuffer, hello.c_str(), hello.size()) == -1)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std::cout &lt;&lt; "向 evbuffer 写入数据失败"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return;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else if (events &amp; BEV_EVENT_ERROR)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发生了其他错误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// 服务器监听回调函数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void evconnlistenercb(struct evconnlistener *listener,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          evutil_socket_t sock, struct sockaddr *addr, int len, void *ptr)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// 接收数据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char recvText[100] = {0};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recv(sock, recvText, sizeof(recvText), 0);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std::cout &lt;&lt; recvText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// 发送数据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std::string hello = "Hello Text Too";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send(sock, hello.c_str(), hello.size(), 0);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close(sock);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// 释放 evconnlistener，这将会使 evconnlistener 从 event_base 移除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// event_base 的事件为 0 ，则会退出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evconnlistener_free(listener);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int main(void)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signal(SIGCHLD, SIG_IGN);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// 设置Socket地址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struct sockaddr_in sin;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memset(&amp;sin, 0, sizeof(sin));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sin.sin_family = AF_INET;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sin.sin_addr.s_addr = htonl(0x7f000001); /* 127.0.0.1 */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sin.sin_port = htons(8080);              /* Port 8080 */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if (fork() &gt; 0)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父进程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auto socketFd = socket(AF_INET, SOCK_STREAM, 0);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绑定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if (bind(socketFd, (sockaddr *)(&amp;sin), sizeof(sin)) &lt; 0)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std::cout &lt;&lt; "bind 失败"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return 0;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auto evBase = event_base_new();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auto evlistener = evconnlistener_new(evBase, evconnlistenercb, nullptr, LEV_OPT_CLOSE_ON_FREE, 5, socketFd);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if (!evlistener)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std::cout &lt;&lt; "listen 失败"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return 0;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evconnlistener_enable(evlistener);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启动 event_base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event_base_dispatch(evBase);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std::cout &lt;&lt; "父进程退出"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else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子进程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sleep(2);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struct event_base *base = event_base_new();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struct bufferevent *bev = bufferevent_socket_new(base, -1, BEV_OPT_CLOSE_ON_FREE);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设置回调函数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bufferevent_setcb(bev, readcb, wirtecb, eventcb, NULL);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默认设置了 EV_WRITE，设置 EV_READ（读取） | EV_PERSIST（持久）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bufferevent_enable(bev, EV_READ | EV_PERSIST);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连接服务器，连接成功 eventcb 将被调用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if (bufferevent_socket_connect(bev,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                           (struct sockaddr *)&amp;sin, sizeof(sin)) &lt; 0)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std::cout &lt;&lt; "bufferevent_socket_connect 失败"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bufferevent_free(bev);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    return -1;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// 启动 event_base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event_base_dispatch(base);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    std::cout &lt;&lt; "子进程退出" &lt;&lt; 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   return 0;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93C04"/>
    <w:rsid w:val="20BA3694"/>
    <w:rsid w:val="3FD07A42"/>
    <w:rsid w:val="44CC244B"/>
    <w:rsid w:val="710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2020-05-04T09:47:55Z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