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1" w:name="_GoBack"/>
      <w:bookmarkEnd w:id="1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ABP提供了后台作业和工作者，用来在后台线程里执行应用里的某些任务。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后台作业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后台作业用一种队列且持久稳固的方式安排一些待执行后台任务，你可能有几个理由，需要用到后台作业，例如：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为执行长时间运行的任务而用户无需等待，例如：用户按了一下“报告”按钮开始一个长时间运行的报告任务，你把这个任务添加到队列里，它任务完成后，通过电子邮件发送报告结果给你。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为创建可重试且持久稳固的任务来保证一个代码将会被完成运行，例如：你可以在后台作业里发送一个电子邮件，为克服临时的失败且保证它最终将会被发送，当然当发送电子邮件时用户也无需等待。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创建一个后台作业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我们可以通过继承BackgroundJob&lt;TArgs&gt;类或直接实现IBackgroundJob&lt;TArgs&gt;接口来创建一个后台作业。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下列为一个非常简单的后台作业：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TestJob :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BackgroundJob&lt;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int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&gt;, 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Execute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number)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Logger.Debug(number.ToString());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一个后台作业定义了一个Execute方法，接受一个输入参数，参数类型就是定义泛型类的参数，如上例所示。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一个后台作业必须注册到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"http://www.cnblogs.com/kid1412/p/5980068.html"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依赖注入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，实现ITransientDependency是最简单的方式。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让我们定义一个更真实的作业：在后台队列里发送电子邮件：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SimpleSendEmailJob :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BackgroundJob&lt;SimpleSendEmailJobArgs&gt;, 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IRepository&lt;User,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_userRepository;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IEmailSender _emailSender;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SimpleSendEmailJob(IRepository&lt;User,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userRepository, IEmailSender emailSender)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_userRepository = userRepository;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_emailSender = emailSender;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Execute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(SimpleSendEmailJobArgs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senderUser = _userRepository.Get(args.SenderUserId);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targetUser = _userRepository.Get(args.TargetUserId);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_emailSender.Send(senderUser.EmailAddress, targetUser.EmailAddress, args.Subject, args.Body);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"http://www.cnblogs.com/kid1412/p/5980068.html" \l "Constructor"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注入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user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"http://www.cnblogs.com/kid1412/p/5994961.html"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仓储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（可获取用户电子邮件）和邮件发送器（一个发送邮件的服务），并简单的发送邮件，SimpleSendEmailJobArgs是作业的参数，它的定义如下所示：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[Serializable]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SimpleSendEmailJobArgs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SenderUserId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TargetUserId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Subject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Body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作业的参数应当可序列化，因为它要被序列化后存储到数据库，虽然ABP默认后台作业管理器使用JSOn序列化器（它不需要使用[Serializable]特性），更好还是定义为[Serializable]，因为将来我们可能会替换成另一个作业管理器，可能会使用.net内置的二进制序列化器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在队列里添加一个新作业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在定义完一个后台作业之后，我们可以注入并使用IBackgroundJobManager给队列添加一个作业，看一下使用上面已定义的TestJob的例子：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IBackgroundJobManager _backgroundJobManager;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MyService(I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BackgroundJobManager backgroundJobManager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_backgroundJobManager = backgroundJobManager;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_backgroundJobManager.Enqueue&lt;TestJob,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int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&gt;(</w:t>
      </w:r>
      <w:r>
        <w:rPr>
          <w:rStyle w:val="6"/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FFF99"/>
        </w:rPr>
        <w:t>42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当加入队列时我们发送参数42， IBackgroundManager将实体化并以42为TestJob的参数执行它。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让我们看一下使用上面定义的SimpleSendEmailJob的例子：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[AbpAuthorize]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MyEmailAppService : ApplicationService, IMyEmailAppService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IBackgroundJobManager _backgroundJobManager;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MyEmailAppService(IBackgroundJobManager backgroundJobManager)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_backgroundJobManager = backgroundJobManager;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async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 SendEmail(SendEmailInput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await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_backgroundJobManager.EnqueueAsync&lt;SimpleSendEmailJob, SimpleSendEmailJobArgs&gt;(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SimpleSendEmailJobArgs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Subject = input.Subject,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Body = input.Body,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SenderUserId = AbpSession.GetUserId(),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TargetUserId = input.TargetUserId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你可以在模块的PreInitialize方法里，使用Configuration.BackgroundJobs配置你的后台作业系统。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0" w:name="Disable"/>
      <w:bookmarkEnd w:id="0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禁用作业执行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你可能会想为你的应用禁用后台作业执行：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MyProjectWebModule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Configuration.BackgroundJobs.IsJobExecutionEnabled =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false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后台工作者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后台工作者与后台作业不同，它简单的依赖应用在后台运行的线程，通常地，它定期执行一些任务，例如：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一个后台工作者可以定期删除旧日志。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一个后台工作者可以定期检测不活跃的用户，然后发邮件给他们，让他们重新使用你的应用。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创建一个后台工作者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为创建一个后台工作者，我们应当实现IBackgroundWorker接口，我们还可以选择直接从BackgroundWorkerBase或PeriodicBackgroundWorkerBase基类上继承。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假设我们想把超过30天未登录的用户设置为“消极”的，代码如下：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MakeInactiveUsersPassiveWorker :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PeriodicBackgroundWorkerBase, ISingletonDependency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IRepository&lt;User,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_userRepository;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MakeInactiveUsersPassiveWorker(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AbpTimer timer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IRepository&lt;User,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userRepository)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: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base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(timer)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_userRepository = userRepository;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Timer.Period = </w:t>
      </w:r>
      <w:r>
        <w:rPr>
          <w:rStyle w:val="6"/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FFF99"/>
        </w:rPr>
        <w:t>5000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//5 seconds (good for tests, but normally will be more)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[UnitOfWork]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protected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override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void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DoWork()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(CurrentUnitOfWork.DisableFilter(AbpDataFilters.MayHaveTenant))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oneMonthAgo = Clock.Now.Subtract(TimeSpan.FromDays(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inactiveUsers = _userRepository.GetAllList(u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u.IsActive &amp;&amp;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((u.LastLoginTime &lt; oneMonthAgo &amp;&amp; u.LastLoginTime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) || (u.CreationTime &lt; oneMonthAgo &amp;&amp; u.LastLoginTime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foreach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inactiveUser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inactiveUsers)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inactiveUser.IsActive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Logger.Info(inactiveUser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 made passive since he/she did not login in last 30 days."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CurrentUnitOfWork.SaveChanges();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注册后台工作者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在完成创建后台工作者后，需要把它添加到IBackgroundWorkerManager，非常通用的地方是：你模块的PostInitialize方法里：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MyProjectWebModule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PostInitialize()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workManager = IocManager.Resolve&lt;IBackgroundWorkerManager&gt;();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workManager.Add(IocManager.Resolve&lt;MakeInactiveUsersPassiveWorker&gt;());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20C5"/>
    <w:multiLevelType w:val="multilevel"/>
    <w:tmpl w:val="054F2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D4301AC"/>
    <w:multiLevelType w:val="multilevel"/>
    <w:tmpl w:val="2D430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07DBD"/>
    <w:rsid w:val="69D16C67"/>
    <w:rsid w:val="6A0A3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