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服务端 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拦截器应用于终结点行为上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LoginInspector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IDispatchMessageInspector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AfterReceiveRequest(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Message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request,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IClientChannel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channel,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InstanceContext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instanceContext)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OperationContext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.Current.IncomingMessageHeaders.FindHeader(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"AuthTicket"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"System"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 &gt;=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ticket =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OperationContext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.Current.IncomingMessageHeaders.GetHeader&lt;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"AuthTicket"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"System"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GeneratePrincipal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.Generate(ticket);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DateTime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.Now;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BeforeSendReply(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Message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reply,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correlationState)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终结点行为上绑定拦截器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BaseEndpointBehavior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IEndpointBehavior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AddBindingParameters(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ServiceEndpoint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endpoint,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BindingParameterCollection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bindingParameters)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ApplyClientBehavior(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ServiceEndpoint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endpoint,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ClientRuntime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clientRuntime)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ApplyDispatchBehavior(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ServiceEndpoint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endpoint,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EndpointDispatcher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endpointDispatcher)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endpointDispatcher.DispatchRuntime.MessageInspectors.Add(new LoginInspector());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Validate(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ServiceEndpoint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endpoint)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服务行为上绑定终结点行为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BaseServiceBehavior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Attribute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IServiceBehavior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AddBindingParameters(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serviceDescription,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ServiceHostBase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serviceHostBase,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Collection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ServiceEndpoint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 endpoints,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BindingParameterCollection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bindingParameters)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ApplyDispatchBehavior(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serviceDescription,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ServiceHostBase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serviceHostBase)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foreach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item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serviceDescription.Endpoints)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item.EndpointBehaviors.Add(new BaseEndpointBehavior());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Validate(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serviceDescription,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ServiceHostBase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serviceHostBase)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ind w:firstLine="380"/>
        <w:rPr>
          <w:rFonts w:hint="eastAsia" w:asciiTheme="majorEastAsia" w:hAnsiTheme="majorEastAsia" w:eastAsiaTheme="majorEastAsia" w:cstheme="majorEastAsia"/>
          <w:color w:val="000000"/>
          <w:sz w:val="30"/>
          <w:szCs w:val="30"/>
          <w:highlight w:val="whit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30"/>
          <w:szCs w:val="30"/>
          <w:highlight w:val="white"/>
          <w:lang w:val="en-US" w:eastAsia="zh-CN"/>
        </w:rPr>
        <w:t>客户端 拦截器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  <w:lang w:eastAsia="zh-CN"/>
        </w:rPr>
        <w:t>拦截器代码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LoginInspector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IClientMessageInspector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IClientMessageInspector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.AfterReceiveReply(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Message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reply,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correlationState)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object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IClientMessageInspector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.BeforeSendRequest(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Message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request,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IClientChannel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channel)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MessageHeader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ticket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MessageHeader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&gt;(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AuthTicket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.GetTicket());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OperationContext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.Current.OutgoingMessageHeaders.Add(ticket.GetUntypedHeader(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MessageHeaderConfig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.TicketName,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MessageHeaderConfig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.TicketNs));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终结点行为上添加拦截器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BaseEndpointBehavior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: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IEndpointBehavior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AddBindingParameters(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ServiceEndpoint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endpoint,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BindingParameterCollection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bindingParameters)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不需要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ApplyClientBehavior(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ServiceEndpoint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endpoint,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ClientRuntime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clientRuntime)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植入“偷听器”客户端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clientRuntime.ClientMessageInspectors.Add(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LoginInspector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ApplyDispatchBehavior(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ServiceEndpoint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endpoint,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EndpointDispatcher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endpointDispatcher)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不需要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Validate(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ServiceEndpoint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endpoint)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 不需要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代理上添加中结点行为</w:t>
      </w:r>
      <w:bookmarkStart w:id="0" w:name="_GoBack"/>
      <w:bookmarkEnd w:id="0"/>
    </w:p>
    <w:p>
      <w:pPr>
        <w:ind w:firstLine="38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proxy.Endpoint.EndpointBehaviors.Add(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BaseEndpointBehavior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C37CF8"/>
    <w:rsid w:val="45CE2DFF"/>
    <w:rsid w:val="4F1D4681"/>
    <w:rsid w:val="51C5341F"/>
    <w:rsid w:val="55FD15BD"/>
    <w:rsid w:val="599A1D02"/>
    <w:rsid w:val="6B2E0C3D"/>
    <w:rsid w:val="74A46273"/>
    <w:rsid w:val="7971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2018-03-22T02:52:28Z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