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4E79"/>
          <w:sz w:val="60"/>
          <w:szCs w:val="60"/>
        </w:rPr>
        <w:t xml:space="preserve">CloudFileStorageApp</w:t>
      </w:r>
    </w:p>
    <w:p>
      <w:pPr>
        <w:spacing w:after="120"/>
      </w:pPr>
      <w:r>
        <w:rPr>
          <w:i/>
          <w:iCs/>
          <w:color w:val="595959"/>
          <w:sz w:val="26"/>
          <w:szCs w:val="26"/>
        </w:rPr>
        <w:t xml:space="preserve">Upload, organize, download and share files securely.</w:t>
      </w:r>
    </w:p>
    <w:p>
      <w:pPr>
        <w:spacing w:after="60"/>
      </w:pPr>
      <w:r>
        <w:rPr>
          <w:b/>
          <w:bCs/>
          <w:sz w:val="30"/>
          <w:szCs w:val="30"/>
        </w:rPr>
        <w:t xml:space="preserve">Project Plan and Task Breakdown Sheet</w:t>
      </w:r>
    </w:p>
    <w:p>
      <w:pPr>
        <w:pBdr>
          <w:bottom w:val="single" w:color="2E75B6" w:sz="8" w:space="6"/>
        </w:pBdr>
        <w:spacing w:after="200"/>
      </w:pPr>
      <w:r>
        <w:rPr>
          <w:color w:val="595959"/>
          <w:sz w:val="20"/>
          <w:szCs w:val="20"/>
        </w:rPr>
        <w:t xml:space="preserve">Revised to satisfy the Project Guidelines — same team of 7 (5 backend, 2 frontend), same tech stack.</w:t>
      </w:r>
    </w:p>
    <w:p>
      <w:pPr>
        <w:pStyle w:val="Heading1"/>
      </w:pPr>
      <w:r>
        <w:t xml:space="preserve">1. What We’re Building (In Plain Terms)</w:t>
      </w:r>
    </w:p>
    <w:p>
      <w:pPr>
        <w:spacing w:after="120"/>
      </w:pPr>
      <w:r>
        <w:t xml:space="preserve">CloudFileStorageApp is a cloud-based file storage application — similar in idea to a mini Google Drive or Dropbox. A user should be able to:</w:t>
      </w:r>
    </w:p>
    <w:p>
      <w:pPr>
        <w:pStyle w:val="ListParagraph"/>
        <w:numPr>
          <w:ilvl w:val="0"/>
          <w:numId w:val="2"/>
        </w:numPr>
        <w:spacing w:after="60"/>
      </w:pPr>
      <w:r>
        <w:t xml:space="preserve">Create an account and log in securely</w:t>
      </w:r>
    </w:p>
    <w:p>
      <w:pPr>
        <w:pStyle w:val="ListParagraph"/>
        <w:numPr>
          <w:ilvl w:val="0"/>
          <w:numId w:val="2"/>
        </w:numPr>
        <w:spacing w:after="60"/>
      </w:pPr>
      <w:r>
        <w:t xml:space="preserve">Upload a file (image, document, etc.) to the cloud</w:t>
      </w:r>
    </w:p>
    <w:p>
      <w:pPr>
        <w:pStyle w:val="ListParagraph"/>
        <w:numPr>
          <w:ilvl w:val="0"/>
          <w:numId w:val="2"/>
        </w:numPr>
        <w:spacing w:after="60"/>
      </w:pPr>
      <w:r>
        <w:t xml:space="preserve">Organize files into folders</w:t>
      </w:r>
    </w:p>
    <w:p>
      <w:pPr>
        <w:pStyle w:val="ListParagraph"/>
        <w:numPr>
          <w:ilvl w:val="0"/>
          <w:numId w:val="2"/>
        </w:numPr>
        <w:spacing w:after="60"/>
      </w:pPr>
      <w:r>
        <w:t xml:space="preserve">See a list of all files they’ve uploaded, and search, filter and page through them</w:t>
      </w:r>
    </w:p>
    <w:p>
      <w:pPr>
        <w:pStyle w:val="ListParagraph"/>
        <w:numPr>
          <w:ilvl w:val="0"/>
          <w:numId w:val="2"/>
        </w:numPr>
        <w:spacing w:after="60"/>
      </w:pPr>
      <w:r>
        <w:t xml:space="preserve">Download any file back whenever they need it</w:t>
      </w:r>
    </w:p>
    <w:p>
      <w:pPr>
        <w:pStyle w:val="ListParagraph"/>
        <w:numPr>
          <w:ilvl w:val="0"/>
          <w:numId w:val="2"/>
        </w:numPr>
        <w:spacing w:after="60"/>
      </w:pPr>
      <w:r>
        <w:t xml:space="preserve">Rename, move or delete a file they no longer want</w:t>
      </w:r>
    </w:p>
    <w:p>
      <w:pPr>
        <w:pStyle w:val="ListParagraph"/>
        <w:numPr>
          <w:ilvl w:val="0"/>
          <w:numId w:val="2"/>
        </w:numPr>
        <w:spacing w:after="60"/>
      </w:pPr>
      <w:r>
        <w:t xml:space="preserve">Share a file with someone else through a link (and switch that link off again)</w:t>
      </w:r>
    </w:p>
    <w:p>
      <w:pPr>
        <w:spacing w:after="120"/>
      </w:pPr>
      <w:r>
        <w:t xml:space="preserve">That’s the whole idea: a secure file-in, file-out system with login protection. Our job as a team is to build each piece and connect them together into one working app.</w:t>
      </w:r>
    </w:p>
    <w:p>
      <w:pPr>
        <w:pStyle w:val="Heading2"/>
      </w:pPr>
      <w:r>
        <w:t xml:space="preserve">The four questions every visitor must be able to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cantSplit/>
          <w:tblHeader/>
        </w:trPr>
        <w:tc>
          <w:tcPr>
            <w:tcW w:type="dxa" w:w="22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pPr>
            <w:r>
              <w:rPr>
                <w:b/>
                <w:bCs/>
                <w:color w:val="FFFFFF"/>
                <w:sz w:val="20"/>
                <w:szCs w:val="20"/>
              </w:rPr>
              <w:t xml:space="preserve">Question</w:t>
            </w:r>
          </w:p>
        </w:tc>
        <w:tc>
          <w:tcPr>
            <w:tcW w:type="dxa" w:w="68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pPr>
            <w:r>
              <w:rPr>
                <w:b/>
                <w:bCs/>
                <w:color w:val="FFFFFF"/>
                <w:sz w:val="20"/>
                <w:szCs w:val="20"/>
              </w:rPr>
              <w:t xml:space="preserve">Answer for CloudFileStorageApp</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sz w:val="20"/>
                <w:szCs w:val="20"/>
              </w:rPr>
              <w:t xml:space="preserve">What is this?</w:t>
            </w:r>
          </w:p>
        </w:tc>
        <w:tc>
          <w:tcPr>
            <w:tcW w:type="dxa" w:w="6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20"/>
                <w:szCs w:val="20"/>
              </w:rPr>
              <w:t xml:space="preserve">A secure online place to store your files and reach them from anywhere.</w:t>
            </w:r>
          </w:p>
        </w:tc>
      </w:tr>
      <w:tr>
        <w:trPr>
          <w:cantSplit/>
        </w:trPr>
        <w:tc>
          <w:tcPr>
            <w:tcW w:type="dxa" w:w="22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pPr>
            <w:r>
              <w:rPr>
                <w:b/>
                <w:bCs/>
                <w:sz w:val="20"/>
                <w:szCs w:val="20"/>
              </w:rPr>
              <w:t xml:space="preserve">Who is it for?</w:t>
            </w:r>
          </w:p>
        </w:tc>
        <w:tc>
          <w:tcPr>
            <w:tcW w:type="dxa" w:w="682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pPr>
            <w:r>
              <w:rPr>
                <w:sz w:val="20"/>
                <w:szCs w:val="20"/>
              </w:rPr>
              <w:t xml:space="preserve">Students, freelancers and small teams who keep important files (documents, designs, reports) scattered across phones, laptops and email.</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sz w:val="20"/>
                <w:szCs w:val="20"/>
              </w:rPr>
              <w:t xml:space="preserve">What problem does it solve?</w:t>
            </w:r>
          </w:p>
        </w:tc>
        <w:tc>
          <w:tcPr>
            <w:tcW w:type="dxa" w:w="6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20"/>
                <w:szCs w:val="20"/>
              </w:rPr>
              <w:t xml:space="preserve">Files get lost across devices, email attachments hit size limits, and sending a file to someone is either insecure or clumsy. CloudFileStorageApp keeps files in one private account and lets the owner share a single file through a link that can be switched off.</w:t>
            </w:r>
          </w:p>
        </w:tc>
      </w:tr>
      <w:tr>
        <w:trPr>
          <w:cantSplit/>
        </w:trPr>
        <w:tc>
          <w:tcPr>
            <w:tcW w:type="dxa" w:w="22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pPr>
            <w:r>
              <w:rPr>
                <w:b/>
                <w:bCs/>
                <w:sz w:val="20"/>
                <w:szCs w:val="20"/>
              </w:rPr>
              <w:t xml:space="preserve">How do I use it?</w:t>
            </w:r>
          </w:p>
        </w:tc>
        <w:tc>
          <w:tcPr>
            <w:tcW w:type="dxa" w:w="682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pPr>
            <w:r>
              <w:rPr>
                <w:sz w:val="20"/>
                <w:szCs w:val="20"/>
              </w:rPr>
              <w:t xml:space="preserve">Register → log in → upload files → organize them in folders → search or filter to find them → download, rename or delete → share a link with anyone who needs one file.</w:t>
            </w:r>
          </w:p>
        </w:tc>
      </w:tr>
    </w:tbl>
    <w:p>
      <w:pPr>
        <w:pStyle w:val="Heading1"/>
      </w:pPr>
      <w:r>
        <w:t xml:space="preserve">2. MVP Scope — What We Will and Won’t Build</w:t>
      </w:r>
    </w:p>
    <w:p>
      <w:pPr>
        <w:spacing w:after="120"/>
      </w:pPr>
      <w:r>
        <w:t xml:space="preserve">This project is an MVP. A small working product is better than a huge incomplete one.</w:t>
      </w:r>
    </w:p>
    <w:p>
      <w:pPr>
        <w:pStyle w:val="Heading2"/>
      </w:pPr>
      <w:r>
        <w:t xml:space="preserve">We WILL build</w:t>
      </w:r>
    </w:p>
    <w:p>
      <w:pPr>
        <w:pStyle w:val="ListParagraph"/>
        <w:numPr>
          <w:ilvl w:val="0"/>
          <w:numId w:val="2"/>
        </w:numPr>
        <w:spacing w:after="60"/>
      </w:pPr>
      <w:r>
        <w:t xml:space="preserve">Accounts with secure login (JWT) and password hashing</w:t>
      </w:r>
    </w:p>
    <w:p>
      <w:pPr>
        <w:pStyle w:val="ListParagraph"/>
        <w:numPr>
          <w:ilvl w:val="0"/>
          <w:numId w:val="2"/>
        </w:numPr>
        <w:spacing w:after="60"/>
      </w:pPr>
      <w:r>
        <w:t xml:space="preserve">File upload to the cloud with validation (type and size)</w:t>
      </w:r>
    </w:p>
    <w:p>
      <w:pPr>
        <w:pStyle w:val="ListParagraph"/>
        <w:numPr>
          <w:ilvl w:val="0"/>
          <w:numId w:val="2"/>
        </w:numPr>
        <w:spacing w:after="60"/>
      </w:pPr>
      <w:r>
        <w:t xml:space="preserve">Folders to organize files</w:t>
      </w:r>
    </w:p>
    <w:p>
      <w:pPr>
        <w:pStyle w:val="ListParagraph"/>
        <w:numPr>
          <w:ilvl w:val="0"/>
          <w:numId w:val="2"/>
        </w:numPr>
        <w:spacing w:after="60"/>
      </w:pPr>
      <w:r>
        <w:t xml:space="preserve">File list with search, filtering and pagination</w:t>
      </w:r>
    </w:p>
    <w:p>
      <w:pPr>
        <w:pStyle w:val="ListParagraph"/>
        <w:numPr>
          <w:ilvl w:val="0"/>
          <w:numId w:val="2"/>
        </w:numPr>
        <w:spacing w:after="60"/>
      </w:pPr>
      <w:r>
        <w:t xml:space="preserve">Download, rename, move and delete (owner only)</w:t>
      </w:r>
    </w:p>
    <w:p>
      <w:pPr>
        <w:pStyle w:val="ListParagraph"/>
        <w:numPr>
          <w:ilvl w:val="0"/>
          <w:numId w:val="2"/>
        </w:numPr>
        <w:spacing w:after="60"/>
      </w:pPr>
      <w:r>
        <w:t xml:space="preserve">Share-by-link with the ability to revoke it (optional expiry date)</w:t>
      </w:r>
    </w:p>
    <w:p>
      <w:pPr>
        <w:pStyle w:val="ListParagraph"/>
        <w:numPr>
          <w:ilvl w:val="0"/>
          <w:numId w:val="2"/>
        </w:numPr>
        <w:spacing w:after="60"/>
      </w:pPr>
      <w:r>
        <w:t xml:space="preserve">A real-looking frontend: Landing, About, Register, Login, Dashboard and a public shared-file page</w:t>
      </w:r>
    </w:p>
    <w:p>
      <w:pPr>
        <w:pStyle w:val="ListParagraph"/>
        <w:numPr>
          <w:ilvl w:val="0"/>
          <w:numId w:val="2"/>
        </w:numPr>
        <w:spacing w:after="60"/>
      </w:pPr>
      <w:r>
        <w:t xml:space="preserve">Loading states, friendly error messages, API documentation, and a live deployment</w:t>
      </w:r>
    </w:p>
    <w:p>
      <w:pPr>
        <w:pStyle w:val="Heading2"/>
      </w:pPr>
      <w:r>
        <w:t xml:space="preserve">We will NOT build</w:t>
      </w:r>
    </w:p>
    <w:p>
      <w:pPr>
        <w:pStyle w:val="ListParagraph"/>
        <w:numPr>
          <w:ilvl w:val="0"/>
          <w:numId w:val="2"/>
        </w:numPr>
        <w:spacing w:after="60"/>
      </w:pPr>
      <w:r>
        <w:t xml:space="preserve">AI recommendations or AI file tagging</w:t>
      </w:r>
    </w:p>
    <w:p>
      <w:pPr>
        <w:pStyle w:val="ListParagraph"/>
        <w:numPr>
          <w:ilvl w:val="0"/>
          <w:numId w:val="2"/>
        </w:numPr>
        <w:spacing w:after="60"/>
      </w:pPr>
      <w:r>
        <w:t xml:space="preserve">Advanced analytics or usage dashboards</w:t>
      </w:r>
    </w:p>
    <w:p>
      <w:pPr>
        <w:pStyle w:val="ListParagraph"/>
        <w:numPr>
          <w:ilvl w:val="0"/>
          <w:numId w:val="2"/>
        </w:numPr>
        <w:spacing w:after="60"/>
      </w:pPr>
      <w:r>
        <w:t xml:space="preserve">Payment or subscription infrastructure (no paid storage plans)</w:t>
      </w:r>
    </w:p>
    <w:p>
      <w:pPr>
        <w:pStyle w:val="ListParagraph"/>
        <w:numPr>
          <w:ilvl w:val="0"/>
          <w:numId w:val="2"/>
        </w:numPr>
        <w:spacing w:after="60"/>
      </w:pPr>
      <w:r>
        <w:t xml:space="preserve">Mobile applications</w:t>
      </w:r>
    </w:p>
    <w:p>
      <w:pPr>
        <w:pStyle w:val="ListParagraph"/>
        <w:numPr>
          <w:ilvl w:val="0"/>
          <w:numId w:val="2"/>
        </w:numPr>
        <w:spacing w:after="60"/>
      </w:pPr>
      <w:r>
        <w:t xml:space="preserve">Real-time collaboration or live sync, file versioning, comments or team workspaces</w:t>
      </w:r>
    </w:p>
    <w:p>
      <w:pPr>
        <w:pStyle w:val="ListParagraph"/>
        <w:numPr>
          <w:ilvl w:val="0"/>
          <w:numId w:val="2"/>
        </w:numPr>
        <w:spacing w:after="60"/>
      </w:pPr>
      <w:r>
        <w:t xml:space="preserve">Microservices, blockchain, or “50 different features” that the topic doesn’t need</w:t>
      </w:r>
    </w:p>
    <w:p>
      <w:pPr>
        <w:pStyle w:val="Heading1"/>
      </w:pPr>
      <w:r>
        <w:t xml:space="preserve">3. Our Tech Stack (Already Decided)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cantSplit/>
          <w:tblHeader/>
        </w:trPr>
        <w:tc>
          <w:tcPr>
            <w:tcW w:type="dxa" w:w="28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pPr>
            <w:r>
              <w:rPr>
                <w:b/>
                <w:bCs/>
                <w:color w:val="FFFFFF"/>
                <w:sz w:val="20"/>
                <w:szCs w:val="20"/>
              </w:rPr>
              <w:t xml:space="preserve">Part</w:t>
            </w:r>
          </w:p>
        </w:tc>
        <w:tc>
          <w:tcPr>
            <w:tcW w:type="dxa" w:w="62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pPr>
            <w:r>
              <w:rPr>
                <w:b/>
                <w:bCs/>
                <w:color w:val="FFFFFF"/>
                <w:sz w:val="20"/>
                <w:szCs w:val="20"/>
              </w:rPr>
              <w:t xml:space="preserve">Tool</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sz w:val="20"/>
                <w:szCs w:val="20"/>
              </w:rPr>
              <w:t xml:space="preserve">Database</w:t>
            </w:r>
          </w:p>
        </w:tc>
        <w:tc>
          <w:tcPr>
            <w:tcW w:type="dxa" w:w="6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20"/>
                <w:szCs w:val="20"/>
              </w:rPr>
              <w:t xml:space="preserve">MongoDB (with Mongoose), hosted on MongoDB Atlas</w:t>
            </w:r>
          </w:p>
        </w:tc>
      </w:tr>
      <w:tr>
        <w:trPr>
          <w:cantSplit/>
        </w:trPr>
        <w:tc>
          <w:tcPr>
            <w:tcW w:type="dxa" w:w="28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pPr>
            <w:r>
              <w:rPr>
                <w:b/>
                <w:bCs/>
                <w:sz w:val="20"/>
                <w:szCs w:val="20"/>
              </w:rPr>
              <w:t xml:space="preserve">Server / API</w:t>
            </w:r>
          </w:p>
        </w:tc>
        <w:tc>
          <w:tcPr>
            <w:tcW w:type="dxa" w:w="622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pPr>
            <w:r>
              <w:rPr>
                <w:sz w:val="20"/>
                <w:szCs w:val="20"/>
              </w:rPr>
              <w:t xml:space="preserve">Express.js + Node.js</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sz w:val="20"/>
                <w:szCs w:val="20"/>
              </w:rPr>
              <w:t xml:space="preserve">Frontend</w:t>
            </w:r>
          </w:p>
        </w:tc>
        <w:tc>
          <w:tcPr>
            <w:tcW w:type="dxa" w:w="6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20"/>
                <w:szCs w:val="20"/>
              </w:rPr>
              <w:t xml:space="preserve">React (with React Router and Axios)</w:t>
            </w:r>
          </w:p>
        </w:tc>
      </w:tr>
      <w:tr>
        <w:trPr>
          <w:cantSplit/>
        </w:trPr>
        <w:tc>
          <w:tcPr>
            <w:tcW w:type="dxa" w:w="28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pPr>
            <w:r>
              <w:rPr>
                <w:b/>
                <w:bCs/>
                <w:sz w:val="20"/>
                <w:szCs w:val="20"/>
              </w:rPr>
              <w:t xml:space="preserve">File Upload / Storage</w:t>
            </w:r>
          </w:p>
        </w:tc>
        <w:tc>
          <w:tcPr>
            <w:tcW w:type="dxa" w:w="622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pPr>
            <w:r>
              <w:rPr>
                <w:sz w:val="20"/>
                <w:szCs w:val="20"/>
              </w:rPr>
              <w:t xml:space="preserve">Cloudinary (or Multer as backup)</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sz w:val="20"/>
                <w:szCs w:val="20"/>
              </w:rPr>
              <w:t xml:space="preserve">Login Security</w:t>
            </w:r>
          </w:p>
        </w:tc>
        <w:tc>
          <w:tcPr>
            <w:tcW w:type="dxa" w:w="6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20"/>
                <w:szCs w:val="20"/>
              </w:rPr>
              <w:t xml:space="preserve">JWT (JSON Web Token), with bcrypt for password hashing</w:t>
            </w:r>
          </w:p>
        </w:tc>
      </w:tr>
      <w:tr>
        <w:trPr>
          <w:cantSplit/>
        </w:trPr>
        <w:tc>
          <w:tcPr>
            <w:tcW w:type="dxa" w:w="28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pPr>
            <w:r>
              <w:rPr>
                <w:b/>
                <w:bCs/>
                <w:sz w:val="20"/>
                <w:szCs w:val="20"/>
              </w:rPr>
              <w:t xml:space="preserve">Input Validation (backend)</w:t>
            </w:r>
          </w:p>
        </w:tc>
        <w:tc>
          <w:tcPr>
            <w:tcW w:type="dxa" w:w="622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pPr>
            <w:r>
              <w:rPr>
                <w:sz w:val="20"/>
                <w:szCs w:val="20"/>
              </w:rPr>
              <w:t xml:space="preserve">express-validator (or Joi)</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sz w:val="20"/>
                <w:szCs w:val="20"/>
              </w:rPr>
              <w:t xml:space="preserve">API Documentation</w:t>
            </w:r>
          </w:p>
        </w:tc>
        <w:tc>
          <w:tcPr>
            <w:tcW w:type="dxa" w:w="6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20"/>
                <w:szCs w:val="20"/>
              </w:rPr>
              <w:t xml:space="preserve">Postman collection + README endpoint tables</w:t>
            </w:r>
          </w:p>
        </w:tc>
      </w:tr>
      <w:tr>
        <w:trPr>
          <w:cantSplit/>
        </w:trPr>
        <w:tc>
          <w:tcPr>
            <w:tcW w:type="dxa" w:w="28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pPr>
            <w:r>
              <w:rPr>
                <w:b/>
                <w:bCs/>
                <w:sz w:val="20"/>
                <w:szCs w:val="20"/>
              </w:rPr>
              <w:t xml:space="preserve">Team Collaboration</w:t>
            </w:r>
          </w:p>
        </w:tc>
        <w:tc>
          <w:tcPr>
            <w:tcW w:type="dxa" w:w="622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pPr>
            <w:r>
              <w:rPr>
                <w:sz w:val="20"/>
                <w:szCs w:val="20"/>
              </w:rPr>
              <w:t xml:space="preserve">GitHub (one shared repository, feature branches, Pull Requests)</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sz w:val="20"/>
                <w:szCs w:val="20"/>
              </w:rPr>
              <w:t xml:space="preserve">Deployment</w:t>
            </w:r>
          </w:p>
        </w:tc>
        <w:tc>
          <w:tcPr>
            <w:tcW w:type="dxa" w:w="6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20"/>
                <w:szCs w:val="20"/>
              </w:rPr>
              <w:t xml:space="preserve">Backend on Render or Railway, frontend on Vercel or Netlify, database on MongoDB Atlas</w:t>
            </w:r>
          </w:p>
        </w:tc>
      </w:tr>
    </w:tbl>
    <w:p>
      <w:pPr>
        <w:spacing w:after="120" w:before="120"/>
      </w:pPr>
      <w:r>
        <w:t xml:space="preserve">The original stack is unchanged — this is still the classic MERN stack. The extra rows are supporting libraries and hosting so we can meet the validation, documentation and deployment requirements.</w:t>
      </w:r>
    </w:p>
    <w:p>
      <w:pPr>
        <w:pStyle w:val="Heading1"/>
      </w:pPr>
      <w:r>
        <w:t xml:space="preserve">4. Team Structure and Task Breakdown (7 People)</w:t>
      </w:r>
    </w:p>
    <w:p>
      <w:pPr>
        <w:spacing w:after="120"/>
      </w:pPr>
      <w:r>
        <w:t xml:space="preserve">Only 2 people showed interest in frontend work, so the team is split like this: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026"/>
      </w:tblGrid>
      <w:tr>
        <w:trPr>
          <w:cantSplit/>
          <w:tblHeader/>
        </w:trPr>
        <w:tc>
          <w:tcPr>
            <w:tcW w:type="dxa" w:w="18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pPr>
            <w:r>
              <w:rPr>
                <w:b/>
                <w:bCs/>
                <w:color w:val="FFFFFF"/>
                <w:sz w:val="20"/>
                <w:szCs w:val="20"/>
              </w:rPr>
              <w:t xml:space="preserve">Role</w:t>
            </w:r>
          </w:p>
        </w:tc>
        <w:tc>
          <w:tcPr>
            <w:tcW w:type="dxa" w:w="32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pPr>
            <w:r>
              <w:rPr>
                <w:b/>
                <w:bCs/>
                <w:color w:val="FFFFFF"/>
                <w:sz w:val="20"/>
                <w:szCs w:val="20"/>
              </w:rPr>
              <w:t xml:space="preserve">People</w:t>
            </w:r>
          </w:p>
        </w:tc>
        <w:tc>
          <w:tcPr>
            <w:tcW w:type="dxa" w:w="40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pPr>
            <w:r>
              <w:rPr>
                <w:b/>
                <w:bCs/>
                <w:color w:val="FFFFFF"/>
                <w:sz w:val="20"/>
                <w:szCs w:val="20"/>
              </w:rPr>
              <w:t xml:space="preserve">Tasks Covered</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sz w:val="20"/>
                <w:szCs w:val="20"/>
              </w:rPr>
              <w:t xml:space="preserve">Backend</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20"/>
                <w:szCs w:val="20"/>
              </w:rPr>
              <w:t xml:space="preserve">5 people</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20"/>
                <w:szCs w:val="20"/>
              </w:rPr>
              <w:t xml:space="preserve">B1 – B5</w:t>
            </w:r>
          </w:p>
        </w:tc>
      </w:tr>
      <w:tr>
        <w:trPr>
          <w:cantSplit/>
        </w:trPr>
        <w:tc>
          <w:tcPr>
            <w:tcW w:type="dxa" w:w="18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pPr>
            <w:r>
              <w:rPr>
                <w:b/>
                <w:bCs/>
                <w:sz w:val="20"/>
                <w:szCs w:val="20"/>
              </w:rPr>
              <w:t xml:space="preserve">Frontend</w:t>
            </w:r>
          </w:p>
        </w:tc>
        <w:tc>
          <w:tcPr>
            <w:tcW w:type="dxa" w:w="32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pPr>
            <w:r>
              <w:rPr>
                <w:sz w:val="20"/>
                <w:szCs w:val="20"/>
              </w:rPr>
              <w:t xml:space="preserve">2 people (picked from the group)</w:t>
            </w:r>
          </w:p>
        </w:tc>
        <w:tc>
          <w:tcPr>
            <w:tcW w:type="dxa" w:w="402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pPr>
            <w:r>
              <w:rPr>
                <w:sz w:val="20"/>
                <w:szCs w:val="20"/>
              </w:rPr>
              <w:t xml:space="preserve">F1 – F2</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3300"/>
        <w:gridCol w:w="4926"/>
      </w:tblGrid>
      <w:tr>
        <w:trPr>
          <w:cantSplit/>
          <w:tblHeader/>
        </w:trPr>
        <w:tc>
          <w:tcPr>
            <w:tcW w:type="dxa" w:w="8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pPr>
            <w:r>
              <w:rPr>
                <w:b/>
                <w:bCs/>
                <w:color w:val="FFFFFF"/>
                <w:sz w:val="20"/>
                <w:szCs w:val="20"/>
              </w:rPr>
              <w:t xml:space="preserve">Task</w:t>
            </w:r>
          </w:p>
        </w:tc>
        <w:tc>
          <w:tcPr>
            <w:tcW w:type="dxa" w:w="33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pPr>
            <w:r>
              <w:rPr>
                <w:b/>
                <w:bCs/>
                <w:color w:val="FFFFFF"/>
                <w:sz w:val="20"/>
                <w:szCs w:val="20"/>
              </w:rPr>
              <w:t xml:space="preserve">Title</w:t>
            </w:r>
          </w:p>
        </w:tc>
        <w:tc>
          <w:tcPr>
            <w:tcW w:type="dxa" w:w="49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pPr>
            <w:r>
              <w:rPr>
                <w:b/>
                <w:bCs/>
                <w:color w:val="FFFFFF"/>
                <w:sz w:val="20"/>
                <w:szCs w:val="20"/>
              </w:rPr>
              <w:t xml:space="preserve">Main deliverables</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sz w:val="20"/>
                <w:szCs w:val="20"/>
              </w:rPr>
              <w:t xml:space="preserve">B1</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20"/>
                <w:szCs w:val="20"/>
              </w:rPr>
              <w:t xml:space="preserve">Project Setup, Authentication &amp; Security Foundation</w:t>
            </w:r>
          </w:p>
        </w:tc>
        <w:tc>
          <w:tcPr>
            <w:tcW w:type="dxa" w:w="49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20"/>
                <w:szCs w:val="20"/>
              </w:rPr>
              <w:t xml:space="preserve">Backend skeleton, response helpers, error handler, User model, signup/login, JWT middleware</w:t>
            </w:r>
          </w:p>
        </w:tc>
      </w:tr>
      <w:tr>
        <w:trPr>
          <w:cantSplit/>
        </w:trPr>
        <w:tc>
          <w:tcPr>
            <w:tcW w:type="dxa" w:w="8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pPr>
            <w:r>
              <w:rPr>
                <w:b/>
                <w:bCs/>
                <w:sz w:val="20"/>
                <w:szCs w:val="20"/>
              </w:rPr>
              <w:t xml:space="preserve">B2</w:t>
            </w:r>
          </w:p>
        </w:tc>
        <w:tc>
          <w:tcPr>
            <w:tcW w:type="dxa" w:w="33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pPr>
            <w:r>
              <w:rPr>
                <w:sz w:val="20"/>
                <w:szCs w:val="20"/>
              </w:rPr>
              <w:t xml:space="preserve">File Upload</w:t>
            </w:r>
          </w:p>
        </w:tc>
        <w:tc>
          <w:tcPr>
            <w:tcW w:type="dxa" w:w="492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pPr>
            <w:r>
              <w:rPr>
                <w:sz w:val="20"/>
                <w:szCs w:val="20"/>
              </w:rPr>
              <w:t xml:space="preserve">Cloudinary setup, File model, upload endpoint with validation</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sz w:val="20"/>
                <w:szCs w:val="20"/>
              </w:rPr>
              <w:t xml:space="preserve">B3</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20"/>
                <w:szCs w:val="20"/>
              </w:rPr>
              <w:t xml:space="preserve">File Retrieval</w:t>
            </w:r>
          </w:p>
        </w:tc>
        <w:tc>
          <w:tcPr>
            <w:tcW w:type="dxa" w:w="49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20"/>
                <w:szCs w:val="20"/>
              </w:rPr>
              <w:t xml:space="preserve">List with search/filter/pagination, file details, download</w:t>
            </w:r>
          </w:p>
        </w:tc>
      </w:tr>
      <w:tr>
        <w:trPr>
          <w:cantSplit/>
        </w:trPr>
        <w:tc>
          <w:tcPr>
            <w:tcW w:type="dxa" w:w="8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pPr>
            <w:r>
              <w:rPr>
                <w:b/>
                <w:bCs/>
                <w:sz w:val="20"/>
                <w:szCs w:val="20"/>
              </w:rPr>
              <w:t xml:space="preserve">B4</w:t>
            </w:r>
          </w:p>
        </w:tc>
        <w:tc>
          <w:tcPr>
            <w:tcW w:type="dxa" w:w="33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pPr>
            <w:r>
              <w:rPr>
                <w:sz w:val="20"/>
                <w:szCs w:val="20"/>
              </w:rPr>
              <w:t xml:space="preserve">File Deletion, Rename &amp; Folders</w:t>
            </w:r>
          </w:p>
        </w:tc>
        <w:tc>
          <w:tcPr>
            <w:tcW w:type="dxa" w:w="492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pPr>
            <w:r>
              <w:rPr>
                <w:sz w:val="20"/>
                <w:szCs w:val="20"/>
              </w:rPr>
              <w:t xml:space="preserve">Delete, rename/move, Folder model and folder endpoints</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sz w:val="20"/>
                <w:szCs w:val="20"/>
              </w:rPr>
              <w:t xml:space="preserve">B5</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20"/>
                <w:szCs w:val="20"/>
              </w:rPr>
              <w:t xml:space="preserve">File Sharing, API Docs &amp; Testing/Integration</w:t>
            </w:r>
          </w:p>
        </w:tc>
        <w:tc>
          <w:tcPr>
            <w:tcW w:type="dxa" w:w="49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20"/>
                <w:szCs w:val="20"/>
              </w:rPr>
              <w:t xml:space="preserve">ShareLink model, share endpoints, API documentation, Postman testing, deployment</w:t>
            </w:r>
          </w:p>
        </w:tc>
      </w:tr>
      <w:tr>
        <w:trPr>
          <w:cantSplit/>
        </w:trPr>
        <w:tc>
          <w:tcPr>
            <w:tcW w:type="dxa" w:w="8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pPr>
            <w:r>
              <w:rPr>
                <w:b/>
                <w:bCs/>
                <w:sz w:val="20"/>
                <w:szCs w:val="20"/>
              </w:rPr>
              <w:t xml:space="preserve">F1</w:t>
            </w:r>
          </w:p>
        </w:tc>
        <w:tc>
          <w:tcPr>
            <w:tcW w:type="dxa" w:w="33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pPr>
            <w:r>
              <w:rPr>
                <w:sz w:val="20"/>
                <w:szCs w:val="20"/>
              </w:rPr>
              <w:t xml:space="preserve">Public Pages, Auth Pages &amp; Dashboard</w:t>
            </w:r>
          </w:p>
        </w:tc>
        <w:tc>
          <w:tcPr>
            <w:tcW w:type="dxa" w:w="492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pPr>
            <w:r>
              <w:rPr>
                <w:sz w:val="20"/>
                <w:szCs w:val="20"/>
              </w:rPr>
              <w:t xml:space="preserve">React setup, shared UI, Landing, About, Register, Login, protected routes, Dashboard with search/filter/pagination</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sz w:val="20"/>
                <w:szCs w:val="20"/>
              </w:rPr>
              <w:t xml:space="preserve">F2</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20"/>
                <w:szCs w:val="20"/>
              </w:rPr>
              <w:t xml:space="preserve">Upload, Download, Delete, Folders &amp; Sharing UI</w:t>
            </w:r>
          </w:p>
        </w:tc>
        <w:tc>
          <w:tcPr>
            <w:tcW w:type="dxa" w:w="49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20"/>
                <w:szCs w:val="20"/>
              </w:rPr>
              <w:t xml:space="preserve">Upload, download, delete, rename, folder and share screens, public shared-file page</w:t>
            </w:r>
          </w:p>
        </w:tc>
      </w:tr>
    </w:tbl>
    <w:p>
      <w:pPr>
        <w:spacing w:after="120" w:before="120"/>
      </w:pPr>
      <w:r>
        <w:t xml:space="preserve">Backend gets more people because it’s split into smaller, clearly separated pieces so five people can work at once without overwriting each other’s code.</w:t>
      </w:r>
    </w:p>
    <w:p>
      <w:pPr>
        <w:pStyle w:val="Heading2"/>
      </w:pPr>
      <w:r>
        <w:t xml:space="preserve">How task breakdown works</w:t>
      </w:r>
    </w:p>
    <w:p>
      <w:pPr>
        <w:pStyle w:val="ListParagraph"/>
        <w:numPr>
          <w:ilvl w:val="0"/>
          <w:numId w:val="2"/>
        </w:numPr>
        <w:spacing w:after="60"/>
      </w:pPr>
      <w:r>
        <w:t xml:space="preserve">Everyone receives ONE task from the lists in Sections 11 and 12.</w:t>
      </w:r>
    </w:p>
    <w:p>
      <w:pPr>
        <w:pStyle w:val="ListParagraph"/>
        <w:numPr>
          <w:ilvl w:val="0"/>
          <w:numId w:val="2"/>
        </w:numPr>
        <w:spacing w:after="60"/>
      </w:pPr>
      <w:r>
        <w:t xml:space="preserve">Read your own task carefully — it explains exactly what to build and why it matters to the app. Also read Sections 5–10, which apply to everyone.</w:t>
      </w:r>
    </w:p>
    <w:p>
      <w:pPr>
        <w:pStyle w:val="ListParagraph"/>
        <w:numPr>
          <w:ilvl w:val="0"/>
          <w:numId w:val="2"/>
        </w:numPr>
        <w:spacing w:after="60"/>
      </w:pPr>
      <w:r>
        <w:t xml:space="preserve">Build it as its own piece (its own files) so it merges cleanly with everyone else’s work on GitHub.</w:t>
      </w:r>
    </w:p>
    <w:p>
      <w:pPr>
        <w:pStyle w:val="ListParagraph"/>
        <w:numPr>
          <w:ilvl w:val="0"/>
          <w:numId w:val="2"/>
        </w:numPr>
        <w:spacing w:after="60"/>
      </w:pPr>
      <w:r>
        <w:t xml:space="preserve">If you finish early, tell the group lead. Don’t start someone else’s task without asking, to avoid duplicate or conflicting work.</w:t>
      </w:r>
    </w:p>
    <w:p>
      <w:pPr>
        <w:pStyle w:val="Heading1"/>
      </w:pPr>
      <w:r>
        <w:t xml:space="preserve">5. Database Design</w:t>
      </w:r>
    </w:p>
    <w:p>
      <w:pPr>
        <w:spacing w:after="120"/>
      </w:pPr>
      <w:r>
        <w:t xml:space="preserve">We don’t put everything into one giant collection. The app has four major entities, each with its own MongoDB collection. Cloudinary stores the actual file; MongoDB stores the details about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3626"/>
        <w:gridCol w:w="1800"/>
      </w:tblGrid>
      <w:tr>
        <w:trPr>
          <w:cantSplit/>
          <w:tblHeader/>
        </w:trPr>
        <w:tc>
          <w:tcPr>
            <w:tcW w:type="dxa" w:w="14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pPr>
            <w:r>
              <w:rPr>
                <w:b/>
                <w:bCs/>
                <w:color w:val="FFFFFF"/>
                <w:sz w:val="20"/>
                <w:szCs w:val="20"/>
              </w:rPr>
              <w:t xml:space="preserve">Collection</w:t>
            </w:r>
          </w:p>
        </w:tc>
        <w:tc>
          <w:tcPr>
            <w:tcW w:type="dxa" w:w="22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pPr>
            <w:r>
              <w:rPr>
                <w:b/>
                <w:bCs/>
                <w:color w:val="FFFFFF"/>
                <w:sz w:val="20"/>
                <w:szCs w:val="20"/>
              </w:rPr>
              <w:t xml:space="preserve">Purpose</w:t>
            </w:r>
          </w:p>
        </w:tc>
        <w:tc>
          <w:tcPr>
            <w:tcW w:type="dxa" w:w="36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pPr>
            <w:r>
              <w:rPr>
                <w:b/>
                <w:bCs/>
                <w:color w:val="FFFFFF"/>
                <w:sz w:val="20"/>
                <w:szCs w:val="20"/>
              </w:rPr>
              <w:t xml:space="preserve">Key fields</w:t>
            </w:r>
          </w:p>
        </w:tc>
        <w:tc>
          <w:tcPr>
            <w:tcW w:type="dxa" w:w="18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pPr>
            <w:r>
              <w:rPr>
                <w:b/>
                <w:bCs/>
                <w:color w:val="FFFFFF"/>
                <w:sz w:val="20"/>
                <w:szCs w:val="20"/>
              </w:rPr>
              <w:t xml:space="preserve">Relationships</w:t>
            </w:r>
          </w:p>
        </w:tc>
      </w:tr>
      <w:tr>
        <w:trPr>
          <w:cantSplit/>
        </w:trPr>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sz w:val="20"/>
                <w:szCs w:val="20"/>
              </w:rPr>
              <w:t xml:space="preserve">Users</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20"/>
                <w:szCs w:val="20"/>
              </w:rPr>
              <w:t xml:space="preserve">One document per registered person</w:t>
            </w:r>
          </w:p>
        </w:tc>
        <w:tc>
          <w:tcPr>
            <w:tcW w:type="dxa" w:w="3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20"/>
                <w:szCs w:val="20"/>
              </w:rPr>
              <w:t xml:space="preserve">name, email (unique), password (hashed), createdAt</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20"/>
                <w:szCs w:val="20"/>
              </w:rPr>
              <w:t xml:space="preserve">Has many Folders and Files</w:t>
            </w:r>
          </w:p>
        </w:tc>
      </w:tr>
      <w:tr>
        <w:trPr>
          <w:cantSplit/>
        </w:trPr>
        <w:tc>
          <w:tcPr>
            <w:tcW w:type="dxa" w:w="14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pPr>
            <w:r>
              <w:rPr>
                <w:b/>
                <w:bCs/>
                <w:sz w:val="20"/>
                <w:szCs w:val="20"/>
              </w:rPr>
              <w:t xml:space="preserve">Folders</w:t>
            </w:r>
          </w:p>
        </w:tc>
        <w:tc>
          <w:tcPr>
            <w:tcW w:type="dxa" w:w="22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pPr>
            <w:r>
              <w:rPr>
                <w:sz w:val="20"/>
                <w:szCs w:val="20"/>
              </w:rPr>
              <w:t xml:space="preserve">Groups files so users can organize them</w:t>
            </w:r>
          </w:p>
        </w:tc>
        <w:tc>
          <w:tcPr>
            <w:tcW w:type="dxa" w:w="362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pPr>
            <w:r>
              <w:rPr>
                <w:sz w:val="20"/>
                <w:szCs w:val="20"/>
              </w:rPr>
              <w:t xml:space="preserve">name, owner (→ User), createdAt</w:t>
            </w:r>
          </w:p>
        </w:tc>
        <w:tc>
          <w:tcPr>
            <w:tcW w:type="dxa" w:w="18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pPr>
            <w:r>
              <w:rPr>
                <w:sz w:val="20"/>
                <w:szCs w:val="20"/>
              </w:rPr>
              <w:t xml:space="preserve">Belongs to a User; has many Files</w:t>
            </w:r>
          </w:p>
        </w:tc>
      </w:tr>
      <w:tr>
        <w:trPr>
          <w:cantSplit/>
        </w:trPr>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sz w:val="20"/>
                <w:szCs w:val="20"/>
              </w:rPr>
              <w:t xml:space="preserve">Files</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20"/>
                <w:szCs w:val="20"/>
              </w:rPr>
              <w:t xml:space="preserve">Details of every uploaded file</w:t>
            </w:r>
          </w:p>
        </w:tc>
        <w:tc>
          <w:tcPr>
            <w:tcW w:type="dxa" w:w="3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20"/>
                <w:szCs w:val="20"/>
              </w:rPr>
              <w:t xml:space="preserve">owner (→ User), folder (→ Folder, optional), originalName, displayName, mimeType, fileType (image / document / other), size, cloudUrl, cloudPublicId, createdAt</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20"/>
                <w:szCs w:val="20"/>
              </w:rPr>
              <w:t xml:space="preserve">Belongs to a User; optionally inside a Folder</w:t>
            </w:r>
          </w:p>
        </w:tc>
      </w:tr>
      <w:tr>
        <w:trPr>
          <w:cantSplit/>
        </w:trPr>
        <w:tc>
          <w:tcPr>
            <w:tcW w:type="dxa" w:w="14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pPr>
            <w:r>
              <w:rPr>
                <w:b/>
                <w:bCs/>
                <w:sz w:val="20"/>
                <w:szCs w:val="20"/>
              </w:rPr>
              <w:t xml:space="preserve">ShareLinks</w:t>
            </w:r>
          </w:p>
        </w:tc>
        <w:tc>
          <w:tcPr>
            <w:tcW w:type="dxa" w:w="22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pPr>
            <w:r>
              <w:rPr>
                <w:sz w:val="20"/>
                <w:szCs w:val="20"/>
              </w:rPr>
              <w:t xml:space="preserve">One document per shareable link</w:t>
            </w:r>
          </w:p>
        </w:tc>
        <w:tc>
          <w:tcPr>
            <w:tcW w:type="dxa" w:w="362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pPr>
            <w:r>
              <w:rPr>
                <w:sz w:val="20"/>
                <w:szCs w:val="20"/>
              </w:rPr>
              <w:t xml:space="preserve">file (→ File), owner (→ User), token (unique, random), isActive, expiresAt (optional), createdAt</w:t>
            </w:r>
          </w:p>
        </w:tc>
        <w:tc>
          <w:tcPr>
            <w:tcW w:type="dxa" w:w="18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pPr>
            <w:r>
              <w:rPr>
                <w:sz w:val="20"/>
                <w:szCs w:val="20"/>
              </w:rPr>
              <w:t xml:space="preserve">Belongs to a File</w:t>
            </w:r>
          </w:p>
        </w:tc>
      </w:tr>
    </w:tbl>
    <w:p>
      <w:pPr>
        <w:spacing w:after="120" w:before="120"/>
      </w:pPr>
      <w:r>
        <w:t xml:space="preserve">Model ownership: User → B1, File → B2, Folder → B4, ShareLink → B5. Because B3 needs the File model, B2 should push it to GitHub first.</w:t>
      </w:r>
    </w:p>
    <w:p>
      <w:pPr>
        <w:pStyle w:val="Heading1"/>
      </w:pPr>
      <w:r>
        <w:t xml:space="preserve">6. Backend Structure, Responses &amp; Validation</w:t>
      </w:r>
    </w:p>
    <w:p>
      <w:pPr>
        <w:pStyle w:val="Heading2"/>
      </w:pPr>
      <w:r>
        <w:t xml:space="preserve">6.1 Folder structure</w:t>
      </w:r>
    </w:p>
    <w:p>
      <w:pPr>
        <w:spacing w:after="120"/>
      </w:pPr>
      <w:r>
        <w:t xml:space="preserve">All backend code follows one organized structure so five people can work in it together:</w:t>
      </w:r>
    </w:p>
    <w:p>
      <w:pPr>
        <w:keepNext/>
        <w:shd w:fill="F2F2F2" w:color="auto" w:val="clear"/>
        <w:spacing w:after="0" w:before="0"/>
        <w:ind w:left="120" w:right="120"/>
      </w:pPr>
      <w:r>
        <w:rPr>
          <w:rFonts w:ascii="Consolas" w:cs="Consolas" w:eastAsia="Consolas" w:hAnsi="Consolas"/>
          <w:sz w:val="18"/>
          <w:szCs w:val="18"/>
        </w:rPr>
        <w:t xml:space="preserve">backend/</w:t>
      </w:r>
    </w:p>
    <w:p>
      <w:pPr>
        <w:keepNext/>
        <w:shd w:fill="F2F2F2" w:color="auto" w:val="clear"/>
        <w:spacing w:after="0" w:before="0"/>
        <w:ind w:left="120" w:right="120"/>
      </w:pPr>
      <w:r>
        <w:rPr>
          <w:rFonts w:ascii="Consolas" w:cs="Consolas" w:eastAsia="Consolas" w:hAnsi="Consolas"/>
          <w:sz w:val="18"/>
          <w:szCs w:val="18"/>
        </w:rPr>
        <w:t xml:space="preserve">│</w:t>
      </w:r>
    </w:p>
    <w:p>
      <w:pPr>
        <w:keepNext/>
        <w:shd w:fill="F2F2F2" w:color="auto" w:val="clear"/>
        <w:spacing w:after="0" w:before="0"/>
        <w:ind w:left="120" w:right="120"/>
      </w:pPr>
      <w:r>
        <w:rPr>
          <w:rFonts w:ascii="Consolas" w:cs="Consolas" w:eastAsia="Consolas" w:hAnsi="Consolas"/>
          <w:sz w:val="18"/>
          <w:szCs w:val="18"/>
        </w:rPr>
        <w:t xml:space="preserve">├── src/</w:t>
      </w:r>
    </w:p>
    <w:p>
      <w:pPr>
        <w:keepNext/>
        <w:shd w:fill="F2F2F2" w:color="auto" w:val="clear"/>
        <w:spacing w:after="0" w:before="0"/>
        <w:ind w:left="120" w:right="120"/>
      </w:pPr>
      <w:r>
        <w:rPr>
          <w:rFonts w:ascii="Consolas" w:cs="Consolas" w:eastAsia="Consolas" w:hAnsi="Consolas"/>
          <w:sz w:val="18"/>
          <w:szCs w:val="18"/>
        </w:rPr>
        <w:t xml:space="preserve">│   ├── controllers/   one file per feature</w:t>
      </w:r>
    </w:p>
    <w:p>
      <w:pPr>
        <w:keepNext/>
        <w:shd w:fill="F2F2F2" w:color="auto" w:val="clear"/>
        <w:spacing w:after="0" w:before="0"/>
        <w:ind w:left="120" w:right="120"/>
      </w:pPr>
      <w:r>
        <w:rPr>
          <w:rFonts w:ascii="Consolas" w:cs="Consolas" w:eastAsia="Consolas" w:hAnsi="Consolas"/>
          <w:sz w:val="18"/>
          <w:szCs w:val="18"/>
        </w:rPr>
        <w:t xml:space="preserve">│   ├── routes/        one route file per controller</w:t>
      </w:r>
    </w:p>
    <w:p>
      <w:pPr>
        <w:keepNext/>
        <w:shd w:fill="F2F2F2" w:color="auto" w:val="clear"/>
        <w:spacing w:after="0" w:before="0"/>
        <w:ind w:left="120" w:right="120"/>
      </w:pPr>
      <w:r>
        <w:rPr>
          <w:rFonts w:ascii="Consolas" w:cs="Consolas" w:eastAsia="Consolas" w:hAnsi="Consolas"/>
          <w:sz w:val="18"/>
          <w:szCs w:val="18"/>
        </w:rPr>
        <w:t xml:space="preserve">│   ├── models/        User.js, Folder.js, File.js, ShareLink.js</w:t>
      </w:r>
    </w:p>
    <w:p>
      <w:pPr>
        <w:keepNext/>
        <w:shd w:fill="F2F2F2" w:color="auto" w:val="clear"/>
        <w:spacing w:after="0" w:before="0"/>
        <w:ind w:left="120" w:right="120"/>
      </w:pPr>
      <w:r>
        <w:rPr>
          <w:rFonts w:ascii="Consolas" w:cs="Consolas" w:eastAsia="Consolas" w:hAnsi="Consolas"/>
          <w:sz w:val="18"/>
          <w:szCs w:val="18"/>
        </w:rPr>
        <w:t xml:space="preserve">│   ├── middleware/    authMiddleware.js, validate.js, errorHandler.js</w:t>
      </w:r>
    </w:p>
    <w:p>
      <w:pPr>
        <w:keepNext/>
        <w:shd w:fill="F2F2F2" w:color="auto" w:val="clear"/>
        <w:spacing w:after="0" w:before="0"/>
        <w:ind w:left="120" w:right="120"/>
      </w:pPr>
      <w:r>
        <w:rPr>
          <w:rFonts w:ascii="Consolas" w:cs="Consolas" w:eastAsia="Consolas" w:hAnsi="Consolas"/>
          <w:sz w:val="18"/>
          <w:szCs w:val="18"/>
        </w:rPr>
        <w:t xml:space="preserve">│   ├── services/      cloudinaryService.js</w:t>
      </w:r>
    </w:p>
    <w:p>
      <w:pPr>
        <w:keepNext/>
        <w:shd w:fill="F2F2F2" w:color="auto" w:val="clear"/>
        <w:spacing w:after="0" w:before="0"/>
        <w:ind w:left="120" w:right="120"/>
      </w:pPr>
      <w:r>
        <w:rPr>
          <w:rFonts w:ascii="Consolas" w:cs="Consolas" w:eastAsia="Consolas" w:hAnsi="Consolas"/>
          <w:sz w:val="18"/>
          <w:szCs w:val="18"/>
        </w:rPr>
        <w:t xml:space="preserve">│   ├── utils/         apiResponse.js, generateToken.js</w:t>
      </w:r>
    </w:p>
    <w:p>
      <w:pPr>
        <w:keepNext/>
        <w:shd w:fill="F2F2F2" w:color="auto" w:val="clear"/>
        <w:spacing w:after="0" w:before="0"/>
        <w:ind w:left="120" w:right="120"/>
      </w:pPr>
      <w:r>
        <w:rPr>
          <w:rFonts w:ascii="Consolas" w:cs="Consolas" w:eastAsia="Consolas" w:hAnsi="Consolas"/>
          <w:sz w:val="18"/>
          <w:szCs w:val="18"/>
        </w:rPr>
        <w:t xml:space="preserve">│   ├── config/        db.js, cloudinary.js</w:t>
      </w:r>
    </w:p>
    <w:p>
      <w:pPr>
        <w:keepNext/>
        <w:shd w:fill="F2F2F2" w:color="auto" w:val="clear"/>
        <w:spacing w:after="0" w:before="0"/>
        <w:ind w:left="120" w:right="120"/>
      </w:pPr>
      <w:r>
        <w:rPr>
          <w:rFonts w:ascii="Consolas" w:cs="Consolas" w:eastAsia="Consolas" w:hAnsi="Consolas"/>
          <w:sz w:val="18"/>
          <w:szCs w:val="18"/>
        </w:rPr>
        <w:t xml:space="preserve">│   └── app.js</w:t>
      </w:r>
    </w:p>
    <w:p>
      <w:pPr>
        <w:keepNext/>
        <w:shd w:fill="F2F2F2" w:color="auto" w:val="clear"/>
        <w:spacing w:after="0" w:before="0"/>
        <w:ind w:left="120" w:right="120"/>
      </w:pPr>
      <w:r>
        <w:rPr>
          <w:rFonts w:ascii="Consolas" w:cs="Consolas" w:eastAsia="Consolas" w:hAnsi="Consolas"/>
          <w:sz w:val="18"/>
          <w:szCs w:val="18"/>
        </w:rPr>
        <w:t xml:space="preserve">│</w:t>
      </w:r>
    </w:p>
    <w:p>
      <w:pPr>
        <w:keepNext/>
        <w:shd w:fill="F2F2F2" w:color="auto" w:val="clear"/>
        <w:spacing w:after="0" w:before="0"/>
        <w:ind w:left="120" w:right="120"/>
      </w:pPr>
      <w:r>
        <w:rPr>
          <w:rFonts w:ascii="Consolas" w:cs="Consolas" w:eastAsia="Consolas" w:hAnsi="Consolas"/>
          <w:sz w:val="18"/>
          <w:szCs w:val="18"/>
        </w:rPr>
        <w:t xml:space="preserve">├── .env               (NEVER committed)</w:t>
      </w:r>
    </w:p>
    <w:p>
      <w:pPr>
        <w:keepNext/>
        <w:shd w:fill="F2F2F2" w:color="auto" w:val="clear"/>
        <w:spacing w:after="0" w:before="0"/>
        <w:ind w:left="120" w:right="120"/>
      </w:pPr>
      <w:r>
        <w:rPr>
          <w:rFonts w:ascii="Consolas" w:cs="Consolas" w:eastAsia="Consolas" w:hAnsi="Consolas"/>
          <w:sz w:val="18"/>
          <w:szCs w:val="18"/>
        </w:rPr>
        <w:t xml:space="preserve">├── .env.example       (committed, fake values only)</w:t>
      </w:r>
    </w:p>
    <w:p>
      <w:pPr>
        <w:keepNext/>
        <w:shd w:fill="F2F2F2" w:color="auto" w:val="clear"/>
        <w:spacing w:after="0" w:before="0"/>
        <w:ind w:left="120" w:right="120"/>
      </w:pPr>
      <w:r>
        <w:rPr>
          <w:rFonts w:ascii="Consolas" w:cs="Consolas" w:eastAsia="Consolas" w:hAnsi="Consolas"/>
          <w:sz w:val="18"/>
          <w:szCs w:val="18"/>
        </w:rPr>
        <w:t xml:space="preserve">├── .gitignore</w:t>
      </w:r>
    </w:p>
    <w:p>
      <w:pPr>
        <w:keepNext/>
        <w:shd w:fill="F2F2F2" w:color="auto" w:val="clear"/>
        <w:spacing w:after="0" w:before="0"/>
        <w:ind w:left="120" w:right="120"/>
      </w:pPr>
      <w:r>
        <w:rPr>
          <w:rFonts w:ascii="Consolas" w:cs="Consolas" w:eastAsia="Consolas" w:hAnsi="Consolas"/>
          <w:sz w:val="18"/>
          <w:szCs w:val="18"/>
        </w:rPr>
        <w:t xml:space="preserve">├── package.json</w:t>
      </w:r>
    </w:p>
    <w:p>
      <w:pPr>
        <w:keepNext w:val="false"/>
        <w:shd w:fill="F2F2F2" w:color="auto" w:val="clear"/>
        <w:spacing w:after="0" w:before="0"/>
        <w:ind w:left="120" w:right="120"/>
      </w:pPr>
      <w:r>
        <w:rPr>
          <w:rFonts w:ascii="Consolas" w:cs="Consolas" w:eastAsia="Consolas" w:hAnsi="Consolas"/>
          <w:sz w:val="18"/>
          <w:szCs w:val="18"/>
        </w:rPr>
        <w:t xml:space="preserve">└── README.md          (API documentation lives here)</w:t>
      </w:r>
    </w:p>
    <w:p>
      <w:pPr>
        <w:spacing w:after="120"/>
      </w:pPr>
    </w:p>
    <w:p>
      <w:pPr>
        <w:pStyle w:val="Heading2"/>
      </w:pPr>
      <w:r>
        <w:t xml:space="preserve">6.2 Consistent API response structure</w:t>
      </w:r>
    </w:p>
    <w:p>
      <w:pPr>
        <w:spacing w:after="120"/>
      </w:pPr>
      <w:r>
        <w:t xml:space="preserve">Every endpoint in the app returns the same shape, using the helper functions B1 builds in </w:t>
      </w:r>
      <w:r>
        <w:rPr>
          <w:rFonts w:ascii="Consolas" w:cs="Consolas" w:eastAsia="Consolas" w:hAnsi="Consolas"/>
          <w:sz w:val="20"/>
          <w:szCs w:val="20"/>
        </w:rPr>
        <w:t xml:space="preserve">utils/apiResponse.js</w:t>
      </w:r>
      <w:r>
        <w:t xml:space="preserve">:</w:t>
      </w:r>
    </w:p>
    <w:p>
      <w:pPr>
        <w:keepNext/>
        <w:spacing w:after="40"/>
      </w:pPr>
      <w:r>
        <w:rPr>
          <w:b/>
          <w:bCs/>
        </w:rPr>
        <w:t xml:space="preserve">Success</w:t>
      </w:r>
    </w:p>
    <w:p>
      <w:pPr>
        <w:keepNext/>
        <w:shd w:fill="F2F2F2" w:color="auto" w:val="clear"/>
        <w:spacing w:after="0" w:before="0"/>
        <w:ind w:left="120" w:right="120"/>
      </w:pPr>
      <w:r>
        <w:rPr>
          <w:rFonts w:ascii="Consolas" w:cs="Consolas" w:eastAsia="Consolas" w:hAnsi="Consolas"/>
          <w:sz w:val="18"/>
          <w:szCs w:val="18"/>
        </w:rPr>
        <w:t xml:space="preserve">{ "success": true,</w:t>
      </w:r>
    </w:p>
    <w:p>
      <w:pPr>
        <w:keepNext/>
        <w:shd w:fill="F2F2F2" w:color="auto" w:val="clear"/>
        <w:spacing w:after="0" w:before="0"/>
        <w:ind w:left="120" w:right="120"/>
      </w:pPr>
      <w:r>
        <w:rPr>
          <w:rFonts w:ascii="Consolas" w:cs="Consolas" w:eastAsia="Consolas" w:hAnsi="Consolas"/>
          <w:sz w:val="18"/>
          <w:szCs w:val="18"/>
        </w:rPr>
        <w:t xml:space="preserve">  "message": "File uploaded successfully",</w:t>
      </w:r>
    </w:p>
    <w:p>
      <w:pPr>
        <w:keepNext w:val="false"/>
        <w:shd w:fill="F2F2F2" w:color="auto" w:val="clear"/>
        <w:spacing w:after="0" w:before="0"/>
        <w:ind w:left="120" w:right="120"/>
      </w:pPr>
      <w:r>
        <w:rPr>
          <w:rFonts w:ascii="Consolas" w:cs="Consolas" w:eastAsia="Consolas" w:hAnsi="Consolas"/>
          <w:sz w:val="18"/>
          <w:szCs w:val="18"/>
        </w:rPr>
        <w:t xml:space="preserve">  "data": { "id": "123", "displayName": "report.pdf", "size": 204800 } }</w:t>
      </w:r>
    </w:p>
    <w:p>
      <w:pPr>
        <w:keepNext/>
        <w:spacing w:after="40" w:before="120"/>
      </w:pPr>
      <w:r>
        <w:rPr>
          <w:b/>
          <w:bCs/>
        </w:rPr>
        <w:t xml:space="preserve">Error</w:t>
      </w:r>
    </w:p>
    <w:p>
      <w:pPr>
        <w:keepNext w:val="false"/>
        <w:shd w:fill="F2F2F2" w:color="auto" w:val="clear"/>
        <w:spacing w:after="0" w:before="0"/>
        <w:ind w:left="120" w:right="120"/>
      </w:pPr>
      <w:r>
        <w:rPr>
          <w:rFonts w:ascii="Consolas" w:cs="Consolas" w:eastAsia="Consolas" w:hAnsi="Consolas"/>
          <w:sz w:val="18"/>
          <w:szCs w:val="18"/>
        </w:rPr>
        <w:t xml:space="preserve">{ "success": false, "message": "File not found", "data": null }</w:t>
      </w:r>
    </w:p>
    <w:p>
      <w:pPr>
        <w:keepNext/>
        <w:spacing w:after="40" w:before="120"/>
      </w:pPr>
      <w:r>
        <w:rPr>
          <w:b/>
          <w:bCs/>
        </w:rPr>
        <w:t xml:space="preserve">List with pagination</w:t>
      </w:r>
    </w:p>
    <w:p>
      <w:pPr>
        <w:keepNext/>
        <w:shd w:fill="F2F2F2" w:color="auto" w:val="clear"/>
        <w:spacing w:after="0" w:before="0"/>
        <w:ind w:left="120" w:right="120"/>
      </w:pPr>
      <w:r>
        <w:rPr>
          <w:rFonts w:ascii="Consolas" w:cs="Consolas" w:eastAsia="Consolas" w:hAnsi="Consolas"/>
          <w:sz w:val="18"/>
          <w:szCs w:val="18"/>
        </w:rPr>
        <w:t xml:space="preserve">{ "success": true, "message": "Files retrieved",</w:t>
      </w:r>
    </w:p>
    <w:p>
      <w:pPr>
        <w:keepNext/>
        <w:shd w:fill="F2F2F2" w:color="auto" w:val="clear"/>
        <w:spacing w:after="0" w:before="0"/>
        <w:ind w:left="120" w:right="120"/>
      </w:pPr>
      <w:r>
        <w:rPr>
          <w:rFonts w:ascii="Consolas" w:cs="Consolas" w:eastAsia="Consolas" w:hAnsi="Consolas"/>
          <w:sz w:val="18"/>
          <w:szCs w:val="18"/>
        </w:rPr>
        <w:t xml:space="preserve">  "data": { "files": [ ... ],</w:t>
      </w:r>
    </w:p>
    <w:p>
      <w:pPr>
        <w:keepNext w:val="false"/>
        <w:shd w:fill="F2F2F2" w:color="auto" w:val="clear"/>
        <w:spacing w:after="0" w:before="0"/>
        <w:ind w:left="120" w:right="120"/>
      </w:pPr>
      <w:r>
        <w:rPr>
          <w:rFonts w:ascii="Consolas" w:cs="Consolas" w:eastAsia="Consolas" w:hAnsi="Consolas"/>
          <w:sz w:val="18"/>
          <w:szCs w:val="18"/>
        </w:rPr>
        <w:t xml:space="preserve">    "pagination": { "page": 1, "limit": 10, "total": 42, "totalPages": 5 } } }</w:t>
      </w:r>
    </w:p>
    <w:p>
      <w:pPr>
        <w:spacing w:after="120" w:before="120"/>
      </w:pPr>
      <w:r>
        <w:t xml:space="preserve">Status codes used everywhere: 200/201 success, 400 invalid input, 401 not logged in, 403 not the owner, 404 not found, 409 duplicate (email already used), 413 file too large, 500 server error.</w:t>
      </w:r>
    </w:p>
    <w:p>
      <w:pPr>
        <w:pStyle w:val="Heading2"/>
      </w:pPr>
      <w:r>
        <w:t xml:space="preserve">6.3 Backend validation rules</w:t>
      </w:r>
    </w:p>
    <w:p>
      <w:pPr>
        <w:spacing w:after="120"/>
      </w:pPr>
      <w:r>
        <w:t xml:space="preserve">Never trust data from the frontend. The backend checks every request even when the frontend already checked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cantSplit/>
          <w:tblHeader/>
        </w:trPr>
        <w:tc>
          <w:tcPr>
            <w:tcW w:type="dxa" w:w="28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pPr>
            <w:r>
              <w:rPr>
                <w:b/>
                <w:bCs/>
                <w:color w:val="FFFFFF"/>
                <w:sz w:val="20"/>
                <w:szCs w:val="20"/>
              </w:rPr>
              <w:t xml:space="preserve">Input</w:t>
            </w:r>
          </w:p>
        </w:tc>
        <w:tc>
          <w:tcPr>
            <w:tcW w:type="dxa" w:w="62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pPr>
            <w:r>
              <w:rPr>
                <w:b/>
                <w:bCs/>
                <w:color w:val="FFFFFF"/>
                <w:sz w:val="20"/>
                <w:szCs w:val="20"/>
              </w:rPr>
              <w:t xml:space="preserve">Rule</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sz w:val="20"/>
                <w:szCs w:val="20"/>
              </w:rPr>
              <w:t xml:space="preserve">Name</w:t>
            </w:r>
          </w:p>
        </w:tc>
        <w:tc>
          <w:tcPr>
            <w:tcW w:type="dxa" w:w="6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20"/>
                <w:szCs w:val="20"/>
              </w:rPr>
              <w:t xml:space="preserve">Required, 2–50 characters, trimmed</w:t>
            </w:r>
          </w:p>
        </w:tc>
      </w:tr>
      <w:tr>
        <w:trPr>
          <w:cantSplit/>
        </w:trPr>
        <w:tc>
          <w:tcPr>
            <w:tcW w:type="dxa" w:w="28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pPr>
            <w:r>
              <w:rPr>
                <w:b/>
                <w:bCs/>
                <w:sz w:val="20"/>
                <w:szCs w:val="20"/>
              </w:rPr>
              <w:t xml:space="preserve">Email</w:t>
            </w:r>
          </w:p>
        </w:tc>
        <w:tc>
          <w:tcPr>
            <w:tcW w:type="dxa" w:w="622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pPr>
            <w:r>
              <w:rPr>
                <w:sz w:val="20"/>
                <w:szCs w:val="20"/>
              </w:rPr>
              <w:t xml:space="preserve">Valid email format, unique, stored in lowercase</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sz w:val="20"/>
                <w:szCs w:val="20"/>
              </w:rPr>
              <w:t xml:space="preserve">Password</w:t>
            </w:r>
          </w:p>
        </w:tc>
        <w:tc>
          <w:tcPr>
            <w:tcW w:type="dxa" w:w="6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20"/>
                <w:szCs w:val="20"/>
              </w:rPr>
              <w:t xml:space="preserve">At least 8 characters with at least one letter and one number; hashed before saving</w:t>
            </w:r>
          </w:p>
        </w:tc>
      </w:tr>
      <w:tr>
        <w:trPr>
          <w:cantSplit/>
        </w:trPr>
        <w:tc>
          <w:tcPr>
            <w:tcW w:type="dxa" w:w="28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pPr>
            <w:r>
              <w:rPr>
                <w:b/>
                <w:bCs/>
                <w:sz w:val="20"/>
                <w:szCs w:val="20"/>
              </w:rPr>
              <w:t xml:space="preserve">Uploaded file</w:t>
            </w:r>
          </w:p>
        </w:tc>
        <w:tc>
          <w:tcPr>
            <w:tcW w:type="dxa" w:w="622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pPr>
            <w:r>
              <w:rPr>
                <w:sz w:val="20"/>
                <w:szCs w:val="20"/>
              </w:rPr>
              <w:t xml:space="preserve">Must be present; allowed types only (images, PDF, Word, Excel, PowerPoint, text, ZIP); maximum 10 MB</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sz w:val="20"/>
                <w:szCs w:val="20"/>
              </w:rPr>
              <w:t xml:space="preserve">File / folder / share IDs</w:t>
            </w:r>
          </w:p>
        </w:tc>
        <w:tc>
          <w:tcPr>
            <w:tcW w:type="dxa" w:w="6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20"/>
                <w:szCs w:val="20"/>
              </w:rPr>
              <w:t xml:space="preserve">Must be valid MongoDB ObjectIds</w:t>
            </w:r>
          </w:p>
        </w:tc>
      </w:tr>
      <w:tr>
        <w:trPr>
          <w:cantSplit/>
        </w:trPr>
        <w:tc>
          <w:tcPr>
            <w:tcW w:type="dxa" w:w="28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pPr>
            <w:r>
              <w:rPr>
                <w:b/>
                <w:bCs/>
                <w:sz w:val="20"/>
                <w:szCs w:val="20"/>
              </w:rPr>
              <w:t xml:space="preserve">Display name / folder name</w:t>
            </w:r>
          </w:p>
        </w:tc>
        <w:tc>
          <w:tcPr>
            <w:tcW w:type="dxa" w:w="622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pPr>
            <w:r>
              <w:rPr>
                <w:sz w:val="20"/>
                <w:szCs w:val="20"/>
              </w:rPr>
              <w:t xml:space="preserve">Required, trimmed, maximum 100 characters; folder names unique per user</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sz w:val="20"/>
                <w:szCs w:val="20"/>
              </w:rPr>
              <w:t xml:space="preserve">Query values (page, limit)</w:t>
            </w:r>
          </w:p>
        </w:tc>
        <w:tc>
          <w:tcPr>
            <w:tcW w:type="dxa" w:w="6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20"/>
                <w:szCs w:val="20"/>
              </w:rPr>
              <w:t xml:space="preserve">Positive whole numbers; limit maximum 50; defaults page 1, limit 10</w:t>
            </w:r>
          </w:p>
        </w:tc>
      </w:tr>
      <w:tr>
        <w:trPr>
          <w:cantSplit/>
        </w:trPr>
        <w:tc>
          <w:tcPr>
            <w:tcW w:type="dxa" w:w="28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pPr>
            <w:r>
              <w:rPr>
                <w:b/>
                <w:bCs/>
                <w:sz w:val="20"/>
                <w:szCs w:val="20"/>
              </w:rPr>
              <w:t xml:space="preserve">Share expiry (optional)</w:t>
            </w:r>
          </w:p>
        </w:tc>
        <w:tc>
          <w:tcPr>
            <w:tcW w:type="dxa" w:w="622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pPr>
            <w:r>
              <w:rPr>
                <w:sz w:val="20"/>
                <w:szCs w:val="20"/>
              </w:rPr>
              <w:t xml:space="preserve">If provided, must be a valid date in the future</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sz w:val="20"/>
                <w:szCs w:val="20"/>
              </w:rPr>
              <w:t xml:space="preserve">Share token</w:t>
            </w:r>
          </w:p>
        </w:tc>
        <w:tc>
          <w:tcPr>
            <w:tcW w:type="dxa" w:w="6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20"/>
                <w:szCs w:val="20"/>
              </w:rPr>
              <w:t xml:space="preserve">Must exist, be active, and not be expired</w:t>
            </w:r>
          </w:p>
        </w:tc>
      </w:tr>
    </w:tbl>
    <w:p>
      <w:pPr>
        <w:spacing w:after="120"/>
      </w:pPr>
    </w:p>
    <w:p>
      <w:pPr>
        <w:pStyle w:val="Heading2"/>
      </w:pPr>
      <w:r>
        <w:t xml:space="preserve">6.4 Search, filtering and pagination</w:t>
      </w:r>
    </w:p>
    <w:p>
      <w:pPr>
        <w:spacing w:after="120"/>
      </w:pPr>
      <w:r>
        <w:t xml:space="preserve">A user’s file list can grow large, so these three features are part of the MVP (owned by B3 on the backend, F1 on the frontend):</w:t>
      </w:r>
    </w:p>
    <w:p>
      <w:pPr>
        <w:pStyle w:val="ListParagraph"/>
        <w:numPr>
          <w:ilvl w:val="0"/>
          <w:numId w:val="2"/>
        </w:numPr>
        <w:spacing w:after="60"/>
      </w:pPr>
      <w:r>
        <w:rPr>
          <w:b/>
          <w:bCs/>
        </w:rPr>
        <w:t xml:space="preserve">Search:</w:t>
      </w:r>
      <w:r>
        <w:t xml:space="preserve"> </w:t>
      </w:r>
      <w:r>
        <w:rPr>
          <w:rFonts w:ascii="Consolas" w:cs="Consolas" w:eastAsia="Consolas" w:hAnsi="Consolas"/>
          <w:sz w:val="20"/>
          <w:szCs w:val="20"/>
        </w:rPr>
        <w:t xml:space="preserve">GET /api/files?search=report</w:t>
      </w:r>
      <w:r>
        <w:t xml:space="preserve"> (matches file name)</w:t>
      </w:r>
    </w:p>
    <w:p>
      <w:pPr>
        <w:pStyle w:val="ListParagraph"/>
        <w:numPr>
          <w:ilvl w:val="0"/>
          <w:numId w:val="2"/>
        </w:numPr>
        <w:spacing w:after="60"/>
      </w:pPr>
      <w:r>
        <w:rPr>
          <w:b/>
          <w:bCs/>
        </w:rPr>
        <w:t xml:space="preserve">Filtering:</w:t>
      </w:r>
      <w:r>
        <w:t xml:space="preserve"> </w:t>
      </w:r>
      <w:r>
        <w:rPr>
          <w:rFonts w:ascii="Consolas" w:cs="Consolas" w:eastAsia="Consolas" w:hAnsi="Consolas"/>
          <w:sz w:val="20"/>
          <w:szCs w:val="20"/>
        </w:rPr>
        <w:t xml:space="preserve">GET /api/files?type=image</w:t>
      </w:r>
      <w:r>
        <w:t xml:space="preserve"> or </w:t>
      </w:r>
      <w:r>
        <w:rPr>
          <w:rFonts w:ascii="Consolas" w:cs="Consolas" w:eastAsia="Consolas" w:hAnsi="Consolas"/>
          <w:sz w:val="20"/>
          <w:szCs w:val="20"/>
        </w:rPr>
        <w:t xml:space="preserve">GET /api/files?folder=&lt;folderId&gt;</w:t>
      </w:r>
    </w:p>
    <w:p>
      <w:pPr>
        <w:pStyle w:val="ListParagraph"/>
        <w:numPr>
          <w:ilvl w:val="0"/>
          <w:numId w:val="2"/>
        </w:numPr>
        <w:spacing w:after="60"/>
      </w:pPr>
      <w:r>
        <w:rPr>
          <w:b/>
          <w:bCs/>
        </w:rPr>
        <w:t xml:space="preserve">Pagination:</w:t>
      </w:r>
      <w:r>
        <w:t xml:space="preserve"> </w:t>
      </w:r>
      <w:r>
        <w:rPr>
          <w:rFonts w:ascii="Consolas" w:cs="Consolas" w:eastAsia="Consolas" w:hAnsi="Consolas"/>
          <w:sz w:val="20"/>
          <w:szCs w:val="20"/>
        </w:rPr>
        <w:t xml:space="preserve">GET /api/files?page=1&amp;limit=10</w:t>
      </w:r>
    </w:p>
    <w:p>
      <w:pPr>
        <w:pStyle w:val="ListParagraph"/>
        <w:numPr>
          <w:ilvl w:val="0"/>
          <w:numId w:val="2"/>
        </w:numPr>
        <w:spacing w:after="60"/>
      </w:pPr>
      <w:r>
        <w:rPr>
          <w:b/>
          <w:bCs/>
        </w:rPr>
        <w:t xml:space="preserve">Combined:</w:t>
      </w:r>
      <w:r>
        <w:t xml:space="preserve"> </w:t>
      </w:r>
      <w:r>
        <w:rPr>
          <w:rFonts w:ascii="Consolas" w:cs="Consolas" w:eastAsia="Consolas" w:hAnsi="Consolas"/>
          <w:sz w:val="20"/>
          <w:szCs w:val="20"/>
        </w:rPr>
        <w:t xml:space="preserve">GET /api/files?search=report&amp;type=document&amp;page=2&amp;limit=10</w:t>
      </w:r>
    </w:p>
    <w:p>
      <w:pPr>
        <w:pStyle w:val="Heading1"/>
      </w:pPr>
      <w:r>
        <w:t xml:space="preserve">7. API Endpoint Plan &amp; Documentation</w:t>
      </w:r>
    </w:p>
    <w:p>
      <w:pPr>
        <w:pStyle w:val="Heading2"/>
      </w:pPr>
      <w:r>
        <w:t xml:space="preserve">7.1 Planned endpoints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900"/>
        <w:gridCol w:w="3026"/>
        <w:gridCol w:w="1300"/>
        <w:gridCol w:w="900"/>
      </w:tblGrid>
      <w:tr>
        <w:trPr>
          <w:cantSplit/>
          <w:tblHeader/>
        </w:trPr>
        <w:tc>
          <w:tcPr>
            <w:tcW w:type="dxa" w:w="9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pPr>
            <w:r>
              <w:rPr>
                <w:b/>
                <w:bCs/>
                <w:color w:val="FFFFFF"/>
                <w:sz w:val="20"/>
                <w:szCs w:val="20"/>
              </w:rPr>
              <w:t xml:space="preserve">Method</w:t>
            </w:r>
          </w:p>
        </w:tc>
        <w:tc>
          <w:tcPr>
            <w:tcW w:type="dxa" w:w="29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pPr>
            <w:r>
              <w:rPr>
                <w:b/>
                <w:bCs/>
                <w:color w:val="FFFFFF"/>
                <w:sz w:val="20"/>
                <w:szCs w:val="20"/>
              </w:rPr>
              <w:t xml:space="preserve">Endpoint</w:t>
            </w:r>
          </w:p>
        </w:tc>
        <w:tc>
          <w:tcPr>
            <w:tcW w:type="dxa" w:w="30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pPr>
            <w:r>
              <w:rPr>
                <w:b/>
                <w:bCs/>
                <w:color w:val="FFFFFF"/>
                <w:sz w:val="20"/>
                <w:szCs w:val="20"/>
              </w:rPr>
              <w:t xml:space="preserve">Purpose</w:t>
            </w:r>
          </w:p>
        </w:tc>
        <w:tc>
          <w:tcPr>
            <w:tcW w:type="dxa" w:w="13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pPr>
            <w:r>
              <w:rPr>
                <w:b/>
                <w:bCs/>
                <w:color w:val="FFFFFF"/>
                <w:sz w:val="20"/>
                <w:szCs w:val="20"/>
              </w:rPr>
              <w:t xml:space="preserve">Auth</w:t>
            </w:r>
          </w:p>
        </w:tc>
        <w:tc>
          <w:tcPr>
            <w:tcW w:type="dxa" w:w="9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pPr>
            <w:r>
              <w:rPr>
                <w:b/>
                <w:bCs/>
                <w:color w:val="FFFFFF"/>
                <w:sz w:val="20"/>
                <w:szCs w:val="20"/>
              </w:rPr>
              <w:t xml:space="preserve">Task</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20"/>
                <w:szCs w:val="20"/>
              </w:rPr>
              <w:t xml:space="preserve">POST</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20"/>
                <w:szCs w:val="20"/>
              </w:rPr>
              <w:t xml:space="preserve">/api/auth/register</w:t>
            </w:r>
          </w:p>
        </w:tc>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20"/>
                <w:szCs w:val="20"/>
              </w:rPr>
              <w:t xml:space="preserve">Create an account</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20"/>
                <w:szCs w:val="20"/>
              </w:rPr>
              <w:t xml:space="preserve">Public</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20"/>
                <w:szCs w:val="20"/>
              </w:rPr>
              <w:t xml:space="preserve">B1</w:t>
            </w:r>
          </w:p>
        </w:tc>
      </w:tr>
      <w:tr>
        <w:trPr>
          <w:cantSplit/>
        </w:trPr>
        <w:tc>
          <w:tcPr>
            <w:tcW w:type="dxa" w:w="9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pPr>
            <w:r>
              <w:rPr>
                <w:sz w:val="20"/>
                <w:szCs w:val="20"/>
              </w:rPr>
              <w:t xml:space="preserve">POST</w:t>
            </w:r>
          </w:p>
        </w:tc>
        <w:tc>
          <w:tcPr>
            <w:tcW w:type="dxa" w:w="29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pPr>
            <w:r>
              <w:rPr>
                <w:sz w:val="20"/>
                <w:szCs w:val="20"/>
              </w:rPr>
              <w:t xml:space="preserve">/api/auth/login</w:t>
            </w:r>
          </w:p>
        </w:tc>
        <w:tc>
          <w:tcPr>
            <w:tcW w:type="dxa" w:w="302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pPr>
            <w:r>
              <w:rPr>
                <w:sz w:val="20"/>
                <w:szCs w:val="20"/>
              </w:rPr>
              <w:t xml:space="preserve">Log in and receive a JWT</w:t>
            </w:r>
          </w:p>
        </w:tc>
        <w:tc>
          <w:tcPr>
            <w:tcW w:type="dxa" w:w="13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pPr>
            <w:r>
              <w:rPr>
                <w:sz w:val="20"/>
                <w:szCs w:val="20"/>
              </w:rPr>
              <w:t xml:space="preserve">Public</w:t>
            </w:r>
          </w:p>
        </w:tc>
        <w:tc>
          <w:tcPr>
            <w:tcW w:type="dxa" w:w="9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pPr>
            <w:r>
              <w:rPr>
                <w:sz w:val="20"/>
                <w:szCs w:val="20"/>
              </w:rPr>
              <w:t xml:space="preserve">B1</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20"/>
                <w:szCs w:val="20"/>
              </w:rPr>
              <w:t xml:space="preserve">GET</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20"/>
                <w:szCs w:val="20"/>
              </w:rPr>
              <w:t xml:space="preserve">/api/auth/me</w:t>
            </w:r>
          </w:p>
        </w:tc>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20"/>
                <w:szCs w:val="20"/>
              </w:rPr>
              <w:t xml:space="preserve">Get the logged-in user’s profile</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20"/>
                <w:szCs w:val="20"/>
              </w:rPr>
              <w:t xml:space="preserve">JWT</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20"/>
                <w:szCs w:val="20"/>
              </w:rPr>
              <w:t xml:space="preserve">B1</w:t>
            </w:r>
          </w:p>
        </w:tc>
      </w:tr>
      <w:tr>
        <w:trPr>
          <w:cantSplit/>
        </w:trPr>
        <w:tc>
          <w:tcPr>
            <w:tcW w:type="dxa" w:w="9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pPr>
            <w:r>
              <w:rPr>
                <w:sz w:val="20"/>
                <w:szCs w:val="20"/>
              </w:rPr>
              <w:t xml:space="preserve">POST</w:t>
            </w:r>
          </w:p>
        </w:tc>
        <w:tc>
          <w:tcPr>
            <w:tcW w:type="dxa" w:w="29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pPr>
            <w:r>
              <w:rPr>
                <w:sz w:val="20"/>
                <w:szCs w:val="20"/>
              </w:rPr>
              <w:t xml:space="preserve">/api/files/upload</w:t>
            </w:r>
          </w:p>
        </w:tc>
        <w:tc>
          <w:tcPr>
            <w:tcW w:type="dxa" w:w="302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pPr>
            <w:r>
              <w:rPr>
                <w:sz w:val="20"/>
                <w:szCs w:val="20"/>
              </w:rPr>
              <w:t xml:space="preserve">Upload a file (optionally into a folder)</w:t>
            </w:r>
          </w:p>
        </w:tc>
        <w:tc>
          <w:tcPr>
            <w:tcW w:type="dxa" w:w="13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pPr>
            <w:r>
              <w:rPr>
                <w:sz w:val="20"/>
                <w:szCs w:val="20"/>
              </w:rPr>
              <w:t xml:space="preserve">JWT</w:t>
            </w:r>
          </w:p>
        </w:tc>
        <w:tc>
          <w:tcPr>
            <w:tcW w:type="dxa" w:w="9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pPr>
            <w:r>
              <w:rPr>
                <w:sz w:val="20"/>
                <w:szCs w:val="20"/>
              </w:rPr>
              <w:t xml:space="preserve">B2</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20"/>
                <w:szCs w:val="20"/>
              </w:rPr>
              <w:t xml:space="preserve">GET</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20"/>
                <w:szCs w:val="20"/>
              </w:rPr>
              <w:t xml:space="preserve">/api/files</w:t>
            </w:r>
          </w:p>
        </w:tc>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20"/>
                <w:szCs w:val="20"/>
              </w:rPr>
              <w:t xml:space="preserve">List own files (search, filter, sort, pagination)</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20"/>
                <w:szCs w:val="20"/>
              </w:rPr>
              <w:t xml:space="preserve">JWT</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20"/>
                <w:szCs w:val="20"/>
              </w:rPr>
              <w:t xml:space="preserve">B3</w:t>
            </w:r>
          </w:p>
        </w:tc>
      </w:tr>
      <w:tr>
        <w:trPr>
          <w:cantSplit/>
        </w:trPr>
        <w:tc>
          <w:tcPr>
            <w:tcW w:type="dxa" w:w="9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pPr>
            <w:r>
              <w:rPr>
                <w:sz w:val="20"/>
                <w:szCs w:val="20"/>
              </w:rPr>
              <w:t xml:space="preserve">GET</w:t>
            </w:r>
          </w:p>
        </w:tc>
        <w:tc>
          <w:tcPr>
            <w:tcW w:type="dxa" w:w="29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pPr>
            <w:r>
              <w:rPr>
                <w:sz w:val="20"/>
                <w:szCs w:val="20"/>
              </w:rPr>
              <w:t xml:space="preserve">/api/files/:id</w:t>
            </w:r>
          </w:p>
        </w:tc>
        <w:tc>
          <w:tcPr>
            <w:tcW w:type="dxa" w:w="302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pPr>
            <w:r>
              <w:rPr>
                <w:sz w:val="20"/>
                <w:szCs w:val="20"/>
              </w:rPr>
              <w:t xml:space="preserve">Get details of one file</w:t>
            </w:r>
          </w:p>
        </w:tc>
        <w:tc>
          <w:tcPr>
            <w:tcW w:type="dxa" w:w="13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pPr>
            <w:r>
              <w:rPr>
                <w:sz w:val="20"/>
                <w:szCs w:val="20"/>
              </w:rPr>
              <w:t xml:space="preserve">JWT + owner</w:t>
            </w:r>
          </w:p>
        </w:tc>
        <w:tc>
          <w:tcPr>
            <w:tcW w:type="dxa" w:w="9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pPr>
            <w:r>
              <w:rPr>
                <w:sz w:val="20"/>
                <w:szCs w:val="20"/>
              </w:rPr>
              <w:t xml:space="preserve">B3</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20"/>
                <w:szCs w:val="20"/>
              </w:rPr>
              <w:t xml:space="preserve">GET</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20"/>
                <w:szCs w:val="20"/>
              </w:rPr>
              <w:t xml:space="preserve">/api/files/:id/download</w:t>
            </w:r>
          </w:p>
        </w:tc>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20"/>
                <w:szCs w:val="20"/>
              </w:rPr>
              <w:t xml:space="preserve">Download a file</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20"/>
                <w:szCs w:val="20"/>
              </w:rPr>
              <w:t xml:space="preserve">JWT + owner</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20"/>
                <w:szCs w:val="20"/>
              </w:rPr>
              <w:t xml:space="preserve">B3</w:t>
            </w:r>
          </w:p>
        </w:tc>
      </w:tr>
      <w:tr>
        <w:trPr>
          <w:cantSplit/>
        </w:trPr>
        <w:tc>
          <w:tcPr>
            <w:tcW w:type="dxa" w:w="9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pPr>
            <w:r>
              <w:rPr>
                <w:sz w:val="20"/>
                <w:szCs w:val="20"/>
              </w:rPr>
              <w:t xml:space="preserve">PATCH</w:t>
            </w:r>
          </w:p>
        </w:tc>
        <w:tc>
          <w:tcPr>
            <w:tcW w:type="dxa" w:w="29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pPr>
            <w:r>
              <w:rPr>
                <w:sz w:val="20"/>
                <w:szCs w:val="20"/>
              </w:rPr>
              <w:t xml:space="preserve">/api/files/:id</w:t>
            </w:r>
          </w:p>
        </w:tc>
        <w:tc>
          <w:tcPr>
            <w:tcW w:type="dxa" w:w="302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pPr>
            <w:r>
              <w:rPr>
                <w:sz w:val="20"/>
                <w:szCs w:val="20"/>
              </w:rPr>
              <w:t xml:space="preserve">Rename a file or move it to a folder</w:t>
            </w:r>
          </w:p>
        </w:tc>
        <w:tc>
          <w:tcPr>
            <w:tcW w:type="dxa" w:w="13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pPr>
            <w:r>
              <w:rPr>
                <w:sz w:val="20"/>
                <w:szCs w:val="20"/>
              </w:rPr>
              <w:t xml:space="preserve">JWT + owner</w:t>
            </w:r>
          </w:p>
        </w:tc>
        <w:tc>
          <w:tcPr>
            <w:tcW w:type="dxa" w:w="9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pPr>
            <w:r>
              <w:rPr>
                <w:sz w:val="20"/>
                <w:szCs w:val="20"/>
              </w:rPr>
              <w:t xml:space="preserve">B4</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20"/>
                <w:szCs w:val="20"/>
              </w:rPr>
              <w:t xml:space="preserve">DELETE</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20"/>
                <w:szCs w:val="20"/>
              </w:rPr>
              <w:t xml:space="preserve">/api/files/:id</w:t>
            </w:r>
          </w:p>
        </w:tc>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20"/>
                <w:szCs w:val="20"/>
              </w:rPr>
              <w:t xml:space="preserve">Delete a file (cloud + database)</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20"/>
                <w:szCs w:val="20"/>
              </w:rPr>
              <w:t xml:space="preserve">JWT + owner</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20"/>
                <w:szCs w:val="20"/>
              </w:rPr>
              <w:t xml:space="preserve">B4</w:t>
            </w:r>
          </w:p>
        </w:tc>
      </w:tr>
      <w:tr>
        <w:trPr>
          <w:cantSplit/>
        </w:trPr>
        <w:tc>
          <w:tcPr>
            <w:tcW w:type="dxa" w:w="9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pPr>
            <w:r>
              <w:rPr>
                <w:sz w:val="20"/>
                <w:szCs w:val="20"/>
              </w:rPr>
              <w:t xml:space="preserve">POST</w:t>
            </w:r>
          </w:p>
        </w:tc>
        <w:tc>
          <w:tcPr>
            <w:tcW w:type="dxa" w:w="29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pPr>
            <w:r>
              <w:rPr>
                <w:sz w:val="20"/>
                <w:szCs w:val="20"/>
              </w:rPr>
              <w:t xml:space="preserve">/api/folders</w:t>
            </w:r>
          </w:p>
        </w:tc>
        <w:tc>
          <w:tcPr>
            <w:tcW w:type="dxa" w:w="302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pPr>
            <w:r>
              <w:rPr>
                <w:sz w:val="20"/>
                <w:szCs w:val="20"/>
              </w:rPr>
              <w:t xml:space="preserve">Create a folder</w:t>
            </w:r>
          </w:p>
        </w:tc>
        <w:tc>
          <w:tcPr>
            <w:tcW w:type="dxa" w:w="13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pPr>
            <w:r>
              <w:rPr>
                <w:sz w:val="20"/>
                <w:szCs w:val="20"/>
              </w:rPr>
              <w:t xml:space="preserve">JWT</w:t>
            </w:r>
          </w:p>
        </w:tc>
        <w:tc>
          <w:tcPr>
            <w:tcW w:type="dxa" w:w="9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pPr>
            <w:r>
              <w:rPr>
                <w:sz w:val="20"/>
                <w:szCs w:val="20"/>
              </w:rPr>
              <w:t xml:space="preserve">B4</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20"/>
                <w:szCs w:val="20"/>
              </w:rPr>
              <w:t xml:space="preserve">GET</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20"/>
                <w:szCs w:val="20"/>
              </w:rPr>
              <w:t xml:space="preserve">/api/folders</w:t>
            </w:r>
          </w:p>
        </w:tc>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20"/>
                <w:szCs w:val="20"/>
              </w:rPr>
              <w:t xml:space="preserve">List own folders</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20"/>
                <w:szCs w:val="20"/>
              </w:rPr>
              <w:t xml:space="preserve">JWT</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20"/>
                <w:szCs w:val="20"/>
              </w:rPr>
              <w:t xml:space="preserve">B4</w:t>
            </w:r>
          </w:p>
        </w:tc>
      </w:tr>
      <w:tr>
        <w:trPr>
          <w:cantSplit/>
        </w:trPr>
        <w:tc>
          <w:tcPr>
            <w:tcW w:type="dxa" w:w="9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pPr>
            <w:r>
              <w:rPr>
                <w:sz w:val="20"/>
                <w:szCs w:val="20"/>
              </w:rPr>
              <w:t xml:space="preserve">DELETE</w:t>
            </w:r>
          </w:p>
        </w:tc>
        <w:tc>
          <w:tcPr>
            <w:tcW w:type="dxa" w:w="29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pPr>
            <w:r>
              <w:rPr>
                <w:sz w:val="20"/>
                <w:szCs w:val="20"/>
              </w:rPr>
              <w:t xml:space="preserve">/api/folders/:id</w:t>
            </w:r>
          </w:p>
        </w:tc>
        <w:tc>
          <w:tcPr>
            <w:tcW w:type="dxa" w:w="302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pPr>
            <w:r>
              <w:rPr>
                <w:sz w:val="20"/>
                <w:szCs w:val="20"/>
              </w:rPr>
              <w:t xml:space="preserve">Delete a folder (its files move back to “All files”)</w:t>
            </w:r>
          </w:p>
        </w:tc>
        <w:tc>
          <w:tcPr>
            <w:tcW w:type="dxa" w:w="13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pPr>
            <w:r>
              <w:rPr>
                <w:sz w:val="20"/>
                <w:szCs w:val="20"/>
              </w:rPr>
              <w:t xml:space="preserve">JWT + owner</w:t>
            </w:r>
          </w:p>
        </w:tc>
        <w:tc>
          <w:tcPr>
            <w:tcW w:type="dxa" w:w="9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pPr>
            <w:r>
              <w:rPr>
                <w:sz w:val="20"/>
                <w:szCs w:val="20"/>
              </w:rPr>
              <w:t xml:space="preserve">B4</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20"/>
                <w:szCs w:val="20"/>
              </w:rPr>
              <w:t xml:space="preserve">POST</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20"/>
                <w:szCs w:val="20"/>
              </w:rPr>
              <w:t xml:space="preserve">/api/files/:id/share</w:t>
            </w:r>
          </w:p>
        </w:tc>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20"/>
                <w:szCs w:val="20"/>
              </w:rPr>
              <w:t xml:space="preserve">Generate a shareable link</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20"/>
                <w:szCs w:val="20"/>
              </w:rPr>
              <w:t xml:space="preserve">JWT + owner</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20"/>
                <w:szCs w:val="20"/>
              </w:rPr>
              <w:t xml:space="preserve">B5</w:t>
            </w:r>
          </w:p>
        </w:tc>
      </w:tr>
      <w:tr>
        <w:trPr>
          <w:cantSplit/>
        </w:trPr>
        <w:tc>
          <w:tcPr>
            <w:tcW w:type="dxa" w:w="9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pPr>
            <w:r>
              <w:rPr>
                <w:sz w:val="20"/>
                <w:szCs w:val="20"/>
              </w:rPr>
              <w:t xml:space="preserve">DELETE</w:t>
            </w:r>
          </w:p>
        </w:tc>
        <w:tc>
          <w:tcPr>
            <w:tcW w:type="dxa" w:w="29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pPr>
            <w:r>
              <w:rPr>
                <w:sz w:val="20"/>
                <w:szCs w:val="20"/>
              </w:rPr>
              <w:t xml:space="preserve">/api/files/:id/share</w:t>
            </w:r>
          </w:p>
        </w:tc>
        <w:tc>
          <w:tcPr>
            <w:tcW w:type="dxa" w:w="302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pPr>
            <w:r>
              <w:rPr>
                <w:sz w:val="20"/>
                <w:szCs w:val="20"/>
              </w:rPr>
              <w:t xml:space="preserve">Revoke the shareable link</w:t>
            </w:r>
          </w:p>
        </w:tc>
        <w:tc>
          <w:tcPr>
            <w:tcW w:type="dxa" w:w="13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pPr>
            <w:r>
              <w:rPr>
                <w:sz w:val="20"/>
                <w:szCs w:val="20"/>
              </w:rPr>
              <w:t xml:space="preserve">JWT + owner</w:t>
            </w:r>
          </w:p>
        </w:tc>
        <w:tc>
          <w:tcPr>
            <w:tcW w:type="dxa" w:w="9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pPr>
            <w:r>
              <w:rPr>
                <w:sz w:val="20"/>
                <w:szCs w:val="20"/>
              </w:rPr>
              <w:t xml:space="preserve">B5</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20"/>
                <w:szCs w:val="20"/>
              </w:rPr>
              <w:t xml:space="preserve">GET</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20"/>
                <w:szCs w:val="20"/>
              </w:rPr>
              <w:t xml:space="preserve">/api/share/:token</w:t>
            </w:r>
          </w:p>
        </w:tc>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20"/>
                <w:szCs w:val="20"/>
              </w:rPr>
              <w:t xml:space="preserve">View shared file info</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20"/>
                <w:szCs w:val="20"/>
              </w:rPr>
              <w:t xml:space="preserve">Public (link)</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20"/>
                <w:szCs w:val="20"/>
              </w:rPr>
              <w:t xml:space="preserve">B5</w:t>
            </w:r>
          </w:p>
        </w:tc>
      </w:tr>
      <w:tr>
        <w:trPr>
          <w:cantSplit/>
        </w:trPr>
        <w:tc>
          <w:tcPr>
            <w:tcW w:type="dxa" w:w="9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pPr>
            <w:r>
              <w:rPr>
                <w:sz w:val="20"/>
                <w:szCs w:val="20"/>
              </w:rPr>
              <w:t xml:space="preserve">GET</w:t>
            </w:r>
          </w:p>
        </w:tc>
        <w:tc>
          <w:tcPr>
            <w:tcW w:type="dxa" w:w="29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pPr>
            <w:r>
              <w:rPr>
                <w:sz w:val="20"/>
                <w:szCs w:val="20"/>
              </w:rPr>
              <w:t xml:space="preserve">/api/share/:token/download</w:t>
            </w:r>
          </w:p>
        </w:tc>
        <w:tc>
          <w:tcPr>
            <w:tcW w:type="dxa" w:w="302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pPr>
            <w:r>
              <w:rPr>
                <w:sz w:val="20"/>
                <w:szCs w:val="20"/>
              </w:rPr>
              <w:t xml:space="preserve">Download a shared file</w:t>
            </w:r>
          </w:p>
        </w:tc>
        <w:tc>
          <w:tcPr>
            <w:tcW w:type="dxa" w:w="13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pPr>
            <w:r>
              <w:rPr>
                <w:sz w:val="20"/>
                <w:szCs w:val="20"/>
              </w:rPr>
              <w:t xml:space="preserve">Public (link)</w:t>
            </w:r>
          </w:p>
        </w:tc>
        <w:tc>
          <w:tcPr>
            <w:tcW w:type="dxa" w:w="9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pPr>
            <w:r>
              <w:rPr>
                <w:sz w:val="20"/>
                <w:szCs w:val="20"/>
              </w:rPr>
              <w:t xml:space="preserve">B5</w:t>
            </w:r>
          </w:p>
        </w:tc>
      </w:tr>
    </w:tbl>
    <w:p>
      <w:pPr>
        <w:spacing w:after="120"/>
      </w:pPr>
    </w:p>
    <w:p>
      <w:pPr>
        <w:pStyle w:val="Heading2"/>
      </w:pPr>
      <w:r>
        <w:t xml:space="preserve">7.2 API documentation requirement</w:t>
      </w:r>
    </w:p>
    <w:p>
      <w:pPr>
        <w:spacing w:after="120"/>
      </w:pPr>
      <w:r>
        <w:t xml:space="preserve">Every backend team member documents their own endpoints in the project README (and adds them to the shared Postman collection). B5 compiles everything and checks nothing is missing. Each endpoint entry must contain:</w:t>
      </w:r>
    </w:p>
    <w:p>
      <w:pPr>
        <w:pStyle w:val="ListParagraph"/>
        <w:numPr>
          <w:ilvl w:val="0"/>
          <w:numId w:val="2"/>
        </w:numPr>
        <w:spacing w:after="60"/>
      </w:pPr>
      <w:r>
        <w:t xml:space="preserve">Endpoint and HTTP method</w:t>
      </w:r>
    </w:p>
    <w:p>
      <w:pPr>
        <w:pStyle w:val="ListParagraph"/>
        <w:numPr>
          <w:ilvl w:val="0"/>
          <w:numId w:val="2"/>
        </w:numPr>
        <w:spacing w:after="60"/>
      </w:pPr>
      <w:r>
        <w:t xml:space="preserve">Purpose</w:t>
      </w:r>
    </w:p>
    <w:p>
      <w:pPr>
        <w:pStyle w:val="ListParagraph"/>
        <w:numPr>
          <w:ilvl w:val="0"/>
          <w:numId w:val="2"/>
        </w:numPr>
        <w:spacing w:after="60"/>
      </w:pPr>
      <w:r>
        <w:t xml:space="preserve">Authentication requirement</w:t>
      </w:r>
    </w:p>
    <w:p>
      <w:pPr>
        <w:pStyle w:val="ListParagraph"/>
        <w:numPr>
          <w:ilvl w:val="0"/>
          <w:numId w:val="2"/>
        </w:numPr>
        <w:spacing w:after="60"/>
      </w:pPr>
      <w:r>
        <w:t xml:space="preserve">Request body</w:t>
      </w:r>
    </w:p>
    <w:p>
      <w:pPr>
        <w:pStyle w:val="ListParagraph"/>
        <w:numPr>
          <w:ilvl w:val="0"/>
          <w:numId w:val="2"/>
        </w:numPr>
        <w:spacing w:after="60"/>
      </w:pPr>
      <w:r>
        <w:t xml:space="preserve">Parameters (URL and query)</w:t>
      </w:r>
    </w:p>
    <w:p>
      <w:pPr>
        <w:pStyle w:val="ListParagraph"/>
        <w:numPr>
          <w:ilvl w:val="0"/>
          <w:numId w:val="2"/>
        </w:numPr>
        <w:spacing w:after="60"/>
      </w:pPr>
      <w:r>
        <w:t xml:space="preserve">Successful response</w:t>
      </w:r>
    </w:p>
    <w:p>
      <w:pPr>
        <w:pStyle w:val="ListParagraph"/>
        <w:numPr>
          <w:ilvl w:val="0"/>
          <w:numId w:val="2"/>
        </w:numPr>
        <w:spacing w:after="60"/>
      </w:pPr>
      <w:r>
        <w:t xml:space="preserve">Error response</w:t>
      </w:r>
    </w:p>
    <w:p>
      <w:pPr>
        <w:keepNext/>
        <w:spacing w:after="60" w:before="100"/>
      </w:pPr>
      <w:r>
        <w:t xml:space="preserve">Sample entry: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cantSplit/>
          <w:tblHeader/>
        </w:trPr>
        <w:tc>
          <w:tcPr>
            <w:tcW w:type="dxa" w:w="22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pPr>
            <w:r>
              <w:rPr>
                <w:b/>
                <w:bCs/>
                <w:color w:val="FFFFFF"/>
                <w:sz w:val="20"/>
                <w:szCs w:val="20"/>
              </w:rPr>
              <w:t xml:space="preserve">Field</w:t>
            </w:r>
          </w:p>
        </w:tc>
        <w:tc>
          <w:tcPr>
            <w:tcW w:type="dxa" w:w="68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pPr>
            <w:r>
              <w:rPr>
                <w:b/>
                <w:bCs/>
                <w:color w:val="FFFFFF"/>
                <w:sz w:val="20"/>
                <w:szCs w:val="20"/>
              </w:rPr>
              <w:t xml:space="preserve">Example</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sz w:val="20"/>
                <w:szCs w:val="20"/>
              </w:rPr>
              <w:t xml:space="preserve">Endpoint / Method</w:t>
            </w:r>
          </w:p>
        </w:tc>
        <w:tc>
          <w:tcPr>
            <w:tcW w:type="dxa" w:w="6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20"/>
                <w:szCs w:val="20"/>
              </w:rPr>
              <w:t xml:space="preserve">POST /api/auth/login</w:t>
            </w:r>
          </w:p>
        </w:tc>
      </w:tr>
      <w:tr>
        <w:trPr>
          <w:cantSplit/>
        </w:trPr>
        <w:tc>
          <w:tcPr>
            <w:tcW w:type="dxa" w:w="22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pPr>
            <w:r>
              <w:rPr>
                <w:b/>
                <w:bCs/>
                <w:sz w:val="20"/>
                <w:szCs w:val="20"/>
              </w:rPr>
              <w:t xml:space="preserve">Purpose</w:t>
            </w:r>
          </w:p>
        </w:tc>
        <w:tc>
          <w:tcPr>
            <w:tcW w:type="dxa" w:w="682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pPr>
            <w:r>
              <w:rPr>
                <w:sz w:val="20"/>
                <w:szCs w:val="20"/>
              </w:rPr>
              <w:t xml:space="preserve">Log a user in and return a JWT</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sz w:val="20"/>
                <w:szCs w:val="20"/>
              </w:rPr>
              <w:t xml:space="preserve">Authentication</w:t>
            </w:r>
          </w:p>
        </w:tc>
        <w:tc>
          <w:tcPr>
            <w:tcW w:type="dxa" w:w="6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20"/>
                <w:szCs w:val="20"/>
              </w:rPr>
              <w:t xml:space="preserve">None (public)</w:t>
            </w:r>
          </w:p>
        </w:tc>
      </w:tr>
      <w:tr>
        <w:trPr>
          <w:cantSplit/>
        </w:trPr>
        <w:tc>
          <w:tcPr>
            <w:tcW w:type="dxa" w:w="22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pPr>
            <w:r>
              <w:rPr>
                <w:b/>
                <w:bCs/>
                <w:sz w:val="20"/>
                <w:szCs w:val="20"/>
              </w:rPr>
              <w:t xml:space="preserve">Request body</w:t>
            </w:r>
          </w:p>
        </w:tc>
        <w:tc>
          <w:tcPr>
            <w:tcW w:type="dxa" w:w="682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pPr>
            <w:r>
              <w:rPr>
                <w:sz w:val="20"/>
                <w:szCs w:val="20"/>
              </w:rPr>
              <w:t xml:space="preserve">{ "email": "ada@mail.com", "password": "Secret123" }</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sz w:val="20"/>
                <w:szCs w:val="20"/>
              </w:rPr>
              <w:t xml:space="preserve">Parameters</w:t>
            </w:r>
          </w:p>
        </w:tc>
        <w:tc>
          <w:tcPr>
            <w:tcW w:type="dxa" w:w="6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20"/>
                <w:szCs w:val="20"/>
              </w:rPr>
              <w:t xml:space="preserve">None</w:t>
            </w:r>
          </w:p>
        </w:tc>
      </w:tr>
      <w:tr>
        <w:trPr>
          <w:cantSplit/>
        </w:trPr>
        <w:tc>
          <w:tcPr>
            <w:tcW w:type="dxa" w:w="22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pPr>
            <w:r>
              <w:rPr>
                <w:b/>
                <w:bCs/>
                <w:sz w:val="20"/>
                <w:szCs w:val="20"/>
              </w:rPr>
              <w:t xml:space="preserve">Success response</w:t>
            </w:r>
          </w:p>
        </w:tc>
        <w:tc>
          <w:tcPr>
            <w:tcW w:type="dxa" w:w="682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pPr>
            <w:r>
              <w:rPr>
                <w:sz w:val="20"/>
                <w:szCs w:val="20"/>
              </w:rPr>
              <w:t xml:space="preserve">200 — { "success": true, "message": "Login successful", "data": { "token": "...", "user": { "id": "...", "name": "Ada", "email": "ada@mail.com" } } }</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sz w:val="20"/>
                <w:szCs w:val="20"/>
              </w:rPr>
              <w:t xml:space="preserve">Error response</w:t>
            </w:r>
          </w:p>
        </w:tc>
        <w:tc>
          <w:tcPr>
            <w:tcW w:type="dxa" w:w="6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20"/>
                <w:szCs w:val="20"/>
              </w:rPr>
              <w:t xml:space="preserve">401 — { "success": false, "message": "Invalid email or password", "data": null }</w:t>
            </w:r>
          </w:p>
        </w:tc>
      </w:tr>
    </w:tbl>
    <w:p>
      <w:pPr>
        <w:pStyle w:val="Heading1"/>
      </w:pPr>
      <w:r>
        <w:t xml:space="preserve">8. Frontend Requirements</w:t>
      </w:r>
    </w:p>
    <w:p>
      <w:pPr>
        <w:pStyle w:val="Heading2"/>
      </w:pPr>
      <w:r>
        <w:t xml:space="preserve">8.1 Pages</w:t>
      </w:r>
    </w:p>
    <w:p>
      <w:pPr>
        <w:spacing w:after="120"/>
      </w:pPr>
      <w:r>
        <w:t xml:space="preserve">The React app must look and behave like a real product — not just “Hello World”, Login, Register and Dashboard. Consistent navbar, colours and layout on every page, and it must work on phone-sized screens too.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300"/>
        <w:gridCol w:w="1300"/>
        <w:gridCol w:w="3926"/>
        <w:gridCol w:w="1000"/>
      </w:tblGrid>
      <w:tr>
        <w:trPr>
          <w:cantSplit/>
          <w:tblHeader/>
        </w:trPr>
        <w:tc>
          <w:tcPr>
            <w:tcW w:type="dxa" w:w="15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pPr>
            <w:r>
              <w:rPr>
                <w:b/>
                <w:bCs/>
                <w:color w:val="FFFFFF"/>
                <w:sz w:val="20"/>
                <w:szCs w:val="20"/>
              </w:rPr>
              <w:t xml:space="preserve">Page</w:t>
            </w:r>
          </w:p>
        </w:tc>
        <w:tc>
          <w:tcPr>
            <w:tcW w:type="dxa" w:w="13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pPr>
            <w:r>
              <w:rPr>
                <w:b/>
                <w:bCs/>
                <w:color w:val="FFFFFF"/>
                <w:sz w:val="20"/>
                <w:szCs w:val="20"/>
              </w:rPr>
              <w:t xml:space="preserve">Route</w:t>
            </w:r>
          </w:p>
        </w:tc>
        <w:tc>
          <w:tcPr>
            <w:tcW w:type="dxa" w:w="13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pPr>
            <w:r>
              <w:rPr>
                <w:b/>
                <w:bCs/>
                <w:color w:val="FFFFFF"/>
                <w:sz w:val="20"/>
                <w:szCs w:val="20"/>
              </w:rPr>
              <w:t xml:space="preserve">Who can see it</w:t>
            </w:r>
          </w:p>
        </w:tc>
        <w:tc>
          <w:tcPr>
            <w:tcW w:type="dxa" w:w="39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pPr>
            <w:r>
              <w:rPr>
                <w:b/>
                <w:bCs/>
                <w:color w:val="FFFFFF"/>
                <w:sz w:val="20"/>
                <w:szCs w:val="20"/>
              </w:rPr>
              <w:t xml:space="preserve">What it shows</w:t>
            </w:r>
          </w:p>
        </w:tc>
        <w:tc>
          <w:tcPr>
            <w:tcW w:type="dxa" w:w="10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pPr>
            <w:r>
              <w:rPr>
                <w:b/>
                <w:bCs/>
                <w:color w:val="FFFFFF"/>
                <w:sz w:val="20"/>
                <w:szCs w:val="20"/>
              </w:rPr>
              <w:t xml:space="preserve">Owner</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sz w:val="20"/>
                <w:szCs w:val="20"/>
              </w:rPr>
              <w:t xml:space="preserve">Landing / Home</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20"/>
                <w:szCs w:val="20"/>
              </w:rPr>
              <w:t xml:space="preserve">/</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20"/>
                <w:szCs w:val="20"/>
              </w:rPr>
              <w:t xml:space="preserve">Public</w:t>
            </w:r>
          </w:p>
        </w:tc>
        <w:tc>
          <w:tcPr>
            <w:tcW w:type="dxa" w:w="39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20"/>
                <w:szCs w:val="20"/>
              </w:rPr>
              <w:t xml:space="preserve">What the app is, who it’s for, the problem it solves, how it works in 3 steps, and Register / Login buttons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20"/>
                <w:szCs w:val="20"/>
              </w:rPr>
              <w:t xml:space="preserve">F1</w:t>
            </w:r>
          </w:p>
        </w:tc>
      </w:tr>
      <w:tr>
        <w:trPr>
          <w:cantSplit/>
        </w:trPr>
        <w:tc>
          <w:tcPr>
            <w:tcW w:type="dxa" w:w="15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pPr>
            <w:r>
              <w:rPr>
                <w:b/>
                <w:bCs/>
                <w:sz w:val="20"/>
                <w:szCs w:val="20"/>
              </w:rPr>
              <w:t xml:space="preserve">About</w:t>
            </w:r>
          </w:p>
        </w:tc>
        <w:tc>
          <w:tcPr>
            <w:tcW w:type="dxa" w:w="13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pPr>
            <w:r>
              <w:rPr>
                <w:sz w:val="20"/>
                <w:szCs w:val="20"/>
              </w:rPr>
              <w:t xml:space="preserve">/about</w:t>
            </w:r>
          </w:p>
        </w:tc>
        <w:tc>
          <w:tcPr>
            <w:tcW w:type="dxa" w:w="13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pPr>
            <w:r>
              <w:rPr>
                <w:sz w:val="20"/>
                <w:szCs w:val="20"/>
              </w:rPr>
              <w:t xml:space="preserve">Public</w:t>
            </w:r>
          </w:p>
        </w:tc>
        <w:tc>
          <w:tcPr>
            <w:tcW w:type="dxa" w:w="392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pPr>
            <w:r>
              <w:rPr>
                <w:sz w:val="20"/>
                <w:szCs w:val="20"/>
              </w:rPr>
              <w:t xml:space="preserve">More detail on features, how sharing works, and how files are kept secure</w:t>
            </w:r>
          </w:p>
        </w:tc>
        <w:tc>
          <w:tcPr>
            <w:tcW w:type="dxa" w:w="10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pPr>
            <w:r>
              <w:rPr>
                <w:sz w:val="20"/>
                <w:szCs w:val="20"/>
              </w:rPr>
              <w:t xml:space="preserve">F1</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sz w:val="20"/>
                <w:szCs w:val="20"/>
              </w:rPr>
              <w:t xml:space="preserve">Register</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20"/>
                <w:szCs w:val="20"/>
              </w:rPr>
              <w:t xml:space="preserve">/register</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20"/>
                <w:szCs w:val="20"/>
              </w:rPr>
              <w:t xml:space="preserve">Public</w:t>
            </w:r>
          </w:p>
        </w:tc>
        <w:tc>
          <w:tcPr>
            <w:tcW w:type="dxa" w:w="39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20"/>
                <w:szCs w:val="20"/>
              </w:rPr>
              <w:t xml:space="preserve">Signup form (name, email, password)</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20"/>
                <w:szCs w:val="20"/>
              </w:rPr>
              <w:t xml:space="preserve">F1</w:t>
            </w:r>
          </w:p>
        </w:tc>
      </w:tr>
      <w:tr>
        <w:trPr>
          <w:cantSplit/>
        </w:trPr>
        <w:tc>
          <w:tcPr>
            <w:tcW w:type="dxa" w:w="15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pPr>
            <w:r>
              <w:rPr>
                <w:b/>
                <w:bCs/>
                <w:sz w:val="20"/>
                <w:szCs w:val="20"/>
              </w:rPr>
              <w:t xml:space="preserve">Login</w:t>
            </w:r>
          </w:p>
        </w:tc>
        <w:tc>
          <w:tcPr>
            <w:tcW w:type="dxa" w:w="13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pPr>
            <w:r>
              <w:rPr>
                <w:sz w:val="20"/>
                <w:szCs w:val="20"/>
              </w:rPr>
              <w:t xml:space="preserve">/login</w:t>
            </w:r>
          </w:p>
        </w:tc>
        <w:tc>
          <w:tcPr>
            <w:tcW w:type="dxa" w:w="13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pPr>
            <w:r>
              <w:rPr>
                <w:sz w:val="20"/>
                <w:szCs w:val="20"/>
              </w:rPr>
              <w:t xml:space="preserve">Public</w:t>
            </w:r>
          </w:p>
        </w:tc>
        <w:tc>
          <w:tcPr>
            <w:tcW w:type="dxa" w:w="392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pPr>
            <w:r>
              <w:rPr>
                <w:sz w:val="20"/>
                <w:szCs w:val="20"/>
              </w:rPr>
              <w:t xml:space="preserve">Login form (email, password)</w:t>
            </w:r>
          </w:p>
        </w:tc>
        <w:tc>
          <w:tcPr>
            <w:tcW w:type="dxa" w:w="10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pPr>
            <w:r>
              <w:rPr>
                <w:sz w:val="20"/>
                <w:szCs w:val="20"/>
              </w:rPr>
              <w:t xml:space="preserve">F1</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sz w:val="20"/>
                <w:szCs w:val="20"/>
              </w:rPr>
              <w:t xml:space="preserve">Dashboard</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20"/>
                <w:szCs w:val="20"/>
              </w:rPr>
              <w:t xml:space="preserve">/dashboard</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20"/>
                <w:szCs w:val="20"/>
              </w:rPr>
              <w:t xml:space="preserve">Logged in</w:t>
            </w:r>
          </w:p>
        </w:tc>
        <w:tc>
          <w:tcPr>
            <w:tcW w:type="dxa" w:w="39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20"/>
                <w:szCs w:val="20"/>
              </w:rPr>
              <w:t xml:space="preserve">File list with search, filters, folders and pagination; Upload button; Download, Rename, Delete and Share actions on each file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20"/>
                <w:szCs w:val="20"/>
              </w:rPr>
              <w:t xml:space="preserve">F1 + F2</w:t>
            </w:r>
          </w:p>
        </w:tc>
      </w:tr>
      <w:tr>
        <w:trPr>
          <w:cantSplit/>
        </w:trPr>
        <w:tc>
          <w:tcPr>
            <w:tcW w:type="dxa" w:w="15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pPr>
            <w:r>
              <w:rPr>
                <w:b/>
                <w:bCs/>
                <w:sz w:val="20"/>
                <w:szCs w:val="20"/>
              </w:rPr>
              <w:t xml:space="preserve">Shared file</w:t>
            </w:r>
          </w:p>
        </w:tc>
        <w:tc>
          <w:tcPr>
            <w:tcW w:type="dxa" w:w="13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pPr>
            <w:r>
              <w:rPr>
                <w:sz w:val="20"/>
                <w:szCs w:val="20"/>
              </w:rPr>
              <w:t xml:space="preserve">/share/:token</w:t>
            </w:r>
          </w:p>
        </w:tc>
        <w:tc>
          <w:tcPr>
            <w:tcW w:type="dxa" w:w="13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pPr>
            <w:r>
              <w:rPr>
                <w:sz w:val="20"/>
                <w:szCs w:val="20"/>
              </w:rPr>
              <w:t xml:space="preserve">Anyone with the link</w:t>
            </w:r>
          </w:p>
        </w:tc>
        <w:tc>
          <w:tcPr>
            <w:tcW w:type="dxa" w:w="392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pPr>
            <w:r>
              <w:rPr>
                <w:sz w:val="20"/>
                <w:szCs w:val="20"/>
              </w:rPr>
              <w:t xml:space="preserve">File name, type, size and a Download button — no login needed</w:t>
            </w:r>
          </w:p>
        </w:tc>
        <w:tc>
          <w:tcPr>
            <w:tcW w:type="dxa" w:w="10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pPr>
            <w:r>
              <w:rPr>
                <w:sz w:val="20"/>
                <w:szCs w:val="20"/>
              </w:rPr>
              <w:t xml:space="preserve">F2</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sz w:val="20"/>
                <w:szCs w:val="20"/>
              </w:rPr>
              <w:t xml:space="preserve">Not found</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20"/>
                <w:szCs w:val="20"/>
              </w:rPr>
              <w:t xml:space="preserve">*</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20"/>
                <w:szCs w:val="20"/>
              </w:rPr>
              <w:t xml:space="preserve">Everyone</w:t>
            </w:r>
          </w:p>
        </w:tc>
        <w:tc>
          <w:tcPr>
            <w:tcW w:type="dxa" w:w="39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20"/>
                <w:szCs w:val="20"/>
              </w:rPr>
              <w:t xml:space="preserve">Friendly 404 page with a link home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20"/>
                <w:szCs w:val="20"/>
              </w:rPr>
              <w:t xml:space="preserve">F1</w:t>
            </w:r>
          </w:p>
        </w:tc>
      </w:tr>
    </w:tbl>
    <w:p>
      <w:pPr>
        <w:spacing w:after="120" w:before="120"/>
      </w:pPr>
      <w:r>
        <w:t xml:space="preserve">Upload, folders, rename and sharing appear as modals or side panels on the Dashboard, so the user never leaves the main screen.</w:t>
      </w:r>
    </w:p>
    <w:p>
      <w:pPr>
        <w:pStyle w:val="Heading2"/>
      </w:pPr>
      <w:r>
        <w:t xml:space="preserve">8.2 Loading states</w:t>
      </w:r>
    </w:p>
    <w:p>
      <w:pPr>
        <w:spacing w:after="120"/>
      </w:pPr>
      <w:r>
        <w:t xml:space="preserve">When calling an API, the user must always know something is happening — never a button click followed by a frozen screen.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blHeader/>
        </w:trPr>
        <w:tc>
          <w:tcPr>
            <w:tcW w:type="dxa" w:w="30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pPr>
            <w:r>
              <w:rPr>
                <w:b/>
                <w:bCs/>
                <w:color w:val="FFFFFF"/>
                <w:sz w:val="20"/>
                <w:szCs w:val="20"/>
              </w:rPr>
              <w:t xml:space="preserve">Action</w:t>
            </w:r>
          </w:p>
        </w:tc>
        <w:tc>
          <w:tcPr>
            <w:tcW w:type="dxa" w:w="60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pPr>
            <w:r>
              <w:rPr>
                <w:b/>
                <w:bCs/>
                <w:color w:val="FFFFFF"/>
                <w:sz w:val="20"/>
                <w:szCs w:val="20"/>
              </w:rPr>
              <w:t xml:space="preserve">What the user sees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sz w:val="20"/>
                <w:szCs w:val="20"/>
              </w:rPr>
              <w:t xml:space="preserve">Loading the file list</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20"/>
                <w:szCs w:val="20"/>
              </w:rPr>
              <w:t xml:space="preserve">Skeleton rows or a spinner with “Loading your files...”</w:t>
            </w:r>
          </w:p>
        </w:tc>
      </w:tr>
      <w:tr>
        <w:trPr>
          <w:cantSplit/>
        </w:trPr>
        <w:tc>
          <w:tcPr>
            <w:tcW w:type="dxa" w:w="30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pPr>
            <w:r>
              <w:rPr>
                <w:b/>
                <w:bCs/>
                <w:sz w:val="20"/>
                <w:szCs w:val="20"/>
              </w:rPr>
              <w:t xml:space="preserve">Login / Register</w:t>
            </w:r>
          </w:p>
        </w:tc>
        <w:tc>
          <w:tcPr>
            <w:tcW w:type="dxa" w:w="602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pPr>
            <w:r>
              <w:rPr>
                <w:sz w:val="20"/>
                <w:szCs w:val="20"/>
              </w:rPr>
              <w:t xml:space="preserve">Button disabled with a spinner (“Signing in...”)</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sz w:val="20"/>
                <w:szCs w:val="20"/>
              </w:rPr>
              <w:t xml:space="preserve">Uploading a file</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20"/>
                <w:szCs w:val="20"/>
              </w:rPr>
              <w:t xml:space="preserve">Progress bar or “Uploading...” with the button disabled</w:t>
            </w:r>
          </w:p>
        </w:tc>
      </w:tr>
      <w:tr>
        <w:trPr>
          <w:cantSplit/>
        </w:trPr>
        <w:tc>
          <w:tcPr>
            <w:tcW w:type="dxa" w:w="30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pPr>
            <w:r>
              <w:rPr>
                <w:b/>
                <w:bCs/>
                <w:sz w:val="20"/>
                <w:szCs w:val="20"/>
              </w:rPr>
              <w:t xml:space="preserve">Downloading</w:t>
            </w:r>
          </w:p>
        </w:tc>
        <w:tc>
          <w:tcPr>
            <w:tcW w:type="dxa" w:w="602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pPr>
            <w:r>
              <w:rPr>
                <w:sz w:val="20"/>
                <w:szCs w:val="20"/>
              </w:rPr>
              <w:t xml:space="preserve">Button shows “Preparing download...”</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sz w:val="20"/>
                <w:szCs w:val="20"/>
              </w:rPr>
              <w:t xml:space="preserve">Delete / rename / share</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20"/>
                <w:szCs w:val="20"/>
              </w:rPr>
              <w:t xml:space="preserve">Button spinner until the server responds</w:t>
            </w:r>
          </w:p>
        </w:tc>
      </w:tr>
      <w:tr>
        <w:trPr>
          <w:cantSplit/>
        </w:trPr>
        <w:tc>
          <w:tcPr>
            <w:tcW w:type="dxa" w:w="30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pPr>
            <w:r>
              <w:rPr>
                <w:b/>
                <w:bCs/>
                <w:sz w:val="20"/>
                <w:szCs w:val="20"/>
              </w:rPr>
              <w:t xml:space="preserve">Opening a shared link</w:t>
            </w:r>
          </w:p>
        </w:tc>
        <w:tc>
          <w:tcPr>
            <w:tcW w:type="dxa" w:w="602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pPr>
            <w:r>
              <w:rPr>
                <w:sz w:val="20"/>
                <w:szCs w:val="20"/>
              </w:rPr>
              <w:t xml:space="preserve">“Loading file...” placeholder</w:t>
            </w:r>
          </w:p>
        </w:tc>
      </w:tr>
    </w:tbl>
    <w:p>
      <w:pPr>
        <w:spacing w:after="120"/>
      </w:pPr>
    </w:p>
    <w:p>
      <w:pPr>
        <w:pStyle w:val="Heading2"/>
      </w:pPr>
      <w:r>
        <w:t xml:space="preserve">8.3 Error handling</w:t>
      </w:r>
    </w:p>
    <w:p>
      <w:pPr>
        <w:spacing w:after="120"/>
      </w:pPr>
      <w:r>
        <w:t xml:space="preserve">Errors are handled properly and shown in plain language. Never show the user things like “AxiosError”, “500” or “undefined”. F1 builds one place (the Axios interceptor) that converts every error into a friendly message.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5226"/>
        <w:gridCol w:w="1200"/>
      </w:tblGrid>
      <w:tr>
        <w:trPr>
          <w:cantSplit/>
          <w:tblHeader/>
        </w:trPr>
        <w:tc>
          <w:tcPr>
            <w:tcW w:type="dxa" w:w="26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pPr>
            <w:r>
              <w:rPr>
                <w:b/>
                <w:bCs/>
                <w:color w:val="FFFFFF"/>
                <w:sz w:val="20"/>
                <w:szCs w:val="20"/>
              </w:rPr>
              <w:t xml:space="preserve">Situation</w:t>
            </w:r>
          </w:p>
        </w:tc>
        <w:tc>
          <w:tcPr>
            <w:tcW w:type="dxa" w:w="52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pPr>
            <w:r>
              <w:rPr>
                <w:b/>
                <w:bCs/>
                <w:color w:val="FFFFFF"/>
                <w:sz w:val="20"/>
                <w:szCs w:val="20"/>
              </w:rPr>
              <w:t xml:space="preserve">Message the user sees</w:t>
            </w:r>
          </w:p>
        </w:tc>
        <w:tc>
          <w:tcPr>
            <w:tcW w:type="dxa" w:w="12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pPr>
            <w:r>
              <w:rPr>
                <w:b/>
                <w:bCs/>
                <w:color w:val="FFFFFF"/>
                <w:sz w:val="20"/>
                <w:szCs w:val="20"/>
              </w:rPr>
              <w:t xml:space="preserve">Code</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sz w:val="20"/>
                <w:szCs w:val="20"/>
              </w:rPr>
              <w:t xml:space="preserve">Wrong email or password</w:t>
            </w:r>
          </w:p>
        </w:tc>
        <w:tc>
          <w:tcPr>
            <w:tcW w:type="dxa" w:w="5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20"/>
                <w:szCs w:val="20"/>
              </w:rPr>
              <w:t xml:space="preserve">Invalid email or password.</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20"/>
                <w:szCs w:val="20"/>
              </w:rPr>
              <w:t xml:space="preserve">401</w:t>
            </w:r>
          </w:p>
        </w:tc>
      </w:tr>
      <w:tr>
        <w:trPr>
          <w:cantSplit/>
        </w:trPr>
        <w:tc>
          <w:tcPr>
            <w:tcW w:type="dxa" w:w="26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pPr>
            <w:r>
              <w:rPr>
                <w:b/>
                <w:bCs/>
                <w:sz w:val="20"/>
                <w:szCs w:val="20"/>
              </w:rPr>
              <w:t xml:space="preserve">Email already registered</w:t>
            </w:r>
          </w:p>
        </w:tc>
        <w:tc>
          <w:tcPr>
            <w:tcW w:type="dxa" w:w="522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pPr>
            <w:r>
              <w:rPr>
                <w:sz w:val="20"/>
                <w:szCs w:val="20"/>
              </w:rPr>
              <w:t xml:space="preserve">Unable to create account. This email is already registered.</w:t>
            </w:r>
          </w:p>
        </w:tc>
        <w:tc>
          <w:tcPr>
            <w:tcW w:type="dxa" w:w="12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pPr>
            <w:r>
              <w:rPr>
                <w:sz w:val="20"/>
                <w:szCs w:val="20"/>
              </w:rPr>
              <w:t xml:space="preserve">409</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sz w:val="20"/>
                <w:szCs w:val="20"/>
              </w:rPr>
              <w:t xml:space="preserve">Invalid input</w:t>
            </w:r>
          </w:p>
        </w:tc>
        <w:tc>
          <w:tcPr>
            <w:tcW w:type="dxa" w:w="5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20"/>
                <w:szCs w:val="20"/>
              </w:rPr>
              <w:t xml:space="preserve">The specific problem, e.g. “Password must be at least 8 characters.”</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20"/>
                <w:szCs w:val="20"/>
              </w:rPr>
              <w:t xml:space="preserve">400</w:t>
            </w:r>
          </w:p>
        </w:tc>
      </w:tr>
      <w:tr>
        <w:trPr>
          <w:cantSplit/>
        </w:trPr>
        <w:tc>
          <w:tcPr>
            <w:tcW w:type="dxa" w:w="26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pPr>
            <w:r>
              <w:rPr>
                <w:b/>
                <w:bCs/>
                <w:sz w:val="20"/>
                <w:szCs w:val="20"/>
              </w:rPr>
              <w:t xml:space="preserve">Session expired / not logged in</w:t>
            </w:r>
          </w:p>
        </w:tc>
        <w:tc>
          <w:tcPr>
            <w:tcW w:type="dxa" w:w="522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pPr>
            <w:r>
              <w:rPr>
                <w:sz w:val="20"/>
                <w:szCs w:val="20"/>
              </w:rPr>
              <w:t xml:space="preserve">Your session has expired. Please log in again. (then redirect to Login)</w:t>
            </w:r>
          </w:p>
        </w:tc>
        <w:tc>
          <w:tcPr>
            <w:tcW w:type="dxa" w:w="12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pPr>
            <w:r>
              <w:rPr>
                <w:sz w:val="20"/>
                <w:szCs w:val="20"/>
              </w:rPr>
              <w:t xml:space="preserve">401</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sz w:val="20"/>
                <w:szCs w:val="20"/>
              </w:rPr>
              <w:t xml:space="preserve">File not found</w:t>
            </w:r>
          </w:p>
        </w:tc>
        <w:tc>
          <w:tcPr>
            <w:tcW w:type="dxa" w:w="5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20"/>
                <w:szCs w:val="20"/>
              </w:rPr>
              <w:t xml:space="preserve">File not found.</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20"/>
                <w:szCs w:val="20"/>
              </w:rPr>
              <w:t xml:space="preserve">404</w:t>
            </w:r>
          </w:p>
        </w:tc>
      </w:tr>
      <w:tr>
        <w:trPr>
          <w:cantSplit/>
        </w:trPr>
        <w:tc>
          <w:tcPr>
            <w:tcW w:type="dxa" w:w="26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pPr>
            <w:r>
              <w:rPr>
                <w:b/>
                <w:bCs/>
                <w:sz w:val="20"/>
                <w:szCs w:val="20"/>
              </w:rPr>
              <w:t xml:space="preserve">Not the owner</w:t>
            </w:r>
          </w:p>
        </w:tc>
        <w:tc>
          <w:tcPr>
            <w:tcW w:type="dxa" w:w="522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pPr>
            <w:r>
              <w:rPr>
                <w:sz w:val="20"/>
                <w:szCs w:val="20"/>
              </w:rPr>
              <w:t xml:space="preserve">You don’t have permission to do that.</w:t>
            </w:r>
          </w:p>
        </w:tc>
        <w:tc>
          <w:tcPr>
            <w:tcW w:type="dxa" w:w="12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pPr>
            <w:r>
              <w:rPr>
                <w:sz w:val="20"/>
                <w:szCs w:val="20"/>
              </w:rPr>
              <w:t xml:space="preserve">403</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sz w:val="20"/>
                <w:szCs w:val="20"/>
              </w:rPr>
              <w:t xml:space="preserve">File too big / wrong type</w:t>
            </w:r>
          </w:p>
        </w:tc>
        <w:tc>
          <w:tcPr>
            <w:tcW w:type="dxa" w:w="5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20"/>
                <w:szCs w:val="20"/>
              </w:rPr>
              <w:t xml:space="preserve">This file is too large (max 10 MB). / This file type is not allowed.</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20"/>
                <w:szCs w:val="20"/>
              </w:rPr>
              <w:t xml:space="preserve">413 / 400</w:t>
            </w:r>
          </w:p>
        </w:tc>
      </w:tr>
      <w:tr>
        <w:trPr>
          <w:cantSplit/>
        </w:trPr>
        <w:tc>
          <w:tcPr>
            <w:tcW w:type="dxa" w:w="26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pPr>
            <w:r>
              <w:rPr>
                <w:b/>
                <w:bCs/>
                <w:sz w:val="20"/>
                <w:szCs w:val="20"/>
              </w:rPr>
              <w:t xml:space="preserve">Bad or expired share link</w:t>
            </w:r>
          </w:p>
        </w:tc>
        <w:tc>
          <w:tcPr>
            <w:tcW w:type="dxa" w:w="522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pPr>
            <w:r>
              <w:rPr>
                <w:sz w:val="20"/>
                <w:szCs w:val="20"/>
              </w:rPr>
              <w:t xml:space="preserve">This link is invalid or has expired.</w:t>
            </w:r>
          </w:p>
        </w:tc>
        <w:tc>
          <w:tcPr>
            <w:tcW w:type="dxa" w:w="12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pPr>
            <w:r>
              <w:rPr>
                <w:sz w:val="20"/>
                <w:szCs w:val="20"/>
              </w:rPr>
              <w:t xml:space="preserve">404 / 410</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sz w:val="20"/>
                <w:szCs w:val="20"/>
              </w:rPr>
              <w:t xml:space="preserve">Server unreachable</w:t>
            </w:r>
          </w:p>
        </w:tc>
        <w:tc>
          <w:tcPr>
            <w:tcW w:type="dxa" w:w="5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20"/>
                <w:szCs w:val="20"/>
              </w:rPr>
              <w:t xml:space="preserve">Unable to connect to server. Check your internet and try again.</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20"/>
                <w:szCs w:val="20"/>
              </w:rPr>
              <w:t xml:space="preserve">Network</w:t>
            </w:r>
          </w:p>
        </w:tc>
      </w:tr>
      <w:tr>
        <w:trPr>
          <w:cantSplit/>
        </w:trPr>
        <w:tc>
          <w:tcPr>
            <w:tcW w:type="dxa" w:w="26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pPr>
            <w:r>
              <w:rPr>
                <w:b/>
                <w:bCs/>
                <w:sz w:val="20"/>
                <w:szCs w:val="20"/>
              </w:rPr>
              <w:t xml:space="preserve">Anything else</w:t>
            </w:r>
          </w:p>
        </w:tc>
        <w:tc>
          <w:tcPr>
            <w:tcW w:type="dxa" w:w="522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pPr>
            <w:r>
              <w:rPr>
                <w:sz w:val="20"/>
                <w:szCs w:val="20"/>
              </w:rPr>
              <w:t xml:space="preserve">Something went wrong. Please try again.</w:t>
            </w:r>
          </w:p>
        </w:tc>
        <w:tc>
          <w:tcPr>
            <w:tcW w:type="dxa" w:w="12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pPr>
            <w:r>
              <w:rPr>
                <w:sz w:val="20"/>
                <w:szCs w:val="20"/>
              </w:rPr>
              <w:t xml:space="preserve">500</w:t>
            </w:r>
          </w:p>
        </w:tc>
      </w:tr>
    </w:tbl>
    <w:p>
      <w:pPr>
        <w:pStyle w:val="Heading1"/>
      </w:pPr>
      <w:r>
        <w:t xml:space="preserve">9. Complete User Flow</w:t>
      </w:r>
    </w:p>
    <w:p>
      <w:pPr>
        <w:spacing w:after="120"/>
      </w:pPr>
      <w:r>
        <w:t xml:space="preserve">The frontend and backend must work together through this entire flow, start to finish. We will test it as one journey before deployment.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900"/>
        <w:gridCol w:w="2500"/>
        <w:gridCol w:w="3126"/>
      </w:tblGrid>
      <w:tr>
        <w:trPr>
          <w:cantSplit/>
          <w:tblHeader/>
        </w:trPr>
        <w:tc>
          <w:tcPr>
            <w:tcW w:type="dxa" w:w="5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pPr>
            <w:r>
              <w:rPr>
                <w:b/>
                <w:bCs/>
                <w:color w:val="FFFFFF"/>
                <w:sz w:val="20"/>
                <w:szCs w:val="20"/>
              </w:rPr>
              <w:t xml:space="preserve">#</w:t>
            </w:r>
          </w:p>
        </w:tc>
        <w:tc>
          <w:tcPr>
            <w:tcW w:type="dxa" w:w="29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pPr>
            <w:r>
              <w:rPr>
                <w:b/>
                <w:bCs/>
                <w:color w:val="FFFFFF"/>
                <w:sz w:val="20"/>
                <w:szCs w:val="20"/>
              </w:rPr>
              <w:t xml:space="preserve">User action</w:t>
            </w:r>
          </w:p>
        </w:tc>
        <w:tc>
          <w:tcPr>
            <w:tcW w:type="dxa" w:w="25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pPr>
            <w:r>
              <w:rPr>
                <w:b/>
                <w:bCs/>
                <w:color w:val="FFFFFF"/>
                <w:sz w:val="20"/>
                <w:szCs w:val="20"/>
              </w:rPr>
              <w:t xml:space="preserve">Frontend</w:t>
            </w:r>
          </w:p>
        </w:tc>
        <w:tc>
          <w:tcPr>
            <w:tcW w:type="dxa" w:w="31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pPr>
            <w:r>
              <w:rPr>
                <w:b/>
                <w:bCs/>
                <w:color w:val="FFFFFF"/>
                <w:sz w:val="20"/>
                <w:szCs w:val="20"/>
              </w:rPr>
              <w:t xml:space="preserve">Backend</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20"/>
                <w:szCs w:val="20"/>
              </w:rPr>
              <w:t xml:space="preserve">1</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20"/>
                <w:szCs w:val="20"/>
              </w:rPr>
              <w:t xml:space="preserve">Visits the site and reads what it does</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20"/>
                <w:szCs w:val="20"/>
              </w:rPr>
              <w:t xml:space="preserve">Landing, About (F1)</w:t>
            </w:r>
          </w:p>
        </w:tc>
        <w:tc>
          <w:tcPr>
            <w:tcW w:type="dxa" w:w="3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20"/>
                <w:szCs w:val="20"/>
              </w:rPr>
              <w:t xml:space="preserve">—</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pPr>
            <w:r>
              <w:rPr>
                <w:sz w:val="20"/>
                <w:szCs w:val="20"/>
              </w:rPr>
              <w:t xml:space="preserve">2</w:t>
            </w:r>
          </w:p>
        </w:tc>
        <w:tc>
          <w:tcPr>
            <w:tcW w:type="dxa" w:w="29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pPr>
            <w:r>
              <w:rPr>
                <w:sz w:val="20"/>
                <w:szCs w:val="20"/>
              </w:rPr>
              <w:t xml:space="preserve">Registers an account</w:t>
            </w:r>
          </w:p>
        </w:tc>
        <w:tc>
          <w:tcPr>
            <w:tcW w:type="dxa" w:w="25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pPr>
            <w:r>
              <w:rPr>
                <w:sz w:val="20"/>
                <w:szCs w:val="20"/>
              </w:rPr>
              <w:t xml:space="preserve">Register page (F1)</w:t>
            </w:r>
          </w:p>
        </w:tc>
        <w:tc>
          <w:tcPr>
            <w:tcW w:type="dxa" w:w="312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pPr>
            <w:r>
              <w:rPr>
                <w:sz w:val="20"/>
                <w:szCs w:val="20"/>
              </w:rPr>
              <w:t xml:space="preserve">POST /api/auth/register (B1)</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20"/>
                <w:szCs w:val="20"/>
              </w:rPr>
              <w:t xml:space="preserve">3</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20"/>
                <w:szCs w:val="20"/>
              </w:rPr>
              <w:t xml:space="preserve">Logs in</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20"/>
                <w:szCs w:val="20"/>
              </w:rPr>
              <w:t xml:space="preserve">Login page (F1)</w:t>
            </w:r>
          </w:p>
        </w:tc>
        <w:tc>
          <w:tcPr>
            <w:tcW w:type="dxa" w:w="3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20"/>
                <w:szCs w:val="20"/>
              </w:rPr>
              <w:t xml:space="preserve">POST /api/auth/login (B1)</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pPr>
            <w:r>
              <w:rPr>
                <w:sz w:val="20"/>
                <w:szCs w:val="20"/>
              </w:rPr>
              <w:t xml:space="preserve">4</w:t>
            </w:r>
          </w:p>
        </w:tc>
        <w:tc>
          <w:tcPr>
            <w:tcW w:type="dxa" w:w="29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pPr>
            <w:r>
              <w:rPr>
                <w:sz w:val="20"/>
                <w:szCs w:val="20"/>
              </w:rPr>
              <w:t xml:space="preserve">Sees the Dashboard</w:t>
            </w:r>
          </w:p>
        </w:tc>
        <w:tc>
          <w:tcPr>
            <w:tcW w:type="dxa" w:w="25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pPr>
            <w:r>
              <w:rPr>
                <w:sz w:val="20"/>
                <w:szCs w:val="20"/>
              </w:rPr>
              <w:t xml:space="preserve">Dashboard (F1)</w:t>
            </w:r>
          </w:p>
        </w:tc>
        <w:tc>
          <w:tcPr>
            <w:tcW w:type="dxa" w:w="312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pPr>
            <w:r>
              <w:rPr>
                <w:sz w:val="20"/>
                <w:szCs w:val="20"/>
              </w:rPr>
              <w:t xml:space="preserve">GET /api/files, GET /api/folders (B3, B4)</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20"/>
                <w:szCs w:val="20"/>
              </w:rPr>
              <w:t xml:space="preserve">5</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20"/>
                <w:szCs w:val="20"/>
              </w:rPr>
              <w:t xml:space="preserve">Creates a folder</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20"/>
                <w:szCs w:val="20"/>
              </w:rPr>
              <w:t xml:space="preserve">Folder panel (F2)</w:t>
            </w:r>
          </w:p>
        </w:tc>
        <w:tc>
          <w:tcPr>
            <w:tcW w:type="dxa" w:w="3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20"/>
                <w:szCs w:val="20"/>
              </w:rPr>
              <w:t xml:space="preserve">POST /api/folders (B4)</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pPr>
            <w:r>
              <w:rPr>
                <w:sz w:val="20"/>
                <w:szCs w:val="20"/>
              </w:rPr>
              <w:t xml:space="preserve">6</w:t>
            </w:r>
          </w:p>
        </w:tc>
        <w:tc>
          <w:tcPr>
            <w:tcW w:type="dxa" w:w="29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pPr>
            <w:r>
              <w:rPr>
                <w:sz w:val="20"/>
                <w:szCs w:val="20"/>
              </w:rPr>
              <w:t xml:space="preserve">Uploads a file</w:t>
            </w:r>
          </w:p>
        </w:tc>
        <w:tc>
          <w:tcPr>
            <w:tcW w:type="dxa" w:w="25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pPr>
            <w:r>
              <w:rPr>
                <w:sz w:val="20"/>
                <w:szCs w:val="20"/>
              </w:rPr>
              <w:t xml:space="preserve">Upload modal (F2)</w:t>
            </w:r>
          </w:p>
        </w:tc>
        <w:tc>
          <w:tcPr>
            <w:tcW w:type="dxa" w:w="312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pPr>
            <w:r>
              <w:rPr>
                <w:sz w:val="20"/>
                <w:szCs w:val="20"/>
              </w:rPr>
              <w:t xml:space="preserve">POST /api/files/upload (B2)</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20"/>
                <w:szCs w:val="20"/>
              </w:rPr>
              <w:t xml:space="preserve">7</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20"/>
                <w:szCs w:val="20"/>
              </w:rPr>
              <w:t xml:space="preserve">Searches / filters / pages through files</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20"/>
                <w:szCs w:val="20"/>
              </w:rPr>
              <w:t xml:space="preserve">Dashboard (F1)</w:t>
            </w:r>
          </w:p>
        </w:tc>
        <w:tc>
          <w:tcPr>
            <w:tcW w:type="dxa" w:w="3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20"/>
                <w:szCs w:val="20"/>
              </w:rPr>
              <w:t xml:space="preserve">GET /api/files?search=... (B3)</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pPr>
            <w:r>
              <w:rPr>
                <w:sz w:val="20"/>
                <w:szCs w:val="20"/>
              </w:rPr>
              <w:t xml:space="preserve">8</w:t>
            </w:r>
          </w:p>
        </w:tc>
        <w:tc>
          <w:tcPr>
            <w:tcW w:type="dxa" w:w="29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pPr>
            <w:r>
              <w:rPr>
                <w:sz w:val="20"/>
                <w:szCs w:val="20"/>
              </w:rPr>
              <w:t xml:space="preserve">Downloads a file</w:t>
            </w:r>
          </w:p>
        </w:tc>
        <w:tc>
          <w:tcPr>
            <w:tcW w:type="dxa" w:w="25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pPr>
            <w:r>
              <w:rPr>
                <w:sz w:val="20"/>
                <w:szCs w:val="20"/>
              </w:rPr>
              <w:t xml:space="preserve">Download button (F2)</w:t>
            </w:r>
          </w:p>
        </w:tc>
        <w:tc>
          <w:tcPr>
            <w:tcW w:type="dxa" w:w="312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pPr>
            <w:r>
              <w:rPr>
                <w:sz w:val="20"/>
                <w:szCs w:val="20"/>
              </w:rPr>
              <w:t xml:space="preserve">GET /api/files/:id/download (B3)</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20"/>
                <w:szCs w:val="20"/>
              </w:rPr>
              <w:t xml:space="preserve">9</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20"/>
                <w:szCs w:val="20"/>
              </w:rPr>
              <w:t xml:space="preserve">Renames or moves a file</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20"/>
                <w:szCs w:val="20"/>
              </w:rPr>
              <w:t xml:space="preserve">Rename modal (F2)</w:t>
            </w:r>
          </w:p>
        </w:tc>
        <w:tc>
          <w:tcPr>
            <w:tcW w:type="dxa" w:w="3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20"/>
                <w:szCs w:val="20"/>
              </w:rPr>
              <w:t xml:space="preserve">PATCH /api/files/:id (B4)</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pPr>
            <w:r>
              <w:rPr>
                <w:sz w:val="20"/>
                <w:szCs w:val="20"/>
              </w:rPr>
              <w:t xml:space="preserve">10</w:t>
            </w:r>
          </w:p>
        </w:tc>
        <w:tc>
          <w:tcPr>
            <w:tcW w:type="dxa" w:w="29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pPr>
            <w:r>
              <w:rPr>
                <w:sz w:val="20"/>
                <w:szCs w:val="20"/>
              </w:rPr>
              <w:t xml:space="preserve">Shares a file and copies the link</w:t>
            </w:r>
          </w:p>
        </w:tc>
        <w:tc>
          <w:tcPr>
            <w:tcW w:type="dxa" w:w="25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pPr>
            <w:r>
              <w:rPr>
                <w:sz w:val="20"/>
                <w:szCs w:val="20"/>
              </w:rPr>
              <w:t xml:space="preserve">Share modal (F2)</w:t>
            </w:r>
          </w:p>
        </w:tc>
        <w:tc>
          <w:tcPr>
            <w:tcW w:type="dxa" w:w="312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pPr>
            <w:r>
              <w:rPr>
                <w:sz w:val="20"/>
                <w:szCs w:val="20"/>
              </w:rPr>
              <w:t xml:space="preserve">POST /api/files/:id/share (B5)</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20"/>
                <w:szCs w:val="20"/>
              </w:rPr>
              <w:t xml:space="preserve">11</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20"/>
                <w:szCs w:val="20"/>
              </w:rPr>
              <w:t xml:space="preserve">A friend opens the link and downloads the file</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20"/>
                <w:szCs w:val="20"/>
              </w:rPr>
              <w:t xml:space="preserve">Shared file page (F2)</w:t>
            </w:r>
          </w:p>
        </w:tc>
        <w:tc>
          <w:tcPr>
            <w:tcW w:type="dxa" w:w="3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20"/>
                <w:szCs w:val="20"/>
              </w:rPr>
              <w:t xml:space="preserve">GET /api/share/:token (B5)</w:t>
            </w:r>
          </w:p>
        </w:tc>
      </w:tr>
      <w:tr>
        <w:trPr>
          <w:cantSplit/>
        </w:trPr>
        <w:tc>
          <w:tcPr>
            <w:tcW w:type="dxa" w:w="5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pPr>
            <w:r>
              <w:rPr>
                <w:sz w:val="20"/>
                <w:szCs w:val="20"/>
              </w:rPr>
              <w:t xml:space="preserve">12</w:t>
            </w:r>
          </w:p>
        </w:tc>
        <w:tc>
          <w:tcPr>
            <w:tcW w:type="dxa" w:w="29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pPr>
            <w:r>
              <w:rPr>
                <w:sz w:val="20"/>
                <w:szCs w:val="20"/>
              </w:rPr>
              <w:t xml:space="preserve">Revokes the link / deletes the file</w:t>
            </w:r>
          </w:p>
        </w:tc>
        <w:tc>
          <w:tcPr>
            <w:tcW w:type="dxa" w:w="25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pPr>
            <w:r>
              <w:rPr>
                <w:sz w:val="20"/>
                <w:szCs w:val="20"/>
              </w:rPr>
              <w:t xml:space="preserve">Share modal, Delete button (F2)</w:t>
            </w:r>
          </w:p>
        </w:tc>
        <w:tc>
          <w:tcPr>
            <w:tcW w:type="dxa" w:w="312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pPr>
            <w:r>
              <w:rPr>
                <w:sz w:val="20"/>
                <w:szCs w:val="20"/>
              </w:rPr>
              <w:t xml:space="preserve">DELETE .../share (B5), DELETE /api/files/:id (B4)</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20"/>
                <w:szCs w:val="20"/>
              </w:rPr>
              <w:t xml:space="preserve">13</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20"/>
                <w:szCs w:val="20"/>
              </w:rPr>
              <w:t xml:space="preserve">Logs out</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20"/>
                <w:szCs w:val="20"/>
              </w:rPr>
              <w:t xml:space="preserve">Navbar (F1)</w:t>
            </w:r>
          </w:p>
        </w:tc>
        <w:tc>
          <w:tcPr>
            <w:tcW w:type="dxa" w:w="3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20"/>
                <w:szCs w:val="20"/>
              </w:rPr>
              <w:t xml:space="preserve">— (token removed on the client)</w:t>
            </w:r>
          </w:p>
        </w:tc>
      </w:tr>
    </w:tbl>
    <w:p>
      <w:pPr>
        <w:pStyle w:val="Heading1"/>
      </w:pPr>
      <w:r>
        <w:t xml:space="preserve">10. Security &amp; Environment Variables</w:t>
      </w:r>
    </w:p>
    <w:p>
      <w:pPr>
        <w:pStyle w:val="Heading2"/>
      </w:pPr>
      <w:r>
        <w:t xml:space="preserve">10.1 Security checklist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4826"/>
        <w:gridCol w:w="1600"/>
      </w:tblGrid>
      <w:tr>
        <w:trPr>
          <w:cantSplit/>
          <w:tblHeader/>
        </w:trPr>
        <w:tc>
          <w:tcPr>
            <w:tcW w:type="dxa" w:w="26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pPr>
            <w:r>
              <w:rPr>
                <w:b/>
                <w:bCs/>
                <w:color w:val="FFFFFF"/>
                <w:sz w:val="20"/>
                <w:szCs w:val="20"/>
              </w:rPr>
              <w:t xml:space="preserve">Requirement</w:t>
            </w:r>
          </w:p>
        </w:tc>
        <w:tc>
          <w:tcPr>
            <w:tcW w:type="dxa" w:w="48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pPr>
            <w:r>
              <w:rPr>
                <w:b/>
                <w:bCs/>
                <w:color w:val="FFFFFF"/>
                <w:sz w:val="20"/>
                <w:szCs w:val="20"/>
              </w:rPr>
              <w:t xml:space="preserve">How we meet it</w:t>
            </w:r>
          </w:p>
        </w:tc>
        <w:tc>
          <w:tcPr>
            <w:tcW w:type="dxa" w:w="16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pPr>
            <w:r>
              <w:rPr>
                <w:b/>
                <w:bCs/>
                <w:color w:val="FFFFFF"/>
                <w:sz w:val="20"/>
                <w:szCs w:val="20"/>
              </w:rPr>
              <w:t xml:space="preserve">Owner</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sz w:val="20"/>
                <w:szCs w:val="20"/>
              </w:rPr>
              <w:t xml:space="preserve">Hash passwords</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20"/>
                <w:szCs w:val="20"/>
              </w:rPr>
              <w:t xml:space="preserve">bcrypt with a salt before saving; plain passwords are never stored</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20"/>
                <w:szCs w:val="20"/>
              </w:rPr>
              <w:t xml:space="preserve">B1</w:t>
            </w:r>
          </w:p>
        </w:tc>
      </w:tr>
      <w:tr>
        <w:trPr>
          <w:cantSplit/>
        </w:trPr>
        <w:tc>
          <w:tcPr>
            <w:tcW w:type="dxa" w:w="26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pPr>
            <w:r>
              <w:rPr>
                <w:b/>
                <w:bCs/>
                <w:sz w:val="20"/>
                <w:szCs w:val="20"/>
              </w:rPr>
              <w:t xml:space="preserve">Use JWT authentication</w:t>
            </w:r>
          </w:p>
        </w:tc>
        <w:tc>
          <w:tcPr>
            <w:tcW w:type="dxa" w:w="482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pPr>
            <w:r>
              <w:rPr>
                <w:sz w:val="20"/>
                <w:szCs w:val="20"/>
              </w:rPr>
              <w:t xml:space="preserve">Login returns a JWT with an expiry (e.g. 1 day); it is sent in the Authorization header</w:t>
            </w:r>
          </w:p>
        </w:tc>
        <w:tc>
          <w:tcPr>
            <w:tcW w:type="dxa" w:w="16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pPr>
            <w:r>
              <w:rPr>
                <w:sz w:val="20"/>
                <w:szCs w:val="20"/>
              </w:rPr>
              <w:t xml:space="preserve">B1 / F1</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sz w:val="20"/>
                <w:szCs w:val="20"/>
              </w:rPr>
              <w:t xml:space="preserve">Protect private API routes</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onsolas" w:cs="Consolas" w:eastAsia="Consolas" w:hAnsi="Consolas"/>
                <w:sz w:val="18"/>
                <w:szCs w:val="18"/>
              </w:rPr>
              <w:t xml:space="preserve">authMiddleware</w:t>
            </w:r>
            <w:r>
              <w:rPr>
                <w:sz w:val="20"/>
                <w:szCs w:val="20"/>
              </w:rPr>
              <w:t xml:space="preserve"> on every /api/files, /api/folders and /api/auth/me route</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20"/>
                <w:szCs w:val="20"/>
              </w:rPr>
              <w:t xml:space="preserve">B1 (used by B2–B5)</w:t>
            </w:r>
          </w:p>
        </w:tc>
      </w:tr>
      <w:tr>
        <w:trPr>
          <w:cantSplit/>
        </w:trPr>
        <w:tc>
          <w:tcPr>
            <w:tcW w:type="dxa" w:w="26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pPr>
            <w:r>
              <w:rPr>
                <w:b/>
                <w:bCs/>
                <w:sz w:val="20"/>
                <w:szCs w:val="20"/>
              </w:rPr>
              <w:t xml:space="preserve">Implement authorization</w:t>
            </w:r>
          </w:p>
        </w:tc>
        <w:tc>
          <w:tcPr>
            <w:tcW w:type="dxa" w:w="482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pPr>
            <w:r>
              <w:rPr>
                <w:sz w:val="20"/>
                <w:szCs w:val="20"/>
              </w:rPr>
              <w:t xml:space="preserve">Owner check on every file and folder action — users can only touch their own data (403 otherwise)</w:t>
            </w:r>
          </w:p>
        </w:tc>
        <w:tc>
          <w:tcPr>
            <w:tcW w:type="dxa" w:w="16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pPr>
            <w:r>
              <w:rPr>
                <w:sz w:val="20"/>
                <w:szCs w:val="20"/>
              </w:rPr>
              <w:t xml:space="preserve">B2–B5</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sz w:val="20"/>
                <w:szCs w:val="20"/>
              </w:rPr>
              <w:t xml:space="preserve">Use environment variables</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20"/>
                <w:szCs w:val="20"/>
              </w:rPr>
              <w:t xml:space="preserve">All secrets and connection strings live in </w:t>
            </w:r>
            <w:r>
              <w:rPr>
                <w:rFonts w:ascii="Consolas" w:cs="Consolas" w:eastAsia="Consolas" w:hAnsi="Consolas"/>
                <w:sz w:val="18"/>
                <w:szCs w:val="18"/>
              </w:rPr>
              <w:t xml:space="preserve">.env</w:t>
            </w:r>
            <w:r>
              <w:rPr>
                <w:sz w:val="20"/>
                <w:szCs w:val="20"/>
              </w:rPr>
              <w:t xml:space="preserve"> (see 10.2)</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20"/>
                <w:szCs w:val="20"/>
              </w:rPr>
              <w:t xml:space="preserve">Everyone</w:t>
            </w:r>
          </w:p>
        </w:tc>
      </w:tr>
      <w:tr>
        <w:trPr>
          <w:cantSplit/>
        </w:trPr>
        <w:tc>
          <w:tcPr>
            <w:tcW w:type="dxa" w:w="26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pPr>
            <w:r>
              <w:rPr>
                <w:b/>
                <w:bCs/>
                <w:sz w:val="20"/>
                <w:szCs w:val="20"/>
              </w:rPr>
              <w:t xml:space="preserve">Do not commit .env</w:t>
            </w:r>
          </w:p>
        </w:tc>
        <w:tc>
          <w:tcPr>
            <w:tcW w:type="dxa" w:w="482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pPr>
            <w:r>
              <w:rPr>
                <w:rFonts w:ascii="Consolas" w:cs="Consolas" w:eastAsia="Consolas" w:hAnsi="Consolas"/>
                <w:sz w:val="18"/>
                <w:szCs w:val="18"/>
              </w:rPr>
              <w:t xml:space="preserve">.gitignore</w:t>
            </w:r>
            <w:r>
              <w:rPr>
                <w:sz w:val="20"/>
                <w:szCs w:val="20"/>
              </w:rPr>
              <w:t xml:space="preserve"> includes </w:t>
            </w:r>
            <w:r>
              <w:rPr>
                <w:rFonts w:ascii="Consolas" w:cs="Consolas" w:eastAsia="Consolas" w:hAnsi="Consolas"/>
                <w:sz w:val="18"/>
                <w:szCs w:val="18"/>
              </w:rPr>
              <w:t xml:space="preserve">.env</w:t>
            </w:r>
            <w:r>
              <w:rPr>
                <w:sz w:val="20"/>
                <w:szCs w:val="20"/>
              </w:rPr>
              <w:t xml:space="preserve"> and </w:t>
            </w:r>
            <w:r>
              <w:rPr>
                <w:rFonts w:ascii="Consolas" w:cs="Consolas" w:eastAsia="Consolas" w:hAnsi="Consolas"/>
                <w:sz w:val="18"/>
                <w:szCs w:val="18"/>
              </w:rPr>
              <w:t xml:space="preserve">node_modules/</w:t>
            </w:r>
            <w:r>
              <w:rPr>
                <w:sz w:val="20"/>
                <w:szCs w:val="20"/>
              </w:rPr>
              <w:t xml:space="preserve">; only </w:t>
            </w:r>
            <w:r>
              <w:rPr>
                <w:rFonts w:ascii="Consolas" w:cs="Consolas" w:eastAsia="Consolas" w:hAnsi="Consolas"/>
                <w:sz w:val="18"/>
                <w:szCs w:val="18"/>
              </w:rPr>
              <w:t xml:space="preserve">.env.example</w:t>
            </w:r>
            <w:r>
              <w:rPr>
                <w:sz w:val="20"/>
                <w:szCs w:val="20"/>
              </w:rPr>
              <w:t xml:space="preserve"> is committed</w:t>
            </w:r>
          </w:p>
        </w:tc>
        <w:tc>
          <w:tcPr>
            <w:tcW w:type="dxa" w:w="16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pPr>
            <w:r>
              <w:rPr>
                <w:sz w:val="20"/>
                <w:szCs w:val="20"/>
              </w:rPr>
              <w:t xml:space="preserve">B1</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sz w:val="20"/>
                <w:szCs w:val="20"/>
              </w:rPr>
              <w:t xml:space="preserve">Validate user input</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20"/>
                <w:szCs w:val="20"/>
              </w:rPr>
              <w:t xml:space="preserve">Backend validators on every endpoint (Section 6.3)</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20"/>
                <w:szCs w:val="20"/>
              </w:rPr>
              <w:t xml:space="preserve">B1–B5</w:t>
            </w:r>
          </w:p>
        </w:tc>
      </w:tr>
      <w:tr>
        <w:trPr>
          <w:cantSplit/>
        </w:trPr>
        <w:tc>
          <w:tcPr>
            <w:tcW w:type="dxa" w:w="26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pPr>
            <w:r>
              <w:rPr>
                <w:b/>
                <w:bCs/>
                <w:sz w:val="20"/>
                <w:szCs w:val="20"/>
              </w:rPr>
              <w:t xml:space="preserve">Do not expose sensitive information</w:t>
            </w:r>
          </w:p>
        </w:tc>
        <w:tc>
          <w:tcPr>
            <w:tcW w:type="dxa" w:w="482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pPr>
            <w:r>
              <w:rPr>
                <w:sz w:val="20"/>
                <w:szCs w:val="20"/>
              </w:rPr>
              <w:t xml:space="preserve">Generic auth error messages, no stack traces in responses, share pages show only that one file’s details, Cloudinary secrets stay server-side</w:t>
            </w:r>
          </w:p>
        </w:tc>
        <w:tc>
          <w:tcPr>
            <w:tcW w:type="dxa" w:w="16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pPr>
            <w:r>
              <w:rPr>
                <w:sz w:val="20"/>
                <w:szCs w:val="20"/>
              </w:rPr>
              <w:t xml:space="preserve">B1 / B5</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sz w:val="20"/>
                <w:szCs w:val="20"/>
              </w:rPr>
              <w:t xml:space="preserve">Do not return passwords in responses</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20"/>
                <w:szCs w:val="20"/>
              </w:rPr>
              <w:t xml:space="preserve">Password excluded from every User response (</w:t>
            </w:r>
            <w:r>
              <w:rPr>
                <w:rFonts w:ascii="Consolas" w:cs="Consolas" w:eastAsia="Consolas" w:hAnsi="Consolas"/>
                <w:sz w:val="18"/>
                <w:szCs w:val="18"/>
              </w:rPr>
              <w:t xml:space="preserve">select: false</w:t>
            </w:r>
            <w:r>
              <w:rPr>
                <w:sz w:val="20"/>
                <w:szCs w:val="20"/>
              </w:rPr>
              <w:t xml:space="preserve"> / toJSON transform)</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20"/>
                <w:szCs w:val="20"/>
              </w:rPr>
              <w:t xml:space="preserve">B1</w:t>
            </w:r>
          </w:p>
        </w:tc>
      </w:tr>
      <w:tr>
        <w:trPr>
          <w:cantSplit/>
        </w:trPr>
        <w:tc>
          <w:tcPr>
            <w:tcW w:type="dxa" w:w="26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pPr>
            <w:r>
              <w:rPr>
                <w:b/>
                <w:bCs/>
                <w:sz w:val="20"/>
                <w:szCs w:val="20"/>
              </w:rPr>
              <w:t xml:space="preserve">Handle unauthorized requests properly</w:t>
            </w:r>
          </w:p>
        </w:tc>
        <w:tc>
          <w:tcPr>
            <w:tcW w:type="dxa" w:w="482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pPr>
            <w:r>
              <w:rPr>
                <w:sz w:val="20"/>
                <w:szCs w:val="20"/>
              </w:rPr>
              <w:t xml:space="preserve">401 for “not logged in”, 403 for “not allowed”, in the standard error format; frontend redirects to Login on 401</w:t>
            </w:r>
          </w:p>
        </w:tc>
        <w:tc>
          <w:tcPr>
            <w:tcW w:type="dxa" w:w="16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pPr>
            <w:r>
              <w:rPr>
                <w:sz w:val="20"/>
                <w:szCs w:val="20"/>
              </w:rPr>
              <w:t xml:space="preserve">B1 / F1</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sz w:val="20"/>
                <w:szCs w:val="20"/>
              </w:rPr>
              <w:t xml:space="preserve">Safe share links</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20"/>
                <w:szCs w:val="20"/>
              </w:rPr>
              <w:t xml:space="preserve">Long random tokens, revocable, optional expiry</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20"/>
                <w:szCs w:val="20"/>
              </w:rPr>
              <w:t xml:space="preserve">B5</w:t>
            </w:r>
          </w:p>
        </w:tc>
      </w:tr>
    </w:tbl>
    <w:p>
      <w:pPr>
        <w:spacing w:after="120"/>
      </w:pPr>
    </w:p>
    <w:p>
      <w:pPr>
        <w:pStyle w:val="Heading2"/>
      </w:pPr>
      <w:r>
        <w:t xml:space="preserve">10.2 Environment variables</w:t>
      </w:r>
    </w:p>
    <w:p>
      <w:pPr>
        <w:spacing w:after="120"/>
      </w:pPr>
      <w:r>
        <w:t xml:space="preserve">Sensitive configuration is never hard-coded. Backend </w:t>
      </w:r>
      <w:r>
        <w:rPr>
          <w:rFonts w:ascii="Consolas" w:cs="Consolas" w:eastAsia="Consolas" w:hAnsi="Consolas"/>
          <w:sz w:val="20"/>
          <w:szCs w:val="20"/>
        </w:rPr>
        <w:t xml:space="preserve">.env</w:t>
      </w:r>
      <w:r>
        <w:t xml:space="preserve">:</w:t>
      </w:r>
    </w:p>
    <w:p>
      <w:pPr>
        <w:keepNext/>
        <w:shd w:fill="F2F2F2" w:color="auto" w:val="clear"/>
        <w:spacing w:after="0" w:before="0"/>
        <w:ind w:left="120" w:right="120"/>
      </w:pPr>
      <w:r>
        <w:rPr>
          <w:rFonts w:ascii="Consolas" w:cs="Consolas" w:eastAsia="Consolas" w:hAnsi="Consolas"/>
          <w:sz w:val="18"/>
          <w:szCs w:val="18"/>
        </w:rPr>
        <w:t xml:space="preserve">PORT=5000</w:t>
      </w:r>
    </w:p>
    <w:p>
      <w:pPr>
        <w:keepNext/>
        <w:shd w:fill="F2F2F2" w:color="auto" w:val="clear"/>
        <w:spacing w:after="0" w:before="0"/>
        <w:ind w:left="120" w:right="120"/>
      </w:pPr>
      <w:r>
        <w:rPr>
          <w:rFonts w:ascii="Consolas" w:cs="Consolas" w:eastAsia="Consolas" w:hAnsi="Consolas"/>
          <w:sz w:val="18"/>
          <w:szCs w:val="18"/>
        </w:rPr>
        <w:t xml:space="preserve">MONGO_URI=your_database_connection</w:t>
      </w:r>
    </w:p>
    <w:p>
      <w:pPr>
        <w:keepNext/>
        <w:shd w:fill="F2F2F2" w:color="auto" w:val="clear"/>
        <w:spacing w:after="0" w:before="0"/>
        <w:ind w:left="120" w:right="120"/>
      </w:pPr>
      <w:r>
        <w:rPr>
          <w:rFonts w:ascii="Consolas" w:cs="Consolas" w:eastAsia="Consolas" w:hAnsi="Consolas"/>
          <w:sz w:val="18"/>
          <w:szCs w:val="18"/>
        </w:rPr>
        <w:t xml:space="preserve">JWT_SECRET=your_secret</w:t>
      </w:r>
    </w:p>
    <w:p>
      <w:pPr>
        <w:keepNext/>
        <w:shd w:fill="F2F2F2" w:color="auto" w:val="clear"/>
        <w:spacing w:after="0" w:before="0"/>
        <w:ind w:left="120" w:right="120"/>
      </w:pPr>
      <w:r>
        <w:rPr>
          <w:rFonts w:ascii="Consolas" w:cs="Consolas" w:eastAsia="Consolas" w:hAnsi="Consolas"/>
          <w:sz w:val="18"/>
          <w:szCs w:val="18"/>
        </w:rPr>
        <w:t xml:space="preserve">JWT_EXPIRES_IN=1d</w:t>
      </w:r>
    </w:p>
    <w:p>
      <w:pPr>
        <w:keepNext/>
        <w:shd w:fill="F2F2F2" w:color="auto" w:val="clear"/>
        <w:spacing w:after="0" w:before="0"/>
        <w:ind w:left="120" w:right="120"/>
      </w:pPr>
      <w:r>
        <w:rPr>
          <w:rFonts w:ascii="Consolas" w:cs="Consolas" w:eastAsia="Consolas" w:hAnsi="Consolas"/>
          <w:sz w:val="18"/>
          <w:szCs w:val="18"/>
        </w:rPr>
        <w:t xml:space="preserve">CLOUDINARY_CLOUD_NAME=your_cloud_name</w:t>
      </w:r>
    </w:p>
    <w:p>
      <w:pPr>
        <w:keepNext/>
        <w:shd w:fill="F2F2F2" w:color="auto" w:val="clear"/>
        <w:spacing w:after="0" w:before="0"/>
        <w:ind w:left="120" w:right="120"/>
      </w:pPr>
      <w:r>
        <w:rPr>
          <w:rFonts w:ascii="Consolas" w:cs="Consolas" w:eastAsia="Consolas" w:hAnsi="Consolas"/>
          <w:sz w:val="18"/>
          <w:szCs w:val="18"/>
        </w:rPr>
        <w:t xml:space="preserve">CLOUDINARY_API_KEY=your_api_key</w:t>
      </w:r>
    </w:p>
    <w:p>
      <w:pPr>
        <w:keepNext/>
        <w:shd w:fill="F2F2F2" w:color="auto" w:val="clear"/>
        <w:spacing w:after="0" w:before="0"/>
        <w:ind w:left="120" w:right="120"/>
      </w:pPr>
      <w:r>
        <w:rPr>
          <w:rFonts w:ascii="Consolas" w:cs="Consolas" w:eastAsia="Consolas" w:hAnsi="Consolas"/>
          <w:sz w:val="18"/>
          <w:szCs w:val="18"/>
        </w:rPr>
        <w:t xml:space="preserve">CLOUDINARY_API_SECRET=your_api_secret</w:t>
      </w:r>
    </w:p>
    <w:p>
      <w:pPr>
        <w:keepNext w:val="false"/>
        <w:shd w:fill="F2F2F2" w:color="auto" w:val="clear"/>
        <w:spacing w:after="0" w:before="0"/>
        <w:ind w:left="120" w:right="120"/>
      </w:pPr>
      <w:r>
        <w:rPr>
          <w:rFonts w:ascii="Consolas" w:cs="Consolas" w:eastAsia="Consolas" w:hAnsi="Consolas"/>
          <w:sz w:val="18"/>
          <w:szCs w:val="18"/>
        </w:rPr>
        <w:t xml:space="preserve">CLIENT_URL=http://localhost:3000</w:t>
      </w:r>
    </w:p>
    <w:p>
      <w:pPr>
        <w:keepNext/>
        <w:spacing w:after="60" w:before="120"/>
      </w:pPr>
      <w:r>
        <w:t xml:space="preserve">Frontend </w:t>
      </w:r>
      <w:r>
        <w:rPr>
          <w:rFonts w:ascii="Consolas" w:cs="Consolas" w:eastAsia="Consolas" w:hAnsi="Consolas"/>
          <w:sz w:val="20"/>
          <w:szCs w:val="20"/>
        </w:rPr>
        <w:t xml:space="preserve">.env</w:t>
      </w:r>
      <w:r>
        <w:t xml:space="preserve">:</w:t>
      </w:r>
    </w:p>
    <w:p>
      <w:pPr>
        <w:keepNext w:val="false"/>
        <w:shd w:fill="F2F2F2" w:color="auto" w:val="clear"/>
        <w:spacing w:after="0" w:before="0"/>
        <w:ind w:left="120" w:right="120"/>
      </w:pPr>
      <w:r>
        <w:rPr>
          <w:rFonts w:ascii="Consolas" w:cs="Consolas" w:eastAsia="Consolas" w:hAnsi="Consolas"/>
          <w:sz w:val="18"/>
          <w:szCs w:val="18"/>
        </w:rPr>
        <w:t xml:space="preserve">REACT_APP_API_URL=http://localhost:5000/api</w:t>
      </w:r>
    </w:p>
    <w:p>
      <w:pPr>
        <w:keepNext/>
        <w:spacing w:after="60" w:before="120"/>
      </w:pPr>
      <w:r>
        <w:rPr>
          <w:rFonts w:ascii="Consolas" w:cs="Consolas" w:eastAsia="Consolas" w:hAnsi="Consolas"/>
          <w:sz w:val="20"/>
          <w:szCs w:val="20"/>
        </w:rPr>
        <w:t xml:space="preserve">.gitignore</w:t>
      </w:r>
      <w:r>
        <w:t xml:space="preserve"> must include:</w:t>
      </w:r>
    </w:p>
    <w:p>
      <w:pPr>
        <w:keepNext/>
        <w:shd w:fill="F2F2F2" w:color="auto" w:val="clear"/>
        <w:spacing w:after="0" w:before="0"/>
        <w:ind w:left="120" w:right="120"/>
      </w:pPr>
      <w:r>
        <w:rPr>
          <w:rFonts w:ascii="Consolas" w:cs="Consolas" w:eastAsia="Consolas" w:hAnsi="Consolas"/>
          <w:sz w:val="18"/>
          <w:szCs w:val="18"/>
        </w:rPr>
        <w:t xml:space="preserve">node_modules/</w:t>
      </w:r>
    </w:p>
    <w:p>
      <w:pPr>
        <w:keepNext w:val="false"/>
        <w:shd w:fill="F2F2F2" w:color="auto" w:val="clear"/>
        <w:spacing w:after="0" w:before="0"/>
        <w:ind w:left="120" w:right="120"/>
      </w:pPr>
      <w:r>
        <w:rPr>
          <w:rFonts w:ascii="Consolas" w:cs="Consolas" w:eastAsia="Consolas" w:hAnsi="Consolas"/>
          <w:sz w:val="18"/>
          <w:szCs w:val="18"/>
        </w:rPr>
        <w:t xml:space="preserve">.env</w:t>
      </w:r>
    </w:p>
    <w:p>
      <w:pPr>
        <w:pBdr>
          <w:left w:val="single" w:color="2E75B6" w:sz="24" w:space="8"/>
        </w:pBdr>
        <w:shd w:fill="DEEAF6" w:color="auto" w:val="clear"/>
        <w:spacing w:after="160" w:before="100"/>
        <w:ind w:left="200"/>
      </w:pPr>
      <w:r>
        <w:rPr>
          <w:b/>
          <w:bCs/>
        </w:rPr>
        <w:t xml:space="preserve">Never do this and commit it to GitHub:</w:t>
      </w:r>
      <w:r>
        <w:t xml:space="preserve"> </w:t>
      </w:r>
      <w:r>
        <w:rPr>
          <w:rFonts w:ascii="Consolas" w:cs="Consolas" w:eastAsia="Consolas" w:hAnsi="Consolas"/>
          <w:sz w:val="20"/>
          <w:szCs w:val="20"/>
        </w:rPr>
        <w:t xml:space="preserve">mongoose.connect("mongodb+srv://username:password@...")</w:t>
      </w:r>
      <w:r>
        <w:t xml:space="preserve">. Always read the value from </w:t>
      </w:r>
      <w:r>
        <w:rPr>
          <w:rFonts w:ascii="Consolas" w:cs="Consolas" w:eastAsia="Consolas" w:hAnsi="Consolas"/>
          <w:sz w:val="20"/>
          <w:szCs w:val="20"/>
        </w:rPr>
        <w:t xml:space="preserve">process.env.MONGO_URI</w:t>
      </w:r>
      <w:r>
        <w:t xml:space="preserve">.</w:t>
      </w:r>
    </w:p>
    <w:p>
      <w:pPr>
        <w:pStyle w:val="Heading1"/>
      </w:pPr>
      <w:r>
        <w:t xml:space="preserve">11. Backend Tasks (5 People)</w:t>
      </w:r>
    </w:p>
    <w:p>
      <w:pPr>
        <w:spacing w:after="120"/>
      </w:pPr>
      <w:r>
        <w:t xml:space="preserve">All backend tasks use Express.js, Node.js, and MongoDB. Think of the backend as the app’s “engine room” — it has no visuals; it just responds when the frontend asks it for something. Everyone follows Sections 5–7 and 10.</w:t>
      </w:r>
    </w:p>
    <w:p>
      <w:pPr>
        <w:keepNext/>
        <w:shd w:fill="1F4E79" w:color="auto" w:val="clear"/>
        <w:spacing w:after="100" w:before="280"/>
        <w:ind w:left="100" w:right="100"/>
      </w:pPr>
      <w:r>
        <w:rPr>
          <w:b/>
          <w:bCs/>
          <w:color w:val="FFFFFF"/>
          <w:sz w:val="26"/>
          <w:szCs w:val="26"/>
        </w:rPr>
        <w:t xml:space="preserve">B1 — Project Setup, Authentication &amp; Security Foundation</w:t>
      </w:r>
    </w:p>
    <w:p>
      <w:pPr>
        <w:keepNext/>
        <w:spacing w:after="100"/>
      </w:pPr>
      <w:r>
        <w:rPr>
          <w:b/>
          <w:bCs/>
        </w:rPr>
        <w:t xml:space="preserve">In plain terms:</w:t>
      </w:r>
      <w:r>
        <w:t xml:space="preserve"> Build the “front door” of the app — where a user creates an account or logs in — and the foundation everyone else builds on.</w:t>
      </w:r>
    </w:p>
    <w:p>
      <w:pPr>
        <w:pStyle w:val="ListParagraph"/>
        <w:numPr>
          <w:ilvl w:val="0"/>
          <w:numId w:val="2"/>
        </w:numPr>
        <w:spacing w:after="60"/>
      </w:pPr>
      <w:r>
        <w:t xml:space="preserve">Create the backend skeleton from Section 6.1 (folders, </w:t>
      </w:r>
      <w:r>
        <w:rPr>
          <w:rFonts w:ascii="Consolas" w:cs="Consolas" w:eastAsia="Consolas" w:hAnsi="Consolas"/>
          <w:sz w:val="20"/>
          <w:szCs w:val="20"/>
        </w:rPr>
        <w:t xml:space="preserve">app.js</w:t>
      </w:r>
      <w:r>
        <w:t xml:space="preserve">, </w:t>
      </w:r>
      <w:r>
        <w:rPr>
          <w:rFonts w:ascii="Consolas" w:cs="Consolas" w:eastAsia="Consolas" w:hAnsi="Consolas"/>
          <w:sz w:val="20"/>
          <w:szCs w:val="20"/>
        </w:rPr>
        <w:t xml:space="preserve">.env</w:t>
      </w:r>
      <w:r>
        <w:t xml:space="preserve">, </w:t>
      </w:r>
      <w:r>
        <w:rPr>
          <w:rFonts w:ascii="Consolas" w:cs="Consolas" w:eastAsia="Consolas" w:hAnsi="Consolas"/>
          <w:sz w:val="20"/>
          <w:szCs w:val="20"/>
        </w:rPr>
        <w:t xml:space="preserve">.env.example</w:t>
      </w:r>
      <w:r>
        <w:t xml:space="preserve">, </w:t>
      </w:r>
      <w:r>
        <w:rPr>
          <w:rFonts w:ascii="Consolas" w:cs="Consolas" w:eastAsia="Consolas" w:hAnsi="Consolas"/>
          <w:sz w:val="20"/>
          <w:szCs w:val="20"/>
        </w:rPr>
        <w:t xml:space="preserve">.gitignore</w:t>
      </w:r>
      <w:r>
        <w:t xml:space="preserve">, README) and push it to GitHub FIRST so everyone branches from it. Pre-mount all route files in </w:t>
      </w:r>
      <w:r>
        <w:rPr>
          <w:rFonts w:ascii="Consolas" w:cs="Consolas" w:eastAsia="Consolas" w:hAnsi="Consolas"/>
          <w:sz w:val="20"/>
          <w:szCs w:val="20"/>
        </w:rPr>
        <w:t xml:space="preserve">app.js</w:t>
      </w:r>
      <w:r>
        <w:t xml:space="preserve"> so nobody edits the same lines later.</w:t>
      </w:r>
    </w:p>
    <w:p>
      <w:pPr>
        <w:pStyle w:val="ListParagraph"/>
        <w:numPr>
          <w:ilvl w:val="0"/>
          <w:numId w:val="2"/>
        </w:numPr>
        <w:spacing w:after="60"/>
      </w:pPr>
      <w:r>
        <w:t xml:space="preserve">Set up the MongoDB connection in </w:t>
      </w:r>
      <w:r>
        <w:rPr>
          <w:rFonts w:ascii="Consolas" w:cs="Consolas" w:eastAsia="Consolas" w:hAnsi="Consolas"/>
          <w:sz w:val="20"/>
          <w:szCs w:val="20"/>
        </w:rPr>
        <w:t xml:space="preserve">config/db.js</w:t>
      </w:r>
      <w:r>
        <w:t xml:space="preserve"> using </w:t>
      </w:r>
      <w:r>
        <w:rPr>
          <w:rFonts w:ascii="Consolas" w:cs="Consolas" w:eastAsia="Consolas" w:hAnsi="Consolas"/>
          <w:sz w:val="20"/>
          <w:szCs w:val="20"/>
        </w:rPr>
        <w:t xml:space="preserve">MONGO_URI</w:t>
      </w:r>
      <w:r>
        <w:t xml:space="preserve"> from the environment</w:t>
      </w:r>
    </w:p>
    <w:p>
      <w:pPr>
        <w:pStyle w:val="ListParagraph"/>
        <w:numPr>
          <w:ilvl w:val="0"/>
          <w:numId w:val="2"/>
        </w:numPr>
        <w:spacing w:after="60"/>
      </w:pPr>
      <w:r>
        <w:t xml:space="preserve">Build </w:t>
      </w:r>
      <w:r>
        <w:rPr>
          <w:rFonts w:ascii="Consolas" w:cs="Consolas" w:eastAsia="Consolas" w:hAnsi="Consolas"/>
          <w:sz w:val="20"/>
          <w:szCs w:val="20"/>
        </w:rPr>
        <w:t xml:space="preserve">utils/apiResponse.js</w:t>
      </w:r>
      <w:r>
        <w:t xml:space="preserve"> (success/error helpers), a global error-handling middleware and a 404 handler — everyone uses these</w:t>
      </w:r>
    </w:p>
    <w:p>
      <w:pPr>
        <w:pStyle w:val="ListParagraph"/>
        <w:numPr>
          <w:ilvl w:val="0"/>
          <w:numId w:val="2"/>
        </w:numPr>
        <w:spacing w:after="60"/>
      </w:pPr>
      <w:r>
        <w:t xml:space="preserve">Create the User model (name, email, password) — password is hashed with bcrypt and never returned in responses</w:t>
      </w:r>
    </w:p>
    <w:p>
      <w:pPr>
        <w:pStyle w:val="ListParagraph"/>
        <w:numPr>
          <w:ilvl w:val="0"/>
          <w:numId w:val="2"/>
        </w:numPr>
        <w:spacing w:after="60"/>
      </w:pPr>
      <w:r>
        <w:t xml:space="preserve">Signup endpoint with validation (name, valid email, password rules, duplicate email → 409)</w:t>
      </w:r>
    </w:p>
    <w:p>
      <w:pPr>
        <w:pStyle w:val="ListParagraph"/>
        <w:numPr>
          <w:ilvl w:val="0"/>
          <w:numId w:val="2"/>
        </w:numPr>
        <w:spacing w:after="60"/>
      </w:pPr>
      <w:r>
        <w:t xml:space="preserve">Login endpoint that checks email/password and returns a JWT plus the user (generic “Invalid email or password” message)</w:t>
      </w:r>
    </w:p>
    <w:p>
      <w:pPr>
        <w:pStyle w:val="ListParagraph"/>
        <w:numPr>
          <w:ilvl w:val="0"/>
          <w:numId w:val="2"/>
        </w:numPr>
        <w:spacing w:after="60"/>
      </w:pPr>
      <w:r>
        <w:rPr>
          <w:rFonts w:ascii="Consolas" w:cs="Consolas" w:eastAsia="Consolas" w:hAnsi="Consolas"/>
          <w:sz w:val="20"/>
          <w:szCs w:val="20"/>
        </w:rPr>
        <w:t xml:space="preserve">GET /api/auth/me</w:t>
      </w:r>
      <w:r>
        <w:t xml:space="preserve"> to fetch the logged-in user</w:t>
      </w:r>
    </w:p>
    <w:p>
      <w:pPr>
        <w:pStyle w:val="ListParagraph"/>
        <w:numPr>
          <w:ilvl w:val="0"/>
          <w:numId w:val="2"/>
        </w:numPr>
        <w:spacing w:after="60"/>
      </w:pPr>
      <w:r>
        <w:t xml:space="preserve">Build </w:t>
      </w:r>
      <w:r>
        <w:rPr>
          <w:rFonts w:ascii="Consolas" w:cs="Consolas" w:eastAsia="Consolas" w:hAnsi="Consolas"/>
          <w:sz w:val="20"/>
          <w:szCs w:val="20"/>
        </w:rPr>
        <w:t xml:space="preserve">authMiddleware</w:t>
      </w:r>
      <w:r>
        <w:t xml:space="preserve"> (verifies the JWT, attaches </w:t>
      </w:r>
      <w:r>
        <w:rPr>
          <w:rFonts w:ascii="Consolas" w:cs="Consolas" w:eastAsia="Consolas" w:hAnsi="Consolas"/>
          <w:sz w:val="20"/>
          <w:szCs w:val="20"/>
        </w:rPr>
        <w:t xml:space="preserve">req.user</w:t>
      </w:r>
      <w:r>
        <w:t xml:space="preserve">, returns 401 for missing/invalid/expired tokens) and a reusable </w:t>
      </w:r>
      <w:r>
        <w:rPr>
          <w:rFonts w:ascii="Consolas" w:cs="Consolas" w:eastAsia="Consolas" w:hAnsi="Consolas"/>
          <w:sz w:val="20"/>
          <w:szCs w:val="20"/>
        </w:rPr>
        <w:t xml:space="preserve">validate.js</w:t>
      </w:r>
      <w:r>
        <w:t xml:space="preserve"> helper — this JWT is what every other backend task uses to confirm “this person is really logged in”</w:t>
      </w:r>
    </w:p>
    <w:p>
      <w:pPr>
        <w:pStyle w:val="ListParagraph"/>
        <w:numPr>
          <w:ilvl w:val="0"/>
          <w:numId w:val="2"/>
        </w:numPr>
        <w:spacing w:after="60"/>
      </w:pPr>
      <w:r>
        <w:t xml:space="preserve">App-wide security basics: </w:t>
      </w:r>
      <w:r>
        <w:rPr>
          <w:rFonts w:ascii="Consolas" w:cs="Consolas" w:eastAsia="Consolas" w:hAnsi="Consolas"/>
          <w:sz w:val="20"/>
          <w:szCs w:val="20"/>
        </w:rPr>
        <w:t xml:space="preserve">helmet</w:t>
      </w:r>
      <w:r>
        <w:t xml:space="preserve">, configured CORS (using </w:t>
      </w:r>
      <w:r>
        <w:rPr>
          <w:rFonts w:ascii="Consolas" w:cs="Consolas" w:eastAsia="Consolas" w:hAnsi="Consolas"/>
          <w:sz w:val="20"/>
          <w:szCs w:val="20"/>
        </w:rPr>
        <w:t xml:space="preserve">CLIENT_URL</w:t>
      </w:r>
      <w:r>
        <w:t xml:space="preserve">), and a rate limit on login</w:t>
      </w:r>
    </w:p>
    <w:p>
      <w:pPr>
        <w:keepNext/>
        <w:keepLines/>
        <w:spacing w:after="60" w:before="100"/>
      </w:pPr>
      <w:r>
        <w:rPr>
          <w:b/>
          <w:bCs/>
        </w:rPr>
        <w:t xml:space="preserve">You own these files/folders:</w:t>
      </w:r>
      <w:r>
        <w:t xml:space="preserve"> </w:t>
      </w:r>
      <w:r>
        <w:rPr>
          <w:rFonts w:ascii="Consolas" w:cs="Consolas" w:eastAsia="Consolas" w:hAnsi="Consolas"/>
          <w:sz w:val="20"/>
          <w:szCs w:val="20"/>
        </w:rPr>
        <w:t xml:space="preserve">models/User.js</w:t>
      </w:r>
      <w:r>
        <w:t xml:space="preserve">, </w:t>
      </w:r>
      <w:r>
        <w:rPr>
          <w:rFonts w:ascii="Consolas" w:cs="Consolas" w:eastAsia="Consolas" w:hAnsi="Consolas"/>
          <w:sz w:val="20"/>
          <w:szCs w:val="20"/>
        </w:rPr>
        <w:t xml:space="preserve">controllers/authController.js</w:t>
      </w:r>
      <w:r>
        <w:t xml:space="preserve">, </w:t>
      </w:r>
      <w:r>
        <w:rPr>
          <w:rFonts w:ascii="Consolas" w:cs="Consolas" w:eastAsia="Consolas" w:hAnsi="Consolas"/>
          <w:sz w:val="20"/>
          <w:szCs w:val="20"/>
        </w:rPr>
        <w:t xml:space="preserve">routes/authRoutes.js</w:t>
      </w:r>
      <w:r>
        <w:t xml:space="preserve">, </w:t>
      </w:r>
      <w:r>
        <w:rPr>
          <w:rFonts w:ascii="Consolas" w:cs="Consolas" w:eastAsia="Consolas" w:hAnsi="Consolas"/>
          <w:sz w:val="20"/>
          <w:szCs w:val="20"/>
        </w:rPr>
        <w:t xml:space="preserve">middleware/*</w:t>
      </w:r>
      <w:r>
        <w:t xml:space="preserve">, </w:t>
      </w:r>
      <w:r>
        <w:rPr>
          <w:rFonts w:ascii="Consolas" w:cs="Consolas" w:eastAsia="Consolas" w:hAnsi="Consolas"/>
          <w:sz w:val="20"/>
          <w:szCs w:val="20"/>
        </w:rPr>
        <w:t xml:space="preserve">utils/*</w:t>
      </w:r>
      <w:r>
        <w:t xml:space="preserve">, </w:t>
      </w:r>
      <w:r>
        <w:rPr>
          <w:rFonts w:ascii="Consolas" w:cs="Consolas" w:eastAsia="Consolas" w:hAnsi="Consolas"/>
          <w:sz w:val="20"/>
          <w:szCs w:val="20"/>
        </w:rPr>
        <w:t xml:space="preserve">config/*</w:t>
      </w:r>
      <w:r>
        <w:t xml:space="preserve">, </w:t>
      </w:r>
      <w:r>
        <w:rPr>
          <w:rFonts w:ascii="Consolas" w:cs="Consolas" w:eastAsia="Consolas" w:hAnsi="Consolas"/>
          <w:sz w:val="20"/>
          <w:szCs w:val="20"/>
        </w:rPr>
        <w:t xml:space="preserve">app.js</w:t>
      </w:r>
    </w:p>
    <w:p>
      <w:pPr>
        <w:shd w:fill="DEEAF6" w:color="auto" w:val="clear"/>
        <w:spacing w:after="160"/>
        <w:ind w:left="100" w:right="100"/>
      </w:pPr>
      <w:r>
        <w:rPr>
          <w:b/>
          <w:bCs/>
        </w:rPr>
        <w:t xml:space="preserve">Done when:</w:t>
      </w:r>
      <w:r>
        <w:t xml:space="preserve"> a teammate can register, log in, receive a JWT, call </w:t>
      </w:r>
      <w:r>
        <w:rPr>
          <w:rFonts w:ascii="Consolas" w:cs="Consolas" w:eastAsia="Consolas" w:hAnsi="Consolas"/>
          <w:sz w:val="20"/>
          <w:szCs w:val="20"/>
        </w:rPr>
        <w:t xml:space="preserve">/api/auth/me</w:t>
      </w:r>
      <w:r>
        <w:t xml:space="preserve">, and get a proper 401 with a bad token — and the skeleton is on GitHub for others.</w:t>
      </w:r>
    </w:p>
    <w:p>
      <w:pPr>
        <w:keepNext/>
        <w:shd w:fill="1F4E79" w:color="auto" w:val="clear"/>
        <w:spacing w:after="100" w:before="280"/>
        <w:ind w:left="100" w:right="100"/>
      </w:pPr>
      <w:r>
        <w:rPr>
          <w:b/>
          <w:bCs/>
          <w:color w:val="FFFFFF"/>
          <w:sz w:val="26"/>
          <w:szCs w:val="26"/>
        </w:rPr>
        <w:t xml:space="preserve">B2 — File Upload Endpoint</w:t>
      </w:r>
    </w:p>
    <w:p>
      <w:pPr>
        <w:keepNext/>
        <w:spacing w:after="100"/>
      </w:pPr>
      <w:r>
        <w:rPr>
          <w:b/>
          <w:bCs/>
        </w:rPr>
        <w:t xml:space="preserve">In plain terms:</w:t>
      </w:r>
      <w:r>
        <w:t xml:space="preserve"> Build the part that receives a file from the user and stores it in the cloud.</w:t>
      </w:r>
    </w:p>
    <w:p>
      <w:pPr>
        <w:pStyle w:val="ListParagraph"/>
        <w:numPr>
          <w:ilvl w:val="0"/>
          <w:numId w:val="2"/>
        </w:numPr>
        <w:spacing w:after="60"/>
      </w:pPr>
      <w:r>
        <w:t xml:space="preserve">Set up Cloudinary (or Multer) in </w:t>
      </w:r>
      <w:r>
        <w:rPr>
          <w:rFonts w:ascii="Consolas" w:cs="Consolas" w:eastAsia="Consolas" w:hAnsi="Consolas"/>
          <w:sz w:val="20"/>
          <w:szCs w:val="20"/>
        </w:rPr>
        <w:t xml:space="preserve">config/cloudinary.js</w:t>
      </w:r>
      <w:r>
        <w:t xml:space="preserve"> and </w:t>
      </w:r>
      <w:r>
        <w:rPr>
          <w:rFonts w:ascii="Consolas" w:cs="Consolas" w:eastAsia="Consolas" w:hAnsi="Consolas"/>
          <w:sz w:val="20"/>
          <w:szCs w:val="20"/>
        </w:rPr>
        <w:t xml:space="preserve">services/cloudinaryService.js</w:t>
      </w:r>
    </w:p>
    <w:p>
      <w:pPr>
        <w:pStyle w:val="ListParagraph"/>
        <w:numPr>
          <w:ilvl w:val="0"/>
          <w:numId w:val="2"/>
        </w:numPr>
        <w:spacing w:after="60"/>
      </w:pPr>
      <w:r>
        <w:t xml:space="preserve">Create the File model (Section 5) and push it early — B3, B4 and B5 depend on it</w:t>
      </w:r>
    </w:p>
    <w:p>
      <w:pPr>
        <w:pStyle w:val="ListParagraph"/>
        <w:numPr>
          <w:ilvl w:val="0"/>
          <w:numId w:val="2"/>
        </w:numPr>
        <w:spacing w:after="60"/>
      </w:pPr>
      <w:r>
        <w:t xml:space="preserve">Build </w:t>
      </w:r>
      <w:r>
        <w:rPr>
          <w:rFonts w:ascii="Consolas" w:cs="Consolas" w:eastAsia="Consolas" w:hAnsi="Consolas"/>
          <w:sz w:val="20"/>
          <w:szCs w:val="20"/>
        </w:rPr>
        <w:t xml:space="preserve">POST /api/files/upload</w:t>
      </w:r>
      <w:r>
        <w:t xml:space="preserve"> that takes a file from the frontend (optionally a </w:t>
      </w:r>
      <w:r>
        <w:rPr>
          <w:rFonts w:ascii="Consolas" w:cs="Consolas" w:eastAsia="Consolas" w:hAnsi="Consolas"/>
          <w:sz w:val="20"/>
          <w:szCs w:val="20"/>
        </w:rPr>
        <w:t xml:space="preserve">folderId</w:t>
      </w:r>
      <w:r>
        <w:t xml:space="preserve">) and saves it</w:t>
      </w:r>
    </w:p>
    <w:p>
      <w:pPr>
        <w:pStyle w:val="ListParagraph"/>
        <w:numPr>
          <w:ilvl w:val="0"/>
          <w:numId w:val="2"/>
        </w:numPr>
        <w:spacing w:after="60"/>
      </w:pPr>
      <w:r>
        <w:t xml:space="preserve">Save the file’s details (name, type, size, owner, upload date, cloud link) into MongoDB</w:t>
      </w:r>
    </w:p>
    <w:p>
      <w:pPr>
        <w:pStyle w:val="ListParagraph"/>
        <w:numPr>
          <w:ilvl w:val="0"/>
          <w:numId w:val="2"/>
        </w:numPr>
        <w:spacing w:after="60"/>
      </w:pPr>
      <w:r>
        <w:t xml:space="preserve">Only logged-in users (valid JWT) can upload</w:t>
      </w:r>
    </w:p>
    <w:p>
      <w:pPr>
        <w:pStyle w:val="ListParagraph"/>
        <w:numPr>
          <w:ilvl w:val="0"/>
          <w:numId w:val="2"/>
        </w:numPr>
        <w:spacing w:after="60"/>
      </w:pPr>
      <w:r>
        <w:t xml:space="preserve">Validate the request: file present, allowed type, maximum 10 MB, and </w:t>
      </w:r>
      <w:r>
        <w:rPr>
          <w:rFonts w:ascii="Consolas" w:cs="Consolas" w:eastAsia="Consolas" w:hAnsi="Consolas"/>
          <w:sz w:val="20"/>
          <w:szCs w:val="20"/>
        </w:rPr>
        <w:t xml:space="preserve">folderId</w:t>
      </w:r>
      <w:r>
        <w:t xml:space="preserve"> (if given) is valid and belongs to the user</w:t>
      </w:r>
    </w:p>
    <w:p>
      <w:pPr>
        <w:pStyle w:val="ListParagraph"/>
        <w:numPr>
          <w:ilvl w:val="0"/>
          <w:numId w:val="2"/>
        </w:numPr>
        <w:spacing w:after="60"/>
      </w:pPr>
      <w:r>
        <w:t xml:space="preserve">Clear errors: “No file selected”, “File is too large”, “File type not allowed”</w:t>
      </w:r>
    </w:p>
    <w:p>
      <w:pPr>
        <w:keepNext/>
        <w:keepLines/>
        <w:spacing w:after="60" w:before="100"/>
      </w:pPr>
      <w:r>
        <w:rPr>
          <w:b/>
          <w:bCs/>
        </w:rPr>
        <w:t xml:space="preserve">You own these files/folders:</w:t>
      </w:r>
      <w:r>
        <w:t xml:space="preserve"> </w:t>
      </w:r>
      <w:r>
        <w:rPr>
          <w:rFonts w:ascii="Consolas" w:cs="Consolas" w:eastAsia="Consolas" w:hAnsi="Consolas"/>
          <w:sz w:val="20"/>
          <w:szCs w:val="20"/>
        </w:rPr>
        <w:t xml:space="preserve">models/File.js</w:t>
      </w:r>
      <w:r>
        <w:t xml:space="preserve">, </w:t>
      </w:r>
      <w:r>
        <w:rPr>
          <w:rFonts w:ascii="Consolas" w:cs="Consolas" w:eastAsia="Consolas" w:hAnsi="Consolas"/>
          <w:sz w:val="20"/>
          <w:szCs w:val="20"/>
        </w:rPr>
        <w:t xml:space="preserve">controllers/uploadController.js</w:t>
      </w:r>
      <w:r>
        <w:t xml:space="preserve">, </w:t>
      </w:r>
      <w:r>
        <w:rPr>
          <w:rFonts w:ascii="Consolas" w:cs="Consolas" w:eastAsia="Consolas" w:hAnsi="Consolas"/>
          <w:sz w:val="20"/>
          <w:szCs w:val="20"/>
        </w:rPr>
        <w:t xml:space="preserve">routes/uploadRoutes.js</w:t>
      </w:r>
      <w:r>
        <w:t xml:space="preserve">, </w:t>
      </w:r>
      <w:r>
        <w:rPr>
          <w:rFonts w:ascii="Consolas" w:cs="Consolas" w:eastAsia="Consolas" w:hAnsi="Consolas"/>
          <w:sz w:val="20"/>
          <w:szCs w:val="20"/>
        </w:rPr>
        <w:t xml:space="preserve">services/cloudinaryService.js</w:t>
      </w:r>
    </w:p>
    <w:p>
      <w:pPr>
        <w:shd w:fill="DEEAF6" w:color="auto" w:val="clear"/>
        <w:spacing w:after="160"/>
        <w:ind w:left="100" w:right="100"/>
      </w:pPr>
      <w:r>
        <w:rPr>
          <w:b/>
          <w:bCs/>
        </w:rPr>
        <w:t xml:space="preserve">Done when:</w:t>
      </w:r>
      <w:r>
        <w:t xml:space="preserve"> a logged-in user can upload a valid file, it appears in Cloudinary and MongoDB, and bad files/tokens get friendly error responses.</w:t>
      </w:r>
    </w:p>
    <w:p>
      <w:pPr>
        <w:keepNext/>
        <w:shd w:fill="1F4E79" w:color="auto" w:val="clear"/>
        <w:spacing w:after="100" w:before="280"/>
        <w:ind w:left="100" w:right="100"/>
      </w:pPr>
      <w:r>
        <w:rPr>
          <w:b/>
          <w:bCs/>
          <w:color w:val="FFFFFF"/>
          <w:sz w:val="26"/>
          <w:szCs w:val="26"/>
        </w:rPr>
        <w:t xml:space="preserve">B3 — File Retrieval (List, Search, Filter, Pagination &amp; Download)</w:t>
      </w:r>
    </w:p>
    <w:p>
      <w:pPr>
        <w:keepNext/>
        <w:spacing w:after="100"/>
      </w:pPr>
      <w:r>
        <w:rPr>
          <w:b/>
          <w:bCs/>
        </w:rPr>
        <w:t xml:space="preserve">In plain terms:</w:t>
      </w:r>
      <w:r>
        <w:t xml:space="preserve"> Build the part that shows a user their files and lets them download one.</w:t>
      </w:r>
    </w:p>
    <w:p>
      <w:pPr>
        <w:pStyle w:val="ListParagraph"/>
        <w:numPr>
          <w:ilvl w:val="0"/>
          <w:numId w:val="2"/>
        </w:numPr>
        <w:spacing w:after="60"/>
      </w:pPr>
      <w:r>
        <w:rPr>
          <w:rFonts w:ascii="Consolas" w:cs="Consolas" w:eastAsia="Consolas" w:hAnsi="Consolas"/>
          <w:sz w:val="20"/>
          <w:szCs w:val="20"/>
        </w:rPr>
        <w:t xml:space="preserve">GET /api/files</w:t>
      </w:r>
      <w:r>
        <w:t xml:space="preserve"> returns only the logged-in user’s files</w:t>
      </w:r>
    </w:p>
    <w:p>
      <w:pPr>
        <w:pStyle w:val="ListParagraph"/>
        <w:numPr>
          <w:ilvl w:val="0"/>
          <w:numId w:val="2"/>
        </w:numPr>
        <w:spacing w:after="60"/>
      </w:pPr>
      <w:r>
        <w:t xml:space="preserve">Support search by name, filter by type (image / document / other) and by folder, sorting (newest first by default), and pagination (</w:t>
      </w:r>
      <w:r>
        <w:rPr>
          <w:rFonts w:ascii="Consolas" w:cs="Consolas" w:eastAsia="Consolas" w:hAnsi="Consolas"/>
          <w:sz w:val="20"/>
          <w:szCs w:val="20"/>
        </w:rPr>
        <w:t xml:space="preserve">page</w:t>
      </w:r>
      <w:r>
        <w:t xml:space="preserve">, </w:t>
      </w:r>
      <w:r>
        <w:rPr>
          <w:rFonts w:ascii="Consolas" w:cs="Consolas" w:eastAsia="Consolas" w:hAnsi="Consolas"/>
          <w:sz w:val="20"/>
          <w:szCs w:val="20"/>
        </w:rPr>
        <w:t xml:space="preserve">limit</w:t>
      </w:r>
      <w:r>
        <w:t xml:space="preserve">) — return pagination info as in Section 6.2</w:t>
      </w:r>
    </w:p>
    <w:p>
      <w:pPr>
        <w:pStyle w:val="ListParagraph"/>
        <w:numPr>
          <w:ilvl w:val="0"/>
          <w:numId w:val="2"/>
        </w:numPr>
        <w:spacing w:after="60"/>
      </w:pPr>
      <w:r>
        <w:rPr>
          <w:rFonts w:ascii="Consolas" w:cs="Consolas" w:eastAsia="Consolas" w:hAnsi="Consolas"/>
          <w:sz w:val="20"/>
          <w:szCs w:val="20"/>
        </w:rPr>
        <w:t xml:space="preserve">GET /api/files/:id</w:t>
      </w:r>
      <w:r>
        <w:t xml:space="preserve"> returns one file’s details</w:t>
      </w:r>
    </w:p>
    <w:p>
      <w:pPr>
        <w:pStyle w:val="ListParagraph"/>
        <w:numPr>
          <w:ilvl w:val="0"/>
          <w:numId w:val="2"/>
        </w:numPr>
        <w:spacing w:after="60"/>
      </w:pPr>
      <w:r>
        <w:rPr>
          <w:rFonts w:ascii="Consolas" w:cs="Consolas" w:eastAsia="Consolas" w:hAnsi="Consolas"/>
          <w:sz w:val="20"/>
          <w:szCs w:val="20"/>
        </w:rPr>
        <w:t xml:space="preserve">GET /api/files/:id/download</w:t>
      </w:r>
      <w:r>
        <w:t xml:space="preserve"> lets a user download a specific file by its ID with the correct file name</w:t>
      </w:r>
    </w:p>
    <w:p>
      <w:pPr>
        <w:pStyle w:val="ListParagraph"/>
        <w:numPr>
          <w:ilvl w:val="0"/>
          <w:numId w:val="2"/>
        </w:numPr>
        <w:spacing w:after="60"/>
      </w:pPr>
      <w:r>
        <w:t xml:space="preserve">Make sure a user can only see/download their OWN files, not other people’s (403/404)</w:t>
      </w:r>
    </w:p>
    <w:p>
      <w:pPr>
        <w:pStyle w:val="ListParagraph"/>
        <w:numPr>
          <w:ilvl w:val="0"/>
          <w:numId w:val="2"/>
        </w:numPr>
        <w:spacing w:after="60"/>
      </w:pPr>
      <w:r>
        <w:t xml:space="preserve">Validate the ID and all query values (Section 6.3)</w:t>
      </w:r>
    </w:p>
    <w:p>
      <w:pPr>
        <w:keepNext/>
        <w:keepLines/>
        <w:spacing w:after="60" w:before="100"/>
      </w:pPr>
      <w:r>
        <w:rPr>
          <w:b/>
          <w:bCs/>
        </w:rPr>
        <w:t xml:space="preserve">You own these files/folders:</w:t>
      </w:r>
      <w:r>
        <w:t xml:space="preserve"> </w:t>
      </w:r>
      <w:r>
        <w:rPr>
          <w:rFonts w:ascii="Consolas" w:cs="Consolas" w:eastAsia="Consolas" w:hAnsi="Consolas"/>
          <w:sz w:val="20"/>
          <w:szCs w:val="20"/>
        </w:rPr>
        <w:t xml:space="preserve">controllers/fileController.js</w:t>
      </w:r>
      <w:r>
        <w:t xml:space="preserve">, </w:t>
      </w:r>
      <w:r>
        <w:rPr>
          <w:rFonts w:ascii="Consolas" w:cs="Consolas" w:eastAsia="Consolas" w:hAnsi="Consolas"/>
          <w:sz w:val="20"/>
          <w:szCs w:val="20"/>
        </w:rPr>
        <w:t xml:space="preserve">routes/fileRoutes.js</w:t>
      </w:r>
    </w:p>
    <w:p>
      <w:pPr>
        <w:shd w:fill="DEEAF6" w:color="auto" w:val="clear"/>
        <w:spacing w:after="160"/>
        <w:ind w:left="100" w:right="100"/>
      </w:pPr>
      <w:r>
        <w:rPr>
          <w:b/>
          <w:bCs/>
        </w:rPr>
        <w:t xml:space="preserve">Done when:</w:t>
      </w:r>
      <w:r>
        <w:t xml:space="preserve"> the file list responds correctly to search, filter and page changes, and another user’s file ID is refused.</w:t>
      </w:r>
    </w:p>
    <w:p>
      <w:pPr>
        <w:keepNext/>
        <w:shd w:fill="1F4E79" w:color="auto" w:val="clear"/>
        <w:spacing w:after="100" w:before="280"/>
        <w:ind w:left="100" w:right="100"/>
      </w:pPr>
      <w:r>
        <w:rPr>
          <w:b/>
          <w:bCs/>
          <w:color w:val="FFFFFF"/>
          <w:sz w:val="26"/>
          <w:szCs w:val="26"/>
        </w:rPr>
        <w:t xml:space="preserve">B4 — File Deletion, Rename &amp; Folder Management</w:t>
      </w:r>
    </w:p>
    <w:p>
      <w:pPr>
        <w:keepNext/>
        <w:spacing w:after="100"/>
      </w:pPr>
      <w:r>
        <w:rPr>
          <w:b/>
          <w:bCs/>
        </w:rPr>
        <w:t xml:space="preserve">In plain terms:</w:t>
      </w:r>
      <w:r>
        <w:t xml:space="preserve"> Build the part that lets a user remove a file, rename it, and organize files into folders.</w:t>
      </w:r>
    </w:p>
    <w:p>
      <w:pPr>
        <w:pStyle w:val="ListParagraph"/>
        <w:numPr>
          <w:ilvl w:val="0"/>
          <w:numId w:val="2"/>
        </w:numPr>
        <w:spacing w:after="60"/>
      </w:pPr>
      <w:r>
        <w:t xml:space="preserve">Delete endpoint that removes the file from Cloudinary AND from its MongoDB record (and any of its share links — coordinate with B5)</w:t>
      </w:r>
    </w:p>
    <w:p>
      <w:pPr>
        <w:pStyle w:val="ListParagraph"/>
        <w:numPr>
          <w:ilvl w:val="0"/>
          <w:numId w:val="2"/>
        </w:numPr>
        <w:spacing w:after="60"/>
      </w:pPr>
      <w:r>
        <w:t xml:space="preserve">Rename / move endpoint </w:t>
      </w:r>
      <w:r>
        <w:rPr>
          <w:rFonts w:ascii="Consolas" w:cs="Consolas" w:eastAsia="Consolas" w:hAnsi="Consolas"/>
          <w:sz w:val="20"/>
          <w:szCs w:val="20"/>
        </w:rPr>
        <w:t xml:space="preserve">PATCH /api/files/:id</w:t>
      </w:r>
      <w:r>
        <w:t xml:space="preserve"> (rename is now required, not optional)</w:t>
      </w:r>
    </w:p>
    <w:p>
      <w:pPr>
        <w:pStyle w:val="ListParagraph"/>
        <w:numPr>
          <w:ilvl w:val="0"/>
          <w:numId w:val="2"/>
        </w:numPr>
        <w:spacing w:after="60"/>
      </w:pPr>
      <w:r>
        <w:t xml:space="preserve">Create the Folder model and endpoints to create, list and delete folders (deleting a folder moves its files back to “All files”)</w:t>
      </w:r>
    </w:p>
    <w:p>
      <w:pPr>
        <w:pStyle w:val="ListParagraph"/>
        <w:numPr>
          <w:ilvl w:val="0"/>
          <w:numId w:val="2"/>
        </w:numPr>
        <w:spacing w:after="60"/>
      </w:pPr>
      <w:r>
        <w:t xml:space="preserve">Validate names and IDs; folder names are unique per user</w:t>
      </w:r>
    </w:p>
    <w:p>
      <w:pPr>
        <w:pStyle w:val="ListParagraph"/>
        <w:numPr>
          <w:ilvl w:val="0"/>
          <w:numId w:val="2"/>
        </w:numPr>
        <w:spacing w:after="60"/>
      </w:pPr>
      <w:r>
        <w:t xml:space="preserve">Make sure only the file’s or folder’s owner can delete, rename or move it (403 otherwise)</w:t>
      </w:r>
    </w:p>
    <w:p>
      <w:pPr>
        <w:keepNext/>
        <w:keepLines/>
        <w:spacing w:after="60" w:before="100"/>
      </w:pPr>
      <w:r>
        <w:rPr>
          <w:b/>
          <w:bCs/>
        </w:rPr>
        <w:t xml:space="preserve">You own these files/folders:</w:t>
      </w:r>
      <w:r>
        <w:t xml:space="preserve"> </w:t>
      </w:r>
      <w:r>
        <w:rPr>
          <w:rFonts w:ascii="Consolas" w:cs="Consolas" w:eastAsia="Consolas" w:hAnsi="Consolas"/>
          <w:sz w:val="20"/>
          <w:szCs w:val="20"/>
        </w:rPr>
        <w:t xml:space="preserve">models/Folder.js</w:t>
      </w:r>
      <w:r>
        <w:t xml:space="preserve">, </w:t>
      </w:r>
      <w:r>
        <w:rPr>
          <w:rFonts w:ascii="Consolas" w:cs="Consolas" w:eastAsia="Consolas" w:hAnsi="Consolas"/>
          <w:sz w:val="20"/>
          <w:szCs w:val="20"/>
        </w:rPr>
        <w:t xml:space="preserve">controllers/manageController.js</w:t>
      </w:r>
      <w:r>
        <w:t xml:space="preserve">, </w:t>
      </w:r>
      <w:r>
        <w:rPr>
          <w:rFonts w:ascii="Consolas" w:cs="Consolas" w:eastAsia="Consolas" w:hAnsi="Consolas"/>
          <w:sz w:val="20"/>
          <w:szCs w:val="20"/>
        </w:rPr>
        <w:t xml:space="preserve">controllers/folderController.js</w:t>
      </w:r>
      <w:r>
        <w:t xml:space="preserve">, matching route files</w:t>
      </w:r>
    </w:p>
    <w:p>
      <w:pPr>
        <w:shd w:fill="DEEAF6" w:color="auto" w:val="clear"/>
        <w:spacing w:after="160"/>
        <w:ind w:left="100" w:right="100"/>
      </w:pPr>
      <w:r>
        <w:rPr>
          <w:b/>
          <w:bCs/>
        </w:rPr>
        <w:t xml:space="preserve">Done when:</w:t>
      </w:r>
      <w:r>
        <w:t xml:space="preserve"> a user can rename, move and delete their own files, manage folders, and cannot touch anyone else’s.</w:t>
      </w:r>
    </w:p>
    <w:p>
      <w:pPr>
        <w:keepNext/>
        <w:shd w:fill="1F4E79" w:color="auto" w:val="clear"/>
        <w:spacing w:after="100" w:before="280"/>
        <w:ind w:left="100" w:right="100"/>
      </w:pPr>
      <w:r>
        <w:rPr>
          <w:b/>
          <w:bCs/>
          <w:color w:val="FFFFFF"/>
          <w:sz w:val="26"/>
          <w:szCs w:val="26"/>
        </w:rPr>
        <w:t xml:space="preserve">B5 — File Sharing, API Documentation &amp; Testing/Integration</w:t>
      </w:r>
    </w:p>
    <w:p>
      <w:pPr>
        <w:keepNext/>
        <w:spacing w:after="100"/>
      </w:pPr>
      <w:r>
        <w:rPr>
          <w:b/>
          <w:bCs/>
        </w:rPr>
        <w:t xml:space="preserve">In plain terms:</w:t>
      </w:r>
      <w:r>
        <w:t xml:space="preserve"> Build the “share with others” feature, document every API, and make sure all backend pieces work together.</w:t>
      </w:r>
    </w:p>
    <w:p>
      <w:pPr>
        <w:pStyle w:val="ListParagraph"/>
        <w:numPr>
          <w:ilvl w:val="0"/>
          <w:numId w:val="2"/>
        </w:numPr>
        <w:spacing w:after="60"/>
      </w:pPr>
      <w:r>
        <w:t xml:space="preserve">Create the ShareLink model (file, owner, random token, isActive, optional expiresAt)</w:t>
      </w:r>
    </w:p>
    <w:p>
      <w:pPr>
        <w:pStyle w:val="ListParagraph"/>
        <w:numPr>
          <w:ilvl w:val="0"/>
          <w:numId w:val="2"/>
        </w:numPr>
        <w:spacing w:after="60"/>
      </w:pPr>
      <w:r>
        <w:t xml:space="preserve">Build “generate shareable link” and “revoke link” endpoints for a file (owner only)</w:t>
      </w:r>
    </w:p>
    <w:p>
      <w:pPr>
        <w:pStyle w:val="ListParagraph"/>
        <w:numPr>
          <w:ilvl w:val="0"/>
          <w:numId w:val="2"/>
        </w:numPr>
        <w:spacing w:after="60"/>
      </w:pPr>
      <w:r>
        <w:t xml:space="preserve">Build public endpoints that let anyone with the link view/download that one file — expired or revoked links return a clear error, and nothing else about the owner is exposed</w:t>
      </w:r>
    </w:p>
    <w:p>
      <w:pPr>
        <w:pStyle w:val="ListParagraph"/>
        <w:numPr>
          <w:ilvl w:val="0"/>
          <w:numId w:val="2"/>
        </w:numPr>
        <w:spacing w:after="60"/>
      </w:pPr>
      <w:r>
        <w:t xml:space="preserve">Compile the API documentation (Section 7.2): README endpoint tables plus a shared Postman collection; collect each teammate’s entries and check nothing is missing</w:t>
      </w:r>
    </w:p>
    <w:p>
      <w:pPr>
        <w:pStyle w:val="ListParagraph"/>
        <w:numPr>
          <w:ilvl w:val="0"/>
          <w:numId w:val="2"/>
        </w:numPr>
        <w:spacing w:after="60"/>
      </w:pPr>
      <w:r>
        <w:t xml:space="preserve">Test all backend endpoints (B1–B4 and your own) together using Postman, including failure cases: wrong password, no token, another user’s file, invalid ID, oversized file, expired link</w:t>
      </w:r>
    </w:p>
    <w:p>
      <w:pPr>
        <w:pStyle w:val="ListParagraph"/>
        <w:numPr>
          <w:ilvl w:val="0"/>
          <w:numId w:val="2"/>
        </w:numPr>
        <w:spacing w:after="60"/>
      </w:pPr>
      <w:r>
        <w:t xml:space="preserve">Help merge everyone’s backend code on GitHub before connecting it to the frontend</w:t>
      </w:r>
    </w:p>
    <w:p>
      <w:pPr>
        <w:pStyle w:val="ListParagraph"/>
        <w:numPr>
          <w:ilvl w:val="0"/>
          <w:numId w:val="2"/>
        </w:numPr>
        <w:spacing w:after="60"/>
      </w:pPr>
      <w:r>
        <w:t xml:space="preserve">Deploy the backend (Render/Railway) with MongoDB Atlas, set environment variables on the host, and confirm CORS works with the deployed frontend</w:t>
      </w:r>
    </w:p>
    <w:p>
      <w:pPr>
        <w:keepNext/>
        <w:keepLines/>
        <w:spacing w:after="60" w:before="100"/>
      </w:pPr>
      <w:r>
        <w:rPr>
          <w:b/>
          <w:bCs/>
        </w:rPr>
        <w:t xml:space="preserve">You own these files/folders:</w:t>
      </w:r>
      <w:r>
        <w:t xml:space="preserve"> </w:t>
      </w:r>
      <w:r>
        <w:rPr>
          <w:rFonts w:ascii="Consolas" w:cs="Consolas" w:eastAsia="Consolas" w:hAnsi="Consolas"/>
          <w:sz w:val="20"/>
          <w:szCs w:val="20"/>
        </w:rPr>
        <w:t xml:space="preserve">models/ShareLink.js</w:t>
      </w:r>
      <w:r>
        <w:t xml:space="preserve">, </w:t>
      </w:r>
      <w:r>
        <w:rPr>
          <w:rFonts w:ascii="Consolas" w:cs="Consolas" w:eastAsia="Consolas" w:hAnsi="Consolas"/>
          <w:sz w:val="20"/>
          <w:szCs w:val="20"/>
        </w:rPr>
        <w:t xml:space="preserve">controllers/shareController.js</w:t>
      </w:r>
      <w:r>
        <w:t xml:space="preserve">, </w:t>
      </w:r>
      <w:r>
        <w:rPr>
          <w:rFonts w:ascii="Consolas" w:cs="Consolas" w:eastAsia="Consolas" w:hAnsi="Consolas"/>
          <w:sz w:val="20"/>
          <w:szCs w:val="20"/>
        </w:rPr>
        <w:t xml:space="preserve">routes/shareRoutes.js</w:t>
      </w:r>
      <w:r>
        <w:t xml:space="preserve">, README API docs, Postman collection</w:t>
      </w:r>
    </w:p>
    <w:p>
      <w:pPr>
        <w:shd w:fill="DEEAF6" w:color="auto" w:val="clear"/>
        <w:spacing w:after="160"/>
        <w:ind w:left="100" w:right="100"/>
      </w:pPr>
      <w:r>
        <w:rPr>
          <w:b/>
          <w:bCs/>
        </w:rPr>
        <w:t xml:space="preserve">Done when:</w:t>
      </w:r>
      <w:r>
        <w:t xml:space="preserve"> a file can be shared and un-shared, every endpoint is documented and tested, and the backend is live.</w:t>
      </w:r>
    </w:p>
    <w:p>
      <w:pPr>
        <w:pStyle w:val="Heading1"/>
      </w:pPr>
      <w:r>
        <w:t xml:space="preserve">12. Frontend Tasks (2 People)</w:t>
      </w:r>
    </w:p>
    <w:p>
      <w:pPr>
        <w:spacing w:after="120"/>
      </w:pPr>
      <w:r>
        <w:t xml:space="preserve">Both frontend tasks use React. The frontend is the “face” of the app — everything the user actually sees and clicks. Follow Section 8 for pages, loading states and errors.</w:t>
      </w:r>
    </w:p>
    <w:p>
      <w:pPr>
        <w:keepNext/>
        <w:shd w:fill="1F4E79" w:color="auto" w:val="clear"/>
        <w:spacing w:after="100" w:before="280"/>
        <w:ind w:left="100" w:right="100"/>
      </w:pPr>
      <w:r>
        <w:rPr>
          <w:b/>
          <w:bCs/>
          <w:color w:val="FFFFFF"/>
          <w:sz w:val="26"/>
          <w:szCs w:val="26"/>
        </w:rPr>
        <w:t xml:space="preserve">F1 — Public Pages, Auth Pages &amp; Dashboard</w:t>
      </w:r>
    </w:p>
    <w:p>
      <w:pPr>
        <w:keepNext/>
        <w:spacing w:after="100"/>
      </w:pPr>
      <w:r>
        <w:rPr>
          <w:b/>
          <w:bCs/>
        </w:rPr>
        <w:t xml:space="preserve">In plain terms:</w:t>
      </w:r>
      <w:r>
        <w:t xml:space="preserve"> Build the screens for visiting, signing up, logging in, and the main page showing all uploaded files.</w:t>
      </w:r>
    </w:p>
    <w:p>
      <w:pPr>
        <w:pStyle w:val="ListParagraph"/>
        <w:numPr>
          <w:ilvl w:val="0"/>
          <w:numId w:val="2"/>
        </w:numPr>
        <w:spacing w:after="60"/>
      </w:pPr>
      <w:r>
        <w:t xml:space="preserve">Set up the React project (pages, components, services, context, routes), React Router, and an Axios instance using </w:t>
      </w:r>
      <w:r>
        <w:rPr>
          <w:rFonts w:ascii="Consolas" w:cs="Consolas" w:eastAsia="Consolas" w:hAnsi="Consolas"/>
          <w:sz w:val="20"/>
          <w:szCs w:val="20"/>
        </w:rPr>
        <w:t xml:space="preserve">REACT_APP_API_URL</w:t>
      </w:r>
      <w:r>
        <w:t xml:space="preserve"> — push it early so F2 can branch from it</w:t>
      </w:r>
    </w:p>
    <w:p>
      <w:pPr>
        <w:pStyle w:val="ListParagraph"/>
        <w:numPr>
          <w:ilvl w:val="0"/>
          <w:numId w:val="2"/>
        </w:numPr>
        <w:spacing w:after="60"/>
      </w:pPr>
      <w:r>
        <w:t xml:space="preserve">Build the shared pieces both of you use: Navbar, Footer, Loader/spinner, error message/toast, </w:t>
      </w:r>
      <w:r>
        <w:rPr>
          <w:rFonts w:ascii="Consolas" w:cs="Consolas" w:eastAsia="Consolas" w:hAnsi="Consolas"/>
          <w:sz w:val="20"/>
          <w:szCs w:val="20"/>
        </w:rPr>
        <w:t xml:space="preserve">ProtectedRoute</w:t>
      </w:r>
    </w:p>
    <w:p>
      <w:pPr>
        <w:pStyle w:val="ListParagraph"/>
        <w:numPr>
          <w:ilvl w:val="0"/>
          <w:numId w:val="2"/>
        </w:numPr>
        <w:spacing w:after="60"/>
      </w:pPr>
      <w:r>
        <w:t xml:space="preserve">Build the Landing page and About page (answer: what is it, who is it for, what problem does it solve, how do I use it) and the 404 page</w:t>
      </w:r>
    </w:p>
    <w:p>
      <w:pPr>
        <w:pStyle w:val="ListParagraph"/>
        <w:numPr>
          <w:ilvl w:val="0"/>
          <w:numId w:val="2"/>
        </w:numPr>
        <w:spacing w:after="60"/>
      </w:pPr>
      <w:r>
        <w:t xml:space="preserve">Build the Signup page (name, email, password) and Login page (email, password) with form validation, loading buttons and friendly backend errors</w:t>
      </w:r>
    </w:p>
    <w:p>
      <w:pPr>
        <w:pStyle w:val="ListParagraph"/>
        <w:numPr>
          <w:ilvl w:val="0"/>
          <w:numId w:val="2"/>
        </w:numPr>
        <w:spacing w:after="60"/>
      </w:pPr>
      <w:r>
        <w:t xml:space="preserve">Store the JWT token after login (AuthContext) so the app remembers the user is logged in; add Logout; redirect to Login on 401</w:t>
      </w:r>
    </w:p>
    <w:p>
      <w:pPr>
        <w:pStyle w:val="ListParagraph"/>
        <w:numPr>
          <w:ilvl w:val="0"/>
          <w:numId w:val="2"/>
        </w:numPr>
        <w:spacing w:after="60"/>
      </w:pPr>
      <w:r>
        <w:t xml:space="preserve">Build the Dashboard page listing the user’s files (name, type, size, date) with a search box, type and folder filters, and pagination controls — connects to Backend Task B3</w:t>
      </w:r>
    </w:p>
    <w:p>
      <w:pPr>
        <w:pStyle w:val="ListParagraph"/>
        <w:numPr>
          <w:ilvl w:val="0"/>
          <w:numId w:val="2"/>
        </w:numPr>
        <w:spacing w:after="60"/>
      </w:pPr>
      <w:r>
        <w:t xml:space="preserve">Show loading skeletons, an empty state (“No files yet — upload your first file”) and an error state with a Retry button</w:t>
      </w:r>
    </w:p>
    <w:p>
      <w:pPr>
        <w:pStyle w:val="ListParagraph"/>
        <w:numPr>
          <w:ilvl w:val="0"/>
          <w:numId w:val="2"/>
        </w:numPr>
        <w:spacing w:after="60"/>
      </w:pPr>
      <w:r>
        <w:t xml:space="preserve">Build the Axios error interceptor that turns every error into a friendly message (Section 8.3)</w:t>
      </w:r>
    </w:p>
    <w:p>
      <w:pPr>
        <w:pStyle w:val="ListParagraph"/>
        <w:numPr>
          <w:ilvl w:val="0"/>
          <w:numId w:val="2"/>
        </w:numPr>
        <w:spacing w:after="60"/>
      </w:pPr>
      <w:r>
        <w:t xml:space="preserve">Deploy the frontend (Vercel/Netlify) with the API URL set as an environment variable</w:t>
      </w:r>
    </w:p>
    <w:p>
      <w:pPr>
        <w:keepNext/>
        <w:keepLines/>
        <w:spacing w:after="60" w:before="100"/>
      </w:pPr>
      <w:r>
        <w:rPr>
          <w:b/>
          <w:bCs/>
        </w:rPr>
        <w:t xml:space="preserve">You own these files/folders:</w:t>
      </w:r>
      <w:r>
        <w:t xml:space="preserve"> </w:t>
      </w:r>
      <w:r>
        <w:rPr>
          <w:rFonts w:ascii="Consolas" w:cs="Consolas" w:eastAsia="Consolas" w:hAnsi="Consolas"/>
          <w:sz w:val="20"/>
          <w:szCs w:val="20"/>
        </w:rPr>
        <w:t xml:space="preserve">pages/</w:t>
      </w:r>
      <w:r>
        <w:t xml:space="preserve"> (Landing, About, Register, Login, Dashboard, NotFound), </w:t>
      </w:r>
      <w:r>
        <w:rPr>
          <w:rFonts w:ascii="Consolas" w:cs="Consolas" w:eastAsia="Consolas" w:hAnsi="Consolas"/>
          <w:sz w:val="20"/>
          <w:szCs w:val="20"/>
        </w:rPr>
        <w:t xml:space="preserve">components/</w:t>
      </w:r>
      <w:r>
        <w:t xml:space="preserve"> (Navbar, Footer, Loader, ProtectedRoute, FileList), </w:t>
      </w:r>
      <w:r>
        <w:rPr>
          <w:rFonts w:ascii="Consolas" w:cs="Consolas" w:eastAsia="Consolas" w:hAnsi="Consolas"/>
          <w:sz w:val="20"/>
          <w:szCs w:val="20"/>
        </w:rPr>
        <w:t xml:space="preserve">context/AuthContext</w:t>
      </w:r>
      <w:r>
        <w:t xml:space="preserve">, </w:t>
      </w:r>
      <w:r>
        <w:rPr>
          <w:rFonts w:ascii="Consolas" w:cs="Consolas" w:eastAsia="Consolas" w:hAnsi="Consolas"/>
          <w:sz w:val="20"/>
          <w:szCs w:val="20"/>
        </w:rPr>
        <w:t xml:space="preserve">services/api.js</w:t>
      </w:r>
    </w:p>
    <w:p>
      <w:pPr>
        <w:shd w:fill="DEEAF6" w:color="auto" w:val="clear"/>
        <w:spacing w:after="160"/>
        <w:ind w:left="100" w:right="100"/>
      </w:pPr>
      <w:r>
        <w:rPr>
          <w:b/>
          <w:bCs/>
        </w:rPr>
        <w:t xml:space="preserve">Done when:</w:t>
      </w:r>
      <w:r>
        <w:t xml:space="preserve"> a visitor understands the product on the Landing page, can register and log in, and sees a searchable, filterable, paginated file list.</w:t>
      </w:r>
    </w:p>
    <w:p>
      <w:pPr>
        <w:keepNext/>
        <w:shd w:fill="1F4E79" w:color="auto" w:val="clear"/>
        <w:spacing w:after="100" w:before="280"/>
        <w:ind w:left="100" w:right="100"/>
      </w:pPr>
      <w:r>
        <w:rPr>
          <w:b/>
          <w:bCs/>
          <w:color w:val="FFFFFF"/>
          <w:sz w:val="26"/>
          <w:szCs w:val="26"/>
        </w:rPr>
        <w:t xml:space="preserve">F2 — Upload, Download, Delete, Folders &amp; Sharing UI</w:t>
      </w:r>
    </w:p>
    <w:p>
      <w:pPr>
        <w:keepNext/>
        <w:spacing w:after="100"/>
      </w:pPr>
      <w:r>
        <w:rPr>
          <w:b/>
          <w:bCs/>
        </w:rPr>
        <w:t xml:space="preserve">In plain terms:</w:t>
      </w:r>
      <w:r>
        <w:t xml:space="preserve"> Build the screens/buttons for uploading, downloading, deleting, organizing, and sharing a file.</w:t>
      </w:r>
    </w:p>
    <w:p>
      <w:pPr>
        <w:pStyle w:val="ListParagraph"/>
        <w:numPr>
          <w:ilvl w:val="0"/>
          <w:numId w:val="2"/>
        </w:numPr>
        <w:spacing w:after="60"/>
      </w:pPr>
      <w:r>
        <w:t xml:space="preserve">Build an “Upload File” button/form (file picker or drag-and-drop) that sends the file to Backend Task B2, with a size/type check, a progress or loading indicator, and success/error messages</w:t>
      </w:r>
    </w:p>
    <w:p>
      <w:pPr>
        <w:pStyle w:val="ListParagraph"/>
        <w:numPr>
          <w:ilvl w:val="0"/>
          <w:numId w:val="2"/>
        </w:numPr>
        <w:spacing w:after="60"/>
      </w:pPr>
      <w:r>
        <w:t xml:space="preserve">Add a “Download” button next to each file (connects to B3) with a loading state</w:t>
      </w:r>
    </w:p>
    <w:p>
      <w:pPr>
        <w:pStyle w:val="ListParagraph"/>
        <w:numPr>
          <w:ilvl w:val="0"/>
          <w:numId w:val="2"/>
        </w:numPr>
        <w:spacing w:after="60"/>
      </w:pPr>
      <w:r>
        <w:t xml:space="preserve">Add a “Delete” button next to each file (connects to B4) with a confirmation dialog</w:t>
      </w:r>
    </w:p>
    <w:p>
      <w:pPr>
        <w:pStyle w:val="ListParagraph"/>
        <w:numPr>
          <w:ilvl w:val="0"/>
          <w:numId w:val="2"/>
        </w:numPr>
        <w:spacing w:after="60"/>
      </w:pPr>
      <w:r>
        <w:t xml:space="preserve">Add Rename and Move-to-folder actions (connects to B4)</w:t>
      </w:r>
    </w:p>
    <w:p>
      <w:pPr>
        <w:pStyle w:val="ListParagraph"/>
        <w:numPr>
          <w:ilvl w:val="0"/>
          <w:numId w:val="2"/>
        </w:numPr>
        <w:spacing w:after="60"/>
      </w:pPr>
      <w:r>
        <w:t xml:space="preserve">Build the folder panel: create, list, delete and select a folder to filter the Dashboard (connects to B4; agree the filter hand-off with F1)</w:t>
      </w:r>
    </w:p>
    <w:p>
      <w:pPr>
        <w:pStyle w:val="ListParagraph"/>
        <w:numPr>
          <w:ilvl w:val="0"/>
          <w:numId w:val="2"/>
        </w:numPr>
        <w:spacing w:after="60"/>
      </w:pPr>
      <w:r>
        <w:t xml:space="preserve">Add a “Share” button that generates and displays a shareable link with a Copy button, and lets the owner revoke it (connects to B5)</w:t>
      </w:r>
    </w:p>
    <w:p>
      <w:pPr>
        <w:pStyle w:val="ListParagraph"/>
        <w:numPr>
          <w:ilvl w:val="0"/>
          <w:numId w:val="2"/>
        </w:numPr>
        <w:spacing w:after="60"/>
      </w:pPr>
      <w:r>
        <w:t xml:space="preserve">Build the public Shared File page (</w:t>
      </w:r>
      <w:r>
        <w:rPr>
          <w:rFonts w:ascii="Consolas" w:cs="Consolas" w:eastAsia="Consolas" w:hAnsi="Consolas"/>
          <w:sz w:val="20"/>
          <w:szCs w:val="20"/>
        </w:rPr>
        <w:t xml:space="preserve">/share/:token</w:t>
      </w:r>
      <w:r>
        <w:t xml:space="preserve">) — no login needed; shows file details and a Download button, with a friendly message for invalid or expired links</w:t>
      </w:r>
    </w:p>
    <w:p>
      <w:pPr>
        <w:pStyle w:val="ListParagraph"/>
        <w:numPr>
          <w:ilvl w:val="0"/>
          <w:numId w:val="2"/>
        </w:numPr>
        <w:spacing w:after="60"/>
      </w:pPr>
      <w:r>
        <w:t xml:space="preserve">Every button shows a loading state and every failure shows a friendly error message</w:t>
      </w:r>
    </w:p>
    <w:p>
      <w:pPr>
        <w:keepNext/>
        <w:keepLines/>
        <w:spacing w:after="60" w:before="100"/>
      </w:pPr>
      <w:r>
        <w:rPr>
          <w:b/>
          <w:bCs/>
        </w:rPr>
        <w:t xml:space="preserve">You own these files/folders:</w:t>
      </w:r>
      <w:r>
        <w:t xml:space="preserve"> </w:t>
      </w:r>
      <w:r>
        <w:rPr>
          <w:rFonts w:ascii="Consolas" w:cs="Consolas" w:eastAsia="Consolas" w:hAnsi="Consolas"/>
          <w:sz w:val="20"/>
          <w:szCs w:val="20"/>
        </w:rPr>
        <w:t xml:space="preserve">components/</w:t>
      </w:r>
      <w:r>
        <w:t xml:space="preserve"> (FileActions, UploadModal, ShareModal, FolderPanel, RenameModal), </w:t>
      </w:r>
      <w:r>
        <w:rPr>
          <w:rFonts w:ascii="Consolas" w:cs="Consolas" w:eastAsia="Consolas" w:hAnsi="Consolas"/>
          <w:sz w:val="20"/>
          <w:szCs w:val="20"/>
        </w:rPr>
        <w:t xml:space="preserve">pages/SharedFile</w:t>
      </w:r>
    </w:p>
    <w:p>
      <w:pPr>
        <w:shd w:fill="DEEAF6" w:color="auto" w:val="clear"/>
        <w:spacing w:after="160"/>
        <w:ind w:left="100" w:right="100"/>
      </w:pPr>
      <w:r>
        <w:rPr>
          <w:b/>
          <w:bCs/>
        </w:rPr>
        <w:t xml:space="preserve">Done when:</w:t>
      </w:r>
      <w:r>
        <w:t xml:space="preserve"> a user can complete steps 5–12 of the user flow (Section 9) entirely through the UI.</w:t>
      </w:r>
    </w:p>
    <w:p>
      <w:pPr>
        <w:pBdr>
          <w:left w:val="single" w:color="2E75B6" w:sz="24" w:space="8"/>
        </w:pBdr>
        <w:shd w:fill="DEEAF6" w:color="auto" w:val="clear"/>
        <w:spacing w:after="160" w:before="100"/>
        <w:ind w:left="200"/>
      </w:pPr>
      <w:r>
        <w:rPr>
          <w:b/>
          <w:bCs/>
        </w:rPr>
        <w:t xml:space="preserve">Component boundaries to avoid clashes:</w:t>
      </w:r>
      <w:r>
        <w:t xml:space="preserve"> F1 owns the Dashboard page and the file list; F2 owns the action buttons and modals that plug into each file row. Agree the props (file object, </w:t>
      </w:r>
      <w:r>
        <w:rPr>
          <w:rFonts w:ascii="Consolas" w:cs="Consolas" w:eastAsia="Consolas" w:hAnsi="Consolas"/>
          <w:sz w:val="20"/>
          <w:szCs w:val="20"/>
        </w:rPr>
        <w:t xml:space="preserve">onChanged</w:t>
      </w:r>
      <w:r>
        <w:t xml:space="preserve"> callback) on day one.</w:t>
      </w:r>
    </w:p>
    <w:p>
      <w:pPr>
        <w:pStyle w:val="Heading1"/>
      </w:pPr>
      <w:r>
        <w:t xml:space="preserve">13. GitHub Workflow (For Everyone)</w:t>
      </w:r>
    </w:p>
    <w:p>
      <w:pPr>
        <w:pStyle w:val="ListParagraph"/>
        <w:numPr>
          <w:ilvl w:val="0"/>
          <w:numId w:val="2"/>
        </w:numPr>
        <w:spacing w:after="60"/>
      </w:pPr>
      <w:r>
        <w:t xml:space="preserve">One person (the group lead) creates the main repository, with </w:t>
      </w:r>
      <w:r>
        <w:rPr>
          <w:rFonts w:ascii="Consolas" w:cs="Consolas" w:eastAsia="Consolas" w:hAnsi="Consolas"/>
          <w:sz w:val="20"/>
          <w:szCs w:val="20"/>
        </w:rPr>
        <w:t xml:space="preserve">backend/</w:t>
      </w:r>
      <w:r>
        <w:t xml:space="preserve"> and </w:t>
      </w:r>
      <w:r>
        <w:rPr>
          <w:rFonts w:ascii="Consolas" w:cs="Consolas" w:eastAsia="Consolas" w:hAnsi="Consolas"/>
          <w:sz w:val="20"/>
          <w:szCs w:val="20"/>
        </w:rPr>
        <w:t xml:space="preserve">frontend/</w:t>
      </w:r>
      <w:r>
        <w:t xml:space="preserve"> folders, and adds everyone as collaborators.</w:t>
      </w:r>
    </w:p>
    <w:p>
      <w:pPr>
        <w:pStyle w:val="ListParagraph"/>
        <w:numPr>
          <w:ilvl w:val="0"/>
          <w:numId w:val="2"/>
        </w:numPr>
        <w:spacing w:after="60"/>
      </w:pPr>
      <w:r>
        <w:t xml:space="preserve">Each person creates their own branch named after their task (see the table below).</w:t>
      </w:r>
    </w:p>
    <w:p>
      <w:pPr>
        <w:pStyle w:val="ListParagraph"/>
        <w:numPr>
          <w:ilvl w:val="0"/>
          <w:numId w:val="2"/>
        </w:numPr>
        <w:spacing w:after="60"/>
      </w:pPr>
      <w:r>
        <w:t xml:space="preserve">Never push directly to the main branch — always open a Pull Request so the group can review before merging.</w:t>
      </w:r>
    </w:p>
    <w:p>
      <w:pPr>
        <w:pStyle w:val="ListParagraph"/>
        <w:numPr>
          <w:ilvl w:val="0"/>
          <w:numId w:val="2"/>
        </w:numPr>
        <w:spacing w:after="60"/>
      </w:pPr>
      <w:r>
        <w:t xml:space="preserve">Pull the latest code from main regularly (</w:t>
      </w:r>
      <w:r>
        <w:rPr>
          <w:rFonts w:ascii="Consolas" w:cs="Consolas" w:eastAsia="Consolas" w:hAnsi="Consolas"/>
          <w:sz w:val="20"/>
          <w:szCs w:val="20"/>
        </w:rPr>
        <w:t xml:space="preserve">git pull origin main</w:t>
      </w:r>
      <w:r>
        <w:t xml:space="preserve">) to avoid conflicts.</w:t>
      </w:r>
    </w:p>
    <w:p>
      <w:pPr>
        <w:pStyle w:val="ListParagraph"/>
        <w:numPr>
          <w:ilvl w:val="0"/>
          <w:numId w:val="2"/>
        </w:numPr>
        <w:spacing w:after="60"/>
      </w:pPr>
      <w:r>
        <w:t xml:space="preserve">Never commit </w:t>
      </w:r>
      <w:r>
        <w:rPr>
          <w:rFonts w:ascii="Consolas" w:cs="Consolas" w:eastAsia="Consolas" w:hAnsi="Consolas"/>
          <w:sz w:val="20"/>
          <w:szCs w:val="20"/>
        </w:rPr>
        <w:t xml:space="preserve">.env</w:t>
      </w:r>
      <w:r>
        <w:t xml:space="preserve"> or </w:t>
      </w:r>
      <w:r>
        <w:rPr>
          <w:rFonts w:ascii="Consolas" w:cs="Consolas" w:eastAsia="Consolas" w:hAnsi="Consolas"/>
          <w:sz w:val="20"/>
          <w:szCs w:val="20"/>
        </w:rPr>
        <w:t xml:space="preserve">node_modules/</w:t>
      </w:r>
      <w:r>
        <w:t xml:space="preserve">.</w:t>
      </w:r>
    </w:p>
    <w:p>
      <w:pPr>
        <w:pStyle w:val="ListParagraph"/>
        <w:numPr>
          <w:ilvl w:val="0"/>
          <w:numId w:val="2"/>
        </w:numPr>
        <w:spacing w:after="60"/>
      </w:pPr>
      <w:r>
        <w:t xml:space="preserve">Write short, meaningful commit messages.</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7526"/>
      </w:tblGrid>
      <w:tr>
        <w:trPr>
          <w:cantSplit/>
          <w:tblHeader/>
        </w:trPr>
        <w:tc>
          <w:tcPr>
            <w:tcW w:type="dxa" w:w="15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pPr>
            <w:r>
              <w:rPr>
                <w:b/>
                <w:bCs/>
                <w:color w:val="FFFFFF"/>
                <w:sz w:val="20"/>
                <w:szCs w:val="20"/>
              </w:rPr>
              <w:t xml:space="preserve">Task</w:t>
            </w:r>
          </w:p>
        </w:tc>
        <w:tc>
          <w:tcPr>
            <w:tcW w:type="dxa" w:w="75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pPr>
            <w:r>
              <w:rPr>
                <w:b/>
                <w:bCs/>
                <w:color w:val="FFFFFF"/>
                <w:sz w:val="20"/>
                <w:szCs w:val="20"/>
              </w:rPr>
              <w:t xml:space="preserve">Branch name</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sz w:val="20"/>
                <w:szCs w:val="20"/>
              </w:rPr>
              <w:t xml:space="preserve">B1</w:t>
            </w:r>
          </w:p>
        </w:tc>
        <w:tc>
          <w:tcPr>
            <w:tcW w:type="dxa" w:w="7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20"/>
                <w:szCs w:val="20"/>
              </w:rPr>
              <w:t xml:space="preserve">feature/authentication</w:t>
            </w:r>
          </w:p>
        </w:tc>
      </w:tr>
      <w:tr>
        <w:trPr>
          <w:cantSplit/>
        </w:trPr>
        <w:tc>
          <w:tcPr>
            <w:tcW w:type="dxa" w:w="15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pPr>
            <w:r>
              <w:rPr>
                <w:b/>
                <w:bCs/>
                <w:sz w:val="20"/>
                <w:szCs w:val="20"/>
              </w:rPr>
              <w:t xml:space="preserve">B2</w:t>
            </w:r>
          </w:p>
        </w:tc>
        <w:tc>
          <w:tcPr>
            <w:tcW w:type="dxa" w:w="752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pPr>
            <w:r>
              <w:rPr>
                <w:sz w:val="20"/>
                <w:szCs w:val="20"/>
              </w:rPr>
              <w:t xml:space="preserve">feature/file-upload</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sz w:val="20"/>
                <w:szCs w:val="20"/>
              </w:rPr>
              <w:t xml:space="preserve">B3</w:t>
            </w:r>
          </w:p>
        </w:tc>
        <w:tc>
          <w:tcPr>
            <w:tcW w:type="dxa" w:w="7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20"/>
                <w:szCs w:val="20"/>
              </w:rPr>
              <w:t xml:space="preserve">feature/file-retrieval</w:t>
            </w:r>
          </w:p>
        </w:tc>
      </w:tr>
      <w:tr>
        <w:trPr>
          <w:cantSplit/>
        </w:trPr>
        <w:tc>
          <w:tcPr>
            <w:tcW w:type="dxa" w:w="15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pPr>
            <w:r>
              <w:rPr>
                <w:b/>
                <w:bCs/>
                <w:sz w:val="20"/>
                <w:szCs w:val="20"/>
              </w:rPr>
              <w:t xml:space="preserve">B4</w:t>
            </w:r>
          </w:p>
        </w:tc>
        <w:tc>
          <w:tcPr>
            <w:tcW w:type="dxa" w:w="752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pPr>
            <w:r>
              <w:rPr>
                <w:sz w:val="20"/>
                <w:szCs w:val="20"/>
              </w:rPr>
              <w:t xml:space="preserve">feature/file-management</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sz w:val="20"/>
                <w:szCs w:val="20"/>
              </w:rPr>
              <w:t xml:space="preserve">B5</w:t>
            </w:r>
          </w:p>
        </w:tc>
        <w:tc>
          <w:tcPr>
            <w:tcW w:type="dxa" w:w="7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20"/>
                <w:szCs w:val="20"/>
              </w:rPr>
              <w:t xml:space="preserve">feature/file-sharing</w:t>
            </w:r>
          </w:p>
        </w:tc>
      </w:tr>
      <w:tr>
        <w:trPr>
          <w:cantSplit/>
        </w:trPr>
        <w:tc>
          <w:tcPr>
            <w:tcW w:type="dxa" w:w="15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pPr>
            <w:r>
              <w:rPr>
                <w:b/>
                <w:bCs/>
                <w:sz w:val="20"/>
                <w:szCs w:val="20"/>
              </w:rPr>
              <w:t xml:space="preserve">F1</w:t>
            </w:r>
          </w:p>
        </w:tc>
        <w:tc>
          <w:tcPr>
            <w:tcW w:type="dxa" w:w="752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pPr>
            <w:r>
              <w:rPr>
                <w:sz w:val="20"/>
                <w:szCs w:val="20"/>
              </w:rPr>
              <w:t xml:space="preserve">feature/frontend-auth-dashboard</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sz w:val="20"/>
                <w:szCs w:val="20"/>
              </w:rPr>
              <w:t xml:space="preserve">F2</w:t>
            </w:r>
          </w:p>
        </w:tc>
        <w:tc>
          <w:tcPr>
            <w:tcW w:type="dxa" w:w="7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20"/>
                <w:szCs w:val="20"/>
              </w:rPr>
              <w:t xml:space="preserve">feature/frontend-file-actions</w:t>
            </w:r>
          </w:p>
        </w:tc>
      </w:tr>
    </w:tbl>
    <w:p>
      <w:pPr>
        <w:keepNext/>
        <w:spacing w:after="60" w:before="140"/>
      </w:pPr>
      <w:r>
        <w:t xml:space="preserve">Example workflow:</w:t>
      </w:r>
    </w:p>
    <w:p>
      <w:pPr>
        <w:keepNext/>
        <w:shd w:fill="F2F2F2" w:color="auto" w:val="clear"/>
        <w:spacing w:after="0" w:before="0"/>
        <w:ind w:left="120" w:right="120"/>
      </w:pPr>
      <w:r>
        <w:rPr>
          <w:rFonts w:ascii="Consolas" w:cs="Consolas" w:eastAsia="Consolas" w:hAnsi="Consolas"/>
          <w:sz w:val="18"/>
          <w:szCs w:val="18"/>
        </w:rPr>
        <w:t xml:space="preserve">git checkout -b feature/authentication</w:t>
      </w:r>
    </w:p>
    <w:p>
      <w:pPr>
        <w:keepNext/>
        <w:shd w:fill="F2F2F2" w:color="auto" w:val="clear"/>
        <w:spacing w:after="0" w:before="0"/>
        <w:ind w:left="120" w:right="120"/>
      </w:pPr>
      <w:r>
        <w:rPr>
          <w:rFonts w:ascii="Consolas" w:cs="Consolas" w:eastAsia="Consolas" w:hAnsi="Consolas"/>
          <w:sz w:val="18"/>
          <w:szCs w:val="18"/>
        </w:rPr>
        <w:t xml:space="preserve">git add .</w:t>
      </w:r>
    </w:p>
    <w:p>
      <w:pPr>
        <w:keepNext/>
        <w:shd w:fill="F2F2F2" w:color="auto" w:val="clear"/>
        <w:spacing w:after="0" w:before="0"/>
        <w:ind w:left="120" w:right="120"/>
      </w:pPr>
      <w:r>
        <w:rPr>
          <w:rFonts w:ascii="Consolas" w:cs="Consolas" w:eastAsia="Consolas" w:hAnsi="Consolas"/>
          <w:sz w:val="18"/>
          <w:szCs w:val="18"/>
        </w:rPr>
        <w:t xml:space="preserve">git commit -m "Implement user authentication"</w:t>
      </w:r>
    </w:p>
    <w:p>
      <w:pPr>
        <w:keepNext w:val="false"/>
        <w:shd w:fill="F2F2F2" w:color="auto" w:val="clear"/>
        <w:spacing w:after="0" w:before="0"/>
        <w:ind w:left="120" w:right="120"/>
      </w:pPr>
      <w:r>
        <w:rPr>
          <w:rFonts w:ascii="Consolas" w:cs="Consolas" w:eastAsia="Consolas" w:hAnsi="Consolas"/>
          <w:sz w:val="18"/>
          <w:szCs w:val="18"/>
        </w:rPr>
        <w:t xml:space="preserve">git push origin feature/authentication</w:t>
      </w:r>
    </w:p>
    <w:p>
      <w:pPr>
        <w:spacing w:after="120" w:before="100"/>
      </w:pPr>
      <w:r>
        <w:t xml:space="preserve">Then create a Pull Request, get it reviewed by a teammate, and merge.</w:t>
      </w:r>
    </w:p>
    <w:p>
      <w:pPr>
        <w:pStyle w:val="Heading1"/>
      </w:pPr>
      <w:r>
        <w:t xml:space="preserve">14. Order of Work &amp; Development Process</w:t>
      </w:r>
    </w:p>
    <w:p>
      <w:pPr>
        <w:pStyle w:val="Heading2"/>
      </w:pPr>
      <w:r>
        <w:t xml:space="preserve">Suggested order of work</w:t>
      </w:r>
    </w:p>
    <w:p>
      <w:pPr>
        <w:pStyle w:val="ListParagraph"/>
        <w:numPr>
          <w:ilvl w:val="0"/>
          <w:numId w:val="3"/>
        </w:numPr>
        <w:spacing w:after="60"/>
      </w:pPr>
      <w:r>
        <w:t xml:space="preserve">B1 (skeleton + Auth) should be finished first — everything else depends on the project structure and on knowing who’s logged in.</w:t>
      </w:r>
    </w:p>
    <w:p>
      <w:pPr>
        <w:pStyle w:val="ListParagraph"/>
        <w:numPr>
          <w:ilvl w:val="0"/>
          <w:numId w:val="3"/>
        </w:numPr>
        <w:spacing w:after="60"/>
      </w:pPr>
      <w:r>
        <w:t xml:space="preserve">B2 pushes the File model early; then B2, B3 and B4 can happen at the same time once B1 is ready.</w:t>
      </w:r>
    </w:p>
    <w:p>
      <w:pPr>
        <w:pStyle w:val="ListParagraph"/>
        <w:numPr>
          <w:ilvl w:val="0"/>
          <w:numId w:val="3"/>
        </w:numPr>
        <w:spacing w:after="60"/>
      </w:pPr>
      <w:r>
        <w:t xml:space="preserve">F1 can start immediately — the layout, public pages and setup don’t need the backend to be done.</w:t>
      </w:r>
    </w:p>
    <w:p>
      <w:pPr>
        <w:pStyle w:val="ListParagraph"/>
        <w:numPr>
          <w:ilvl w:val="0"/>
          <w:numId w:val="3"/>
        </w:numPr>
        <w:spacing w:after="60"/>
      </w:pPr>
      <w:r>
        <w:t xml:space="preserve">F2 connects once B2–B4 are ready (and the share UI once B5’s endpoints exist).</w:t>
      </w:r>
    </w:p>
    <w:p>
      <w:pPr>
        <w:pStyle w:val="ListParagraph"/>
        <w:numPr>
          <w:ilvl w:val="0"/>
          <w:numId w:val="3"/>
        </w:numPr>
        <w:spacing w:after="60"/>
      </w:pPr>
      <w:r>
        <w:t xml:space="preserve">B5 starts the ShareLink work once the File model exists, then wraps up last — documentation, full testing of everything together, and deployment.</w:t>
      </w:r>
    </w:p>
    <w:p>
      <w:pPr>
        <w:pStyle w:val="Heading2"/>
      </w:pPr>
      <w:r>
        <w:t xml:space="preserve">How we follow the recommended process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4426"/>
        <w:gridCol w:w="2000"/>
      </w:tblGrid>
      <w:tr>
        <w:trPr>
          <w:cantSplit/>
          <w:tblHeader/>
        </w:trPr>
        <w:tc>
          <w:tcPr>
            <w:tcW w:type="dxa" w:w="26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pPr>
            <w:r>
              <w:rPr>
                <w:b/>
                <w:bCs/>
                <w:color w:val="FFFFFF"/>
                <w:sz w:val="20"/>
                <w:szCs w:val="20"/>
              </w:rPr>
              <w:t xml:space="preserve">Step</w:t>
            </w:r>
          </w:p>
        </w:tc>
        <w:tc>
          <w:tcPr>
            <w:tcW w:type="dxa" w:w="44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pPr>
            <w:r>
              <w:rPr>
                <w:b/>
                <w:bCs/>
                <w:color w:val="FFFFFF"/>
                <w:sz w:val="20"/>
                <w:szCs w:val="20"/>
              </w:rPr>
              <w:t xml:space="preserve">What it means for us</w:t>
            </w:r>
          </w:p>
        </w:tc>
        <w:tc>
          <w:tcPr>
            <w:tcW w:type="dxa" w:w="20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pPr>
            <w:r>
              <w:rPr>
                <w:b/>
                <w:bCs/>
                <w:color w:val="FFFFFF"/>
                <w:sz w:val="20"/>
                <w:szCs w:val="20"/>
              </w:rPr>
              <w:t xml:space="preserve">Who</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sz w:val="20"/>
                <w:szCs w:val="20"/>
              </w:rPr>
              <w:t xml:space="preserve">1. Understand the topic</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20"/>
                <w:szCs w:val="20"/>
              </w:rPr>
              <w:t xml:space="preserve">Everyone reads this plan</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20"/>
                <w:szCs w:val="20"/>
              </w:rPr>
              <w:t xml:space="preserve">Everyone</w:t>
            </w:r>
          </w:p>
        </w:tc>
      </w:tr>
      <w:tr>
        <w:trPr>
          <w:cantSplit/>
        </w:trPr>
        <w:tc>
          <w:tcPr>
            <w:tcW w:type="dxa" w:w="26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pPr>
            <w:r>
              <w:rPr>
                <w:b/>
                <w:bCs/>
                <w:sz w:val="20"/>
                <w:szCs w:val="20"/>
              </w:rPr>
              <w:t xml:space="preserve">2. Identify target users</w:t>
            </w:r>
          </w:p>
        </w:tc>
        <w:tc>
          <w:tcPr>
            <w:tcW w:type="dxa" w:w="442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pPr>
            <w:r>
              <w:rPr>
                <w:sz w:val="20"/>
                <w:szCs w:val="20"/>
              </w:rPr>
              <w:t xml:space="preserve">Students, freelancers, small teams (Section 1)</w:t>
            </w:r>
          </w:p>
        </w:tc>
        <w:tc>
          <w:tcPr>
            <w:tcW w:type="dxa" w:w="20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pPr>
            <w:r>
              <w:rPr>
                <w:sz w:val="20"/>
                <w:szCs w:val="20"/>
              </w:rPr>
              <w:t xml:space="preserve">Group lead + team</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sz w:val="20"/>
                <w:szCs w:val="20"/>
              </w:rPr>
              <w:t xml:space="preserve">3. Identify MVP features</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20"/>
                <w:szCs w:val="20"/>
              </w:rPr>
              <w:t xml:space="preserve">Section 2</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20"/>
                <w:szCs w:val="20"/>
              </w:rPr>
              <w:t xml:space="preserve">Group lead + team</w:t>
            </w:r>
          </w:p>
        </w:tc>
      </w:tr>
      <w:tr>
        <w:trPr>
          <w:cantSplit/>
        </w:trPr>
        <w:tc>
          <w:tcPr>
            <w:tcW w:type="dxa" w:w="26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pPr>
            <w:r>
              <w:rPr>
                <w:b/>
                <w:bCs/>
                <w:sz w:val="20"/>
                <w:szCs w:val="20"/>
              </w:rPr>
              <w:t xml:space="preserve">4. Design database</w:t>
            </w:r>
          </w:p>
        </w:tc>
        <w:tc>
          <w:tcPr>
            <w:tcW w:type="dxa" w:w="442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pPr>
            <w:r>
              <w:rPr>
                <w:sz w:val="20"/>
                <w:szCs w:val="20"/>
              </w:rPr>
              <w:t xml:space="preserve">Section 5</w:t>
            </w:r>
          </w:p>
        </w:tc>
        <w:tc>
          <w:tcPr>
            <w:tcW w:type="dxa" w:w="20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pPr>
            <w:r>
              <w:rPr>
                <w:sz w:val="20"/>
                <w:szCs w:val="20"/>
              </w:rPr>
              <w:t xml:space="preserve">B1 + backend team</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sz w:val="20"/>
                <w:szCs w:val="20"/>
              </w:rPr>
              <w:t xml:space="preserve">5. Design API</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20"/>
                <w:szCs w:val="20"/>
              </w:rPr>
              <w:t xml:space="preserve">Section 7 endpoint plan</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20"/>
                <w:szCs w:val="20"/>
              </w:rPr>
              <w:t xml:space="preserve">Backend team</w:t>
            </w:r>
          </w:p>
        </w:tc>
      </w:tr>
      <w:tr>
        <w:trPr>
          <w:cantSplit/>
        </w:trPr>
        <w:tc>
          <w:tcPr>
            <w:tcW w:type="dxa" w:w="26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pPr>
            <w:r>
              <w:rPr>
                <w:b/>
                <w:bCs/>
                <w:sz w:val="20"/>
                <w:szCs w:val="20"/>
              </w:rPr>
              <w:t xml:space="preserve">6. Design frontend/UI</w:t>
            </w:r>
          </w:p>
        </w:tc>
        <w:tc>
          <w:tcPr>
            <w:tcW w:type="dxa" w:w="442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pPr>
            <w:r>
              <w:rPr>
                <w:sz w:val="20"/>
                <w:szCs w:val="20"/>
              </w:rPr>
              <w:t xml:space="preserve">Quick sketches of the Section 8 pages before coding</w:t>
            </w:r>
          </w:p>
        </w:tc>
        <w:tc>
          <w:tcPr>
            <w:tcW w:type="dxa" w:w="20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pPr>
            <w:r>
              <w:rPr>
                <w:sz w:val="20"/>
                <w:szCs w:val="20"/>
              </w:rPr>
              <w:t xml:space="preserve">F1 + F2</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sz w:val="20"/>
                <w:szCs w:val="20"/>
              </w:rPr>
              <w:t xml:space="preserve">7. Create GitHub repository</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20"/>
                <w:szCs w:val="20"/>
              </w:rPr>
              <w:t xml:space="preserve">Section 13</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20"/>
                <w:szCs w:val="20"/>
              </w:rPr>
              <w:t xml:space="preserve">Group lead</w:t>
            </w:r>
          </w:p>
        </w:tc>
      </w:tr>
      <w:tr>
        <w:trPr>
          <w:cantSplit/>
        </w:trPr>
        <w:tc>
          <w:tcPr>
            <w:tcW w:type="dxa" w:w="26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pPr>
            <w:r>
              <w:rPr>
                <w:b/>
                <w:bCs/>
                <w:sz w:val="20"/>
                <w:szCs w:val="20"/>
              </w:rPr>
              <w:t xml:space="preserve">8. Distribute tasks</w:t>
            </w:r>
          </w:p>
        </w:tc>
        <w:tc>
          <w:tcPr>
            <w:tcW w:type="dxa" w:w="442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pPr>
            <w:r>
              <w:rPr>
                <w:sz w:val="20"/>
                <w:szCs w:val="20"/>
              </w:rPr>
              <w:t xml:space="preserve">Section 4</w:t>
            </w:r>
          </w:p>
        </w:tc>
        <w:tc>
          <w:tcPr>
            <w:tcW w:type="dxa" w:w="20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pPr>
            <w:r>
              <w:rPr>
                <w:sz w:val="20"/>
                <w:szCs w:val="20"/>
              </w:rPr>
              <w:t xml:space="preserve">Group lead</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sz w:val="20"/>
                <w:szCs w:val="20"/>
              </w:rPr>
              <w:t xml:space="preserve">9. Build backend</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20"/>
                <w:szCs w:val="20"/>
              </w:rPr>
              <w:t xml:space="preserve">B1–B5</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20"/>
                <w:szCs w:val="20"/>
              </w:rPr>
              <w:t xml:space="preserve">Backend team</w:t>
            </w:r>
          </w:p>
        </w:tc>
      </w:tr>
      <w:tr>
        <w:trPr>
          <w:cantSplit/>
        </w:trPr>
        <w:tc>
          <w:tcPr>
            <w:tcW w:type="dxa" w:w="26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pPr>
            <w:r>
              <w:rPr>
                <w:b/>
                <w:bCs/>
                <w:sz w:val="20"/>
                <w:szCs w:val="20"/>
              </w:rPr>
              <w:t xml:space="preserve">10. Build frontend</w:t>
            </w:r>
          </w:p>
        </w:tc>
        <w:tc>
          <w:tcPr>
            <w:tcW w:type="dxa" w:w="442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pPr>
            <w:r>
              <w:rPr>
                <w:sz w:val="20"/>
                <w:szCs w:val="20"/>
              </w:rPr>
              <w:t xml:space="preserve">F1–F2</w:t>
            </w:r>
          </w:p>
        </w:tc>
        <w:tc>
          <w:tcPr>
            <w:tcW w:type="dxa" w:w="20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pPr>
            <w:r>
              <w:rPr>
                <w:sz w:val="20"/>
                <w:szCs w:val="20"/>
              </w:rPr>
              <w:t xml:space="preserve">Frontend team</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sz w:val="20"/>
                <w:szCs w:val="20"/>
              </w:rPr>
              <w:t xml:space="preserve">11. Integrate frontend + backend</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20"/>
                <w:szCs w:val="20"/>
              </w:rPr>
              <w:t xml:space="preserve">Connect pages to endpoints</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20"/>
                <w:szCs w:val="20"/>
              </w:rPr>
              <w:t xml:space="preserve">F1, F2, B5</w:t>
            </w:r>
          </w:p>
        </w:tc>
      </w:tr>
      <w:tr>
        <w:trPr>
          <w:cantSplit/>
        </w:trPr>
        <w:tc>
          <w:tcPr>
            <w:tcW w:type="dxa" w:w="26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pPr>
            <w:r>
              <w:rPr>
                <w:b/>
                <w:bCs/>
                <w:sz w:val="20"/>
                <w:szCs w:val="20"/>
              </w:rPr>
              <w:t xml:space="preserve">12. Test</w:t>
            </w:r>
          </w:p>
        </w:tc>
        <w:tc>
          <w:tcPr>
            <w:tcW w:type="dxa" w:w="442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pPr>
            <w:r>
              <w:rPr>
                <w:sz w:val="20"/>
                <w:szCs w:val="20"/>
              </w:rPr>
              <w:t xml:space="preserve">Postman tests plus a full walk-through of the Section 9 user flow</w:t>
            </w:r>
          </w:p>
        </w:tc>
        <w:tc>
          <w:tcPr>
            <w:tcW w:type="dxa" w:w="20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pPr>
            <w:r>
              <w:rPr>
                <w:sz w:val="20"/>
                <w:szCs w:val="20"/>
              </w:rPr>
              <w:t xml:space="preserve">B5 + everyone</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sz w:val="20"/>
                <w:szCs w:val="20"/>
              </w:rPr>
              <w:t xml:space="preserve">13. Fix bugs</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20"/>
                <w:szCs w:val="20"/>
              </w:rPr>
              <w:t xml:space="preserve">Each owner fixes their own piece</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20"/>
                <w:szCs w:val="20"/>
              </w:rPr>
              <w:t xml:space="preserve">Task owners</w:t>
            </w:r>
          </w:p>
        </w:tc>
      </w:tr>
      <w:tr>
        <w:trPr>
          <w:cantSplit/>
        </w:trPr>
        <w:tc>
          <w:tcPr>
            <w:tcW w:type="dxa" w:w="26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pPr>
            <w:r>
              <w:rPr>
                <w:b/>
                <w:bCs/>
                <w:sz w:val="20"/>
                <w:szCs w:val="20"/>
              </w:rPr>
              <w:t xml:space="preserve">14. Deploy</w:t>
            </w:r>
          </w:p>
        </w:tc>
        <w:tc>
          <w:tcPr>
            <w:tcW w:type="dxa" w:w="442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pPr>
            <w:r>
              <w:rPr>
                <w:sz w:val="20"/>
                <w:szCs w:val="20"/>
              </w:rPr>
              <w:t xml:space="preserve">Atlas + backend host (B5), frontend host (F1)</w:t>
            </w:r>
          </w:p>
        </w:tc>
        <w:tc>
          <w:tcPr>
            <w:tcW w:type="dxa" w:w="20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pPr>
            <w:r>
              <w:rPr>
                <w:sz w:val="20"/>
                <w:szCs w:val="20"/>
              </w:rPr>
              <w:t xml:space="preserve">B5, F1</w:t>
            </w:r>
          </w:p>
        </w:tc>
      </w:tr>
    </w:tbl>
    <w:p>
      <w:pPr>
        <w:pStyle w:val="Heading1"/>
      </w:pPr>
      <w:r>
        <w:t xml:space="preserve">15. What We Must NOT Do</w:t>
      </w:r>
    </w:p>
    <w:p>
      <w:pPr>
        <w:pStyle w:val="ListParagraph"/>
        <w:numPr>
          <w:ilvl w:val="0"/>
          <w:numId w:val="2"/>
        </w:numPr>
        <w:spacing w:after="60"/>
      </w:pPr>
      <w:r>
        <w:t xml:space="preserve">Don’t build an unnecessarily huge system — this is an MVP.</w:t>
      </w:r>
    </w:p>
    <w:p>
      <w:pPr>
        <w:pStyle w:val="ListParagraph"/>
        <w:numPr>
          <w:ilvl w:val="0"/>
          <w:numId w:val="2"/>
        </w:numPr>
        <w:spacing w:after="60"/>
      </w:pPr>
      <w:r>
        <w:t xml:space="preserve">Don’t spend the project on AI, blockchain, microservices, complex payments, recommendation engines or real-time infrastructure.</w:t>
      </w:r>
    </w:p>
    <w:p>
      <w:pPr>
        <w:pStyle w:val="ListParagraph"/>
        <w:numPr>
          <w:ilvl w:val="0"/>
          <w:numId w:val="2"/>
        </w:numPr>
        <w:spacing w:after="60"/>
      </w:pPr>
      <w:r>
        <w:t xml:space="preserve">Don’t submit a frontend that is only Hello World, Login, Register and Dashboard.</w:t>
      </w:r>
    </w:p>
    <w:p>
      <w:pPr>
        <w:pStyle w:val="ListParagraph"/>
        <w:numPr>
          <w:ilvl w:val="0"/>
          <w:numId w:val="2"/>
        </w:numPr>
        <w:spacing w:after="60"/>
      </w:pPr>
      <w:r>
        <w:t xml:space="preserve">Don’t hard-code secrets or push </w:t>
      </w:r>
      <w:r>
        <w:rPr>
          <w:rFonts w:ascii="Consolas" w:cs="Consolas" w:eastAsia="Consolas" w:hAnsi="Consolas"/>
          <w:sz w:val="20"/>
          <w:szCs w:val="20"/>
        </w:rPr>
        <w:t xml:space="preserve">.env</w:t>
      </w:r>
      <w:r>
        <w:t xml:space="preserve"> to GitHub.</w:t>
      </w:r>
    </w:p>
    <w:p>
      <w:pPr>
        <w:pStyle w:val="ListParagraph"/>
        <w:numPr>
          <w:ilvl w:val="0"/>
          <w:numId w:val="2"/>
        </w:numPr>
        <w:spacing w:after="60"/>
      </w:pPr>
      <w:r>
        <w:t xml:space="preserve">Don’t work directly on the main branch.</w:t>
      </w:r>
    </w:p>
    <w:p>
      <w:pPr>
        <w:pStyle w:val="ListParagraph"/>
        <w:numPr>
          <w:ilvl w:val="0"/>
          <w:numId w:val="2"/>
        </w:numPr>
        <w:spacing w:after="60"/>
      </w:pPr>
      <w:r>
        <w:t xml:space="preserve">Don’t trust data from the frontend — always validate on the backend.</w:t>
      </w:r>
    </w:p>
    <w:p>
      <w:pPr>
        <w:pBdr>
          <w:left w:val="single" w:color="2E75B6" w:sz="24" w:space="8"/>
        </w:pBdr>
        <w:shd w:fill="DEEAF6" w:color="auto" w:val="clear"/>
        <w:spacing w:after="160" w:before="100"/>
        <w:ind w:left="200"/>
      </w:pPr>
      <w:r>
        <w:rPr>
          <w:b/>
          <w:bCs/>
        </w:rPr>
        <w:t xml:space="preserve">The most important rule:</w:t>
      </w:r>
      <w:r>
        <w:t xml:space="preserve"> don’t build a project just to satisfy a checklist — build a product. When someone opens CloudFileStorageApp they should understand what it is, who it’s for, what problem it solves and how to use it — and the frontend, backend and database must work together as one complete product. The goal is not to write the most code; it is to prove our team can take a real-world problem, break it into tasks, design a solution, build and connect everything, test it, and deliver working software.</w:t>
      </w:r>
    </w:p>
    <w:p>
      <w:pPr>
        <w:pStyle w:val="Heading1"/>
      </w:pPr>
      <w:r>
        <w:t xml:space="preserve">16. Guideline Compliance Checklist</w:t>
      </w:r>
    </w:p>
    <w:p>
      <w:pPr>
        <w:spacing w:after="120"/>
      </w:pPr>
      <w:r>
        <w:t xml:space="preserve">Use this table to confirm every point in the Project Guidelines is covered by this plan.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00"/>
        <w:gridCol w:w="2826"/>
        <w:gridCol w:w="1800"/>
      </w:tblGrid>
      <w:tr>
        <w:trPr>
          <w:cantSplit/>
          <w:tblHeader/>
        </w:trPr>
        <w:tc>
          <w:tcPr>
            <w:tcW w:type="dxa" w:w="44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pPr>
            <w:r>
              <w:rPr>
                <w:b/>
                <w:bCs/>
                <w:color w:val="FFFFFF"/>
                <w:sz w:val="20"/>
                <w:szCs w:val="20"/>
              </w:rPr>
              <w:t xml:space="preserve">Guideline requirement</w:t>
            </w:r>
          </w:p>
        </w:tc>
        <w:tc>
          <w:tcPr>
            <w:tcW w:type="dxa" w:w="28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pPr>
            <w:r>
              <w:rPr>
                <w:b/>
                <w:bCs/>
                <w:color w:val="FFFFFF"/>
                <w:sz w:val="20"/>
                <w:szCs w:val="20"/>
              </w:rPr>
              <w:t xml:space="preserve">Covered in</w:t>
            </w:r>
          </w:p>
        </w:tc>
        <w:tc>
          <w:tcPr>
            <w:tcW w:type="dxa" w:w="18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pPr>
            <w:r>
              <w:rPr>
                <w:b/>
                <w:bCs/>
                <w:color w:val="FFFFFF"/>
                <w:sz w:val="20"/>
                <w:szCs w:val="20"/>
              </w:rPr>
              <w:t xml:space="preserve">Owner</w:t>
            </w:r>
          </w:p>
        </w:tc>
      </w:tr>
      <w:tr>
        <w:trPr>
          <w:cantSplit/>
        </w:trPr>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20"/>
                <w:szCs w:val="20"/>
              </w:rPr>
              <w:t xml:space="preserve">MVP only — no AI, advanced analytics, complex payments, mobile apps or “50 features”</w:t>
            </w:r>
          </w:p>
        </w:tc>
        <w:tc>
          <w:tcPr>
            <w:tcW w:type="dxa" w:w="2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20"/>
                <w:szCs w:val="20"/>
              </w:rPr>
              <w:t xml:space="preserve">Sections 2, 15</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20"/>
                <w:szCs w:val="20"/>
              </w:rPr>
              <w:t xml:space="preserve">Everyone</w:t>
            </w:r>
          </w:p>
        </w:tc>
      </w:tr>
      <w:tr>
        <w:trPr>
          <w:cantSplit/>
        </w:trPr>
        <w:tc>
          <w:tcPr>
            <w:tcW w:type="dxa" w:w="44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pPr>
            <w:r>
              <w:rPr>
                <w:sz w:val="20"/>
                <w:szCs w:val="20"/>
              </w:rPr>
              <w:t xml:space="preserve">Frontend looks like a real product with proper public pages (Landing, Login, Register, About)</w:t>
            </w:r>
          </w:p>
        </w:tc>
        <w:tc>
          <w:tcPr>
            <w:tcW w:type="dxa" w:w="282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pPr>
            <w:r>
              <w:rPr>
                <w:sz w:val="20"/>
                <w:szCs w:val="20"/>
              </w:rPr>
              <w:t xml:space="preserve">Section 8.1; F1</w:t>
            </w:r>
          </w:p>
        </w:tc>
        <w:tc>
          <w:tcPr>
            <w:tcW w:type="dxa" w:w="18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pPr>
            <w:r>
              <w:rPr>
                <w:sz w:val="20"/>
                <w:szCs w:val="20"/>
              </w:rPr>
              <w:t xml:space="preserve">F1</w:t>
            </w:r>
          </w:p>
        </w:tc>
      </w:tr>
      <w:tr>
        <w:trPr>
          <w:cantSplit/>
        </w:trPr>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20"/>
                <w:szCs w:val="20"/>
              </w:rPr>
              <w:t xml:space="preserve">Loading states on every API call</w:t>
            </w:r>
          </w:p>
        </w:tc>
        <w:tc>
          <w:tcPr>
            <w:tcW w:type="dxa" w:w="2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20"/>
                <w:szCs w:val="20"/>
              </w:rPr>
              <w:t xml:space="preserve">Section 8.2</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20"/>
                <w:szCs w:val="20"/>
              </w:rPr>
              <w:t xml:space="preserve">F1, F2</w:t>
            </w:r>
          </w:p>
        </w:tc>
      </w:tr>
      <w:tr>
        <w:trPr>
          <w:cantSplit/>
        </w:trPr>
        <w:tc>
          <w:tcPr>
            <w:tcW w:type="dxa" w:w="44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pPr>
            <w:r>
              <w:rPr>
                <w:sz w:val="20"/>
                <w:szCs w:val="20"/>
              </w:rPr>
              <w:t xml:space="preserve">Proper error handling (no “AxiosError / 500 / undefined”)</w:t>
            </w:r>
          </w:p>
        </w:tc>
        <w:tc>
          <w:tcPr>
            <w:tcW w:type="dxa" w:w="282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pPr>
            <w:r>
              <w:rPr>
                <w:sz w:val="20"/>
                <w:szCs w:val="20"/>
              </w:rPr>
              <w:t xml:space="preserve">Section 8.3; F1 interceptor</w:t>
            </w:r>
          </w:p>
        </w:tc>
        <w:tc>
          <w:tcPr>
            <w:tcW w:type="dxa" w:w="18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pPr>
            <w:r>
              <w:rPr>
                <w:sz w:val="20"/>
                <w:szCs w:val="20"/>
              </w:rPr>
              <w:t xml:space="preserve">F1, F2</w:t>
            </w:r>
          </w:p>
        </w:tc>
      </w:tr>
      <w:tr>
        <w:trPr>
          <w:cantSplit/>
        </w:trPr>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20"/>
                <w:szCs w:val="20"/>
              </w:rPr>
              <w:t xml:space="preserve">Organized backend structure</w:t>
            </w:r>
          </w:p>
        </w:tc>
        <w:tc>
          <w:tcPr>
            <w:tcW w:type="dxa" w:w="2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20"/>
                <w:szCs w:val="20"/>
              </w:rPr>
              <w:t xml:space="preserve">Section 6.1; B1</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20"/>
                <w:szCs w:val="20"/>
              </w:rPr>
              <w:t xml:space="preserve">B1</w:t>
            </w:r>
          </w:p>
        </w:tc>
      </w:tr>
      <w:tr>
        <w:trPr>
          <w:cantSplit/>
        </w:trPr>
        <w:tc>
          <w:tcPr>
            <w:tcW w:type="dxa" w:w="44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pPr>
            <w:r>
              <w:rPr>
                <w:sz w:val="20"/>
                <w:szCs w:val="20"/>
              </w:rPr>
              <w:t xml:space="preserve">Database with properly modelled entities (not one giant collection)</w:t>
            </w:r>
          </w:p>
        </w:tc>
        <w:tc>
          <w:tcPr>
            <w:tcW w:type="dxa" w:w="282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pPr>
            <w:r>
              <w:rPr>
                <w:sz w:val="20"/>
                <w:szCs w:val="20"/>
              </w:rPr>
              <w:t xml:space="preserve">Section 5</w:t>
            </w:r>
          </w:p>
        </w:tc>
        <w:tc>
          <w:tcPr>
            <w:tcW w:type="dxa" w:w="18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pPr>
            <w:r>
              <w:rPr>
                <w:sz w:val="20"/>
                <w:szCs w:val="20"/>
              </w:rPr>
              <w:t xml:space="preserve">B1, B2, B4, B5</w:t>
            </w:r>
          </w:p>
        </w:tc>
      </w:tr>
      <w:tr>
        <w:trPr>
          <w:cantSplit/>
        </w:trPr>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20"/>
                <w:szCs w:val="20"/>
              </w:rPr>
              <w:t xml:space="preserve">Backend API validation</w:t>
            </w:r>
          </w:p>
        </w:tc>
        <w:tc>
          <w:tcPr>
            <w:tcW w:type="dxa" w:w="2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20"/>
                <w:szCs w:val="20"/>
              </w:rPr>
              <w:t xml:space="preserve">Section 6.3; every backend task</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20"/>
                <w:szCs w:val="20"/>
              </w:rPr>
              <w:t xml:space="preserve">B1–B5</w:t>
            </w:r>
          </w:p>
        </w:tc>
      </w:tr>
      <w:tr>
        <w:trPr>
          <w:cantSplit/>
        </w:trPr>
        <w:tc>
          <w:tcPr>
            <w:tcW w:type="dxa" w:w="44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pPr>
            <w:r>
              <w:rPr>
                <w:sz w:val="20"/>
                <w:szCs w:val="20"/>
              </w:rPr>
              <w:t xml:space="preserve">Consistent API response structure</w:t>
            </w:r>
          </w:p>
        </w:tc>
        <w:tc>
          <w:tcPr>
            <w:tcW w:type="dxa" w:w="282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pPr>
            <w:r>
              <w:rPr>
                <w:sz w:val="20"/>
                <w:szCs w:val="20"/>
              </w:rPr>
              <w:t xml:space="preserve">Section 6.2; </w:t>
            </w:r>
            <w:r>
              <w:rPr>
                <w:rFonts w:ascii="Consolas" w:cs="Consolas" w:eastAsia="Consolas" w:hAnsi="Consolas"/>
                <w:sz w:val="18"/>
                <w:szCs w:val="18"/>
              </w:rPr>
              <w:t xml:space="preserve">utils/apiResponse.js</w:t>
            </w:r>
          </w:p>
        </w:tc>
        <w:tc>
          <w:tcPr>
            <w:tcW w:type="dxa" w:w="18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pPr>
            <w:r>
              <w:rPr>
                <w:sz w:val="20"/>
                <w:szCs w:val="20"/>
              </w:rPr>
              <w:t xml:space="preserve">B1 (all use it)</w:t>
            </w:r>
          </w:p>
        </w:tc>
      </w:tr>
      <w:tr>
        <w:trPr>
          <w:cantSplit/>
        </w:trPr>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20"/>
                <w:szCs w:val="20"/>
              </w:rPr>
              <w:t xml:space="preserve">Search, filtering and pagination</w:t>
            </w:r>
          </w:p>
        </w:tc>
        <w:tc>
          <w:tcPr>
            <w:tcW w:type="dxa" w:w="2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20"/>
                <w:szCs w:val="20"/>
              </w:rPr>
              <w:t xml:space="preserve">Sections 6.4, 7.1; B3 and Dashboard</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20"/>
                <w:szCs w:val="20"/>
              </w:rPr>
              <w:t xml:space="preserve">B3, F1</w:t>
            </w:r>
          </w:p>
        </w:tc>
      </w:tr>
      <w:tr>
        <w:trPr>
          <w:cantSplit/>
        </w:trPr>
        <w:tc>
          <w:tcPr>
            <w:tcW w:type="dxa" w:w="44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pPr>
            <w:r>
              <w:rPr>
                <w:sz w:val="20"/>
                <w:szCs w:val="20"/>
              </w:rPr>
              <w:t xml:space="preserve">Complete user flow, frontend + backend together</w:t>
            </w:r>
          </w:p>
        </w:tc>
        <w:tc>
          <w:tcPr>
            <w:tcW w:type="dxa" w:w="282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pPr>
            <w:r>
              <w:rPr>
                <w:sz w:val="20"/>
                <w:szCs w:val="20"/>
              </w:rPr>
              <w:t xml:space="preserve">Section 9</w:t>
            </w:r>
          </w:p>
        </w:tc>
        <w:tc>
          <w:tcPr>
            <w:tcW w:type="dxa" w:w="18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pPr>
            <w:r>
              <w:rPr>
                <w:sz w:val="20"/>
                <w:szCs w:val="20"/>
              </w:rPr>
              <w:t xml:space="preserve">Everyone</w:t>
            </w:r>
          </w:p>
        </w:tc>
      </w:tr>
      <w:tr>
        <w:trPr>
          <w:cantSplit/>
        </w:trPr>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20"/>
                <w:szCs w:val="20"/>
              </w:rPr>
              <w:t xml:space="preserve">Security requirements (hashing, JWT, protected routes, authorization, no password leaks, 401/403)</w:t>
            </w:r>
          </w:p>
        </w:tc>
        <w:tc>
          <w:tcPr>
            <w:tcW w:type="dxa" w:w="2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20"/>
                <w:szCs w:val="20"/>
              </w:rPr>
              <w:t xml:space="preserve">Section 10.1</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20"/>
                <w:szCs w:val="20"/>
              </w:rPr>
              <w:t xml:space="preserve">B1–B5</w:t>
            </w:r>
          </w:p>
        </w:tc>
      </w:tr>
      <w:tr>
        <w:trPr>
          <w:cantSplit/>
        </w:trPr>
        <w:tc>
          <w:tcPr>
            <w:tcW w:type="dxa" w:w="44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pPr>
            <w:r>
              <w:rPr>
                <w:sz w:val="20"/>
                <w:szCs w:val="20"/>
              </w:rPr>
              <w:t xml:space="preserve">Environment variables and </w:t>
            </w:r>
            <w:r>
              <w:rPr>
                <w:rFonts w:ascii="Consolas" w:cs="Consolas" w:eastAsia="Consolas" w:hAnsi="Consolas"/>
                <w:sz w:val="18"/>
                <w:szCs w:val="18"/>
              </w:rPr>
              <w:t xml:space="preserve">.gitignore</w:t>
            </w:r>
          </w:p>
        </w:tc>
        <w:tc>
          <w:tcPr>
            <w:tcW w:type="dxa" w:w="282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pPr>
            <w:r>
              <w:rPr>
                <w:sz w:val="20"/>
                <w:szCs w:val="20"/>
              </w:rPr>
              <w:t xml:space="preserve">Section 10.2</w:t>
            </w:r>
          </w:p>
        </w:tc>
        <w:tc>
          <w:tcPr>
            <w:tcW w:type="dxa" w:w="18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pPr>
            <w:r>
              <w:rPr>
                <w:sz w:val="20"/>
                <w:szCs w:val="20"/>
              </w:rPr>
              <w:t xml:space="preserve">Everyone; B1 sets up</w:t>
            </w:r>
          </w:p>
        </w:tc>
      </w:tr>
      <w:tr>
        <w:trPr>
          <w:cantSplit/>
        </w:trPr>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20"/>
                <w:szCs w:val="20"/>
              </w:rPr>
              <w:t xml:space="preserve">API documentation (endpoint, method, purpose, auth, body, params, success, error)</w:t>
            </w:r>
          </w:p>
        </w:tc>
        <w:tc>
          <w:tcPr>
            <w:tcW w:type="dxa" w:w="2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20"/>
                <w:szCs w:val="20"/>
              </w:rPr>
              <w:t xml:space="preserve">Section 7.2; B5</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20"/>
                <w:szCs w:val="20"/>
              </w:rPr>
              <w:t xml:space="preserve">B1–B5 (B5 compiles)</w:t>
            </w:r>
          </w:p>
        </w:tc>
      </w:tr>
      <w:tr>
        <w:trPr>
          <w:cantSplit/>
        </w:trPr>
        <w:tc>
          <w:tcPr>
            <w:tcW w:type="dxa" w:w="44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pPr>
            <w:r>
              <w:rPr>
                <w:sz w:val="20"/>
                <w:szCs w:val="20"/>
              </w:rPr>
              <w:t xml:space="preserve">GitHub with feature branches and Pull Requests</w:t>
            </w:r>
          </w:p>
        </w:tc>
        <w:tc>
          <w:tcPr>
            <w:tcW w:type="dxa" w:w="282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pPr>
            <w:r>
              <w:rPr>
                <w:sz w:val="20"/>
                <w:szCs w:val="20"/>
              </w:rPr>
              <w:t xml:space="preserve">Section 13</w:t>
            </w:r>
          </w:p>
        </w:tc>
        <w:tc>
          <w:tcPr>
            <w:tcW w:type="dxa" w:w="18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pPr>
            <w:r>
              <w:rPr>
                <w:sz w:val="20"/>
                <w:szCs w:val="20"/>
              </w:rPr>
              <w:t xml:space="preserve">Everyone</w:t>
            </w:r>
          </w:p>
        </w:tc>
      </w:tr>
      <w:tr>
        <w:trPr>
          <w:cantSplit/>
        </w:trPr>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20"/>
                <w:szCs w:val="20"/>
              </w:rPr>
              <w:t xml:space="preserve">What NOT to do</w:t>
            </w:r>
          </w:p>
        </w:tc>
        <w:tc>
          <w:tcPr>
            <w:tcW w:type="dxa" w:w="2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20"/>
                <w:szCs w:val="20"/>
              </w:rPr>
              <w:t xml:space="preserve">Section 15</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20"/>
                <w:szCs w:val="20"/>
              </w:rPr>
              <w:t xml:space="preserve">Everyone</w:t>
            </w:r>
          </w:p>
        </w:tc>
      </w:tr>
      <w:tr>
        <w:trPr>
          <w:cantSplit/>
        </w:trPr>
        <w:tc>
          <w:tcPr>
            <w:tcW w:type="dxa" w:w="44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pPr>
            <w:r>
              <w:rPr>
                <w:sz w:val="20"/>
                <w:szCs w:val="20"/>
              </w:rPr>
              <w:t xml:space="preserve">Recommended 14-step development process, including deployment</w:t>
            </w:r>
          </w:p>
        </w:tc>
        <w:tc>
          <w:tcPr>
            <w:tcW w:type="dxa" w:w="282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pPr>
            <w:r>
              <w:rPr>
                <w:sz w:val="20"/>
                <w:szCs w:val="20"/>
              </w:rPr>
              <w:t xml:space="preserve">Section 14</w:t>
            </w:r>
          </w:p>
        </w:tc>
        <w:tc>
          <w:tcPr>
            <w:tcW w:type="dxa" w:w="180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pPr>
            <w:r>
              <w:rPr>
                <w:sz w:val="20"/>
                <w:szCs w:val="20"/>
              </w:rPr>
              <w:t xml:space="preserve">Everyone</w:t>
            </w:r>
          </w:p>
        </w:tc>
      </w:tr>
      <w:tr>
        <w:trPr>
          <w:cantSplit/>
        </w:trPr>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20"/>
                <w:szCs w:val="20"/>
              </w:rPr>
              <w:t xml:space="preserve">Most important rule — what is it, who is it for, what problem, how to use it</w:t>
            </w:r>
          </w:p>
        </w:tc>
        <w:tc>
          <w:tcPr>
            <w:tcW w:type="dxa" w:w="2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20"/>
                <w:szCs w:val="20"/>
              </w:rPr>
              <w:t xml:space="preserve">Sections 1, 15; F1 Landing page</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20"/>
                <w:szCs w:val="20"/>
              </w:rPr>
              <w:t xml:space="preserve">Group lead, F1</w:t>
            </w:r>
          </w:p>
        </w:tc>
      </w:tr>
    </w:tbl>
    <w:sectPr>
      <w:footerReference w:type="default" r:id="rId7"/>
      <w:pgSz w:w="11906" w:h="16838"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8"/>
        <w:szCs w:val="18"/>
      </w:rPr>
      <w:t xml:space="preserve">CloudFileStorageApp — Capstone Project Plan   |   Page </w:t>
    </w:r>
    <w:r>
      <w:rPr>
        <w:color w:val="7F7F7F"/>
        <w:sz w:val="18"/>
        <w:szCs w:val="18"/>
      </w:rPr>
      <w:fldChar w:fldCharType="begin"/>
      <w:instrText xml:space="preserve">PAGE</w:instrText>
      <w:fldChar w:fldCharType="separate"/>
      <w:fldChar w:fldCharType="end"/>
    </w:r>
    <w:r>
      <w:rPr>
        <w:color w:val="7F7F7F"/>
        <w:sz w:val="18"/>
        <w:szCs w:val="18"/>
      </w:rPr>
      <w:t xml:space="preserve"> of </w:t>
    </w:r>
    <w:r>
      <w:rPr>
        <w:color w:val="7F7F7F"/>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bullet"/>
      <w:lvlText w:val="•"/>
      <w:lvlJc w:val="left"/>
      <w:pPr>
        <w:ind w:left="260" w:hanging="200"/>
      </w:pPr>
    </w:lvl>
  </w:abstractNum>
  <w:abstractNum w:abstractNumId="4"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2E75B6" w:sz="6" w:space="2"/>
      </w:pBdr>
      <w:spacing w:after="140" w:before="360"/>
      <w:outlineLvl w:val="0"/>
    </w:pPr>
    <w:rPr>
      <w:rFonts w:ascii="Calibri" w:cs="Calibri" w:eastAsia="Calibri" w:hAnsi="Calibri"/>
      <w:b/>
      <w:bCs/>
      <w:color w:val="1F4E79"/>
      <w:sz w:val="32"/>
      <w:szCs w:val="32"/>
    </w:rPr>
  </w:style>
  <w:style w:type="paragraph" w:styleId="Heading2">
    <w:name w:val="Heading 2"/>
    <w:basedOn w:val="Normal"/>
    <w:next w:val="Normal"/>
    <w:qFormat/>
    <w:pPr>
      <w:keepNext/>
      <w:spacing w:after="100" w:before="240"/>
      <w:outlineLvl w:val="1"/>
    </w:pPr>
    <w:rPr>
      <w:rFonts w:ascii="Calibri" w:cs="Calibri" w:eastAsia="Calibri" w:hAnsi="Calibri"/>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CloudFileStorageApp — Capstone Project Plan</dc:title>
  <dc:creator>Capstone Team</dc:creator>
  <cp:lastModifiedBy>Un-named</cp:lastModifiedBy>
  <cp:revision>1</cp:revision>
  <dcterms:created xsi:type="dcterms:W3CDTF">2026-09-21T14:48:04.107Z</dcterms:created>
  <dcterms:modified xsi:type="dcterms:W3CDTF">2026-09-21T14:48:04.107Z</dcterms:modified>
</cp:coreProperties>
</file>

<file path=docProps/custom.xml><?xml version="1.0" encoding="utf-8"?>
<Properties xmlns="http://schemas.openxmlformats.org/officeDocument/2006/custom-properties" xmlns:vt="http://schemas.openxmlformats.org/officeDocument/2006/docPropsVTypes"/>
</file>