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/>
          <w:b/>
          <w:color w:val="1F4D78"/>
          <w:sz w:val="50"/>
        </w:rPr>
        <w:t>Day 08 Student Lab Guide</w:t>
      </w:r>
    </w:p>
    <w:p>
      <w:pPr>
        <w:spacing w:after="280"/>
      </w:pPr>
      <w:r>
        <w:rPr>
          <w:color w:val="2E74B5"/>
          <w:sz w:val="30"/>
        </w:rPr>
        <w:t>Orchestration with Airflow: A File-Triggered Medallion DAG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Time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Approximately 2.5 hours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Outcome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Trigger, observe and diagnose a DAG that moves CSV data through Bronze, Silver and Gold tables.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Provided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Airflow Docker Compose environment, DAG file and sample CSV in Lab_Files.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Critical idea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Orchestration controls dependency order, retries and evidence; it does not itself make transformations correct.</w:t>
            </w:r>
          </w:p>
        </w:tc>
      </w:tr>
    </w:tbl>
    <w:p/>
    <w:p>
      <w:pPr>
        <w:pStyle w:val="Heading1"/>
      </w:pPr>
      <w:r>
        <w:t>Lab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Work</w:t>
            </w:r>
          </w:p>
        </w:tc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Start Airflow and locate the DAG.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Airflow UI loads and DAG appears.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Place/verify the CSV arrival file.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File sensor succeeds.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Trigger the pipeline.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All task boxes are green.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Query Bronze, Silver and Gold.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Layer counts/results captured.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Reason about reruns and idempotency.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Short redesign note.</w:t>
            </w:r>
          </w:p>
        </w:tc>
      </w:tr>
    </w:tbl>
    <w:p/>
    <w:p>
      <w:pPr>
        <w:pStyle w:val="Heading1"/>
      </w:pPr>
      <w:r>
        <w:t>Task 1 - Start Airflow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cd Lab_Files</w:t>
      </w:r>
      <w:r>
        <w:br/>
      </w:r>
      <w:r>
        <w:rPr>
          <w:rFonts w:ascii="Consolas" w:hAnsi="Consolas"/>
          <w:sz w:val="18"/>
        </w:rPr>
        <w:t>docker compose up -d</w:t>
      </w:r>
      <w:r>
        <w:br/>
      </w:r>
      <w:r>
        <w:rPr>
          <w:rFonts w:ascii="Consolas" w:hAnsi="Consolas"/>
          <w:sz w:val="18"/>
        </w:rPr>
        <w:t>docker compose ps</w:t>
      </w:r>
    </w:p>
    <w:p>
      <w:r>
        <w:t>Open the Airflow web UI URL exposed in `docker-compose.yml`, sign in using the credentials stated by your instructor, then unpause `medallion_pipeline`.</w:t>
      </w:r>
    </w:p>
    <w:p>
      <w:pPr>
        <w:pStyle w:val="Heading1"/>
      </w:pPr>
      <w:r>
        <w:t>Task 2 - Trace the DAG Before Running It</w:t>
      </w:r>
    </w:p>
    <w:p>
      <w:r>
        <w:t>Read `dags/medallion_pipeline.py` and record what each task does:</w:t>
      </w:r>
    </w:p>
    <w:p>
      <w:pPr>
        <w:pStyle w:val="ListBullet"/>
      </w:pPr>
      <w:r>
        <w:t>`wait_for_csv` waits for `/opt/airflow/data/new_orders.csv`.</w:t>
      </w:r>
    </w:p>
    <w:p>
      <w:pPr>
        <w:pStyle w:val="ListBullet"/>
      </w:pPr>
      <w:r>
        <w:t>`load_bronze` appends raw CSV rows into `bronze_orders`.</w:t>
      </w:r>
    </w:p>
    <w:p>
      <w:pPr>
        <w:pStyle w:val="ListBullet"/>
      </w:pPr>
      <w:r>
        <w:t>`transform_silver` filters invalid quantity rows and standardizes dates into `silver_orders`.</w:t>
      </w:r>
    </w:p>
    <w:p>
      <w:pPr>
        <w:pStyle w:val="ListBullet"/>
      </w:pPr>
      <w:r>
        <w:t>`aggregate_gold` calculates customer totals in `gold_order_summary`.</w:t>
      </w:r>
    </w:p>
    <w:p>
      <w:pPr>
        <w:pStyle w:val="Heading1"/>
      </w:pPr>
      <w:r>
        <w:t>Task 3 - Trigger and Validate</w:t>
      </w:r>
    </w:p>
    <w:p>
      <w:r>
        <w:t>Confirm the supplied file is present in `Lab_Files/data/new_orders.csv`, trigger the DAG in the UI and use task logs to capture row-count evidence. Query the Postgres database container named in the Compose file.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docker compose exec postgres psql -U airflow -d airflow -c "SELECT COUNT(*) FROM bronze_orders;"</w:t>
      </w:r>
      <w:r>
        <w:br/>
      </w:r>
      <w:r>
        <w:rPr>
          <w:rFonts w:ascii="Consolas" w:hAnsi="Consolas"/>
          <w:sz w:val="18"/>
        </w:rPr>
        <w:t>docker compose exec postgres psql -U airflow -d airflow -c "SELECT COUNT(*) FROM silver_orders;"</w:t>
      </w:r>
      <w:r>
        <w:br/>
      </w:r>
      <w:r>
        <w:rPr>
          <w:rFonts w:ascii="Consolas" w:hAnsi="Consolas"/>
          <w:sz w:val="18"/>
        </w:rPr>
        <w:t xml:space="preserve">docker compose exec postgres psql -U airflow -d airflow -c "SELECT * FROM gold_order_summary ORDER BY total_spent DESC;" </w:t>
      </w:r>
    </w:p>
    <w:p>
      <w:pPr>
        <w:pStyle w:val="Heading1"/>
      </w:pPr>
      <w:r>
        <w:t>Mini-Exercises</w:t>
      </w:r>
    </w:p>
    <w:p>
      <w:pPr>
        <w:pStyle w:val="ListNumber"/>
      </w:pPr>
      <w:r>
        <w:t>Add a CSV row with `quantity=0`, rerun, and confirm the row can exist in Bronze but not Silver.</w:t>
      </w:r>
    </w:p>
    <w:p>
      <w:pPr>
        <w:pStyle w:val="ListNumber"/>
      </w:pPr>
      <w:r>
        <w:t>Rerun without changing the file. Notice that Bronze appends while Silver and Gold replace their result tables. Explain why this is only partly idempotent.</w:t>
      </w:r>
    </w:p>
    <w:p>
      <w:pPr>
        <w:pStyle w:val="ListNumber"/>
      </w:pPr>
      <w:r>
        <w:t>Propose one improvement, such as a file-ingestion audit key, merge/upsert logic, or archival of processed inputs.</w:t>
      </w:r>
    </w:p>
    <w:p>
      <w:pPr>
        <w:pStyle w:val="Heading1"/>
      </w:pPr>
      <w:r>
        <w:t>Submit and Clean Up</w:t>
      </w:r>
    </w:p>
    <w:p>
      <w:pPr>
        <w:pStyle w:val="ListBullet"/>
      </w:pPr>
      <w:r>
        <w:t>DAG graph screenshot with a successful run and one Gold query result.</w:t>
      </w:r>
    </w:p>
    <w:p>
      <w:pPr>
        <w:pStyle w:val="ListBullet"/>
      </w:pPr>
      <w:r>
        <w:t>Your idempotency observation and improvement proposal.</w:t>
      </w:r>
    </w:p>
    <w:p>
      <w:pPr>
        <w:pStyle w:val="ListBullet"/>
      </w:pPr>
      <w:r>
        <w:t>Run `docker compose down` once evidence is captured.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Ubuntu on-prem classroom lab | Keep screenshots and command evidence.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</w:rPr>
      <w:t>Medallion Pipeline | Student Lab Guide | Day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