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AA9A6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t>STATE OF RHODE ISLAND AND PROVIDENCE PLANTATIONS</w:t>
      </w:r>
    </w:p>
    <w:p w14:paraId="1C6B34BA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DISTRICT COURT</w:t>
      </w:r>
    </w:p>
    <w:p w14:paraId="57D27ADE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PLAINTIFF/PETITIONER’S MOTION TO PROCEED IN FORMA PAUPERIS</w:t>
      </w:r>
    </w:p>
    <w:p w14:paraId="40C07270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Plaintiff/Petitioner Civil Action File Number</w:t>
      </w:r>
    </w:p>
    <w:p w14:paraId="31F2F9B9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Defendant/Respondent</w:t>
      </w:r>
    </w:p>
    <w:p w14:paraId="5162E92D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□ Murray Judicial Complex 2nd Division District Court 45 Washington Square Newport, Rhode Island 02840-2913 (401) 841-8350</w:t>
      </w:r>
    </w:p>
    <w:p w14:paraId="5A983B50" w14:textId="77777777" w:rsidR="00863DB2" w:rsidRDefault="008B1B17">
      <w:pPr>
        <w:widowControl w:val="0"/>
        <w:spacing w:after="100"/>
        <w:ind w:firstLine="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□ Noel Judicial Complex 3rd Division District Court 222 Quaker Lane Warwick, Rhode Island 02886-0107 (401) 822-6750</w:t>
      </w:r>
    </w:p>
    <w:p w14:paraId="1D284F58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□ McGrath Judicia</w:t>
      </w:r>
      <w:r>
        <w:rPr>
          <w:rFonts w:ascii="Times" w:eastAsia="Times" w:hAnsi="Times" w:cs="Times"/>
          <w:sz w:val="24"/>
          <w:szCs w:val="24"/>
        </w:rPr>
        <w:t>l Complex 4th Division District Court 4800 Tower Hill Road Wakefield, Rhode Island 02879-2239 (401) 782-4131</w:t>
      </w:r>
    </w:p>
    <w:p w14:paraId="2E78B04C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□ </w:t>
      </w:r>
      <w:proofErr w:type="spellStart"/>
      <w:r>
        <w:rPr>
          <w:rFonts w:ascii="Times" w:eastAsia="Times" w:hAnsi="Times" w:cs="Times"/>
          <w:sz w:val="24"/>
          <w:szCs w:val="24"/>
        </w:rPr>
        <w:t>Garrahy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Judicial Complex 6th Division District Court One </w:t>
      </w:r>
      <w:proofErr w:type="spellStart"/>
      <w:r>
        <w:rPr>
          <w:rFonts w:ascii="Times" w:eastAsia="Times" w:hAnsi="Times" w:cs="Times"/>
          <w:sz w:val="24"/>
          <w:szCs w:val="24"/>
        </w:rPr>
        <w:t>Dorrance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Plaza Providence, Rhode Island 02903-2719 (401) 458-5400</w:t>
      </w:r>
    </w:p>
    <w:p w14:paraId="67101877" w14:textId="77777777" w:rsidR="00863DB2" w:rsidRDefault="008B1B17">
      <w:pPr>
        <w:widowControl w:val="0"/>
        <w:spacing w:after="100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Now comes the Plaintif</w:t>
      </w:r>
      <w:r>
        <w:rPr>
          <w:rFonts w:ascii="Times" w:eastAsia="Times" w:hAnsi="Times" w:cs="Times"/>
          <w:sz w:val="24"/>
          <w:szCs w:val="24"/>
        </w:rPr>
        <w:t xml:space="preserve">f/Petitioner and prays that this court </w:t>
      </w:r>
      <w:proofErr w:type="gramStart"/>
      <w:r>
        <w:rPr>
          <w:rFonts w:ascii="Times" w:eastAsia="Times" w:hAnsi="Times" w:cs="Times"/>
          <w:sz w:val="24"/>
          <w:szCs w:val="24"/>
        </w:rPr>
        <w:t>waive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the costs of service of process and filing fees, on the grounds that the Plaintiff/Petitioner is presently indigent and as such, has no funds with which to pay these costs.</w:t>
      </w:r>
    </w:p>
    <w:p w14:paraId="6F878AA8" w14:textId="77777777" w:rsidR="00863DB2" w:rsidRDefault="008B1B17">
      <w:pPr>
        <w:widowControl w:val="0"/>
        <w:spacing w:after="100"/>
        <w:ind w:firstLine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An Affidavit in Support of Motion to P</w:t>
      </w:r>
      <w:r>
        <w:rPr>
          <w:rFonts w:ascii="Times" w:eastAsia="Times" w:hAnsi="Times" w:cs="Times"/>
          <w:sz w:val="24"/>
          <w:szCs w:val="24"/>
        </w:rPr>
        <w:t xml:space="preserve">roceed in Forma </w:t>
      </w:r>
      <w:proofErr w:type="spellStart"/>
      <w:r>
        <w:rPr>
          <w:rFonts w:ascii="Times" w:eastAsia="Times" w:hAnsi="Times" w:cs="Times"/>
          <w:sz w:val="24"/>
          <w:szCs w:val="24"/>
        </w:rPr>
        <w:t>Pauperis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is submitted in support of this motion.</w:t>
      </w:r>
    </w:p>
    <w:p w14:paraId="3DDF51C8" w14:textId="77777777" w:rsidR="00863DB2" w:rsidRDefault="008B1B17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/s/ _____________________________________________________________ Attorney for the Plaintiff/Petitioner or the Plaintiff/Petitioner</w:t>
      </w:r>
    </w:p>
    <w:p w14:paraId="3B513E26" w14:textId="77777777" w:rsidR="00863DB2" w:rsidRDefault="008B1B17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Rhode Island Bar Number:</w:t>
      </w:r>
    </w:p>
    <w:p w14:paraId="36C9FF23" w14:textId="77777777" w:rsidR="00863DB2" w:rsidRDefault="008B1B17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Date:</w:t>
      </w:r>
    </w:p>
    <w:p w14:paraId="7E4DB88E" w14:textId="77777777" w:rsidR="00863DB2" w:rsidRDefault="008B1B17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Telephone Number:</w:t>
      </w:r>
    </w:p>
    <w:p w14:paraId="06AE0D6F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DC-66 (rev</w:t>
      </w:r>
      <w:r>
        <w:rPr>
          <w:rFonts w:ascii="Times" w:eastAsia="Times" w:hAnsi="Times" w:cs="Times"/>
          <w:sz w:val="24"/>
          <w:szCs w:val="24"/>
        </w:rPr>
        <w:t>ised November 2014)</w:t>
      </w:r>
    </w:p>
    <w:p w14:paraId="5E4619E3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br w:type="page"/>
      </w:r>
      <w:r>
        <w:rPr>
          <w:rFonts w:ascii="Times" w:eastAsia="Times" w:hAnsi="Times" w:cs="Times"/>
          <w:sz w:val="24"/>
          <w:szCs w:val="24"/>
        </w:rPr>
        <w:lastRenderedPageBreak/>
        <w:t>STATE OF RHODE ISLAND AND PROVIDENCE PLANTATIONS</w:t>
      </w:r>
    </w:p>
    <w:p w14:paraId="425C0D01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DISTRICT COURT</w:t>
      </w:r>
    </w:p>
    <w:p w14:paraId="606BBCA6" w14:textId="77777777" w:rsidR="00863DB2" w:rsidRDefault="008B1B17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PLAINTIFF/PETITIONER’S AFFIDAVIT IN SUPPORT OF MOTION TO PROCEED IN FORMA PAUPERIS</w:t>
      </w:r>
    </w:p>
    <w:p w14:paraId="20310B9E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Plaintiff/Petitioner Civil Action File Number</w:t>
      </w:r>
    </w:p>
    <w:p w14:paraId="149761AD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Defendant/Respondent</w:t>
      </w:r>
    </w:p>
    <w:p w14:paraId="0E8AE2F2" w14:textId="77777777" w:rsidR="00863DB2" w:rsidRDefault="008B1B17">
      <w:pPr>
        <w:widowControl w:val="0"/>
        <w:spacing w:after="100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Plaintiff/Petitioner hereby moves this court to waive the filing fee and costs of service of process in this action on the ground that the Plaintiff/Petitioner is indigent and has no funds with which to pay said fee.</w:t>
      </w:r>
    </w:p>
    <w:p w14:paraId="01312121" w14:textId="77777777" w:rsidR="00863DB2" w:rsidRDefault="008B1B17">
      <w:pPr>
        <w:widowControl w:val="0"/>
        <w:spacing w:after="100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Plaintiff/Petitioner states tha</w:t>
      </w:r>
      <w:r>
        <w:rPr>
          <w:rFonts w:ascii="Times" w:eastAsia="Times" w:hAnsi="Times" w:cs="Times"/>
          <w:sz w:val="24"/>
          <w:szCs w:val="24"/>
        </w:rPr>
        <w:t>t there are ______ persons in the family, and the sole source of income is ______________________________________ in the amount of $ ________________ per month.</w:t>
      </w:r>
    </w:p>
    <w:p w14:paraId="54D09FD7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Plaintiff/Petitioner states that this income is used on basic necessities as follows:</w:t>
      </w:r>
    </w:p>
    <w:p w14:paraId="6290E56E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Rent: $______________________ Utilities: $______________________ Food: $______________________ Clothing: $______________________ Medical: $______________________ Transportation $______________________ Diapers: $______________________ Household Supplies: $_</w:t>
      </w:r>
      <w:r>
        <w:rPr>
          <w:rFonts w:ascii="Times" w:eastAsia="Times" w:hAnsi="Times" w:cs="Times"/>
          <w:sz w:val="24"/>
          <w:szCs w:val="24"/>
        </w:rPr>
        <w:t>_____________________ Other* $______________________ *Please explain________________________________________________ ____________________________________________________________ ____________________________________________________________ TOTAL MONTHLY EXP</w:t>
      </w:r>
      <w:r>
        <w:rPr>
          <w:rFonts w:ascii="Times" w:eastAsia="Times" w:hAnsi="Times" w:cs="Times"/>
          <w:sz w:val="24"/>
          <w:szCs w:val="24"/>
        </w:rPr>
        <w:t>ENSES:</w:t>
      </w:r>
    </w:p>
    <w:p w14:paraId="6BBE8899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$______________________</w:t>
      </w:r>
    </w:p>
    <w:p w14:paraId="078B350B" w14:textId="77777777" w:rsidR="00863DB2" w:rsidRDefault="008B1B17">
      <w:pPr>
        <w:widowControl w:val="0"/>
        <w:spacing w:after="100"/>
        <w:ind w:firstLine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Plaintiff/Petitioner states that the Plaintiff/Petitioner has no savings or cash reserves with which to pay the filing fee and cost of service of process.</w:t>
      </w:r>
    </w:p>
    <w:p w14:paraId="027EAA5C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Page 1 of 2</w:t>
      </w:r>
    </w:p>
    <w:p w14:paraId="505A4A36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DC-66 (revised November 2014)</w:t>
      </w:r>
    </w:p>
    <w:p w14:paraId="32DDDBB4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br w:type="page"/>
      </w:r>
      <w:r>
        <w:rPr>
          <w:rFonts w:ascii="Times" w:eastAsia="Times" w:hAnsi="Times" w:cs="Times"/>
          <w:sz w:val="24"/>
          <w:szCs w:val="24"/>
        </w:rPr>
        <w:lastRenderedPageBreak/>
        <w:t>STATE OF RHODE ISLAND A</w:t>
      </w:r>
      <w:r>
        <w:rPr>
          <w:rFonts w:ascii="Times" w:eastAsia="Times" w:hAnsi="Times" w:cs="Times"/>
          <w:sz w:val="24"/>
          <w:szCs w:val="24"/>
        </w:rPr>
        <w:t>ND PROVIDENCE PLANTATIONS</w:t>
      </w:r>
    </w:p>
    <w:p w14:paraId="044249F5" w14:textId="77777777" w:rsidR="00863DB2" w:rsidRDefault="008B1B17">
      <w:pPr>
        <w:widowControl w:val="0"/>
        <w:spacing w:after="100"/>
        <w:ind w:firstLine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WHEREFORE, the Plaintiff/Petitioner requests that the court order that the filing fee and costs of service of process be waived in this action.</w:t>
      </w:r>
    </w:p>
    <w:p w14:paraId="7E1BED01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________________________________ Signature of the Plaintiff/Petitioner</w:t>
      </w:r>
    </w:p>
    <w:p w14:paraId="106037A0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State of ______</w:t>
      </w:r>
      <w:r>
        <w:rPr>
          <w:rFonts w:ascii="Times" w:eastAsia="Times" w:hAnsi="Times" w:cs="Times"/>
          <w:sz w:val="24"/>
          <w:szCs w:val="24"/>
        </w:rPr>
        <w:t>______________________ County of __________________________</w:t>
      </w:r>
    </w:p>
    <w:p w14:paraId="5642BD21" w14:textId="77777777" w:rsidR="00863DB2" w:rsidRDefault="008B1B17">
      <w:pPr>
        <w:widowControl w:val="0"/>
        <w:spacing w:after="100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On this ________ day of ________________, 20____, before me, the undersigned notary public, personally appeared _____________________________________________________ □ personally known to the nota</w:t>
      </w:r>
      <w:r>
        <w:rPr>
          <w:rFonts w:ascii="Times" w:eastAsia="Times" w:hAnsi="Times" w:cs="Times"/>
          <w:sz w:val="24"/>
          <w:szCs w:val="24"/>
        </w:rPr>
        <w:t>ry or □ proved to the notary through satisfactory evidence of identification, which was _____________________________________________, to be the person who signed above in my presence, and who swore or affirmed to the notary that the contents of the docume</w:t>
      </w:r>
      <w:r>
        <w:rPr>
          <w:rFonts w:ascii="Times" w:eastAsia="Times" w:hAnsi="Times" w:cs="Times"/>
          <w:sz w:val="24"/>
          <w:szCs w:val="24"/>
        </w:rPr>
        <w:t>nt are truthful to the best of his or her knowledge.</w:t>
      </w:r>
    </w:p>
    <w:p w14:paraId="595E8A2E" w14:textId="77777777" w:rsidR="00863DB2" w:rsidRDefault="008B1B17">
      <w:pPr>
        <w:widowControl w:val="0"/>
        <w:spacing w:after="100"/>
        <w:ind w:firstLine="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Notary Public: ____________________________________ My commission expires: ____________________________ Notary identification number: ________________________</w:t>
      </w:r>
    </w:p>
    <w:p w14:paraId="1AE7F5D5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Page 2 of 2</w:t>
      </w:r>
    </w:p>
    <w:p w14:paraId="4FCEAE2A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DC-66 (revised November 2014)</w:t>
      </w:r>
    </w:p>
    <w:p w14:paraId="46FC6D87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br w:type="page"/>
      </w:r>
      <w:r>
        <w:rPr>
          <w:rFonts w:ascii="Times" w:eastAsia="Times" w:hAnsi="Times" w:cs="Times"/>
          <w:sz w:val="24"/>
          <w:szCs w:val="24"/>
        </w:rPr>
        <w:lastRenderedPageBreak/>
        <w:t>S</w:t>
      </w:r>
      <w:r>
        <w:rPr>
          <w:rFonts w:ascii="Times" w:eastAsia="Times" w:hAnsi="Times" w:cs="Times"/>
          <w:sz w:val="24"/>
          <w:szCs w:val="24"/>
        </w:rPr>
        <w:t>TATE OF RHODE ISLAND AND PROVIDENCE PLANTATIONS</w:t>
      </w:r>
    </w:p>
    <w:p w14:paraId="5D02BFF0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DISTRICT COURT</w:t>
      </w:r>
    </w:p>
    <w:p w14:paraId="4D8A499B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ORDER – MOTION IN FORMA PAUPERIS</w:t>
      </w:r>
    </w:p>
    <w:p w14:paraId="4D369CF8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Plaintiff/Petitioner Civil Action File Number</w:t>
      </w:r>
    </w:p>
    <w:p w14:paraId="4330B1E2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Defendant/Respondent</w:t>
      </w:r>
    </w:p>
    <w:p w14:paraId="3E24F222" w14:textId="77777777" w:rsidR="00863DB2" w:rsidRDefault="008B1B17">
      <w:pPr>
        <w:widowControl w:val="0"/>
        <w:spacing w:after="10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□ GRANTED: It is hereby ordered that the Plaintiff/Petitioner may file the complaint or petit</w:t>
      </w:r>
      <w:r>
        <w:rPr>
          <w:rFonts w:ascii="Times" w:eastAsia="Times" w:hAnsi="Times" w:cs="Times"/>
          <w:sz w:val="24"/>
          <w:szCs w:val="24"/>
        </w:rPr>
        <w:t>ion without payment of the filing fee and that the duly authorized officer in accordance with Title 9, Chapter 5 (writs, summons, and process) of the Rhode Island General Laws shall serve without charge to the Plaintiff/Petitioner any and all summonses, co</w:t>
      </w:r>
      <w:r>
        <w:rPr>
          <w:rFonts w:ascii="Times" w:eastAsia="Times" w:hAnsi="Times" w:cs="Times"/>
          <w:sz w:val="24"/>
          <w:szCs w:val="24"/>
        </w:rPr>
        <w:t>mplaints or petitions, motions, orders, and all other required documents in this matter without charge.</w:t>
      </w:r>
    </w:p>
    <w:p w14:paraId="2A69E3AF" w14:textId="77777777" w:rsidR="00863DB2" w:rsidRDefault="008B1B17">
      <w:pPr>
        <w:widowControl w:val="0"/>
        <w:spacing w:after="1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□ DENIED</w:t>
      </w:r>
    </w:p>
    <w:p w14:paraId="3B50888A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Entered as an Order of the court on</w:t>
      </w:r>
    </w:p>
    <w:p w14:paraId="1B92F96A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____________________________.</w:t>
      </w:r>
    </w:p>
    <w:p w14:paraId="707724D5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BY ORDER OF: /s/ ____________________________________ Clerk ENTER: /s/ ______</w:t>
      </w:r>
      <w:r>
        <w:rPr>
          <w:rFonts w:ascii="Times" w:eastAsia="Times" w:hAnsi="Times" w:cs="Times"/>
          <w:sz w:val="24"/>
          <w:szCs w:val="24"/>
        </w:rPr>
        <w:t>______________________________ Judicial Officer</w:t>
      </w:r>
    </w:p>
    <w:p w14:paraId="25CCEA9A" w14:textId="77777777" w:rsidR="00863DB2" w:rsidRDefault="008B1B17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DC-66 (revised November 2014)</w:t>
      </w:r>
    </w:p>
    <w:sectPr w:rsidR="00863D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3DB2"/>
    <w:rsid w:val="00863DB2"/>
    <w:rsid w:val="008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448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3909</Characters>
  <Application>Microsoft Macintosh Word</Application>
  <DocSecurity>0</DocSecurity>
  <Lines>32</Lines>
  <Paragraphs>9</Paragraphs>
  <ScaleCrop>false</ScaleCrop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Joseph Kelley</cp:lastModifiedBy>
  <cp:revision>2</cp:revision>
  <dcterms:created xsi:type="dcterms:W3CDTF">2017-09-20T21:34:00Z</dcterms:created>
  <dcterms:modified xsi:type="dcterms:W3CDTF">2017-09-20T21:34:00Z</dcterms:modified>
</cp:coreProperties>
</file>