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031" w:rsidRPr="00E01031" w:rsidRDefault="00E01031" w:rsidP="00E01031">
      <w:pPr>
        <w:tabs>
          <w:tab w:val="left" w:pos="2210"/>
        </w:tabs>
        <w:spacing w:after="0"/>
        <w:jc w:val="center"/>
        <w:rPr>
          <w:rFonts w:hint="cs"/>
          <w:u w:val="single"/>
          <w:rtl/>
        </w:rPr>
      </w:pPr>
      <w:r w:rsidRPr="00E01031">
        <w:rPr>
          <w:rFonts w:hint="cs"/>
          <w:u w:val="single"/>
          <w:rtl/>
        </w:rPr>
        <w:t>מקרא לטבלת נתונים</w:t>
      </w:r>
    </w:p>
    <w:p w:rsidR="00E01031" w:rsidRDefault="00E01031" w:rsidP="00EA05D0">
      <w:pPr>
        <w:tabs>
          <w:tab w:val="left" w:pos="2210"/>
        </w:tabs>
        <w:spacing w:after="0"/>
        <w:rPr>
          <w:rFonts w:hint="cs"/>
          <w:highlight w:val="cyan"/>
          <w:rtl/>
        </w:rPr>
      </w:pPr>
    </w:p>
    <w:p w:rsidR="00010CF9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gender</w:t>
      </w:r>
      <w:r>
        <w:rPr>
          <w:rFonts w:hint="cs"/>
          <w:rtl/>
        </w:rPr>
        <w:tab/>
      </w:r>
      <w:r w:rsidR="008F1697">
        <w:rPr>
          <w:rFonts w:hint="cs"/>
          <w:rtl/>
        </w:rPr>
        <w:t>0=זכר, 1=נקבה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gest_age</w:t>
      </w:r>
      <w:r>
        <w:rPr>
          <w:rFonts w:hint="cs"/>
          <w:rtl/>
        </w:rPr>
        <w:tab/>
        <w:t>שבוע הריון בלידה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term</w:t>
      </w:r>
      <w:r>
        <w:rPr>
          <w:rFonts w:hint="cs"/>
          <w:rtl/>
        </w:rPr>
        <w:tab/>
        <w:t>נולד במועד (שבוע 37-41)</w:t>
      </w:r>
    </w:p>
    <w:p w:rsidR="00B65C1C" w:rsidRDefault="00B65C1C" w:rsidP="00EA05D0">
      <w:pPr>
        <w:tabs>
          <w:tab w:val="left" w:pos="2210"/>
        </w:tabs>
        <w:spacing w:after="0"/>
      </w:pPr>
      <w:r w:rsidRPr="00EA05D0">
        <w:rPr>
          <w:highlight w:val="cyan"/>
        </w:rPr>
        <w:t>preterm</w:t>
      </w:r>
      <w:r>
        <w:rPr>
          <w:rFonts w:hint="cs"/>
          <w:rtl/>
        </w:rPr>
        <w:tab/>
        <w:t>פג (נולד לפני שבוע 37)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>
        <w:t xml:space="preserve"> </w:t>
      </w:r>
      <w:r w:rsidRPr="00EA05D0">
        <w:rPr>
          <w:highlight w:val="cyan"/>
        </w:rPr>
        <w:t>postterm</w:t>
      </w:r>
      <w:r>
        <w:rPr>
          <w:rFonts w:hint="cs"/>
          <w:rtl/>
        </w:rPr>
        <w:tab/>
        <w:t>נולד אחרי המועד (נולד שבוע 42 ומעלה)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weight</w:t>
      </w:r>
      <w:r>
        <w:rPr>
          <w:rFonts w:hint="cs"/>
          <w:rtl/>
        </w:rPr>
        <w:tab/>
        <w:t>משקל בליד</w:t>
      </w:r>
      <w:r w:rsidR="00EA05D0">
        <w:rPr>
          <w:rFonts w:hint="cs"/>
          <w:rtl/>
        </w:rPr>
        <w:t>ה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AGA</w:t>
      </w:r>
      <w:r>
        <w:tab/>
      </w:r>
      <w:r>
        <w:rPr>
          <w:rFonts w:hint="cs"/>
          <w:rtl/>
        </w:rPr>
        <w:t>משקל מתאים לגיל ההריון (אחוזון 10-90)</w:t>
      </w:r>
    </w:p>
    <w:p w:rsidR="00B65C1C" w:rsidRDefault="00B65C1C" w:rsidP="00EA05D0">
      <w:pPr>
        <w:tabs>
          <w:tab w:val="left" w:pos="2210"/>
        </w:tabs>
        <w:spacing w:after="0"/>
      </w:pPr>
      <w:r w:rsidRPr="00EA05D0">
        <w:rPr>
          <w:highlight w:val="cyan"/>
        </w:rPr>
        <w:t>LGA</w:t>
      </w:r>
      <w:r>
        <w:rPr>
          <w:rFonts w:hint="cs"/>
          <w:rtl/>
        </w:rPr>
        <w:tab/>
        <w:t>משקל גדול לגיל ההריון (אחוזון &gt;90)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SGA</w:t>
      </w:r>
      <w:r>
        <w:rPr>
          <w:rFonts w:hint="cs"/>
          <w:rtl/>
        </w:rPr>
        <w:tab/>
        <w:t>משקל קטן לגיל ההריון (אחוזון &lt;10)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A</w:t>
      </w:r>
      <w:r w:rsidRPr="00EA05D0">
        <w:rPr>
          <w:highlight w:val="cyan"/>
        </w:rPr>
        <w:t>PGAR1</w:t>
      </w:r>
      <w:r>
        <w:rPr>
          <w:rFonts w:hint="cs"/>
          <w:rtl/>
        </w:rPr>
        <w:tab/>
        <w:t>ציון אפגר בדקה 1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APGAR5</w:t>
      </w:r>
      <w:r>
        <w:rPr>
          <w:rFonts w:hint="cs"/>
          <w:rtl/>
        </w:rPr>
        <w:tab/>
        <w:t>ציון אפגר בדקה 5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N</w:t>
      </w:r>
      <w:r w:rsidRPr="00EA05D0">
        <w:rPr>
          <w:highlight w:val="cyan"/>
        </w:rPr>
        <w:t>VD</w:t>
      </w:r>
      <w:r>
        <w:rPr>
          <w:rFonts w:hint="cs"/>
          <w:rtl/>
        </w:rPr>
        <w:tab/>
        <w:t>לידה וגינלית רגילה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CS_elect</w:t>
      </w:r>
      <w:r>
        <w:rPr>
          <w:rFonts w:hint="cs"/>
          <w:rtl/>
        </w:rPr>
        <w:tab/>
        <w:t>ניתוח קיסרי אלקטיבי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CS_emerg</w:t>
      </w:r>
      <w:r>
        <w:tab/>
      </w:r>
      <w:r>
        <w:rPr>
          <w:rFonts w:hint="cs"/>
          <w:rtl/>
        </w:rPr>
        <w:t>ניתוח קיסרי דחוף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VE</w:t>
      </w:r>
      <w:r>
        <w:rPr>
          <w:rFonts w:hint="cs"/>
          <w:rtl/>
        </w:rPr>
        <w:tab/>
        <w:t>לידת ואקום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MSAF</w:t>
      </w:r>
      <w:r>
        <w:rPr>
          <w:rFonts w:hint="cs"/>
          <w:rtl/>
        </w:rPr>
        <w:tab/>
        <w:t>מים מקוניאלים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DM</w:t>
      </w:r>
      <w:r>
        <w:rPr>
          <w:rFonts w:hint="cs"/>
          <w:rtl/>
        </w:rPr>
        <w:tab/>
        <w:t>סכרת אמהית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SSRI</w:t>
      </w:r>
      <w:r>
        <w:rPr>
          <w:rFonts w:hint="cs"/>
          <w:rtl/>
        </w:rPr>
        <w:tab/>
        <w:t xml:space="preserve">שימוש אמהי בתרופות ממשפחת </w:t>
      </w:r>
      <w:r>
        <w:rPr>
          <w:rFonts w:hint="cs"/>
        </w:rPr>
        <w:t>SSRI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GBS</w:t>
      </w:r>
      <w:r w:rsidRPr="00EA05D0">
        <w:rPr>
          <w:highlight w:val="cyan"/>
        </w:rPr>
        <w:t>_pos</w:t>
      </w:r>
      <w:r>
        <w:rPr>
          <w:rFonts w:hint="cs"/>
          <w:rtl/>
        </w:rPr>
        <w:tab/>
        <w:t xml:space="preserve">נשאות נרתיקית של חיידק </w:t>
      </w:r>
      <w:r>
        <w:rPr>
          <w:rFonts w:hint="cs"/>
        </w:rPr>
        <w:t>GBS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GBS</w:t>
      </w:r>
      <w:r w:rsidRPr="00EA05D0">
        <w:rPr>
          <w:highlight w:val="cyan"/>
        </w:rPr>
        <w:t>_neg</w:t>
      </w:r>
      <w:r>
        <w:tab/>
      </w:r>
      <w:r>
        <w:rPr>
          <w:rFonts w:hint="cs"/>
          <w:rtl/>
        </w:rPr>
        <w:t xml:space="preserve">סטטוס נשאות </w:t>
      </w:r>
      <w:r>
        <w:rPr>
          <w:rFonts w:hint="cs"/>
        </w:rPr>
        <w:t>GBS</w:t>
      </w:r>
      <w:r>
        <w:rPr>
          <w:rFonts w:hint="cs"/>
          <w:rtl/>
        </w:rPr>
        <w:t xml:space="preserve"> שלילי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GBS</w:t>
      </w:r>
      <w:r w:rsidRPr="00EA05D0">
        <w:rPr>
          <w:highlight w:val="cyan"/>
        </w:rPr>
        <w:t>_unk</w:t>
      </w:r>
      <w:r>
        <w:rPr>
          <w:rFonts w:hint="cs"/>
          <w:rtl/>
        </w:rPr>
        <w:tab/>
        <w:t xml:space="preserve">סטטוס נשאות </w:t>
      </w:r>
      <w:r>
        <w:rPr>
          <w:rFonts w:hint="cs"/>
        </w:rPr>
        <w:t>GBS</w:t>
      </w:r>
      <w:r>
        <w:rPr>
          <w:rFonts w:hint="cs"/>
          <w:rtl/>
        </w:rPr>
        <w:t xml:space="preserve"> לא ידוע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lightGray"/>
        </w:rPr>
        <w:t>RO</w:t>
      </w:r>
      <w:r w:rsidRPr="00EA05D0">
        <w:rPr>
          <w:highlight w:val="lightGray"/>
        </w:rPr>
        <w:t>M_time</w:t>
      </w:r>
      <w:r>
        <w:rPr>
          <w:rFonts w:hint="cs"/>
          <w:rtl/>
        </w:rPr>
        <w:tab/>
        <w:t>משך ירידת מים בשעות</w:t>
      </w:r>
    </w:p>
    <w:p w:rsidR="00B65C1C" w:rsidRDefault="00B65C1C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PROM</w:t>
      </w:r>
      <w:r>
        <w:rPr>
          <w:rFonts w:hint="cs"/>
          <w:rtl/>
        </w:rPr>
        <w:tab/>
      </w:r>
      <w:r w:rsidR="008F1697">
        <w:rPr>
          <w:rFonts w:hint="cs"/>
          <w:rtl/>
        </w:rPr>
        <w:t>0=ירידת מים&lt;18 שעות, 1=ירידת מים&gt;18 שעות</w:t>
      </w:r>
    </w:p>
    <w:p w:rsidR="008F1697" w:rsidRDefault="008F1697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lightGray"/>
        </w:rPr>
        <w:t>high_mat_temp</w:t>
      </w:r>
      <w:r>
        <w:rPr>
          <w:rFonts w:hint="cs"/>
          <w:rtl/>
        </w:rPr>
        <w:tab/>
        <w:t>חום אמהי הכי גבוה שנבדק בלידה</w:t>
      </w:r>
    </w:p>
    <w:p w:rsidR="008F1697" w:rsidRDefault="008F1697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mat_fever</w:t>
      </w:r>
      <w:r>
        <w:rPr>
          <w:rFonts w:hint="cs"/>
          <w:rtl/>
        </w:rPr>
        <w:tab/>
        <w:t>0=חום אמהי &gt;38 בלידה, 1=ללא חום בלידה</w:t>
      </w:r>
    </w:p>
    <w:p w:rsidR="008F1697" w:rsidRDefault="00EA05D0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IAP_A</w:t>
      </w:r>
      <w:r>
        <w:rPr>
          <w:rFonts w:hint="cs"/>
          <w:rtl/>
        </w:rPr>
        <w:tab/>
        <w:t>טיפול אנטיביוטי הולם טרם הלידה</w:t>
      </w:r>
    </w:p>
    <w:p w:rsidR="00EA05D0" w:rsidRDefault="00EA05D0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IAP_I</w:t>
      </w:r>
      <w:r>
        <w:rPr>
          <w:rFonts w:hint="cs"/>
          <w:rtl/>
        </w:rPr>
        <w:tab/>
        <w:t>טיפול אנטיביוטי לא הולם טרם הלידה</w:t>
      </w:r>
    </w:p>
    <w:p w:rsidR="00EA05D0" w:rsidRDefault="00EA05D0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lightGray"/>
        </w:rPr>
        <w:t>broad_ABX&gt;4h</w:t>
      </w:r>
      <w:r>
        <w:rPr>
          <w:rFonts w:hint="cs"/>
          <w:rtl/>
        </w:rPr>
        <w:tab/>
        <w:t>טיפול באנטיביוטיקה רחבת טווח מעל ל-4 שעות מהלידה</w:t>
      </w:r>
    </w:p>
    <w:p w:rsidR="00EA05D0" w:rsidRDefault="00EA05D0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lightGray"/>
        </w:rPr>
        <w:t>broad_ABX 2-3.9h</w:t>
      </w:r>
      <w:r>
        <w:rPr>
          <w:rFonts w:hint="cs"/>
          <w:rtl/>
        </w:rPr>
        <w:tab/>
        <w:t>טיפול באנטיביוטיקה רחבת טווח 2-3.9 שעות מהלידה</w:t>
      </w:r>
    </w:p>
    <w:p w:rsidR="00EA05D0" w:rsidRPr="00EA05D0" w:rsidRDefault="00EA05D0" w:rsidP="00EA05D0">
      <w:pPr>
        <w:tabs>
          <w:tab w:val="left" w:pos="2210"/>
        </w:tabs>
        <w:spacing w:after="0" w:line="240" w:lineRule="auto"/>
        <w:rPr>
          <w:highlight w:val="lightGray"/>
          <w:rtl/>
        </w:rPr>
      </w:pPr>
      <w:r w:rsidRPr="00EA05D0">
        <w:rPr>
          <w:highlight w:val="lightGray"/>
        </w:rPr>
        <w:t>GBS_ABX &gt;2h</w:t>
      </w:r>
      <w:r w:rsidRPr="00EA05D0">
        <w:rPr>
          <w:rFonts w:hint="cs"/>
          <w:rtl/>
        </w:rPr>
        <w:tab/>
        <w:t>טיפול באנטיביוטיקה ספציפית ל-</w:t>
      </w:r>
      <w:r w:rsidRPr="00EA05D0">
        <w:rPr>
          <w:rFonts w:hint="cs"/>
        </w:rPr>
        <w:t>GBS</w:t>
      </w:r>
      <w:r w:rsidRPr="00EA05D0">
        <w:rPr>
          <w:rFonts w:hint="cs"/>
          <w:rtl/>
        </w:rPr>
        <w:t xml:space="preserve"> מעל לשעתיים מהלידה</w:t>
      </w:r>
    </w:p>
    <w:p w:rsidR="00EA05D0" w:rsidRDefault="00EA05D0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lightGray"/>
        </w:rPr>
        <w:t>ABX&lt;2h</w:t>
      </w:r>
      <w:r>
        <w:rPr>
          <w:rFonts w:hint="cs"/>
          <w:rtl/>
        </w:rPr>
        <w:tab/>
        <w:t>טיפול באנטיביוטיקה פחות משעתיים מהלידה</w:t>
      </w:r>
    </w:p>
    <w:p w:rsidR="00EA05D0" w:rsidRDefault="00EA05D0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lightGray"/>
        </w:rPr>
        <w:t>risk_at_birth</w:t>
      </w:r>
      <w:r>
        <w:rPr>
          <w:rFonts w:hint="cs"/>
          <w:rtl/>
        </w:rPr>
        <w:tab/>
        <w:t>סיכוי כללי לזיהום לאחר הלידה לפי המחשבון</w:t>
      </w:r>
    </w:p>
    <w:p w:rsidR="00EA05D0" w:rsidRDefault="00EA05D0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yellow"/>
        </w:rPr>
        <w:t>risk_clinical</w:t>
      </w:r>
      <w:r>
        <w:rPr>
          <w:rFonts w:hint="cs"/>
          <w:rtl/>
        </w:rPr>
        <w:tab/>
        <w:t>סיכוי לזיהום לאחר הלידה לפי המחשבון בילוד סימפטומטי</w:t>
      </w:r>
    </w:p>
    <w:p w:rsidR="00EA05D0" w:rsidRDefault="00EA05D0" w:rsidP="00EA05D0">
      <w:pPr>
        <w:tabs>
          <w:tab w:val="left" w:pos="2210"/>
        </w:tabs>
        <w:spacing w:after="0"/>
        <w:rPr>
          <w:rtl/>
        </w:rPr>
      </w:pPr>
      <w:r w:rsidRPr="00EA05D0">
        <w:rPr>
          <w:highlight w:val="yellow"/>
        </w:rPr>
        <w:t>rec_none</w:t>
      </w:r>
      <w:r>
        <w:tab/>
      </w:r>
      <w:r>
        <w:rPr>
          <w:rFonts w:hint="cs"/>
          <w:rtl/>
        </w:rPr>
        <w:t>מחשבון המליץ לא לעשות כלום</w:t>
      </w:r>
    </w:p>
    <w:p w:rsidR="00EA05D0" w:rsidRDefault="00EA05D0" w:rsidP="00EA05D0">
      <w:pPr>
        <w:tabs>
          <w:tab w:val="left" w:pos="2210"/>
        </w:tabs>
        <w:spacing w:after="0"/>
      </w:pPr>
      <w:r w:rsidRPr="00EA05D0">
        <w:rPr>
          <w:highlight w:val="yellow"/>
        </w:rPr>
        <w:t>rec_culture</w:t>
      </w:r>
      <w:r>
        <w:rPr>
          <w:rFonts w:hint="cs"/>
          <w:rtl/>
        </w:rPr>
        <w:tab/>
        <w:t>מחשבון המליץ לקחת תרבית דם</w:t>
      </w:r>
    </w:p>
    <w:p w:rsidR="00EA05D0" w:rsidRDefault="00EA05D0" w:rsidP="00EC4DB3">
      <w:pPr>
        <w:tabs>
          <w:tab w:val="left" w:pos="2210"/>
        </w:tabs>
        <w:spacing w:after="0"/>
        <w:rPr>
          <w:rtl/>
        </w:rPr>
      </w:pPr>
      <w:r w:rsidRPr="00EA05D0">
        <w:rPr>
          <w:highlight w:val="yellow"/>
        </w:rPr>
        <w:t>rec_ABX</w:t>
      </w:r>
      <w:r>
        <w:rPr>
          <w:rFonts w:hint="cs"/>
          <w:rtl/>
        </w:rPr>
        <w:tab/>
        <w:t>מחשבון המליץ לטפל באנטיביוטיקה</w:t>
      </w:r>
    </w:p>
    <w:p w:rsidR="00EC4DB3" w:rsidRDefault="00EC4DB3" w:rsidP="00EC4DB3">
      <w:pPr>
        <w:tabs>
          <w:tab w:val="left" w:pos="2210"/>
        </w:tabs>
        <w:spacing w:after="0"/>
        <w:rPr>
          <w:rtl/>
        </w:rPr>
      </w:pPr>
      <w:r>
        <w:t>temp_instability</w:t>
      </w:r>
      <w:r>
        <w:rPr>
          <w:rFonts w:hint="cs"/>
          <w:rtl/>
        </w:rPr>
        <w:tab/>
        <w:t>חום או היפותרמיה</w:t>
      </w:r>
    </w:p>
    <w:p w:rsidR="00EC4DB3" w:rsidRDefault="00EC4DB3" w:rsidP="00EC4DB3">
      <w:pPr>
        <w:tabs>
          <w:tab w:val="left" w:pos="2210"/>
        </w:tabs>
        <w:spacing w:after="0"/>
        <w:rPr>
          <w:rtl/>
        </w:rPr>
      </w:pPr>
      <w:r w:rsidRPr="00EC4DB3">
        <w:rPr>
          <w:highlight w:val="red"/>
        </w:rPr>
        <w:t>fever</w:t>
      </w:r>
      <w:r>
        <w:rPr>
          <w:rFonts w:hint="cs"/>
          <w:rtl/>
        </w:rPr>
        <w:tab/>
        <w:t>בירור זיהומי בוצע עקב חום</w:t>
      </w:r>
    </w:p>
    <w:p w:rsidR="00EC4DB3" w:rsidRDefault="00EC4DB3" w:rsidP="00EC4DB3">
      <w:pPr>
        <w:tabs>
          <w:tab w:val="left" w:pos="2210"/>
        </w:tabs>
        <w:spacing w:after="0"/>
        <w:rPr>
          <w:rtl/>
        </w:rPr>
      </w:pPr>
      <w:r w:rsidRPr="00EC4DB3">
        <w:rPr>
          <w:highlight w:val="red"/>
        </w:rPr>
        <w:t>hypothermia</w:t>
      </w:r>
      <w:r>
        <w:rPr>
          <w:rFonts w:hint="cs"/>
          <w:rtl/>
        </w:rPr>
        <w:tab/>
        <w:t>בירור זיהומי בוצע עקב היפותרמיה</w:t>
      </w:r>
    </w:p>
    <w:p w:rsidR="00EC4DB3" w:rsidRDefault="00EC4DB3" w:rsidP="00EC4DB3">
      <w:pPr>
        <w:tabs>
          <w:tab w:val="left" w:pos="2210"/>
        </w:tabs>
        <w:spacing w:after="0"/>
        <w:rPr>
          <w:rtl/>
        </w:rPr>
      </w:pPr>
      <w:r w:rsidRPr="00EC4DB3">
        <w:rPr>
          <w:highlight w:val="red"/>
        </w:rPr>
        <w:t>resp_distress</w:t>
      </w:r>
      <w:r>
        <w:rPr>
          <w:rFonts w:hint="cs"/>
          <w:rtl/>
        </w:rPr>
        <w:tab/>
        <w:t>בירור זיהומי בוצע עקב מצוקה נשימתית</w:t>
      </w:r>
    </w:p>
    <w:p w:rsidR="00EC4DB3" w:rsidRDefault="00EC4DB3" w:rsidP="00EC4DB3">
      <w:pPr>
        <w:tabs>
          <w:tab w:val="left" w:pos="2210"/>
        </w:tabs>
        <w:spacing w:after="0"/>
        <w:rPr>
          <w:rtl/>
        </w:rPr>
      </w:pPr>
      <w:r>
        <w:t>grunting</w:t>
      </w:r>
      <w:r>
        <w:rPr>
          <w:rFonts w:hint="cs"/>
          <w:rtl/>
        </w:rPr>
        <w:tab/>
        <w:t>אנחות</w:t>
      </w:r>
    </w:p>
    <w:p w:rsidR="00EC4DB3" w:rsidRDefault="00EC4DB3" w:rsidP="00EC4DB3">
      <w:pPr>
        <w:tabs>
          <w:tab w:val="left" w:pos="2210"/>
        </w:tabs>
        <w:spacing w:after="0"/>
        <w:rPr>
          <w:rtl/>
        </w:rPr>
      </w:pPr>
      <w:r>
        <w:t>tachy/dyspnea</w:t>
      </w:r>
      <w:r>
        <w:rPr>
          <w:rFonts w:hint="cs"/>
          <w:rtl/>
        </w:rPr>
        <w:tab/>
        <w:t>טכיפנאה/דיספנאה</w:t>
      </w:r>
    </w:p>
    <w:p w:rsidR="00EC4DB3" w:rsidRDefault="00EC4DB3" w:rsidP="00EC4DB3">
      <w:pPr>
        <w:tabs>
          <w:tab w:val="left" w:pos="2210"/>
        </w:tabs>
        <w:spacing w:after="0"/>
        <w:rPr>
          <w:rtl/>
        </w:rPr>
      </w:pPr>
      <w:r>
        <w:t>desat</w:t>
      </w:r>
      <w:r>
        <w:rPr>
          <w:rFonts w:hint="cs"/>
          <w:rtl/>
        </w:rPr>
        <w:tab/>
        <w:t>דסטורציות</w:t>
      </w:r>
    </w:p>
    <w:p w:rsidR="00EC4DB3" w:rsidRDefault="00EC4DB3" w:rsidP="00EC4DB3">
      <w:pPr>
        <w:tabs>
          <w:tab w:val="left" w:pos="2210"/>
        </w:tabs>
        <w:spacing w:after="0"/>
        <w:rPr>
          <w:rtl/>
        </w:rPr>
      </w:pPr>
      <w:r w:rsidRPr="00EC4DB3">
        <w:rPr>
          <w:highlight w:val="red"/>
        </w:rPr>
        <w:lastRenderedPageBreak/>
        <w:t>maternal_reason</w:t>
      </w:r>
      <w:r>
        <w:tab/>
      </w:r>
      <w:r>
        <w:rPr>
          <w:rFonts w:hint="cs"/>
          <w:rtl/>
        </w:rPr>
        <w:t>בירור זיהומי בוצע מסיבה אמהית</w:t>
      </w:r>
    </w:p>
    <w:p w:rsidR="00EC4DB3" w:rsidRDefault="00EC4DB3" w:rsidP="00EC4DB3">
      <w:pPr>
        <w:tabs>
          <w:tab w:val="left" w:pos="2210"/>
        </w:tabs>
        <w:spacing w:after="0"/>
        <w:rPr>
          <w:rtl/>
        </w:rPr>
      </w:pPr>
      <w:r w:rsidRPr="00EC4DB3">
        <w:rPr>
          <w:highlight w:val="red"/>
        </w:rPr>
        <w:t>other</w:t>
      </w:r>
      <w:r>
        <w:rPr>
          <w:rFonts w:hint="cs"/>
          <w:rtl/>
        </w:rPr>
        <w:tab/>
        <w:t>בירור זיהומי בוצע מסיבה אחרת</w:t>
      </w:r>
    </w:p>
    <w:p w:rsidR="00677ACA" w:rsidRDefault="00677ACA" w:rsidP="00EC4DB3">
      <w:pPr>
        <w:tabs>
          <w:tab w:val="left" w:pos="2210"/>
        </w:tabs>
        <w:spacing w:after="0"/>
        <w:rPr>
          <w:rtl/>
        </w:rPr>
      </w:pPr>
      <w:r w:rsidRPr="00E01031">
        <w:rPr>
          <w:highlight w:val="red"/>
        </w:rPr>
        <w:t>total_taken</w:t>
      </w:r>
      <w:r>
        <w:rPr>
          <w:rFonts w:hint="cs"/>
          <w:rtl/>
        </w:rPr>
        <w:tab/>
        <w:t xml:space="preserve">כמה מדידות </w:t>
      </w:r>
      <w:r>
        <w:rPr>
          <w:rFonts w:hint="cs"/>
        </w:rPr>
        <w:t>CRP</w:t>
      </w:r>
      <w:r>
        <w:rPr>
          <w:rFonts w:hint="cs"/>
          <w:rtl/>
        </w:rPr>
        <w:t xml:space="preserve"> נלקחו</w:t>
      </w:r>
    </w:p>
    <w:p w:rsidR="00677ACA" w:rsidRDefault="00677ACA" w:rsidP="00EC4DB3">
      <w:pPr>
        <w:tabs>
          <w:tab w:val="left" w:pos="2210"/>
        </w:tabs>
        <w:spacing w:after="0"/>
        <w:rPr>
          <w:rtl/>
        </w:rPr>
      </w:pPr>
      <w:r>
        <w:t>1st_value</w:t>
      </w:r>
      <w:r>
        <w:rPr>
          <w:rFonts w:hint="cs"/>
          <w:rtl/>
        </w:rPr>
        <w:tab/>
        <w:t xml:space="preserve">ערך </w:t>
      </w:r>
      <w:r>
        <w:rPr>
          <w:rFonts w:hint="cs"/>
        </w:rPr>
        <w:t>CRP</w:t>
      </w:r>
      <w:r>
        <w:rPr>
          <w:rFonts w:hint="cs"/>
          <w:rtl/>
        </w:rPr>
        <w:t xml:space="preserve"> ראשון</w:t>
      </w:r>
    </w:p>
    <w:p w:rsidR="00677ACA" w:rsidRDefault="00677ACA" w:rsidP="00EC4DB3">
      <w:pPr>
        <w:tabs>
          <w:tab w:val="left" w:pos="2210"/>
        </w:tabs>
        <w:spacing w:after="0"/>
        <w:rPr>
          <w:rtl/>
        </w:rPr>
      </w:pPr>
      <w:r>
        <w:t>hour1</w:t>
      </w:r>
      <w:r>
        <w:rPr>
          <w:rFonts w:hint="cs"/>
          <w:rtl/>
        </w:rPr>
        <w:tab/>
        <w:t>זמן בשעות מאז הלידה בו נלקחה הבדיקה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>
        <w:t>2nd_value</w:t>
      </w:r>
      <w:r>
        <w:rPr>
          <w:rFonts w:hint="cs"/>
          <w:rtl/>
        </w:rPr>
        <w:tab/>
        <w:t xml:space="preserve">ערך </w:t>
      </w:r>
      <w:r>
        <w:rPr>
          <w:rFonts w:hint="cs"/>
        </w:rPr>
        <w:t>CRP</w:t>
      </w:r>
      <w:r>
        <w:rPr>
          <w:rFonts w:hint="cs"/>
          <w:rtl/>
        </w:rPr>
        <w:t xml:space="preserve"> שני</w:t>
      </w:r>
    </w:p>
    <w:p w:rsidR="00677ACA" w:rsidRPr="00B65C1C" w:rsidRDefault="00677ACA" w:rsidP="00677ACA">
      <w:pPr>
        <w:tabs>
          <w:tab w:val="left" w:pos="2210"/>
        </w:tabs>
        <w:spacing w:after="0"/>
      </w:pPr>
      <w:r>
        <w:t>hour2</w:t>
      </w:r>
      <w:r>
        <w:rPr>
          <w:rFonts w:hint="cs"/>
          <w:rtl/>
        </w:rPr>
        <w:tab/>
        <w:t>זמן בשעות מאז הלידה בו נלקחה הבדיקה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>
        <w:t>3rd_value</w:t>
      </w:r>
      <w:r>
        <w:rPr>
          <w:rFonts w:hint="cs"/>
          <w:rtl/>
        </w:rPr>
        <w:tab/>
        <w:t xml:space="preserve">ערך </w:t>
      </w:r>
      <w:r>
        <w:rPr>
          <w:rFonts w:hint="cs"/>
        </w:rPr>
        <w:t>CRP</w:t>
      </w:r>
      <w:r>
        <w:rPr>
          <w:rFonts w:hint="cs"/>
          <w:rtl/>
        </w:rPr>
        <w:t xml:space="preserve"> שלישי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>
        <w:t>hour3</w:t>
      </w:r>
      <w:r>
        <w:rPr>
          <w:rFonts w:hint="cs"/>
          <w:rtl/>
        </w:rPr>
        <w:tab/>
        <w:t>זמן בשעות מאז הלידה בו נלקחה הבדיקה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 w:rsidRPr="00677ACA">
        <w:rPr>
          <w:highlight w:val="yellow"/>
        </w:rPr>
        <w:t>peak_CRP</w:t>
      </w:r>
      <w:r>
        <w:rPr>
          <w:rFonts w:hint="cs"/>
          <w:rtl/>
        </w:rPr>
        <w:tab/>
        <w:t>ערך ה-</w:t>
      </w:r>
      <w:r>
        <w:rPr>
          <w:rFonts w:hint="cs"/>
        </w:rPr>
        <w:t>CRP</w:t>
      </w:r>
      <w:r>
        <w:rPr>
          <w:rFonts w:hint="cs"/>
          <w:rtl/>
        </w:rPr>
        <w:t xml:space="preserve"> הכי גבוה שהתקבל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 w:rsidRPr="00677ACA">
        <w:rPr>
          <w:highlight w:val="yellow"/>
        </w:rPr>
        <w:t>high_CRP</w:t>
      </w:r>
      <w:r>
        <w:rPr>
          <w:rFonts w:hint="cs"/>
          <w:rtl/>
        </w:rPr>
        <w:tab/>
        <w:t xml:space="preserve">0=ערך </w:t>
      </w:r>
      <w:r>
        <w:rPr>
          <w:rFonts w:hint="cs"/>
        </w:rPr>
        <w:t>CRP</w:t>
      </w:r>
      <w:r>
        <w:rPr>
          <w:rFonts w:hint="cs"/>
          <w:rtl/>
        </w:rPr>
        <w:t xml:space="preserve"> מקסימלי קטן מ-10, 1=ערך </w:t>
      </w:r>
      <w:r>
        <w:rPr>
          <w:rFonts w:hint="cs"/>
        </w:rPr>
        <w:t>CRP</w:t>
      </w:r>
      <w:r>
        <w:rPr>
          <w:rFonts w:hint="cs"/>
          <w:rtl/>
        </w:rPr>
        <w:t xml:space="preserve"> מקסימלי גדול מ-10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 w:rsidRPr="00E01031">
        <w:rPr>
          <w:highlight w:val="red"/>
        </w:rPr>
        <w:t>no_symp</w:t>
      </w:r>
      <w:r>
        <w:rPr>
          <w:rFonts w:hint="cs"/>
          <w:rtl/>
        </w:rPr>
        <w:tab/>
        <w:t>ילוד ללא תסמינים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 w:rsidRPr="00677ACA">
        <w:rPr>
          <w:highlight w:val="red"/>
        </w:rPr>
        <w:t>symp&lt;12h</w:t>
      </w:r>
      <w:r>
        <w:rPr>
          <w:rFonts w:hint="cs"/>
          <w:rtl/>
        </w:rPr>
        <w:tab/>
        <w:t>תסמינים נמשכו פחות מ-12 שעות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 w:rsidRPr="00677ACA">
        <w:rPr>
          <w:highlight w:val="red"/>
        </w:rPr>
        <w:t>symp12-24h</w:t>
      </w:r>
      <w:r>
        <w:rPr>
          <w:rFonts w:hint="cs"/>
          <w:rtl/>
        </w:rPr>
        <w:tab/>
        <w:t>תסמינים נמשכו 12-24 שעות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 w:rsidRPr="00677ACA">
        <w:rPr>
          <w:highlight w:val="red"/>
        </w:rPr>
        <w:t>symp&gt;24h</w:t>
      </w:r>
      <w:r>
        <w:rPr>
          <w:rFonts w:hint="cs"/>
          <w:rtl/>
        </w:rPr>
        <w:tab/>
        <w:t>תסמינים נמשכו מעל ל-24 שעות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 w:rsidRPr="008379D9">
        <w:rPr>
          <w:highlight w:val="yellow"/>
        </w:rPr>
        <w:t>ABX</w:t>
      </w:r>
      <w:r>
        <w:rPr>
          <w:rFonts w:hint="cs"/>
          <w:rtl/>
        </w:rPr>
        <w:tab/>
        <w:t>ילוד קיבל אנטיביוטיקה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 w:rsidRPr="008379D9">
        <w:rPr>
          <w:highlight w:val="red"/>
        </w:rPr>
        <w:t>ABX_dur</w:t>
      </w:r>
      <w:r>
        <w:rPr>
          <w:rFonts w:hint="cs"/>
          <w:rtl/>
        </w:rPr>
        <w:tab/>
        <w:t>כמה ימים קיבל אנטיביוטיקה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 w:rsidRPr="008379D9">
        <w:rPr>
          <w:highlight w:val="red"/>
        </w:rPr>
        <w:t>LP</w:t>
      </w:r>
      <w:r>
        <w:tab/>
      </w:r>
      <w:r>
        <w:rPr>
          <w:rFonts w:hint="cs"/>
          <w:rtl/>
        </w:rPr>
        <w:t>עבר ניקור מותני</w:t>
      </w:r>
    </w:p>
    <w:p w:rsidR="00677ACA" w:rsidRDefault="00677ACA" w:rsidP="00677ACA">
      <w:pPr>
        <w:tabs>
          <w:tab w:val="left" w:pos="2210"/>
        </w:tabs>
        <w:spacing w:after="0"/>
        <w:rPr>
          <w:rtl/>
        </w:rPr>
      </w:pPr>
      <w:r w:rsidRPr="008379D9">
        <w:rPr>
          <w:highlight w:val="red"/>
        </w:rPr>
        <w:t>NICU</w:t>
      </w:r>
      <w:r>
        <w:rPr>
          <w:rFonts w:hint="cs"/>
          <w:rtl/>
        </w:rPr>
        <w:tab/>
        <w:t>הועבר לפגיה</w:t>
      </w:r>
    </w:p>
    <w:p w:rsidR="00677ACA" w:rsidRDefault="008379D9" w:rsidP="00677ACA">
      <w:pPr>
        <w:tabs>
          <w:tab w:val="left" w:pos="2210"/>
        </w:tabs>
        <w:spacing w:after="0"/>
        <w:rPr>
          <w:rtl/>
        </w:rPr>
      </w:pPr>
      <w:r w:rsidRPr="008379D9">
        <w:rPr>
          <w:highlight w:val="red"/>
        </w:rPr>
        <w:t>pos_blood_culture</w:t>
      </w:r>
      <w:r>
        <w:rPr>
          <w:rFonts w:hint="cs"/>
          <w:rtl/>
        </w:rPr>
        <w:tab/>
        <w:t>תרבית דם חיובית</w:t>
      </w:r>
    </w:p>
    <w:p w:rsidR="008379D9" w:rsidRDefault="008379D9" w:rsidP="00677ACA">
      <w:pPr>
        <w:tabs>
          <w:tab w:val="left" w:pos="2210"/>
        </w:tabs>
        <w:spacing w:after="0"/>
        <w:rPr>
          <w:rtl/>
        </w:rPr>
      </w:pPr>
      <w:r w:rsidRPr="008379D9">
        <w:rPr>
          <w:highlight w:val="red"/>
        </w:rPr>
        <w:t>other_culture</w:t>
      </w:r>
      <w:r>
        <w:rPr>
          <w:rFonts w:hint="cs"/>
          <w:rtl/>
        </w:rPr>
        <w:tab/>
        <w:t>תרבית אחרת שחזרה חיובית</w:t>
      </w:r>
    </w:p>
    <w:p w:rsidR="008379D9" w:rsidRDefault="008379D9" w:rsidP="00677ACA">
      <w:pPr>
        <w:tabs>
          <w:tab w:val="left" w:pos="2210"/>
        </w:tabs>
        <w:spacing w:after="0"/>
        <w:rPr>
          <w:rtl/>
        </w:rPr>
      </w:pPr>
      <w:r w:rsidRPr="008379D9">
        <w:rPr>
          <w:highlight w:val="red"/>
        </w:rPr>
        <w:t>contamin</w:t>
      </w:r>
      <w:r>
        <w:rPr>
          <w:rFonts w:hint="cs"/>
          <w:rtl/>
        </w:rPr>
        <w:tab/>
        <w:t>צמיחה בתרבית שמקורה בקונטמינציה</w:t>
      </w:r>
    </w:p>
    <w:p w:rsidR="008379D9" w:rsidRPr="00677ACA" w:rsidRDefault="008379D9" w:rsidP="00677ACA">
      <w:pPr>
        <w:tabs>
          <w:tab w:val="left" w:pos="2210"/>
        </w:tabs>
        <w:spacing w:after="0"/>
        <w:rPr>
          <w:rtl/>
        </w:rPr>
      </w:pPr>
      <w:r w:rsidRPr="008379D9">
        <w:rPr>
          <w:highlight w:val="yellow"/>
        </w:rPr>
        <w:t>high_suspicion</w:t>
      </w:r>
      <w:r>
        <w:rPr>
          <w:rFonts w:hint="cs"/>
          <w:rtl/>
        </w:rPr>
        <w:tab/>
        <w:t>חשד גבוה לזיהום = ילוד שקיבל אנטיביוטיקה למשך 5 ימים ומעלה</w:t>
      </w:r>
    </w:p>
    <w:p w:rsidR="00677ACA" w:rsidRDefault="008379D9" w:rsidP="00EC4DB3">
      <w:pPr>
        <w:tabs>
          <w:tab w:val="left" w:pos="2210"/>
        </w:tabs>
        <w:spacing w:after="0"/>
        <w:rPr>
          <w:rtl/>
        </w:rPr>
      </w:pPr>
      <w:r w:rsidRPr="008379D9">
        <w:rPr>
          <w:highlight w:val="red"/>
        </w:rPr>
        <w:t>no_XR</w:t>
      </w:r>
      <w:r>
        <w:rPr>
          <w:rFonts w:hint="cs"/>
          <w:rtl/>
        </w:rPr>
        <w:tab/>
        <w:t>לא בוצע צילום חזה</w:t>
      </w:r>
    </w:p>
    <w:p w:rsidR="008379D9" w:rsidRDefault="008379D9" w:rsidP="00EC4DB3">
      <w:pPr>
        <w:tabs>
          <w:tab w:val="left" w:pos="2210"/>
        </w:tabs>
        <w:spacing w:after="0"/>
        <w:rPr>
          <w:rtl/>
        </w:rPr>
      </w:pPr>
      <w:r w:rsidRPr="008379D9">
        <w:rPr>
          <w:highlight w:val="red"/>
        </w:rPr>
        <w:t>PTX</w:t>
      </w:r>
      <w:r>
        <w:rPr>
          <w:rFonts w:hint="cs"/>
          <w:rtl/>
        </w:rPr>
        <w:tab/>
        <w:t>בצילום חזה ראו פנאומותורקס</w:t>
      </w:r>
    </w:p>
    <w:p w:rsidR="008379D9" w:rsidRDefault="008379D9" w:rsidP="00EC4DB3">
      <w:pPr>
        <w:tabs>
          <w:tab w:val="left" w:pos="2210"/>
        </w:tabs>
        <w:spacing w:after="0"/>
        <w:rPr>
          <w:rtl/>
        </w:rPr>
      </w:pPr>
      <w:r w:rsidRPr="008379D9">
        <w:rPr>
          <w:highlight w:val="red"/>
        </w:rPr>
        <w:t>pneumonia</w:t>
      </w:r>
      <w:r>
        <w:rPr>
          <w:rFonts w:hint="cs"/>
          <w:rtl/>
        </w:rPr>
        <w:tab/>
        <w:t>בצילום חזה ראו דלקת ריאות</w:t>
      </w:r>
    </w:p>
    <w:p w:rsidR="008379D9" w:rsidRDefault="008379D9" w:rsidP="00EC4DB3">
      <w:pPr>
        <w:tabs>
          <w:tab w:val="left" w:pos="2210"/>
        </w:tabs>
        <w:spacing w:after="0"/>
        <w:rPr>
          <w:rtl/>
        </w:rPr>
      </w:pPr>
      <w:r w:rsidRPr="008379D9">
        <w:rPr>
          <w:highlight w:val="red"/>
        </w:rPr>
        <w:t>unspec_XR</w:t>
      </w:r>
      <w:r>
        <w:rPr>
          <w:rFonts w:hint="cs"/>
          <w:rtl/>
        </w:rPr>
        <w:tab/>
        <w:t>צילום חזה ללא ממצא ספציפי</w:t>
      </w:r>
    </w:p>
    <w:p w:rsidR="008379D9" w:rsidRDefault="008379D9" w:rsidP="00EC4DB3">
      <w:pPr>
        <w:tabs>
          <w:tab w:val="left" w:pos="2210"/>
        </w:tabs>
        <w:spacing w:after="0"/>
        <w:rPr>
          <w:rtl/>
        </w:rPr>
      </w:pPr>
      <w:r>
        <w:t>jaundice_workup</w:t>
      </w:r>
      <w:r>
        <w:rPr>
          <w:rFonts w:hint="cs"/>
          <w:rtl/>
        </w:rPr>
        <w:tab/>
        <w:t>בוצע בירור צהבת לילוד</w:t>
      </w:r>
    </w:p>
    <w:p w:rsidR="008379D9" w:rsidRDefault="008379D9" w:rsidP="008379D9">
      <w:pPr>
        <w:tabs>
          <w:tab w:val="left" w:pos="2210"/>
        </w:tabs>
        <w:spacing w:after="0"/>
        <w:rPr>
          <w:rtl/>
        </w:rPr>
      </w:pPr>
      <w:r>
        <w:t>phototherapy</w:t>
      </w:r>
      <w:r>
        <w:rPr>
          <w:rFonts w:hint="cs"/>
          <w:rtl/>
        </w:rPr>
        <w:tab/>
        <w:t>ילוד עם צהבת שטופלה באור</w:t>
      </w:r>
    </w:p>
    <w:p w:rsidR="008379D9" w:rsidRDefault="008379D9" w:rsidP="008379D9">
      <w:pPr>
        <w:tabs>
          <w:tab w:val="left" w:pos="2210"/>
        </w:tabs>
        <w:spacing w:after="0"/>
        <w:rPr>
          <w:rtl/>
        </w:rPr>
      </w:pPr>
      <w:r w:rsidRPr="008379D9">
        <w:rPr>
          <w:highlight w:val="yellow"/>
        </w:rPr>
        <w:t>Nati</w:t>
      </w:r>
      <w:r>
        <w:rPr>
          <w:rFonts w:hint="cs"/>
          <w:rtl/>
        </w:rPr>
        <w:tab/>
        <w:t>מתאים למחקר של נתי</w:t>
      </w:r>
    </w:p>
    <w:p w:rsidR="008379D9" w:rsidRDefault="008379D9" w:rsidP="008379D9">
      <w:pPr>
        <w:tabs>
          <w:tab w:val="left" w:pos="2210"/>
        </w:tabs>
        <w:spacing w:after="0"/>
        <w:rPr>
          <w:rFonts w:hint="cs"/>
          <w:rtl/>
        </w:rPr>
      </w:pPr>
      <w:r>
        <w:t>Sivan</w:t>
      </w:r>
      <w:r>
        <w:rPr>
          <w:rFonts w:hint="cs"/>
          <w:rtl/>
        </w:rPr>
        <w:tab/>
        <w:t>מתאים למחקר של סיון</w:t>
      </w:r>
    </w:p>
    <w:p w:rsidR="00E01031" w:rsidRDefault="00E01031" w:rsidP="008379D9">
      <w:pPr>
        <w:tabs>
          <w:tab w:val="left" w:pos="2210"/>
        </w:tabs>
        <w:spacing w:after="0"/>
        <w:rPr>
          <w:rFonts w:hint="cs"/>
          <w:rtl/>
        </w:rPr>
      </w:pPr>
    </w:p>
    <w:p w:rsidR="00E01031" w:rsidRDefault="00E01031" w:rsidP="008379D9">
      <w:pPr>
        <w:tabs>
          <w:tab w:val="left" w:pos="2210"/>
        </w:tabs>
        <w:spacing w:after="0"/>
        <w:rPr>
          <w:rFonts w:hint="cs"/>
          <w:rtl/>
        </w:rPr>
      </w:pPr>
    </w:p>
    <w:p w:rsidR="00E01031" w:rsidRDefault="00E01031" w:rsidP="008379D9">
      <w:pPr>
        <w:tabs>
          <w:tab w:val="left" w:pos="2210"/>
        </w:tabs>
        <w:spacing w:after="0"/>
        <w:rPr>
          <w:rFonts w:hint="cs"/>
          <w:rtl/>
        </w:rPr>
      </w:pPr>
      <w:r w:rsidRPr="00E01031">
        <w:rPr>
          <w:rFonts w:hint="cs"/>
          <w:highlight w:val="cyan"/>
          <w:rtl/>
        </w:rPr>
        <w:t>כחול</w:t>
      </w:r>
      <w:r>
        <w:rPr>
          <w:rFonts w:hint="cs"/>
          <w:rtl/>
        </w:rPr>
        <w:tab/>
        <w:t>נתונים דמוגרפים שקשורים ללידה ולאם</w:t>
      </w:r>
    </w:p>
    <w:p w:rsidR="00E01031" w:rsidRPr="00677ACA" w:rsidRDefault="00E01031" w:rsidP="00E01031">
      <w:pPr>
        <w:tabs>
          <w:tab w:val="left" w:pos="2210"/>
        </w:tabs>
        <w:spacing w:after="0"/>
        <w:rPr>
          <w:rtl/>
        </w:rPr>
      </w:pPr>
      <w:r w:rsidRPr="00E01031">
        <w:rPr>
          <w:rFonts w:hint="cs"/>
          <w:highlight w:val="red"/>
          <w:rtl/>
        </w:rPr>
        <w:t>אדום</w:t>
      </w:r>
      <w:r>
        <w:rPr>
          <w:rFonts w:hint="cs"/>
          <w:rtl/>
        </w:rPr>
        <w:tab/>
        <w:t>נתונים שקשורים לילוד ולתסמינים שלו</w:t>
      </w:r>
    </w:p>
    <w:p w:rsidR="00E01031" w:rsidRDefault="00E01031" w:rsidP="008379D9">
      <w:pPr>
        <w:tabs>
          <w:tab w:val="left" w:pos="2210"/>
        </w:tabs>
        <w:spacing w:after="0"/>
        <w:rPr>
          <w:rFonts w:hint="cs"/>
          <w:rtl/>
        </w:rPr>
      </w:pPr>
      <w:r w:rsidRPr="00E01031">
        <w:rPr>
          <w:rFonts w:hint="cs"/>
          <w:highlight w:val="yellow"/>
          <w:rtl/>
        </w:rPr>
        <w:t>צהוב</w:t>
      </w:r>
      <w:r>
        <w:rPr>
          <w:rFonts w:hint="cs"/>
          <w:rtl/>
        </w:rPr>
        <w:tab/>
        <w:t>פרמטרים חשובים לשאלת המחקר</w:t>
      </w:r>
    </w:p>
    <w:sectPr w:rsidR="00E01031" w:rsidSect="00DA4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65C1C"/>
    <w:rsid w:val="00010CF9"/>
    <w:rsid w:val="00113E56"/>
    <w:rsid w:val="001D6EDF"/>
    <w:rsid w:val="0027608A"/>
    <w:rsid w:val="003B2300"/>
    <w:rsid w:val="00416A7B"/>
    <w:rsid w:val="00531242"/>
    <w:rsid w:val="00677ACA"/>
    <w:rsid w:val="008379D9"/>
    <w:rsid w:val="008F1697"/>
    <w:rsid w:val="00A23D7B"/>
    <w:rsid w:val="00B65C1C"/>
    <w:rsid w:val="00D81EED"/>
    <w:rsid w:val="00DA4596"/>
    <w:rsid w:val="00E01031"/>
    <w:rsid w:val="00EA05D0"/>
    <w:rsid w:val="00EC4DB3"/>
    <w:rsid w:val="00FC1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CF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458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</dc:creator>
  <cp:lastModifiedBy>Nati</cp:lastModifiedBy>
  <cp:revision>5</cp:revision>
  <dcterms:created xsi:type="dcterms:W3CDTF">2019-07-17T14:31:00Z</dcterms:created>
  <dcterms:modified xsi:type="dcterms:W3CDTF">2019-07-18T13:30:00Z</dcterms:modified>
</cp:coreProperties>
</file>