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828A0" w14:textId="77777777" w:rsidR="0071528D" w:rsidRDefault="0071528D" w:rsidP="0071528D">
      <w:pPr>
        <w:pStyle w:val="Ttulo1"/>
      </w:pPr>
      <w:proofErr w:type="gramStart"/>
      <w:r>
        <w:rPr>
          <w:rStyle w:val="Forte"/>
          <w:b w:val="0"/>
          <w:bCs w:val="0"/>
        </w:rPr>
        <w:t>Mel</w:t>
      </w:r>
      <w:bookmarkStart w:id="0" w:name="_GoBack"/>
      <w:bookmarkEnd w:id="0"/>
      <w:r>
        <w:rPr>
          <w:rStyle w:val="Forte"/>
          <w:b w:val="0"/>
          <w:bCs w:val="0"/>
        </w:rPr>
        <w:t>hores Práticas para a Criação de uma IA</w:t>
      </w:r>
      <w:proofErr w:type="gramEnd"/>
      <w:r>
        <w:rPr>
          <w:rStyle w:val="Forte"/>
          <w:b w:val="0"/>
          <w:bCs w:val="0"/>
        </w:rPr>
        <w:t xml:space="preserve"> de Identificação de Golpes na Internet Integrada com WhatsApp</w:t>
      </w:r>
    </w:p>
    <w:p w14:paraId="74CB3513" w14:textId="77777777" w:rsidR="0071528D" w:rsidRDefault="0071528D" w:rsidP="0071528D">
      <w:pPr>
        <w:pStyle w:val="Ttulo2"/>
      </w:pPr>
      <w:r>
        <w:rPr>
          <w:rStyle w:val="Forte"/>
          <w:b w:val="0"/>
          <w:bCs w:val="0"/>
        </w:rPr>
        <w:t>1. Introdução</w:t>
      </w:r>
    </w:p>
    <w:p w14:paraId="32C00786" w14:textId="77777777" w:rsidR="0071528D" w:rsidRDefault="0071528D" w:rsidP="0071528D">
      <w:pPr>
        <w:pStyle w:val="NormalWeb"/>
      </w:pPr>
      <w:r>
        <w:t xml:space="preserve">Este documento detalha as melhores práticas para o desenvolvimento de uma Inteligência Artificial (IA) focada em </w:t>
      </w:r>
      <w:r>
        <w:rPr>
          <w:rStyle w:val="Forte"/>
          <w:rFonts w:eastAsiaTheme="majorEastAsia"/>
        </w:rPr>
        <w:t>auxiliar usuários a identificar golpes na internet</w:t>
      </w:r>
      <w:r>
        <w:t>, integrando-se ao WhatsApp para fornecer um canal de comunicação acessível e automatizado.</w:t>
      </w:r>
    </w:p>
    <w:p w14:paraId="2EE04610" w14:textId="24F73398" w:rsidR="0071528D" w:rsidRDefault="0071528D" w:rsidP="002D4B17">
      <w:pPr>
        <w:pStyle w:val="NormalWeb"/>
      </w:pPr>
      <w:r>
        <w:t xml:space="preserve">A </w:t>
      </w:r>
      <w:proofErr w:type="spellStart"/>
      <w:r>
        <w:t>Wex</w:t>
      </w:r>
      <w:proofErr w:type="spellEnd"/>
      <w:r>
        <w:t xml:space="preserve"> analisará mensagens suspeitas enviadas pelos usuários, detectando fraudes conhecidas e oferecendo recomendações preventivas realizando a análise das evidencias fornecidas.</w:t>
      </w:r>
    </w:p>
    <w:p w14:paraId="6CEC8DBB" w14:textId="77777777" w:rsidR="0071528D" w:rsidRDefault="0071528D" w:rsidP="0071528D">
      <w:pPr>
        <w:pStyle w:val="Ttulo2"/>
      </w:pPr>
      <w:r>
        <w:rPr>
          <w:rStyle w:val="Forte"/>
          <w:b w:val="0"/>
          <w:bCs w:val="0"/>
        </w:rPr>
        <w:t>2. Objetivo</w:t>
      </w:r>
    </w:p>
    <w:p w14:paraId="5863C701" w14:textId="1459CF35" w:rsidR="0071528D" w:rsidRDefault="0071528D" w:rsidP="0071528D">
      <w:pPr>
        <w:pStyle w:val="NormalWeb"/>
      </w:pPr>
      <w:r>
        <w:t xml:space="preserve">Criar um </w:t>
      </w:r>
      <w:proofErr w:type="spellStart"/>
      <w:r>
        <w:rPr>
          <w:rStyle w:val="Forte"/>
          <w:rFonts w:eastAsiaTheme="majorEastAsia"/>
        </w:rPr>
        <w:t>chatbot</w:t>
      </w:r>
      <w:proofErr w:type="spellEnd"/>
      <w:r>
        <w:rPr>
          <w:rStyle w:val="Forte"/>
          <w:rFonts w:eastAsiaTheme="majorEastAsia"/>
        </w:rPr>
        <w:t xml:space="preserve"> inteligente</w:t>
      </w:r>
      <w:r>
        <w:t xml:space="preserve"> que:</w:t>
      </w:r>
    </w:p>
    <w:p w14:paraId="2AFFC960" w14:textId="77777777" w:rsidR="0071528D" w:rsidRDefault="0071528D" w:rsidP="0071528D">
      <w:pPr>
        <w:pStyle w:val="NormalWeb"/>
        <w:numPr>
          <w:ilvl w:val="0"/>
          <w:numId w:val="22"/>
        </w:numPr>
      </w:pPr>
      <w:r>
        <w:t>Analise mensagens suspeitas e identifique golpes virtuais.</w:t>
      </w:r>
    </w:p>
    <w:p w14:paraId="01D41FF9" w14:textId="77777777" w:rsidR="0071528D" w:rsidRDefault="0071528D" w:rsidP="0071528D">
      <w:pPr>
        <w:pStyle w:val="NormalWeb"/>
        <w:numPr>
          <w:ilvl w:val="0"/>
          <w:numId w:val="22"/>
        </w:numPr>
      </w:pPr>
      <w:r>
        <w:t>Forneça feedback instantâneo ao usuário.</w:t>
      </w:r>
    </w:p>
    <w:p w14:paraId="6949FA92" w14:textId="4402A0FE" w:rsidR="0071528D" w:rsidRDefault="0071528D" w:rsidP="0071528D">
      <w:pPr>
        <w:pStyle w:val="NormalWeb"/>
        <w:numPr>
          <w:ilvl w:val="0"/>
          <w:numId w:val="22"/>
        </w:numPr>
      </w:pPr>
      <w:r>
        <w:t>Aprimore continuamente sua base de conhecimento com aprendizado de máquina.</w:t>
      </w:r>
    </w:p>
    <w:p w14:paraId="561EA17B" w14:textId="77777777" w:rsidR="0071528D" w:rsidRDefault="0071528D" w:rsidP="0071528D">
      <w:pPr>
        <w:pStyle w:val="Ttulo2"/>
      </w:pPr>
      <w:r>
        <w:rPr>
          <w:rStyle w:val="Forte"/>
          <w:b w:val="0"/>
          <w:bCs w:val="0"/>
        </w:rPr>
        <w:t>3. Escopo do Projeto</w:t>
      </w:r>
    </w:p>
    <w:p w14:paraId="7025E1D8" w14:textId="77777777" w:rsidR="0071528D" w:rsidRDefault="0071528D" w:rsidP="0071528D">
      <w:pPr>
        <w:pStyle w:val="Ttulo3"/>
      </w:pPr>
      <w:r>
        <w:rPr>
          <w:rStyle w:val="Forte"/>
          <w:b w:val="0"/>
          <w:bCs w:val="0"/>
        </w:rPr>
        <w:t>Diferentes Contextos de Uso</w:t>
      </w:r>
    </w:p>
    <w:p w14:paraId="78560677" w14:textId="77777777" w:rsidR="0071528D" w:rsidRDefault="0071528D" w:rsidP="0071528D">
      <w:pPr>
        <w:pStyle w:val="NormalWeb"/>
      </w:pPr>
      <w:r>
        <w:t>A IA será utilizada em múltiplos canais e dispositivos:</w:t>
      </w:r>
    </w:p>
    <w:p w14:paraId="1742EBC2" w14:textId="28B17852" w:rsidR="0071528D" w:rsidRDefault="001C3663" w:rsidP="0071528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WhatsApp</w:t>
      </w:r>
      <w:r>
        <w:t>:</w:t>
      </w:r>
      <w:r w:rsidR="0071528D">
        <w:t xml:space="preserve"> Suporte direto ao usuário.</w:t>
      </w:r>
    </w:p>
    <w:p w14:paraId="2EE45C73" w14:textId="252779F2" w:rsidR="0071528D" w:rsidRDefault="00A6016E" w:rsidP="0071528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Web</w:t>
      </w:r>
      <w:r>
        <w:t>:</w:t>
      </w:r>
      <w:r w:rsidR="0071528D">
        <w:t xml:space="preserve"> Interface para acompanhamento de estatísticas e feedback.</w:t>
      </w:r>
    </w:p>
    <w:p w14:paraId="09BB6EBD" w14:textId="77777777" w:rsidR="0071528D" w:rsidRDefault="0071528D" w:rsidP="0071528D">
      <w:pPr>
        <w:pStyle w:val="Ttulo3"/>
      </w:pPr>
      <w:r>
        <w:rPr>
          <w:rStyle w:val="Forte"/>
          <w:b w:val="0"/>
          <w:bCs w:val="0"/>
        </w:rPr>
        <w:t>Camadas da Interface</w:t>
      </w:r>
    </w:p>
    <w:p w14:paraId="7693FCA8" w14:textId="77777777" w:rsidR="0071528D" w:rsidRDefault="0071528D" w:rsidP="0071528D">
      <w:pPr>
        <w:pStyle w:val="NormalWeb"/>
      </w:pPr>
      <w:r>
        <w:t xml:space="preserve">A IA será estruturada em </w:t>
      </w:r>
      <w:r>
        <w:rPr>
          <w:rStyle w:val="Forte"/>
          <w:rFonts w:eastAsiaTheme="majorEastAsia"/>
        </w:rPr>
        <w:t>três camadas principais</w:t>
      </w:r>
      <w:r>
        <w:t xml:space="preserve"> para garantir eficiência:</w:t>
      </w:r>
    </w:p>
    <w:p w14:paraId="2650BB7C" w14:textId="18AF7595" w:rsidR="0071528D" w:rsidRDefault="0071528D" w:rsidP="0071528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Entrada (Input do Usuário</w:t>
      </w:r>
      <w:r w:rsidR="001C3663">
        <w:rPr>
          <w:rStyle w:val="Forte"/>
        </w:rPr>
        <w:t>)</w:t>
      </w:r>
      <w:r w:rsidR="001C3663">
        <w:t>:</w:t>
      </w:r>
      <w:r>
        <w:t xml:space="preserve"> Usuário envia </w:t>
      </w:r>
      <w:r w:rsidR="00A6016E">
        <w:t>mensagens</w:t>
      </w:r>
      <w:r>
        <w:t xml:space="preserve"> suspeita via WhatsApp ou Web</w:t>
      </w:r>
    </w:p>
    <w:p w14:paraId="023540AB" w14:textId="43849195" w:rsidR="0071528D" w:rsidRDefault="0071528D" w:rsidP="0071528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Processamento (</w:t>
      </w:r>
      <w:bookmarkStart w:id="1" w:name="_Hlk191583826"/>
      <w:r>
        <w:rPr>
          <w:rStyle w:val="Forte"/>
        </w:rPr>
        <w:t xml:space="preserve">Processamento de Linguagem Natural </w:t>
      </w:r>
      <w:bookmarkEnd w:id="1"/>
      <w:r>
        <w:rPr>
          <w:rStyle w:val="Forte"/>
        </w:rPr>
        <w:t xml:space="preserve">+ </w:t>
      </w:r>
      <w:proofErr w:type="spellStart"/>
      <w:r>
        <w:rPr>
          <w:rStyle w:val="Forte"/>
        </w:rPr>
        <w:t>Machine</w:t>
      </w:r>
      <w:proofErr w:type="spellEnd"/>
      <w:r>
        <w:rPr>
          <w:rStyle w:val="Forte"/>
        </w:rPr>
        <w:t xml:space="preserve"> Learning</w:t>
      </w:r>
      <w:proofErr w:type="gramStart"/>
      <w:r>
        <w:rPr>
          <w:rStyle w:val="Forte"/>
        </w:rPr>
        <w:t>)</w:t>
      </w:r>
      <w:r>
        <w:t xml:space="preserve"> </w:t>
      </w:r>
      <w:r w:rsidR="00A6016E">
        <w:t>:</w:t>
      </w:r>
      <w:proofErr w:type="gramEnd"/>
      <w:r>
        <w:t xml:space="preserve"> IA analisa a mensagem, verifica padrões e calcula um score de risco.</w:t>
      </w:r>
    </w:p>
    <w:p w14:paraId="742389BF" w14:textId="6D4EAC17" w:rsidR="0071528D" w:rsidRDefault="0071528D" w:rsidP="002D4B1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Saída (Resposta e Feedback</w:t>
      </w:r>
      <w:r w:rsidR="001C3663">
        <w:rPr>
          <w:rStyle w:val="Forte"/>
        </w:rPr>
        <w:t>)</w:t>
      </w:r>
      <w:r w:rsidR="001C3663">
        <w:t>:</w:t>
      </w:r>
      <w:r>
        <w:t xml:space="preserve"> A IA responde ao usuário com diagnóstico e recomendações.</w:t>
      </w:r>
    </w:p>
    <w:p w14:paraId="126850F6" w14:textId="77777777" w:rsidR="0071528D" w:rsidRDefault="0071528D" w:rsidP="0071528D">
      <w:pPr>
        <w:pStyle w:val="Ttulo2"/>
      </w:pPr>
      <w:r>
        <w:rPr>
          <w:rStyle w:val="Forte"/>
          <w:b w:val="0"/>
          <w:bCs w:val="0"/>
        </w:rPr>
        <w:lastRenderedPageBreak/>
        <w:t>4. Arquitetura e Tecnologias</w:t>
      </w:r>
    </w:p>
    <w:p w14:paraId="46F6A87C" w14:textId="77777777" w:rsidR="0071528D" w:rsidRDefault="0071528D" w:rsidP="0071528D">
      <w:pPr>
        <w:pStyle w:val="Ttulo3"/>
      </w:pPr>
      <w:proofErr w:type="spellStart"/>
      <w:r>
        <w:rPr>
          <w:rStyle w:val="Forte"/>
          <w:b w:val="0"/>
          <w:bCs w:val="0"/>
        </w:rPr>
        <w:t>Backend</w:t>
      </w:r>
      <w:proofErr w:type="spellEnd"/>
    </w:p>
    <w:p w14:paraId="2C0CA84C" w14:textId="77777777" w:rsidR="0071528D" w:rsidRDefault="0071528D" w:rsidP="0071528D">
      <w:pPr>
        <w:pStyle w:val="NormalWeb"/>
        <w:numPr>
          <w:ilvl w:val="0"/>
          <w:numId w:val="23"/>
        </w:numPr>
      </w:pPr>
      <w:r>
        <w:rPr>
          <w:rStyle w:val="Forte"/>
          <w:rFonts w:eastAsiaTheme="majorEastAsia"/>
        </w:rPr>
        <w:t>Linguagem</w:t>
      </w:r>
      <w:r>
        <w:t>: Node.js (com Express)</w:t>
      </w:r>
    </w:p>
    <w:p w14:paraId="5F05AC7C" w14:textId="77777777" w:rsidR="0071528D" w:rsidRDefault="0071528D" w:rsidP="0071528D">
      <w:pPr>
        <w:pStyle w:val="NormalWeb"/>
        <w:numPr>
          <w:ilvl w:val="0"/>
          <w:numId w:val="23"/>
        </w:numPr>
      </w:pPr>
      <w:r>
        <w:rPr>
          <w:rStyle w:val="Forte"/>
          <w:rFonts w:eastAsiaTheme="majorEastAsia"/>
        </w:rPr>
        <w:t>Banco de Dados</w:t>
      </w:r>
      <w:r>
        <w:t xml:space="preserve">: </w:t>
      </w:r>
      <w:proofErr w:type="spellStart"/>
      <w:r>
        <w:t>DynamoDB</w:t>
      </w:r>
      <w:proofErr w:type="spellEnd"/>
      <w:r>
        <w:t xml:space="preserve"> (AWS)</w:t>
      </w:r>
    </w:p>
    <w:p w14:paraId="56A9755C" w14:textId="77777777" w:rsidR="0071528D" w:rsidRDefault="0071528D" w:rsidP="0071528D">
      <w:pPr>
        <w:pStyle w:val="NormalWeb"/>
        <w:numPr>
          <w:ilvl w:val="0"/>
          <w:numId w:val="23"/>
        </w:numPr>
      </w:pPr>
      <w:r>
        <w:rPr>
          <w:rStyle w:val="Forte"/>
          <w:rFonts w:eastAsiaTheme="majorEastAsia"/>
        </w:rPr>
        <w:t>Hospedagem</w:t>
      </w:r>
      <w:r>
        <w:t>: AWS Lambda (</w:t>
      </w:r>
      <w:proofErr w:type="spellStart"/>
      <w:r>
        <w:t>serverless</w:t>
      </w:r>
      <w:proofErr w:type="spellEnd"/>
      <w:r>
        <w:t>)</w:t>
      </w:r>
    </w:p>
    <w:p w14:paraId="0575C120" w14:textId="77777777" w:rsidR="0071528D" w:rsidRDefault="0071528D" w:rsidP="0071528D">
      <w:pPr>
        <w:pStyle w:val="NormalWeb"/>
        <w:numPr>
          <w:ilvl w:val="0"/>
          <w:numId w:val="23"/>
        </w:numPr>
      </w:pPr>
      <w:r>
        <w:rPr>
          <w:rStyle w:val="Forte"/>
          <w:rFonts w:eastAsiaTheme="majorEastAsia"/>
        </w:rPr>
        <w:t>Integração WhatsApp</w:t>
      </w:r>
      <w:r>
        <w:t>: API do WhatsApp Business, via Meta</w:t>
      </w:r>
    </w:p>
    <w:p w14:paraId="7FAA82F2" w14:textId="117EA2D9" w:rsidR="0071528D" w:rsidRDefault="0071528D" w:rsidP="0071528D">
      <w:pPr>
        <w:pStyle w:val="NormalWeb"/>
        <w:numPr>
          <w:ilvl w:val="0"/>
          <w:numId w:val="23"/>
        </w:numPr>
      </w:pPr>
      <w:proofErr w:type="spellStart"/>
      <w:r>
        <w:rPr>
          <w:rStyle w:val="Forte"/>
          <w:rFonts w:eastAsiaTheme="majorEastAsia"/>
        </w:rPr>
        <w:t>Machine</w:t>
      </w:r>
      <w:proofErr w:type="spellEnd"/>
      <w:r>
        <w:rPr>
          <w:rStyle w:val="Forte"/>
          <w:rFonts w:eastAsiaTheme="majorEastAsia"/>
        </w:rPr>
        <w:t xml:space="preserve"> Learning</w:t>
      </w:r>
      <w:r>
        <w:t>: TensorFlow.js</w:t>
      </w:r>
    </w:p>
    <w:p w14:paraId="4B6E7F51" w14:textId="77777777" w:rsidR="0071528D" w:rsidRDefault="0071528D" w:rsidP="0071528D">
      <w:pPr>
        <w:pStyle w:val="Ttulo3"/>
      </w:pPr>
      <w:r>
        <w:rPr>
          <w:rStyle w:val="Forte"/>
          <w:b w:val="0"/>
          <w:bCs w:val="0"/>
        </w:rPr>
        <w:t>Processamento de Linguagem Natural (NLP)</w:t>
      </w:r>
    </w:p>
    <w:p w14:paraId="56D2F4AF" w14:textId="6D675B00" w:rsidR="0071528D" w:rsidRDefault="0071528D" w:rsidP="0071528D">
      <w:pPr>
        <w:pStyle w:val="NormalWeb"/>
        <w:numPr>
          <w:ilvl w:val="0"/>
          <w:numId w:val="24"/>
        </w:numPr>
      </w:pPr>
      <w:proofErr w:type="gramStart"/>
      <w:r>
        <w:rPr>
          <w:rStyle w:val="Forte"/>
          <w:rFonts w:eastAsiaTheme="majorEastAsia"/>
        </w:rPr>
        <w:t>TensorFlow.js</w:t>
      </w:r>
      <w:r>
        <w:t xml:space="preserve"> </w:t>
      </w:r>
      <w:r w:rsidR="00A6016E">
        <w:t>:</w:t>
      </w:r>
      <w:proofErr w:type="gramEnd"/>
      <w:r w:rsidR="00A6016E">
        <w:t xml:space="preserve"> </w:t>
      </w:r>
      <w:r>
        <w:t xml:space="preserve">Treinamento e inferência do modelo diretamente no </w:t>
      </w:r>
      <w:proofErr w:type="spellStart"/>
      <w:r>
        <w:t>backend</w:t>
      </w:r>
      <w:proofErr w:type="spellEnd"/>
      <w:r>
        <w:t>.</w:t>
      </w:r>
    </w:p>
    <w:p w14:paraId="1383E03C" w14:textId="34B1AFA8" w:rsidR="0071528D" w:rsidRDefault="00A6016E" w:rsidP="0071528D">
      <w:pPr>
        <w:pStyle w:val="NormalWeb"/>
        <w:numPr>
          <w:ilvl w:val="0"/>
          <w:numId w:val="24"/>
        </w:numPr>
      </w:pPr>
      <w:r>
        <w:rPr>
          <w:rStyle w:val="Forte"/>
          <w:rFonts w:eastAsiaTheme="majorEastAsia"/>
        </w:rPr>
        <w:t xml:space="preserve">Geração de </w:t>
      </w:r>
      <w:proofErr w:type="spellStart"/>
      <w:r>
        <w:rPr>
          <w:rStyle w:val="Forte"/>
          <w:rFonts w:eastAsiaTheme="majorEastAsia"/>
        </w:rPr>
        <w:t>tokens</w:t>
      </w:r>
      <w:proofErr w:type="spellEnd"/>
      <w:r w:rsidR="0071528D">
        <w:rPr>
          <w:rStyle w:val="Forte"/>
          <w:rFonts w:eastAsiaTheme="majorEastAsia"/>
        </w:rPr>
        <w:t xml:space="preserve"> &amp; Análise </w:t>
      </w:r>
      <w:proofErr w:type="gramStart"/>
      <w:r w:rsidR="0071528D">
        <w:rPr>
          <w:rStyle w:val="Forte"/>
          <w:rFonts w:eastAsiaTheme="majorEastAsia"/>
        </w:rPr>
        <w:t>Semântica</w:t>
      </w:r>
      <w:r w:rsidR="0071528D">
        <w:t xml:space="preserve"> </w:t>
      </w:r>
      <w:r>
        <w:t>:</w:t>
      </w:r>
      <w:proofErr w:type="gramEnd"/>
      <w:r>
        <w:t xml:space="preserve"> </w:t>
      </w:r>
      <w:r w:rsidR="0071528D">
        <w:t>Identificação de padrões em mensagens.</w:t>
      </w:r>
    </w:p>
    <w:p w14:paraId="357D368D" w14:textId="3639624D" w:rsidR="0071528D" w:rsidRDefault="0071528D" w:rsidP="0071528D">
      <w:pPr>
        <w:pStyle w:val="NormalWeb"/>
        <w:numPr>
          <w:ilvl w:val="0"/>
          <w:numId w:val="24"/>
        </w:numPr>
      </w:pPr>
      <w:r>
        <w:rPr>
          <w:rStyle w:val="Forte"/>
          <w:rFonts w:eastAsiaTheme="majorEastAsia"/>
        </w:rPr>
        <w:t xml:space="preserve">Pontuação de </w:t>
      </w:r>
      <w:proofErr w:type="gramStart"/>
      <w:r>
        <w:rPr>
          <w:rStyle w:val="Forte"/>
          <w:rFonts w:eastAsiaTheme="majorEastAsia"/>
        </w:rPr>
        <w:t>Risco</w:t>
      </w:r>
      <w:r>
        <w:t xml:space="preserve"> </w:t>
      </w:r>
      <w:r w:rsidR="00A6016E">
        <w:t>:</w:t>
      </w:r>
      <w:proofErr w:type="gramEnd"/>
      <w:r w:rsidR="00A6016E">
        <w:t xml:space="preserve"> </w:t>
      </w:r>
      <w:r>
        <w:t>Atribuição de nota baseada em características do golpe.</w:t>
      </w:r>
    </w:p>
    <w:p w14:paraId="1FA28F53" w14:textId="77777777" w:rsidR="0071528D" w:rsidRDefault="0071528D" w:rsidP="0071528D">
      <w:pPr>
        <w:pStyle w:val="Ttulo2"/>
      </w:pPr>
      <w:r>
        <w:rPr>
          <w:rStyle w:val="Forte"/>
          <w:b w:val="0"/>
          <w:bCs w:val="0"/>
        </w:rPr>
        <w:t>5. Treinamento da IA</w:t>
      </w:r>
    </w:p>
    <w:p w14:paraId="3A611D4C" w14:textId="77777777" w:rsidR="0071528D" w:rsidRDefault="0071528D" w:rsidP="0071528D">
      <w:pPr>
        <w:pStyle w:val="Ttulo3"/>
      </w:pPr>
      <w:r>
        <w:rPr>
          <w:rStyle w:val="Forte"/>
          <w:b w:val="0"/>
          <w:bCs w:val="0"/>
        </w:rPr>
        <w:t>5.1 Base de Treinamento</w:t>
      </w:r>
    </w:p>
    <w:p w14:paraId="3AADC4A7" w14:textId="2FE091A0" w:rsidR="0071528D" w:rsidRDefault="0071528D" w:rsidP="0071528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Mensagens fraudulentas </w:t>
      </w:r>
      <w:r w:rsidR="001C3663">
        <w:rPr>
          <w:rStyle w:val="Forte"/>
        </w:rPr>
        <w:t>reais</w:t>
      </w:r>
      <w:r w:rsidR="001C3663">
        <w:t>:</w:t>
      </w:r>
      <w:r w:rsidR="00A6016E">
        <w:t xml:space="preserve"> </w:t>
      </w:r>
      <w:r>
        <w:t>Coletadas e classificadas.</w:t>
      </w:r>
    </w:p>
    <w:p w14:paraId="375DFE8E" w14:textId="018BDE41" w:rsidR="0071528D" w:rsidRDefault="0071528D" w:rsidP="0071528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Mensagens </w:t>
      </w:r>
      <w:r w:rsidR="001C3663">
        <w:rPr>
          <w:rStyle w:val="Forte"/>
        </w:rPr>
        <w:t>legítimas</w:t>
      </w:r>
      <w:r w:rsidR="001C3663">
        <w:t>:</w:t>
      </w:r>
      <w:r w:rsidR="00A6016E">
        <w:t xml:space="preserve"> </w:t>
      </w:r>
      <w:r>
        <w:t>Para evitar falsos positivos.</w:t>
      </w:r>
    </w:p>
    <w:p w14:paraId="2BFB56CB" w14:textId="11764978" w:rsidR="0071528D" w:rsidRDefault="0071528D" w:rsidP="0071528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Processo de limpeza e </w:t>
      </w:r>
      <w:r w:rsidR="001C3663">
        <w:rPr>
          <w:rStyle w:val="Forte"/>
        </w:rPr>
        <w:t>normalização</w:t>
      </w:r>
      <w:r w:rsidR="001C3663">
        <w:t>:</w:t>
      </w:r>
      <w:r w:rsidR="00A6016E">
        <w:t xml:space="preserve"> </w:t>
      </w:r>
      <w:r>
        <w:t>Remoção de ruído nos dados.</w:t>
      </w:r>
    </w:p>
    <w:p w14:paraId="643D6EFA" w14:textId="77777777" w:rsidR="0071528D" w:rsidRDefault="0071528D" w:rsidP="0071528D">
      <w:pPr>
        <w:pStyle w:val="Ttulo3"/>
      </w:pPr>
      <w:r>
        <w:rPr>
          <w:rStyle w:val="Forte"/>
          <w:b w:val="0"/>
          <w:bCs w:val="0"/>
        </w:rPr>
        <w:t>5.2 Modelagem do Algoritmo</w:t>
      </w:r>
    </w:p>
    <w:p w14:paraId="198CDBB8" w14:textId="71104A7D" w:rsidR="0071528D" w:rsidRDefault="0071528D" w:rsidP="002D4B17">
      <w:pPr>
        <w:pStyle w:val="NormalWeb"/>
      </w:pPr>
      <w:r>
        <w:rPr>
          <w:rStyle w:val="Forte"/>
          <w:rFonts w:eastAsiaTheme="majorEastAsia"/>
        </w:rPr>
        <w:t xml:space="preserve">Classificação </w:t>
      </w:r>
      <w:r w:rsidR="001C3663">
        <w:rPr>
          <w:rStyle w:val="Forte"/>
          <w:rFonts w:eastAsiaTheme="majorEastAsia"/>
        </w:rPr>
        <w:t>Binária</w:t>
      </w:r>
      <w:r w:rsidR="001C3663">
        <w:t>:</w:t>
      </w:r>
      <w:r w:rsidR="00A6016E">
        <w:t xml:space="preserve"> </w:t>
      </w:r>
      <w:r>
        <w:t>Golpe ou Não Golpe.</w:t>
      </w:r>
      <w:r>
        <w:br/>
      </w:r>
      <w:r>
        <w:rPr>
          <w:rStyle w:val="Forte"/>
          <w:rFonts w:eastAsiaTheme="majorEastAsia"/>
        </w:rPr>
        <w:t xml:space="preserve">Análise de </w:t>
      </w:r>
      <w:proofErr w:type="gramStart"/>
      <w:r>
        <w:rPr>
          <w:rStyle w:val="Forte"/>
          <w:rFonts w:eastAsiaTheme="majorEastAsia"/>
        </w:rPr>
        <w:t>Contexto</w:t>
      </w:r>
      <w:r>
        <w:t xml:space="preserve"> </w:t>
      </w:r>
      <w:r w:rsidR="00A6016E">
        <w:t>:</w:t>
      </w:r>
      <w:proofErr w:type="gramEnd"/>
      <w:r w:rsidR="00A6016E">
        <w:t xml:space="preserve"> </w:t>
      </w:r>
      <w:r>
        <w:t>Algoritmo de similaridade semântica.</w:t>
      </w:r>
      <w:r>
        <w:br/>
      </w:r>
      <w:r>
        <w:rPr>
          <w:rStyle w:val="Forte"/>
          <w:rFonts w:eastAsiaTheme="majorEastAsia"/>
        </w:rPr>
        <w:t>Pontuação de Risco</w:t>
      </w:r>
      <w:r>
        <w:t xml:space="preserve"> </w:t>
      </w:r>
      <w:r w:rsidR="00A6016E">
        <w:t xml:space="preserve">: </w:t>
      </w:r>
      <w:r>
        <w:t>Nota de confiabilidade atribuída a cada mensagem.</w:t>
      </w:r>
    </w:p>
    <w:p w14:paraId="4BD5D5C5" w14:textId="77777777" w:rsidR="0071528D" w:rsidRDefault="0071528D" w:rsidP="0071528D">
      <w:pPr>
        <w:pStyle w:val="Ttulo2"/>
      </w:pPr>
      <w:r>
        <w:rPr>
          <w:rStyle w:val="Forte"/>
          <w:b w:val="0"/>
          <w:bCs w:val="0"/>
        </w:rPr>
        <w:t>6. Fluxo de Processo</w:t>
      </w:r>
    </w:p>
    <w:p w14:paraId="59200EF5" w14:textId="540EBC13" w:rsidR="00A6016E" w:rsidRDefault="00A6016E" w:rsidP="0071528D">
      <w:pPr>
        <w:pStyle w:val="NormalWeb"/>
        <w:rPr>
          <w:rStyle w:val="Forte"/>
          <w:rFonts w:eastAsiaTheme="majorEastAsia"/>
        </w:rPr>
      </w:pPr>
      <w:r>
        <w:rPr>
          <w:rStyle w:val="Forte"/>
          <w:rFonts w:eastAsiaTheme="majorEastAsia"/>
        </w:rPr>
        <w:t>O U</w:t>
      </w:r>
      <w:r w:rsidR="0071528D">
        <w:rPr>
          <w:rStyle w:val="Forte"/>
          <w:rFonts w:eastAsiaTheme="majorEastAsia"/>
        </w:rPr>
        <w:t xml:space="preserve">suário envia </w:t>
      </w:r>
      <w:r w:rsidR="001C3663">
        <w:rPr>
          <w:rStyle w:val="Forte"/>
          <w:rFonts w:eastAsiaTheme="majorEastAsia"/>
        </w:rPr>
        <w:t>mensagens</w:t>
      </w:r>
      <w:r w:rsidR="0071528D">
        <w:rPr>
          <w:rStyle w:val="Forte"/>
          <w:rFonts w:eastAsiaTheme="majorEastAsia"/>
        </w:rPr>
        <w:t xml:space="preserve"> suspeita via WhatsApp</w:t>
      </w:r>
      <w:r>
        <w:rPr>
          <w:rStyle w:val="Forte"/>
          <w:rFonts w:eastAsiaTheme="majorEastAsia"/>
        </w:rPr>
        <w:t xml:space="preserve"> ou Web.</w:t>
      </w:r>
      <w:r w:rsidR="0071528D">
        <w:br/>
      </w:r>
      <w:r>
        <w:rPr>
          <w:rStyle w:val="Forte"/>
          <w:rFonts w:eastAsiaTheme="majorEastAsia"/>
        </w:rPr>
        <w:t>A I</w:t>
      </w:r>
      <w:r w:rsidR="0071528D">
        <w:rPr>
          <w:rStyle w:val="Forte"/>
          <w:rFonts w:eastAsiaTheme="majorEastAsia"/>
        </w:rPr>
        <w:t>A analisa o texto e extrai palavras-chave</w:t>
      </w:r>
      <w:r>
        <w:rPr>
          <w:rStyle w:val="Forte"/>
          <w:rFonts w:eastAsiaTheme="majorEastAsia"/>
        </w:rPr>
        <w:t>.</w:t>
      </w:r>
      <w:r w:rsidR="0071528D">
        <w:br/>
      </w:r>
      <w:r>
        <w:rPr>
          <w:rStyle w:val="Forte"/>
          <w:rFonts w:eastAsiaTheme="majorEastAsia"/>
        </w:rPr>
        <w:t>O M</w:t>
      </w:r>
      <w:r w:rsidR="0071528D">
        <w:rPr>
          <w:rStyle w:val="Forte"/>
          <w:rFonts w:eastAsiaTheme="majorEastAsia"/>
        </w:rPr>
        <w:t xml:space="preserve">odelo compara com base de </w:t>
      </w:r>
      <w:r>
        <w:rPr>
          <w:rStyle w:val="Forte"/>
          <w:rFonts w:eastAsiaTheme="majorEastAsia"/>
        </w:rPr>
        <w:t>dados dos golpes</w:t>
      </w:r>
      <w:r w:rsidR="0071528D">
        <w:rPr>
          <w:rStyle w:val="Forte"/>
          <w:rFonts w:eastAsiaTheme="majorEastAsia"/>
        </w:rPr>
        <w:t xml:space="preserve"> conhecidos</w:t>
      </w:r>
      <w:r>
        <w:rPr>
          <w:rStyle w:val="Forte"/>
          <w:rFonts w:eastAsiaTheme="majorEastAsia"/>
        </w:rPr>
        <w:t>.</w:t>
      </w:r>
    </w:p>
    <w:p w14:paraId="170B0F9A" w14:textId="1C9E2EB7" w:rsidR="0071528D" w:rsidRDefault="00A6016E" w:rsidP="002D4B17">
      <w:pPr>
        <w:pStyle w:val="NormalWeb"/>
      </w:pPr>
      <w:r>
        <w:rPr>
          <w:rStyle w:val="Forte"/>
          <w:rFonts w:eastAsiaTheme="majorEastAsia"/>
        </w:rPr>
        <w:t>A I</w:t>
      </w:r>
      <w:r w:rsidR="0071528D">
        <w:rPr>
          <w:rStyle w:val="Forte"/>
          <w:rFonts w:eastAsiaTheme="majorEastAsia"/>
        </w:rPr>
        <w:t>A responde ao usuário com diagnóstico e sugestões</w:t>
      </w:r>
      <w:r w:rsidR="0071528D">
        <w:br/>
      </w:r>
      <w:r>
        <w:rPr>
          <w:rStyle w:val="Forte"/>
          <w:rFonts w:eastAsiaTheme="majorEastAsia"/>
        </w:rPr>
        <w:t>O U</w:t>
      </w:r>
      <w:r w:rsidR="0071528D">
        <w:rPr>
          <w:rStyle w:val="Forte"/>
          <w:rFonts w:eastAsiaTheme="majorEastAsia"/>
        </w:rPr>
        <w:t>suário fornece feedback para melhorar o modelo</w:t>
      </w:r>
    </w:p>
    <w:p w14:paraId="1E62576C" w14:textId="77777777" w:rsidR="0071528D" w:rsidRDefault="0071528D" w:rsidP="0071528D">
      <w:pPr>
        <w:pStyle w:val="Ttulo2"/>
      </w:pPr>
      <w:r>
        <w:rPr>
          <w:rStyle w:val="Forte"/>
          <w:b w:val="0"/>
          <w:bCs w:val="0"/>
        </w:rPr>
        <w:t>7. Integração com WhatsApp</w:t>
      </w:r>
    </w:p>
    <w:p w14:paraId="3DC080DC" w14:textId="77777777" w:rsidR="0071528D" w:rsidRDefault="0071528D" w:rsidP="0071528D">
      <w:pPr>
        <w:pStyle w:val="Ttulo3"/>
      </w:pPr>
      <w:r>
        <w:rPr>
          <w:rStyle w:val="Forte"/>
          <w:b w:val="0"/>
          <w:bCs w:val="0"/>
        </w:rPr>
        <w:t>7.1 Uso da API do WhatsApp Business</w:t>
      </w:r>
    </w:p>
    <w:p w14:paraId="56DB824C" w14:textId="77777777" w:rsidR="00A6016E" w:rsidRDefault="0071528D" w:rsidP="00A6016E">
      <w:pPr>
        <w:pStyle w:val="NormalWeb"/>
        <w:numPr>
          <w:ilvl w:val="0"/>
          <w:numId w:val="25"/>
        </w:numPr>
      </w:pPr>
      <w:r>
        <w:t xml:space="preserve">Configuração via Facebook </w:t>
      </w:r>
      <w:proofErr w:type="spellStart"/>
      <w:r>
        <w:t>Developer</w:t>
      </w:r>
      <w:proofErr w:type="spellEnd"/>
      <w:r>
        <w:t>.</w:t>
      </w:r>
    </w:p>
    <w:p w14:paraId="0207AE1E" w14:textId="77777777" w:rsidR="00A6016E" w:rsidRDefault="0071528D" w:rsidP="00A6016E">
      <w:pPr>
        <w:pStyle w:val="NormalWeb"/>
        <w:numPr>
          <w:ilvl w:val="0"/>
          <w:numId w:val="25"/>
        </w:numPr>
      </w:pPr>
      <w:r>
        <w:t xml:space="preserve">Uso de </w:t>
      </w:r>
      <w:proofErr w:type="spellStart"/>
      <w:r>
        <w:rPr>
          <w:rStyle w:val="Forte"/>
          <w:rFonts w:eastAsiaTheme="majorEastAsia"/>
        </w:rPr>
        <w:t>Webhooks</w:t>
      </w:r>
      <w:proofErr w:type="spellEnd"/>
      <w:r>
        <w:t xml:space="preserve"> para receber mensagens.</w:t>
      </w:r>
    </w:p>
    <w:p w14:paraId="1D1C3B5C" w14:textId="7BAF6AD8" w:rsidR="0071528D" w:rsidRDefault="0071528D" w:rsidP="00A6016E">
      <w:pPr>
        <w:pStyle w:val="NormalWeb"/>
        <w:numPr>
          <w:ilvl w:val="0"/>
          <w:numId w:val="25"/>
        </w:numPr>
      </w:pPr>
      <w:r>
        <w:lastRenderedPageBreak/>
        <w:t>Respostas automáticas geradas pela IA.</w:t>
      </w:r>
    </w:p>
    <w:p w14:paraId="5F1DFE2E" w14:textId="77777777" w:rsidR="0071528D" w:rsidRDefault="0071528D" w:rsidP="0071528D">
      <w:pPr>
        <w:pStyle w:val="Ttulo3"/>
      </w:pPr>
      <w:r>
        <w:rPr>
          <w:rStyle w:val="Forte"/>
          <w:b w:val="0"/>
          <w:bCs w:val="0"/>
        </w:rPr>
        <w:t>7.2 Armazenamento de Dados</w:t>
      </w:r>
    </w:p>
    <w:p w14:paraId="1625B170" w14:textId="5FED7663" w:rsidR="00A6016E" w:rsidRDefault="0071528D" w:rsidP="00A6016E">
      <w:pPr>
        <w:pStyle w:val="NormalWeb"/>
        <w:numPr>
          <w:ilvl w:val="0"/>
          <w:numId w:val="26"/>
        </w:numPr>
      </w:pPr>
      <w:r>
        <w:rPr>
          <w:rStyle w:val="Forte"/>
          <w:rFonts w:eastAsiaTheme="majorEastAsia"/>
        </w:rPr>
        <w:t>Registro de interações</w:t>
      </w:r>
      <w:r w:rsidR="00A6016E">
        <w:rPr>
          <w:rStyle w:val="Forte"/>
          <w:rFonts w:eastAsiaTheme="majorEastAsia"/>
        </w:rPr>
        <w:t>:</w:t>
      </w:r>
      <w:r>
        <w:t xml:space="preserve"> Para aprimoramento contínuo da IA.</w:t>
      </w:r>
    </w:p>
    <w:p w14:paraId="35327FC8" w14:textId="2433526A" w:rsidR="0071528D" w:rsidRDefault="0071528D" w:rsidP="00A6016E">
      <w:pPr>
        <w:pStyle w:val="NormalWeb"/>
        <w:numPr>
          <w:ilvl w:val="0"/>
          <w:numId w:val="26"/>
        </w:numPr>
      </w:pPr>
      <w:r>
        <w:rPr>
          <w:rStyle w:val="Forte"/>
          <w:rFonts w:eastAsiaTheme="majorEastAsia"/>
        </w:rPr>
        <w:t xml:space="preserve">Logs </w:t>
      </w:r>
      <w:proofErr w:type="spellStart"/>
      <w:r>
        <w:rPr>
          <w:rStyle w:val="Forte"/>
          <w:rFonts w:eastAsiaTheme="majorEastAsia"/>
        </w:rPr>
        <w:t>anonimizados</w:t>
      </w:r>
      <w:proofErr w:type="spellEnd"/>
      <w:r w:rsidR="00A6016E">
        <w:rPr>
          <w:rStyle w:val="Forte"/>
          <w:rFonts w:eastAsiaTheme="majorEastAsia"/>
        </w:rPr>
        <w:t>:</w:t>
      </w:r>
      <w:r>
        <w:t xml:space="preserve"> Proteção de privacidade.</w:t>
      </w:r>
    </w:p>
    <w:p w14:paraId="621AEFD7" w14:textId="29188B0A" w:rsidR="00A6016E" w:rsidRDefault="00A6016E" w:rsidP="00A6016E">
      <w:pPr>
        <w:pStyle w:val="NormalWeb"/>
        <w:numPr>
          <w:ilvl w:val="0"/>
          <w:numId w:val="26"/>
        </w:numPr>
      </w:pPr>
      <w:r>
        <w:rPr>
          <w:rStyle w:val="Forte"/>
          <w:rFonts w:eastAsiaTheme="majorEastAsia"/>
        </w:rPr>
        <w:t>Armazenamento</w:t>
      </w:r>
      <w:r>
        <w:t xml:space="preserve"> :</w:t>
      </w:r>
      <w:proofErr w:type="spellStart"/>
      <w:r>
        <w:t>DynamoDB</w:t>
      </w:r>
      <w:proofErr w:type="spellEnd"/>
      <w:r>
        <w:t xml:space="preserve"> com alta escalabilidade</w:t>
      </w:r>
    </w:p>
    <w:p w14:paraId="6D5CF891" w14:textId="77777777" w:rsidR="0071528D" w:rsidRDefault="0071528D" w:rsidP="0071528D">
      <w:pPr>
        <w:pStyle w:val="Ttulo2"/>
      </w:pPr>
      <w:r>
        <w:rPr>
          <w:rStyle w:val="Forte"/>
          <w:b w:val="0"/>
          <w:bCs w:val="0"/>
        </w:rPr>
        <w:t>8. Requisitos do Sistema</w:t>
      </w:r>
    </w:p>
    <w:p w14:paraId="22B8B582" w14:textId="77777777" w:rsidR="0071528D" w:rsidRDefault="0071528D" w:rsidP="0071528D">
      <w:pPr>
        <w:pStyle w:val="Ttulo3"/>
      </w:pPr>
      <w:r>
        <w:rPr>
          <w:rStyle w:val="Forte"/>
          <w:b w:val="0"/>
          <w:bCs w:val="0"/>
        </w:rPr>
        <w:t>Requisitos Funcionais (RF)</w:t>
      </w:r>
    </w:p>
    <w:p w14:paraId="2318062F" w14:textId="77777777" w:rsidR="0071528D" w:rsidRDefault="0071528D" w:rsidP="0071528D">
      <w:pPr>
        <w:pStyle w:val="NormalWeb"/>
        <w:numPr>
          <w:ilvl w:val="0"/>
          <w:numId w:val="17"/>
        </w:numPr>
      </w:pPr>
      <w:r>
        <w:rPr>
          <w:rStyle w:val="Forte"/>
          <w:rFonts w:eastAsiaTheme="majorEastAsia"/>
        </w:rPr>
        <w:t>RF01 – Processamento de Linguagem Natural</w:t>
      </w:r>
    </w:p>
    <w:p w14:paraId="6BB1F743" w14:textId="69783076" w:rsidR="0071528D" w:rsidRDefault="0071528D" w:rsidP="00A6016E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A IA deve interpretar mensagens usando </w:t>
      </w:r>
      <w:r w:rsidR="00A6016E">
        <w:t xml:space="preserve">a </w:t>
      </w:r>
      <w:r w:rsidR="00A6016E" w:rsidRPr="00A6016E">
        <w:t>Processamento de Linguagem Natural</w:t>
      </w:r>
      <w:r>
        <w:t xml:space="preserve"> para identificar padrões de golpes.</w:t>
      </w:r>
    </w:p>
    <w:p w14:paraId="2567BC67" w14:textId="77777777" w:rsidR="0071528D" w:rsidRDefault="0071528D" w:rsidP="0071528D">
      <w:pPr>
        <w:pStyle w:val="NormalWeb"/>
        <w:numPr>
          <w:ilvl w:val="0"/>
          <w:numId w:val="17"/>
        </w:numPr>
      </w:pPr>
      <w:r>
        <w:rPr>
          <w:rStyle w:val="Forte"/>
          <w:rFonts w:eastAsiaTheme="majorEastAsia"/>
        </w:rPr>
        <w:t>RF02 – Classificação de Golpes</w:t>
      </w:r>
    </w:p>
    <w:p w14:paraId="17B38706" w14:textId="77777777" w:rsidR="0071528D" w:rsidRDefault="0071528D" w:rsidP="00A6016E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O modelo deve classificar mensagens como </w:t>
      </w:r>
      <w:r>
        <w:rPr>
          <w:rStyle w:val="Forte"/>
        </w:rPr>
        <w:t>Golpe ou Não Golpe</w:t>
      </w:r>
      <w:r>
        <w:t xml:space="preserve"> com um score de risco.</w:t>
      </w:r>
    </w:p>
    <w:p w14:paraId="5D4FAF38" w14:textId="77777777" w:rsidR="0071528D" w:rsidRDefault="0071528D" w:rsidP="0071528D">
      <w:pPr>
        <w:pStyle w:val="NormalWeb"/>
        <w:numPr>
          <w:ilvl w:val="0"/>
          <w:numId w:val="17"/>
        </w:numPr>
      </w:pPr>
      <w:r>
        <w:rPr>
          <w:rStyle w:val="Forte"/>
          <w:rFonts w:eastAsiaTheme="majorEastAsia"/>
        </w:rPr>
        <w:t>RF03 – Feedback e Aprendizado Contínuo</w:t>
      </w:r>
    </w:p>
    <w:p w14:paraId="5501E078" w14:textId="77777777" w:rsidR="0071528D" w:rsidRDefault="0071528D" w:rsidP="00A6016E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</w:pPr>
      <w:r>
        <w:t>O usuário pode confirmar se a resposta foi útil, ajudando a IA a melhorar.</w:t>
      </w:r>
    </w:p>
    <w:p w14:paraId="440D2F5D" w14:textId="77777777" w:rsidR="0071528D" w:rsidRDefault="0071528D" w:rsidP="0071528D">
      <w:pPr>
        <w:pStyle w:val="Ttulo3"/>
      </w:pPr>
      <w:r>
        <w:rPr>
          <w:rStyle w:val="Forte"/>
          <w:b w:val="0"/>
          <w:bCs w:val="0"/>
        </w:rPr>
        <w:t>Requisitos Não Funcionais (RNF)</w:t>
      </w:r>
    </w:p>
    <w:p w14:paraId="48DEDF79" w14:textId="77777777" w:rsidR="0071528D" w:rsidRDefault="0071528D" w:rsidP="0071528D">
      <w:pPr>
        <w:pStyle w:val="NormalWeb"/>
        <w:numPr>
          <w:ilvl w:val="0"/>
          <w:numId w:val="18"/>
        </w:numPr>
      </w:pPr>
      <w:r>
        <w:rPr>
          <w:rStyle w:val="Forte"/>
          <w:rFonts w:eastAsiaTheme="majorEastAsia"/>
        </w:rPr>
        <w:t>RNF01 – Tempo de Resposta</w:t>
      </w:r>
    </w:p>
    <w:p w14:paraId="292FF2E2" w14:textId="77777777" w:rsidR="0071528D" w:rsidRDefault="0071528D" w:rsidP="00A6016E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A IA deve fornecer uma resposta em </w:t>
      </w:r>
      <w:r>
        <w:rPr>
          <w:rStyle w:val="Forte"/>
        </w:rPr>
        <w:t>menos de 2 segundos</w:t>
      </w:r>
      <w:r>
        <w:t xml:space="preserve"> para não comprometer a experiência do usuário.</w:t>
      </w:r>
    </w:p>
    <w:p w14:paraId="2F859E58" w14:textId="77777777" w:rsidR="0071528D" w:rsidRDefault="0071528D" w:rsidP="0071528D">
      <w:pPr>
        <w:pStyle w:val="NormalWeb"/>
        <w:numPr>
          <w:ilvl w:val="0"/>
          <w:numId w:val="18"/>
        </w:numPr>
      </w:pPr>
      <w:r>
        <w:rPr>
          <w:rStyle w:val="Forte"/>
          <w:rFonts w:eastAsiaTheme="majorEastAsia"/>
        </w:rPr>
        <w:t>RNF02 – Segurança e Privacidade</w:t>
      </w:r>
    </w:p>
    <w:p w14:paraId="3418726E" w14:textId="5E3B4036" w:rsidR="0071528D" w:rsidRDefault="0071528D" w:rsidP="00A6016E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As mensagens devem ser </w:t>
      </w:r>
      <w:r w:rsidR="00A6016E">
        <w:t>anônimas</w:t>
      </w:r>
      <w:r>
        <w:t xml:space="preserve"> antes de serem armazenadas para análise posterior.</w:t>
      </w:r>
    </w:p>
    <w:p w14:paraId="28EAC559" w14:textId="77777777" w:rsidR="0071528D" w:rsidRDefault="0071528D" w:rsidP="0071528D">
      <w:pPr>
        <w:pStyle w:val="NormalWeb"/>
        <w:numPr>
          <w:ilvl w:val="0"/>
          <w:numId w:val="18"/>
        </w:numPr>
      </w:pPr>
      <w:r>
        <w:rPr>
          <w:rStyle w:val="Forte"/>
          <w:rFonts w:eastAsiaTheme="majorEastAsia"/>
        </w:rPr>
        <w:t>RNF03 – Escalabilidade</w:t>
      </w:r>
    </w:p>
    <w:p w14:paraId="410D19BD" w14:textId="7E9B38F9" w:rsidR="0071528D" w:rsidRDefault="0071528D" w:rsidP="00A6016E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O sistema deve ser capaz de processar </w:t>
      </w:r>
      <w:r>
        <w:rPr>
          <w:rStyle w:val="Forte"/>
        </w:rPr>
        <w:t>milhares de mensagens simultaneamente</w:t>
      </w:r>
      <w:r>
        <w:t>, garantindo performance</w:t>
      </w:r>
      <w:r w:rsidR="00A6016E">
        <w:t>.</w:t>
      </w:r>
    </w:p>
    <w:p w14:paraId="2EA1519C" w14:textId="77777777" w:rsidR="0071528D" w:rsidRDefault="0071528D" w:rsidP="0071528D">
      <w:pPr>
        <w:pStyle w:val="Ttulo2"/>
      </w:pPr>
      <w:r>
        <w:rPr>
          <w:rStyle w:val="Forte"/>
          <w:b w:val="0"/>
          <w:bCs w:val="0"/>
        </w:rPr>
        <w:t>9. Melhorias Futuras</w:t>
      </w:r>
    </w:p>
    <w:p w14:paraId="2ADE3DE8" w14:textId="77777777" w:rsidR="00A6016E" w:rsidRDefault="0071528D" w:rsidP="00A6016E">
      <w:pPr>
        <w:pStyle w:val="NormalWeb"/>
        <w:numPr>
          <w:ilvl w:val="0"/>
          <w:numId w:val="27"/>
        </w:numPr>
      </w:pPr>
      <w:r>
        <w:rPr>
          <w:rStyle w:val="Forte"/>
          <w:rFonts w:eastAsiaTheme="majorEastAsia"/>
        </w:rPr>
        <w:t>Suporte a áudio e imagens</w:t>
      </w:r>
      <w:r>
        <w:t xml:space="preserve"> (detecção de fraudes visuais).</w:t>
      </w:r>
    </w:p>
    <w:p w14:paraId="1DB17001" w14:textId="77777777" w:rsidR="00A6016E" w:rsidRDefault="0071528D" w:rsidP="00A6016E">
      <w:pPr>
        <w:pStyle w:val="NormalWeb"/>
        <w:numPr>
          <w:ilvl w:val="0"/>
          <w:numId w:val="27"/>
        </w:numPr>
      </w:pPr>
      <w:r>
        <w:rPr>
          <w:rStyle w:val="Forte"/>
          <w:rFonts w:eastAsiaTheme="majorEastAsia"/>
        </w:rPr>
        <w:lastRenderedPageBreak/>
        <w:t>Expansão para novos canais</w:t>
      </w:r>
      <w:r>
        <w:t xml:space="preserve"> (</w:t>
      </w:r>
      <w:proofErr w:type="spellStart"/>
      <w:r>
        <w:t>Telegram</w:t>
      </w:r>
      <w:proofErr w:type="spellEnd"/>
      <w:r>
        <w:t>, Messenger, e-mail).</w:t>
      </w:r>
    </w:p>
    <w:p w14:paraId="7B6F68DD" w14:textId="4AAF6C4F" w:rsidR="0071528D" w:rsidRDefault="0071528D" w:rsidP="0071528D">
      <w:pPr>
        <w:pStyle w:val="NormalWeb"/>
        <w:numPr>
          <w:ilvl w:val="0"/>
          <w:numId w:val="27"/>
        </w:numPr>
      </w:pPr>
      <w:r>
        <w:rPr>
          <w:rStyle w:val="Forte"/>
          <w:rFonts w:eastAsiaTheme="majorEastAsia"/>
        </w:rPr>
        <w:t>Uso de IA Generativa</w:t>
      </w:r>
      <w:r>
        <w:t xml:space="preserve"> para responder dúvidas complexas sobre golpes.</w:t>
      </w:r>
    </w:p>
    <w:p w14:paraId="7C16DEB1" w14:textId="77777777" w:rsidR="0071528D" w:rsidRDefault="0071528D" w:rsidP="0071528D">
      <w:pPr>
        <w:pStyle w:val="Ttulo2"/>
      </w:pPr>
      <w:r>
        <w:rPr>
          <w:rStyle w:val="Forte"/>
          <w:b w:val="0"/>
          <w:bCs w:val="0"/>
        </w:rPr>
        <w:t>Conclusão</w:t>
      </w:r>
    </w:p>
    <w:p w14:paraId="146A289C" w14:textId="77777777" w:rsidR="0071528D" w:rsidRDefault="0071528D" w:rsidP="0071528D">
      <w:pPr>
        <w:pStyle w:val="NormalWeb"/>
      </w:pPr>
      <w:r>
        <w:t xml:space="preserve">Esta IA proporcionará </w:t>
      </w:r>
      <w:r>
        <w:rPr>
          <w:rStyle w:val="Forte"/>
          <w:rFonts w:eastAsiaTheme="majorEastAsia"/>
        </w:rPr>
        <w:t>mais segurança para os usuários</w:t>
      </w:r>
      <w:r>
        <w:t xml:space="preserve"> ao identificar golpes na internet, utilizando </w:t>
      </w:r>
      <w:proofErr w:type="spellStart"/>
      <w:r>
        <w:rPr>
          <w:rStyle w:val="Forte"/>
          <w:rFonts w:eastAsiaTheme="majorEastAsia"/>
        </w:rPr>
        <w:t>machine</w:t>
      </w:r>
      <w:proofErr w:type="spellEnd"/>
      <w:r>
        <w:rPr>
          <w:rStyle w:val="Forte"/>
          <w:rFonts w:eastAsiaTheme="majorEastAsia"/>
        </w:rPr>
        <w:t xml:space="preserve"> </w:t>
      </w:r>
      <w:proofErr w:type="spellStart"/>
      <w:r>
        <w:rPr>
          <w:rStyle w:val="Forte"/>
          <w:rFonts w:eastAsiaTheme="majorEastAsia"/>
        </w:rPr>
        <w:t>learning</w:t>
      </w:r>
      <w:proofErr w:type="spellEnd"/>
      <w:r>
        <w:rPr>
          <w:rStyle w:val="Forte"/>
          <w:rFonts w:eastAsiaTheme="majorEastAsia"/>
        </w:rPr>
        <w:t xml:space="preserve"> e NLP para análise de mensagens suspeitas</w:t>
      </w:r>
      <w:r>
        <w:t xml:space="preserve">. A </w:t>
      </w:r>
      <w:r>
        <w:rPr>
          <w:rStyle w:val="Forte"/>
          <w:rFonts w:eastAsiaTheme="majorEastAsia"/>
        </w:rPr>
        <w:t>integração com WhatsApp</w:t>
      </w:r>
      <w:r>
        <w:t xml:space="preserve"> permite um contato direto com os usuários, fornecendo </w:t>
      </w:r>
      <w:r>
        <w:rPr>
          <w:rStyle w:val="Forte"/>
          <w:rFonts w:eastAsiaTheme="majorEastAsia"/>
        </w:rPr>
        <w:t>respostas rápidas e confiáveis</w:t>
      </w:r>
      <w:r>
        <w:t xml:space="preserve"> para evitar fraudes.</w:t>
      </w:r>
    </w:p>
    <w:p w14:paraId="63B07FF4" w14:textId="2924B0B7" w:rsidR="001E4CCB" w:rsidRPr="00423817" w:rsidRDefault="001E4CCB" w:rsidP="0071528D">
      <w:pPr>
        <w:rPr>
          <w:b/>
          <w:bCs/>
          <w:sz w:val="20"/>
          <w:szCs w:val="20"/>
        </w:rPr>
      </w:pPr>
    </w:p>
    <w:sectPr w:rsidR="001E4CCB" w:rsidRPr="00423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88D"/>
    <w:multiLevelType w:val="hybridMultilevel"/>
    <w:tmpl w:val="54EC5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7C49"/>
    <w:multiLevelType w:val="multilevel"/>
    <w:tmpl w:val="A270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0071D"/>
    <w:multiLevelType w:val="hybridMultilevel"/>
    <w:tmpl w:val="0248F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D3EEC"/>
    <w:multiLevelType w:val="multilevel"/>
    <w:tmpl w:val="69E6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61719"/>
    <w:multiLevelType w:val="multilevel"/>
    <w:tmpl w:val="79AAD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53EDA"/>
    <w:multiLevelType w:val="hybridMultilevel"/>
    <w:tmpl w:val="FB8A7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47B1D"/>
    <w:multiLevelType w:val="multilevel"/>
    <w:tmpl w:val="921C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23B60"/>
    <w:multiLevelType w:val="multilevel"/>
    <w:tmpl w:val="0676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7C2ED4"/>
    <w:multiLevelType w:val="hybridMultilevel"/>
    <w:tmpl w:val="6FC09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D55AD"/>
    <w:multiLevelType w:val="hybridMultilevel"/>
    <w:tmpl w:val="3C589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310A9"/>
    <w:multiLevelType w:val="multilevel"/>
    <w:tmpl w:val="3BA20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4641BA"/>
    <w:multiLevelType w:val="hybridMultilevel"/>
    <w:tmpl w:val="7506F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F6A31"/>
    <w:multiLevelType w:val="hybridMultilevel"/>
    <w:tmpl w:val="59AA6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949A2"/>
    <w:multiLevelType w:val="hybridMultilevel"/>
    <w:tmpl w:val="43B85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A254D"/>
    <w:multiLevelType w:val="hybridMultilevel"/>
    <w:tmpl w:val="7102D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94A9A"/>
    <w:multiLevelType w:val="multilevel"/>
    <w:tmpl w:val="9834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A7C2E"/>
    <w:multiLevelType w:val="multilevel"/>
    <w:tmpl w:val="647C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45130"/>
    <w:multiLevelType w:val="hybridMultilevel"/>
    <w:tmpl w:val="CAEC3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120CA"/>
    <w:multiLevelType w:val="multilevel"/>
    <w:tmpl w:val="5F7EB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0C75B7"/>
    <w:multiLevelType w:val="hybridMultilevel"/>
    <w:tmpl w:val="95A8B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877C7"/>
    <w:multiLevelType w:val="multilevel"/>
    <w:tmpl w:val="99B8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E26904"/>
    <w:multiLevelType w:val="multilevel"/>
    <w:tmpl w:val="3BA20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F45409"/>
    <w:multiLevelType w:val="multilevel"/>
    <w:tmpl w:val="42CC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902D02"/>
    <w:multiLevelType w:val="multilevel"/>
    <w:tmpl w:val="CF44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BF3FA7"/>
    <w:multiLevelType w:val="multilevel"/>
    <w:tmpl w:val="583C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D476F"/>
    <w:multiLevelType w:val="multilevel"/>
    <w:tmpl w:val="68D0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D36190"/>
    <w:multiLevelType w:val="multilevel"/>
    <w:tmpl w:val="1B3E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1C0912"/>
    <w:multiLevelType w:val="multilevel"/>
    <w:tmpl w:val="3C82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1F19C4"/>
    <w:multiLevelType w:val="multilevel"/>
    <w:tmpl w:val="6034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0"/>
  </w:num>
  <w:num w:numId="3">
    <w:abstractNumId w:val="26"/>
  </w:num>
  <w:num w:numId="4">
    <w:abstractNumId w:val="23"/>
  </w:num>
  <w:num w:numId="5">
    <w:abstractNumId w:val="24"/>
  </w:num>
  <w:num w:numId="6">
    <w:abstractNumId w:val="7"/>
  </w:num>
  <w:num w:numId="7">
    <w:abstractNumId w:val="16"/>
  </w:num>
  <w:num w:numId="8">
    <w:abstractNumId w:val="15"/>
  </w:num>
  <w:num w:numId="9">
    <w:abstractNumId w:val="6"/>
  </w:num>
  <w:num w:numId="10">
    <w:abstractNumId w:val="1"/>
  </w:num>
  <w:num w:numId="11">
    <w:abstractNumId w:val="2"/>
  </w:num>
  <w:num w:numId="12">
    <w:abstractNumId w:val="22"/>
  </w:num>
  <w:num w:numId="13">
    <w:abstractNumId w:val="17"/>
  </w:num>
  <w:num w:numId="14">
    <w:abstractNumId w:val="3"/>
  </w:num>
  <w:num w:numId="15">
    <w:abstractNumId w:val="18"/>
  </w:num>
  <w:num w:numId="16">
    <w:abstractNumId w:val="27"/>
  </w:num>
  <w:num w:numId="17">
    <w:abstractNumId w:val="4"/>
  </w:num>
  <w:num w:numId="18">
    <w:abstractNumId w:val="28"/>
  </w:num>
  <w:num w:numId="19">
    <w:abstractNumId w:val="19"/>
  </w:num>
  <w:num w:numId="20">
    <w:abstractNumId w:val="14"/>
  </w:num>
  <w:num w:numId="21">
    <w:abstractNumId w:val="5"/>
  </w:num>
  <w:num w:numId="22">
    <w:abstractNumId w:val="0"/>
  </w:num>
  <w:num w:numId="23">
    <w:abstractNumId w:val="8"/>
  </w:num>
  <w:num w:numId="24">
    <w:abstractNumId w:val="13"/>
  </w:num>
  <w:num w:numId="25">
    <w:abstractNumId w:val="9"/>
  </w:num>
  <w:num w:numId="26">
    <w:abstractNumId w:val="12"/>
  </w:num>
  <w:num w:numId="27">
    <w:abstractNumId w:val="11"/>
  </w:num>
  <w:num w:numId="28">
    <w:abstractNumId w:val="2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E9"/>
    <w:rsid w:val="000750C5"/>
    <w:rsid w:val="001C3663"/>
    <w:rsid w:val="001E4CCB"/>
    <w:rsid w:val="002D4B17"/>
    <w:rsid w:val="00423817"/>
    <w:rsid w:val="00696EE9"/>
    <w:rsid w:val="0071528D"/>
    <w:rsid w:val="00810B45"/>
    <w:rsid w:val="009D5619"/>
    <w:rsid w:val="00A6016E"/>
    <w:rsid w:val="00B35EC9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39D9C"/>
  <w15:chartTrackingRefBased/>
  <w15:docId w15:val="{ECE3EEDA-F803-49FA-9868-00CA5ACB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6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6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6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6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6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6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6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6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6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6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6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6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6E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6E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6E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6E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6E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6E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6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6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6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6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6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6E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6E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6E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6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6E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6E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75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75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668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Possato</dc:creator>
  <cp:keywords/>
  <dc:description/>
  <cp:lastModifiedBy>Lucas Ievenes Ratti - 824222542</cp:lastModifiedBy>
  <cp:revision>3</cp:revision>
  <dcterms:created xsi:type="dcterms:W3CDTF">2025-02-27T11:57:00Z</dcterms:created>
  <dcterms:modified xsi:type="dcterms:W3CDTF">2025-03-20T22:34:00Z</dcterms:modified>
</cp:coreProperties>
</file>