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1C031" w14:textId="38F41AFB" w:rsidR="00C77F5A" w:rsidRDefault="00B010AC" w:rsidP="00B010AC">
      <w:pPr>
        <w:pStyle w:val="Title"/>
        <w:jc w:val="center"/>
        <w:rPr>
          <w:lang w:val="en-US"/>
        </w:rPr>
      </w:pPr>
      <w:r>
        <w:rPr>
          <w:lang w:val="en-US"/>
        </w:rPr>
        <w:t xml:space="preserve">Índice de </w:t>
      </w:r>
      <w:r w:rsidR="009A1830">
        <w:rPr>
          <w:lang w:val="en-US"/>
        </w:rPr>
        <w:t>M</w:t>
      </w:r>
      <w:r>
        <w:rPr>
          <w:lang w:val="en-US"/>
        </w:rPr>
        <w:t xml:space="preserve">asa </w:t>
      </w:r>
      <w:r w:rsidR="009A1830">
        <w:rPr>
          <w:lang w:val="en-US"/>
        </w:rPr>
        <w:t>C</w:t>
      </w:r>
      <w:r>
        <w:rPr>
          <w:lang w:val="en-US"/>
        </w:rPr>
        <w:t>orporal</w:t>
      </w:r>
    </w:p>
    <w:p w14:paraId="4EA619AA" w14:textId="4DACBC45" w:rsidR="007E668A" w:rsidRPr="007E668A" w:rsidRDefault="007E668A" w:rsidP="007E668A">
      <w:pPr>
        <w:pStyle w:val="Subtitle"/>
        <w:jc w:val="center"/>
      </w:pPr>
      <w:r w:rsidRPr="007E668A">
        <w:t>Ignacio Gil - ignacio</w:t>
      </w:r>
      <w:r>
        <w:t>o</w:t>
      </w:r>
      <w:r w:rsidRPr="007E668A">
        <w:t>.gil12@gmail.com</w:t>
      </w:r>
    </w:p>
    <w:p w14:paraId="602D3A87" w14:textId="77777777" w:rsidR="00B010AC" w:rsidRPr="007E668A" w:rsidRDefault="00B010AC" w:rsidP="00B010AC"/>
    <w:p w14:paraId="7ACD369E" w14:textId="27B0046C" w:rsidR="00B010AC" w:rsidRPr="007E668A" w:rsidRDefault="00B010AC" w:rsidP="00B010AC">
      <w:pPr>
        <w:pStyle w:val="Heading1"/>
        <w:rPr>
          <w:lang w:val="en-US"/>
        </w:rPr>
      </w:pPr>
      <w:r w:rsidRPr="007E668A">
        <w:rPr>
          <w:lang w:val="en-US"/>
        </w:rPr>
        <w:t>Resumen</w:t>
      </w:r>
    </w:p>
    <w:p w14:paraId="4F83492A" w14:textId="64CF7A95" w:rsidR="00B010AC" w:rsidRDefault="00B010AC" w:rsidP="00B010AC">
      <w:pPr>
        <w:rPr>
          <w:lang w:val="es-MX"/>
        </w:rPr>
      </w:pPr>
      <w:r w:rsidRPr="007E668A">
        <w:rPr>
          <w:lang w:val="en-US"/>
        </w:rPr>
        <w:tab/>
      </w:r>
      <w:r>
        <w:rPr>
          <w:lang w:val="es-MX"/>
        </w:rPr>
        <w:t xml:space="preserve">En el siguiente documento se presenta información acerca de para que se usa el IMC (Índice de Masa Corporal) y sus beneficios </w:t>
      </w:r>
    </w:p>
    <w:p w14:paraId="7AFAB3EC" w14:textId="77777777" w:rsidR="006F2089" w:rsidRDefault="006F2089" w:rsidP="00B010AC">
      <w:pPr>
        <w:rPr>
          <w:lang w:val="es-MX"/>
        </w:rPr>
      </w:pPr>
    </w:p>
    <w:p w14:paraId="1C901AD5" w14:textId="0F190DEE" w:rsidR="00B010AC" w:rsidRDefault="00B010AC" w:rsidP="00B010AC">
      <w:pPr>
        <w:pStyle w:val="Heading1"/>
        <w:rPr>
          <w:lang w:val="es-MX"/>
        </w:rPr>
      </w:pPr>
      <w:r>
        <w:rPr>
          <w:lang w:val="es-MX"/>
        </w:rPr>
        <w:t xml:space="preserve">Introducción </w:t>
      </w:r>
    </w:p>
    <w:p w14:paraId="4B9C91C3" w14:textId="77777777" w:rsidR="00BD3483" w:rsidRDefault="00B010AC" w:rsidP="00734456">
      <w:pPr>
        <w:rPr>
          <w:lang w:val="es-MX"/>
        </w:rPr>
      </w:pPr>
      <w:r>
        <w:rPr>
          <w:lang w:val="es-MX"/>
        </w:rPr>
        <w:tab/>
        <w:t>El IMC es un método para estimar la grasa corporal de una persona, y así determinar si el peso esta dentro de lo normal o, por el contrario, se tiene sobrepeso o delgadez.</w:t>
      </w:r>
      <w:r w:rsidR="007F466C">
        <w:rPr>
          <w:lang w:val="es-MX"/>
        </w:rPr>
        <w:t xml:space="preserve"> Esto sirve para detectar </w:t>
      </w:r>
      <w:r w:rsidR="00BD3483" w:rsidRPr="00BD3483">
        <w:rPr>
          <w:lang w:val="es-MX"/>
        </w:rPr>
        <w:t>enfermedades producto del sobrepeso o bajo peso, como es el caso de la diabetes tipo 2, enfermedades cardiacas, entre otras.</w:t>
      </w:r>
      <w:r>
        <w:rPr>
          <w:lang w:val="es-MX"/>
        </w:rPr>
        <w:t xml:space="preserve"> </w:t>
      </w:r>
    </w:p>
    <w:p w14:paraId="1ACC1778" w14:textId="594FC899" w:rsidR="00734456" w:rsidRDefault="00734456" w:rsidP="00240CF2">
      <w:pPr>
        <w:ind w:firstLine="708"/>
        <w:rPr>
          <w:lang w:val="es-MX"/>
        </w:rPr>
      </w:pPr>
      <w:r>
        <w:rPr>
          <w:lang w:val="es-MX"/>
        </w:rPr>
        <w:t xml:space="preserve">A pasar de los años la formula </w:t>
      </w:r>
      <w:r w:rsidR="00BD3483">
        <w:rPr>
          <w:lang w:val="es-MX"/>
        </w:rPr>
        <w:t>está</w:t>
      </w:r>
      <w:r>
        <w:rPr>
          <w:lang w:val="es-MX"/>
        </w:rPr>
        <w:t xml:space="preserve"> usándose cada vez menos, ya que no puede diferenciar entre la grasa corporal y la muscular. Un deportista siempre va a tener sobre peso si tenemos en cuenta su peso respecto a su altura, sin embargo, no tienen los problemas de salud que tiene una persona obesa. Esto se debe a la diferencia de grasa que tienen.</w:t>
      </w:r>
    </w:p>
    <w:p w14:paraId="72862319" w14:textId="77777777" w:rsidR="006F2089" w:rsidRDefault="006F2089" w:rsidP="00240CF2">
      <w:pPr>
        <w:ind w:firstLine="708"/>
        <w:rPr>
          <w:lang w:val="es-MX"/>
        </w:rPr>
      </w:pPr>
    </w:p>
    <w:p w14:paraId="68252FA2" w14:textId="6E95E8D6" w:rsidR="00734456" w:rsidRDefault="00734456" w:rsidP="00734456">
      <w:pPr>
        <w:pStyle w:val="Heading1"/>
        <w:rPr>
          <w:lang w:val="es-MX"/>
        </w:rPr>
      </w:pPr>
      <w:r>
        <w:rPr>
          <w:lang w:val="es-MX"/>
        </w:rPr>
        <w:t>¿Cómo se calcula?</w:t>
      </w:r>
    </w:p>
    <w:p w14:paraId="5B84B19F" w14:textId="5090C73F" w:rsidR="00734456" w:rsidRDefault="00734456" w:rsidP="00734456">
      <w:pPr>
        <w:rPr>
          <w:lang w:val="es-MX"/>
        </w:rPr>
      </w:pPr>
      <w:r>
        <w:rPr>
          <w:lang w:val="es-MX"/>
        </w:rPr>
        <w:tab/>
        <w:t>Los valores normalmente van desde 1</w:t>
      </w:r>
      <w:r w:rsidR="00AC7463">
        <w:rPr>
          <w:lang w:val="es-MX"/>
        </w:rPr>
        <w:t>7</w:t>
      </w:r>
      <w:r>
        <w:rPr>
          <w:lang w:val="es-MX"/>
        </w:rPr>
        <w:t xml:space="preserve"> (donde se considera delgado) hasta </w:t>
      </w:r>
      <w:r w:rsidR="00AC7463">
        <w:rPr>
          <w:lang w:val="es-MX"/>
        </w:rPr>
        <w:t xml:space="preserve">30 (obesidad). Los valores saludables se sitúan entre 19 </w:t>
      </w:r>
      <w:r w:rsidR="00B653A0">
        <w:rPr>
          <w:lang w:val="es-MX"/>
        </w:rPr>
        <w:t>hasta</w:t>
      </w:r>
      <w:r w:rsidR="00AC7463">
        <w:rPr>
          <w:lang w:val="es-MX"/>
        </w:rPr>
        <w:t xml:space="preserve"> 25. </w:t>
      </w:r>
      <w:r>
        <w:rPr>
          <w:lang w:val="es-MX"/>
        </w:rPr>
        <w:t xml:space="preserve"> </w:t>
      </w:r>
      <w:r>
        <w:rPr>
          <w:lang w:val="es-MX"/>
        </w:rPr>
        <w:t>A continuación, se presenta la formula:</w:t>
      </w:r>
    </w:p>
    <w:p w14:paraId="0C9F1A4D" w14:textId="77777777" w:rsidR="00734456" w:rsidRPr="00AC7463" w:rsidRDefault="00734456" w:rsidP="00734456">
      <w:pPr>
        <w:jc w:val="center"/>
        <w:rPr>
          <w:rFonts w:eastAsiaTheme="minorEastAsia"/>
          <w:sz w:val="36"/>
          <w:szCs w:val="36"/>
          <w:lang w:val="es-MX"/>
        </w:rPr>
      </w:pPr>
      <m:oMathPara>
        <m:oMath>
          <m:r>
            <w:rPr>
              <w:rFonts w:ascii="Cambria Math" w:hAnsi="Cambria Math"/>
              <w:sz w:val="36"/>
              <w:szCs w:val="36"/>
              <w:lang w:val="es-MX"/>
            </w:rPr>
            <m:t xml:space="preserve">IMC= 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  <w:lang w:val="es-MX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  <w:lang w:val="es-MX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36"/>
                      <w:szCs w:val="36"/>
                      <w:lang w:val="es-MX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36"/>
                      <w:szCs w:val="36"/>
                      <w:lang w:val="es-MX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36"/>
                      <w:szCs w:val="36"/>
                      <w:lang w:val="es-MX"/>
                    </w:rPr>
                    <m:t>2</m:t>
                  </m:r>
                </m:sup>
              </m:sSup>
            </m:den>
          </m:f>
        </m:oMath>
      </m:oMathPara>
    </w:p>
    <w:p w14:paraId="4EC0A0E9" w14:textId="77777777" w:rsidR="00734456" w:rsidRDefault="00734456" w:rsidP="00734456">
      <w:pPr>
        <w:rPr>
          <w:lang w:val="es-MX"/>
        </w:rPr>
      </w:pPr>
      <w:r>
        <w:rPr>
          <w:lang w:val="es-MX"/>
        </w:rPr>
        <w:tab/>
        <w:t xml:space="preserve">Donde: </w:t>
      </w:r>
    </w:p>
    <w:p w14:paraId="4EE9F98A" w14:textId="77777777" w:rsidR="00734456" w:rsidRDefault="00734456" w:rsidP="00734456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P = Peso en Kg.</w:t>
      </w:r>
    </w:p>
    <w:p w14:paraId="0155A723" w14:textId="2EB348EB" w:rsidR="00734456" w:rsidRDefault="00734456" w:rsidP="00AC7463">
      <w:pPr>
        <w:pStyle w:val="ListParagraph"/>
        <w:numPr>
          <w:ilvl w:val="0"/>
          <w:numId w:val="1"/>
        </w:numPr>
        <w:rPr>
          <w:lang w:val="es-MX"/>
        </w:rPr>
      </w:pPr>
      <w:r>
        <w:rPr>
          <w:lang w:val="es-MX"/>
        </w:rPr>
        <w:t>h = Altura en metros.</w:t>
      </w:r>
    </w:p>
    <w:tbl>
      <w:tblPr>
        <w:tblStyle w:val="TableGrid"/>
        <w:tblW w:w="9444" w:type="dxa"/>
        <w:tblLook w:val="04A0" w:firstRow="1" w:lastRow="0" w:firstColumn="1" w:lastColumn="0" w:noHBand="0" w:noVBand="1"/>
      </w:tblPr>
      <w:tblGrid>
        <w:gridCol w:w="4722"/>
        <w:gridCol w:w="4722"/>
      </w:tblGrid>
      <w:tr w:rsidR="00AC7463" w14:paraId="6E09DF7C" w14:textId="77777777" w:rsidTr="006F2089">
        <w:trPr>
          <w:trHeight w:val="282"/>
        </w:trPr>
        <w:tc>
          <w:tcPr>
            <w:tcW w:w="4722" w:type="dxa"/>
          </w:tcPr>
          <w:p w14:paraId="5BC14448" w14:textId="1ED824D0" w:rsidR="00AC7463" w:rsidRPr="00AC7463" w:rsidRDefault="009A1830" w:rsidP="00AC746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Índice</w:t>
            </w:r>
            <w:r w:rsidR="00AC7463">
              <w:rPr>
                <w:b/>
                <w:bCs/>
                <w:lang w:val="es-MX"/>
              </w:rPr>
              <w:t xml:space="preserve"> de Masa Corporal</w:t>
            </w:r>
          </w:p>
        </w:tc>
        <w:tc>
          <w:tcPr>
            <w:tcW w:w="4722" w:type="dxa"/>
          </w:tcPr>
          <w:p w14:paraId="20656CC1" w14:textId="7A763249" w:rsidR="00AC7463" w:rsidRPr="00AC7463" w:rsidRDefault="00AC7463" w:rsidP="00AC7463">
            <w:pPr>
              <w:jc w:val="center"/>
              <w:rPr>
                <w:b/>
                <w:bCs/>
                <w:lang w:val="es-MX"/>
              </w:rPr>
            </w:pPr>
            <w:r>
              <w:rPr>
                <w:b/>
                <w:bCs/>
                <w:lang w:val="es-MX"/>
              </w:rPr>
              <w:t>Rango</w:t>
            </w:r>
          </w:p>
        </w:tc>
      </w:tr>
      <w:tr w:rsidR="00AC7463" w14:paraId="6CE787D5" w14:textId="77777777" w:rsidTr="006F2089">
        <w:trPr>
          <w:trHeight w:val="268"/>
        </w:trPr>
        <w:tc>
          <w:tcPr>
            <w:tcW w:w="4722" w:type="dxa"/>
          </w:tcPr>
          <w:p w14:paraId="0BCF7ACE" w14:textId="1C618D28" w:rsidR="00AC7463" w:rsidRDefault="00AC7463" w:rsidP="00AC7463">
            <w:pPr>
              <w:rPr>
                <w:lang w:val="es-MX"/>
              </w:rPr>
            </w:pPr>
            <w:r>
              <w:rPr>
                <w:lang w:val="es-MX"/>
              </w:rPr>
              <w:t>15 o menos</w:t>
            </w:r>
          </w:p>
        </w:tc>
        <w:tc>
          <w:tcPr>
            <w:tcW w:w="4722" w:type="dxa"/>
          </w:tcPr>
          <w:p w14:paraId="31A6F3E6" w14:textId="0F63D5F7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Delgadez muy severa</w:t>
            </w:r>
          </w:p>
        </w:tc>
      </w:tr>
      <w:tr w:rsidR="00AC7463" w14:paraId="6422C0A1" w14:textId="77777777" w:rsidTr="006F2089">
        <w:trPr>
          <w:trHeight w:val="282"/>
        </w:trPr>
        <w:tc>
          <w:tcPr>
            <w:tcW w:w="4722" w:type="dxa"/>
          </w:tcPr>
          <w:p w14:paraId="0952E8F3" w14:textId="37B6AB16" w:rsidR="00AC7463" w:rsidRDefault="00AC7463" w:rsidP="00AC7463">
            <w:pPr>
              <w:rPr>
                <w:lang w:val="es-MX"/>
              </w:rPr>
            </w:pPr>
            <w:r>
              <w:rPr>
                <w:lang w:val="es-MX"/>
              </w:rPr>
              <w:t>15</w:t>
            </w:r>
            <w:r w:rsidR="009A1830">
              <w:rPr>
                <w:lang w:val="es-MX"/>
              </w:rPr>
              <w:t>- 15.9</w:t>
            </w:r>
          </w:p>
        </w:tc>
        <w:tc>
          <w:tcPr>
            <w:tcW w:w="4722" w:type="dxa"/>
          </w:tcPr>
          <w:p w14:paraId="4CBF5B6A" w14:textId="55ACED57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Delgadez severa</w:t>
            </w:r>
          </w:p>
        </w:tc>
      </w:tr>
      <w:tr w:rsidR="00AC7463" w14:paraId="6872EF57" w14:textId="77777777" w:rsidTr="006F2089">
        <w:trPr>
          <w:trHeight w:val="268"/>
        </w:trPr>
        <w:tc>
          <w:tcPr>
            <w:tcW w:w="4722" w:type="dxa"/>
          </w:tcPr>
          <w:p w14:paraId="2444D980" w14:textId="75CE3073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16- 18.4</w:t>
            </w:r>
          </w:p>
        </w:tc>
        <w:tc>
          <w:tcPr>
            <w:tcW w:w="4722" w:type="dxa"/>
          </w:tcPr>
          <w:p w14:paraId="0058C464" w14:textId="1403A5AF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Delgadez</w:t>
            </w:r>
          </w:p>
        </w:tc>
      </w:tr>
      <w:tr w:rsidR="00AC7463" w14:paraId="0B3EC506" w14:textId="77777777" w:rsidTr="006F2089">
        <w:trPr>
          <w:trHeight w:val="282"/>
        </w:trPr>
        <w:tc>
          <w:tcPr>
            <w:tcW w:w="4722" w:type="dxa"/>
          </w:tcPr>
          <w:p w14:paraId="1C54D398" w14:textId="0225943B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18.5- 24.9</w:t>
            </w:r>
          </w:p>
        </w:tc>
        <w:tc>
          <w:tcPr>
            <w:tcW w:w="4722" w:type="dxa"/>
          </w:tcPr>
          <w:p w14:paraId="7D464129" w14:textId="75778409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Peso Saludable</w:t>
            </w:r>
          </w:p>
        </w:tc>
      </w:tr>
      <w:tr w:rsidR="00AC7463" w14:paraId="19D299C8" w14:textId="77777777" w:rsidTr="006F2089">
        <w:trPr>
          <w:trHeight w:val="268"/>
        </w:trPr>
        <w:tc>
          <w:tcPr>
            <w:tcW w:w="4722" w:type="dxa"/>
          </w:tcPr>
          <w:p w14:paraId="021925DD" w14:textId="76B45700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25- 29.9</w:t>
            </w:r>
          </w:p>
        </w:tc>
        <w:tc>
          <w:tcPr>
            <w:tcW w:w="4722" w:type="dxa"/>
          </w:tcPr>
          <w:p w14:paraId="19CE48FC" w14:textId="14CB62A6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Sobrepeso</w:t>
            </w:r>
          </w:p>
        </w:tc>
      </w:tr>
      <w:tr w:rsidR="00AC7463" w14:paraId="150C14F6" w14:textId="77777777" w:rsidTr="006F2089">
        <w:trPr>
          <w:trHeight w:val="282"/>
        </w:trPr>
        <w:tc>
          <w:tcPr>
            <w:tcW w:w="4722" w:type="dxa"/>
          </w:tcPr>
          <w:p w14:paraId="3F625AE8" w14:textId="7F7A8459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30- 34.9</w:t>
            </w:r>
          </w:p>
        </w:tc>
        <w:tc>
          <w:tcPr>
            <w:tcW w:w="4722" w:type="dxa"/>
          </w:tcPr>
          <w:p w14:paraId="3B465A89" w14:textId="1DB7CB4F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Obesidad Moderada</w:t>
            </w:r>
          </w:p>
        </w:tc>
      </w:tr>
      <w:tr w:rsidR="00AC7463" w14:paraId="63AD214C" w14:textId="77777777" w:rsidTr="006F2089">
        <w:trPr>
          <w:trHeight w:val="268"/>
        </w:trPr>
        <w:tc>
          <w:tcPr>
            <w:tcW w:w="4722" w:type="dxa"/>
          </w:tcPr>
          <w:p w14:paraId="0B8CD705" w14:textId="1A344A16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35- 39.9</w:t>
            </w:r>
          </w:p>
        </w:tc>
        <w:tc>
          <w:tcPr>
            <w:tcW w:w="4722" w:type="dxa"/>
          </w:tcPr>
          <w:p w14:paraId="35219064" w14:textId="55752976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Obesidad severa</w:t>
            </w:r>
          </w:p>
        </w:tc>
      </w:tr>
      <w:tr w:rsidR="00AC7463" w14:paraId="31713543" w14:textId="77777777" w:rsidTr="006F2089">
        <w:trPr>
          <w:trHeight w:val="268"/>
        </w:trPr>
        <w:tc>
          <w:tcPr>
            <w:tcW w:w="4722" w:type="dxa"/>
          </w:tcPr>
          <w:p w14:paraId="03E339B4" w14:textId="79D33C21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40 o más</w:t>
            </w:r>
          </w:p>
        </w:tc>
        <w:tc>
          <w:tcPr>
            <w:tcW w:w="4722" w:type="dxa"/>
          </w:tcPr>
          <w:p w14:paraId="3F2960BE" w14:textId="2007C01E" w:rsidR="00AC7463" w:rsidRDefault="009A1830" w:rsidP="00AC7463">
            <w:pPr>
              <w:rPr>
                <w:lang w:val="es-MX"/>
              </w:rPr>
            </w:pPr>
            <w:r>
              <w:rPr>
                <w:lang w:val="es-MX"/>
              </w:rPr>
              <w:t>Obesidad muy severa (obesidad mórbida)</w:t>
            </w:r>
          </w:p>
        </w:tc>
      </w:tr>
    </w:tbl>
    <w:p w14:paraId="7F5B93AA" w14:textId="6B8F1B19" w:rsidR="007F466C" w:rsidRDefault="007F466C" w:rsidP="006F2089">
      <w:pPr>
        <w:pStyle w:val="Heading1"/>
        <w:rPr>
          <w:lang w:val="es-MX"/>
        </w:rPr>
      </w:pPr>
      <w:r>
        <w:rPr>
          <w:lang w:val="es-MX"/>
        </w:rPr>
        <w:lastRenderedPageBreak/>
        <w:t>Referencias</w:t>
      </w:r>
    </w:p>
    <w:p w14:paraId="28F5592C" w14:textId="77777777" w:rsidR="006F2089" w:rsidRPr="006F2089" w:rsidRDefault="006F2089" w:rsidP="006F2089">
      <w:pPr>
        <w:rPr>
          <w:lang w:val="es-MX"/>
        </w:rPr>
      </w:pPr>
    </w:p>
    <w:p w14:paraId="75CB6C52" w14:textId="61FB7439" w:rsidR="007F466C" w:rsidRDefault="00240CF2" w:rsidP="007F466C">
      <w:pPr>
        <w:rPr>
          <w:lang w:val="es-MX"/>
        </w:rPr>
      </w:pPr>
      <w:hyperlink r:id="rId5" w:history="1">
        <w:r w:rsidRPr="00355EC5">
          <w:rPr>
            <w:rStyle w:val="Hyperlink"/>
            <w:lang w:val="es-MX"/>
          </w:rPr>
          <w:t>https://cuidateplus.marca.com/alimentacion/diccionario/indice-masa-corporal-imc.html</w:t>
        </w:r>
      </w:hyperlink>
    </w:p>
    <w:p w14:paraId="5C932F85" w14:textId="2B94FE47" w:rsidR="00240CF2" w:rsidRDefault="00240CF2" w:rsidP="007F466C">
      <w:pPr>
        <w:rPr>
          <w:lang w:val="es-MX"/>
        </w:rPr>
      </w:pPr>
      <w:hyperlink r:id="rId6" w:history="1">
        <w:r w:rsidRPr="00355EC5">
          <w:rPr>
            <w:rStyle w:val="Hyperlink"/>
            <w:lang w:val="es-MX"/>
          </w:rPr>
          <w:t>https://labuenanutricion.com/blog/que-es-el-indice-de-masa-corporal-y-como-se-mide/</w:t>
        </w:r>
      </w:hyperlink>
    </w:p>
    <w:p w14:paraId="4A73AFB3" w14:textId="77777777" w:rsidR="00240CF2" w:rsidRPr="007F466C" w:rsidRDefault="00240CF2" w:rsidP="007F466C">
      <w:pPr>
        <w:rPr>
          <w:lang w:val="es-MX"/>
        </w:rPr>
      </w:pPr>
    </w:p>
    <w:sectPr w:rsidR="00240CF2" w:rsidRPr="007F466C" w:rsidSect="00CF217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C6290"/>
    <w:multiLevelType w:val="hybridMultilevel"/>
    <w:tmpl w:val="EAE85C0E"/>
    <w:lvl w:ilvl="0" w:tplc="2C0A000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721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93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8654" w:hanging="360"/>
      </w:pPr>
      <w:rPr>
        <w:rFonts w:ascii="Wingdings" w:hAnsi="Wingdings" w:hint="default"/>
      </w:rPr>
    </w:lvl>
  </w:abstractNum>
  <w:num w:numId="1" w16cid:durableId="2069957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0AC"/>
    <w:rsid w:val="000147E7"/>
    <w:rsid w:val="000730CA"/>
    <w:rsid w:val="0008164E"/>
    <w:rsid w:val="00240CF2"/>
    <w:rsid w:val="006F2089"/>
    <w:rsid w:val="00734456"/>
    <w:rsid w:val="007E668A"/>
    <w:rsid w:val="007F466C"/>
    <w:rsid w:val="009A1830"/>
    <w:rsid w:val="00AC7463"/>
    <w:rsid w:val="00B010AC"/>
    <w:rsid w:val="00B653A0"/>
    <w:rsid w:val="00BD3483"/>
    <w:rsid w:val="00C77F5A"/>
    <w:rsid w:val="00CF2173"/>
    <w:rsid w:val="00DD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C1675"/>
  <w15:chartTrackingRefBased/>
  <w15:docId w15:val="{C9E0F9C5-4F3D-42CA-849E-43058EFE6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0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0A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0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0A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010AC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B010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010AC"/>
    <w:rPr>
      <w:color w:val="808080"/>
    </w:rPr>
  </w:style>
  <w:style w:type="paragraph" w:styleId="ListParagraph">
    <w:name w:val="List Paragraph"/>
    <w:basedOn w:val="Normal"/>
    <w:uiPriority w:val="34"/>
    <w:qFormat/>
    <w:rsid w:val="0073445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AC74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AC7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F46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466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abuenanutricion.com/blog/que-es-el-indice-de-masa-corporal-y-como-se-mide/" TargetMode="External"/><Relationship Id="rId5" Type="http://schemas.openxmlformats.org/officeDocument/2006/relationships/hyperlink" Target="https://cuidateplus.marca.com/alimentacion/diccionario/indice-masa-corporal-imc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276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gil</dc:creator>
  <cp:keywords/>
  <dc:description/>
  <cp:lastModifiedBy>ignacio gil</cp:lastModifiedBy>
  <cp:revision>7</cp:revision>
  <cp:lastPrinted>2023-05-11T11:51:00Z</cp:lastPrinted>
  <dcterms:created xsi:type="dcterms:W3CDTF">2023-05-11T11:12:00Z</dcterms:created>
  <dcterms:modified xsi:type="dcterms:W3CDTF">2023-05-11T11:55:00Z</dcterms:modified>
</cp:coreProperties>
</file>