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D6B1" w14:textId="77777777" w:rsidR="008D351B" w:rsidRPr="0019668E" w:rsidRDefault="008D351B" w:rsidP="0019668E">
      <w:pPr>
        <w:pStyle w:val="1"/>
        <w:spacing w:line="360" w:lineRule="auto"/>
        <w:ind w:firstLine="709"/>
        <w:jc w:val="both"/>
        <w:rPr>
          <w:sz w:val="28"/>
          <w:szCs w:val="28"/>
        </w:rPr>
      </w:pPr>
      <w:r w:rsidRPr="0019668E">
        <w:rPr>
          <w:sz w:val="28"/>
          <w:szCs w:val="28"/>
        </w:rPr>
        <w:t>Введение</w:t>
      </w:r>
    </w:p>
    <w:p w14:paraId="22C7F348" w14:textId="77777777" w:rsidR="008D351B" w:rsidRPr="0019668E" w:rsidRDefault="008D351B" w:rsidP="0019668E">
      <w:pPr>
        <w:pStyle w:val="a3"/>
        <w:spacing w:line="360" w:lineRule="auto"/>
        <w:ind w:firstLine="709"/>
        <w:jc w:val="both"/>
        <w:rPr>
          <w:sz w:val="28"/>
          <w:szCs w:val="28"/>
        </w:rPr>
      </w:pPr>
      <w:r w:rsidRPr="0019668E">
        <w:rPr>
          <w:sz w:val="28"/>
          <w:szCs w:val="28"/>
        </w:rPr>
        <w:t>В современном обществе вопросы организации питания приобретают особую значимость. Быстрый ритм жизни и большое разнообразие продуктов часто приводят к тому, что рацион формируется спонтанно, без учета вкусовых предпочтений и разнообразия блюд. Это может вызывать однообразие питания, частое повторение одних и тех же блюд, а часть приготовленной еды остаётся невостребованной, что приводит к неэффективному использованию продуктов.</w:t>
      </w:r>
    </w:p>
    <w:p w14:paraId="6BCCE6B9" w14:textId="77777777" w:rsidR="008D351B" w:rsidRPr="0019668E" w:rsidRDefault="008D351B" w:rsidP="0019668E">
      <w:pPr>
        <w:pStyle w:val="a3"/>
        <w:spacing w:line="360" w:lineRule="auto"/>
        <w:ind w:firstLine="709"/>
        <w:jc w:val="both"/>
        <w:rPr>
          <w:sz w:val="28"/>
          <w:szCs w:val="28"/>
        </w:rPr>
      </w:pPr>
      <w:r w:rsidRPr="0019668E">
        <w:rPr>
          <w:sz w:val="28"/>
          <w:szCs w:val="28"/>
        </w:rPr>
        <w:t>Проблема становится особенно актуальной при планировании питания для нескольких человек, например членов семьи или совместно проживающих пользователей. Различия во вкусах и привычках питания могут приводить к тому, что приготовленные блюда нравятся не всем участникам, что затрудняет формирование сбалансированного и разнообразного меню.</w:t>
      </w:r>
    </w:p>
    <w:p w14:paraId="2EBC31AE" w14:textId="77777777" w:rsidR="008D351B" w:rsidRPr="0019668E" w:rsidRDefault="008D351B" w:rsidP="0019668E">
      <w:pPr>
        <w:pStyle w:val="a3"/>
        <w:spacing w:line="360" w:lineRule="auto"/>
        <w:ind w:firstLine="709"/>
        <w:jc w:val="both"/>
        <w:rPr>
          <w:sz w:val="28"/>
          <w:szCs w:val="28"/>
        </w:rPr>
      </w:pPr>
      <w:r w:rsidRPr="0019668E">
        <w:rPr>
          <w:sz w:val="28"/>
          <w:szCs w:val="28"/>
        </w:rPr>
        <w:t>Современные цифровые сервисы способны автоматизировать процессы подбора блюд, планирования меню и анализа рациона. Системы хранения рецептов и планирования питания упрощают процесс выбора блюд и позволяют учитывать предпочтения пользователей. Однако большинство существующих решений ограничивается выполнением отдельных функций: одни сервисы предоставляют каталоги рецептов, другие — подсчет калорий или подбор блюд по ингредиентам. Редко встречаются системы, объединяющие персонализированный подбор блюд, планирование меню и анализ рациона для группы пользователей.</w:t>
      </w:r>
    </w:p>
    <w:p w14:paraId="04CABE66" w14:textId="77777777" w:rsidR="008D351B" w:rsidRPr="0019668E" w:rsidRDefault="008D351B" w:rsidP="0019668E">
      <w:pPr>
        <w:pStyle w:val="a3"/>
        <w:spacing w:line="360" w:lineRule="auto"/>
        <w:ind w:firstLine="709"/>
        <w:jc w:val="both"/>
        <w:rPr>
          <w:sz w:val="28"/>
          <w:szCs w:val="28"/>
        </w:rPr>
      </w:pPr>
      <w:r w:rsidRPr="0019668E">
        <w:rPr>
          <w:sz w:val="28"/>
          <w:szCs w:val="28"/>
        </w:rPr>
        <w:t>Перспективным инструментом в таких сервисах являются рекомендательные системы. Алгоритмы рекомендаций анализируют предпочтения пользователя, историю выбора блюд и другие параметры, формируя персонализированные предложения. Использование таких технологий позволяет сделать процесс выбора блюд удобным, сокращая время на принятие решения и увеличивая вероятность удовлетворения всех участников группы.</w:t>
      </w:r>
    </w:p>
    <w:p w14:paraId="70F70EE4" w14:textId="77777777"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Разрабатываемый сервис </w:t>
      </w:r>
      <w:proofErr w:type="spellStart"/>
      <w:r w:rsidRPr="0019668E">
        <w:rPr>
          <w:sz w:val="28"/>
          <w:szCs w:val="28"/>
        </w:rPr>
        <w:t>FoodIsEasy</w:t>
      </w:r>
      <w:proofErr w:type="spellEnd"/>
      <w:r w:rsidRPr="0019668E">
        <w:rPr>
          <w:sz w:val="28"/>
          <w:szCs w:val="28"/>
        </w:rPr>
        <w:t xml:space="preserve"> объединяет несколько ключевых возможностей. Он предоставляет доступ к базе рецептов с подробной информацией о составе блюда, способе приготовления, калорийности и других характеристиках. Система формирует персонализированные рекомендации на основе предпочтений пользователей и истории выбора блюд. Особое внимание уделяется работе с группами: пользователи могут объединяться, например, в семьи или пары, а алгоритмы подбирают блюда, подходящие большинству участников. Это помогает снизить количество невостребованной еды и сделать рацион более разнообразным.</w:t>
      </w:r>
    </w:p>
    <w:p w14:paraId="510337BD" w14:textId="77777777" w:rsidR="008D351B" w:rsidRPr="0019668E" w:rsidRDefault="008D351B" w:rsidP="0019668E">
      <w:pPr>
        <w:pStyle w:val="a3"/>
        <w:spacing w:line="360" w:lineRule="auto"/>
        <w:ind w:firstLine="709"/>
        <w:jc w:val="both"/>
        <w:rPr>
          <w:sz w:val="28"/>
          <w:szCs w:val="28"/>
        </w:rPr>
      </w:pPr>
      <w:r w:rsidRPr="0019668E">
        <w:rPr>
          <w:sz w:val="28"/>
          <w:szCs w:val="28"/>
        </w:rPr>
        <w:t>Дополнительно система анализирует рацион пользователя, оценивая разнообразие питания, частоту повторения блюд и баланс рациона. Это позволяет пользователям получать наглядную информацию о структуре своего питания и при необходимости корректировать его. На основе выбранных блюд автоматически формируется список продуктов, который может использоваться как индивидуально, так и для всей группы, упрощая планирование покупок и подготовку к приему пищи.</w:t>
      </w:r>
    </w:p>
    <w:p w14:paraId="037E31B2" w14:textId="77777777" w:rsidR="008D351B" w:rsidRPr="0019668E" w:rsidRDefault="008D351B" w:rsidP="0019668E">
      <w:pPr>
        <w:pStyle w:val="a3"/>
        <w:spacing w:line="360" w:lineRule="auto"/>
        <w:ind w:firstLine="709"/>
        <w:jc w:val="both"/>
        <w:rPr>
          <w:sz w:val="28"/>
          <w:szCs w:val="28"/>
        </w:rPr>
      </w:pPr>
      <w:r w:rsidRPr="0019668E">
        <w:rPr>
          <w:sz w:val="28"/>
          <w:szCs w:val="28"/>
        </w:rPr>
        <w:t xml:space="preserve">Разработка сервиса требует создания надежной серверной части, обеспечивающей хранение данных о пользователях и рецептах, обработку запросов, формирование рекомендаций и взаимодействие с клиентским приложением через программный интерфейс. </w:t>
      </w:r>
      <w:proofErr w:type="spellStart"/>
      <w:r w:rsidRPr="0019668E">
        <w:rPr>
          <w:sz w:val="28"/>
          <w:szCs w:val="28"/>
        </w:rPr>
        <w:t>Backend</w:t>
      </w:r>
      <w:proofErr w:type="spellEnd"/>
      <w:r w:rsidRPr="0019668E">
        <w:rPr>
          <w:sz w:val="28"/>
          <w:szCs w:val="28"/>
        </w:rPr>
        <w:t xml:space="preserve"> обеспечивает реализацию бизнес-логики, работу с базой данных и поддержку масштабируемости системы.</w:t>
      </w:r>
    </w:p>
    <w:p w14:paraId="1B451996" w14:textId="77777777" w:rsidR="008D351B" w:rsidRPr="0019668E" w:rsidRDefault="008D351B" w:rsidP="0019668E">
      <w:pPr>
        <w:pStyle w:val="a3"/>
        <w:spacing w:line="360" w:lineRule="auto"/>
        <w:ind w:firstLine="709"/>
        <w:jc w:val="both"/>
        <w:rPr>
          <w:sz w:val="28"/>
          <w:szCs w:val="28"/>
        </w:rPr>
      </w:pPr>
      <w:r w:rsidRPr="0019668E">
        <w:rPr>
          <w:sz w:val="28"/>
          <w:szCs w:val="28"/>
        </w:rPr>
        <w:t>Целью данной дипломной работы является разработка сервиса персонализированного подбора блюд, планирования и анализа питания для индивидуальных пользователей и групп. Для достижения цели необходимо проанализировать актуальность разработки сервисов планирования питания, определить функциональные требования, выбрать технологии и средства разработки, разработать архитектуру приложения и спроектировать базу данных.</w:t>
      </w:r>
    </w:p>
    <w:p w14:paraId="44F35181" w14:textId="49C5DA91"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Объект исследования — информационные системы для управления рационом и планирования питания, предмет исследования — методы и технологии разработки </w:t>
      </w:r>
      <w:proofErr w:type="spellStart"/>
      <w:r w:rsidRPr="0019668E">
        <w:rPr>
          <w:sz w:val="28"/>
          <w:szCs w:val="28"/>
        </w:rPr>
        <w:t>backend</w:t>
      </w:r>
      <w:proofErr w:type="spellEnd"/>
      <w:r w:rsidRPr="0019668E">
        <w:rPr>
          <w:sz w:val="28"/>
          <w:szCs w:val="28"/>
        </w:rPr>
        <w:t>-сервисов, обеспечивающих персонализированный подбор блюд и анализ рациона. Практическая значимость работы заключается в создании системы, упрощающей организацию питания и повышающей разнообразие и качество рациона для отдельных пользователей и групп.</w:t>
      </w:r>
    </w:p>
    <w:p w14:paraId="6173D383" w14:textId="77777777" w:rsidR="0019668E" w:rsidRPr="0019668E" w:rsidRDefault="0019668E" w:rsidP="0019668E">
      <w:pPr>
        <w:spacing w:before="100" w:beforeAutospacing="1" w:after="100" w:afterAutospacing="1" w:line="360" w:lineRule="auto"/>
        <w:ind w:firstLine="709"/>
        <w:jc w:val="both"/>
        <w:outlineLvl w:val="0"/>
        <w:rPr>
          <w:rFonts w:ascii="Times New Roman" w:eastAsia="Times New Roman" w:hAnsi="Times New Roman" w:cs="Times New Roman"/>
          <w:b/>
          <w:bCs/>
          <w:kern w:val="36"/>
          <w:sz w:val="28"/>
          <w:szCs w:val="28"/>
          <w:lang w:eastAsia="ru-RU"/>
        </w:rPr>
      </w:pPr>
      <w:r w:rsidRPr="0019668E">
        <w:rPr>
          <w:rFonts w:ascii="Times New Roman" w:eastAsia="Times New Roman" w:hAnsi="Times New Roman" w:cs="Times New Roman"/>
          <w:b/>
          <w:bCs/>
          <w:kern w:val="36"/>
          <w:sz w:val="28"/>
          <w:szCs w:val="28"/>
          <w:lang w:eastAsia="ru-RU"/>
        </w:rPr>
        <w:t>1.1 Актуальность темы, сфера применения, имеющиеся сервисы-аналоги. Особенности, возможности и преимущества проектируемого сервиса</w:t>
      </w:r>
    </w:p>
    <w:p w14:paraId="3386334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Вопросы организации питания занимают важное место в повседневной жизни человека. Независимо от возраста, образа жизни и профессиональной деятельности люди ежедневно сталкиваются с необходимостью выбора блюд, планирования рациона и покупки продуктов. Несмотря на большое количество доступных рецептов, сервисов доставки и мобильных приложений, проблема организации питания по-прежнему остается актуальной. Во многих случаях пользователи принимают решение о выборе блюд спонтанно, без предварительного планирования и анализа рациона. Это приводит к однообразию питания, повторению одних и тех же блюд, неэффективному использованию продуктов и повышенным временным затратам.</w:t>
      </w:r>
    </w:p>
    <w:p w14:paraId="3E6A6A89"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Современный ритм жизни значительно влияет на подход людей к организации питания. Высокая занятость, нехватка свободного времени и большое количество повседневных задач вынуждают пользователей искать способы упрощения бытовых процессов. В подобных условиях процесс планирования рациона часто отходит на второй план. Многие люди предпочитают готовить привычные блюда, поскольку это требует меньших усилий и времени на принятие решения. Однако подобный подход со временем приводит к снижению разнообразия питания.</w:t>
      </w:r>
    </w:p>
    <w:p w14:paraId="1385DCA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Однообразие рациона является распространенной проблемой. Пользователи нередко ограничиваются небольшим набором знакомых блюд, которые регулярно повторяются в течение недели или месяца. При этом человек может не замечать, насколько часто употребляются одинаковые продукты или категории блюд. Отсутствие анализа рациона приводит к тому, что питание становится несбалансированным и менее разнообразным.</w:t>
      </w:r>
    </w:p>
    <w:p w14:paraId="116E556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Дополнительной сложностью является необходимость учитывать индивидуальные предпочтения и особенности питания. Разные пользователи могут иметь различные вкусовые предпочтения, нежелательные продукты или ограничения, связанные с особенностями организма. Например, один человек может не употреблять определенные продукты по медицинским причинам, другой — избегать некоторых ингредиентов из-за личных предпочтений, а третий — стремиться контролировать калорийность питания или баланс белков, жиров и углеводов.</w:t>
      </w:r>
    </w:p>
    <w:p w14:paraId="50CDF68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Особенно заметной данная проблема становится в случаях, когда питание планируется сразу для нескольких человек. Это характерно для семей, пар, совместно проживающих пользователей или групп друзей. В подобных ситуациях необходимо учитывать предпочтения каждого участника группы, что значительно усложняет процесс выбора блюд. Одни блюда могут нравиться одним пользователям и не подходить другим. В результате часть приготовленной еды может оставаться невостребованной, а процесс принятия решения о выборе блюд становится длительным и неудобным.</w:t>
      </w:r>
    </w:p>
    <w:p w14:paraId="08776AC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На практике подобные ситуации возникают достаточно часто. Например, при составлении семейного меню необходимо учитывать вкусы всех членов семьи, особенности питания детей и взрослых, а также наличие определенных ограничений или нежелательных продуктов. При отсутствии системного подхода пользователи вынуждены самостоятельно искать компромиссные решения, что требует дополнительных временных затрат.</w:t>
      </w:r>
    </w:p>
    <w:p w14:paraId="6848A7B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Кроме того, важной проблемой является отсутствие удобных инструментов анализа питания. Большинство пользователей не ведет систематический учет потребляемых блюд и не анализирует структуру своего рациона. В результате люди редко обращают внимание на повторяемость блюд, недостаток определенных категорий продуктов или несбалансированность питания. При этом в современных условиях возрастает интерес пользователей к вопросам контроля питания и качества потребляемой пищи.</w:t>
      </w:r>
    </w:p>
    <w:p w14:paraId="4657EE2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Развитие информационных технологий и веб-сервисов создает возможности для автоматизации процессов, связанных с организацией питания. Современные цифровые системы позволяют хранить рецепты, формировать меню, анализировать предпочтения пользователей и автоматизировать подбор блюд. Использование подобных решений позволяет значительно сократить время, необходимое для принятия решений о выборе еды.</w:t>
      </w:r>
    </w:p>
    <w:p w14:paraId="3657341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 последние годы особую популярность приобрели рекомендательные системы. Подобные технологии широко используются в различных областях информационных технологий, включая интернет-магазины, стриминговые платформы, социальные сети и сервисы электронной коммерции. Основной задачей рекомендательных систем является анализ предпочтений пользователей и формирование персонализированных рекомендаций.</w:t>
      </w:r>
    </w:p>
    <w:p w14:paraId="4A772B5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Применение рекомендательных алгоритмов в сфере организации питания позволяет формировать персонализированные предложения блюд на основе различных параметров. В качестве таких параметров могут использоваться предпочтения пользователя, история ранее выбранных блюд, популярность рецептов, состав ингредиентов и особенности питания. Использование подобных механизмов позволяет сделать процесс выбора блюд более удобным и сократить время, необходимое для поиска подходящих вариантов.</w:t>
      </w:r>
    </w:p>
    <w:p w14:paraId="58C70E5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Дополнительным направлением развития сервисов питания является анализ рациона пользователя. Современные информационные системы </w:t>
      </w:r>
      <w:r w:rsidRPr="0019668E">
        <w:rPr>
          <w:rFonts w:ascii="Times New Roman" w:eastAsia="Times New Roman" w:hAnsi="Times New Roman" w:cs="Times New Roman"/>
          <w:sz w:val="28"/>
          <w:szCs w:val="28"/>
          <w:lang w:eastAsia="ru-RU"/>
        </w:rPr>
        <w:lastRenderedPageBreak/>
        <w:t>способны автоматически анализировать данные о питании, выявлять повторяемость блюд, оценивать разнообразие рациона и предоставлять пользователю статистическую информацию. Наличие подобных функций позволяет сделать питание более осознанным и структурированным.</w:t>
      </w:r>
    </w:p>
    <w:p w14:paraId="677DCFA2"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Несмотря на развитие цифровых сервисов, существующие решения часто ориентированы только на выполнение отдельных задач. Многие приложения ограничиваются хранением рецептов или подсчетом калорий. Некоторые сервисы предоставляют инструменты планирования меню, однако не поддерживают полноценную персонализацию или работу с группами пользователей.</w:t>
      </w:r>
    </w:p>
    <w:p w14:paraId="6093644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На сегодняшний день существует несколько популярных категорий сервисов, связанных с организацией питания.</w:t>
      </w:r>
    </w:p>
    <w:p w14:paraId="1179C26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Первая категория — сервисы хранения рецептов. Подобные платформы предоставляют пользователям доступ к каталогам рецептов и позволяют искать блюда по различным параметрам. Основной задачей таких сервисов является хранение и отображение информации о рецептах.</w:t>
      </w:r>
    </w:p>
    <w:p w14:paraId="07235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К данной категории можно отнести сервисы, аналогичные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xml:space="preserve"> или Food.ru. Пользователь получает доступ к большому количеству рецептов, может просматривать инструкции по приготовлению и искать блюда по ингредиентам или категориям. Однако подобные системы в большинстве случаев не анализируют рацион пользователя и не обеспечивают полноценную персонализацию рекомендаций.</w:t>
      </w:r>
    </w:p>
    <w:p w14:paraId="723462D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Вторая категория — приложения для контроля калорийности и анализа питания. Подобные системы позволяют пользователям вести учет потребляемых продуктов, рассчитывать калорийность питания и отслеживать показатели белков, жиров и углеводов.</w:t>
      </w:r>
    </w:p>
    <w:p w14:paraId="5EC1C5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Примером таких решений являются сервисы наподобие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Основное внимание в подобных приложениях уделяется подсчету калорий и контролю пищевой ценности продуктов. Однако данные системы редко ориентированы на подбор блюд, организацию семейного питания или анализ разнообразия рациона.</w:t>
      </w:r>
    </w:p>
    <w:p w14:paraId="4ACC2E3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Третья категория — сервисы планирования меню. Подобные решения позволяют формировать меню на несколько дней или неделю, а также автоматически создавать список продуктов.</w:t>
      </w:r>
    </w:p>
    <w:p w14:paraId="1614E6A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Примером подобных платформ является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Такие сервисы помогают пользователям организовывать питание и планировать покупки. Однако в большинстве случаев они ориентированы преимущественно на индивидуальное использование и не учитывают предпочтения группы пользователей.</w:t>
      </w:r>
    </w:p>
    <w:p w14:paraId="3AE1F1E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Также существуют сервисы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платформы способны автоматически генерировать меню на основе заданной калорийности или определенных параметров питания. Однако подобные решения часто ориентированы преимущественно на спортивное или диетическое питание и уделяют меньше внимания вопросам разнообразия рациона и совместного выбора блюд.</w:t>
      </w:r>
    </w:p>
    <w:p w14:paraId="090B201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существующих решений показывает, что большинство сервисов решает только отдельные задачи, связанные с организацией питания. При этом редко встречаются системы, которые одновременно объединяют:</w:t>
      </w:r>
    </w:p>
    <w:p w14:paraId="0AD9CF2C"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персонализированный подбор блюд;</w:t>
      </w:r>
    </w:p>
    <w:p w14:paraId="60ED77CA"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рациона;</w:t>
      </w:r>
    </w:p>
    <w:p w14:paraId="1119720D"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питания;</w:t>
      </w:r>
    </w:p>
    <w:p w14:paraId="1839254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учет предпочтений нескольких пользователей;</w:t>
      </w:r>
    </w:p>
    <w:p w14:paraId="635701DB"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совместный выбор блюд;</w:t>
      </w:r>
    </w:p>
    <w:p w14:paraId="1BEF273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автоматическое формирование списка продуктов.</w:t>
      </w:r>
    </w:p>
    <w:p w14:paraId="40BF6D9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 связи с этим возникает необходимость разработки сервиса, объединяющего перечисленные возможности в рамках единой системы.</w:t>
      </w:r>
    </w:p>
    <w:p w14:paraId="0ADB740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направлен на решение задач персонализированного подбора блюд, планирования и анализа питания для индивидуальных пользователей и групп. Основной целью сервиса является упрощение процесса выбора еды и организации рациона.</w:t>
      </w:r>
    </w:p>
    <w:p w14:paraId="1FFED8E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Одной из ключевых особенностей системы является использование персонализированных рекомендаций. Сервис анализирует предпочтения пользователя, историю питания и параметры блюд, после чего формирует индивидуальную ленту рекомендаций. Это позволяет пользователю получать предложения, наиболее соответствующие его интересам и особенностям питания.</w:t>
      </w:r>
    </w:p>
    <w:p w14:paraId="0ED4F8A2"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Важной особенностью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учет не только индивидуальных, но и групповых предпочтений. Пользователи могут объединяться в группы, например семьи или пары, после чего система формирует рекомендации с учетом интересов всех участников. Такой подход позволяет упростить процесс принятия решений при совместном планировании питания.</w:t>
      </w:r>
    </w:p>
    <w:p w14:paraId="1B530DF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 формировании рекомендаций система использует механизм ограничений двух типов. Первый тип — жесткие ограничения. Они полностью исключают блюда, содержащие определенные ингредиенты или не соответствующие заданным параметрам. Второй тип — мягкие ограничения. В этом случае блюда не исключаются полностью, но получают меньший приоритет в рекомендациях. Использование подобного подхода позволяет формировать более гибкие рекомендации.</w:t>
      </w:r>
    </w:p>
    <w:p w14:paraId="5C4C3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Еще одной важной особенностью сервиса является анализ рациона пользователя. Система хранит историю питания и использует ее для оценки структуры рациона. Пользователь получает возможность анализировать разнообразие питания, частоту повторения блюд и общий баланс рациона.</w:t>
      </w:r>
    </w:p>
    <w:p w14:paraId="734DF72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разнообразия питания является одной из ключевых функций системы. Сервис способен определять, насколько часто пользователь повторяет одинаковые блюда или категории продуктов. Это позволяет формировать рекомендации, направленные на увеличение разнообразия рациона.</w:t>
      </w:r>
    </w:p>
    <w:p w14:paraId="11100B7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Кроме того, система позволяет пользователю планировать питание на определенный период времени. Пользователь может самостоятельно формировать меню или использовать автоматически сгенерированные рекомендации. Планирование питания может осуществляться на день, неделю или другой временной период.</w:t>
      </w:r>
    </w:p>
    <w:p w14:paraId="465ED400" w14:textId="7C84402B" w:rsidR="0019668E" w:rsidRDefault="0019668E" w:rsidP="0019668E">
      <w:pPr>
        <w:pStyle w:val="a3"/>
        <w:spacing w:line="360" w:lineRule="auto"/>
        <w:ind w:firstLine="709"/>
        <w:jc w:val="both"/>
        <w:rPr>
          <w:sz w:val="28"/>
          <w:szCs w:val="28"/>
        </w:rPr>
      </w:pPr>
      <w:r w:rsidRPr="0019668E">
        <w:rPr>
          <w:sz w:val="28"/>
          <w:szCs w:val="28"/>
        </w:rPr>
        <w:t>На основе выбранных блюд сервис автоматически формирует список продуктов, необходимых для приготовления. Данная функция упрощает организацию покупок и позволяет сократить вероятность приобретения лишних продуктов, а также облегчает процесс подготовки к приготовлению пищи.</w:t>
      </w:r>
    </w:p>
    <w:p w14:paraId="1223352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Дополнительно в системе реализуется механизм групповой корзины продуктов. Пользователи одной группы получают доступ к общему списку покупок, что особенно удобно при совместном планировании питания и распределении обязанностей между участниками группы.</w:t>
      </w:r>
    </w:p>
    <w:p w14:paraId="6BBAB7F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Важным преимуществом проектируемого сервиса является комплексный подход к организации питания. В отличие от большинства существующих решений,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не ограничивается только хранением рецептов или подсчетом калорий. Система объединяет функции персонализированных рекомендаций, анализа рациона, планирования питания и группового взаимодействия пользователей.</w:t>
      </w:r>
    </w:p>
    <w:p w14:paraId="75304B4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С технической точки зрения проект представляет собой современный веб-сервис с выделенной серверной частью. Основная бизнес-логика системы реализуется на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-уровне. Серверная часть отвечает за обработку пользовательских запросов, хранение информации о пользователях и блюдах, анализ предпочтений, формирование рекомендаций и работу с системой планирования питания.</w:t>
      </w:r>
    </w:p>
    <w:p w14:paraId="58C5E1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Особое значение при разработке подобных систем имеет реализация рекомендательных механизмов. Для формирования персонализированных рекомендаций требуется анализ большого количества данных, включая историю взаимодействия пользователя с сервисом, ранее выбранные блюда, предпочтения, ограничения питания и популярность рецептов. Дополнительную сложность представляет необходимость формирования рекомендаций сразу для нескольких пользователей, входящих в одну группу.</w:t>
      </w:r>
    </w:p>
    <w:p w14:paraId="3A726AA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Реализация подобных механизмов требует проектирования гибкой и масштабируемой архитектуры приложения.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-система должна обеспечивать стабильную обработку запросов, эффективную работу с базой данных и возможность дальнейшего расширения функциональности сервиса. Кроме того, важную роль играет разделение системы на отдельные логические компоненты, отвечающие за работу с пользователями, блюдами, рекомендациями, аналитикой и планированием питания.</w:t>
      </w:r>
    </w:p>
    <w:p w14:paraId="5273463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Для более детального анализа существующих решений целесообразно рассмотреть наиболее популярные сервисы, связанные с организацией питания и подбором рецептов.</w:t>
      </w:r>
    </w:p>
    <w:p w14:paraId="2B597DE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наиболее известных сервисов является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xml:space="preserve">. Данная платформа предоставляет пользователям доступ к большой базе рецептов и использует механизмы персонализированных рекомендаций. Сервис позволяет подбирать блюда на основе предпочтений пользователя, истории просмотров и выбранных категорий блюд. Однако основной функционал системы </w:t>
      </w:r>
      <w:r w:rsidRPr="0019668E">
        <w:rPr>
          <w:rFonts w:ascii="Times New Roman" w:eastAsia="Times New Roman" w:hAnsi="Times New Roman" w:cs="Times New Roman"/>
          <w:sz w:val="28"/>
          <w:szCs w:val="28"/>
          <w:lang w:eastAsia="ru-RU"/>
        </w:rPr>
        <w:lastRenderedPageBreak/>
        <w:t>сосредоточен преимущественно на подборе рецептов. Возможности анализа рациона и поддержки группового взаимодействия пользователей реализованы ограниченно.</w:t>
      </w:r>
    </w:p>
    <w:p w14:paraId="233EE8A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Еще одним популярным решением является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Основной задачей данного сервиса является контроль питания и подсчет калорий. Пользователи могут вести учет потребляемых продуктов, отслеживать калорийность и анализировать показатели белков, жиров и углеводов. Несмотря на развитые инструменты анализа питания, система практически не ориентирована на интеллектуальный подбор блюд и совместное планирование питания для нескольких пользователей.</w:t>
      </w:r>
    </w:p>
    <w:p w14:paraId="3F70D059"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Сервис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xml:space="preserve"> предоставляет инструменты для планирования меню и автоматического формирования списка продуктов. Пользователь может составлять рацион на несколько дней вперед, после чего система создает список необходимых ингредиентов. Однако подобные сервисы ориентированы преимущественно на индивидуальное использование и обладают ограниченными возможностями персонализации.</w:t>
      </w:r>
    </w:p>
    <w:p w14:paraId="65F5B33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Также существуют платформы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системы способны автоматически генерировать меню на основе заданной калорийности или параметров питания пользователя. Тем не менее подобные сервисы чаще ориентированы на спортивное или диетическое питание и уделяют меньше внимания вопросам разнообразия рациона и удобству совместного выбора блюд.</w:t>
      </w:r>
    </w:p>
    <w:p w14:paraId="1DE8E00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Сравнение существующих решений представлено в таблице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4590"/>
        <w:gridCol w:w="3362"/>
      </w:tblGrid>
      <w:tr w:rsidR="0019668E" w:rsidRPr="0019668E" w14:paraId="17CBF6ED" w14:textId="77777777" w:rsidTr="0019668E">
        <w:trPr>
          <w:tblHeader/>
          <w:tblCellSpacing w:w="15" w:type="dxa"/>
          <w:jc w:val="center"/>
        </w:trPr>
        <w:tc>
          <w:tcPr>
            <w:tcW w:w="0" w:type="auto"/>
            <w:vAlign w:val="center"/>
            <w:hideMark/>
          </w:tcPr>
          <w:p w14:paraId="09E75C57"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Сервис</w:t>
            </w:r>
          </w:p>
        </w:tc>
        <w:tc>
          <w:tcPr>
            <w:tcW w:w="0" w:type="auto"/>
            <w:vAlign w:val="center"/>
            <w:hideMark/>
          </w:tcPr>
          <w:p w14:paraId="0BCE2962"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Основной функционал</w:t>
            </w:r>
          </w:p>
        </w:tc>
        <w:tc>
          <w:tcPr>
            <w:tcW w:w="0" w:type="auto"/>
            <w:vAlign w:val="center"/>
            <w:hideMark/>
          </w:tcPr>
          <w:p w14:paraId="7F165BC8" w14:textId="77777777" w:rsidR="0019668E" w:rsidRPr="0019668E" w:rsidRDefault="0019668E" w:rsidP="00436859">
            <w:pPr>
              <w:spacing w:after="0" w:line="360" w:lineRule="auto"/>
              <w:ind w:firstLine="19"/>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Недостатки</w:t>
            </w:r>
          </w:p>
        </w:tc>
      </w:tr>
      <w:tr w:rsidR="0019668E" w:rsidRPr="0019668E" w14:paraId="57DE6C31" w14:textId="77777777" w:rsidTr="0019668E">
        <w:trPr>
          <w:tblCellSpacing w:w="15" w:type="dxa"/>
          <w:jc w:val="center"/>
        </w:trPr>
        <w:tc>
          <w:tcPr>
            <w:tcW w:w="0" w:type="auto"/>
            <w:vAlign w:val="center"/>
            <w:hideMark/>
          </w:tcPr>
          <w:p w14:paraId="06CCB1E6"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Yummly</w:t>
            </w:r>
            <w:proofErr w:type="spellEnd"/>
          </w:p>
        </w:tc>
        <w:tc>
          <w:tcPr>
            <w:tcW w:w="0" w:type="auto"/>
            <w:vAlign w:val="center"/>
            <w:hideMark/>
          </w:tcPr>
          <w:p w14:paraId="75D1893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рецептов и рекомендации</w:t>
            </w:r>
          </w:p>
        </w:tc>
        <w:tc>
          <w:tcPr>
            <w:tcW w:w="0" w:type="auto"/>
            <w:vAlign w:val="center"/>
            <w:hideMark/>
          </w:tcPr>
          <w:p w14:paraId="0288DEF7"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поддержка групп и анализа рациона</w:t>
            </w:r>
          </w:p>
        </w:tc>
      </w:tr>
      <w:tr w:rsidR="0019668E" w:rsidRPr="0019668E" w14:paraId="7997F832" w14:textId="77777777" w:rsidTr="0019668E">
        <w:trPr>
          <w:tblCellSpacing w:w="15" w:type="dxa"/>
          <w:jc w:val="center"/>
        </w:trPr>
        <w:tc>
          <w:tcPr>
            <w:tcW w:w="0" w:type="auto"/>
            <w:vAlign w:val="center"/>
            <w:hideMark/>
          </w:tcPr>
          <w:p w14:paraId="0AE97211"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lastRenderedPageBreak/>
              <w:t>MyFitnessPal</w:t>
            </w:r>
            <w:proofErr w:type="spellEnd"/>
          </w:p>
        </w:tc>
        <w:tc>
          <w:tcPr>
            <w:tcW w:w="0" w:type="auto"/>
            <w:vAlign w:val="center"/>
            <w:hideMark/>
          </w:tcPr>
          <w:p w14:paraId="38C9ADA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Подсчет калорий и анализ БЖУ</w:t>
            </w:r>
          </w:p>
        </w:tc>
        <w:tc>
          <w:tcPr>
            <w:tcW w:w="0" w:type="auto"/>
            <w:vAlign w:val="center"/>
            <w:hideMark/>
          </w:tcPr>
          <w:p w14:paraId="2C16967D"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Отсутствие развитой системы рекомендаций блюд</w:t>
            </w:r>
          </w:p>
        </w:tc>
      </w:tr>
      <w:tr w:rsidR="0019668E" w:rsidRPr="0019668E" w14:paraId="32B17BA2" w14:textId="77777777" w:rsidTr="0019668E">
        <w:trPr>
          <w:tblCellSpacing w:w="15" w:type="dxa"/>
          <w:jc w:val="center"/>
        </w:trPr>
        <w:tc>
          <w:tcPr>
            <w:tcW w:w="0" w:type="auto"/>
            <w:vAlign w:val="center"/>
            <w:hideMark/>
          </w:tcPr>
          <w:p w14:paraId="56199E9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Mealime</w:t>
            </w:r>
            <w:proofErr w:type="spellEnd"/>
          </w:p>
        </w:tc>
        <w:tc>
          <w:tcPr>
            <w:tcW w:w="0" w:type="auto"/>
            <w:vAlign w:val="center"/>
            <w:hideMark/>
          </w:tcPr>
          <w:p w14:paraId="2FE697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меню и список покупок</w:t>
            </w:r>
          </w:p>
        </w:tc>
        <w:tc>
          <w:tcPr>
            <w:tcW w:w="0" w:type="auto"/>
            <w:vAlign w:val="center"/>
            <w:hideMark/>
          </w:tcPr>
          <w:p w14:paraId="3C556286"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персонализация</w:t>
            </w:r>
          </w:p>
        </w:tc>
      </w:tr>
      <w:tr w:rsidR="0019668E" w:rsidRPr="0019668E" w14:paraId="484192D0" w14:textId="77777777" w:rsidTr="0019668E">
        <w:trPr>
          <w:tblCellSpacing w:w="15" w:type="dxa"/>
          <w:jc w:val="center"/>
        </w:trPr>
        <w:tc>
          <w:tcPr>
            <w:tcW w:w="0" w:type="auto"/>
            <w:vAlign w:val="center"/>
            <w:hideMark/>
          </w:tcPr>
          <w:p w14:paraId="5DE0BE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p>
        </w:tc>
        <w:tc>
          <w:tcPr>
            <w:tcW w:w="0" w:type="auto"/>
            <w:vAlign w:val="center"/>
            <w:hideMark/>
          </w:tcPr>
          <w:p w14:paraId="11EEC91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Автоматическая генерация рациона</w:t>
            </w:r>
          </w:p>
        </w:tc>
        <w:tc>
          <w:tcPr>
            <w:tcW w:w="0" w:type="auto"/>
            <w:vAlign w:val="center"/>
            <w:hideMark/>
          </w:tcPr>
          <w:p w14:paraId="10A5EB53"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Недостаточное внимание разнообразию питания</w:t>
            </w:r>
          </w:p>
        </w:tc>
      </w:tr>
      <w:tr w:rsidR="0019668E" w:rsidRPr="0019668E" w14:paraId="4DB472D7" w14:textId="77777777" w:rsidTr="0019668E">
        <w:trPr>
          <w:tblCellSpacing w:w="15" w:type="dxa"/>
          <w:jc w:val="center"/>
        </w:trPr>
        <w:tc>
          <w:tcPr>
            <w:tcW w:w="0" w:type="auto"/>
            <w:vAlign w:val="center"/>
            <w:hideMark/>
          </w:tcPr>
          <w:p w14:paraId="16AA10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FoodIsEasy</w:t>
            </w:r>
            <w:proofErr w:type="spellEnd"/>
          </w:p>
        </w:tc>
        <w:tc>
          <w:tcPr>
            <w:tcW w:w="0" w:type="auto"/>
            <w:vAlign w:val="center"/>
            <w:hideMark/>
          </w:tcPr>
          <w:p w14:paraId="153D52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блюд, анализ рациона, групповое взаимодействие, планирование питания</w:t>
            </w:r>
          </w:p>
        </w:tc>
        <w:tc>
          <w:tcPr>
            <w:tcW w:w="0" w:type="auto"/>
            <w:vAlign w:val="center"/>
            <w:hideMark/>
          </w:tcPr>
          <w:p w14:paraId="6C993C8A"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Проектируемая система</w:t>
            </w:r>
          </w:p>
        </w:tc>
      </w:tr>
    </w:tbl>
    <w:p w14:paraId="1EA693E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Проведенный анализ показывает, что большинство существующих сервисов ориентировано только на выполнение отдельных задач, связанных с организацией питания. При этом редко встречаются системы, объединяющие персонализированный подбор блюд, анализ рациона, работу с группами пользователей и механизмы совместного планирования питания.</w:t>
      </w:r>
    </w:p>
    <w:p w14:paraId="77859B3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ключевых преимуществ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персонализированная рекомендательная лента. В отличие от обычных каталогов рецептов система анализирует предпочтения пользователя, историю питания и взаимодействие с сервисом, после чего формирует рекомендации, наиболее соответствующие интересам конкретного пользователя.</w:t>
      </w:r>
    </w:p>
    <w:p w14:paraId="5B9FE4E4"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Дополнительным преимуществом является поддержка групп пользователей. Сервис позволяет объединять пользователей в семьи, пары и другие группы, после чего система формирует рекомендации с учетом предпочтений всех участников. Такой подход позволяет значительно упростить процесс выбора блюд и снизить вероятность возникновения конфликтов при совместном планировании питания.</w:t>
      </w:r>
    </w:p>
    <w:p w14:paraId="201CF84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Отдельного внимания заслуживает механизм обработки ограничений питания. В системе реализована поддержка жестких и мягких ограничений. Жесткие ограничения полностью исключают блюда, содержащие определенные ингредиенты, тогда как мягкие ограничения лишь снижают приоритет блюда в рекомендациях. Использование подобного подхода позволяет формировать более гибкие и реалистичные рекомендации.</w:t>
      </w:r>
    </w:p>
    <w:p w14:paraId="126DF33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одним важным преимуществом сервиса является анализ разнообразия рациона. Система анализирует частоту повторения блюд, разнообразие категорий продуктов и структуру питания пользователя. На основе полученных данных сервис способен формировать рекомендации, направленные на повышение разнообразия рациона и снижение повторяемости блюд.</w:t>
      </w:r>
    </w:p>
    <w:p w14:paraId="1F1877F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Таким образом, 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представляет собой комплексную систему организации питания, объединяющую механизмы персонализированных рекомендаций, анализа рациона, группового взаимодействия и планирования питания. Использование современных технологий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-разработки и рекомендательных алгоритмов позволяет создать масштабируемый сервис, ориентированный на решение реальных задач пользователей, связанных с организацией повседневного питания.</w:t>
      </w:r>
    </w:p>
    <w:p w14:paraId="46221E88" w14:textId="046CBAAE" w:rsidR="00A77D4A" w:rsidRDefault="00436859" w:rsidP="000517D8">
      <w:pPr>
        <w:pStyle w:val="1"/>
        <w:spacing w:line="360" w:lineRule="auto"/>
        <w:ind w:firstLine="709"/>
        <w:jc w:val="both"/>
        <w:rPr>
          <w:sz w:val="28"/>
          <w:szCs w:val="28"/>
        </w:rPr>
      </w:pPr>
      <w:r w:rsidRPr="00436859">
        <w:rPr>
          <w:sz w:val="28"/>
          <w:szCs w:val="28"/>
        </w:rPr>
        <w:t>1.2 Функционал проектируемого сервиса</w:t>
      </w:r>
    </w:p>
    <w:p w14:paraId="3D937225"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Функциональные возможности системы определяют перечень задач, которые пользователь может выполнять при взаимодействии с сервисом. От полноты и качества реализации функционала напрямую зависит удобство использования приложения, эффективность работы системы и возможность дальнейшего расширения проекта. Для сервиса </w:t>
      </w:r>
      <w:proofErr w:type="spellStart"/>
      <w:r w:rsidRPr="00436859">
        <w:rPr>
          <w:sz w:val="28"/>
          <w:szCs w:val="28"/>
        </w:rPr>
        <w:t>FoodIsEasy</w:t>
      </w:r>
      <w:proofErr w:type="spellEnd"/>
      <w:r w:rsidRPr="00436859">
        <w:rPr>
          <w:sz w:val="28"/>
          <w:szCs w:val="28"/>
        </w:rPr>
        <w:t xml:space="preserve"> функциональная часть играет особенно важную роль, поскольку проект объединяет сразу несколько направлений: персонализированный подбор блюд, анализ питания, планирование рациона и организацию совместного взаимодействия пользователей.</w:t>
      </w:r>
    </w:p>
    <w:p w14:paraId="5C8ED247" w14:textId="77777777" w:rsidR="000517D8" w:rsidRPr="00436859" w:rsidRDefault="000517D8" w:rsidP="000517D8">
      <w:pPr>
        <w:pStyle w:val="a3"/>
        <w:spacing w:line="360" w:lineRule="auto"/>
        <w:ind w:firstLine="709"/>
        <w:jc w:val="both"/>
        <w:rPr>
          <w:sz w:val="28"/>
          <w:szCs w:val="28"/>
        </w:rPr>
      </w:pPr>
      <w:r w:rsidRPr="00436859">
        <w:rPr>
          <w:sz w:val="28"/>
          <w:szCs w:val="28"/>
        </w:rPr>
        <w:lastRenderedPageBreak/>
        <w:t xml:space="preserve">Проектируемая система ориентирована на создание единой платформы для организации питания, в рамках которой пользователь получает возможность не только просматривать рецепты, но и анализировать рацион, формировать меню, получать рекомендации и взаимодействовать с другими участниками группы. В отличие от традиционных каталогов рецептов, </w:t>
      </w:r>
      <w:proofErr w:type="spellStart"/>
      <w:r w:rsidRPr="00436859">
        <w:rPr>
          <w:sz w:val="28"/>
          <w:szCs w:val="28"/>
        </w:rPr>
        <w:t>FoodIsEasy</w:t>
      </w:r>
      <w:proofErr w:type="spellEnd"/>
      <w:r w:rsidRPr="00436859">
        <w:rPr>
          <w:sz w:val="28"/>
          <w:szCs w:val="28"/>
        </w:rPr>
        <w:t xml:space="preserve"> предполагает активную обработку пользовательских данных и использование механизмов персонализации.</w:t>
      </w:r>
    </w:p>
    <w:p w14:paraId="6E25C9A7" w14:textId="77777777" w:rsidR="000517D8" w:rsidRPr="00436859" w:rsidRDefault="000517D8" w:rsidP="000517D8">
      <w:pPr>
        <w:pStyle w:val="a3"/>
        <w:spacing w:line="360" w:lineRule="auto"/>
        <w:ind w:firstLine="709"/>
        <w:jc w:val="both"/>
        <w:rPr>
          <w:sz w:val="28"/>
          <w:szCs w:val="28"/>
        </w:rPr>
      </w:pPr>
      <w:r w:rsidRPr="00436859">
        <w:rPr>
          <w:sz w:val="28"/>
          <w:szCs w:val="28"/>
        </w:rPr>
        <w:t>Основой работы системы является пользовательский профиль. После регистрации пользователь получает доступ к персональному аккаунту, содержащему информацию, необходимую для формирования рекомендаций и анализа питания. Наличие индивидуального профиля позволяет системе учитывать особенности каждого пользователя и обеспечивать персонализированный подход к организации рациона.</w:t>
      </w:r>
    </w:p>
    <w:p w14:paraId="3AB60008" w14:textId="77777777" w:rsidR="000517D8" w:rsidRPr="00436859" w:rsidRDefault="000517D8" w:rsidP="000517D8">
      <w:pPr>
        <w:pStyle w:val="a3"/>
        <w:spacing w:line="360" w:lineRule="auto"/>
        <w:ind w:firstLine="709"/>
        <w:jc w:val="both"/>
        <w:rPr>
          <w:sz w:val="28"/>
          <w:szCs w:val="28"/>
        </w:rPr>
      </w:pPr>
      <w:r w:rsidRPr="00436859">
        <w:rPr>
          <w:sz w:val="28"/>
          <w:szCs w:val="28"/>
        </w:rPr>
        <w:t>Профиль пользователя включает базовую информацию, необходимую для идентификации и взаимодействия с системой. К таким данным относятся имя пользователя, адрес электронной почты и пароль для авторизации. Кроме того, система должна обеспечивать возможность изменения персональных данных и настройки параметров учетной записи.</w:t>
      </w:r>
    </w:p>
    <w:p w14:paraId="732C103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составляющих пользовательского профиля являются предпочтения питания. Пользователь получает возможность указывать любимые кухни, предпочтительные категории блюд и продукты, которые нравятся чаще всего. Использование подобных данных необходимо для формирования персонализированной рекомендательной ленты.</w:t>
      </w:r>
    </w:p>
    <w:p w14:paraId="7C76071B"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Дополнительно система должна поддерживать механизм ограничений питания. Ограничения подразделяются на два типа: жесткие и мягкие. Жесткие ограничения используются в случаях, когда определенные продукты или ингредиенты должны быть полностью исключены из рекомендаций. К данной категории относятся аллергии, непереносимость определенных продуктов и </w:t>
      </w:r>
      <w:r w:rsidRPr="00436859">
        <w:rPr>
          <w:sz w:val="28"/>
          <w:szCs w:val="28"/>
        </w:rPr>
        <w:lastRenderedPageBreak/>
        <w:t>иные ограничения, при которых употребление конкретных ингредиентов невозможно или нежелательно.</w:t>
      </w:r>
    </w:p>
    <w:p w14:paraId="56FB98CF" w14:textId="77777777" w:rsidR="000517D8" w:rsidRPr="00436859" w:rsidRDefault="000517D8" w:rsidP="000517D8">
      <w:pPr>
        <w:pStyle w:val="a3"/>
        <w:spacing w:line="360" w:lineRule="auto"/>
        <w:ind w:firstLine="709"/>
        <w:jc w:val="both"/>
        <w:rPr>
          <w:sz w:val="28"/>
          <w:szCs w:val="28"/>
        </w:rPr>
      </w:pPr>
      <w:r w:rsidRPr="00436859">
        <w:rPr>
          <w:sz w:val="28"/>
          <w:szCs w:val="28"/>
        </w:rPr>
        <w:t>Мягкие ограничения используются для обозначения продуктов, которые пользователь не предпочитает, но допускает возможность их употребления. В отличие от жестких ограничений подобные параметры не исключают блюда полностью, а лишь уменьшают вероятность их появления в рекомендательной ленте. Использование такого подхода позволяет сделать систему рекомендаций более гибкой и реалистичной.</w:t>
      </w:r>
    </w:p>
    <w:p w14:paraId="0D221CBC"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центральных функций сервиса является работа с базой блюд и рецептов. Система должна обеспечивать хранение информации о блюдах, ингредиентах, категориях рецептов и параметрах питания. Каждое блюдо представляет собой отдельную сущность, содержащую подробную информацию, необходимую для отображения пользователю и последующего анализа.</w:t>
      </w:r>
    </w:p>
    <w:p w14:paraId="70B52279" w14:textId="77777777" w:rsidR="000517D8" w:rsidRPr="00436859" w:rsidRDefault="000517D8" w:rsidP="000517D8">
      <w:pPr>
        <w:pStyle w:val="a3"/>
        <w:spacing w:line="360" w:lineRule="auto"/>
        <w:ind w:firstLine="709"/>
        <w:jc w:val="both"/>
        <w:rPr>
          <w:sz w:val="28"/>
          <w:szCs w:val="28"/>
        </w:rPr>
      </w:pPr>
      <w:r w:rsidRPr="00436859">
        <w:rPr>
          <w:sz w:val="28"/>
          <w:szCs w:val="28"/>
        </w:rPr>
        <w:t>Карточка блюда должна содержать название, краткое описание, список ингредиентов, способ приготовления, время приготовления и сведения о пищевой ценности. Дополнительно система должна поддерживать хранение информации о калорийности блюда, содержании белков, жиров и углеводов, а также принадлежности блюда к определенной кухне или категории.</w:t>
      </w:r>
    </w:p>
    <w:p w14:paraId="6FF8756A" w14:textId="77777777" w:rsidR="000517D8" w:rsidRPr="00436859" w:rsidRDefault="000517D8" w:rsidP="000517D8">
      <w:pPr>
        <w:pStyle w:val="a3"/>
        <w:spacing w:line="360" w:lineRule="auto"/>
        <w:ind w:firstLine="709"/>
        <w:jc w:val="both"/>
        <w:rPr>
          <w:sz w:val="28"/>
          <w:szCs w:val="28"/>
        </w:rPr>
      </w:pPr>
      <w:r w:rsidRPr="00436859">
        <w:rPr>
          <w:sz w:val="28"/>
          <w:szCs w:val="28"/>
        </w:rPr>
        <w:t>Для повышения удобства использования в системе должны использоваться изображения блюд. Визуальное представление рецептов играет важную роль при взаимодействии пользователя с рекомендательной лентой и значительно влияет на восприятие сервиса в целом.</w:t>
      </w:r>
    </w:p>
    <w:p w14:paraId="29BD4E48" w14:textId="77777777" w:rsidR="000517D8" w:rsidRPr="00436859" w:rsidRDefault="000517D8" w:rsidP="000517D8">
      <w:pPr>
        <w:pStyle w:val="a3"/>
        <w:spacing w:line="360" w:lineRule="auto"/>
        <w:ind w:firstLine="709"/>
        <w:jc w:val="both"/>
        <w:rPr>
          <w:sz w:val="28"/>
          <w:szCs w:val="28"/>
        </w:rPr>
      </w:pPr>
      <w:r w:rsidRPr="00436859">
        <w:rPr>
          <w:sz w:val="28"/>
          <w:szCs w:val="28"/>
        </w:rPr>
        <w:t>Кроме текстового описания рецептов система может поддерживать хранение ссылок на видеоматериалы, связанные с приготовлением блюда. Это позволяет сделать взаимодействие с сервисом более удобным и расширяет функциональные возможности платформы.</w:t>
      </w:r>
    </w:p>
    <w:p w14:paraId="5E70F3DA" w14:textId="77777777" w:rsidR="000517D8" w:rsidRPr="00436859" w:rsidRDefault="000517D8" w:rsidP="000517D8">
      <w:pPr>
        <w:pStyle w:val="a3"/>
        <w:spacing w:line="360" w:lineRule="auto"/>
        <w:ind w:firstLine="709"/>
        <w:jc w:val="both"/>
        <w:rPr>
          <w:sz w:val="28"/>
          <w:szCs w:val="28"/>
        </w:rPr>
      </w:pPr>
      <w:r w:rsidRPr="00436859">
        <w:rPr>
          <w:sz w:val="28"/>
          <w:szCs w:val="28"/>
        </w:rPr>
        <w:lastRenderedPageBreak/>
        <w:t>Дополнительным функционалом является система рейтингов и комментариев. Пользователь получает возможность оценивать блюда и оставлять отзывы. Подобные данные могут использоваться не только для отображения информации другим пользователям, но и в рамках рекомендательной системы. Например, блюда с высоким рейтингом могут получать более высокий приоритет в рекомендациях.</w:t>
      </w:r>
    </w:p>
    <w:p w14:paraId="2E47C7EA"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наиболее важных частей проекта является рекомендательная система. Данный механизм представляет собой основу интеллектуальной составляющей сервиса и отвечает за формирование персонализированной ленты блюд.</w:t>
      </w:r>
    </w:p>
    <w:p w14:paraId="12CD2E0F" w14:textId="77777777" w:rsidR="000517D8" w:rsidRPr="00436859" w:rsidRDefault="000517D8" w:rsidP="000517D8">
      <w:pPr>
        <w:pStyle w:val="a3"/>
        <w:spacing w:line="360" w:lineRule="auto"/>
        <w:ind w:firstLine="709"/>
        <w:jc w:val="both"/>
        <w:rPr>
          <w:sz w:val="28"/>
          <w:szCs w:val="28"/>
        </w:rPr>
      </w:pPr>
      <w:r w:rsidRPr="00436859">
        <w:rPr>
          <w:sz w:val="28"/>
          <w:szCs w:val="28"/>
        </w:rPr>
        <w:t>Рекомендательная система должна учитывать множество параметров, включая предпочтения пользователя, историю взаимодействия с сервисом, ранее выбранные блюда, популярность рецептов и ограничения питания. Анализ подобных данных позволяет формировать рекомендации, наиболее соответствующие интересам пользователя.</w:t>
      </w:r>
    </w:p>
    <w:p w14:paraId="646CA4F4"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Важной особенностью системы является учет истории питания. </w:t>
      </w:r>
      <w:proofErr w:type="spellStart"/>
      <w:r w:rsidRPr="00436859">
        <w:rPr>
          <w:sz w:val="28"/>
          <w:szCs w:val="28"/>
        </w:rPr>
        <w:t>FoodIsEasy</w:t>
      </w:r>
      <w:proofErr w:type="spellEnd"/>
      <w:r w:rsidRPr="00436859">
        <w:rPr>
          <w:sz w:val="28"/>
          <w:szCs w:val="28"/>
        </w:rPr>
        <w:t xml:space="preserve"> должен хранить информацию о ранее выбранных или приготовленных блюдах, а также учитывать частоту их повторения. Использование подобного механизма позволяет избегать чрезмерного однообразия питания и формировать более разнообразные рекомендации.</w:t>
      </w:r>
    </w:p>
    <w:p w14:paraId="370104A0" w14:textId="77777777" w:rsidR="000517D8" w:rsidRPr="00436859" w:rsidRDefault="000517D8" w:rsidP="000517D8">
      <w:pPr>
        <w:pStyle w:val="a3"/>
        <w:spacing w:line="360" w:lineRule="auto"/>
        <w:ind w:firstLine="709"/>
        <w:jc w:val="both"/>
        <w:rPr>
          <w:sz w:val="28"/>
          <w:szCs w:val="28"/>
        </w:rPr>
      </w:pPr>
      <w:r w:rsidRPr="00436859">
        <w:rPr>
          <w:sz w:val="28"/>
          <w:szCs w:val="28"/>
        </w:rPr>
        <w:t>При анализе истории питания система может определять категории продуктов и блюд, которые чаще всего присутствуют в рационе пользователя. Например, если пользователь регулярно употребляет блюда одной категории, сервис способен предлагать альтернативные варианты, направленные на повышение разнообразия питания.</w:t>
      </w:r>
    </w:p>
    <w:p w14:paraId="3D1B3BC0"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Дополнительным параметром рекомендательной системы является анализ пользовательской активности. Система может учитывать, какие блюда </w:t>
      </w:r>
      <w:r w:rsidRPr="00436859">
        <w:rPr>
          <w:sz w:val="28"/>
          <w:szCs w:val="28"/>
        </w:rPr>
        <w:lastRenderedPageBreak/>
        <w:t>пользователь просматривает чаще всего, какие рецепты сохраняет и какие оценки оставляет. Использование подобных данных позволяет повысить точность персонализации рекомендаций.</w:t>
      </w:r>
    </w:p>
    <w:p w14:paraId="58D0157B"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Особое внимание в проектируемом сервисе уделяется анализу рациона питания. В отличие от большинства стандартных сервисов рецептов, </w:t>
      </w:r>
      <w:proofErr w:type="spellStart"/>
      <w:r w:rsidRPr="00436859">
        <w:rPr>
          <w:sz w:val="28"/>
          <w:szCs w:val="28"/>
        </w:rPr>
        <w:t>FoodIsEasy</w:t>
      </w:r>
      <w:proofErr w:type="spellEnd"/>
      <w:r w:rsidRPr="00436859">
        <w:rPr>
          <w:sz w:val="28"/>
          <w:szCs w:val="28"/>
        </w:rPr>
        <w:t xml:space="preserve"> ориентирован не только на подбор блюд, но и на анализ структуры питания пользователя.</w:t>
      </w:r>
    </w:p>
    <w:p w14:paraId="41D4FCA1"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обеспечивать хранение истории питания и предоставлять пользователю возможность просмотра статистики рациона. Анализ может включать оценку разнообразия блюд, частоты повторения определенных продуктов, распределения категорий питания и структуры потребляемой пищи.</w:t>
      </w:r>
    </w:p>
    <w:p w14:paraId="22EC8A6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функций анализа является определение повторяемости блюд. Система способна анализировать, насколько часто пользователь употребляет одинаковые блюда или категории продуктов. На основе полученных данных сервис может формировать рекомендации, направленные на снижение однообразия питания.</w:t>
      </w:r>
    </w:p>
    <w:p w14:paraId="67854F34"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может анализировать баланс белков, жиров и углеводов. Пользователь получает возможность отслеживать основные показатели питания и анализировать общую структуру рациона. Подобный функционал особенно важен для пользователей, стремящихся контролировать питание или придерживаться определенного режима потребления пищи.</w:t>
      </w:r>
    </w:p>
    <w:p w14:paraId="003C5EED" w14:textId="77777777" w:rsidR="000517D8" w:rsidRPr="00436859" w:rsidRDefault="000517D8" w:rsidP="000517D8">
      <w:pPr>
        <w:pStyle w:val="a3"/>
        <w:spacing w:line="360" w:lineRule="auto"/>
        <w:ind w:firstLine="709"/>
        <w:jc w:val="both"/>
        <w:rPr>
          <w:sz w:val="28"/>
          <w:szCs w:val="28"/>
        </w:rPr>
      </w:pPr>
      <w:r w:rsidRPr="00436859">
        <w:rPr>
          <w:sz w:val="28"/>
          <w:szCs w:val="28"/>
        </w:rPr>
        <w:t>Для удобства восприятия информации система может использовать графики, диаграммы и статистические показатели. Визуальное отображение аналитики делает взаимодействие с сервисом более понятным и удобным для пользователя.</w:t>
      </w:r>
    </w:p>
    <w:p w14:paraId="27126631" w14:textId="77777777" w:rsidR="000517D8" w:rsidRPr="00436859" w:rsidRDefault="000517D8" w:rsidP="000517D8">
      <w:pPr>
        <w:pStyle w:val="a3"/>
        <w:spacing w:line="360" w:lineRule="auto"/>
        <w:ind w:firstLine="709"/>
        <w:jc w:val="both"/>
        <w:rPr>
          <w:sz w:val="28"/>
          <w:szCs w:val="28"/>
        </w:rPr>
      </w:pPr>
      <w:r w:rsidRPr="00436859">
        <w:rPr>
          <w:sz w:val="28"/>
          <w:szCs w:val="28"/>
        </w:rPr>
        <w:lastRenderedPageBreak/>
        <w:t>Еще одной важной функцией сервиса является планирование питания. Пользователь должен иметь возможность формировать меню на определенный период времени, распределяя блюда по дням недели и приемам пищи.</w:t>
      </w:r>
    </w:p>
    <w:p w14:paraId="07E73335"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поддерживать планирование завтраков, обедов и ужинов. Пользователь может как самостоятельно выбирать блюда, так и использовать автоматически сформированные рекомендации.</w:t>
      </w:r>
    </w:p>
    <w:p w14:paraId="4BA42C1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Автоматическое формирование меню является одной из важных интеллектуальных функций системы. При генерации плана питания сервис должен учитывать предпочтения пользователя, историю питания, ограничения и необходимость поддержания разнообразия рациона. Например, система может снижать вероятность повторного появления недавно использованных блюд или предлагать альтернативные варианты на основе ранее выбранных категорий питания.</w:t>
      </w:r>
    </w:p>
    <w:p w14:paraId="743CD5F5"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Планирование питания может осуществляться как для одного пользователя, так и для группы людей. В случае группового режима система должна учитывать предпочтения всех участников и формировать рекомендации, подходящие большинству пользователей.</w:t>
      </w:r>
    </w:p>
    <w:p w14:paraId="5CE90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Поддержка групп пользователей является одной из ключевых особенностей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Пользователи получают возможность объединяться в группы, например семьи, пары или коллективы совместно проживающих людей. Каждая группа представляет собой отдельную сущность системы и содержит список участников, историю взаимодействий и параметры совместного планирования питания.</w:t>
      </w:r>
    </w:p>
    <w:p w14:paraId="722ABF6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После создания группы пользователи могут совместно формировать меню, просматривать рекомендации и участвовать в выборе блюд. Использование группового режима значительно упрощает организацию питания для нескольких </w:t>
      </w:r>
      <w:r w:rsidRPr="00436859">
        <w:rPr>
          <w:rFonts w:ascii="Times New Roman" w:eastAsia="Times New Roman" w:hAnsi="Times New Roman" w:cs="Times New Roman"/>
          <w:sz w:val="28"/>
          <w:szCs w:val="28"/>
          <w:lang w:eastAsia="ru-RU"/>
        </w:rPr>
        <w:lastRenderedPageBreak/>
        <w:t>человек и позволяет снизить количество конфликтов, связанных с различием вкусовых предпочтений.</w:t>
      </w:r>
    </w:p>
    <w:p w14:paraId="6CFE33F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Особую роль в работе группового режима играет механизм совместного выбора блюд. Система должна поддерживать возможность голосования за блюда, предлагаемые в рамках меню или рекомендательной ленты. Каждый участник группы может оценивать предложенные варианты, после чего система формирует итоговый результат с учетом голосов пользователей.</w:t>
      </w:r>
    </w:p>
    <w:p w14:paraId="6F1BE79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механизма голосования позволяет сделать процесс выбора блюд более удобным и интерактивным. Вместо необходимости самостоятельно согласовывать меню пользователи получают возможность принимать коллективные решения непосредственно внутри сервиса.</w:t>
      </w:r>
    </w:p>
    <w:p w14:paraId="1C905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При формировании групповых рекомендаций система должна учитывать ограничения и предпочтения всех участников группы. Если хотя бы один пользователь имеет жесткое ограничение, соответствующее блюдо должно полностью исключаться из рекомендаций. В случае мягких ограничений система снижает приоритет блюда, однако не исключает его полностью.</w:t>
      </w:r>
    </w:p>
    <w:p w14:paraId="69863BD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Подобный механизм позволяет реализовать более гибкую систему рекомендаций и повысить вероятность того, что предложенные блюда будут подходить большинству участников группы.</w:t>
      </w:r>
    </w:p>
    <w:p w14:paraId="5DB1F9FF"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Дополнительным функционалом сервиса является автоматическое формирование списка продуктов. После составления меню система должна анализировать выбранные блюда и определять ингредиенты, необходимые для их приготовления.</w:t>
      </w:r>
    </w:p>
    <w:p w14:paraId="0FD09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Список покупок формируется автоматически на основе рецептов, входящих в план питания. При этом одинаковые ингредиенты могут объединяться, что позволяет упростить организацию покупок и сделать список более удобным для пользователя.</w:t>
      </w:r>
    </w:p>
    <w:p w14:paraId="515D7FCC"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Сервис должен поддерживать как персональные, так и групповые списки покупок. В случае группового режима все участники получают доступ к общей корзине продуктов и могут совместно управлять списком необходимых товаров.</w:t>
      </w:r>
    </w:p>
    <w:p w14:paraId="0AFC9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Пользователи должны иметь возможность отмечать приобретенные продукты, удалять ненужные позиции и редактировать список вручную. Подобный подход делает систему более гибкой и удобной при использовании в реальных условиях.</w:t>
      </w:r>
    </w:p>
    <w:p w14:paraId="16A5CAB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проектируемый сервис может предусматривать возможность дальнейшей интеграции с сервисами доставки продуктов. В перспективе это позволит автоматически передавать сформированный список покупок во внешние системы и упрощать процесс заказа необходимых ингредиентов.</w:t>
      </w:r>
    </w:p>
    <w:p w14:paraId="715E5A8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Важной составляющей функционала системы является механизм поиска и фильтрации блюд. Пользователь должен иметь возможность искать рецепты по различным параметрам, включая название блюда, категорию, кухню, ингредиенты и пищевые характеристики.</w:t>
      </w:r>
    </w:p>
    <w:p w14:paraId="4BC469B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система должна поддерживать фильтрацию блюд по различным условиям. Например, пользователь может отображать только блюда определенной кухни, рецепты с ограниченной калорийностью или блюда, не содержащие определенные ингредиенты.</w:t>
      </w:r>
    </w:p>
    <w:p w14:paraId="4917E4C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развитой системы поиска значительно повышает удобство взаимодействия с платформой и позволяет быстрее находить необходимые рецепты.</w:t>
      </w:r>
    </w:p>
    <w:p w14:paraId="34AF62B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С точки зрения взаимодействия с клиентской частью важную роль играет API сервиса. Все действия пользователя должны обрабатываться серверной частью приложения посредством REST API. Сервер отвечает за обработку </w:t>
      </w:r>
      <w:r w:rsidRPr="00436859">
        <w:rPr>
          <w:rFonts w:ascii="Times New Roman" w:eastAsia="Times New Roman" w:hAnsi="Times New Roman" w:cs="Times New Roman"/>
          <w:sz w:val="28"/>
          <w:szCs w:val="28"/>
          <w:lang w:eastAsia="ru-RU"/>
        </w:rPr>
        <w:lastRenderedPageBreak/>
        <w:t>запросов, взаимодействие с базой данных, выполнение бизнес-логики и формирование ответов клиентскому приложению.</w:t>
      </w:r>
    </w:p>
    <w:p w14:paraId="476B76A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Использование API обеспечивает разделение </w:t>
      </w:r>
      <w:proofErr w:type="spellStart"/>
      <w:r w:rsidRPr="00436859">
        <w:rPr>
          <w:rFonts w:ascii="Times New Roman" w:eastAsia="Times New Roman" w:hAnsi="Times New Roman" w:cs="Times New Roman"/>
          <w:sz w:val="28"/>
          <w:szCs w:val="28"/>
          <w:lang w:eastAsia="ru-RU"/>
        </w:rPr>
        <w:t>frontend</w:t>
      </w:r>
      <w:proofErr w:type="spellEnd"/>
      <w:r w:rsidRPr="00436859">
        <w:rPr>
          <w:rFonts w:ascii="Times New Roman" w:eastAsia="Times New Roman" w:hAnsi="Times New Roman" w:cs="Times New Roman"/>
          <w:sz w:val="28"/>
          <w:szCs w:val="28"/>
          <w:lang w:eastAsia="ru-RU"/>
        </w:rPr>
        <w:t xml:space="preserve"> и </w:t>
      </w:r>
      <w:proofErr w:type="spellStart"/>
      <w:r w:rsidRPr="00436859">
        <w:rPr>
          <w:rFonts w:ascii="Times New Roman" w:eastAsia="Times New Roman" w:hAnsi="Times New Roman" w:cs="Times New Roman"/>
          <w:sz w:val="28"/>
          <w:szCs w:val="28"/>
          <w:lang w:eastAsia="ru-RU"/>
        </w:rPr>
        <w:t>backend</w:t>
      </w:r>
      <w:proofErr w:type="spellEnd"/>
      <w:r w:rsidRPr="00436859">
        <w:rPr>
          <w:rFonts w:ascii="Times New Roman" w:eastAsia="Times New Roman" w:hAnsi="Times New Roman" w:cs="Times New Roman"/>
          <w:sz w:val="28"/>
          <w:szCs w:val="28"/>
          <w:lang w:eastAsia="ru-RU"/>
        </w:rPr>
        <w:t>-частей системы, что упрощает разработку, тестирование и дальнейшее масштабирование проекта. Подобный подход позволяет при необходимости подключать дополнительные клиентские приложения, включая мобильные платформы.</w:t>
      </w:r>
    </w:p>
    <w:p w14:paraId="00B2B80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Отдельного внимания заслуживает безопасность системы. Поскольку сервис хранит персональные данные пользователей и информацию об их предпочтениях, необходимо обеспечить защиту пользовательских данных и безопасную авторизацию.</w:t>
      </w:r>
    </w:p>
    <w:p w14:paraId="634AF7ED"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Система должна поддерживать регистрацию пользователей, проверку учетных данных и разграничение доступа к данным. Дополнительно необходимо предусмотреть механизмы защиты API и обработки пользовательских запросов.</w:t>
      </w:r>
    </w:p>
    <w:p w14:paraId="4E1623F4"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Важным аспектом функционала является возможность масштабирования системы. Архитектура сервиса должна обеспечивать возможность дальнейшего расширения функциональности без необходимости полной переработки приложения.</w:t>
      </w:r>
    </w:p>
    <w:p w14:paraId="426E195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 перспективе система может быть дополнена:</w:t>
      </w:r>
    </w:p>
    <w:p w14:paraId="14CDEB74"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мобильным приложением; </w:t>
      </w:r>
    </w:p>
    <w:p w14:paraId="3ACE8F5E"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внешними API; </w:t>
      </w:r>
    </w:p>
    <w:p w14:paraId="215ED4E7"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более сложными рекомендательными алгоритмами; </w:t>
      </w:r>
    </w:p>
    <w:p w14:paraId="4E1A6DE5"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механизмами машинного обучения; </w:t>
      </w:r>
    </w:p>
    <w:p w14:paraId="66F6CB12"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сервисами доставки; </w:t>
      </w:r>
    </w:p>
    <w:p w14:paraId="24D96C6C"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поддержкой уведомлений и напоминаний. </w:t>
      </w:r>
    </w:p>
    <w:p w14:paraId="442140E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 xml:space="preserve">Таким образом, функционал проектируемого сервиса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xml:space="preserve"> представляет собой комплекс взаимосвязанных механизмов, направленных на автоматизацию процессов организации питания. Система объединяет функции персонализированного подбора блюд, анализа рациона, планирования питания, группового взаимодействия пользователей и автоматического формирования списка продуктов.</w:t>
      </w:r>
    </w:p>
    <w:p w14:paraId="4AC2C2D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подобного подхода позволяет создать современный интеллектуальный сервис, ориентированный на решение реальных пользовательских задач, связанных с организацией повседневного питания.</w:t>
      </w:r>
    </w:p>
    <w:p w14:paraId="5A4253BD" w14:textId="77777777" w:rsidR="000517D8" w:rsidRDefault="000517D8" w:rsidP="000517D8">
      <w:pPr>
        <w:pStyle w:val="1"/>
        <w:spacing w:line="360" w:lineRule="auto"/>
        <w:ind w:firstLine="709"/>
        <w:jc w:val="both"/>
        <w:rPr>
          <w:sz w:val="28"/>
          <w:szCs w:val="28"/>
        </w:rPr>
      </w:pPr>
    </w:p>
    <w:p w14:paraId="183E103C" w14:textId="0DBCC324" w:rsidR="00A77D4A" w:rsidRPr="000517D8" w:rsidRDefault="00A77D4A" w:rsidP="000517D8">
      <w:pPr>
        <w:pStyle w:val="a3"/>
        <w:spacing w:line="360" w:lineRule="auto"/>
        <w:ind w:firstLine="709"/>
        <w:jc w:val="both"/>
        <w:rPr>
          <w:b/>
          <w:bCs/>
          <w:sz w:val="28"/>
          <w:szCs w:val="28"/>
        </w:rPr>
      </w:pPr>
      <w:r w:rsidRPr="000517D8">
        <w:rPr>
          <w:b/>
          <w:bCs/>
          <w:sz w:val="28"/>
          <w:szCs w:val="28"/>
        </w:rPr>
        <w:t>1.3 Существующие программные средства разработки</w:t>
      </w:r>
    </w:p>
    <w:p w14:paraId="3DC83E35" w14:textId="64E058D5" w:rsidR="00A77D4A" w:rsidRDefault="00A77D4A" w:rsidP="000517D8">
      <w:pPr>
        <w:pStyle w:val="a3"/>
        <w:spacing w:line="360" w:lineRule="auto"/>
        <w:ind w:firstLine="709"/>
        <w:jc w:val="both"/>
        <w:rPr>
          <w:sz w:val="28"/>
          <w:szCs w:val="28"/>
        </w:rPr>
      </w:pPr>
      <w:r>
        <w:rPr>
          <w:sz w:val="28"/>
          <w:szCs w:val="28"/>
        </w:rPr>
        <w:t>Почему выбор программных средств так важен</w:t>
      </w:r>
    </w:p>
    <w:p w14:paraId="319F4BD7" w14:textId="0614BE97" w:rsidR="00A77D4A" w:rsidRDefault="00A77D4A" w:rsidP="000517D8">
      <w:pPr>
        <w:pStyle w:val="a3"/>
        <w:spacing w:line="360" w:lineRule="auto"/>
        <w:ind w:firstLine="709"/>
        <w:jc w:val="both"/>
        <w:rPr>
          <w:sz w:val="28"/>
          <w:szCs w:val="28"/>
        </w:rPr>
      </w:pPr>
      <w:r>
        <w:rPr>
          <w:sz w:val="28"/>
          <w:szCs w:val="28"/>
        </w:rPr>
        <w:t>На этапе проектирования сервиса персонализированного подбора блюд, планирования и анализа питания ключевым условием является выбор подходящих программных средств разработки. От корректно подобранного стека зависят скорость реализации функционала, качество кода, удобство сопровождения, безопасность обработки данных пользователей, а также возможность масштабирования системы в будущем. В условиях, когда сервис реализует как транзакционные операции (регистрация/авторизация, управление профилем, ведение истории), так и аналитические задачи (вычисление показателей рациона, формирование рекомендаций, агрегирование статистики), особенно важно обеспечить надежную платформу и средства для работы с реляционной структурой данных.</w:t>
      </w:r>
    </w:p>
    <w:p w14:paraId="1B0EF2A2" w14:textId="717A90DF" w:rsidR="00A77D4A" w:rsidRDefault="00A77D4A" w:rsidP="000517D8">
      <w:pPr>
        <w:pStyle w:val="a3"/>
        <w:spacing w:line="360" w:lineRule="auto"/>
        <w:ind w:firstLine="709"/>
        <w:jc w:val="both"/>
        <w:rPr>
          <w:sz w:val="28"/>
          <w:szCs w:val="28"/>
        </w:rPr>
      </w:pPr>
      <w:r>
        <w:rPr>
          <w:sz w:val="28"/>
          <w:szCs w:val="28"/>
        </w:rPr>
        <w:t xml:space="preserve">В данном дипломном проекте выбор программных средств основан на принципе соответствия технологических решений требованиям предметной области: наличие многомодульной бизнес‑логики, необходимость построения REST‑взаимодействия между клиентом и сервером, хранение связанных </w:t>
      </w:r>
      <w:r>
        <w:rPr>
          <w:sz w:val="28"/>
          <w:szCs w:val="28"/>
        </w:rPr>
        <w:lastRenderedPageBreak/>
        <w:t>сущностей в базе данных и последующее развитие системы (в том числе добавление модулей рекомендаций и аналитики).</w:t>
      </w:r>
    </w:p>
    <w:p w14:paraId="2AF54D3E" w14:textId="5F26E05F" w:rsidR="00A77D4A" w:rsidRDefault="00A77D4A" w:rsidP="000517D8">
      <w:pPr>
        <w:pStyle w:val="a3"/>
        <w:spacing w:line="360" w:lineRule="auto"/>
        <w:ind w:firstLine="709"/>
        <w:jc w:val="both"/>
        <w:rPr>
          <w:sz w:val="28"/>
          <w:szCs w:val="28"/>
        </w:rPr>
      </w:pPr>
      <w:r>
        <w:rPr>
          <w:sz w:val="28"/>
          <w:szCs w:val="28"/>
        </w:rPr>
        <w:t>1.3.1 Средства разработки серверной части</w:t>
      </w:r>
    </w:p>
    <w:p w14:paraId="733CDFDB" w14:textId="77777777" w:rsidR="00A77D4A" w:rsidRDefault="00A77D4A" w:rsidP="00436859">
      <w:pPr>
        <w:pStyle w:val="a3"/>
        <w:spacing w:line="360" w:lineRule="auto"/>
        <w:ind w:firstLine="709"/>
        <w:jc w:val="both"/>
        <w:rPr>
          <w:sz w:val="28"/>
          <w:szCs w:val="28"/>
        </w:rPr>
      </w:pPr>
      <w:r>
        <w:rPr>
          <w:sz w:val="28"/>
          <w:szCs w:val="28"/>
        </w:rPr>
        <w:t>Для серверной реализации веб‑сервиса используются технологии, обеспечивающие обработку запросов клиентов, управление бизнес‑логикой и доступ к базе данных. В практике разработки информационных систем наиболее распространены следующие подходы:</w:t>
      </w:r>
    </w:p>
    <w:p w14:paraId="1012EA4B" w14:textId="77777777" w:rsidR="00A77D4A" w:rsidRDefault="00A77D4A" w:rsidP="00436859">
      <w:pPr>
        <w:pStyle w:val="a3"/>
        <w:spacing w:line="360" w:lineRule="auto"/>
        <w:ind w:firstLine="709"/>
        <w:jc w:val="both"/>
        <w:rPr>
          <w:sz w:val="28"/>
          <w:szCs w:val="28"/>
        </w:rPr>
      </w:pPr>
    </w:p>
    <w:p w14:paraId="6C6825AC" w14:textId="77777777" w:rsidR="00A77D4A" w:rsidRDefault="00A77D4A" w:rsidP="00436859">
      <w:pPr>
        <w:pStyle w:val="a3"/>
        <w:spacing w:line="360" w:lineRule="auto"/>
        <w:ind w:firstLine="709"/>
        <w:jc w:val="both"/>
        <w:rPr>
          <w:sz w:val="28"/>
          <w:szCs w:val="28"/>
        </w:rPr>
      </w:pPr>
      <w:r>
        <w:rPr>
          <w:sz w:val="28"/>
          <w:szCs w:val="28"/>
        </w:rPr>
        <w:t>1) использование Java и JVM‑экосистемы;</w:t>
      </w:r>
    </w:p>
    <w:p w14:paraId="5286D169" w14:textId="77777777" w:rsidR="00A77D4A" w:rsidRDefault="00A77D4A" w:rsidP="00436859">
      <w:pPr>
        <w:pStyle w:val="a3"/>
        <w:spacing w:line="360" w:lineRule="auto"/>
        <w:ind w:firstLine="709"/>
        <w:jc w:val="both"/>
        <w:rPr>
          <w:sz w:val="28"/>
          <w:szCs w:val="28"/>
        </w:rPr>
      </w:pPr>
      <w:r>
        <w:rPr>
          <w:sz w:val="28"/>
          <w:szCs w:val="28"/>
        </w:rPr>
        <w:t>2) использование JavaScript/</w:t>
      </w:r>
      <w:proofErr w:type="spellStart"/>
      <w:r>
        <w:rPr>
          <w:sz w:val="28"/>
          <w:szCs w:val="28"/>
        </w:rPr>
        <w:t>TypeScript</w:t>
      </w:r>
      <w:proofErr w:type="spellEnd"/>
      <w:r>
        <w:rPr>
          <w:sz w:val="28"/>
          <w:szCs w:val="28"/>
        </w:rPr>
        <w:t xml:space="preserve"> на сервере (Node.js);</w:t>
      </w:r>
    </w:p>
    <w:p w14:paraId="5B81B129" w14:textId="6FC4776F" w:rsidR="00A77D4A" w:rsidRDefault="00A77D4A" w:rsidP="000517D8">
      <w:pPr>
        <w:pStyle w:val="a3"/>
        <w:spacing w:line="360" w:lineRule="auto"/>
        <w:ind w:firstLine="709"/>
        <w:jc w:val="both"/>
        <w:rPr>
          <w:sz w:val="28"/>
          <w:szCs w:val="28"/>
        </w:rPr>
      </w:pPr>
      <w:r>
        <w:rPr>
          <w:sz w:val="28"/>
          <w:szCs w:val="28"/>
        </w:rPr>
        <w:t>3) использование Python‑платформ (</w:t>
      </w:r>
      <w:proofErr w:type="spellStart"/>
      <w:r>
        <w:rPr>
          <w:sz w:val="28"/>
          <w:szCs w:val="28"/>
        </w:rPr>
        <w:t>Django</w:t>
      </w:r>
      <w:proofErr w:type="spellEnd"/>
      <w:r>
        <w:rPr>
          <w:sz w:val="28"/>
          <w:szCs w:val="28"/>
        </w:rPr>
        <w:t xml:space="preserve">, </w:t>
      </w:r>
      <w:proofErr w:type="spellStart"/>
      <w:r>
        <w:rPr>
          <w:sz w:val="28"/>
          <w:szCs w:val="28"/>
        </w:rPr>
        <w:t>Flask</w:t>
      </w:r>
      <w:proofErr w:type="spellEnd"/>
      <w:r>
        <w:rPr>
          <w:sz w:val="28"/>
          <w:szCs w:val="28"/>
        </w:rPr>
        <w:t xml:space="preserve">, </w:t>
      </w:r>
      <w:proofErr w:type="spellStart"/>
      <w:r>
        <w:rPr>
          <w:sz w:val="28"/>
          <w:szCs w:val="28"/>
        </w:rPr>
        <w:t>FastAPI</w:t>
      </w:r>
      <w:proofErr w:type="spellEnd"/>
      <w:r>
        <w:rPr>
          <w:sz w:val="28"/>
          <w:szCs w:val="28"/>
        </w:rPr>
        <w:t xml:space="preserve"> и др.).</w:t>
      </w:r>
    </w:p>
    <w:p w14:paraId="1FA298B0" w14:textId="665541A6" w:rsidR="00A77D4A" w:rsidRDefault="00A77D4A" w:rsidP="000517D8">
      <w:pPr>
        <w:pStyle w:val="a3"/>
        <w:spacing w:line="360" w:lineRule="auto"/>
        <w:ind w:firstLine="709"/>
        <w:jc w:val="both"/>
        <w:rPr>
          <w:sz w:val="28"/>
          <w:szCs w:val="28"/>
        </w:rPr>
      </w:pPr>
      <w:r>
        <w:rPr>
          <w:sz w:val="28"/>
          <w:szCs w:val="28"/>
        </w:rPr>
        <w:t>Сравнение и выбор конкретных инструментов</w:t>
      </w:r>
    </w:p>
    <w:p w14:paraId="4A35762F" w14:textId="685ADB60" w:rsidR="00A77D4A" w:rsidRDefault="00A77D4A" w:rsidP="000517D8">
      <w:pPr>
        <w:pStyle w:val="a3"/>
        <w:spacing w:line="360" w:lineRule="auto"/>
        <w:ind w:firstLine="709"/>
        <w:jc w:val="both"/>
        <w:rPr>
          <w:sz w:val="28"/>
          <w:szCs w:val="28"/>
        </w:rPr>
      </w:pPr>
      <w:r>
        <w:rPr>
          <w:sz w:val="28"/>
          <w:szCs w:val="28"/>
        </w:rPr>
        <w:t>Java</w:t>
      </w:r>
    </w:p>
    <w:p w14:paraId="5870D4F4" w14:textId="0EB59D29" w:rsidR="00A77D4A" w:rsidRDefault="00A77D4A" w:rsidP="000517D8">
      <w:pPr>
        <w:pStyle w:val="a3"/>
        <w:spacing w:line="360" w:lineRule="auto"/>
        <w:ind w:firstLine="709"/>
        <w:jc w:val="both"/>
        <w:rPr>
          <w:sz w:val="28"/>
          <w:szCs w:val="28"/>
        </w:rPr>
      </w:pPr>
      <w:r>
        <w:rPr>
          <w:sz w:val="28"/>
          <w:szCs w:val="28"/>
        </w:rPr>
        <w:t>В качестве основной серверной технологии выбран язык программирования Java. Выбор Java обусловлен следующими причинами:</w:t>
      </w:r>
    </w:p>
    <w:p w14:paraId="3D71693B" w14:textId="77777777" w:rsidR="00A77D4A" w:rsidRDefault="00A77D4A" w:rsidP="00436859">
      <w:pPr>
        <w:pStyle w:val="a3"/>
        <w:spacing w:line="360" w:lineRule="auto"/>
        <w:ind w:firstLine="709"/>
        <w:jc w:val="both"/>
        <w:rPr>
          <w:sz w:val="28"/>
          <w:szCs w:val="28"/>
        </w:rPr>
      </w:pPr>
      <w:r>
        <w:rPr>
          <w:sz w:val="28"/>
          <w:szCs w:val="28"/>
        </w:rPr>
        <w:t>— поддержка многопоточности и параллельной обработки запросов, что повышает устойчивость сервиса при росте числа пользователей;</w:t>
      </w:r>
    </w:p>
    <w:p w14:paraId="1368AFB6" w14:textId="77777777" w:rsidR="00A77D4A" w:rsidRDefault="00A77D4A" w:rsidP="00436859">
      <w:pPr>
        <w:pStyle w:val="a3"/>
        <w:spacing w:line="360" w:lineRule="auto"/>
        <w:ind w:firstLine="709"/>
        <w:jc w:val="both"/>
        <w:rPr>
          <w:sz w:val="28"/>
          <w:szCs w:val="28"/>
        </w:rPr>
      </w:pPr>
      <w:r>
        <w:rPr>
          <w:sz w:val="28"/>
          <w:szCs w:val="28"/>
        </w:rPr>
        <w:t>— масштабируемость серверных приложений: JVM оптимизирована под работу с длительными процессами, а серверные контейнеры позволяют быстро разворачивать приложения в разных средах;</w:t>
      </w:r>
    </w:p>
    <w:p w14:paraId="7EFDB525" w14:textId="77777777" w:rsidR="00A77D4A" w:rsidRDefault="00A77D4A" w:rsidP="00436859">
      <w:pPr>
        <w:pStyle w:val="a3"/>
        <w:spacing w:line="360" w:lineRule="auto"/>
        <w:ind w:firstLine="709"/>
        <w:jc w:val="both"/>
        <w:rPr>
          <w:sz w:val="28"/>
          <w:szCs w:val="28"/>
        </w:rPr>
      </w:pPr>
      <w:r>
        <w:rPr>
          <w:sz w:val="28"/>
          <w:szCs w:val="28"/>
        </w:rPr>
        <w:t xml:space="preserve">— зрелая экосистема библиотек, включающая средства для работы с REST‑API, безопасностью, </w:t>
      </w:r>
      <w:proofErr w:type="spellStart"/>
      <w:r>
        <w:rPr>
          <w:sz w:val="28"/>
          <w:szCs w:val="28"/>
        </w:rPr>
        <w:t>сериализацией</w:t>
      </w:r>
      <w:proofErr w:type="spellEnd"/>
      <w:r>
        <w:rPr>
          <w:sz w:val="28"/>
          <w:szCs w:val="28"/>
        </w:rPr>
        <w:t xml:space="preserve"> данных, интеграцией с БД и др.;</w:t>
      </w:r>
    </w:p>
    <w:p w14:paraId="5D926FEC" w14:textId="77777777" w:rsidR="00A77D4A" w:rsidRDefault="00A77D4A" w:rsidP="00436859">
      <w:pPr>
        <w:pStyle w:val="a3"/>
        <w:spacing w:line="360" w:lineRule="auto"/>
        <w:ind w:firstLine="709"/>
        <w:jc w:val="both"/>
        <w:rPr>
          <w:sz w:val="28"/>
          <w:szCs w:val="28"/>
        </w:rPr>
      </w:pPr>
      <w:r>
        <w:rPr>
          <w:sz w:val="28"/>
          <w:szCs w:val="28"/>
        </w:rPr>
        <w:lastRenderedPageBreak/>
        <w:t>— развитые инструменты тестирования и профилирования (отладка, анализ производительности), которые помогают выявлять узкие места до выхода системы в эксплуатацию;</w:t>
      </w:r>
    </w:p>
    <w:p w14:paraId="6950E754" w14:textId="4A112497" w:rsidR="00A77D4A" w:rsidRDefault="00A77D4A" w:rsidP="000517D8">
      <w:pPr>
        <w:pStyle w:val="a3"/>
        <w:spacing w:line="360" w:lineRule="auto"/>
        <w:ind w:firstLine="709"/>
        <w:jc w:val="both"/>
        <w:rPr>
          <w:sz w:val="28"/>
          <w:szCs w:val="28"/>
        </w:rPr>
      </w:pPr>
      <w:r>
        <w:rPr>
          <w:sz w:val="28"/>
          <w:szCs w:val="28"/>
        </w:rPr>
        <w:t xml:space="preserve">— ориентированность на корпоративную разработку, где важны стабильность, предсказуемость и </w:t>
      </w:r>
      <w:proofErr w:type="spellStart"/>
      <w:r>
        <w:rPr>
          <w:sz w:val="28"/>
          <w:szCs w:val="28"/>
        </w:rPr>
        <w:t>поддерживаемость</w:t>
      </w:r>
      <w:proofErr w:type="spellEnd"/>
      <w:r>
        <w:rPr>
          <w:sz w:val="28"/>
          <w:szCs w:val="28"/>
        </w:rPr>
        <w:t>.</w:t>
      </w:r>
    </w:p>
    <w:p w14:paraId="7D461825" w14:textId="21DD83AC" w:rsidR="00A77D4A" w:rsidRDefault="00A77D4A" w:rsidP="000517D8">
      <w:pPr>
        <w:pStyle w:val="a3"/>
        <w:spacing w:line="360" w:lineRule="auto"/>
        <w:ind w:firstLine="709"/>
        <w:jc w:val="both"/>
        <w:rPr>
          <w:sz w:val="28"/>
          <w:szCs w:val="28"/>
        </w:rPr>
      </w:pPr>
      <w:r>
        <w:rPr>
          <w:sz w:val="28"/>
          <w:szCs w:val="28"/>
        </w:rPr>
        <w:t>Spring Boot</w:t>
      </w:r>
    </w:p>
    <w:p w14:paraId="635FB884" w14:textId="1D6AB63A" w:rsidR="00A77D4A" w:rsidRDefault="00A77D4A" w:rsidP="000517D8">
      <w:pPr>
        <w:pStyle w:val="a3"/>
        <w:spacing w:line="360" w:lineRule="auto"/>
        <w:ind w:firstLine="709"/>
        <w:jc w:val="both"/>
        <w:rPr>
          <w:sz w:val="28"/>
          <w:szCs w:val="28"/>
        </w:rPr>
      </w:pPr>
      <w:r>
        <w:rPr>
          <w:sz w:val="28"/>
          <w:szCs w:val="28"/>
        </w:rPr>
        <w:t>Для построения серверного приложения используется фреймворк Spring Boot. Он существенно упрощает разработку благодаря:</w:t>
      </w:r>
    </w:p>
    <w:p w14:paraId="479A8A87"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автоконфигурации</w:t>
      </w:r>
      <w:proofErr w:type="spellEnd"/>
      <w:r>
        <w:rPr>
          <w:sz w:val="28"/>
          <w:szCs w:val="28"/>
        </w:rPr>
        <w:t xml:space="preserve"> типовых компонентов (веб‑слой, подключение к БД, настройки безопасности и т.д.);</w:t>
      </w:r>
    </w:p>
    <w:p w14:paraId="7D01BBEF" w14:textId="77777777" w:rsidR="00A77D4A" w:rsidRDefault="00A77D4A" w:rsidP="00436859">
      <w:pPr>
        <w:pStyle w:val="a3"/>
        <w:spacing w:line="360" w:lineRule="auto"/>
        <w:ind w:firstLine="709"/>
        <w:jc w:val="both"/>
        <w:rPr>
          <w:sz w:val="28"/>
          <w:szCs w:val="28"/>
        </w:rPr>
      </w:pPr>
      <w:r>
        <w:rPr>
          <w:sz w:val="28"/>
          <w:szCs w:val="28"/>
        </w:rPr>
        <w:t>— удобной организации структуры приложения (контроллеры, сервисы, репозитории/DAO);</w:t>
      </w:r>
    </w:p>
    <w:p w14:paraId="2C82A691" w14:textId="77777777" w:rsidR="00A77D4A" w:rsidRDefault="00A77D4A" w:rsidP="00436859">
      <w:pPr>
        <w:pStyle w:val="a3"/>
        <w:spacing w:line="360" w:lineRule="auto"/>
        <w:ind w:firstLine="709"/>
        <w:jc w:val="both"/>
        <w:rPr>
          <w:sz w:val="28"/>
          <w:szCs w:val="28"/>
        </w:rPr>
      </w:pPr>
      <w:r>
        <w:rPr>
          <w:sz w:val="28"/>
          <w:szCs w:val="28"/>
        </w:rPr>
        <w:t>— встроенной поддержке REST‑контроллеров, фильтров, обработчиков запросов и централизованного управления конфигурациями;</w:t>
      </w:r>
    </w:p>
    <w:p w14:paraId="771FB1F3" w14:textId="4B87378B" w:rsidR="00A77D4A" w:rsidRDefault="00A77D4A" w:rsidP="000517D8">
      <w:pPr>
        <w:pStyle w:val="a3"/>
        <w:spacing w:line="360" w:lineRule="auto"/>
        <w:ind w:firstLine="709"/>
        <w:jc w:val="both"/>
        <w:rPr>
          <w:sz w:val="28"/>
          <w:szCs w:val="28"/>
        </w:rPr>
      </w:pPr>
      <w:r>
        <w:rPr>
          <w:sz w:val="28"/>
          <w:szCs w:val="28"/>
        </w:rPr>
        <w:t>— интеграции с модулем Spring Security, что позволяет реализовать надежную аутентификацию и авторизацию.</w:t>
      </w:r>
    </w:p>
    <w:p w14:paraId="5F904916" w14:textId="583D8795" w:rsidR="00A77D4A" w:rsidRDefault="00A77D4A" w:rsidP="000517D8">
      <w:pPr>
        <w:pStyle w:val="a3"/>
        <w:spacing w:line="360" w:lineRule="auto"/>
        <w:ind w:firstLine="709"/>
        <w:jc w:val="both"/>
        <w:rPr>
          <w:sz w:val="28"/>
          <w:szCs w:val="28"/>
        </w:rPr>
      </w:pPr>
      <w:proofErr w:type="spellStart"/>
      <w:r>
        <w:rPr>
          <w:sz w:val="28"/>
          <w:szCs w:val="28"/>
        </w:rPr>
        <w:t>Hibernate</w:t>
      </w:r>
      <w:proofErr w:type="spellEnd"/>
      <w:r>
        <w:rPr>
          <w:sz w:val="28"/>
          <w:szCs w:val="28"/>
        </w:rPr>
        <w:t xml:space="preserve"> / JPA</w:t>
      </w:r>
    </w:p>
    <w:p w14:paraId="376B0FA4" w14:textId="405000DA" w:rsidR="00A77D4A" w:rsidRDefault="00A77D4A" w:rsidP="000517D8">
      <w:pPr>
        <w:pStyle w:val="a3"/>
        <w:spacing w:line="360" w:lineRule="auto"/>
        <w:ind w:firstLine="709"/>
        <w:jc w:val="both"/>
        <w:rPr>
          <w:sz w:val="28"/>
          <w:szCs w:val="28"/>
        </w:rPr>
      </w:pPr>
      <w:r>
        <w:rPr>
          <w:sz w:val="28"/>
          <w:szCs w:val="28"/>
        </w:rPr>
        <w:t xml:space="preserve">Взаимодействие с базой данных реализовано через ORM‑подход, а именно с использованием спецификации JPA и реализации </w:t>
      </w:r>
      <w:proofErr w:type="spellStart"/>
      <w:r>
        <w:rPr>
          <w:sz w:val="28"/>
          <w:szCs w:val="28"/>
        </w:rPr>
        <w:t>Hibernate</w:t>
      </w:r>
      <w:proofErr w:type="spellEnd"/>
      <w:r>
        <w:rPr>
          <w:sz w:val="28"/>
          <w:szCs w:val="28"/>
        </w:rPr>
        <w:t>. Данный подход позволяет:</w:t>
      </w:r>
    </w:p>
    <w:p w14:paraId="21838B87" w14:textId="77777777" w:rsidR="00A77D4A" w:rsidRDefault="00A77D4A" w:rsidP="00436859">
      <w:pPr>
        <w:pStyle w:val="a3"/>
        <w:spacing w:line="360" w:lineRule="auto"/>
        <w:ind w:firstLine="709"/>
        <w:jc w:val="both"/>
        <w:rPr>
          <w:sz w:val="28"/>
          <w:szCs w:val="28"/>
        </w:rPr>
      </w:pPr>
      <w:r>
        <w:rPr>
          <w:sz w:val="28"/>
          <w:szCs w:val="28"/>
        </w:rPr>
        <w:t>— описывать доменную модель в виде сущностей Java и связывать их с таблицами БД;</w:t>
      </w:r>
    </w:p>
    <w:p w14:paraId="7F7CF484" w14:textId="77777777" w:rsidR="00A77D4A" w:rsidRDefault="00A77D4A" w:rsidP="00436859">
      <w:pPr>
        <w:pStyle w:val="a3"/>
        <w:spacing w:line="360" w:lineRule="auto"/>
        <w:ind w:firstLine="709"/>
        <w:jc w:val="both"/>
        <w:rPr>
          <w:sz w:val="28"/>
          <w:szCs w:val="28"/>
        </w:rPr>
      </w:pPr>
      <w:r>
        <w:rPr>
          <w:sz w:val="28"/>
          <w:szCs w:val="28"/>
        </w:rPr>
        <w:t>— автоматически формировать SQL‑запросы и управлять загрузкой связанных данных;</w:t>
      </w:r>
    </w:p>
    <w:p w14:paraId="372AA074" w14:textId="77777777" w:rsidR="00A77D4A" w:rsidRDefault="00A77D4A" w:rsidP="00436859">
      <w:pPr>
        <w:pStyle w:val="a3"/>
        <w:spacing w:line="360" w:lineRule="auto"/>
        <w:ind w:firstLine="709"/>
        <w:jc w:val="both"/>
        <w:rPr>
          <w:sz w:val="28"/>
          <w:szCs w:val="28"/>
        </w:rPr>
      </w:pPr>
      <w:r>
        <w:rPr>
          <w:sz w:val="28"/>
          <w:szCs w:val="28"/>
        </w:rPr>
        <w:lastRenderedPageBreak/>
        <w:t>— обеспечивать единообразный механизм работы с транзакциями и целостностью;</w:t>
      </w:r>
    </w:p>
    <w:p w14:paraId="00E9EE1E" w14:textId="0902825E" w:rsidR="00A77D4A" w:rsidRDefault="00A77D4A" w:rsidP="000517D8">
      <w:pPr>
        <w:pStyle w:val="a3"/>
        <w:spacing w:line="360" w:lineRule="auto"/>
        <w:ind w:firstLine="709"/>
        <w:jc w:val="both"/>
        <w:rPr>
          <w:sz w:val="28"/>
          <w:szCs w:val="28"/>
        </w:rPr>
      </w:pPr>
      <w:r>
        <w:rPr>
          <w:sz w:val="28"/>
          <w:szCs w:val="28"/>
        </w:rPr>
        <w:t>— уменьшать количество ручного SQL‑кода и снижать вероятность ошибок при изменении структуры данных.</w:t>
      </w:r>
    </w:p>
    <w:p w14:paraId="678FD10D" w14:textId="1CD4B392" w:rsidR="00A77D4A" w:rsidRDefault="00A77D4A" w:rsidP="000517D8">
      <w:pPr>
        <w:pStyle w:val="a3"/>
        <w:spacing w:line="360" w:lineRule="auto"/>
        <w:ind w:firstLine="709"/>
        <w:jc w:val="both"/>
        <w:rPr>
          <w:sz w:val="28"/>
          <w:szCs w:val="28"/>
        </w:rPr>
      </w:pPr>
      <w:r>
        <w:rPr>
          <w:sz w:val="28"/>
          <w:szCs w:val="28"/>
        </w:rPr>
        <w:t>REST API (JSON)</w:t>
      </w:r>
    </w:p>
    <w:p w14:paraId="53535092" w14:textId="47854B52" w:rsidR="00A77D4A" w:rsidRDefault="00A77D4A" w:rsidP="000517D8">
      <w:pPr>
        <w:pStyle w:val="a3"/>
        <w:spacing w:line="360" w:lineRule="auto"/>
        <w:ind w:firstLine="709"/>
        <w:jc w:val="both"/>
        <w:rPr>
          <w:sz w:val="28"/>
          <w:szCs w:val="28"/>
        </w:rPr>
      </w:pPr>
      <w:r>
        <w:rPr>
          <w:sz w:val="28"/>
          <w:szCs w:val="28"/>
        </w:rPr>
        <w:t xml:space="preserve">Сервис предоставляет клиенту интерфейс в формате REST API с использованием JSON. REST‑подход облегчает тестирование и развитие приложения, так как каждая операция соответствует HTTP‑методам (GET, POST, PUT/PATCH, DELETE) и отдельным URL‑ресурсам. Формат JSON является компактным и удобным для </w:t>
      </w:r>
      <w:proofErr w:type="spellStart"/>
      <w:r>
        <w:rPr>
          <w:sz w:val="28"/>
          <w:szCs w:val="28"/>
        </w:rPr>
        <w:t>сериализации</w:t>
      </w:r>
      <w:proofErr w:type="spellEnd"/>
      <w:r>
        <w:rPr>
          <w:sz w:val="28"/>
          <w:szCs w:val="28"/>
        </w:rPr>
        <w:t xml:space="preserve"> между сервером на Java и клиентом на JavaScript.</w:t>
      </w:r>
    </w:p>
    <w:p w14:paraId="788E6F77" w14:textId="7FD5C8CD" w:rsidR="00A77D4A" w:rsidRDefault="00A77D4A" w:rsidP="000517D8">
      <w:pPr>
        <w:pStyle w:val="a3"/>
        <w:spacing w:line="360" w:lineRule="auto"/>
        <w:ind w:firstLine="709"/>
        <w:jc w:val="both"/>
        <w:rPr>
          <w:sz w:val="28"/>
          <w:szCs w:val="28"/>
        </w:rPr>
      </w:pPr>
      <w:r>
        <w:rPr>
          <w:sz w:val="28"/>
          <w:szCs w:val="28"/>
        </w:rPr>
        <w:t xml:space="preserve">Почему Java подходит проекту </w:t>
      </w:r>
      <w:proofErr w:type="spellStart"/>
      <w:r>
        <w:rPr>
          <w:sz w:val="28"/>
          <w:szCs w:val="28"/>
        </w:rPr>
        <w:t>FoodIsEasy</w:t>
      </w:r>
      <w:proofErr w:type="spellEnd"/>
    </w:p>
    <w:p w14:paraId="6E031BFB" w14:textId="59D94916" w:rsidR="00A77D4A" w:rsidRDefault="00A77D4A" w:rsidP="000517D8">
      <w:pPr>
        <w:pStyle w:val="a3"/>
        <w:spacing w:line="360" w:lineRule="auto"/>
        <w:ind w:firstLine="709"/>
        <w:jc w:val="both"/>
        <w:rPr>
          <w:sz w:val="28"/>
          <w:szCs w:val="28"/>
        </w:rPr>
      </w:pPr>
      <w:r>
        <w:rPr>
          <w:sz w:val="28"/>
          <w:szCs w:val="28"/>
        </w:rPr>
        <w:t xml:space="preserve">Сервис </w:t>
      </w:r>
      <w:proofErr w:type="spellStart"/>
      <w:r>
        <w:rPr>
          <w:sz w:val="28"/>
          <w:szCs w:val="28"/>
        </w:rPr>
        <w:t>FoodIsEasy</w:t>
      </w:r>
      <w:proofErr w:type="spellEnd"/>
      <w:r>
        <w:rPr>
          <w:sz w:val="28"/>
          <w:szCs w:val="28"/>
        </w:rPr>
        <w:t xml:space="preserve"> включает операции, требующие корректного управления данными и связями: хранение профилей пользователей, предпочтений, истории питания, планов по дням, связей пользователей с группами, голосований в группах и формирование корзины покупок. Java + Spring Boot позволяют надежно реализовать подобную бизнес‑логику, а </w:t>
      </w:r>
      <w:proofErr w:type="spellStart"/>
      <w:r>
        <w:rPr>
          <w:sz w:val="28"/>
          <w:szCs w:val="28"/>
        </w:rPr>
        <w:t>Hibernate</w:t>
      </w:r>
      <w:proofErr w:type="spellEnd"/>
      <w:r>
        <w:rPr>
          <w:sz w:val="28"/>
          <w:szCs w:val="28"/>
        </w:rPr>
        <w:t>/JPA обеспечивает удобную работу с реляционной схемой.</w:t>
      </w:r>
    </w:p>
    <w:p w14:paraId="36EE8CD3" w14:textId="403C0452" w:rsidR="00A77D4A" w:rsidRDefault="00A77D4A" w:rsidP="000517D8">
      <w:pPr>
        <w:pStyle w:val="a3"/>
        <w:spacing w:line="360" w:lineRule="auto"/>
        <w:ind w:firstLine="709"/>
        <w:jc w:val="both"/>
        <w:rPr>
          <w:sz w:val="28"/>
          <w:szCs w:val="28"/>
        </w:rPr>
      </w:pPr>
      <w:r>
        <w:rPr>
          <w:sz w:val="28"/>
          <w:szCs w:val="28"/>
        </w:rPr>
        <w:t>При сравнении с Node.js и Python‑подходами можно отметить, что:</w:t>
      </w:r>
    </w:p>
    <w:p w14:paraId="423A45C6" w14:textId="77777777" w:rsidR="00A77D4A" w:rsidRDefault="00A77D4A" w:rsidP="00436859">
      <w:pPr>
        <w:pStyle w:val="a3"/>
        <w:spacing w:line="360" w:lineRule="auto"/>
        <w:ind w:firstLine="709"/>
        <w:jc w:val="both"/>
        <w:rPr>
          <w:sz w:val="28"/>
          <w:szCs w:val="28"/>
        </w:rPr>
      </w:pPr>
      <w:r>
        <w:rPr>
          <w:sz w:val="28"/>
          <w:szCs w:val="28"/>
        </w:rPr>
        <w:t>— Node.js часто выбирают для I/O‑ориентированных сервисов и быстрых прототипов, но в проекте требуется глубокая доменная логика и развитая инфраструктура безопасности/транзакций;</w:t>
      </w:r>
    </w:p>
    <w:p w14:paraId="7B87BCC9" w14:textId="77777777" w:rsidR="00A77D4A" w:rsidRDefault="00A77D4A" w:rsidP="00436859">
      <w:pPr>
        <w:pStyle w:val="a3"/>
        <w:spacing w:line="360" w:lineRule="auto"/>
        <w:ind w:firstLine="709"/>
        <w:jc w:val="both"/>
        <w:rPr>
          <w:sz w:val="28"/>
          <w:szCs w:val="28"/>
        </w:rPr>
      </w:pPr>
      <w:r>
        <w:rPr>
          <w:sz w:val="28"/>
          <w:szCs w:val="28"/>
        </w:rPr>
        <w:t>— Python удобен для аналитических вычислений и машинного обучения, однако для “ядра” сервиса с высокой нагрузкой на транзакционную работу и длительную поддержку архитектуры чаще выбирают Java‑подход.</w:t>
      </w:r>
    </w:p>
    <w:p w14:paraId="543763CD" w14:textId="77777777" w:rsidR="00A77D4A" w:rsidRDefault="00A77D4A" w:rsidP="00436859">
      <w:pPr>
        <w:pStyle w:val="a3"/>
        <w:spacing w:line="360" w:lineRule="auto"/>
        <w:ind w:firstLine="709"/>
        <w:jc w:val="both"/>
        <w:rPr>
          <w:sz w:val="28"/>
          <w:szCs w:val="28"/>
        </w:rPr>
      </w:pPr>
    </w:p>
    <w:p w14:paraId="2FF74135" w14:textId="6772F55E" w:rsidR="00A77D4A" w:rsidRDefault="00A77D4A" w:rsidP="000517D8">
      <w:pPr>
        <w:pStyle w:val="a3"/>
        <w:spacing w:line="360" w:lineRule="auto"/>
        <w:ind w:firstLine="709"/>
        <w:jc w:val="both"/>
        <w:rPr>
          <w:sz w:val="28"/>
          <w:szCs w:val="28"/>
        </w:rPr>
      </w:pPr>
      <w:r>
        <w:rPr>
          <w:sz w:val="28"/>
          <w:szCs w:val="28"/>
        </w:rPr>
        <w:t>Таким образом, Java‑платформа является обоснованным выбором для серверной части дипломного проекта.</w:t>
      </w:r>
    </w:p>
    <w:p w14:paraId="4EEB7BE2" w14:textId="234349CD" w:rsidR="00A77D4A" w:rsidRDefault="00A77D4A" w:rsidP="000517D8">
      <w:pPr>
        <w:pStyle w:val="a3"/>
        <w:spacing w:line="360" w:lineRule="auto"/>
        <w:ind w:firstLine="709"/>
        <w:jc w:val="both"/>
        <w:rPr>
          <w:sz w:val="28"/>
          <w:szCs w:val="28"/>
        </w:rPr>
      </w:pPr>
      <w:r>
        <w:rPr>
          <w:sz w:val="28"/>
          <w:szCs w:val="28"/>
        </w:rPr>
        <w:t>1.3.2 Средства разработки базы данных (СУБД)</w:t>
      </w:r>
    </w:p>
    <w:p w14:paraId="6CD27B9A" w14:textId="77777777" w:rsidR="00A77D4A" w:rsidRDefault="00A77D4A" w:rsidP="00436859">
      <w:pPr>
        <w:pStyle w:val="a3"/>
        <w:spacing w:line="360" w:lineRule="auto"/>
        <w:ind w:firstLine="709"/>
        <w:jc w:val="both"/>
        <w:rPr>
          <w:sz w:val="28"/>
          <w:szCs w:val="28"/>
        </w:rPr>
      </w:pPr>
      <w:r>
        <w:rPr>
          <w:sz w:val="28"/>
          <w:szCs w:val="28"/>
        </w:rPr>
        <w:t xml:space="preserve">Для хранения информации о пользователях, их предпочтениях, рационе, блюдах, группах, голосованиях и корзинах покупок необходима надежная СУБД. В проекте выбрана </w:t>
      </w:r>
      <w:proofErr w:type="spellStart"/>
      <w:r>
        <w:rPr>
          <w:sz w:val="28"/>
          <w:szCs w:val="28"/>
        </w:rPr>
        <w:t>PostgreSQL</w:t>
      </w:r>
      <w:proofErr w:type="spellEnd"/>
      <w:r>
        <w:rPr>
          <w:sz w:val="28"/>
          <w:szCs w:val="28"/>
        </w:rPr>
        <w:t>.</w:t>
      </w:r>
    </w:p>
    <w:p w14:paraId="68F60291" w14:textId="77777777" w:rsidR="00A77D4A" w:rsidRDefault="00A77D4A" w:rsidP="00436859">
      <w:pPr>
        <w:pStyle w:val="a3"/>
        <w:spacing w:line="360" w:lineRule="auto"/>
        <w:ind w:firstLine="709"/>
        <w:jc w:val="both"/>
        <w:rPr>
          <w:sz w:val="28"/>
          <w:szCs w:val="28"/>
        </w:rPr>
      </w:pPr>
    </w:p>
    <w:p w14:paraId="29FE974C" w14:textId="36B11C63"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p>
    <w:p w14:paraId="7946EFC7" w14:textId="439AC34D"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r>
        <w:rPr>
          <w:sz w:val="28"/>
          <w:szCs w:val="28"/>
        </w:rPr>
        <w:t xml:space="preserve"> является объектно‑реляционной СУБД, поддерживающей:</w:t>
      </w:r>
    </w:p>
    <w:p w14:paraId="3CDC4C70" w14:textId="77777777" w:rsidR="00A77D4A" w:rsidRDefault="00A77D4A" w:rsidP="00436859">
      <w:pPr>
        <w:pStyle w:val="a3"/>
        <w:spacing w:line="360" w:lineRule="auto"/>
        <w:ind w:firstLine="709"/>
        <w:jc w:val="both"/>
        <w:rPr>
          <w:sz w:val="28"/>
          <w:szCs w:val="28"/>
        </w:rPr>
      </w:pPr>
      <w:r>
        <w:rPr>
          <w:sz w:val="28"/>
          <w:szCs w:val="28"/>
        </w:rPr>
        <w:t>— транзакции ACID и гарантии целостности данных;</w:t>
      </w:r>
    </w:p>
    <w:p w14:paraId="044CBC29" w14:textId="77777777" w:rsidR="00A77D4A" w:rsidRDefault="00A77D4A" w:rsidP="00436859">
      <w:pPr>
        <w:pStyle w:val="a3"/>
        <w:spacing w:line="360" w:lineRule="auto"/>
        <w:ind w:firstLine="709"/>
        <w:jc w:val="both"/>
        <w:rPr>
          <w:sz w:val="28"/>
          <w:szCs w:val="28"/>
        </w:rPr>
      </w:pPr>
      <w:r>
        <w:rPr>
          <w:sz w:val="28"/>
          <w:szCs w:val="28"/>
        </w:rPr>
        <w:t>— сложные SQL‑запросы, необходимые для формирования статистики и расчетов показателей;</w:t>
      </w:r>
    </w:p>
    <w:p w14:paraId="0803A2B4" w14:textId="77777777" w:rsidR="00A77D4A" w:rsidRDefault="00A77D4A" w:rsidP="00436859">
      <w:pPr>
        <w:pStyle w:val="a3"/>
        <w:spacing w:line="360" w:lineRule="auto"/>
        <w:ind w:firstLine="709"/>
        <w:jc w:val="both"/>
        <w:rPr>
          <w:sz w:val="28"/>
          <w:szCs w:val="28"/>
        </w:rPr>
      </w:pPr>
      <w:r>
        <w:rPr>
          <w:sz w:val="28"/>
          <w:szCs w:val="28"/>
        </w:rPr>
        <w:t>— внешние ключи и каскадные ограничения, что позволяет поддерживать согласованность связанных сущностей;</w:t>
      </w:r>
    </w:p>
    <w:p w14:paraId="42EB5954" w14:textId="30FB607B" w:rsidR="00A77D4A" w:rsidRDefault="00A77D4A" w:rsidP="000517D8">
      <w:pPr>
        <w:pStyle w:val="a3"/>
        <w:spacing w:line="360" w:lineRule="auto"/>
        <w:ind w:firstLine="709"/>
        <w:jc w:val="both"/>
        <w:rPr>
          <w:sz w:val="28"/>
          <w:szCs w:val="28"/>
        </w:rPr>
      </w:pPr>
      <w:r>
        <w:rPr>
          <w:sz w:val="28"/>
          <w:szCs w:val="28"/>
        </w:rPr>
        <w:t>— расширяемость (функции, индексы, типы данных), что важно при дальнейшем развитии сервиса.</w:t>
      </w:r>
    </w:p>
    <w:p w14:paraId="69EA8D62" w14:textId="21F78D7B" w:rsidR="00A77D4A" w:rsidRDefault="00A77D4A" w:rsidP="000517D8">
      <w:pPr>
        <w:pStyle w:val="a3"/>
        <w:spacing w:line="360" w:lineRule="auto"/>
        <w:ind w:firstLine="709"/>
        <w:jc w:val="both"/>
        <w:rPr>
          <w:sz w:val="28"/>
          <w:szCs w:val="28"/>
        </w:rPr>
      </w:pPr>
      <w:r>
        <w:rPr>
          <w:sz w:val="28"/>
          <w:szCs w:val="28"/>
        </w:rPr>
        <w:t xml:space="preserve">Сравнение </w:t>
      </w:r>
      <w:proofErr w:type="spellStart"/>
      <w:r>
        <w:rPr>
          <w:sz w:val="28"/>
          <w:szCs w:val="28"/>
        </w:rPr>
        <w:t>PostgreSQL</w:t>
      </w:r>
      <w:proofErr w:type="spellEnd"/>
      <w:r>
        <w:rPr>
          <w:sz w:val="28"/>
          <w:szCs w:val="28"/>
        </w:rPr>
        <w:t xml:space="preserve"> с MySQL / </w:t>
      </w:r>
      <w:proofErr w:type="spellStart"/>
      <w:r>
        <w:rPr>
          <w:sz w:val="28"/>
          <w:szCs w:val="28"/>
        </w:rPr>
        <w:t>MongoDB</w:t>
      </w:r>
      <w:proofErr w:type="spellEnd"/>
    </w:p>
    <w:p w14:paraId="6F95769C" w14:textId="30720A07" w:rsidR="00A77D4A" w:rsidRDefault="00A77D4A" w:rsidP="000517D8">
      <w:pPr>
        <w:pStyle w:val="a3"/>
        <w:spacing w:line="360" w:lineRule="auto"/>
        <w:ind w:firstLine="709"/>
        <w:jc w:val="both"/>
        <w:rPr>
          <w:sz w:val="28"/>
          <w:szCs w:val="28"/>
        </w:rPr>
      </w:pPr>
      <w:r>
        <w:rPr>
          <w:sz w:val="28"/>
          <w:szCs w:val="28"/>
        </w:rPr>
        <w:t xml:space="preserve">MySQL и </w:t>
      </w:r>
      <w:proofErr w:type="spellStart"/>
      <w:r>
        <w:rPr>
          <w:sz w:val="28"/>
          <w:szCs w:val="28"/>
        </w:rPr>
        <w:t>PostgreSQL</w:t>
      </w:r>
      <w:proofErr w:type="spellEnd"/>
      <w:r>
        <w:rPr>
          <w:sz w:val="28"/>
          <w:szCs w:val="28"/>
        </w:rPr>
        <w:t xml:space="preserve"> обе подходят для большинства веб‑проектов, однако </w:t>
      </w:r>
      <w:proofErr w:type="spellStart"/>
      <w:r>
        <w:rPr>
          <w:sz w:val="28"/>
          <w:szCs w:val="28"/>
        </w:rPr>
        <w:t>PostgreSQL</w:t>
      </w:r>
      <w:proofErr w:type="spellEnd"/>
      <w:r>
        <w:rPr>
          <w:sz w:val="28"/>
          <w:szCs w:val="28"/>
        </w:rPr>
        <w:t xml:space="preserve"> предоставляет более богатые возможности SQL и гибкость аналитических запросов. Это особенно актуально для сервиса, где требуется получение агрегированных данных (например, за период, по категориям, по разнообразию рациона).</w:t>
      </w:r>
    </w:p>
    <w:p w14:paraId="304F376F" w14:textId="6B76323C" w:rsidR="00A77D4A" w:rsidRDefault="00A77D4A" w:rsidP="000517D8">
      <w:pPr>
        <w:pStyle w:val="a3"/>
        <w:spacing w:line="360" w:lineRule="auto"/>
        <w:ind w:firstLine="709"/>
        <w:jc w:val="both"/>
        <w:rPr>
          <w:sz w:val="28"/>
          <w:szCs w:val="28"/>
        </w:rPr>
      </w:pPr>
      <w:proofErr w:type="spellStart"/>
      <w:r>
        <w:rPr>
          <w:sz w:val="28"/>
          <w:szCs w:val="28"/>
        </w:rPr>
        <w:lastRenderedPageBreak/>
        <w:t>MongoDB</w:t>
      </w:r>
      <w:proofErr w:type="spellEnd"/>
      <w:r>
        <w:rPr>
          <w:sz w:val="28"/>
          <w:szCs w:val="28"/>
        </w:rPr>
        <w:t xml:space="preserve"> как </w:t>
      </w:r>
      <w:proofErr w:type="spellStart"/>
      <w:r>
        <w:rPr>
          <w:sz w:val="28"/>
          <w:szCs w:val="28"/>
        </w:rPr>
        <w:t>NoSQL</w:t>
      </w:r>
      <w:proofErr w:type="spellEnd"/>
      <w:r>
        <w:rPr>
          <w:sz w:val="28"/>
          <w:szCs w:val="28"/>
        </w:rPr>
        <w:t xml:space="preserve">‑СУБД хорошо подходит для хранения документов и гибких схем. Однако доменная модель </w:t>
      </w:r>
      <w:proofErr w:type="spellStart"/>
      <w:r>
        <w:rPr>
          <w:sz w:val="28"/>
          <w:szCs w:val="28"/>
        </w:rPr>
        <w:t>FoodIsEasy</w:t>
      </w:r>
      <w:proofErr w:type="spellEnd"/>
      <w:r>
        <w:rPr>
          <w:sz w:val="28"/>
          <w:szCs w:val="28"/>
        </w:rPr>
        <w:t xml:space="preserve"> имеет выраженную реляционную структуру: связи “пользователь—предпочтения”, “план—позиции”, “группа—участники”, “голосование—варианты—участники”. Для таких сущностей реляционный подход повышает удобство контроля целостности и упрощает формирование запросов с использованием JOIN и агрегатов.</w:t>
      </w:r>
    </w:p>
    <w:p w14:paraId="3ECA069A" w14:textId="6AC6E619" w:rsidR="00A77D4A" w:rsidRDefault="00A77D4A" w:rsidP="000517D8">
      <w:pPr>
        <w:pStyle w:val="a3"/>
        <w:spacing w:line="360" w:lineRule="auto"/>
        <w:ind w:firstLine="709"/>
        <w:jc w:val="both"/>
        <w:rPr>
          <w:sz w:val="28"/>
          <w:szCs w:val="28"/>
        </w:rPr>
      </w:pPr>
      <w:r>
        <w:rPr>
          <w:sz w:val="28"/>
          <w:szCs w:val="28"/>
        </w:rPr>
        <w:t xml:space="preserve">Выбор </w:t>
      </w:r>
      <w:proofErr w:type="spellStart"/>
      <w:r>
        <w:rPr>
          <w:sz w:val="28"/>
          <w:szCs w:val="28"/>
        </w:rPr>
        <w:t>PostgreSQL</w:t>
      </w:r>
      <w:proofErr w:type="spellEnd"/>
      <w:r>
        <w:rPr>
          <w:sz w:val="28"/>
          <w:szCs w:val="28"/>
        </w:rPr>
        <w:t xml:space="preserve"> обеспечивает устойчивость хранения данных и удобство дальнейшей аналитической обработки.</w:t>
      </w:r>
    </w:p>
    <w:p w14:paraId="5A4F797E" w14:textId="64652111" w:rsidR="00A77D4A" w:rsidRDefault="00A77D4A" w:rsidP="000517D8">
      <w:pPr>
        <w:pStyle w:val="a3"/>
        <w:spacing w:line="360" w:lineRule="auto"/>
        <w:ind w:firstLine="709"/>
        <w:jc w:val="both"/>
        <w:rPr>
          <w:sz w:val="28"/>
          <w:szCs w:val="28"/>
        </w:rPr>
      </w:pPr>
      <w:r>
        <w:rPr>
          <w:sz w:val="28"/>
          <w:szCs w:val="28"/>
        </w:rPr>
        <w:t>1.3.3 Средства разработки клиентской части</w:t>
      </w:r>
    </w:p>
    <w:p w14:paraId="589E38F2" w14:textId="6C3C67C0" w:rsidR="00A77D4A" w:rsidRDefault="00A77D4A" w:rsidP="000517D8">
      <w:pPr>
        <w:pStyle w:val="a3"/>
        <w:spacing w:line="360" w:lineRule="auto"/>
        <w:ind w:firstLine="709"/>
        <w:jc w:val="both"/>
        <w:rPr>
          <w:sz w:val="28"/>
          <w:szCs w:val="28"/>
        </w:rPr>
      </w:pPr>
      <w:r>
        <w:rPr>
          <w:sz w:val="28"/>
          <w:szCs w:val="28"/>
        </w:rPr>
        <w:t xml:space="preserve">Клиентская часть реализуется как SPA (Single Page Application) — одностраничное приложение, в котором переходы между разделами выполняются без полной перезагрузки страницы. Для реализации UI выбран </w:t>
      </w:r>
      <w:proofErr w:type="spellStart"/>
      <w:r>
        <w:rPr>
          <w:sz w:val="28"/>
          <w:szCs w:val="28"/>
        </w:rPr>
        <w:t>React</w:t>
      </w:r>
      <w:proofErr w:type="spellEnd"/>
      <w:r>
        <w:rPr>
          <w:sz w:val="28"/>
          <w:szCs w:val="28"/>
        </w:rPr>
        <w:t>.</w:t>
      </w:r>
    </w:p>
    <w:p w14:paraId="6246195D" w14:textId="32CFE2CC" w:rsidR="00A77D4A" w:rsidRDefault="00A77D4A" w:rsidP="000517D8">
      <w:pPr>
        <w:pStyle w:val="a3"/>
        <w:spacing w:line="360" w:lineRule="auto"/>
        <w:ind w:firstLine="709"/>
        <w:jc w:val="both"/>
        <w:rPr>
          <w:sz w:val="28"/>
          <w:szCs w:val="28"/>
        </w:rPr>
      </w:pPr>
      <w:proofErr w:type="spellStart"/>
      <w:r>
        <w:rPr>
          <w:sz w:val="28"/>
          <w:szCs w:val="28"/>
        </w:rPr>
        <w:t>React</w:t>
      </w:r>
      <w:proofErr w:type="spellEnd"/>
    </w:p>
    <w:p w14:paraId="02A99E75" w14:textId="77777777" w:rsidR="00A77D4A" w:rsidRDefault="00A77D4A" w:rsidP="00436859">
      <w:pPr>
        <w:pStyle w:val="a3"/>
        <w:spacing w:line="360" w:lineRule="auto"/>
        <w:ind w:firstLine="709"/>
        <w:jc w:val="both"/>
        <w:rPr>
          <w:sz w:val="28"/>
          <w:szCs w:val="28"/>
        </w:rPr>
      </w:pPr>
      <w:proofErr w:type="spellStart"/>
      <w:r>
        <w:rPr>
          <w:sz w:val="28"/>
          <w:szCs w:val="28"/>
        </w:rPr>
        <w:t>React</w:t>
      </w:r>
      <w:proofErr w:type="spellEnd"/>
      <w:r>
        <w:rPr>
          <w:sz w:val="28"/>
          <w:szCs w:val="28"/>
        </w:rPr>
        <w:t xml:space="preserve"> применяется для построения интерфейса на основе компонентов и декларативной логики отображения. В рамках проекта </w:t>
      </w:r>
      <w:proofErr w:type="spellStart"/>
      <w:r>
        <w:rPr>
          <w:sz w:val="28"/>
          <w:szCs w:val="28"/>
        </w:rPr>
        <w:t>React</w:t>
      </w:r>
      <w:proofErr w:type="spellEnd"/>
      <w:r>
        <w:rPr>
          <w:sz w:val="28"/>
          <w:szCs w:val="28"/>
        </w:rPr>
        <w:t xml:space="preserve"> предоставляет следующие преимущества:</w:t>
      </w:r>
    </w:p>
    <w:p w14:paraId="26B9F53A" w14:textId="77777777" w:rsidR="00A77D4A" w:rsidRDefault="00A77D4A" w:rsidP="00436859">
      <w:pPr>
        <w:pStyle w:val="a3"/>
        <w:spacing w:line="360" w:lineRule="auto"/>
        <w:ind w:firstLine="709"/>
        <w:jc w:val="both"/>
        <w:rPr>
          <w:sz w:val="28"/>
          <w:szCs w:val="28"/>
        </w:rPr>
      </w:pPr>
    </w:p>
    <w:p w14:paraId="2478BFA0" w14:textId="77777777" w:rsidR="00A77D4A" w:rsidRDefault="00A77D4A" w:rsidP="00436859">
      <w:pPr>
        <w:pStyle w:val="a3"/>
        <w:spacing w:line="360" w:lineRule="auto"/>
        <w:ind w:firstLine="709"/>
        <w:jc w:val="both"/>
        <w:rPr>
          <w:sz w:val="28"/>
          <w:szCs w:val="28"/>
        </w:rPr>
      </w:pPr>
      <w:r>
        <w:rPr>
          <w:sz w:val="28"/>
          <w:szCs w:val="28"/>
        </w:rPr>
        <w:t>— компонентный подход, который упрощает сопровождение сложного интерфейса (лента рекомендаций, таблицы/карточки блюд, формы профиля, экран планировщика питания);</w:t>
      </w:r>
    </w:p>
    <w:p w14:paraId="35A76B12" w14:textId="77777777" w:rsidR="00A77D4A" w:rsidRDefault="00A77D4A" w:rsidP="00436859">
      <w:pPr>
        <w:pStyle w:val="a3"/>
        <w:spacing w:line="360" w:lineRule="auto"/>
        <w:ind w:firstLine="709"/>
        <w:jc w:val="both"/>
        <w:rPr>
          <w:sz w:val="28"/>
          <w:szCs w:val="28"/>
        </w:rPr>
      </w:pPr>
      <w:r>
        <w:rPr>
          <w:sz w:val="28"/>
          <w:szCs w:val="28"/>
        </w:rPr>
        <w:t>— эффективное обновление интерфейса при изменении данных без лишних перезагрузок;</w:t>
      </w:r>
    </w:p>
    <w:p w14:paraId="42209AE6" w14:textId="77777777" w:rsidR="00A77D4A" w:rsidRDefault="00A77D4A" w:rsidP="00436859">
      <w:pPr>
        <w:pStyle w:val="a3"/>
        <w:spacing w:line="360" w:lineRule="auto"/>
        <w:ind w:firstLine="709"/>
        <w:jc w:val="both"/>
        <w:rPr>
          <w:sz w:val="28"/>
          <w:szCs w:val="28"/>
        </w:rPr>
      </w:pPr>
      <w:r>
        <w:rPr>
          <w:sz w:val="28"/>
          <w:szCs w:val="28"/>
        </w:rPr>
        <w:lastRenderedPageBreak/>
        <w:t>— удобство реализации маршрутизации и защищенных разделов (в интерфейсе предусмотрены отдельные страницы рекомендаций, питания, аналитики, групп и профиля);</w:t>
      </w:r>
    </w:p>
    <w:p w14:paraId="70325513" w14:textId="088D6106" w:rsidR="00A77D4A" w:rsidRDefault="00A77D4A" w:rsidP="000517D8">
      <w:pPr>
        <w:pStyle w:val="a3"/>
        <w:spacing w:line="360" w:lineRule="auto"/>
        <w:ind w:firstLine="709"/>
        <w:jc w:val="both"/>
        <w:rPr>
          <w:sz w:val="28"/>
          <w:szCs w:val="28"/>
        </w:rPr>
      </w:pPr>
      <w:r>
        <w:rPr>
          <w:sz w:val="28"/>
          <w:szCs w:val="28"/>
        </w:rPr>
        <w:t>— возможность интеграции с библиотеками управления состоянием (в проекте используется простое глобальное хранилище для токена авторизации).</w:t>
      </w:r>
    </w:p>
    <w:p w14:paraId="25B649BA" w14:textId="33882201" w:rsidR="00A77D4A" w:rsidRDefault="00A77D4A" w:rsidP="000517D8">
      <w:pPr>
        <w:pStyle w:val="a3"/>
        <w:spacing w:line="360" w:lineRule="auto"/>
        <w:ind w:firstLine="709"/>
        <w:jc w:val="both"/>
        <w:rPr>
          <w:sz w:val="28"/>
          <w:szCs w:val="28"/>
        </w:rPr>
      </w:pPr>
      <w:r>
        <w:rPr>
          <w:sz w:val="28"/>
          <w:szCs w:val="28"/>
        </w:rPr>
        <w:t>Почему SPA подходит сервису</w:t>
      </w:r>
    </w:p>
    <w:p w14:paraId="52975FDB" w14:textId="135FD838" w:rsidR="00A77D4A" w:rsidRDefault="00A77D4A" w:rsidP="000517D8">
      <w:pPr>
        <w:pStyle w:val="a3"/>
        <w:spacing w:line="360" w:lineRule="auto"/>
        <w:ind w:firstLine="709"/>
        <w:jc w:val="both"/>
        <w:rPr>
          <w:sz w:val="28"/>
          <w:szCs w:val="28"/>
        </w:rPr>
      </w:pPr>
      <w:r>
        <w:rPr>
          <w:sz w:val="28"/>
          <w:szCs w:val="28"/>
        </w:rPr>
        <w:t>SPA‑модель удобна для динамических сценариев: рекомендации показываются лентой, план питания формируется по датам, элементы корзины изменяются в ответ на действия пользователя. Благодаря этому пользователь получает “плавный” опыт взаимодействия с сервисом и может быстрее выполнять задачи в рамках одного сеанса.</w:t>
      </w:r>
    </w:p>
    <w:p w14:paraId="1D005876" w14:textId="1CDE3339" w:rsidR="00A77D4A" w:rsidRDefault="00A77D4A" w:rsidP="000517D8">
      <w:pPr>
        <w:pStyle w:val="a3"/>
        <w:spacing w:line="360" w:lineRule="auto"/>
        <w:ind w:firstLine="709"/>
        <w:jc w:val="both"/>
        <w:rPr>
          <w:sz w:val="28"/>
          <w:szCs w:val="28"/>
        </w:rPr>
      </w:pPr>
      <w:r>
        <w:rPr>
          <w:sz w:val="28"/>
          <w:szCs w:val="28"/>
        </w:rPr>
        <w:t>1.3.4 Средства обмена данными и формат взаимодействия</w:t>
      </w:r>
    </w:p>
    <w:p w14:paraId="50DE8DB8" w14:textId="5EF68CE5" w:rsidR="00A77D4A" w:rsidRDefault="00A77D4A" w:rsidP="000517D8">
      <w:pPr>
        <w:pStyle w:val="a3"/>
        <w:spacing w:line="360" w:lineRule="auto"/>
        <w:ind w:firstLine="709"/>
        <w:jc w:val="both"/>
        <w:rPr>
          <w:sz w:val="28"/>
          <w:szCs w:val="28"/>
        </w:rPr>
      </w:pPr>
      <w:r>
        <w:rPr>
          <w:sz w:val="28"/>
          <w:szCs w:val="28"/>
        </w:rPr>
        <w:t>Ключевым каналом взаимодействия клиента и сервера является REST API. Данные передаются в формате JSON.</w:t>
      </w:r>
    </w:p>
    <w:p w14:paraId="1045A192" w14:textId="553CE9B2" w:rsidR="00A77D4A" w:rsidRDefault="00A77D4A" w:rsidP="000517D8">
      <w:pPr>
        <w:pStyle w:val="a3"/>
        <w:spacing w:line="360" w:lineRule="auto"/>
        <w:ind w:firstLine="709"/>
        <w:jc w:val="both"/>
        <w:rPr>
          <w:sz w:val="28"/>
          <w:szCs w:val="28"/>
        </w:rPr>
      </w:pPr>
      <w:r>
        <w:rPr>
          <w:sz w:val="28"/>
          <w:szCs w:val="28"/>
        </w:rPr>
        <w:t>Использование REST API обеспечивает:</w:t>
      </w:r>
    </w:p>
    <w:p w14:paraId="68950B14" w14:textId="77777777" w:rsidR="00A77D4A" w:rsidRDefault="00A77D4A" w:rsidP="00436859">
      <w:pPr>
        <w:pStyle w:val="a3"/>
        <w:spacing w:line="360" w:lineRule="auto"/>
        <w:ind w:firstLine="709"/>
        <w:jc w:val="both"/>
        <w:rPr>
          <w:sz w:val="28"/>
          <w:szCs w:val="28"/>
        </w:rPr>
      </w:pPr>
      <w:r>
        <w:rPr>
          <w:sz w:val="28"/>
          <w:szCs w:val="28"/>
        </w:rPr>
        <w:t>— прозрачность структуры интерфейса (операции над ресурсами);</w:t>
      </w:r>
    </w:p>
    <w:p w14:paraId="25CB6E5F" w14:textId="77777777" w:rsidR="00A77D4A" w:rsidRDefault="00A77D4A" w:rsidP="00436859">
      <w:pPr>
        <w:pStyle w:val="a3"/>
        <w:spacing w:line="360" w:lineRule="auto"/>
        <w:ind w:firstLine="709"/>
        <w:jc w:val="both"/>
        <w:rPr>
          <w:sz w:val="28"/>
          <w:szCs w:val="28"/>
        </w:rPr>
      </w:pPr>
      <w:r>
        <w:rPr>
          <w:sz w:val="28"/>
          <w:szCs w:val="28"/>
        </w:rPr>
        <w:t>— удобство тестирования с помощью запросов к URL‑</w:t>
      </w:r>
      <w:proofErr w:type="spellStart"/>
      <w:r>
        <w:rPr>
          <w:sz w:val="28"/>
          <w:szCs w:val="28"/>
        </w:rPr>
        <w:t>эндпоинтам</w:t>
      </w:r>
      <w:proofErr w:type="spellEnd"/>
      <w:r>
        <w:rPr>
          <w:sz w:val="28"/>
          <w:szCs w:val="28"/>
        </w:rPr>
        <w:t>;</w:t>
      </w:r>
    </w:p>
    <w:p w14:paraId="03E05B75" w14:textId="3CE5C17F" w:rsidR="00A77D4A" w:rsidRDefault="00A77D4A" w:rsidP="000517D8">
      <w:pPr>
        <w:pStyle w:val="a3"/>
        <w:spacing w:line="360" w:lineRule="auto"/>
        <w:ind w:firstLine="709"/>
        <w:jc w:val="both"/>
        <w:rPr>
          <w:sz w:val="28"/>
          <w:szCs w:val="28"/>
        </w:rPr>
      </w:pPr>
      <w:r>
        <w:rPr>
          <w:sz w:val="28"/>
          <w:szCs w:val="28"/>
        </w:rPr>
        <w:t>— простую интеграцию с браузером и различными клиентами (в дальнейшем возможны мобильные клиенты или интеграции).</w:t>
      </w:r>
    </w:p>
    <w:p w14:paraId="2B94859E" w14:textId="2D8E086B" w:rsidR="00A77D4A" w:rsidRDefault="00A77D4A" w:rsidP="000517D8">
      <w:pPr>
        <w:pStyle w:val="a3"/>
        <w:spacing w:line="360" w:lineRule="auto"/>
        <w:ind w:firstLine="709"/>
        <w:jc w:val="both"/>
        <w:rPr>
          <w:sz w:val="28"/>
          <w:szCs w:val="28"/>
        </w:rPr>
      </w:pPr>
      <w:r>
        <w:rPr>
          <w:sz w:val="28"/>
          <w:szCs w:val="28"/>
        </w:rPr>
        <w:t>Формат JSON выбран как стандарт обмена, так как:</w:t>
      </w:r>
    </w:p>
    <w:p w14:paraId="7CB3C802" w14:textId="77777777" w:rsidR="00A77D4A" w:rsidRDefault="00A77D4A" w:rsidP="00436859">
      <w:pPr>
        <w:pStyle w:val="a3"/>
        <w:spacing w:line="360" w:lineRule="auto"/>
        <w:ind w:firstLine="709"/>
        <w:jc w:val="both"/>
        <w:rPr>
          <w:sz w:val="28"/>
          <w:szCs w:val="28"/>
        </w:rPr>
      </w:pPr>
      <w:r>
        <w:rPr>
          <w:sz w:val="28"/>
          <w:szCs w:val="28"/>
        </w:rPr>
        <w:t>— он хорошо поддерживается в экосистеме JavaScript;</w:t>
      </w:r>
    </w:p>
    <w:p w14:paraId="450315DD" w14:textId="77777777" w:rsidR="00A77D4A" w:rsidRDefault="00A77D4A" w:rsidP="00436859">
      <w:pPr>
        <w:pStyle w:val="a3"/>
        <w:spacing w:line="360" w:lineRule="auto"/>
        <w:ind w:firstLine="709"/>
        <w:jc w:val="both"/>
        <w:rPr>
          <w:sz w:val="28"/>
          <w:szCs w:val="28"/>
        </w:rPr>
      </w:pPr>
      <w:r>
        <w:rPr>
          <w:sz w:val="28"/>
          <w:szCs w:val="28"/>
        </w:rPr>
        <w:t xml:space="preserve">— легко </w:t>
      </w:r>
      <w:proofErr w:type="spellStart"/>
      <w:r>
        <w:rPr>
          <w:sz w:val="28"/>
          <w:szCs w:val="28"/>
        </w:rPr>
        <w:t>сериализуется</w:t>
      </w:r>
      <w:proofErr w:type="spellEnd"/>
      <w:r>
        <w:rPr>
          <w:sz w:val="28"/>
          <w:szCs w:val="28"/>
        </w:rPr>
        <w:t xml:space="preserve"> и </w:t>
      </w:r>
      <w:proofErr w:type="spellStart"/>
      <w:r>
        <w:rPr>
          <w:sz w:val="28"/>
          <w:szCs w:val="28"/>
        </w:rPr>
        <w:t>десериализуется</w:t>
      </w:r>
      <w:proofErr w:type="spellEnd"/>
      <w:r>
        <w:rPr>
          <w:sz w:val="28"/>
          <w:szCs w:val="28"/>
        </w:rPr>
        <w:t xml:space="preserve"> на стороне Java;</w:t>
      </w:r>
    </w:p>
    <w:p w14:paraId="32A0A2D4" w14:textId="3AA02A92" w:rsidR="00A77D4A" w:rsidRDefault="00A77D4A" w:rsidP="000517D8">
      <w:pPr>
        <w:pStyle w:val="a3"/>
        <w:spacing w:line="360" w:lineRule="auto"/>
        <w:ind w:firstLine="709"/>
        <w:jc w:val="both"/>
        <w:rPr>
          <w:sz w:val="28"/>
          <w:szCs w:val="28"/>
        </w:rPr>
      </w:pPr>
      <w:r>
        <w:rPr>
          <w:sz w:val="28"/>
          <w:szCs w:val="28"/>
        </w:rPr>
        <w:lastRenderedPageBreak/>
        <w:t>— удобен для представления сложных структур (например, списков блюд, объектов планов, наборов параметров).</w:t>
      </w:r>
    </w:p>
    <w:p w14:paraId="004A1ECB" w14:textId="76F5468B" w:rsidR="00A77D4A" w:rsidRDefault="00A77D4A" w:rsidP="000517D8">
      <w:pPr>
        <w:pStyle w:val="a3"/>
        <w:spacing w:line="360" w:lineRule="auto"/>
        <w:ind w:firstLine="709"/>
        <w:jc w:val="both"/>
        <w:rPr>
          <w:sz w:val="28"/>
          <w:szCs w:val="28"/>
        </w:rPr>
      </w:pPr>
      <w:r>
        <w:rPr>
          <w:sz w:val="28"/>
          <w:szCs w:val="28"/>
        </w:rPr>
        <w:t xml:space="preserve">Для защиты доступа используется </w:t>
      </w:r>
      <w:proofErr w:type="spellStart"/>
      <w:r>
        <w:rPr>
          <w:sz w:val="28"/>
          <w:szCs w:val="28"/>
        </w:rPr>
        <w:t>токенная</w:t>
      </w:r>
      <w:proofErr w:type="spellEnd"/>
      <w:r>
        <w:rPr>
          <w:sz w:val="28"/>
          <w:szCs w:val="28"/>
        </w:rPr>
        <w:t xml:space="preserve"> аутентификация (JWT), что позволяет безопасно передавать сведения об авторизации между клиентом и сервером.</w:t>
      </w:r>
    </w:p>
    <w:p w14:paraId="3543C6C9" w14:textId="77777777" w:rsidR="00A77D4A" w:rsidRDefault="00A77D4A" w:rsidP="00436859">
      <w:pPr>
        <w:pStyle w:val="a3"/>
        <w:spacing w:line="360" w:lineRule="auto"/>
        <w:ind w:firstLine="709"/>
        <w:jc w:val="both"/>
        <w:rPr>
          <w:sz w:val="28"/>
          <w:szCs w:val="28"/>
        </w:rPr>
      </w:pPr>
      <w:r>
        <w:rPr>
          <w:sz w:val="28"/>
          <w:szCs w:val="28"/>
        </w:rPr>
        <w:t>1.3.5 Инструменты разработки и сопутствующая инфраструктура</w:t>
      </w:r>
    </w:p>
    <w:p w14:paraId="6F54BF39" w14:textId="77777777" w:rsidR="00A77D4A" w:rsidRDefault="00A77D4A" w:rsidP="00436859">
      <w:pPr>
        <w:pStyle w:val="a3"/>
        <w:spacing w:line="360" w:lineRule="auto"/>
        <w:ind w:firstLine="709"/>
        <w:jc w:val="both"/>
        <w:rPr>
          <w:sz w:val="28"/>
          <w:szCs w:val="28"/>
        </w:rPr>
      </w:pPr>
    </w:p>
    <w:p w14:paraId="48FDAB06" w14:textId="704DE273" w:rsidR="00A77D4A" w:rsidRDefault="00A77D4A" w:rsidP="000517D8">
      <w:pPr>
        <w:pStyle w:val="a3"/>
        <w:spacing w:line="360" w:lineRule="auto"/>
        <w:ind w:firstLine="709"/>
        <w:jc w:val="both"/>
        <w:rPr>
          <w:sz w:val="28"/>
          <w:szCs w:val="28"/>
        </w:rPr>
      </w:pPr>
      <w:r>
        <w:rPr>
          <w:sz w:val="28"/>
          <w:szCs w:val="28"/>
        </w:rPr>
        <w:t>Помимо технологий разработки, важную роль играют инструменты, поддерживающие полный цикл разработки и эксплуатации.</w:t>
      </w:r>
    </w:p>
    <w:p w14:paraId="0983A58F" w14:textId="61C57CB4" w:rsidR="00A77D4A" w:rsidRDefault="00A77D4A" w:rsidP="000517D8">
      <w:pPr>
        <w:pStyle w:val="a3"/>
        <w:spacing w:line="360" w:lineRule="auto"/>
        <w:ind w:firstLine="709"/>
        <w:jc w:val="both"/>
        <w:rPr>
          <w:sz w:val="28"/>
          <w:szCs w:val="28"/>
        </w:rPr>
      </w:pPr>
      <w:proofErr w:type="spellStart"/>
      <w:r>
        <w:rPr>
          <w:sz w:val="28"/>
          <w:szCs w:val="28"/>
        </w:rPr>
        <w:t>Git</w:t>
      </w:r>
      <w:proofErr w:type="spellEnd"/>
    </w:p>
    <w:p w14:paraId="270B415A" w14:textId="3F70B466" w:rsidR="00A77D4A" w:rsidRDefault="00A77D4A" w:rsidP="000517D8">
      <w:pPr>
        <w:pStyle w:val="a3"/>
        <w:spacing w:line="360" w:lineRule="auto"/>
        <w:ind w:firstLine="709"/>
        <w:jc w:val="both"/>
        <w:rPr>
          <w:sz w:val="28"/>
          <w:szCs w:val="28"/>
        </w:rPr>
      </w:pPr>
      <w:r>
        <w:rPr>
          <w:sz w:val="28"/>
          <w:szCs w:val="28"/>
        </w:rPr>
        <w:t xml:space="preserve">Система контроля версий </w:t>
      </w:r>
      <w:proofErr w:type="spellStart"/>
      <w:r>
        <w:rPr>
          <w:sz w:val="28"/>
          <w:szCs w:val="28"/>
        </w:rPr>
        <w:t>Git</w:t>
      </w:r>
      <w:proofErr w:type="spellEnd"/>
      <w:r>
        <w:rPr>
          <w:sz w:val="28"/>
          <w:szCs w:val="28"/>
        </w:rPr>
        <w:t xml:space="preserve"> применяется для:</w:t>
      </w:r>
    </w:p>
    <w:p w14:paraId="51B4272A" w14:textId="77777777" w:rsidR="00A77D4A" w:rsidRDefault="00A77D4A" w:rsidP="00436859">
      <w:pPr>
        <w:pStyle w:val="a3"/>
        <w:spacing w:line="360" w:lineRule="auto"/>
        <w:ind w:firstLine="709"/>
        <w:jc w:val="both"/>
        <w:rPr>
          <w:sz w:val="28"/>
          <w:szCs w:val="28"/>
        </w:rPr>
      </w:pPr>
      <w:r>
        <w:rPr>
          <w:sz w:val="28"/>
          <w:szCs w:val="28"/>
        </w:rPr>
        <w:t>— ведения истории изменений;</w:t>
      </w:r>
    </w:p>
    <w:p w14:paraId="0C137A7A" w14:textId="77777777" w:rsidR="00A77D4A" w:rsidRDefault="00A77D4A" w:rsidP="00436859">
      <w:pPr>
        <w:pStyle w:val="a3"/>
        <w:spacing w:line="360" w:lineRule="auto"/>
        <w:ind w:firstLine="709"/>
        <w:jc w:val="both"/>
        <w:rPr>
          <w:sz w:val="28"/>
          <w:szCs w:val="28"/>
        </w:rPr>
      </w:pPr>
      <w:r>
        <w:rPr>
          <w:sz w:val="28"/>
          <w:szCs w:val="28"/>
        </w:rPr>
        <w:t>— работы по веткам и фиксации логически завершенных этапов;</w:t>
      </w:r>
    </w:p>
    <w:p w14:paraId="2CA43847" w14:textId="468034A7" w:rsidR="00A77D4A" w:rsidRDefault="00A77D4A" w:rsidP="000517D8">
      <w:pPr>
        <w:pStyle w:val="a3"/>
        <w:spacing w:line="360" w:lineRule="auto"/>
        <w:ind w:firstLine="709"/>
        <w:jc w:val="both"/>
        <w:rPr>
          <w:sz w:val="28"/>
          <w:szCs w:val="28"/>
        </w:rPr>
      </w:pPr>
      <w:r>
        <w:rPr>
          <w:sz w:val="28"/>
          <w:szCs w:val="28"/>
        </w:rPr>
        <w:t>— упрощения командной разработки (если она потребуется в будущем).</w:t>
      </w:r>
    </w:p>
    <w:p w14:paraId="2ED00CD1" w14:textId="5C3DB61C" w:rsidR="00A77D4A" w:rsidRDefault="00A77D4A" w:rsidP="000517D8">
      <w:pPr>
        <w:pStyle w:val="a3"/>
        <w:spacing w:line="360" w:lineRule="auto"/>
        <w:ind w:firstLine="709"/>
        <w:jc w:val="both"/>
        <w:rPr>
          <w:sz w:val="28"/>
          <w:szCs w:val="28"/>
        </w:rPr>
      </w:pPr>
      <w:proofErr w:type="spellStart"/>
      <w:r>
        <w:rPr>
          <w:sz w:val="28"/>
          <w:szCs w:val="28"/>
        </w:rPr>
        <w:t>Maven</w:t>
      </w:r>
      <w:proofErr w:type="spellEnd"/>
    </w:p>
    <w:p w14:paraId="537A06BE" w14:textId="03AE995A" w:rsidR="00A77D4A" w:rsidRDefault="00A77D4A" w:rsidP="000517D8">
      <w:pPr>
        <w:pStyle w:val="a3"/>
        <w:spacing w:line="360" w:lineRule="auto"/>
        <w:ind w:firstLine="709"/>
        <w:jc w:val="both"/>
        <w:rPr>
          <w:sz w:val="28"/>
          <w:szCs w:val="28"/>
        </w:rPr>
      </w:pPr>
      <w:r>
        <w:rPr>
          <w:sz w:val="28"/>
          <w:szCs w:val="28"/>
        </w:rPr>
        <w:t xml:space="preserve">Для сборки и управления зависимостями проекта используется </w:t>
      </w:r>
      <w:proofErr w:type="spellStart"/>
      <w:r>
        <w:rPr>
          <w:sz w:val="28"/>
          <w:szCs w:val="28"/>
        </w:rPr>
        <w:t>Maven</w:t>
      </w:r>
      <w:proofErr w:type="spellEnd"/>
      <w:r>
        <w:rPr>
          <w:sz w:val="28"/>
          <w:szCs w:val="28"/>
        </w:rPr>
        <w:t>. Он обеспечивает:</w:t>
      </w:r>
    </w:p>
    <w:p w14:paraId="3534FFFF" w14:textId="77777777" w:rsidR="00A77D4A" w:rsidRDefault="00A77D4A" w:rsidP="00436859">
      <w:pPr>
        <w:pStyle w:val="a3"/>
        <w:spacing w:line="360" w:lineRule="auto"/>
        <w:ind w:firstLine="709"/>
        <w:jc w:val="both"/>
        <w:rPr>
          <w:sz w:val="28"/>
          <w:szCs w:val="28"/>
        </w:rPr>
      </w:pPr>
      <w:r>
        <w:rPr>
          <w:sz w:val="28"/>
          <w:szCs w:val="28"/>
        </w:rPr>
        <w:t>— централизованное описание зависимостей (pom.xml);</w:t>
      </w:r>
    </w:p>
    <w:p w14:paraId="34F18EC6" w14:textId="77777777" w:rsidR="00A77D4A" w:rsidRDefault="00A77D4A" w:rsidP="00436859">
      <w:pPr>
        <w:pStyle w:val="a3"/>
        <w:spacing w:line="360" w:lineRule="auto"/>
        <w:ind w:firstLine="709"/>
        <w:jc w:val="both"/>
        <w:rPr>
          <w:sz w:val="28"/>
          <w:szCs w:val="28"/>
        </w:rPr>
      </w:pPr>
      <w:r>
        <w:rPr>
          <w:sz w:val="28"/>
          <w:szCs w:val="28"/>
        </w:rPr>
        <w:t>— воспроизводимость сборки;</w:t>
      </w:r>
    </w:p>
    <w:p w14:paraId="71D01AAC" w14:textId="77777777" w:rsidR="00A77D4A" w:rsidRDefault="00A77D4A" w:rsidP="00436859">
      <w:pPr>
        <w:pStyle w:val="a3"/>
        <w:spacing w:line="360" w:lineRule="auto"/>
        <w:ind w:firstLine="709"/>
        <w:jc w:val="both"/>
        <w:rPr>
          <w:sz w:val="28"/>
          <w:szCs w:val="28"/>
        </w:rPr>
      </w:pPr>
      <w:r>
        <w:rPr>
          <w:sz w:val="28"/>
          <w:szCs w:val="28"/>
        </w:rPr>
        <w:t>— удобные команды для запуска приложения и тестов;</w:t>
      </w:r>
    </w:p>
    <w:p w14:paraId="164BCFB9" w14:textId="194EEB89" w:rsidR="00A77D4A" w:rsidRDefault="00A77D4A" w:rsidP="000517D8">
      <w:pPr>
        <w:pStyle w:val="a3"/>
        <w:spacing w:line="360" w:lineRule="auto"/>
        <w:ind w:firstLine="709"/>
        <w:jc w:val="both"/>
        <w:rPr>
          <w:sz w:val="28"/>
          <w:szCs w:val="28"/>
        </w:rPr>
      </w:pPr>
      <w:r>
        <w:rPr>
          <w:sz w:val="28"/>
          <w:szCs w:val="28"/>
        </w:rPr>
        <w:lastRenderedPageBreak/>
        <w:t>— упаковку приложения в артефакт (JAR), используемый для контейнерного развертывания.</w:t>
      </w:r>
    </w:p>
    <w:p w14:paraId="0F37558F" w14:textId="7DCC1502" w:rsidR="00A77D4A" w:rsidRDefault="00A77D4A" w:rsidP="000517D8">
      <w:pPr>
        <w:pStyle w:val="a3"/>
        <w:spacing w:line="360" w:lineRule="auto"/>
        <w:ind w:firstLine="709"/>
        <w:jc w:val="both"/>
        <w:rPr>
          <w:sz w:val="28"/>
          <w:szCs w:val="28"/>
        </w:rPr>
      </w:pPr>
      <w:proofErr w:type="spellStart"/>
      <w:r>
        <w:rPr>
          <w:sz w:val="28"/>
          <w:szCs w:val="28"/>
        </w:rPr>
        <w:t>IntelliJ</w:t>
      </w:r>
      <w:proofErr w:type="spellEnd"/>
      <w:r>
        <w:rPr>
          <w:sz w:val="28"/>
          <w:szCs w:val="28"/>
        </w:rPr>
        <w:t xml:space="preserve"> IDEA</w:t>
      </w:r>
    </w:p>
    <w:p w14:paraId="18F71036" w14:textId="706214FD" w:rsidR="00A77D4A" w:rsidRDefault="00A77D4A" w:rsidP="000517D8">
      <w:pPr>
        <w:pStyle w:val="a3"/>
        <w:spacing w:line="360" w:lineRule="auto"/>
        <w:ind w:firstLine="709"/>
        <w:jc w:val="both"/>
        <w:rPr>
          <w:sz w:val="28"/>
          <w:szCs w:val="28"/>
        </w:rPr>
      </w:pPr>
      <w:r>
        <w:rPr>
          <w:sz w:val="28"/>
          <w:szCs w:val="28"/>
        </w:rPr>
        <w:t xml:space="preserve">Интегрированная среда разработки </w:t>
      </w:r>
      <w:proofErr w:type="spellStart"/>
      <w:r>
        <w:rPr>
          <w:sz w:val="28"/>
          <w:szCs w:val="28"/>
        </w:rPr>
        <w:t>IntelliJ</w:t>
      </w:r>
      <w:proofErr w:type="spellEnd"/>
      <w:r>
        <w:rPr>
          <w:sz w:val="28"/>
          <w:szCs w:val="28"/>
        </w:rPr>
        <w:t xml:space="preserve"> IDEA предоставляет средства для:</w:t>
      </w:r>
    </w:p>
    <w:p w14:paraId="7B1B1BE7"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автодополнения</w:t>
      </w:r>
      <w:proofErr w:type="spellEnd"/>
      <w:r>
        <w:rPr>
          <w:sz w:val="28"/>
          <w:szCs w:val="28"/>
        </w:rPr>
        <w:t xml:space="preserve"> и статического анализа;</w:t>
      </w:r>
    </w:p>
    <w:p w14:paraId="1CC1454C" w14:textId="77777777" w:rsidR="00A77D4A" w:rsidRDefault="00A77D4A" w:rsidP="00436859">
      <w:pPr>
        <w:pStyle w:val="a3"/>
        <w:spacing w:line="360" w:lineRule="auto"/>
        <w:ind w:firstLine="709"/>
        <w:jc w:val="both"/>
        <w:rPr>
          <w:sz w:val="28"/>
          <w:szCs w:val="28"/>
        </w:rPr>
      </w:pPr>
      <w:r>
        <w:rPr>
          <w:sz w:val="28"/>
          <w:szCs w:val="28"/>
        </w:rPr>
        <w:t>— навигации по проекту и рефакторинга;</w:t>
      </w:r>
    </w:p>
    <w:p w14:paraId="45522102" w14:textId="77777777" w:rsidR="00A77D4A" w:rsidRDefault="00A77D4A" w:rsidP="00436859">
      <w:pPr>
        <w:pStyle w:val="a3"/>
        <w:spacing w:line="360" w:lineRule="auto"/>
        <w:ind w:firstLine="709"/>
        <w:jc w:val="both"/>
        <w:rPr>
          <w:sz w:val="28"/>
          <w:szCs w:val="28"/>
        </w:rPr>
      </w:pPr>
      <w:r>
        <w:rPr>
          <w:sz w:val="28"/>
          <w:szCs w:val="28"/>
        </w:rPr>
        <w:t>— отладки Java‑кода;</w:t>
      </w:r>
    </w:p>
    <w:p w14:paraId="48E2A201" w14:textId="55E2945A" w:rsidR="00A77D4A" w:rsidRDefault="00A77D4A" w:rsidP="000517D8">
      <w:pPr>
        <w:pStyle w:val="a3"/>
        <w:spacing w:line="360" w:lineRule="auto"/>
        <w:ind w:firstLine="709"/>
        <w:jc w:val="both"/>
        <w:rPr>
          <w:sz w:val="28"/>
          <w:szCs w:val="28"/>
        </w:rPr>
      </w:pPr>
      <w:r>
        <w:rPr>
          <w:sz w:val="28"/>
          <w:szCs w:val="28"/>
        </w:rPr>
        <w:t xml:space="preserve">— удобной работы с проектом </w:t>
      </w:r>
      <w:proofErr w:type="spellStart"/>
      <w:r>
        <w:rPr>
          <w:sz w:val="28"/>
          <w:szCs w:val="28"/>
        </w:rPr>
        <w:t>Maven</w:t>
      </w:r>
      <w:proofErr w:type="spellEnd"/>
      <w:r>
        <w:rPr>
          <w:sz w:val="28"/>
          <w:szCs w:val="28"/>
        </w:rPr>
        <w:t xml:space="preserve"> и связанными библиотеками.</w:t>
      </w:r>
    </w:p>
    <w:p w14:paraId="2DB5B889" w14:textId="056D870C" w:rsidR="00A77D4A" w:rsidRDefault="00A77D4A" w:rsidP="000517D8">
      <w:pPr>
        <w:pStyle w:val="a3"/>
        <w:spacing w:line="360" w:lineRule="auto"/>
        <w:ind w:firstLine="709"/>
        <w:jc w:val="both"/>
        <w:rPr>
          <w:sz w:val="28"/>
          <w:szCs w:val="28"/>
        </w:rPr>
      </w:pPr>
      <w:proofErr w:type="spellStart"/>
      <w:r>
        <w:rPr>
          <w:sz w:val="28"/>
          <w:szCs w:val="28"/>
        </w:rPr>
        <w:t>Postman</w:t>
      </w:r>
      <w:proofErr w:type="spellEnd"/>
      <w:r>
        <w:rPr>
          <w:sz w:val="28"/>
          <w:szCs w:val="28"/>
        </w:rPr>
        <w:t xml:space="preserve"> (или аналогичные инструменты)</w:t>
      </w:r>
    </w:p>
    <w:p w14:paraId="1F0B7C63" w14:textId="4569C313" w:rsidR="00A77D4A" w:rsidRDefault="00A77D4A" w:rsidP="000517D8">
      <w:pPr>
        <w:pStyle w:val="a3"/>
        <w:spacing w:line="360" w:lineRule="auto"/>
        <w:ind w:firstLine="709"/>
        <w:jc w:val="both"/>
        <w:rPr>
          <w:sz w:val="28"/>
          <w:szCs w:val="28"/>
        </w:rPr>
      </w:pPr>
      <w:r>
        <w:rPr>
          <w:sz w:val="28"/>
          <w:szCs w:val="28"/>
        </w:rPr>
        <w:t>Для проверки REST‑</w:t>
      </w:r>
      <w:proofErr w:type="spellStart"/>
      <w:r>
        <w:rPr>
          <w:sz w:val="28"/>
          <w:szCs w:val="28"/>
        </w:rPr>
        <w:t>эндпоинтов</w:t>
      </w:r>
      <w:proofErr w:type="spellEnd"/>
      <w:r>
        <w:rPr>
          <w:sz w:val="28"/>
          <w:szCs w:val="28"/>
        </w:rPr>
        <w:t xml:space="preserve"> используются HTTP‑клиенты (например, </w:t>
      </w:r>
      <w:proofErr w:type="spellStart"/>
      <w:r>
        <w:rPr>
          <w:sz w:val="28"/>
          <w:szCs w:val="28"/>
        </w:rPr>
        <w:t>Postman</w:t>
      </w:r>
      <w:proofErr w:type="spellEnd"/>
      <w:r>
        <w:rPr>
          <w:sz w:val="28"/>
          <w:szCs w:val="28"/>
        </w:rPr>
        <w:t>). Это позволяет:</w:t>
      </w:r>
    </w:p>
    <w:p w14:paraId="49D6384A" w14:textId="77777777" w:rsidR="00A77D4A" w:rsidRDefault="00A77D4A" w:rsidP="00436859">
      <w:pPr>
        <w:pStyle w:val="a3"/>
        <w:spacing w:line="360" w:lineRule="auto"/>
        <w:ind w:firstLine="709"/>
        <w:jc w:val="both"/>
        <w:rPr>
          <w:sz w:val="28"/>
          <w:szCs w:val="28"/>
        </w:rPr>
      </w:pPr>
      <w:r>
        <w:rPr>
          <w:sz w:val="28"/>
          <w:szCs w:val="28"/>
        </w:rPr>
        <w:t xml:space="preserve">— быстро тестировать API без </w:t>
      </w:r>
      <w:proofErr w:type="spellStart"/>
      <w:r>
        <w:rPr>
          <w:sz w:val="28"/>
          <w:szCs w:val="28"/>
        </w:rPr>
        <w:t>фронтенда</w:t>
      </w:r>
      <w:proofErr w:type="spellEnd"/>
      <w:r>
        <w:rPr>
          <w:sz w:val="28"/>
          <w:szCs w:val="28"/>
        </w:rPr>
        <w:t>;</w:t>
      </w:r>
    </w:p>
    <w:p w14:paraId="69638E9C" w14:textId="77777777" w:rsidR="00A77D4A" w:rsidRDefault="00A77D4A" w:rsidP="00436859">
      <w:pPr>
        <w:pStyle w:val="a3"/>
        <w:spacing w:line="360" w:lineRule="auto"/>
        <w:ind w:firstLine="709"/>
        <w:jc w:val="both"/>
        <w:rPr>
          <w:sz w:val="28"/>
          <w:szCs w:val="28"/>
        </w:rPr>
      </w:pPr>
      <w:r>
        <w:rPr>
          <w:sz w:val="28"/>
          <w:szCs w:val="28"/>
        </w:rPr>
        <w:t>— анализировать коды ответов и корректность структуры JSON;</w:t>
      </w:r>
    </w:p>
    <w:p w14:paraId="4EA5C430" w14:textId="72A1D4B3" w:rsidR="00A77D4A" w:rsidRDefault="00A77D4A" w:rsidP="000517D8">
      <w:pPr>
        <w:pStyle w:val="a3"/>
        <w:spacing w:line="360" w:lineRule="auto"/>
        <w:ind w:firstLine="709"/>
        <w:jc w:val="both"/>
        <w:rPr>
          <w:sz w:val="28"/>
          <w:szCs w:val="28"/>
        </w:rPr>
      </w:pPr>
      <w:r>
        <w:rPr>
          <w:sz w:val="28"/>
          <w:szCs w:val="28"/>
        </w:rPr>
        <w:t>— документировать примеры запросов и сценарии.</w:t>
      </w:r>
    </w:p>
    <w:p w14:paraId="32CA0AB3" w14:textId="172B4925"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p>
    <w:p w14:paraId="250F374E" w14:textId="27512093" w:rsidR="00A77D4A" w:rsidRDefault="00A77D4A" w:rsidP="000517D8">
      <w:pPr>
        <w:pStyle w:val="a3"/>
        <w:spacing w:line="360" w:lineRule="auto"/>
        <w:ind w:firstLine="709"/>
        <w:jc w:val="both"/>
        <w:rPr>
          <w:sz w:val="28"/>
          <w:szCs w:val="28"/>
        </w:rPr>
      </w:pPr>
      <w:r>
        <w:rPr>
          <w:sz w:val="28"/>
          <w:szCs w:val="28"/>
        </w:rPr>
        <w:t xml:space="preserve">Для облегчения развертывания используется </w:t>
      </w: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Подход “всё в контейнерах” обеспечивает одинаковую среду выполнения на разных компьютерах. В рамках проекта </w:t>
      </w:r>
      <w:proofErr w:type="spellStart"/>
      <w:r>
        <w:rPr>
          <w:sz w:val="28"/>
          <w:szCs w:val="28"/>
        </w:rPr>
        <w:t>контейнеризируются</w:t>
      </w:r>
      <w:proofErr w:type="spellEnd"/>
      <w:r>
        <w:rPr>
          <w:sz w:val="28"/>
          <w:szCs w:val="28"/>
        </w:rPr>
        <w:t>:</w:t>
      </w:r>
    </w:p>
    <w:p w14:paraId="74EFE20D"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PostgreSQL</w:t>
      </w:r>
      <w:proofErr w:type="spellEnd"/>
      <w:r>
        <w:rPr>
          <w:sz w:val="28"/>
          <w:szCs w:val="28"/>
        </w:rPr>
        <w:t xml:space="preserve"> (база данных);</w:t>
      </w:r>
    </w:p>
    <w:p w14:paraId="2EDC7BEF"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backend</w:t>
      </w:r>
      <w:proofErr w:type="spellEnd"/>
      <w:r>
        <w:rPr>
          <w:sz w:val="28"/>
          <w:szCs w:val="28"/>
        </w:rPr>
        <w:t xml:space="preserve"> (сервер приложения);</w:t>
      </w:r>
    </w:p>
    <w:p w14:paraId="63346D14" w14:textId="646C3C45" w:rsidR="00A77D4A" w:rsidRDefault="00A77D4A" w:rsidP="000517D8">
      <w:pPr>
        <w:pStyle w:val="a3"/>
        <w:spacing w:line="360" w:lineRule="auto"/>
        <w:ind w:firstLine="709"/>
        <w:jc w:val="both"/>
        <w:rPr>
          <w:sz w:val="28"/>
          <w:szCs w:val="28"/>
        </w:rPr>
      </w:pPr>
      <w:r>
        <w:rPr>
          <w:sz w:val="28"/>
          <w:szCs w:val="28"/>
        </w:rPr>
        <w:lastRenderedPageBreak/>
        <w:t xml:space="preserve">— </w:t>
      </w:r>
      <w:proofErr w:type="spellStart"/>
      <w:r>
        <w:rPr>
          <w:sz w:val="28"/>
          <w:szCs w:val="28"/>
        </w:rPr>
        <w:t>frontend</w:t>
      </w:r>
      <w:proofErr w:type="spellEnd"/>
      <w:r>
        <w:rPr>
          <w:sz w:val="28"/>
          <w:szCs w:val="28"/>
        </w:rPr>
        <w:t xml:space="preserve"> (клиентская часть).</w:t>
      </w:r>
    </w:p>
    <w:p w14:paraId="48E2A6EE" w14:textId="17C7BB61"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связывает контейнеры в единый комплекс, задает параметры сети и порядок запуска, что снижает число проблем при установке и демонстрации проекта.</w:t>
      </w:r>
    </w:p>
    <w:p w14:paraId="60A726D3" w14:textId="2C06B12C" w:rsidR="00A77D4A" w:rsidRDefault="00A77D4A" w:rsidP="000517D8">
      <w:pPr>
        <w:pStyle w:val="a3"/>
        <w:spacing w:line="360" w:lineRule="auto"/>
        <w:ind w:firstLine="709"/>
        <w:jc w:val="both"/>
        <w:rPr>
          <w:sz w:val="28"/>
          <w:szCs w:val="28"/>
        </w:rPr>
      </w:pPr>
      <w:r>
        <w:rPr>
          <w:sz w:val="28"/>
          <w:szCs w:val="28"/>
        </w:rPr>
        <w:t>1.3.6 Итоговое обоснование выбора стека</w:t>
      </w:r>
    </w:p>
    <w:p w14:paraId="3D44DCB7" w14:textId="6606C028" w:rsidR="00A77D4A" w:rsidRDefault="00A77D4A" w:rsidP="000517D8">
      <w:pPr>
        <w:pStyle w:val="a3"/>
        <w:spacing w:line="360" w:lineRule="auto"/>
        <w:ind w:firstLine="709"/>
        <w:jc w:val="both"/>
        <w:rPr>
          <w:sz w:val="28"/>
          <w:szCs w:val="28"/>
        </w:rPr>
      </w:pPr>
      <w:r>
        <w:rPr>
          <w:sz w:val="28"/>
          <w:szCs w:val="28"/>
        </w:rPr>
        <w:t xml:space="preserve">Таким образом, выбранный стек программных средств — Java + Spring Boot (REST API и безопасность), </w:t>
      </w:r>
      <w:proofErr w:type="spellStart"/>
      <w:r>
        <w:rPr>
          <w:sz w:val="28"/>
          <w:szCs w:val="28"/>
        </w:rPr>
        <w:t>Hibernate</w:t>
      </w:r>
      <w:proofErr w:type="spellEnd"/>
      <w:r>
        <w:rPr>
          <w:sz w:val="28"/>
          <w:szCs w:val="28"/>
        </w:rPr>
        <w:t xml:space="preserve">/JPA (ORM‑доступ к данным), </w:t>
      </w:r>
      <w:proofErr w:type="spellStart"/>
      <w:r>
        <w:rPr>
          <w:sz w:val="28"/>
          <w:szCs w:val="28"/>
        </w:rPr>
        <w:t>PostgreSQL</w:t>
      </w:r>
      <w:proofErr w:type="spellEnd"/>
      <w:r>
        <w:rPr>
          <w:sz w:val="28"/>
          <w:szCs w:val="28"/>
        </w:rPr>
        <w:t xml:space="preserve"> (реляционная СУБД), </w:t>
      </w:r>
      <w:proofErr w:type="spellStart"/>
      <w:r>
        <w:rPr>
          <w:sz w:val="28"/>
          <w:szCs w:val="28"/>
        </w:rPr>
        <w:t>React</w:t>
      </w:r>
      <w:proofErr w:type="spellEnd"/>
      <w:r>
        <w:rPr>
          <w:sz w:val="28"/>
          <w:szCs w:val="28"/>
        </w:rPr>
        <w:t xml:space="preserve"> (SPA‑интерфейс рекомендаций, планирования и аналитики), а также инструменты </w:t>
      </w:r>
      <w:proofErr w:type="spellStart"/>
      <w:r>
        <w:rPr>
          <w:sz w:val="28"/>
          <w:szCs w:val="28"/>
        </w:rPr>
        <w:t>Git</w:t>
      </w:r>
      <w:proofErr w:type="spellEnd"/>
      <w:r>
        <w:rPr>
          <w:sz w:val="28"/>
          <w:szCs w:val="28"/>
        </w:rPr>
        <w:t xml:space="preserve">, </w:t>
      </w:r>
      <w:proofErr w:type="spellStart"/>
      <w:r>
        <w:rPr>
          <w:sz w:val="28"/>
          <w:szCs w:val="28"/>
        </w:rPr>
        <w:t>Maven</w:t>
      </w:r>
      <w:proofErr w:type="spellEnd"/>
      <w:r>
        <w:rPr>
          <w:sz w:val="28"/>
          <w:szCs w:val="28"/>
        </w:rPr>
        <w:t xml:space="preserve">, </w:t>
      </w:r>
      <w:proofErr w:type="spellStart"/>
      <w:r>
        <w:rPr>
          <w:sz w:val="28"/>
          <w:szCs w:val="28"/>
        </w:rPr>
        <w:t>IntelliJ</w:t>
      </w:r>
      <w:proofErr w:type="spellEnd"/>
      <w:r>
        <w:rPr>
          <w:sz w:val="28"/>
          <w:szCs w:val="28"/>
        </w:rPr>
        <w:t xml:space="preserve"> IDEA, </w:t>
      </w:r>
      <w:proofErr w:type="spellStart"/>
      <w:r>
        <w:rPr>
          <w:sz w:val="28"/>
          <w:szCs w:val="28"/>
        </w:rPr>
        <w:t>Postman</w:t>
      </w:r>
      <w:proofErr w:type="spellEnd"/>
      <w:r>
        <w:rPr>
          <w:sz w:val="28"/>
          <w:szCs w:val="28"/>
        </w:rPr>
        <w:t xml:space="preserve"> и </w:t>
      </w:r>
      <w:proofErr w:type="spellStart"/>
      <w:r>
        <w:rPr>
          <w:sz w:val="28"/>
          <w:szCs w:val="28"/>
        </w:rPr>
        <w:t>Docker</w:t>
      </w:r>
      <w:proofErr w:type="spellEnd"/>
      <w:r>
        <w:rPr>
          <w:sz w:val="28"/>
          <w:szCs w:val="28"/>
        </w:rPr>
        <w:t xml:space="preserve"> — полностью соответствует задачам сервиса </w:t>
      </w:r>
      <w:proofErr w:type="spellStart"/>
      <w:r>
        <w:rPr>
          <w:sz w:val="28"/>
          <w:szCs w:val="28"/>
        </w:rPr>
        <w:t>FoodIsEasy</w:t>
      </w:r>
      <w:proofErr w:type="spellEnd"/>
      <w:r>
        <w:rPr>
          <w:sz w:val="28"/>
          <w:szCs w:val="28"/>
        </w:rPr>
        <w:t>.</w:t>
      </w:r>
    </w:p>
    <w:p w14:paraId="09F2E7C1" w14:textId="4A742D9D" w:rsidR="00A77D4A" w:rsidRDefault="00A77D4A" w:rsidP="000517D8">
      <w:pPr>
        <w:pStyle w:val="a3"/>
        <w:spacing w:line="360" w:lineRule="auto"/>
        <w:ind w:firstLine="709"/>
        <w:jc w:val="both"/>
        <w:rPr>
          <w:sz w:val="28"/>
          <w:szCs w:val="28"/>
        </w:rPr>
      </w:pPr>
      <w:r>
        <w:rPr>
          <w:sz w:val="28"/>
          <w:szCs w:val="28"/>
        </w:rPr>
        <w:t>Сочетание этих технологий обеспечивает:</w:t>
      </w:r>
    </w:p>
    <w:p w14:paraId="2446D2B8" w14:textId="77777777" w:rsidR="00A77D4A" w:rsidRDefault="00A77D4A" w:rsidP="00436859">
      <w:pPr>
        <w:pStyle w:val="a3"/>
        <w:spacing w:line="360" w:lineRule="auto"/>
        <w:ind w:firstLine="709"/>
        <w:jc w:val="both"/>
        <w:rPr>
          <w:sz w:val="28"/>
          <w:szCs w:val="28"/>
        </w:rPr>
      </w:pPr>
      <w:r>
        <w:rPr>
          <w:sz w:val="28"/>
          <w:szCs w:val="28"/>
        </w:rPr>
        <w:t>— надежную серверную архитектуру и удобную поддержку бизнес‑логики;</w:t>
      </w:r>
    </w:p>
    <w:p w14:paraId="688C4B63" w14:textId="77777777" w:rsidR="00A77D4A" w:rsidRDefault="00A77D4A" w:rsidP="00436859">
      <w:pPr>
        <w:pStyle w:val="a3"/>
        <w:spacing w:line="360" w:lineRule="auto"/>
        <w:ind w:firstLine="709"/>
        <w:jc w:val="both"/>
        <w:rPr>
          <w:sz w:val="28"/>
          <w:szCs w:val="28"/>
        </w:rPr>
      </w:pPr>
      <w:r>
        <w:rPr>
          <w:sz w:val="28"/>
          <w:szCs w:val="28"/>
        </w:rPr>
        <w:t>— корректную работу с реляционной моделью данных и возможность аналитических вычислений;</w:t>
      </w:r>
    </w:p>
    <w:p w14:paraId="30B9CF7D" w14:textId="77777777" w:rsidR="00A77D4A" w:rsidRDefault="00A77D4A" w:rsidP="00436859">
      <w:pPr>
        <w:pStyle w:val="a3"/>
        <w:spacing w:line="360" w:lineRule="auto"/>
        <w:ind w:firstLine="709"/>
        <w:jc w:val="both"/>
        <w:rPr>
          <w:sz w:val="28"/>
          <w:szCs w:val="28"/>
        </w:rPr>
      </w:pPr>
      <w:r>
        <w:rPr>
          <w:sz w:val="28"/>
          <w:szCs w:val="28"/>
        </w:rPr>
        <w:t>— современный пользовательский интерфейс с динамической подачей информации;</w:t>
      </w:r>
    </w:p>
    <w:p w14:paraId="17DAD711" w14:textId="07650B6E" w:rsidR="00A77D4A" w:rsidRDefault="00A77D4A" w:rsidP="000517D8">
      <w:pPr>
        <w:pStyle w:val="a3"/>
        <w:spacing w:line="360" w:lineRule="auto"/>
        <w:ind w:firstLine="709"/>
        <w:jc w:val="both"/>
        <w:rPr>
          <w:sz w:val="28"/>
          <w:szCs w:val="28"/>
        </w:rPr>
      </w:pPr>
      <w:r>
        <w:rPr>
          <w:sz w:val="28"/>
          <w:szCs w:val="28"/>
        </w:rPr>
        <w:t>— практичность разработки, тестирования и развертывания в единой среде.</w:t>
      </w:r>
    </w:p>
    <w:p w14:paraId="11E788AC" w14:textId="001A2E0B" w:rsidR="00A77D4A" w:rsidRDefault="00A77D4A" w:rsidP="000517D8">
      <w:pPr>
        <w:pStyle w:val="a3"/>
        <w:spacing w:line="360" w:lineRule="auto"/>
        <w:ind w:firstLine="709"/>
        <w:jc w:val="both"/>
        <w:rPr>
          <w:sz w:val="28"/>
          <w:szCs w:val="28"/>
        </w:rPr>
      </w:pPr>
      <w:r>
        <w:rPr>
          <w:sz w:val="28"/>
          <w:szCs w:val="28"/>
        </w:rPr>
        <w:t>Следовательно, выбранные программные средства являются обоснованными и обеспечивают основу для дальнейшего развития сервиса, включая расширение модулей аналитики и механизмов персонализированных рекомендаций (в том числе с привлечением методов машинного обучения).</w:t>
      </w:r>
    </w:p>
    <w:p w14:paraId="42E1725C" w14:textId="0438CB9A" w:rsidR="00436859" w:rsidRPr="00436859" w:rsidRDefault="00436859" w:rsidP="00436859">
      <w:pPr>
        <w:pStyle w:val="a3"/>
        <w:spacing w:line="360" w:lineRule="auto"/>
        <w:ind w:firstLine="709"/>
        <w:jc w:val="both"/>
        <w:rPr>
          <w:sz w:val="28"/>
          <w:szCs w:val="28"/>
        </w:rPr>
      </w:pPr>
      <w:r w:rsidRPr="00436859">
        <w:rPr>
          <w:sz w:val="28"/>
          <w:szCs w:val="28"/>
        </w:rPr>
        <w:lastRenderedPageBreak/>
        <w:t xml:space="preserve">Функциональные возможности системы определяют перечень задач, которые пользователь может выполнять при взаимодействии с сервисом. От полноты и качества реализации функционала напрямую зависит удобство использования приложения, эффективность работы системы и возможность дальнейшего расширения проекта. Для сервиса </w:t>
      </w:r>
      <w:proofErr w:type="spellStart"/>
      <w:r w:rsidRPr="00436859">
        <w:rPr>
          <w:sz w:val="28"/>
          <w:szCs w:val="28"/>
        </w:rPr>
        <w:t>FoodIsEasy</w:t>
      </w:r>
      <w:proofErr w:type="spellEnd"/>
      <w:r w:rsidRPr="00436859">
        <w:rPr>
          <w:sz w:val="28"/>
          <w:szCs w:val="28"/>
        </w:rPr>
        <w:t xml:space="preserve"> функциональная часть играет особенно важную роль, поскольку проект объединяет сразу несколько направлений: персонализированный подбор блюд, анализ питания, планирование рациона и организацию совместного взаимодействия пользователей.</w:t>
      </w:r>
    </w:p>
    <w:p w14:paraId="5DED07F1" w14:textId="77777777" w:rsidR="00436859" w:rsidRPr="00436859" w:rsidRDefault="00436859" w:rsidP="00436859">
      <w:pPr>
        <w:pStyle w:val="a3"/>
        <w:spacing w:line="360" w:lineRule="auto"/>
        <w:ind w:firstLine="709"/>
        <w:jc w:val="both"/>
        <w:rPr>
          <w:sz w:val="28"/>
          <w:szCs w:val="28"/>
        </w:rPr>
      </w:pPr>
      <w:r w:rsidRPr="00436859">
        <w:rPr>
          <w:sz w:val="28"/>
          <w:szCs w:val="28"/>
        </w:rPr>
        <w:t xml:space="preserve">Проектируемая система ориентирована на создание единой платформы для организации питания, в рамках которой пользователь получает возможность не только просматривать рецепты, но и анализировать рацион, формировать меню, получать рекомендации и взаимодействовать с другими участниками группы. В отличие от традиционных каталогов рецептов, </w:t>
      </w:r>
      <w:proofErr w:type="spellStart"/>
      <w:r w:rsidRPr="00436859">
        <w:rPr>
          <w:sz w:val="28"/>
          <w:szCs w:val="28"/>
        </w:rPr>
        <w:t>FoodIsEasy</w:t>
      </w:r>
      <w:proofErr w:type="spellEnd"/>
      <w:r w:rsidRPr="00436859">
        <w:rPr>
          <w:sz w:val="28"/>
          <w:szCs w:val="28"/>
        </w:rPr>
        <w:t xml:space="preserve"> предполагает активную обработку пользовательских данных и использование механизмов персонализации.</w:t>
      </w:r>
    </w:p>
    <w:p w14:paraId="69567E31" w14:textId="77777777" w:rsidR="00436859" w:rsidRPr="00436859" w:rsidRDefault="00436859" w:rsidP="00436859">
      <w:pPr>
        <w:pStyle w:val="a3"/>
        <w:spacing w:line="360" w:lineRule="auto"/>
        <w:ind w:firstLine="709"/>
        <w:jc w:val="both"/>
        <w:rPr>
          <w:sz w:val="28"/>
          <w:szCs w:val="28"/>
        </w:rPr>
      </w:pPr>
      <w:r w:rsidRPr="00436859">
        <w:rPr>
          <w:sz w:val="28"/>
          <w:szCs w:val="28"/>
        </w:rPr>
        <w:t>Основой работы системы является пользовательский профиль. После регистрации пользователь получает доступ к персональному аккаунту, содержащему информацию, необходимую для формирования рекомендаций и анализа питания. Наличие индивидуального профиля позволяет системе учитывать особенности каждого пользователя и обеспечивать персонализированный подход к организации рациона.</w:t>
      </w:r>
    </w:p>
    <w:p w14:paraId="36340F3E" w14:textId="77777777" w:rsidR="00436859" w:rsidRPr="00436859" w:rsidRDefault="00436859" w:rsidP="00436859">
      <w:pPr>
        <w:pStyle w:val="a3"/>
        <w:spacing w:line="360" w:lineRule="auto"/>
        <w:ind w:firstLine="709"/>
        <w:jc w:val="both"/>
        <w:rPr>
          <w:sz w:val="28"/>
          <w:szCs w:val="28"/>
        </w:rPr>
      </w:pPr>
      <w:r w:rsidRPr="00436859">
        <w:rPr>
          <w:sz w:val="28"/>
          <w:szCs w:val="28"/>
        </w:rPr>
        <w:t>Профиль пользователя включает базовую информацию, необходимую для идентификации и взаимодействия с системой. К таким данным относятся имя пользователя, адрес электронной почты и пароль для авторизации. Кроме того, система должна обеспечивать возможность изменения персональных данных и настройки параметров учетной записи.</w:t>
      </w:r>
    </w:p>
    <w:p w14:paraId="06399784" w14:textId="77777777" w:rsidR="00436859" w:rsidRPr="00436859" w:rsidRDefault="00436859" w:rsidP="00436859">
      <w:pPr>
        <w:pStyle w:val="a3"/>
        <w:spacing w:line="360" w:lineRule="auto"/>
        <w:ind w:firstLine="709"/>
        <w:jc w:val="both"/>
        <w:rPr>
          <w:sz w:val="28"/>
          <w:szCs w:val="28"/>
        </w:rPr>
      </w:pPr>
      <w:r w:rsidRPr="00436859">
        <w:rPr>
          <w:sz w:val="28"/>
          <w:szCs w:val="28"/>
        </w:rPr>
        <w:lastRenderedPageBreak/>
        <w:t>Одной из ключевых составляющих пользовательского профиля являются предпочтения питания. Пользователь получает возможность указывать любимые кухни, предпочтительные категории блюд и продукты, которые нравятся чаще всего. Использование подобных данных необходимо для формирования персонализированной рекомендательной ленты.</w:t>
      </w:r>
    </w:p>
    <w:p w14:paraId="6A765C32" w14:textId="77777777" w:rsidR="00436859" w:rsidRPr="00436859" w:rsidRDefault="00436859" w:rsidP="00436859">
      <w:pPr>
        <w:pStyle w:val="a3"/>
        <w:spacing w:line="360" w:lineRule="auto"/>
        <w:ind w:firstLine="709"/>
        <w:jc w:val="both"/>
        <w:rPr>
          <w:sz w:val="28"/>
          <w:szCs w:val="28"/>
        </w:rPr>
      </w:pPr>
      <w:r w:rsidRPr="00436859">
        <w:rPr>
          <w:sz w:val="28"/>
          <w:szCs w:val="28"/>
        </w:rPr>
        <w:t>Дополнительно система должна поддерживать механизм ограничений питания. Ограничения подразделяются на два типа: жесткие и мягкие. Жесткие ограничения используются в случаях, когда определенные продукты или ингредиенты должны быть полностью исключены из рекомендаций. К данной категории относятся аллергии, непереносимость определенных продуктов и иные ограничения, при которых употребление конкретных ингредиентов невозможно или нежелательно.</w:t>
      </w:r>
    </w:p>
    <w:p w14:paraId="59BBE1AC" w14:textId="77777777" w:rsidR="00436859" w:rsidRPr="00436859" w:rsidRDefault="00436859" w:rsidP="00436859">
      <w:pPr>
        <w:pStyle w:val="a3"/>
        <w:spacing w:line="360" w:lineRule="auto"/>
        <w:ind w:firstLine="709"/>
        <w:jc w:val="both"/>
        <w:rPr>
          <w:sz w:val="28"/>
          <w:szCs w:val="28"/>
        </w:rPr>
      </w:pPr>
      <w:r w:rsidRPr="00436859">
        <w:rPr>
          <w:sz w:val="28"/>
          <w:szCs w:val="28"/>
        </w:rPr>
        <w:t>Мягкие ограничения используются для обозначения продуктов, которые пользователь не предпочитает, но допускает возможность их употребления. В отличие от жестких ограничений подобные параметры не исключают блюда полностью, а лишь уменьшают вероятность их появления в рекомендательной ленте. Использование такого подхода позволяет сделать систему рекомендаций более гибкой и реалистичной.</w:t>
      </w:r>
    </w:p>
    <w:p w14:paraId="17CD78D3" w14:textId="77777777" w:rsidR="00436859" w:rsidRPr="00436859" w:rsidRDefault="00436859" w:rsidP="00436859">
      <w:pPr>
        <w:pStyle w:val="a3"/>
        <w:spacing w:line="360" w:lineRule="auto"/>
        <w:ind w:firstLine="709"/>
        <w:jc w:val="both"/>
        <w:rPr>
          <w:sz w:val="28"/>
          <w:szCs w:val="28"/>
        </w:rPr>
      </w:pPr>
      <w:r w:rsidRPr="00436859">
        <w:rPr>
          <w:sz w:val="28"/>
          <w:szCs w:val="28"/>
        </w:rPr>
        <w:t>Одной из центральных функций сервиса является работа с базой блюд и рецептов. Система должна обеспечивать хранение информации о блюдах, ингредиентах, категориях рецептов и параметрах питания. Каждое блюдо представляет собой отдельную сущность, содержащую подробную информацию, необходимую для отображения пользователю и последующего анализа.</w:t>
      </w:r>
    </w:p>
    <w:p w14:paraId="40A0FB5D" w14:textId="77777777" w:rsidR="00436859" w:rsidRPr="00436859" w:rsidRDefault="00436859" w:rsidP="00436859">
      <w:pPr>
        <w:pStyle w:val="a3"/>
        <w:spacing w:line="360" w:lineRule="auto"/>
        <w:ind w:firstLine="709"/>
        <w:jc w:val="both"/>
        <w:rPr>
          <w:sz w:val="28"/>
          <w:szCs w:val="28"/>
        </w:rPr>
      </w:pPr>
      <w:r w:rsidRPr="00436859">
        <w:rPr>
          <w:sz w:val="28"/>
          <w:szCs w:val="28"/>
        </w:rPr>
        <w:t xml:space="preserve">Карточка блюда должна содержать название, краткое описание, список ингредиентов, способ приготовления, время приготовления и сведения о пищевой ценности. Дополнительно система должна поддерживать хранение </w:t>
      </w:r>
      <w:r w:rsidRPr="00436859">
        <w:rPr>
          <w:sz w:val="28"/>
          <w:szCs w:val="28"/>
        </w:rPr>
        <w:lastRenderedPageBreak/>
        <w:t>информации о калорийности блюда, содержании белков, жиров и углеводов, а также принадлежности блюда к определенной кухне или категории.</w:t>
      </w:r>
    </w:p>
    <w:p w14:paraId="7AD7E7E9" w14:textId="77777777" w:rsidR="00436859" w:rsidRPr="00436859" w:rsidRDefault="00436859" w:rsidP="00436859">
      <w:pPr>
        <w:pStyle w:val="a3"/>
        <w:spacing w:line="360" w:lineRule="auto"/>
        <w:ind w:firstLine="709"/>
        <w:jc w:val="both"/>
        <w:rPr>
          <w:sz w:val="28"/>
          <w:szCs w:val="28"/>
        </w:rPr>
      </w:pPr>
      <w:r w:rsidRPr="00436859">
        <w:rPr>
          <w:sz w:val="28"/>
          <w:szCs w:val="28"/>
        </w:rPr>
        <w:t>Для повышения удобства использования в системе должны использоваться изображения блюд. Визуальное представление рецептов играет важную роль при взаимодействии пользователя с рекомендательной лентой и значительно влияет на восприятие сервиса в целом.</w:t>
      </w:r>
    </w:p>
    <w:p w14:paraId="47E8E0A3" w14:textId="77777777" w:rsidR="00436859" w:rsidRPr="00436859" w:rsidRDefault="00436859" w:rsidP="00436859">
      <w:pPr>
        <w:pStyle w:val="a3"/>
        <w:spacing w:line="360" w:lineRule="auto"/>
        <w:ind w:firstLine="709"/>
        <w:jc w:val="both"/>
        <w:rPr>
          <w:sz w:val="28"/>
          <w:szCs w:val="28"/>
        </w:rPr>
      </w:pPr>
      <w:r w:rsidRPr="00436859">
        <w:rPr>
          <w:sz w:val="28"/>
          <w:szCs w:val="28"/>
        </w:rPr>
        <w:t>Кроме текстового описания рецептов система может поддерживать хранение ссылок на видеоматериалы, связанные с приготовлением блюда. Это позволяет сделать взаимодействие с сервисом более удобным и расширяет функциональные возможности платформы.</w:t>
      </w:r>
    </w:p>
    <w:p w14:paraId="4BFEA4F5" w14:textId="77777777" w:rsidR="00436859" w:rsidRPr="00436859" w:rsidRDefault="00436859" w:rsidP="00436859">
      <w:pPr>
        <w:pStyle w:val="a3"/>
        <w:spacing w:line="360" w:lineRule="auto"/>
        <w:ind w:firstLine="709"/>
        <w:jc w:val="both"/>
        <w:rPr>
          <w:sz w:val="28"/>
          <w:szCs w:val="28"/>
        </w:rPr>
      </w:pPr>
      <w:r w:rsidRPr="00436859">
        <w:rPr>
          <w:sz w:val="28"/>
          <w:szCs w:val="28"/>
        </w:rPr>
        <w:t>Дополнительным функционалом является система рейтингов и комментариев. Пользователь получает возможность оценивать блюда и оставлять отзывы. Подобные данные могут использоваться не только для отображения информации другим пользователям, но и в рамках рекомендательной системы. Например, блюда с высоким рейтингом могут получать более высокий приоритет в рекомендациях.</w:t>
      </w:r>
    </w:p>
    <w:p w14:paraId="030B1962" w14:textId="77777777" w:rsidR="00436859" w:rsidRPr="00436859" w:rsidRDefault="00436859" w:rsidP="00436859">
      <w:pPr>
        <w:pStyle w:val="a3"/>
        <w:spacing w:line="360" w:lineRule="auto"/>
        <w:ind w:firstLine="709"/>
        <w:jc w:val="both"/>
        <w:rPr>
          <w:sz w:val="28"/>
          <w:szCs w:val="28"/>
        </w:rPr>
      </w:pPr>
      <w:r w:rsidRPr="00436859">
        <w:rPr>
          <w:sz w:val="28"/>
          <w:szCs w:val="28"/>
        </w:rPr>
        <w:t>Одной из наиболее важных частей проекта является рекомендательная система. Данный механизм представляет собой основу интеллектуальной составляющей сервиса и отвечает за формирование персонализированной ленты блюд.</w:t>
      </w:r>
    </w:p>
    <w:p w14:paraId="5BD977ED" w14:textId="77777777" w:rsidR="00436859" w:rsidRPr="00436859" w:rsidRDefault="00436859" w:rsidP="00436859">
      <w:pPr>
        <w:pStyle w:val="a3"/>
        <w:spacing w:line="360" w:lineRule="auto"/>
        <w:ind w:firstLine="709"/>
        <w:jc w:val="both"/>
        <w:rPr>
          <w:sz w:val="28"/>
          <w:szCs w:val="28"/>
        </w:rPr>
      </w:pPr>
      <w:r w:rsidRPr="00436859">
        <w:rPr>
          <w:sz w:val="28"/>
          <w:szCs w:val="28"/>
        </w:rPr>
        <w:t>Рекомендательная система должна учитывать множество параметров, включая предпочтения пользователя, историю взаимодействия с сервисом, ранее выбранные блюда, популярность рецептов и ограничения питания. Анализ подобных данных позволяет формировать рекомендации, наиболее соответствующие интересам пользователя.</w:t>
      </w:r>
    </w:p>
    <w:p w14:paraId="40DAA933" w14:textId="77777777" w:rsidR="00436859" w:rsidRPr="00436859" w:rsidRDefault="00436859" w:rsidP="00436859">
      <w:pPr>
        <w:pStyle w:val="a3"/>
        <w:spacing w:line="360" w:lineRule="auto"/>
        <w:ind w:firstLine="709"/>
        <w:jc w:val="both"/>
        <w:rPr>
          <w:sz w:val="28"/>
          <w:szCs w:val="28"/>
        </w:rPr>
      </w:pPr>
      <w:r w:rsidRPr="00436859">
        <w:rPr>
          <w:sz w:val="28"/>
          <w:szCs w:val="28"/>
        </w:rPr>
        <w:t xml:space="preserve">Важной особенностью системы является учет истории питания. </w:t>
      </w:r>
      <w:proofErr w:type="spellStart"/>
      <w:r w:rsidRPr="00436859">
        <w:rPr>
          <w:sz w:val="28"/>
          <w:szCs w:val="28"/>
        </w:rPr>
        <w:t>FoodIsEasy</w:t>
      </w:r>
      <w:proofErr w:type="spellEnd"/>
      <w:r w:rsidRPr="00436859">
        <w:rPr>
          <w:sz w:val="28"/>
          <w:szCs w:val="28"/>
        </w:rPr>
        <w:t xml:space="preserve"> должен хранить информацию о ранее выбранных или приготовленных блюдах, </w:t>
      </w:r>
      <w:r w:rsidRPr="00436859">
        <w:rPr>
          <w:sz w:val="28"/>
          <w:szCs w:val="28"/>
        </w:rPr>
        <w:lastRenderedPageBreak/>
        <w:t>а также учитывать частоту их повторения. Использование подобного механизма позволяет избегать чрезмерного однообразия питания и формировать более разнообразные рекомендации.</w:t>
      </w:r>
    </w:p>
    <w:p w14:paraId="1F99DBCD" w14:textId="77777777" w:rsidR="00436859" w:rsidRPr="00436859" w:rsidRDefault="00436859" w:rsidP="00436859">
      <w:pPr>
        <w:pStyle w:val="a3"/>
        <w:spacing w:line="360" w:lineRule="auto"/>
        <w:ind w:firstLine="709"/>
        <w:jc w:val="both"/>
        <w:rPr>
          <w:sz w:val="28"/>
          <w:szCs w:val="28"/>
        </w:rPr>
      </w:pPr>
      <w:r w:rsidRPr="00436859">
        <w:rPr>
          <w:sz w:val="28"/>
          <w:szCs w:val="28"/>
        </w:rPr>
        <w:t>При анализе истории питания система может определять категории продуктов и блюд, которые чаще всего присутствуют в рационе пользователя. Например, если пользователь регулярно употребляет блюда одной категории, сервис способен предлагать альтернативные варианты, направленные на повышение разнообразия питания.</w:t>
      </w:r>
    </w:p>
    <w:p w14:paraId="6C920BE1" w14:textId="77777777" w:rsidR="00436859" w:rsidRPr="00436859" w:rsidRDefault="00436859" w:rsidP="00436859">
      <w:pPr>
        <w:pStyle w:val="a3"/>
        <w:spacing w:line="360" w:lineRule="auto"/>
        <w:ind w:firstLine="709"/>
        <w:jc w:val="both"/>
        <w:rPr>
          <w:sz w:val="28"/>
          <w:szCs w:val="28"/>
        </w:rPr>
      </w:pPr>
      <w:r w:rsidRPr="00436859">
        <w:rPr>
          <w:sz w:val="28"/>
          <w:szCs w:val="28"/>
        </w:rPr>
        <w:t>Дополнительным параметром рекомендательной системы является анализ пользовательской активности. Система может учитывать, какие блюда пользователь просматривает чаще всего, какие рецепты сохраняет и какие оценки оставляет. Использование подобных данных позволяет повысить точность персонализации рекомендаций.</w:t>
      </w:r>
    </w:p>
    <w:p w14:paraId="39DEB0B9" w14:textId="77777777" w:rsidR="00436859" w:rsidRPr="00436859" w:rsidRDefault="00436859" w:rsidP="00436859">
      <w:pPr>
        <w:pStyle w:val="a3"/>
        <w:spacing w:line="360" w:lineRule="auto"/>
        <w:ind w:firstLine="709"/>
        <w:jc w:val="both"/>
        <w:rPr>
          <w:sz w:val="28"/>
          <w:szCs w:val="28"/>
        </w:rPr>
      </w:pPr>
      <w:r w:rsidRPr="00436859">
        <w:rPr>
          <w:sz w:val="28"/>
          <w:szCs w:val="28"/>
        </w:rPr>
        <w:t xml:space="preserve">Особое внимание в проектируемом сервисе уделяется анализу рациона питания. В отличие от большинства стандартных сервисов рецептов, </w:t>
      </w:r>
      <w:proofErr w:type="spellStart"/>
      <w:r w:rsidRPr="00436859">
        <w:rPr>
          <w:sz w:val="28"/>
          <w:szCs w:val="28"/>
        </w:rPr>
        <w:t>FoodIsEasy</w:t>
      </w:r>
      <w:proofErr w:type="spellEnd"/>
      <w:r w:rsidRPr="00436859">
        <w:rPr>
          <w:sz w:val="28"/>
          <w:szCs w:val="28"/>
        </w:rPr>
        <w:t xml:space="preserve"> ориентирован не только на подбор блюд, но и на анализ структуры питания пользователя.</w:t>
      </w:r>
    </w:p>
    <w:p w14:paraId="2F2E77F5" w14:textId="77777777" w:rsidR="00436859" w:rsidRPr="00436859" w:rsidRDefault="00436859" w:rsidP="00436859">
      <w:pPr>
        <w:pStyle w:val="a3"/>
        <w:spacing w:line="360" w:lineRule="auto"/>
        <w:ind w:firstLine="709"/>
        <w:jc w:val="both"/>
        <w:rPr>
          <w:sz w:val="28"/>
          <w:szCs w:val="28"/>
        </w:rPr>
      </w:pPr>
      <w:r w:rsidRPr="00436859">
        <w:rPr>
          <w:sz w:val="28"/>
          <w:szCs w:val="28"/>
        </w:rPr>
        <w:t>Система должна обеспечивать хранение истории питания и предоставлять пользователю возможность просмотра статистики рациона. Анализ может включать оценку разнообразия блюд, частоты повторения определенных продуктов, распределения категорий питания и структуры потребляемой пищи.</w:t>
      </w:r>
    </w:p>
    <w:p w14:paraId="24BCC82C" w14:textId="77777777" w:rsidR="00436859" w:rsidRPr="00436859" w:rsidRDefault="00436859" w:rsidP="00436859">
      <w:pPr>
        <w:pStyle w:val="a3"/>
        <w:spacing w:line="360" w:lineRule="auto"/>
        <w:ind w:firstLine="709"/>
        <w:jc w:val="both"/>
        <w:rPr>
          <w:sz w:val="28"/>
          <w:szCs w:val="28"/>
        </w:rPr>
      </w:pPr>
      <w:r w:rsidRPr="00436859">
        <w:rPr>
          <w:sz w:val="28"/>
          <w:szCs w:val="28"/>
        </w:rPr>
        <w:t>Одной из ключевых функций анализа является определение повторяемости блюд. Система способна анализировать, насколько часто пользователь употребляет одинаковые блюда или категории продуктов. На основе полученных данных сервис может формировать рекомендации, направленные на снижение однообразия питания.</w:t>
      </w:r>
    </w:p>
    <w:p w14:paraId="79581579" w14:textId="77777777" w:rsidR="00436859" w:rsidRPr="00436859" w:rsidRDefault="00436859" w:rsidP="00436859">
      <w:pPr>
        <w:pStyle w:val="a3"/>
        <w:spacing w:line="360" w:lineRule="auto"/>
        <w:ind w:firstLine="709"/>
        <w:jc w:val="both"/>
        <w:rPr>
          <w:sz w:val="28"/>
          <w:szCs w:val="28"/>
        </w:rPr>
      </w:pPr>
      <w:r w:rsidRPr="00436859">
        <w:rPr>
          <w:sz w:val="28"/>
          <w:szCs w:val="28"/>
        </w:rPr>
        <w:lastRenderedPageBreak/>
        <w:t>Дополнительно система может анализировать баланс белков, жиров и углеводов. Пользователь получает возможность отслеживать основные показатели питания и анализировать общую структуру рациона. Подобный функционал особенно важен для пользователей, стремящихся контролировать питание или придерживаться определенного режима потребления пищи.</w:t>
      </w:r>
    </w:p>
    <w:p w14:paraId="433CCCD3" w14:textId="77777777" w:rsidR="00436859" w:rsidRPr="00436859" w:rsidRDefault="00436859" w:rsidP="00436859">
      <w:pPr>
        <w:pStyle w:val="a3"/>
        <w:spacing w:line="360" w:lineRule="auto"/>
        <w:ind w:firstLine="709"/>
        <w:jc w:val="both"/>
        <w:rPr>
          <w:sz w:val="28"/>
          <w:szCs w:val="28"/>
        </w:rPr>
      </w:pPr>
      <w:r w:rsidRPr="00436859">
        <w:rPr>
          <w:sz w:val="28"/>
          <w:szCs w:val="28"/>
        </w:rPr>
        <w:t>Для удобства восприятия информации система может использовать графики, диаграммы и статистические показатели. Визуальное отображение аналитики делает взаимодействие с сервисом более понятным и удобным для пользователя.</w:t>
      </w:r>
    </w:p>
    <w:p w14:paraId="0E8A9CE3" w14:textId="77777777" w:rsidR="00436859" w:rsidRPr="00436859" w:rsidRDefault="00436859" w:rsidP="00436859">
      <w:pPr>
        <w:pStyle w:val="a3"/>
        <w:spacing w:line="360" w:lineRule="auto"/>
        <w:ind w:firstLine="709"/>
        <w:jc w:val="both"/>
        <w:rPr>
          <w:sz w:val="28"/>
          <w:szCs w:val="28"/>
        </w:rPr>
      </w:pPr>
      <w:r w:rsidRPr="00436859">
        <w:rPr>
          <w:sz w:val="28"/>
          <w:szCs w:val="28"/>
        </w:rPr>
        <w:t>Еще одной важной функцией сервиса является планирование питания. Пользователь должен иметь возможность формировать меню на определенный период времени, распределяя блюда по дням недели и приемам пищи.</w:t>
      </w:r>
    </w:p>
    <w:p w14:paraId="76B168F5" w14:textId="77777777" w:rsidR="00436859" w:rsidRPr="00436859" w:rsidRDefault="00436859" w:rsidP="00436859">
      <w:pPr>
        <w:pStyle w:val="a3"/>
        <w:spacing w:line="360" w:lineRule="auto"/>
        <w:ind w:firstLine="709"/>
        <w:jc w:val="both"/>
        <w:rPr>
          <w:sz w:val="28"/>
          <w:szCs w:val="28"/>
        </w:rPr>
      </w:pPr>
      <w:r w:rsidRPr="00436859">
        <w:rPr>
          <w:sz w:val="28"/>
          <w:szCs w:val="28"/>
        </w:rPr>
        <w:t>Система должна поддерживать планирование завтраков, обедов и ужинов. Пользователь может как самостоятельно выбирать блюда, так и использовать автоматически сформированные рекомендации.</w:t>
      </w:r>
    </w:p>
    <w:p w14:paraId="27D76A2F"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Автоматическое формирование меню является одной из важных интеллектуальных функций системы. При генерации плана питания сервис должен учитывать предпочтения пользователя, историю питания, ограничения и необходимость поддержания разнообразия рациона. Например, система может снижать вероятность повторного появления недавно использованных блюд или предлагать альтернативные варианты на основе ранее выбранных категорий питания.</w:t>
      </w:r>
    </w:p>
    <w:p w14:paraId="0E114F64"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Планирование питания может осуществляться как для одного пользователя, так и для группы людей. В случае группового режима система должна учитывать предпочтения всех участников и формировать рекомендации, подходящие большинству пользователей.</w:t>
      </w:r>
    </w:p>
    <w:p w14:paraId="491F594A"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 xml:space="preserve">Поддержка групп пользователей является одной из ключевых особенностей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Пользователи получают возможность объединяться в группы, например семьи, пары или коллективы совместно проживающих людей. Каждая группа представляет собой отдельную сущность системы и содержит список участников, историю взаимодействий и параметры совместного планирования питания.</w:t>
      </w:r>
    </w:p>
    <w:p w14:paraId="52B13AEE"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После создания группы пользователи могут совместно формировать меню, просматривать рекомендации и участвовать в выборе блюд. Использование группового режима значительно упрощает организацию питания для нескольких человек и позволяет снизить количество конфликтов, связанных с различием вкусовых предпочтений.</w:t>
      </w:r>
    </w:p>
    <w:p w14:paraId="742EAE80"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Особую роль в работе группового режима играет механизм совместного выбора блюд. Система должна поддерживать возможность голосования за блюда, предлагаемые в рамках меню или рекомендательной ленты. Каждый участник группы может оценивать предложенные варианты, после чего система формирует итоговый результат с учетом голосов пользователей.</w:t>
      </w:r>
    </w:p>
    <w:p w14:paraId="3DE94FDF"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механизма голосования позволяет сделать процесс выбора блюд более удобным и интерактивным. Вместо необходимости самостоятельно согласовывать меню пользователи получают возможность принимать коллективные решения непосредственно внутри сервиса.</w:t>
      </w:r>
    </w:p>
    <w:p w14:paraId="3AAA0317"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При формировании групповых рекомендаций система должна учитывать ограничения и предпочтения всех участников группы. Если хотя бы один пользователь имеет жесткое ограничение, соответствующее блюдо должно полностью исключаться из рекомендаций. В случае мягких ограничений система снижает приоритет блюда, однако не исключает его полностью.</w:t>
      </w:r>
    </w:p>
    <w:p w14:paraId="27456478"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Подобный механизм позволяет реализовать более гибкую систему рекомендаций и повысить вероятность того, что предложенные блюда будут подходить большинству участников группы.</w:t>
      </w:r>
    </w:p>
    <w:p w14:paraId="2C2C24A4"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Дополнительным функционалом сервиса является автоматическое формирование списка продуктов. После составления меню система должна анализировать выбранные блюда и определять ингредиенты, необходимые для их приготовления.</w:t>
      </w:r>
    </w:p>
    <w:p w14:paraId="34866146"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Список покупок формируется автоматически на основе рецептов, входящих в план питания. При этом одинаковые ингредиенты могут объединяться, что позволяет упростить организацию покупок и сделать список более удобным для пользователя.</w:t>
      </w:r>
    </w:p>
    <w:p w14:paraId="224E8F07"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Сервис должен поддерживать как персональные, так и групповые списки покупок. В случае группового режима все участники получают доступ к общей корзине продуктов и могут совместно управлять списком необходимых товаров.</w:t>
      </w:r>
    </w:p>
    <w:p w14:paraId="3AD1B5CB"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Пользователи должны иметь возможность отмечать приобретенные продукты, удалять ненужные позиции и редактировать список вручную. Подобный подход делает систему более гибкой и удобной при использовании в реальных условиях.</w:t>
      </w:r>
    </w:p>
    <w:p w14:paraId="1A37F3B5"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проектируемый сервис может предусматривать возможность дальнейшей интеграции с сервисами доставки продуктов. В перспективе это позволит автоматически передавать сформированный список покупок во внешние системы и упрощать процесс заказа необходимых ингредиентов.</w:t>
      </w:r>
    </w:p>
    <w:p w14:paraId="6F8D1AC0"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Важной составляющей функционала системы является механизм поиска и фильтрации блюд. Пользователь должен иметь возможность искать рецепты по различным параметрам, включая название блюда, категорию, кухню, ингредиенты и пищевые характеристики.</w:t>
      </w:r>
    </w:p>
    <w:p w14:paraId="13483A34"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Дополнительно система должна поддерживать фильтрацию блюд по различным условиям. Например, пользователь может отображать только блюда определенной кухни, рецепты с ограниченной калорийностью или блюда, не содержащие определенные ингредиенты.</w:t>
      </w:r>
    </w:p>
    <w:p w14:paraId="54ED9982"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развитой системы поиска значительно повышает удобство взаимодействия с платформой и позволяет быстрее находить необходимые рецепты.</w:t>
      </w:r>
    </w:p>
    <w:p w14:paraId="3A26E80B"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 точки зрения взаимодействия с клиентской частью важную роль играет API сервиса. Все действия пользователя должны обрабатываться серверной частью приложения посредством REST API. Сервер отвечает за обработку запросов, взаимодействие с базой данных, выполнение бизнес-логики и формирование ответов клиентскому приложению.</w:t>
      </w:r>
    </w:p>
    <w:p w14:paraId="01A0C358"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Использование API обеспечивает разделение </w:t>
      </w:r>
      <w:proofErr w:type="spellStart"/>
      <w:r w:rsidRPr="00436859">
        <w:rPr>
          <w:rFonts w:ascii="Times New Roman" w:eastAsia="Times New Roman" w:hAnsi="Times New Roman" w:cs="Times New Roman"/>
          <w:sz w:val="28"/>
          <w:szCs w:val="28"/>
          <w:lang w:eastAsia="ru-RU"/>
        </w:rPr>
        <w:t>frontend</w:t>
      </w:r>
      <w:proofErr w:type="spellEnd"/>
      <w:r w:rsidRPr="00436859">
        <w:rPr>
          <w:rFonts w:ascii="Times New Roman" w:eastAsia="Times New Roman" w:hAnsi="Times New Roman" w:cs="Times New Roman"/>
          <w:sz w:val="28"/>
          <w:szCs w:val="28"/>
          <w:lang w:eastAsia="ru-RU"/>
        </w:rPr>
        <w:t xml:space="preserve"> и </w:t>
      </w:r>
      <w:proofErr w:type="spellStart"/>
      <w:r w:rsidRPr="00436859">
        <w:rPr>
          <w:rFonts w:ascii="Times New Roman" w:eastAsia="Times New Roman" w:hAnsi="Times New Roman" w:cs="Times New Roman"/>
          <w:sz w:val="28"/>
          <w:szCs w:val="28"/>
          <w:lang w:eastAsia="ru-RU"/>
        </w:rPr>
        <w:t>backend</w:t>
      </w:r>
      <w:proofErr w:type="spellEnd"/>
      <w:r w:rsidRPr="00436859">
        <w:rPr>
          <w:rFonts w:ascii="Times New Roman" w:eastAsia="Times New Roman" w:hAnsi="Times New Roman" w:cs="Times New Roman"/>
          <w:sz w:val="28"/>
          <w:szCs w:val="28"/>
          <w:lang w:eastAsia="ru-RU"/>
        </w:rPr>
        <w:t>-частей системы, что упрощает разработку, тестирование и дальнейшее масштабирование проекта. Подобный подход позволяет при необходимости подключать дополнительные клиентские приложения, включая мобильные платформы.</w:t>
      </w:r>
    </w:p>
    <w:p w14:paraId="0F72B62D"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Отдельного внимания заслуживает безопасность системы. Поскольку сервис хранит персональные данные пользователей и информацию об их предпочтениях, необходимо обеспечить защиту пользовательских данных и безопасную авторизацию.</w:t>
      </w:r>
    </w:p>
    <w:p w14:paraId="3EC3A076"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Система должна поддерживать регистрацию пользователей, проверку учетных данных и разграничение доступа к данным. Дополнительно необходимо предусмотреть механизмы защиты API и обработки пользовательских запросов.</w:t>
      </w:r>
    </w:p>
    <w:p w14:paraId="71EF921D"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Важным аспектом функционала является возможность масштабирования системы. Архитектура сервиса должна обеспечивать возможность дальнейшего </w:t>
      </w:r>
      <w:r w:rsidRPr="00436859">
        <w:rPr>
          <w:rFonts w:ascii="Times New Roman" w:eastAsia="Times New Roman" w:hAnsi="Times New Roman" w:cs="Times New Roman"/>
          <w:sz w:val="28"/>
          <w:szCs w:val="28"/>
          <w:lang w:eastAsia="ru-RU"/>
        </w:rPr>
        <w:lastRenderedPageBreak/>
        <w:t>расширения функциональности без необходимости полной переработки приложения.</w:t>
      </w:r>
    </w:p>
    <w:p w14:paraId="0EC55062"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 перспективе система может быть дополнена:</w:t>
      </w:r>
    </w:p>
    <w:p w14:paraId="42A97E2B"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мобильным приложением; </w:t>
      </w:r>
    </w:p>
    <w:p w14:paraId="7B5A04CB"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внешними API; </w:t>
      </w:r>
    </w:p>
    <w:p w14:paraId="4776E365"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более сложными рекомендательными алгоритмами; </w:t>
      </w:r>
    </w:p>
    <w:p w14:paraId="36FE7913"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механизмами машинного обучения; </w:t>
      </w:r>
    </w:p>
    <w:p w14:paraId="5B77B082"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сервисами доставки; </w:t>
      </w:r>
    </w:p>
    <w:p w14:paraId="19BB4691" w14:textId="77777777" w:rsidR="00436859" w:rsidRPr="00436859" w:rsidRDefault="00436859"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поддержкой уведомлений и напоминаний. </w:t>
      </w:r>
    </w:p>
    <w:p w14:paraId="408EEC43"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Таким образом, функционал проектируемого сервиса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xml:space="preserve"> представляет собой комплекс взаимосвязанных механизмов, направленных на автоматизацию процессов организации питания. Система объединяет функции персонализированного подбора блюд, анализа рациона, планирования питания, группового взаимодействия пользователей и автоматического формирования списка продуктов.</w:t>
      </w:r>
    </w:p>
    <w:p w14:paraId="460A9A09" w14:textId="77777777" w:rsidR="00436859" w:rsidRPr="00436859" w:rsidRDefault="00436859" w:rsidP="00436859">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подобного подхода позволяет создать современный интеллектуальный сервис, ориентированный на решение реальных пользовательских задач, связанных с организацией повседневного питания.</w:t>
      </w:r>
    </w:p>
    <w:p w14:paraId="1CD176CD" w14:textId="77777777" w:rsidR="00C93A5D" w:rsidRPr="00C93A5D" w:rsidRDefault="00C93A5D" w:rsidP="00C93A5D">
      <w:pPr>
        <w:spacing w:line="360" w:lineRule="auto"/>
        <w:ind w:firstLine="709"/>
        <w:jc w:val="both"/>
        <w:rPr>
          <w:rFonts w:ascii="Times New Roman" w:hAnsi="Times New Roman" w:cs="Times New Roman"/>
          <w:b/>
          <w:bCs/>
          <w:sz w:val="36"/>
          <w:szCs w:val="36"/>
        </w:rPr>
      </w:pPr>
      <w:r w:rsidRPr="00C93A5D">
        <w:rPr>
          <w:rFonts w:ascii="Times New Roman" w:hAnsi="Times New Roman" w:cs="Times New Roman"/>
          <w:b/>
          <w:bCs/>
          <w:sz w:val="36"/>
          <w:szCs w:val="36"/>
        </w:rPr>
        <w:t>Глава 2. Создание сервиса</w:t>
      </w:r>
    </w:p>
    <w:p w14:paraId="2AC75D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данной главе рассмотрены практические аспекты разработки сервиса персонализированного подбора блюд, планирования питания и анализа рациона для индивидуальных пользователей и групп. Описываются средства разработки, архитектура приложения, модель данных (СУБД, таблицы и связи) и реализованный CRUD/бизнес-функционал ключевых модулей.</w:t>
      </w:r>
    </w:p>
    <w:p w14:paraId="3D639ECF" w14:textId="516895A4" w:rsidR="00C93A5D" w:rsidRPr="00C93A5D" w:rsidRDefault="00C93A5D" w:rsidP="00C93A5D">
      <w:pPr>
        <w:spacing w:line="360" w:lineRule="auto"/>
        <w:ind w:firstLine="709"/>
        <w:jc w:val="both"/>
        <w:rPr>
          <w:rFonts w:ascii="Times New Roman" w:hAnsi="Times New Roman" w:cs="Times New Roman"/>
          <w:sz w:val="28"/>
          <w:szCs w:val="28"/>
        </w:rPr>
      </w:pPr>
    </w:p>
    <w:p w14:paraId="31D036C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 Программные средства разработки и технологии</w:t>
      </w:r>
    </w:p>
    <w:p w14:paraId="1BD33AE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Разработка сервиса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выполнялась с использованием современного набора средств, обеспечивающих реализацию серверной логики, клиентского интерфейса, взаимодействия с базой данных и удобное развертывание проекта.</w:t>
      </w:r>
    </w:p>
    <w:p w14:paraId="11868C8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2.1.1 Средства разработки серверной части</w:t>
      </w:r>
    </w:p>
    <w:p w14:paraId="71C8DE4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Серверная часть приложения реализована на языке Java с использованием фреймворка Spring Boot. Для реализации взаимодействия клиент-сервер применяются принципы REST API (обмен данными в формате JSON). Работа с реляционной базой данных выполняется через </w:t>
      </w:r>
      <w:proofErr w:type="spellStart"/>
      <w:r w:rsidRPr="00C93A5D">
        <w:rPr>
          <w:rFonts w:ascii="Times New Roman" w:hAnsi="Times New Roman" w:cs="Times New Roman"/>
          <w:sz w:val="28"/>
          <w:szCs w:val="28"/>
        </w:rPr>
        <w:t>Hibernate</w:t>
      </w:r>
      <w:proofErr w:type="spellEnd"/>
      <w:r w:rsidRPr="00C93A5D">
        <w:rPr>
          <w:rFonts w:ascii="Times New Roman" w:hAnsi="Times New Roman" w:cs="Times New Roman"/>
          <w:sz w:val="28"/>
          <w:szCs w:val="28"/>
        </w:rPr>
        <w:t>/JPA (ORM-подход).</w:t>
      </w:r>
    </w:p>
    <w:p w14:paraId="4203D9C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составе проекта задействованы следующие компоненты:</w:t>
      </w:r>
    </w:p>
    <w:p w14:paraId="28C58F1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обработка HTTP-запросов через REST-контроллеры;</w:t>
      </w:r>
    </w:p>
    <w:p w14:paraId="3E1028B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бизнес-логика сервисного слоя;</w:t>
      </w:r>
    </w:p>
    <w:p w14:paraId="0CF7FF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обращение к данным через репозитории (Spring Data JPA);</w:t>
      </w:r>
    </w:p>
    <w:p w14:paraId="211A62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аутентификация/авторизация пользователей посредством JWT.</w:t>
      </w:r>
    </w:p>
    <w:p w14:paraId="0C3B0F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Отдельно важен слой безопасности. Аутентификация реализована через фильтр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который анализирует заголовок запроса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и извлекает токен для дальнейшей идентификации пользователя.</w:t>
      </w:r>
    </w:p>
    <w:p w14:paraId="50D24D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2.1 — фрагмент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(JWT заголовок)]</w:t>
      </w:r>
      <w:r w:rsidRPr="00C93A5D">
        <w:rPr>
          <w:rFonts w:ascii="Times New Roman" w:hAnsi="Times New Roman" w:cs="Times New Roman"/>
          <w:sz w:val="28"/>
          <w:szCs w:val="28"/>
        </w:rPr>
        <w:br/>
        <w:t>Вставьте кусок кода из файла FoodIsEasy/src/main/java/com/example/FoodIsEasy/security/JwtAuthenticationFilter.java (метод </w:t>
      </w:r>
      <w:proofErr w:type="spellStart"/>
      <w:r w:rsidRPr="00C93A5D">
        <w:rPr>
          <w:rFonts w:ascii="Times New Roman" w:hAnsi="Times New Roman" w:cs="Times New Roman"/>
          <w:sz w:val="28"/>
          <w:szCs w:val="28"/>
        </w:rPr>
        <w:t>doFilterInternal</w:t>
      </w:r>
      <w:proofErr w:type="spellEnd"/>
      <w:r w:rsidRPr="00C93A5D">
        <w:rPr>
          <w:rFonts w:ascii="Times New Roman" w:hAnsi="Times New Roman" w:cs="Times New Roman"/>
          <w:sz w:val="28"/>
          <w:szCs w:val="28"/>
        </w:rPr>
        <w:t> — извлечение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Bearer</w:t>
      </w:r>
      <w:proofErr w:type="spellEnd"/>
      <w:r w:rsidRPr="00C93A5D">
        <w:rPr>
          <w:rFonts w:ascii="Times New Roman" w:hAnsi="Times New Roman" w:cs="Times New Roman"/>
          <w:sz w:val="28"/>
          <w:szCs w:val="28"/>
        </w:rPr>
        <w:t xml:space="preserve"> ...).</w:t>
      </w:r>
    </w:p>
    <w:p w14:paraId="2EFAD1A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Ключевой момент: сервис работает в </w:t>
      </w:r>
      <w:proofErr w:type="spellStart"/>
      <w:r w:rsidRPr="00C93A5D">
        <w:rPr>
          <w:rFonts w:ascii="Times New Roman" w:hAnsi="Times New Roman" w:cs="Times New Roman"/>
          <w:sz w:val="28"/>
          <w:szCs w:val="28"/>
        </w:rPr>
        <w:t>stateless</w:t>
      </w:r>
      <w:proofErr w:type="spellEnd"/>
      <w:r w:rsidRPr="00C93A5D">
        <w:rPr>
          <w:rFonts w:ascii="Times New Roman" w:hAnsi="Times New Roman" w:cs="Times New Roman"/>
          <w:sz w:val="28"/>
          <w:szCs w:val="28"/>
        </w:rPr>
        <w:t xml:space="preserve">-режиме (JWT), поэтому при обращениях к защищенным </w:t>
      </w:r>
      <w:proofErr w:type="spellStart"/>
      <w:r w:rsidRPr="00C93A5D">
        <w:rPr>
          <w:rFonts w:ascii="Times New Roman" w:hAnsi="Times New Roman" w:cs="Times New Roman"/>
          <w:sz w:val="28"/>
          <w:szCs w:val="28"/>
        </w:rPr>
        <w:t>эндпоинтам</w:t>
      </w:r>
      <w:proofErr w:type="spellEnd"/>
      <w:r w:rsidRPr="00C93A5D">
        <w:rPr>
          <w:rFonts w:ascii="Times New Roman" w:hAnsi="Times New Roman" w:cs="Times New Roman"/>
          <w:sz w:val="28"/>
          <w:szCs w:val="28"/>
        </w:rPr>
        <w:t xml:space="preserve"> требуется валидный токен.</w:t>
      </w:r>
    </w:p>
    <w:p w14:paraId="674A759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[Скриншот 2.1 — пример кода/файла из </w:t>
      </w: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 или структура пакетов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Сюда подходит скрин:</w:t>
      </w:r>
    </w:p>
    <w:p w14:paraId="2E8D43D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дерево пакетов проекта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в </w:t>
      </w: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w:t>
      </w:r>
    </w:p>
    <w:p w14:paraId="7C6FAAB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открытый файл JwtAuthenticationFilter.java.</w:t>
      </w:r>
    </w:p>
    <w:p w14:paraId="62F4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2.1.2 Технологии клиентской части</w:t>
      </w:r>
    </w:p>
    <w:p w14:paraId="59C3649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Клиентская часть реализована как SPA (Single Page Application) на базе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Выбор SPA обусловлен тем, что интерфейс сервиса должен динамически отображать изменяющиеся данные: ленту рекомендаций, план питания по датам, корзину покупок, а также аналитические показатели. При таком подходе обновляются только отдельные части страницы, без полной перезагрузки.</w:t>
      </w:r>
    </w:p>
    <w:p w14:paraId="37F5C56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Маршрутизация страниц и условное отображение пунктов меню реализованы на стороне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xml:space="preserve"> в компоненте </w:t>
      </w:r>
      <w:proofErr w:type="spellStart"/>
      <w:r w:rsidRPr="00C93A5D">
        <w:rPr>
          <w:rFonts w:ascii="Times New Roman" w:hAnsi="Times New Roman" w:cs="Times New Roman"/>
          <w:sz w:val="28"/>
          <w:szCs w:val="28"/>
        </w:rPr>
        <w:t>App.tsx</w:t>
      </w:r>
      <w:proofErr w:type="spellEnd"/>
      <w:r w:rsidRPr="00C93A5D">
        <w:rPr>
          <w:rFonts w:ascii="Times New Roman" w:hAnsi="Times New Roman" w:cs="Times New Roman"/>
          <w:sz w:val="28"/>
          <w:szCs w:val="28"/>
        </w:rPr>
        <w:t>. Страницы с функционалом, требующим авторизации (например, рекомендации, питание, аналитика, группы, профиль), подключаются только при наличии токена.</w:t>
      </w:r>
    </w:p>
    <w:p w14:paraId="6AA1BE4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2.2 — фрагмент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src</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App.tsx</w:t>
      </w:r>
      <w:proofErr w:type="spellEnd"/>
      <w:r w:rsidRPr="00C93A5D">
        <w:rPr>
          <w:rFonts w:ascii="Times New Roman" w:hAnsi="Times New Roman" w:cs="Times New Roman"/>
          <w:sz w:val="28"/>
          <w:szCs w:val="28"/>
        </w:rPr>
        <w:t xml:space="preserve"> с меню и </w:t>
      </w:r>
      <w:proofErr w:type="spellStart"/>
      <w:r w:rsidRPr="00C93A5D">
        <w:rPr>
          <w:rFonts w:ascii="Times New Roman" w:hAnsi="Times New Roman" w:cs="Times New Roman"/>
          <w:sz w:val="28"/>
          <w:szCs w:val="28"/>
        </w:rPr>
        <w:t>роутами</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Подойдет скрин, где видно:</w:t>
      </w:r>
    </w:p>
    <w:p w14:paraId="5A0D91C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условие </w:t>
      </w:r>
      <w:proofErr w:type="spellStart"/>
      <w:proofErr w:type="gramStart"/>
      <w:r w:rsidRPr="00C93A5D">
        <w:rPr>
          <w:rFonts w:ascii="Times New Roman" w:hAnsi="Times New Roman" w:cs="Times New Roman"/>
          <w:sz w:val="28"/>
          <w:szCs w:val="28"/>
        </w:rPr>
        <w:t>token</w:t>
      </w:r>
      <w:proofErr w:type="spellEnd"/>
      <w:r w:rsidRPr="00C93A5D">
        <w:rPr>
          <w:rFonts w:ascii="Times New Roman" w:hAnsi="Times New Roman" w:cs="Times New Roman"/>
          <w:sz w:val="28"/>
          <w:szCs w:val="28"/>
        </w:rPr>
        <w:t xml:space="preserve"> ?</w:t>
      </w:r>
      <w:proofErr w:type="gramEnd"/>
      <w:r w:rsidRPr="00C93A5D">
        <w:rPr>
          <w:rFonts w:ascii="Times New Roman" w:hAnsi="Times New Roman" w:cs="Times New Roman"/>
          <w:sz w:val="28"/>
          <w:szCs w:val="28"/>
        </w:rPr>
        <w:t xml:space="preserve"> (...) : (...),</w:t>
      </w:r>
    </w:p>
    <w:p w14:paraId="559EF71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наличие маршрутов /recommendations, /planner, /analytics, /groups, /profile,</w:t>
      </w:r>
    </w:p>
    <w:p w14:paraId="4E79AE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страницы /</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и /</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w:t>
      </w:r>
    </w:p>
    <w:p w14:paraId="2D24941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2.1.3 Средства работы с базой данных</w:t>
      </w:r>
    </w:p>
    <w:p w14:paraId="6F51F4B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Для хранения данных используется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структуры БД выполняется с помощью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w:t>
      </w:r>
    </w:p>
    <w:p w14:paraId="36252F4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миграции размещаются в </w:t>
      </w:r>
      <w:proofErr w:type="spellStart"/>
      <w:r w:rsidRPr="00C93A5D">
        <w:rPr>
          <w:rFonts w:ascii="Times New Roman" w:hAnsi="Times New Roman" w:cs="Times New Roman"/>
          <w:sz w:val="28"/>
          <w:szCs w:val="28"/>
        </w:rPr>
        <w:t>src</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main</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resources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migration</w:t>
      </w:r>
      <w:proofErr w:type="spellEnd"/>
      <w:r w:rsidRPr="00C93A5D">
        <w:rPr>
          <w:rFonts w:ascii="Times New Roman" w:hAnsi="Times New Roman" w:cs="Times New Roman"/>
          <w:sz w:val="28"/>
          <w:szCs w:val="28"/>
        </w:rPr>
        <w:t>/;</w:t>
      </w:r>
    </w:p>
    <w:p w14:paraId="4B9460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обеспечивается воспроизводимость структуры БД при разворачивании проекта.</w:t>
      </w:r>
    </w:p>
    <w:p w14:paraId="1640820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проекте используются:</w:t>
      </w:r>
    </w:p>
    <w:p w14:paraId="43C94EF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V1__init_schema.sql (основная схема),</w:t>
      </w:r>
    </w:p>
    <w:p w14:paraId="1CE810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V2__seed_data.sql (демо-данные).</w:t>
      </w:r>
    </w:p>
    <w:p w14:paraId="0DDA9B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2.3 — таблица миграций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 xml:space="preserve"> или содержимое папки </w:t>
      </w:r>
      <w:proofErr w:type="spellStart"/>
      <w:r w:rsidRPr="00C93A5D">
        <w:rPr>
          <w:rFonts w:ascii="Times New Roman" w:hAnsi="Times New Roman" w:cs="Times New Roman"/>
          <w:sz w:val="28"/>
          <w:szCs w:val="28"/>
        </w:rPr>
        <w:t>migration</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Можно вставить:</w:t>
      </w:r>
    </w:p>
    <w:p w14:paraId="16984BA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migrations</w:t>
      </w:r>
      <w:proofErr w:type="spellEnd"/>
      <w:r w:rsidRPr="00C93A5D">
        <w:rPr>
          <w:rFonts w:ascii="Times New Roman" w:hAnsi="Times New Roman" w:cs="Times New Roman"/>
          <w:sz w:val="28"/>
          <w:szCs w:val="28"/>
        </w:rPr>
        <w:t>” в логах контейнера,</w:t>
      </w:r>
    </w:p>
    <w:p w14:paraId="6B9A74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содержимое директории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migration</w:t>
      </w:r>
      <w:proofErr w:type="spellEnd"/>
      <w:r w:rsidRPr="00C93A5D">
        <w:rPr>
          <w:rFonts w:ascii="Times New Roman" w:hAnsi="Times New Roman" w:cs="Times New Roman"/>
          <w:sz w:val="28"/>
          <w:szCs w:val="28"/>
        </w:rPr>
        <w:t> в проекте.</w:t>
      </w:r>
    </w:p>
    <w:p w14:paraId="1F6977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2.1.4 Инструменты и инфраструктура разработки</w:t>
      </w:r>
    </w:p>
    <w:p w14:paraId="2C1BB1E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процессе создания проекта применялись стандартные инструменты, необходимые для сборки, запуска и отладки системы:</w:t>
      </w:r>
    </w:p>
    <w:p w14:paraId="3D84399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Git</w:t>
      </w:r>
      <w:proofErr w:type="spellEnd"/>
      <w:r w:rsidRPr="00C93A5D">
        <w:rPr>
          <w:rFonts w:ascii="Times New Roman" w:hAnsi="Times New Roman" w:cs="Times New Roman"/>
          <w:sz w:val="28"/>
          <w:szCs w:val="28"/>
        </w:rPr>
        <w:t> — контроль версий и фиксация изменений;</w:t>
      </w:r>
    </w:p>
    <w:p w14:paraId="14A3284F"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Maven</w:t>
      </w:r>
      <w:proofErr w:type="spellEnd"/>
      <w:r w:rsidRPr="00C93A5D">
        <w:rPr>
          <w:rFonts w:ascii="Times New Roman" w:hAnsi="Times New Roman" w:cs="Times New Roman"/>
          <w:sz w:val="28"/>
          <w:szCs w:val="28"/>
        </w:rPr>
        <w:t xml:space="preserve"> — сборка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и управление зависимостями Java-проекта;</w:t>
      </w:r>
    </w:p>
    <w:p w14:paraId="524E243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 — среда разработки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w:t>
      </w:r>
    </w:p>
    <w:p w14:paraId="1AD0DAD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(или аналог) — проверка REST-</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по контрактам API;</w:t>
      </w:r>
    </w:p>
    <w:p w14:paraId="5968BAD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 единое воспроизводимое окружение для запуска комплекса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w:t>
      </w:r>
    </w:p>
    <w:p w14:paraId="21D53F5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Для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xml:space="preserve"> настроена сборка и запуск сервисов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и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Развертывание позволяет запускать проект одной командой и демонстрировать работоспособность системы.</w:t>
      </w:r>
    </w:p>
    <w:p w14:paraId="54D6D11E" w14:textId="53298339"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2.4 —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ps</w:t>
      </w:r>
      <w:proofErr w:type="spellEnd"/>
      <w:r w:rsidRPr="00C93A5D">
        <w:rPr>
          <w:rFonts w:ascii="Times New Roman" w:hAnsi="Times New Roman" w:cs="Times New Roman"/>
          <w:sz w:val="28"/>
          <w:szCs w:val="28"/>
        </w:rPr>
        <w:t xml:space="preserve"> или окно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Desktop/</w:t>
      </w:r>
      <w:proofErr w:type="spellStart"/>
      <w:r w:rsidRPr="00C93A5D">
        <w:rPr>
          <w:rFonts w:ascii="Times New Roman" w:hAnsi="Times New Roman" w:cs="Times New Roman"/>
          <w:sz w:val="28"/>
          <w:szCs w:val="28"/>
        </w:rPr>
        <w:t>Containers</w:t>
      </w:r>
      <w:proofErr w:type="spellEnd"/>
      <w:r w:rsidRPr="00C93A5D">
        <w:rPr>
          <w:rFonts w:ascii="Times New Roman" w:hAnsi="Times New Roman" w:cs="Times New Roman"/>
          <w:sz w:val="28"/>
          <w:szCs w:val="28"/>
        </w:rPr>
        <w:t>]</w:t>
      </w:r>
    </w:p>
    <w:p w14:paraId="502143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 Архитектура приложения</w:t>
      </w:r>
    </w:p>
    <w:p w14:paraId="2735589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Архитектура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построена по клиент-серверной модели с четким разделением на пользовательский интерфейс,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-API и слой хранения данных.</w:t>
      </w:r>
    </w:p>
    <w:p w14:paraId="4493800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2.2.1 Общая схема взаимодействия модулей</w:t>
      </w:r>
    </w:p>
    <w:p w14:paraId="69A26B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Базовый поток данных:</w:t>
      </w:r>
    </w:p>
    <w:p w14:paraId="16F840C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xml:space="preserve"> SPA) выполняет запросы к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через HTTP.</w:t>
      </w:r>
    </w:p>
    <w:p w14:paraId="4CD9C85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обрабатывает запрос, проверяет доступ пользователя (JWT), обращается к сервисам бизнес-логики и к данным 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w:t>
      </w:r>
    </w:p>
    <w:p w14:paraId="59E6A3D7"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возвращает ответ в формате JSON.</w:t>
      </w:r>
    </w:p>
    <w:p w14:paraId="002855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Интерфейс обновляет отображение соответствующей страницы.</w:t>
      </w:r>
    </w:p>
    <w:p w14:paraId="2671A75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[Рисунок 2.1 — архитектурная схема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nginx</w:t>
      </w:r>
      <w:proofErr w:type="spellEnd"/>
      <w:r w:rsidRPr="00C93A5D">
        <w:rPr>
          <w:rFonts w:ascii="Times New Roman" w:hAnsi="Times New Roman" w:cs="Times New Roman"/>
          <w:sz w:val="28"/>
          <w:szCs w:val="28"/>
        </w:rPr>
        <w:t xml:space="preserve"> → Spring Boot →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 xml:space="preserve">Можете вставить диаграмму (draw.io / </w:t>
      </w:r>
      <w:proofErr w:type="spellStart"/>
      <w:r w:rsidRPr="00C93A5D">
        <w:rPr>
          <w:rFonts w:ascii="Times New Roman" w:hAnsi="Times New Roman" w:cs="Times New Roman"/>
          <w:sz w:val="28"/>
          <w:szCs w:val="28"/>
        </w:rPr>
        <w:t>Visio</w:t>
      </w:r>
      <w:proofErr w:type="spellEnd"/>
      <w:r w:rsidRPr="00C93A5D">
        <w:rPr>
          <w:rFonts w:ascii="Times New Roman" w:hAnsi="Times New Roman" w:cs="Times New Roman"/>
          <w:sz w:val="28"/>
          <w:szCs w:val="28"/>
        </w:rPr>
        <w:t xml:space="preserve"> / PowerPoint) или скрин из макета.</w:t>
      </w:r>
    </w:p>
    <w:p w14:paraId="712DA2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Фактическая схема размещения сервисов при запуске через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xml:space="preserve"> соответствует структуре:</w:t>
      </w:r>
      <w:r w:rsidRPr="00C93A5D">
        <w:rPr>
          <w:rFonts w:ascii="Times New Roman" w:hAnsi="Times New Roman" w:cs="Times New Roman"/>
          <w:sz w:val="28"/>
          <w:szCs w:val="28"/>
        </w:rPr>
        <w:br/>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nginx</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(Spring Boot REST API) →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w:t>
      </w:r>
    </w:p>
    <w:p w14:paraId="7EAFA99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2.2.2 REST API как основа интеграции</w:t>
      </w:r>
    </w:p>
    <w:p w14:paraId="3409D4E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предоставляет API в формате REST.</w:t>
      </w:r>
    </w:p>
    <w:p w14:paraId="7839940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Запросы выполняются по конкретным URL-</w:t>
      </w:r>
      <w:proofErr w:type="spellStart"/>
      <w:r w:rsidRPr="00C93A5D">
        <w:rPr>
          <w:rFonts w:ascii="Times New Roman" w:hAnsi="Times New Roman" w:cs="Times New Roman"/>
          <w:sz w:val="28"/>
          <w:szCs w:val="28"/>
        </w:rPr>
        <w:t>эндпоинтам</w:t>
      </w:r>
      <w:proofErr w:type="spellEnd"/>
      <w:r w:rsidRPr="00C93A5D">
        <w:rPr>
          <w:rFonts w:ascii="Times New Roman" w:hAnsi="Times New Roman" w:cs="Times New Roman"/>
          <w:sz w:val="28"/>
          <w:szCs w:val="28"/>
        </w:rPr>
        <w:t>.</w:t>
      </w:r>
    </w:p>
    <w:p w14:paraId="53F0E9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Ответы возвращаются в JSON.</w:t>
      </w:r>
    </w:p>
    <w:p w14:paraId="5C30F6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Защищенные ресурсы доступны только при наличии токена в заголовке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w:t>
      </w:r>
    </w:p>
    <w:p w14:paraId="5D7D77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Это обеспечивает:</w:t>
      </w:r>
    </w:p>
    <w:p w14:paraId="316ACD6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совместимость клиентской части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и серверной части (Java/Spring Boot);</w:t>
      </w:r>
    </w:p>
    <w:p w14:paraId="69574DB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удобство тестирования API отдельно от UI (например, в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w:t>
      </w:r>
    </w:p>
    <w:p w14:paraId="554C9EF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возможность дальнейшего развития (добавление новых клиентов: мобильных или интеграционных).</w:t>
      </w:r>
    </w:p>
    <w:p w14:paraId="777B933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2.2.3 Безопасность и роль JWT</w:t>
      </w:r>
    </w:p>
    <w:p w14:paraId="5ACBA03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 реализована с использованием JWT.</w:t>
      </w:r>
    </w:p>
    <w:p w14:paraId="50CF165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 успешном логине пользователь получает токен.</w:t>
      </w:r>
    </w:p>
    <w:p w14:paraId="339984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Токен передается в каждом последующем запросе как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Bearer</w:t>
      </w:r>
      <w:proofErr w:type="spellEnd"/>
      <w:r w:rsidRPr="00C93A5D">
        <w:rPr>
          <w:rFonts w:ascii="Times New Roman" w:hAnsi="Times New Roman" w:cs="Times New Roman"/>
          <w:sz w:val="28"/>
          <w:szCs w:val="28"/>
        </w:rPr>
        <w:t xml:space="preserve"> &lt;</w:t>
      </w:r>
      <w:proofErr w:type="spellStart"/>
      <w:r w:rsidRPr="00C93A5D">
        <w:rPr>
          <w:rFonts w:ascii="Times New Roman" w:hAnsi="Times New Roman" w:cs="Times New Roman"/>
          <w:sz w:val="28"/>
          <w:szCs w:val="28"/>
        </w:rPr>
        <w:t>token</w:t>
      </w:r>
      <w:proofErr w:type="spellEnd"/>
      <w:r w:rsidRPr="00C93A5D">
        <w:rPr>
          <w:rFonts w:ascii="Times New Roman" w:hAnsi="Times New Roman" w:cs="Times New Roman"/>
          <w:sz w:val="28"/>
          <w:szCs w:val="28"/>
        </w:rPr>
        <w:t>&gt;.</w:t>
      </w:r>
    </w:p>
    <w:p w14:paraId="238AEA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Фильтр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xml:space="preserve"> извлекает токен, </w:t>
      </w:r>
      <w:proofErr w:type="spellStart"/>
      <w:r w:rsidRPr="00C93A5D">
        <w:rPr>
          <w:rFonts w:ascii="Times New Roman" w:hAnsi="Times New Roman" w:cs="Times New Roman"/>
          <w:sz w:val="28"/>
          <w:szCs w:val="28"/>
        </w:rPr>
        <w:t>валидирует</w:t>
      </w:r>
      <w:proofErr w:type="spellEnd"/>
      <w:r w:rsidRPr="00C93A5D">
        <w:rPr>
          <w:rFonts w:ascii="Times New Roman" w:hAnsi="Times New Roman" w:cs="Times New Roman"/>
          <w:sz w:val="28"/>
          <w:szCs w:val="28"/>
        </w:rPr>
        <w:t xml:space="preserve"> его и поднимает </w:t>
      </w:r>
      <w:proofErr w:type="spellStart"/>
      <w:r w:rsidRPr="00C93A5D">
        <w:rPr>
          <w:rFonts w:ascii="Times New Roman" w:hAnsi="Times New Roman" w:cs="Times New Roman"/>
          <w:sz w:val="28"/>
          <w:szCs w:val="28"/>
        </w:rPr>
        <w:t>SecurityContext</w:t>
      </w:r>
      <w:proofErr w:type="spellEnd"/>
      <w:r w:rsidRPr="00C93A5D">
        <w:rPr>
          <w:rFonts w:ascii="Times New Roman" w:hAnsi="Times New Roman" w:cs="Times New Roman"/>
          <w:sz w:val="28"/>
          <w:szCs w:val="28"/>
        </w:rPr>
        <w:t xml:space="preserve"> пользователя.</w:t>
      </w:r>
    </w:p>
    <w:p w14:paraId="2340DCE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Для защищенных </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используется </w:t>
      </w:r>
      <w:proofErr w:type="spellStart"/>
      <w:r w:rsidRPr="00C93A5D">
        <w:rPr>
          <w:rFonts w:ascii="Times New Roman" w:hAnsi="Times New Roman" w:cs="Times New Roman"/>
          <w:sz w:val="28"/>
          <w:szCs w:val="28"/>
        </w:rPr>
        <w:t>CurrentUserService</w:t>
      </w:r>
      <w:proofErr w:type="spellEnd"/>
      <w:r w:rsidRPr="00C93A5D">
        <w:rPr>
          <w:rFonts w:ascii="Times New Roman" w:hAnsi="Times New Roman" w:cs="Times New Roman"/>
          <w:sz w:val="28"/>
          <w:szCs w:val="28"/>
        </w:rPr>
        <w:t xml:space="preserve">, который извлекает текущего пользователя из </w:t>
      </w:r>
      <w:proofErr w:type="spellStart"/>
      <w:r w:rsidRPr="00C93A5D">
        <w:rPr>
          <w:rFonts w:ascii="Times New Roman" w:hAnsi="Times New Roman" w:cs="Times New Roman"/>
          <w:sz w:val="28"/>
          <w:szCs w:val="28"/>
        </w:rPr>
        <w:t>SecurityContext</w:t>
      </w:r>
      <w:proofErr w:type="spellEnd"/>
      <w:r w:rsidRPr="00C93A5D">
        <w:rPr>
          <w:rFonts w:ascii="Times New Roman" w:hAnsi="Times New Roman" w:cs="Times New Roman"/>
          <w:sz w:val="28"/>
          <w:szCs w:val="28"/>
        </w:rPr>
        <w:t>.</w:t>
      </w:r>
    </w:p>
    <w:p w14:paraId="0A67FD1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2.2 — фрагмент </w:t>
      </w:r>
      <w:proofErr w:type="spellStart"/>
      <w:r w:rsidRPr="00C93A5D">
        <w:rPr>
          <w:rFonts w:ascii="Times New Roman" w:hAnsi="Times New Roman" w:cs="Times New Roman"/>
          <w:sz w:val="28"/>
          <w:szCs w:val="28"/>
        </w:rPr>
        <w:t>CurrentUserService#</w:t>
      </w:r>
      <w:proofErr w:type="gramStart"/>
      <w:r w:rsidRPr="00C93A5D">
        <w:rPr>
          <w:rFonts w:ascii="Times New Roman" w:hAnsi="Times New Roman" w:cs="Times New Roman"/>
          <w:sz w:val="28"/>
          <w:szCs w:val="28"/>
        </w:rPr>
        <w:t>requireCurrentUser</w:t>
      </w:r>
      <w:proofErr w:type="spellEnd"/>
      <w:r w:rsidRPr="00C93A5D">
        <w:rPr>
          <w:rFonts w:ascii="Times New Roman" w:hAnsi="Times New Roman" w:cs="Times New Roman"/>
          <w:sz w:val="28"/>
          <w:szCs w:val="28"/>
        </w:rPr>
        <w:t>(</w:t>
      </w:r>
      <w:proofErr w:type="gramEnd"/>
      <w:r w:rsidRPr="00C93A5D">
        <w:rPr>
          <w:rFonts w:ascii="Times New Roman" w:hAnsi="Times New Roman" w:cs="Times New Roman"/>
          <w:sz w:val="28"/>
          <w:szCs w:val="28"/>
        </w:rPr>
        <w:t>)]</w:t>
      </w:r>
      <w:r w:rsidRPr="00C93A5D">
        <w:rPr>
          <w:rFonts w:ascii="Times New Roman" w:hAnsi="Times New Roman" w:cs="Times New Roman"/>
          <w:sz w:val="28"/>
          <w:szCs w:val="28"/>
        </w:rPr>
        <w:br/>
        <w:t xml:space="preserve">Вставьте кусок из FoodIsEasy/src/main/java/com/example/FoodIsEasy/service/CurrentUserService.java (проверка аутентификации и поиск пользователя по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w:t>
      </w:r>
    </w:p>
    <w:p w14:paraId="5264128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2.2.4 Публичные и защищенные маршруты</w:t>
      </w:r>
    </w:p>
    <w:p w14:paraId="6428667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Модель доступа реализована через настройки Spring Security. В проекте разрешен доступ без токена для части ресурсов (например,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products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cuisines</w:t>
      </w:r>
      <w:proofErr w:type="spellEnd"/>
      <w:r w:rsidRPr="00C93A5D">
        <w:rPr>
          <w:rFonts w:ascii="Times New Roman" w:hAnsi="Times New Roman" w:cs="Times New Roman"/>
          <w:sz w:val="28"/>
          <w:szCs w:val="28"/>
        </w:rPr>
        <w:t>/** и статических ресурсов). Остальные запросы требуют авторизации.</w:t>
      </w:r>
    </w:p>
    <w:p w14:paraId="7CF0BD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2.3 — фрагмент </w:t>
      </w:r>
      <w:proofErr w:type="spellStart"/>
      <w:r w:rsidRPr="00C93A5D">
        <w:rPr>
          <w:rFonts w:ascii="Times New Roman" w:hAnsi="Times New Roman" w:cs="Times New Roman"/>
          <w:sz w:val="28"/>
          <w:szCs w:val="28"/>
        </w:rPr>
        <w:t>SecurityConfig</w:t>
      </w:r>
      <w:proofErr w:type="spellEnd"/>
      <w:r w:rsidRPr="00C93A5D">
        <w:rPr>
          <w:rFonts w:ascii="Times New Roman" w:hAnsi="Times New Roman" w:cs="Times New Roman"/>
          <w:sz w:val="28"/>
          <w:szCs w:val="28"/>
        </w:rPr>
        <w:t> с </w:t>
      </w:r>
      <w:proofErr w:type="spellStart"/>
      <w:r w:rsidRPr="00C93A5D">
        <w:rPr>
          <w:rFonts w:ascii="Times New Roman" w:hAnsi="Times New Roman" w:cs="Times New Roman"/>
          <w:sz w:val="28"/>
          <w:szCs w:val="28"/>
        </w:rPr>
        <w:t>requestMatchers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permitAll</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Вставьте участок из FoodIsEasy/src/main/java/com/example/FoodIsEasy/security/SecurityConfig.java.</w:t>
      </w:r>
    </w:p>
    <w:p w14:paraId="1D7C8243" w14:textId="4C9DE093"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2.5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запрос к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xml:space="preserve"> (200 OK) и пример отказа по защищенному </w:t>
      </w:r>
      <w:proofErr w:type="spellStart"/>
      <w:r w:rsidRPr="00C93A5D">
        <w:rPr>
          <w:rFonts w:ascii="Times New Roman" w:hAnsi="Times New Roman" w:cs="Times New Roman"/>
          <w:sz w:val="28"/>
          <w:szCs w:val="28"/>
        </w:rPr>
        <w:t>эндпоинту</w:t>
      </w:r>
      <w:proofErr w:type="spellEnd"/>
      <w:r w:rsidRPr="00C93A5D">
        <w:rPr>
          <w:rFonts w:ascii="Times New Roman" w:hAnsi="Times New Roman" w:cs="Times New Roman"/>
          <w:sz w:val="28"/>
          <w:szCs w:val="28"/>
        </w:rPr>
        <w:t xml:space="preserve"> без токена]</w:t>
      </w:r>
    </w:p>
    <w:p w14:paraId="4C9E021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2.3 СУБД, БД, таблицы, связи</w:t>
      </w:r>
    </w:p>
    <w:p w14:paraId="64C2ACE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Модель данных сервиса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сформирована так, чтобы поддерживать:</w:t>
      </w:r>
    </w:p>
    <w:p w14:paraId="1B6F17F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управление пользователями и профилем;</w:t>
      </w:r>
    </w:p>
    <w:p w14:paraId="0FF8467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хранение блюд (каталог) и оценок/отзывов;</w:t>
      </w:r>
    </w:p>
    <w:p w14:paraId="42B3F8E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учет предпочтений (кухни, любимые/неподходящие продукты);</w:t>
      </w:r>
    </w:p>
    <w:p w14:paraId="0D5FAB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планирование питания и историю приема пищи;</w:t>
      </w:r>
    </w:p>
    <w:p w14:paraId="2A49E0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функциональность групп (участники, голосования);</w:t>
      </w:r>
    </w:p>
    <w:p w14:paraId="6F428B0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формирование корзины покупок на основе плана питания.</w:t>
      </w:r>
    </w:p>
    <w:p w14:paraId="66DBF12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2.3.1 База данных </w:t>
      </w:r>
      <w:proofErr w:type="spellStart"/>
      <w:r w:rsidRPr="00C93A5D">
        <w:rPr>
          <w:rFonts w:ascii="Times New Roman" w:hAnsi="Times New Roman" w:cs="Times New Roman"/>
          <w:sz w:val="28"/>
          <w:szCs w:val="28"/>
        </w:rPr>
        <w:t>PostgreSQL</w:t>
      </w:r>
      <w:proofErr w:type="spellEnd"/>
    </w:p>
    <w:p w14:paraId="1EBFDADC"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выбрана как реляционная СУБД, подходящая для хранения связанных сущностей и выполнения сложных запросов для аналитики.</w:t>
      </w:r>
    </w:p>
    <w:p w14:paraId="413BF4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2.6 — список таблиц 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pgAdmin</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DBeaver</w:t>
      </w:r>
      <w:proofErr w:type="spellEnd"/>
      <w:r w:rsidRPr="00C93A5D">
        <w:rPr>
          <w:rFonts w:ascii="Times New Roman" w:hAnsi="Times New Roman" w:cs="Times New Roman"/>
          <w:sz w:val="28"/>
          <w:szCs w:val="28"/>
        </w:rPr>
        <w:t>)]</w:t>
      </w:r>
    </w:p>
    <w:p w14:paraId="341BD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2.3.2 Основные таблицы</w:t>
      </w:r>
    </w:p>
    <w:p w14:paraId="2BD4AC6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Ниже перечислены ключевые таблицы и их назначение (по структуре схемы и доменной модели):</w:t>
      </w:r>
    </w:p>
    <w:p w14:paraId="18E66CD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users</w:t>
      </w:r>
      <w:proofErr w:type="spellEnd"/>
      <w:r w:rsidRPr="00C93A5D">
        <w:rPr>
          <w:rFonts w:ascii="Times New Roman" w:hAnsi="Times New Roman" w:cs="Times New Roman"/>
          <w:sz w:val="28"/>
          <w:szCs w:val="28"/>
        </w:rPr>
        <w:t> — пользователи, базовые атрибуты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 пароль, имя, параметры профиля);</w:t>
      </w:r>
    </w:p>
    <w:p w14:paraId="5AEA5F40"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 сущность блюда (описание, категория/кухня, параметры расчета и средняя оценка);</w:t>
      </w:r>
    </w:p>
    <w:p w14:paraId="6C5510B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feedbacks</w:t>
      </w:r>
      <w:proofErr w:type="spellEnd"/>
      <w:r w:rsidRPr="00C93A5D">
        <w:rPr>
          <w:rFonts w:ascii="Times New Roman" w:hAnsi="Times New Roman" w:cs="Times New Roman"/>
          <w:sz w:val="28"/>
          <w:szCs w:val="28"/>
        </w:rPr>
        <w:t> — оценки/отзывы пользователей о блюдах (в проекте используется числовой рейтинг);</w:t>
      </w:r>
    </w:p>
    <w:p w14:paraId="166EF6A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cuisines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dish_categories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product_categories</w:t>
      </w:r>
      <w:proofErr w:type="spellEnd"/>
      <w:r w:rsidRPr="00C93A5D">
        <w:rPr>
          <w:rFonts w:ascii="Times New Roman" w:hAnsi="Times New Roman" w:cs="Times New Roman"/>
          <w:sz w:val="28"/>
          <w:szCs w:val="28"/>
        </w:rPr>
        <w:t> — справочники кухонь и категорий;</w:t>
      </w:r>
    </w:p>
    <w:p w14:paraId="39F8302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lastRenderedPageBreak/>
        <w:t>user_cuisine_preferences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user_product_preferences</w:t>
      </w:r>
      <w:proofErr w:type="spellEnd"/>
      <w:r w:rsidRPr="00C93A5D">
        <w:rPr>
          <w:rFonts w:ascii="Times New Roman" w:hAnsi="Times New Roman" w:cs="Times New Roman"/>
          <w:sz w:val="28"/>
          <w:szCs w:val="28"/>
        </w:rPr>
        <w:t> — предпочтения пользователя (включая типы вроде FAVORITE, DISLIKED, ALLERGY, SOFT_DISLIKE);</w:t>
      </w:r>
    </w:p>
    <w:p w14:paraId="015CA583"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meal_plans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meal_plan_entries</w:t>
      </w:r>
      <w:proofErr w:type="spellEnd"/>
      <w:r w:rsidRPr="00C93A5D">
        <w:rPr>
          <w:rFonts w:ascii="Times New Roman" w:hAnsi="Times New Roman" w:cs="Times New Roman"/>
          <w:sz w:val="28"/>
          <w:szCs w:val="28"/>
        </w:rPr>
        <w:t> — планы питания и слоты по датам/типам приема пищи;</w:t>
      </w:r>
    </w:p>
    <w:p w14:paraId="5A46356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meal_history</w:t>
      </w:r>
      <w:proofErr w:type="spellEnd"/>
      <w:r w:rsidRPr="00C93A5D">
        <w:rPr>
          <w:rFonts w:ascii="Times New Roman" w:hAnsi="Times New Roman" w:cs="Times New Roman"/>
          <w:sz w:val="28"/>
          <w:szCs w:val="28"/>
        </w:rPr>
        <w:t> — история фиксации приемов пищи;</w:t>
      </w:r>
    </w:p>
    <w:p w14:paraId="527CA88F"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group_members</w:t>
      </w:r>
      <w:proofErr w:type="spellEnd"/>
      <w:r w:rsidRPr="00C93A5D">
        <w:rPr>
          <w:rFonts w:ascii="Times New Roman" w:hAnsi="Times New Roman" w:cs="Times New Roman"/>
          <w:sz w:val="28"/>
          <w:szCs w:val="28"/>
        </w:rPr>
        <w:t> — группы и состав участников (с ролью участника);</w:t>
      </w:r>
    </w:p>
    <w:p w14:paraId="135B54F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group_votes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group_vote_options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group_vote_ballots</w:t>
      </w:r>
      <w:proofErr w:type="spellEnd"/>
      <w:r w:rsidRPr="00C93A5D">
        <w:rPr>
          <w:rFonts w:ascii="Times New Roman" w:hAnsi="Times New Roman" w:cs="Times New Roman"/>
          <w:sz w:val="28"/>
          <w:szCs w:val="28"/>
        </w:rPr>
        <w:t> — механизм группового голосования (включая варианты и голоса участников);</w:t>
      </w:r>
    </w:p>
    <w:p w14:paraId="31D72122"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shopping_lists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shopping_list_items</w:t>
      </w:r>
      <w:proofErr w:type="spellEnd"/>
      <w:r w:rsidRPr="00C93A5D">
        <w:rPr>
          <w:rFonts w:ascii="Times New Roman" w:hAnsi="Times New Roman" w:cs="Times New Roman"/>
          <w:sz w:val="28"/>
          <w:szCs w:val="28"/>
        </w:rPr>
        <w:t> — корзины покупок и состав товаров.</w:t>
      </w:r>
    </w:p>
    <w:p w14:paraId="251EDEE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2.3.3 Связи между таблицами</w:t>
      </w:r>
    </w:p>
    <w:p w14:paraId="2C5B38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Связи между сущностями реализованы внешними ключами и каскадными правилами (в зависимости от типа связи), что обеспечивает целостность данных.</w:t>
      </w:r>
    </w:p>
    <w:p w14:paraId="4294C5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Примеры связей:</w:t>
      </w:r>
    </w:p>
    <w:p w14:paraId="6059338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proofErr w:type="gramStart"/>
      <w:r w:rsidRPr="00C93A5D">
        <w:rPr>
          <w:rFonts w:ascii="Times New Roman" w:hAnsi="Times New Roman" w:cs="Times New Roman"/>
          <w:sz w:val="28"/>
          <w:szCs w:val="28"/>
        </w:rPr>
        <w:t>groups.owner</w:t>
      </w:r>
      <w:proofErr w:type="gramEnd"/>
      <w:r w:rsidRPr="00C93A5D">
        <w:rPr>
          <w:rFonts w:ascii="Times New Roman" w:hAnsi="Times New Roman" w:cs="Times New Roman"/>
          <w:sz w:val="28"/>
          <w:szCs w:val="28"/>
        </w:rPr>
        <w:t>_id</w:t>
      </w:r>
      <w:proofErr w:type="spellEnd"/>
      <w:r w:rsidRPr="00C93A5D">
        <w:rPr>
          <w:rFonts w:ascii="Times New Roman" w:hAnsi="Times New Roman" w:cs="Times New Roman"/>
          <w:sz w:val="28"/>
          <w:szCs w:val="28"/>
        </w:rPr>
        <w:t xml:space="preserve"> → users.id — владелец группы;</w:t>
      </w:r>
    </w:p>
    <w:p w14:paraId="591BBDA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group_</w:t>
      </w:r>
      <w:proofErr w:type="gramStart"/>
      <w:r w:rsidRPr="00C93A5D">
        <w:rPr>
          <w:rFonts w:ascii="Times New Roman" w:hAnsi="Times New Roman" w:cs="Times New Roman"/>
          <w:sz w:val="28"/>
          <w:szCs w:val="28"/>
        </w:rPr>
        <w:t>members.group</w:t>
      </w:r>
      <w:proofErr w:type="gramEnd"/>
      <w:r w:rsidRPr="00C93A5D">
        <w:rPr>
          <w:rFonts w:ascii="Times New Roman" w:hAnsi="Times New Roman" w:cs="Times New Roman"/>
          <w:sz w:val="28"/>
          <w:szCs w:val="28"/>
        </w:rPr>
        <w:t>_id</w:t>
      </w:r>
      <w:proofErr w:type="spellEnd"/>
      <w:r w:rsidRPr="00C93A5D">
        <w:rPr>
          <w:rFonts w:ascii="Times New Roman" w:hAnsi="Times New Roman" w:cs="Times New Roman"/>
          <w:sz w:val="28"/>
          <w:szCs w:val="28"/>
        </w:rPr>
        <w:t xml:space="preserve"> → groups.id и </w:t>
      </w:r>
      <w:proofErr w:type="spellStart"/>
      <w:r w:rsidRPr="00C93A5D">
        <w:rPr>
          <w:rFonts w:ascii="Times New Roman" w:hAnsi="Times New Roman" w:cs="Times New Roman"/>
          <w:sz w:val="28"/>
          <w:szCs w:val="28"/>
        </w:rPr>
        <w:t>group_members.user_id</w:t>
      </w:r>
      <w:proofErr w:type="spellEnd"/>
      <w:r w:rsidRPr="00C93A5D">
        <w:rPr>
          <w:rFonts w:ascii="Times New Roman" w:hAnsi="Times New Roman" w:cs="Times New Roman"/>
          <w:sz w:val="28"/>
          <w:szCs w:val="28"/>
        </w:rPr>
        <w:t xml:space="preserve"> → users.id — связь “группа–пользователь”;</w:t>
      </w:r>
    </w:p>
    <w:p w14:paraId="1846AAA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meal_plan_</w:t>
      </w:r>
      <w:proofErr w:type="gramStart"/>
      <w:r w:rsidRPr="00BD4892">
        <w:rPr>
          <w:rFonts w:ascii="Times New Roman" w:hAnsi="Times New Roman" w:cs="Times New Roman"/>
          <w:sz w:val="28"/>
          <w:szCs w:val="28"/>
          <w:lang w:val="en-US"/>
        </w:rPr>
        <w:t>entries.meal</w:t>
      </w:r>
      <w:proofErr w:type="gramEnd"/>
      <w:r w:rsidRPr="00BD4892">
        <w:rPr>
          <w:rFonts w:ascii="Times New Roman" w:hAnsi="Times New Roman" w:cs="Times New Roman"/>
          <w:sz w:val="28"/>
          <w:szCs w:val="28"/>
          <w:lang w:val="en-US"/>
        </w:rPr>
        <w:t xml:space="preserve">_plan_id → meal_plans.id — </w:t>
      </w:r>
      <w:r w:rsidRPr="00C93A5D">
        <w:rPr>
          <w:rFonts w:ascii="Times New Roman" w:hAnsi="Times New Roman" w:cs="Times New Roman"/>
          <w:sz w:val="28"/>
          <w:szCs w:val="28"/>
        </w:rPr>
        <w:t>состав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BD4892">
        <w:rPr>
          <w:rFonts w:ascii="Times New Roman" w:hAnsi="Times New Roman" w:cs="Times New Roman"/>
          <w:sz w:val="28"/>
          <w:szCs w:val="28"/>
          <w:lang w:val="en-US"/>
        </w:rPr>
        <w:t>;</w:t>
      </w:r>
    </w:p>
    <w:p w14:paraId="6A0E5283"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meal_plans.user_id → users.id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персональных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планов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опционально</w:t>
      </w:r>
      <w:r w:rsidRPr="00BD4892">
        <w:rPr>
          <w:rFonts w:ascii="Times New Roman" w:hAnsi="Times New Roman" w:cs="Times New Roman"/>
          <w:sz w:val="28"/>
          <w:szCs w:val="28"/>
          <w:lang w:val="en-US"/>
        </w:rPr>
        <w:t> meal_</w:t>
      </w:r>
      <w:proofErr w:type="gramStart"/>
      <w:r w:rsidRPr="00BD4892">
        <w:rPr>
          <w:rFonts w:ascii="Times New Roman" w:hAnsi="Times New Roman" w:cs="Times New Roman"/>
          <w:sz w:val="28"/>
          <w:szCs w:val="28"/>
          <w:lang w:val="en-US"/>
        </w:rPr>
        <w:t>plans.group</w:t>
      </w:r>
      <w:proofErr w:type="gramEnd"/>
      <w:r w:rsidRPr="00BD4892">
        <w:rPr>
          <w:rFonts w:ascii="Times New Roman" w:hAnsi="Times New Roman" w:cs="Times New Roman"/>
          <w:sz w:val="28"/>
          <w:szCs w:val="28"/>
          <w:lang w:val="en-US"/>
        </w:rPr>
        <w:t>_id → groups.id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групповых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сценариев</w:t>
      </w:r>
      <w:r w:rsidRPr="00BD4892">
        <w:rPr>
          <w:rFonts w:ascii="Times New Roman" w:hAnsi="Times New Roman" w:cs="Times New Roman"/>
          <w:sz w:val="28"/>
          <w:szCs w:val="28"/>
          <w:lang w:val="en-US"/>
        </w:rPr>
        <w:t>);</w:t>
      </w:r>
    </w:p>
    <w:p w14:paraId="4280571D"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proofErr w:type="gramStart"/>
      <w:r w:rsidRPr="00BD4892">
        <w:rPr>
          <w:rFonts w:ascii="Times New Roman" w:hAnsi="Times New Roman" w:cs="Times New Roman"/>
          <w:sz w:val="28"/>
          <w:szCs w:val="28"/>
          <w:lang w:val="en-US"/>
        </w:rPr>
        <w:t>feedbacks.author</w:t>
      </w:r>
      <w:proofErr w:type="gramEnd"/>
      <w:r w:rsidRPr="00BD4892">
        <w:rPr>
          <w:rFonts w:ascii="Times New Roman" w:hAnsi="Times New Roman" w:cs="Times New Roman"/>
          <w:sz w:val="28"/>
          <w:szCs w:val="28"/>
          <w:lang w:val="en-US"/>
        </w:rPr>
        <w:t>_id → users.id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feedbacks.delishies_id → delishies.id;</w:t>
      </w:r>
    </w:p>
    <w:p w14:paraId="509AC01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shopping_</w:t>
      </w:r>
      <w:proofErr w:type="gramStart"/>
      <w:r w:rsidRPr="00BD4892">
        <w:rPr>
          <w:rFonts w:ascii="Times New Roman" w:hAnsi="Times New Roman" w:cs="Times New Roman"/>
          <w:sz w:val="28"/>
          <w:szCs w:val="28"/>
          <w:lang w:val="en-US"/>
        </w:rPr>
        <w:t>lists.meal</w:t>
      </w:r>
      <w:proofErr w:type="gramEnd"/>
      <w:r w:rsidRPr="00BD4892">
        <w:rPr>
          <w:rFonts w:ascii="Times New Roman" w:hAnsi="Times New Roman" w:cs="Times New Roman"/>
          <w:sz w:val="28"/>
          <w:szCs w:val="28"/>
          <w:lang w:val="en-US"/>
        </w:rPr>
        <w:t>_plan_id → meal_plans.id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shopping_list_items.shopping_list_id → shopping_lists.id.</w:t>
      </w:r>
    </w:p>
    <w:p w14:paraId="5BC8E47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[Рисунок 2.2 — ER-диаграмма БД (таблицы и связи)]</w:t>
      </w:r>
      <w:r w:rsidRPr="00C93A5D">
        <w:rPr>
          <w:rFonts w:ascii="Times New Roman" w:hAnsi="Times New Roman" w:cs="Times New Roman"/>
          <w:sz w:val="28"/>
          <w:szCs w:val="28"/>
        </w:rPr>
        <w:br/>
        <w:t xml:space="preserve">Сюда вставляется диаграмма из </w:t>
      </w:r>
      <w:proofErr w:type="spellStart"/>
      <w:r w:rsidRPr="00C93A5D">
        <w:rPr>
          <w:rFonts w:ascii="Times New Roman" w:hAnsi="Times New Roman" w:cs="Times New Roman"/>
          <w:sz w:val="28"/>
          <w:szCs w:val="28"/>
        </w:rPr>
        <w:t>DBeaver</w:t>
      </w:r>
      <w:proofErr w:type="spellEnd"/>
      <w:r w:rsidRPr="00C93A5D">
        <w:rPr>
          <w:rFonts w:ascii="Times New Roman" w:hAnsi="Times New Roman" w:cs="Times New Roman"/>
          <w:sz w:val="28"/>
          <w:szCs w:val="28"/>
        </w:rPr>
        <w:t>/Draw.io.</w:t>
      </w:r>
    </w:p>
    <w:p w14:paraId="44F076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2.3.4 </w:t>
      </w: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схемы через </w:t>
      </w:r>
      <w:proofErr w:type="spellStart"/>
      <w:r w:rsidRPr="00C93A5D">
        <w:rPr>
          <w:rFonts w:ascii="Times New Roman" w:hAnsi="Times New Roman" w:cs="Times New Roman"/>
          <w:sz w:val="28"/>
          <w:szCs w:val="28"/>
        </w:rPr>
        <w:t>Flyway</w:t>
      </w:r>
      <w:proofErr w:type="spellEnd"/>
    </w:p>
    <w:p w14:paraId="5802CA9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структуры БД реализовано через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w:t>
      </w:r>
    </w:p>
    <w:p w14:paraId="7E22B1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V1__init_schema.sql создается базовая схема.</w:t>
      </w:r>
    </w:p>
    <w:p w14:paraId="140A547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V2__seed_data.sql загружаются демо-данные для тестирования приложения.</w:t>
      </w:r>
    </w:p>
    <w:p w14:paraId="662FF6C3" w14:textId="7B852D4B"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2.7 — лог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migrations</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applied</w:t>
      </w:r>
      <w:proofErr w:type="spellEnd"/>
      <w:r w:rsidRPr="00C93A5D">
        <w:rPr>
          <w:rFonts w:ascii="Times New Roman" w:hAnsi="Times New Roman" w:cs="Times New Roman"/>
          <w:sz w:val="28"/>
          <w:szCs w:val="28"/>
        </w:rPr>
        <w:t>”]</w:t>
      </w:r>
    </w:p>
    <w:p w14:paraId="591A757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 Структура сервиса и CRUD функционал</w:t>
      </w:r>
    </w:p>
    <w:p w14:paraId="67198C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В данном подразделе рассмотрены основные модули сервиса и операции CRUD/управления данными. Для каждого модуля приведены используемые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и кратко описано назначение операций.</w:t>
      </w:r>
    </w:p>
    <w:p w14:paraId="5A33F47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Важно: часть </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защищена JWT и требует авторизацию. В то же время каталог блюд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справочники (/</w:t>
      </w:r>
      <w:proofErr w:type="spellStart"/>
      <w:r w:rsidRPr="00C93A5D">
        <w:rPr>
          <w:rFonts w:ascii="Times New Roman" w:hAnsi="Times New Roman" w:cs="Times New Roman"/>
          <w:sz w:val="28"/>
          <w:szCs w:val="28"/>
        </w:rPr>
        <w:t>cuisines</w:t>
      </w:r>
      <w:proofErr w:type="spellEnd"/>
      <w:r w:rsidRPr="00C93A5D">
        <w:rPr>
          <w:rFonts w:ascii="Times New Roman" w:hAnsi="Times New Roman" w:cs="Times New Roman"/>
          <w:sz w:val="28"/>
          <w:szCs w:val="28"/>
        </w:rPr>
        <w:t xml:space="preserve">) и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авторизации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 доступны без токена.</w:t>
      </w:r>
    </w:p>
    <w:p w14:paraId="16376BF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2.4.1 Авторизация и регистрация пользователей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
    <w:p w14:paraId="6736265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Сущность пользователя создается при регистрации, а вход выполняется через выдачу JWT.</w:t>
      </w:r>
    </w:p>
    <w:p w14:paraId="236AC8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 — регистрация пользователя (создание записи в </w:t>
      </w:r>
      <w:proofErr w:type="spellStart"/>
      <w:r w:rsidRPr="00C93A5D">
        <w:rPr>
          <w:rFonts w:ascii="Times New Roman" w:hAnsi="Times New Roman" w:cs="Times New Roman"/>
          <w:sz w:val="28"/>
          <w:szCs w:val="28"/>
        </w:rPr>
        <w:t>users</w:t>
      </w:r>
      <w:proofErr w:type="spellEnd"/>
      <w:r w:rsidRPr="00C93A5D">
        <w:rPr>
          <w:rFonts w:ascii="Times New Roman" w:hAnsi="Times New Roman" w:cs="Times New Roman"/>
          <w:sz w:val="28"/>
          <w:szCs w:val="28"/>
        </w:rPr>
        <w:t> и выдача токена).</w:t>
      </w:r>
    </w:p>
    <w:p w14:paraId="528B731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xml:space="preserve"> — логин пользователя (проверка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/пароль, выдача токена).</w:t>
      </w:r>
    </w:p>
    <w:p w14:paraId="4ACC58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Логика реализована в </w:t>
      </w:r>
      <w:proofErr w:type="spellStart"/>
      <w:r w:rsidRPr="00C93A5D">
        <w:rPr>
          <w:rFonts w:ascii="Times New Roman" w:hAnsi="Times New Roman" w:cs="Times New Roman"/>
          <w:sz w:val="28"/>
          <w:szCs w:val="28"/>
        </w:rPr>
        <w:t>AuthController</w:t>
      </w:r>
      <w:proofErr w:type="spellEnd"/>
      <w:r w:rsidRPr="00C93A5D">
        <w:rPr>
          <w:rFonts w:ascii="Times New Roman" w:hAnsi="Times New Roman" w:cs="Times New Roman"/>
          <w:sz w:val="28"/>
          <w:szCs w:val="28"/>
        </w:rPr>
        <w:t>, где:</w:t>
      </w:r>
    </w:p>
    <w:p w14:paraId="1C75E4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пароли сохраняются в виде хэша через </w:t>
      </w:r>
      <w:proofErr w:type="spellStart"/>
      <w:r w:rsidRPr="00C93A5D">
        <w:rPr>
          <w:rFonts w:ascii="Times New Roman" w:hAnsi="Times New Roman" w:cs="Times New Roman"/>
          <w:sz w:val="28"/>
          <w:szCs w:val="28"/>
        </w:rPr>
        <w:t>PasswordEncoder</w:t>
      </w:r>
      <w:proofErr w:type="spellEnd"/>
      <w:r w:rsidRPr="00C93A5D">
        <w:rPr>
          <w:rFonts w:ascii="Times New Roman" w:hAnsi="Times New Roman" w:cs="Times New Roman"/>
          <w:sz w:val="28"/>
          <w:szCs w:val="28"/>
        </w:rPr>
        <w:t>;</w:t>
      </w:r>
    </w:p>
    <w:p w14:paraId="71DBC80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токен генерируется через </w:t>
      </w:r>
      <w:proofErr w:type="spellStart"/>
      <w:r w:rsidRPr="00C93A5D">
        <w:rPr>
          <w:rFonts w:ascii="Times New Roman" w:hAnsi="Times New Roman" w:cs="Times New Roman"/>
          <w:sz w:val="28"/>
          <w:szCs w:val="28"/>
        </w:rPr>
        <w:t>JwtService</w:t>
      </w:r>
      <w:proofErr w:type="spellEnd"/>
      <w:r w:rsidRPr="00C93A5D">
        <w:rPr>
          <w:rFonts w:ascii="Times New Roman" w:hAnsi="Times New Roman" w:cs="Times New Roman"/>
          <w:sz w:val="28"/>
          <w:szCs w:val="28"/>
        </w:rPr>
        <w:t>.</w:t>
      </w:r>
    </w:p>
    <w:p w14:paraId="1796EC9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[Листинг 2.4 — фрагмент </w:t>
      </w:r>
      <w:proofErr w:type="spellStart"/>
      <w:r w:rsidRPr="00C93A5D">
        <w:rPr>
          <w:rFonts w:ascii="Times New Roman" w:hAnsi="Times New Roman" w:cs="Times New Roman"/>
          <w:sz w:val="28"/>
          <w:szCs w:val="28"/>
        </w:rPr>
        <w:t>AuthController</w:t>
      </w:r>
      <w:proofErr w:type="spellEnd"/>
      <w:r w:rsidRPr="00C93A5D">
        <w:rPr>
          <w:rFonts w:ascii="Times New Roman" w:hAnsi="Times New Roman" w:cs="Times New Roman"/>
          <w:sz w:val="28"/>
          <w:szCs w:val="28"/>
        </w:rPr>
        <w:t>: 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 и 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Файл: FoodIsEasy/src/main/java/com/example/FoodIsEasy/controllers/AuthController.java.</w:t>
      </w:r>
    </w:p>
    <w:p w14:paraId="13FF7AE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2.8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запрос 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 xml:space="preserve"> + ответ с </w:t>
      </w:r>
      <w:proofErr w:type="spellStart"/>
      <w:r w:rsidRPr="00C93A5D">
        <w:rPr>
          <w:rFonts w:ascii="Times New Roman" w:hAnsi="Times New Roman" w:cs="Times New Roman"/>
          <w:sz w:val="28"/>
          <w:szCs w:val="28"/>
        </w:rPr>
        <w:t>token</w:t>
      </w:r>
      <w:proofErr w:type="spellEnd"/>
      <w:r w:rsidRPr="00C93A5D">
        <w:rPr>
          <w:rFonts w:ascii="Times New Roman" w:hAnsi="Times New Roman" w:cs="Times New Roman"/>
          <w:sz w:val="28"/>
          <w:szCs w:val="28"/>
        </w:rPr>
        <w:t>]</w:t>
      </w:r>
    </w:p>
    <w:p w14:paraId="4B19E6A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2.4.2 CRUD профиля и предпочтений</w:t>
      </w:r>
    </w:p>
    <w:p w14:paraId="3BB2512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После входа пользователь может получать и обновлять данные своего профиля и пользовательские предпочтения.</w:t>
      </w:r>
    </w:p>
    <w:p w14:paraId="42DF759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11AF25C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 получить профиль текущего пользователя.</w:t>
      </w:r>
    </w:p>
    <w:p w14:paraId="074A24A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 обновить профиль текущего пользователя.</w:t>
      </w:r>
    </w:p>
    <w:p w14:paraId="426D0C2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preferences</w:t>
      </w:r>
      <w:proofErr w:type="spellEnd"/>
      <w:r w:rsidRPr="00C93A5D">
        <w:rPr>
          <w:rFonts w:ascii="Times New Roman" w:hAnsi="Times New Roman" w:cs="Times New Roman"/>
          <w:sz w:val="28"/>
          <w:szCs w:val="28"/>
        </w:rPr>
        <w:t> — получить предпочтения пользователя.</w:t>
      </w:r>
    </w:p>
    <w:p w14:paraId="6C7948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preferences</w:t>
      </w:r>
      <w:proofErr w:type="spellEnd"/>
      <w:r w:rsidRPr="00C93A5D">
        <w:rPr>
          <w:rFonts w:ascii="Times New Roman" w:hAnsi="Times New Roman" w:cs="Times New Roman"/>
          <w:sz w:val="28"/>
          <w:szCs w:val="28"/>
        </w:rPr>
        <w:t> — сохранить предпочтения.</w:t>
      </w:r>
    </w:p>
    <w:p w14:paraId="03CD366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w:t>
      </w:r>
      <w:proofErr w:type="spellStart"/>
      <w:r w:rsidRPr="00C93A5D">
        <w:rPr>
          <w:rFonts w:ascii="Times New Roman" w:hAnsi="Times New Roman" w:cs="Times New Roman"/>
          <w:sz w:val="28"/>
          <w:szCs w:val="28"/>
        </w:rPr>
        <w:t>ProfileController</w:t>
      </w:r>
      <w:proofErr w:type="spellEnd"/>
      <w:r w:rsidRPr="00C93A5D">
        <w:rPr>
          <w:rFonts w:ascii="Times New Roman" w:hAnsi="Times New Roman" w:cs="Times New Roman"/>
          <w:sz w:val="28"/>
          <w:szCs w:val="28"/>
        </w:rPr>
        <w:t> (маршрутный префикс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
    <w:p w14:paraId="72AC924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2.5 — </w:t>
      </w:r>
      <w:proofErr w:type="spellStart"/>
      <w:r w:rsidRPr="00C93A5D">
        <w:rPr>
          <w:rFonts w:ascii="Times New Roman" w:hAnsi="Times New Roman" w:cs="Times New Roman"/>
          <w:sz w:val="28"/>
          <w:szCs w:val="28"/>
        </w:rPr>
        <w:t>ProfileController</w:t>
      </w:r>
      <w:proofErr w:type="spellEnd"/>
      <w:r w:rsidRPr="00C93A5D">
        <w:rPr>
          <w:rFonts w:ascii="Times New Roman" w:hAnsi="Times New Roman" w:cs="Times New Roman"/>
          <w:sz w:val="28"/>
          <w:szCs w:val="28"/>
        </w:rPr>
        <w:t> методы /</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и /</w:t>
      </w:r>
      <w:proofErr w:type="spellStart"/>
      <w:r w:rsidRPr="00C93A5D">
        <w:rPr>
          <w:rFonts w:ascii="Times New Roman" w:hAnsi="Times New Roman" w:cs="Times New Roman"/>
          <w:sz w:val="28"/>
          <w:szCs w:val="28"/>
        </w:rPr>
        <w:t>preferences</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Файл: .../</w:t>
      </w:r>
      <w:proofErr w:type="spellStart"/>
      <w:r w:rsidRPr="00C93A5D">
        <w:rPr>
          <w:rFonts w:ascii="Times New Roman" w:hAnsi="Times New Roman" w:cs="Times New Roman"/>
          <w:sz w:val="28"/>
          <w:szCs w:val="28"/>
        </w:rPr>
        <w:t>controllers</w:t>
      </w:r>
      <w:proofErr w:type="spellEnd"/>
      <w:r w:rsidRPr="00C93A5D">
        <w:rPr>
          <w:rFonts w:ascii="Times New Roman" w:hAnsi="Times New Roman" w:cs="Times New Roman"/>
          <w:sz w:val="28"/>
          <w:szCs w:val="28"/>
        </w:rPr>
        <w:t>/ProfileController.java.</w:t>
      </w:r>
    </w:p>
    <w:p w14:paraId="6174F34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2.9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(200 OK) с токеном]</w:t>
      </w:r>
    </w:p>
    <w:p w14:paraId="5EA6C9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2.4.3 CRUD каталога блюд и карточек (базовая часть сервиса)</w:t>
      </w:r>
    </w:p>
    <w:p w14:paraId="3F9409F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Каталог блюд используется как основа для рекомендаций и планировщика. Для демонстрации и работы с данными применяются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2D4EA52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 список блюд;</w:t>
      </w:r>
    </w:p>
    <w:p w14:paraId="3D22253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детали конкретного блюда;</w:t>
      </w:r>
    </w:p>
    <w:p w14:paraId="61FA0E8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PUT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DELETE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операции управления карточками (технический CRUD).</w:t>
      </w:r>
    </w:p>
    <w:p w14:paraId="510C850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(Аналогично для продуктов и справочников.)</w:t>
      </w:r>
    </w:p>
    <w:p w14:paraId="6857F63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2.10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GET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 пример JSON]</w:t>
      </w:r>
    </w:p>
    <w:p w14:paraId="118CACC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2.4.4 История питания и CRUD фиксации приемов пищи</w:t>
      </w:r>
    </w:p>
    <w:p w14:paraId="5CCD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История приема пищи — важный элемент анализа и генерации плана питания.</w:t>
      </w:r>
    </w:p>
    <w:p w14:paraId="5398501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154608A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 — получить историю (возможна фильтрация </w:t>
      </w:r>
      <w:proofErr w:type="spellStart"/>
      <w:r w:rsidRPr="00C93A5D">
        <w:rPr>
          <w:rFonts w:ascii="Times New Roman" w:hAnsi="Times New Roman" w:cs="Times New Roman"/>
          <w:sz w:val="28"/>
          <w:szCs w:val="28"/>
        </w:rPr>
        <w:t>from</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to</w:t>
      </w:r>
      <w:proofErr w:type="spellEnd"/>
      <w:r w:rsidRPr="00C93A5D">
        <w:rPr>
          <w:rFonts w:ascii="Times New Roman" w:hAnsi="Times New Roman" w:cs="Times New Roman"/>
          <w:sz w:val="28"/>
          <w:szCs w:val="28"/>
        </w:rPr>
        <w:t>).</w:t>
      </w:r>
    </w:p>
    <w:p w14:paraId="3AC7D22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 — добавить запись о приеме пищи.</w:t>
      </w:r>
    </w:p>
    <w:p w14:paraId="1ED50A7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DELETE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удалить запись.</w:t>
      </w:r>
    </w:p>
    <w:p w14:paraId="6DFE4B5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Реализовано в </w:t>
      </w:r>
      <w:proofErr w:type="spellStart"/>
      <w:r w:rsidRPr="00C93A5D">
        <w:rPr>
          <w:rFonts w:ascii="Times New Roman" w:hAnsi="Times New Roman" w:cs="Times New Roman"/>
          <w:sz w:val="28"/>
          <w:szCs w:val="28"/>
        </w:rPr>
        <w:t>MealHistoryController</w:t>
      </w:r>
      <w:proofErr w:type="spellEnd"/>
      <w:r w:rsidRPr="00C93A5D">
        <w:rPr>
          <w:rFonts w:ascii="Times New Roman" w:hAnsi="Times New Roman" w:cs="Times New Roman"/>
          <w:sz w:val="28"/>
          <w:szCs w:val="28"/>
        </w:rPr>
        <w:t>:</w:t>
      </w:r>
    </w:p>
    <w:p w14:paraId="4F9D54F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маршрут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w:t>
      </w:r>
    </w:p>
    <w:p w14:paraId="61D0A9F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методы </w:t>
      </w:r>
      <w:proofErr w:type="spellStart"/>
      <w:r w:rsidRPr="00C93A5D">
        <w:rPr>
          <w:rFonts w:ascii="Times New Roman" w:hAnsi="Times New Roman" w:cs="Times New Roman"/>
          <w:sz w:val="28"/>
          <w:szCs w:val="28"/>
        </w:rPr>
        <w:t>list</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log</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delete</w:t>
      </w:r>
      <w:proofErr w:type="spellEnd"/>
      <w:r w:rsidRPr="00C93A5D">
        <w:rPr>
          <w:rFonts w:ascii="Times New Roman" w:hAnsi="Times New Roman" w:cs="Times New Roman"/>
          <w:sz w:val="28"/>
          <w:szCs w:val="28"/>
        </w:rPr>
        <w:t>.</w:t>
      </w:r>
    </w:p>
    <w:p w14:paraId="1D166C9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2.6 — </w:t>
      </w:r>
      <w:proofErr w:type="spellStart"/>
      <w:r w:rsidRPr="00C93A5D">
        <w:rPr>
          <w:rFonts w:ascii="Times New Roman" w:hAnsi="Times New Roman" w:cs="Times New Roman"/>
          <w:sz w:val="28"/>
          <w:szCs w:val="28"/>
        </w:rPr>
        <w:t>MealHistoryController</w:t>
      </w:r>
      <w:proofErr w:type="spellEnd"/>
      <w:r w:rsidRPr="00C93A5D">
        <w:rPr>
          <w:rFonts w:ascii="Times New Roman" w:hAnsi="Times New Roman" w:cs="Times New Roman"/>
          <w:sz w:val="28"/>
          <w:szCs w:val="28"/>
        </w:rPr>
        <w:t>: GET, POST, DELETE]</w:t>
      </w:r>
    </w:p>
    <w:p w14:paraId="004F8A6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2.11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 + пример записи в таблице </w:t>
      </w:r>
      <w:proofErr w:type="spellStart"/>
      <w:r w:rsidRPr="00C93A5D">
        <w:rPr>
          <w:rFonts w:ascii="Times New Roman" w:hAnsi="Times New Roman" w:cs="Times New Roman"/>
          <w:sz w:val="28"/>
          <w:szCs w:val="28"/>
        </w:rPr>
        <w:t>meal_history</w:t>
      </w:r>
      <w:proofErr w:type="spellEnd"/>
      <w:r w:rsidRPr="00C93A5D">
        <w:rPr>
          <w:rFonts w:ascii="Times New Roman" w:hAnsi="Times New Roman" w:cs="Times New Roman"/>
          <w:sz w:val="28"/>
          <w:szCs w:val="28"/>
        </w:rPr>
        <w:t>]</w:t>
      </w:r>
    </w:p>
    <w:p w14:paraId="067CA2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2.4.5 Планирование питания: CRUD планов и назначение блюд</w:t>
      </w:r>
    </w:p>
    <w:p w14:paraId="76798ED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 питания является основой для:</w:t>
      </w:r>
    </w:p>
    <w:p w14:paraId="306A3EC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формирования корзины покупок;</w:t>
      </w:r>
    </w:p>
    <w:p w14:paraId="76F6926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дальнейших рекомендаций;</w:t>
      </w:r>
    </w:p>
    <w:p w14:paraId="6C5AA7B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аналитики рациона.</w:t>
      </w:r>
    </w:p>
    <w:p w14:paraId="6CE224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Основные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(префикс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
    <w:p w14:paraId="3AAB95C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 — список персональных планов.</w:t>
      </w:r>
    </w:p>
    <w:p w14:paraId="639DFF7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получение плана с слотами.</w:t>
      </w:r>
    </w:p>
    <w:p w14:paraId="3F5F0C1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 — создание плана.</w:t>
      </w:r>
    </w:p>
    <w:p w14:paraId="3C60AD1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entries</w:t>
      </w:r>
      <w:proofErr w:type="spellEnd"/>
      <w:r w:rsidRPr="00C93A5D">
        <w:rPr>
          <w:rFonts w:ascii="Times New Roman" w:hAnsi="Times New Roman" w:cs="Times New Roman"/>
          <w:sz w:val="28"/>
          <w:szCs w:val="28"/>
        </w:rPr>
        <w:t> — назначить блюдо на слот (внутри плана).</w:t>
      </w:r>
    </w:p>
    <w:p w14:paraId="63DD558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generate</w:t>
      </w:r>
      <w:proofErr w:type="spellEnd"/>
      <w:r w:rsidRPr="00C93A5D">
        <w:rPr>
          <w:rFonts w:ascii="Times New Roman" w:hAnsi="Times New Roman" w:cs="Times New Roman"/>
          <w:sz w:val="28"/>
          <w:szCs w:val="28"/>
        </w:rPr>
        <w:t> — генерация плана (на основе истории/параметров).</w:t>
      </w:r>
    </w:p>
    <w:p w14:paraId="3D26CD6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DELETE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удаление плана.</w:t>
      </w:r>
    </w:p>
    <w:p w14:paraId="14A3769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DELETE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entries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entryId</w:t>
      </w:r>
      <w:proofErr w:type="spellEnd"/>
      <w:r w:rsidRPr="00C93A5D">
        <w:rPr>
          <w:rFonts w:ascii="Times New Roman" w:hAnsi="Times New Roman" w:cs="Times New Roman"/>
          <w:sz w:val="28"/>
          <w:szCs w:val="28"/>
        </w:rPr>
        <w:t>} — удаление назначенного элемента (слота).</w:t>
      </w:r>
    </w:p>
    <w:p w14:paraId="5E0A185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MealPlanController (маршрут @RequestMapping("/me/meal-plans")).</w:t>
      </w:r>
    </w:p>
    <w:p w14:paraId="44556B8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2.7 — </w:t>
      </w:r>
      <w:proofErr w:type="spellStart"/>
      <w:r w:rsidRPr="00C93A5D">
        <w:rPr>
          <w:rFonts w:ascii="Times New Roman" w:hAnsi="Times New Roman" w:cs="Times New Roman"/>
          <w:sz w:val="28"/>
          <w:szCs w:val="28"/>
        </w:rPr>
        <w:t>MealPlanController</w:t>
      </w:r>
      <w:proofErr w:type="spellEnd"/>
      <w:r w:rsidRPr="00C93A5D">
        <w:rPr>
          <w:rFonts w:ascii="Times New Roman" w:hAnsi="Times New Roman" w:cs="Times New Roman"/>
          <w:sz w:val="28"/>
          <w:szCs w:val="28"/>
        </w:rPr>
        <w:t>: методы </w:t>
      </w:r>
      <w:proofErr w:type="spellStart"/>
      <w:r w:rsidRPr="00C93A5D">
        <w:rPr>
          <w:rFonts w:ascii="Times New Roman" w:hAnsi="Times New Roman" w:cs="Times New Roman"/>
          <w:sz w:val="28"/>
          <w:szCs w:val="28"/>
        </w:rPr>
        <w:t>create</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setEntry</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generate</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delete</w:t>
      </w:r>
      <w:proofErr w:type="spellEnd"/>
      <w:r w:rsidRPr="00C93A5D">
        <w:rPr>
          <w:rFonts w:ascii="Times New Roman" w:hAnsi="Times New Roman" w:cs="Times New Roman"/>
          <w:sz w:val="28"/>
          <w:szCs w:val="28"/>
        </w:rPr>
        <w:t>]</w:t>
      </w:r>
    </w:p>
    <w:p w14:paraId="1C0AAEF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2.12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generate</w:t>
      </w:r>
      <w:proofErr w:type="spellEnd"/>
      <w:r w:rsidRPr="00C93A5D">
        <w:rPr>
          <w:rFonts w:ascii="Times New Roman" w:hAnsi="Times New Roman" w:cs="Times New Roman"/>
          <w:sz w:val="28"/>
          <w:szCs w:val="28"/>
        </w:rPr>
        <w:t> (200 OK) и JSON структуры плана]</w:t>
      </w:r>
    </w:p>
    <w:p w14:paraId="60E66DC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2.4.6 Корзина покупок: формирование и управление элементами</w:t>
      </w:r>
    </w:p>
    <w:p w14:paraId="030D57E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Корзина покупок формируется из выбранного плана питания и дает возможность управлять составом/статусом товаров.</w:t>
      </w:r>
    </w:p>
    <w:p w14:paraId="31F2547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(префикс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
    <w:p w14:paraId="389F5CB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from-meal-plan</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mealPlanId</w:t>
      </w:r>
      <w:proofErr w:type="spellEnd"/>
      <w:r w:rsidRPr="00C93A5D">
        <w:rPr>
          <w:rFonts w:ascii="Times New Roman" w:hAnsi="Times New Roman" w:cs="Times New Roman"/>
          <w:sz w:val="28"/>
          <w:szCs w:val="28"/>
        </w:rPr>
        <w:t>} — собрать корзину из меню.</w:t>
      </w:r>
    </w:p>
    <w:p w14:paraId="54B55A4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by-meal-plan</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mealPlanId</w:t>
      </w:r>
      <w:proofErr w:type="spellEnd"/>
      <w:r w:rsidRPr="00C93A5D">
        <w:rPr>
          <w:rFonts w:ascii="Times New Roman" w:hAnsi="Times New Roman" w:cs="Times New Roman"/>
          <w:sz w:val="28"/>
          <w:szCs w:val="28"/>
        </w:rPr>
        <w:t>} — получить корзину по плану.</w:t>
      </w:r>
    </w:p>
    <w:p w14:paraId="4C56638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получить конкретный список покупок.</w:t>
      </w:r>
    </w:p>
    <w:p w14:paraId="2934782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PATCH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items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itemId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checked</w:t>
      </w:r>
      <w:proofErr w:type="spellEnd"/>
      <w:r w:rsidRPr="00C93A5D">
        <w:rPr>
          <w:rFonts w:ascii="Times New Roman" w:hAnsi="Times New Roman" w:cs="Times New Roman"/>
          <w:sz w:val="28"/>
          <w:szCs w:val="28"/>
        </w:rPr>
        <w:t>=... — отметить товар (</w:t>
      </w:r>
      <w:proofErr w:type="spellStart"/>
      <w:r w:rsidRPr="00C93A5D">
        <w:rPr>
          <w:rFonts w:ascii="Times New Roman" w:hAnsi="Times New Roman" w:cs="Times New Roman"/>
          <w:sz w:val="28"/>
          <w:szCs w:val="28"/>
        </w:rPr>
        <w:t>checked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true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false</w:t>
      </w:r>
      <w:proofErr w:type="spellEnd"/>
      <w:r w:rsidRPr="00C93A5D">
        <w:rPr>
          <w:rFonts w:ascii="Times New Roman" w:hAnsi="Times New Roman" w:cs="Times New Roman"/>
          <w:sz w:val="28"/>
          <w:szCs w:val="28"/>
        </w:rPr>
        <w:t>).</w:t>
      </w:r>
    </w:p>
    <w:p w14:paraId="5CF12DC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order</w:t>
      </w:r>
      <w:proofErr w:type="spellEnd"/>
      <w:r w:rsidRPr="00C93A5D">
        <w:rPr>
          <w:rFonts w:ascii="Times New Roman" w:hAnsi="Times New Roman" w:cs="Times New Roman"/>
          <w:sz w:val="28"/>
          <w:szCs w:val="28"/>
        </w:rPr>
        <w:t xml:space="preserve"> — “заказать” (демо-операция; используется </w:t>
      </w:r>
      <w:proofErr w:type="spellStart"/>
      <w:r w:rsidRPr="00C93A5D">
        <w:rPr>
          <w:rFonts w:ascii="Times New Roman" w:hAnsi="Times New Roman" w:cs="Times New Roman"/>
          <w:sz w:val="28"/>
          <w:szCs w:val="28"/>
        </w:rPr>
        <w:t>MarkOrderedRequest</w:t>
      </w:r>
      <w:proofErr w:type="spellEnd"/>
      <w:r w:rsidRPr="00C93A5D">
        <w:rPr>
          <w:rFonts w:ascii="Times New Roman" w:hAnsi="Times New Roman" w:cs="Times New Roman"/>
          <w:sz w:val="28"/>
          <w:szCs w:val="28"/>
        </w:rPr>
        <w:t>).</w:t>
      </w:r>
    </w:p>
    <w:p w14:paraId="2B770AE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w:t>
      </w:r>
      <w:proofErr w:type="spellStart"/>
      <w:r w:rsidRPr="00C93A5D">
        <w:rPr>
          <w:rFonts w:ascii="Times New Roman" w:hAnsi="Times New Roman" w:cs="Times New Roman"/>
          <w:sz w:val="28"/>
          <w:szCs w:val="28"/>
        </w:rPr>
        <w:t>ShoppingListController</w:t>
      </w:r>
      <w:proofErr w:type="spellEnd"/>
      <w:r w:rsidRPr="00C93A5D">
        <w:rPr>
          <w:rFonts w:ascii="Times New Roman" w:hAnsi="Times New Roman" w:cs="Times New Roman"/>
          <w:sz w:val="28"/>
          <w:szCs w:val="28"/>
        </w:rPr>
        <w:t>.</w:t>
      </w:r>
    </w:p>
    <w:p w14:paraId="10EB372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2.8 — </w:t>
      </w:r>
      <w:proofErr w:type="spellStart"/>
      <w:r w:rsidRPr="00C93A5D">
        <w:rPr>
          <w:rFonts w:ascii="Times New Roman" w:hAnsi="Times New Roman" w:cs="Times New Roman"/>
          <w:sz w:val="28"/>
          <w:szCs w:val="28"/>
        </w:rPr>
        <w:t>ShoppingListController</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generate</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toggle</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order</w:t>
      </w:r>
      <w:proofErr w:type="spellEnd"/>
      <w:r w:rsidRPr="00C93A5D">
        <w:rPr>
          <w:rFonts w:ascii="Times New Roman" w:hAnsi="Times New Roman" w:cs="Times New Roman"/>
          <w:sz w:val="28"/>
          <w:szCs w:val="28"/>
        </w:rPr>
        <w:t>]</w:t>
      </w:r>
    </w:p>
    <w:p w14:paraId="2AAFEC8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2.13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from-meal-plan</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planId</w:t>
      </w:r>
      <w:proofErr w:type="spellEnd"/>
      <w:r w:rsidRPr="00C93A5D">
        <w:rPr>
          <w:rFonts w:ascii="Times New Roman" w:hAnsi="Times New Roman" w:cs="Times New Roman"/>
          <w:sz w:val="28"/>
          <w:szCs w:val="28"/>
        </w:rPr>
        <w:t>} + результат]</w:t>
      </w:r>
    </w:p>
    <w:p w14:paraId="3A1289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2.4.7 Группы и голосования: структура и управление</w:t>
      </w:r>
    </w:p>
    <w:p w14:paraId="743AA0B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Сервис поддерживает совместное принятие решений. Для этого реализованы:</w:t>
      </w:r>
    </w:p>
    <w:p w14:paraId="0834D89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создание/просмотр групп;</w:t>
      </w:r>
    </w:p>
    <w:p w14:paraId="6E65C43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состав участников;</w:t>
      </w:r>
    </w:p>
    <w:p w14:paraId="5126388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 по блюдам (варианты и голоса).</w:t>
      </w:r>
    </w:p>
    <w:p w14:paraId="42531092"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07AF8B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 — создание группы.</w:t>
      </w:r>
    </w:p>
    <w:p w14:paraId="74784B0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 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чтение групп.</w:t>
      </w:r>
    </w:p>
    <w:p w14:paraId="45E2F23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DELETE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обновление/удаление (CRUD).</w:t>
      </w:r>
    </w:p>
    <w:p w14:paraId="2E72AA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w:t>
      </w:r>
    </w:p>
    <w:p w14:paraId="0007BD8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 — список открытых голосований.</w:t>
      </w:r>
    </w:p>
    <w:p w14:paraId="43FD8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 — создание голосования.</w:t>
      </w:r>
    </w:p>
    <w:p w14:paraId="70F1A8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ballot</w:t>
      </w:r>
      <w:proofErr w:type="spellEnd"/>
      <w:r w:rsidRPr="00C93A5D">
        <w:rPr>
          <w:rFonts w:ascii="Times New Roman" w:hAnsi="Times New Roman" w:cs="Times New Roman"/>
          <w:sz w:val="28"/>
          <w:szCs w:val="28"/>
        </w:rPr>
        <w:t> — отдать голос (выбрать вариант).</w:t>
      </w:r>
    </w:p>
    <w:p w14:paraId="01E1154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close</w:t>
      </w:r>
      <w:proofErr w:type="spellEnd"/>
      <w:r w:rsidRPr="00C93A5D">
        <w:rPr>
          <w:rFonts w:ascii="Times New Roman" w:hAnsi="Times New Roman" w:cs="Times New Roman"/>
          <w:sz w:val="28"/>
          <w:szCs w:val="28"/>
        </w:rPr>
        <w:t> — закрыть голосование.</w:t>
      </w:r>
    </w:p>
    <w:p w14:paraId="32F9CDD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w:t>
      </w:r>
    </w:p>
    <w:p w14:paraId="345B49F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GroupController</w:t>
      </w:r>
      <w:proofErr w:type="spellEnd"/>
      <w:r w:rsidRPr="00C93A5D">
        <w:rPr>
          <w:rFonts w:ascii="Times New Roman" w:hAnsi="Times New Roman" w:cs="Times New Roman"/>
          <w:sz w:val="28"/>
          <w:szCs w:val="28"/>
        </w:rPr>
        <w:t> для групп;</w:t>
      </w:r>
    </w:p>
    <w:p w14:paraId="2D3064F0"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lastRenderedPageBreak/>
        <w:t>GroupVoteController</w:t>
      </w:r>
      <w:proofErr w:type="spellEnd"/>
      <w:r w:rsidRPr="00C93A5D">
        <w:rPr>
          <w:rFonts w:ascii="Times New Roman" w:hAnsi="Times New Roman" w:cs="Times New Roman"/>
          <w:sz w:val="28"/>
          <w:szCs w:val="28"/>
        </w:rPr>
        <w:t> для голосований.</w:t>
      </w:r>
    </w:p>
    <w:p w14:paraId="349D227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2.9 — </w:t>
      </w:r>
      <w:proofErr w:type="spellStart"/>
      <w:r w:rsidRPr="00C93A5D">
        <w:rPr>
          <w:rFonts w:ascii="Times New Roman" w:hAnsi="Times New Roman" w:cs="Times New Roman"/>
          <w:sz w:val="28"/>
          <w:szCs w:val="28"/>
        </w:rPr>
        <w:t>GroupController</w:t>
      </w:r>
      <w:proofErr w:type="spellEnd"/>
      <w:r w:rsidRPr="00C93A5D">
        <w:rPr>
          <w:rFonts w:ascii="Times New Roman" w:hAnsi="Times New Roman" w:cs="Times New Roman"/>
          <w:sz w:val="28"/>
          <w:szCs w:val="28"/>
        </w:rPr>
        <w:t>: методы CRUD групп]</w:t>
      </w:r>
      <w:r w:rsidRPr="00C93A5D">
        <w:rPr>
          <w:rFonts w:ascii="Times New Roman" w:hAnsi="Times New Roman" w:cs="Times New Roman"/>
          <w:sz w:val="28"/>
          <w:szCs w:val="28"/>
        </w:rPr>
        <w:br/>
        <w:t>[Листинг 2.10 — </w:t>
      </w:r>
      <w:proofErr w:type="spellStart"/>
      <w:r w:rsidRPr="00C93A5D">
        <w:rPr>
          <w:rFonts w:ascii="Times New Roman" w:hAnsi="Times New Roman" w:cs="Times New Roman"/>
          <w:sz w:val="28"/>
          <w:szCs w:val="28"/>
        </w:rPr>
        <w:t>GroupVoteController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ballot</w:t>
      </w:r>
      <w:proofErr w:type="spellEnd"/>
      <w:r w:rsidRPr="00C93A5D">
        <w:rPr>
          <w:rFonts w:ascii="Times New Roman" w:hAnsi="Times New Roman" w:cs="Times New Roman"/>
          <w:sz w:val="28"/>
          <w:szCs w:val="28"/>
        </w:rPr>
        <w:t xml:space="preserve"> и </w:t>
      </w:r>
      <w:proofErr w:type="spellStart"/>
      <w:r w:rsidRPr="00C93A5D">
        <w:rPr>
          <w:rFonts w:ascii="Times New Roman" w:hAnsi="Times New Roman" w:cs="Times New Roman"/>
          <w:sz w:val="28"/>
          <w:szCs w:val="28"/>
        </w:rPr>
        <w:t>close</w:t>
      </w:r>
      <w:proofErr w:type="spellEnd"/>
      <w:r w:rsidRPr="00C93A5D">
        <w:rPr>
          <w:rFonts w:ascii="Times New Roman" w:hAnsi="Times New Roman" w:cs="Times New Roman"/>
          <w:sz w:val="28"/>
          <w:szCs w:val="28"/>
        </w:rPr>
        <w:t>]</w:t>
      </w:r>
    </w:p>
    <w:p w14:paraId="0B40939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2.14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голосование (</w:t>
      </w:r>
      <w:proofErr w:type="spellStart"/>
      <w:r w:rsidRPr="00C93A5D">
        <w:rPr>
          <w:rFonts w:ascii="Times New Roman" w:hAnsi="Times New Roman" w:cs="Times New Roman"/>
          <w:sz w:val="28"/>
          <w:szCs w:val="28"/>
        </w:rPr>
        <w:t>ballot</w:t>
      </w:r>
      <w:proofErr w:type="spellEnd"/>
      <w:r w:rsidRPr="00C93A5D">
        <w:rPr>
          <w:rFonts w:ascii="Times New Roman" w:hAnsi="Times New Roman" w:cs="Times New Roman"/>
          <w:sz w:val="28"/>
          <w:szCs w:val="28"/>
        </w:rPr>
        <w:t>) + ответ с текущим состоянием]</w:t>
      </w:r>
    </w:p>
    <w:p w14:paraId="476BBA1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2.4.8 Рекомендации и аналитика как “надстройка” над CRUD</w:t>
      </w:r>
    </w:p>
    <w:p w14:paraId="0ACEC5D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Хотя раздел 2.4 ориентирован на CRUD, важно указать, что рекомендации и аналитика используют данные, которые формируются модулями выше (профиль, история, предпочтения, планы).</w:t>
      </w:r>
    </w:p>
    <w:p w14:paraId="3988BFD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4E357DA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recommendations?limit</w:t>
      </w:r>
      <w:proofErr w:type="spellEnd"/>
      <w:r w:rsidRPr="00C93A5D">
        <w:rPr>
          <w:rFonts w:ascii="Times New Roman" w:hAnsi="Times New Roman" w:cs="Times New Roman"/>
          <w:sz w:val="28"/>
          <w:szCs w:val="28"/>
        </w:rPr>
        <w:t>=... — персональная лента рекомендаций.</w:t>
      </w:r>
    </w:p>
    <w:p w14:paraId="7522D0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recommendations?limit</w:t>
      </w:r>
      <w:proofErr w:type="spellEnd"/>
      <w:r w:rsidRPr="00C93A5D">
        <w:rPr>
          <w:rFonts w:ascii="Times New Roman" w:hAnsi="Times New Roman" w:cs="Times New Roman"/>
          <w:sz w:val="28"/>
          <w:szCs w:val="28"/>
        </w:rPr>
        <w:t>=... — рекомендации для группы.</w:t>
      </w:r>
    </w:p>
    <w:p w14:paraId="53AC689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analytics?days</w:t>
      </w:r>
      <w:proofErr w:type="spellEnd"/>
      <w:r w:rsidRPr="00C93A5D">
        <w:rPr>
          <w:rFonts w:ascii="Times New Roman" w:hAnsi="Times New Roman" w:cs="Times New Roman"/>
          <w:sz w:val="28"/>
          <w:szCs w:val="28"/>
        </w:rPr>
        <w:t>=30 — аналитика рациона за период.</w:t>
      </w:r>
    </w:p>
    <w:p w14:paraId="3E5381B0" w14:textId="29736306" w:rsidR="004826C7"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2.15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recommendations</w:t>
      </w:r>
      <w:proofErr w:type="spellEnd"/>
      <w:r w:rsidRPr="00C93A5D">
        <w:rPr>
          <w:rFonts w:ascii="Times New Roman" w:hAnsi="Times New Roman" w:cs="Times New Roman"/>
          <w:sz w:val="28"/>
          <w:szCs w:val="28"/>
        </w:rPr>
        <w:t> (200 OK)]</w:t>
      </w:r>
      <w:r w:rsidRPr="00C93A5D">
        <w:rPr>
          <w:rFonts w:ascii="Times New Roman" w:hAnsi="Times New Roman" w:cs="Times New Roman"/>
          <w:sz w:val="28"/>
          <w:szCs w:val="28"/>
        </w:rPr>
        <w:br/>
        <w:t xml:space="preserve">[Скриншот 2.16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analytics?days</w:t>
      </w:r>
      <w:proofErr w:type="spellEnd"/>
      <w:r w:rsidRPr="00C93A5D">
        <w:rPr>
          <w:rFonts w:ascii="Times New Roman" w:hAnsi="Times New Roman" w:cs="Times New Roman"/>
          <w:sz w:val="28"/>
          <w:szCs w:val="28"/>
        </w:rPr>
        <w:t>=... (200 OK)]</w:t>
      </w:r>
    </w:p>
    <w:p w14:paraId="4AAAAA48" w14:textId="1053627A" w:rsidR="00A55647" w:rsidRDefault="00A55647" w:rsidP="00C93A5D">
      <w:pPr>
        <w:spacing w:line="360" w:lineRule="auto"/>
        <w:ind w:firstLine="709"/>
        <w:jc w:val="both"/>
        <w:rPr>
          <w:rFonts w:ascii="Times New Roman" w:hAnsi="Times New Roman" w:cs="Times New Roman"/>
          <w:sz w:val="28"/>
          <w:szCs w:val="28"/>
        </w:rPr>
      </w:pPr>
    </w:p>
    <w:p w14:paraId="6160D10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Глава 3. Пути, направления и средства развития сервиса</w:t>
      </w:r>
    </w:p>
    <w:p w14:paraId="5A3F7DE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на текущем этапе представляет собой рабочий прототип, реализующий ключевые сценарии: персональный подбор блюд по предпочтениям пользователя, планирование питания, фиксацию истории приемов пищи, построение корзины покупок и совместные решения в рамках групп (голосования). Несмотря на то, что функциональность уже позволяет продемонстрировать основную ценность сервиса, предметная область (питание и персонализация вкусовых предпочтений) является динамичной: с течением времени предпочтения пользователя могут меняться, растет объем </w:t>
      </w:r>
      <w:r w:rsidRPr="00A55647">
        <w:rPr>
          <w:rFonts w:ascii="Times New Roman" w:hAnsi="Times New Roman" w:cs="Times New Roman"/>
          <w:sz w:val="28"/>
          <w:szCs w:val="28"/>
        </w:rPr>
        <w:lastRenderedPageBreak/>
        <w:t>данных о действиях пользователя, а также появляются новые требования к качеству рекомендаций, удобству интерфейса и устойчивости работы системы.</w:t>
      </w:r>
    </w:p>
    <w:p w14:paraId="50CD5B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Поэтому развитие сервиса целесообразно рассматривать не как единичное улучшение одного модуля, а как последовательный маршрут, охватывающий сразу несколько направлений: интеллектуализация рекомендаций (в том числе применение машинного обучения), расширение прикладного функционала, совершенствование архитектуры и работы с данными, повышение надежности и безопасности, улучшение инженерного процесса разработки и подготовки к эксплуатации.</w:t>
      </w:r>
    </w:p>
    <w:p w14:paraId="7148E99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Главная идея маршрута развития заключается в том, чтобы сохранять текущую базовую работоспособность сервиса и при этом постепенно улучшать качество решений на основе накопленных данных. Такой подход позволяет не “ломать” существующую систему при внедрении новых алгоритмов и модулей, а вводить улучшения итерационно: от правил к более интеллектуальным моделям, от статических расчетов к адаптивным стратегиям, от минимальной наблюдаемости к полноценному мониторингу и аналитике работы системы.</w:t>
      </w:r>
    </w:p>
    <w:p w14:paraId="1535752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 Развитие интеллектуальных рекомендаций и аналитики</w:t>
      </w:r>
    </w:p>
    <w:p w14:paraId="3EDC67C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этапе дипломного проекта рекомендации формируются преимущественно на основе заданных пользователем параметров и логики, реализующей учет предпочтений (включая ограничения: нелюбимое, аллергии и мягкие “нежелательные” продукты). Такой подход имеет очевидные преимущества: он прозрачен, быстро реализуется, легко контролируется и дает стабильный результат даже при небольшом объеме данных. Однако при росте активности пользователей и накоплении истории выборов возникает возможность повысить качество рекомендаций за счет статистических методов и моделей машинного обучения.</w:t>
      </w:r>
    </w:p>
    <w:p w14:paraId="28854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3.1.1 Переход от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к гибридным и ML-подходам</w:t>
      </w:r>
    </w:p>
    <w:p w14:paraId="1C8246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Перспективный путь развития — внедрение гибридной системы рекомендаций, сочетающей несколько источников “смысла” для выбора блюд:</w:t>
      </w:r>
    </w:p>
    <w:p w14:paraId="4CD6596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Content-</w:t>
      </w:r>
      <w:proofErr w:type="spellStart"/>
      <w:r w:rsidRPr="00A55647">
        <w:rPr>
          <w:rFonts w:ascii="Times New Roman" w:hAnsi="Times New Roman" w:cs="Times New Roman"/>
          <w:sz w:val="28"/>
          <w:szCs w:val="28"/>
        </w:rPr>
        <w:t>based</w:t>
      </w:r>
      <w:proofErr w:type="spellEnd"/>
      <w:r w:rsidRPr="00A55647">
        <w:rPr>
          <w:rFonts w:ascii="Times New Roman" w:hAnsi="Times New Roman" w:cs="Times New Roman"/>
          <w:sz w:val="28"/>
          <w:szCs w:val="28"/>
        </w:rPr>
        <w:t xml:space="preserve"> компонент (контентный).</w:t>
      </w:r>
      <w:r w:rsidRPr="00A55647">
        <w:rPr>
          <w:rFonts w:ascii="Times New Roman" w:hAnsi="Times New Roman" w:cs="Times New Roman"/>
          <w:sz w:val="28"/>
          <w:szCs w:val="28"/>
        </w:rPr>
        <w:br/>
        <w:t>Он опирается на характеристики блюд (категории, состав/ингредиенты, кухня) и параметры профиля пользователя (любимые кухни и продукты, ограничения). Этот компонент полезен, когда данных мало или когда важно строго соблюдать ограничения (например, аллергии).</w:t>
      </w:r>
    </w:p>
    <w:p w14:paraId="5630051A"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Collaborative</w:t>
      </w:r>
      <w:proofErr w:type="spellEnd"/>
      <w:r w:rsidRPr="00A55647">
        <w:rPr>
          <w:rFonts w:ascii="Times New Roman" w:hAnsi="Times New Roman" w:cs="Times New Roman"/>
          <w:sz w:val="28"/>
          <w:szCs w:val="28"/>
        </w:rPr>
        <w:t xml:space="preserve"> компонент (</w:t>
      </w:r>
      <w:proofErr w:type="spellStart"/>
      <w:r w:rsidRPr="00A55647">
        <w:rPr>
          <w:rFonts w:ascii="Times New Roman" w:hAnsi="Times New Roman" w:cs="Times New Roman"/>
          <w:sz w:val="28"/>
          <w:szCs w:val="28"/>
        </w:rPr>
        <w:t>коллаборативный</w:t>
      </w:r>
      <w:proofErr w:type="spellEnd"/>
      <w:r w:rsidRPr="00A55647">
        <w:rPr>
          <w:rFonts w:ascii="Times New Roman" w:hAnsi="Times New Roman" w:cs="Times New Roman"/>
          <w:sz w:val="28"/>
          <w:szCs w:val="28"/>
        </w:rPr>
        <w:t>).</w:t>
      </w:r>
      <w:r w:rsidRPr="00A55647">
        <w:rPr>
          <w:rFonts w:ascii="Times New Roman" w:hAnsi="Times New Roman" w:cs="Times New Roman"/>
          <w:sz w:val="28"/>
          <w:szCs w:val="28"/>
        </w:rPr>
        <w:br/>
        <w:t xml:space="preserve">Он использует поведение пользователей: какие блюда выбирались, как часто фиксировались в истории, какие варианты проходили в групповых голосованиях, где пользователь “согласился” с предложением (например, через выбор при планировании). </w:t>
      </w:r>
      <w:proofErr w:type="spellStart"/>
      <w:r w:rsidRPr="00A55647">
        <w:rPr>
          <w:rFonts w:ascii="Times New Roman" w:hAnsi="Times New Roman" w:cs="Times New Roman"/>
          <w:sz w:val="28"/>
          <w:szCs w:val="28"/>
        </w:rPr>
        <w:t>Коллаборативная</w:t>
      </w:r>
      <w:proofErr w:type="spellEnd"/>
      <w:r w:rsidRPr="00A55647">
        <w:rPr>
          <w:rFonts w:ascii="Times New Roman" w:hAnsi="Times New Roman" w:cs="Times New Roman"/>
          <w:sz w:val="28"/>
          <w:szCs w:val="28"/>
        </w:rPr>
        <w:t xml:space="preserve"> часть помогает выявлять скрытые закономерности: пользователи со схожим профилем часто предпочитают похожие блюда даже без прямого совпадения ингредиентов.</w:t>
      </w:r>
    </w:p>
    <w:p w14:paraId="0B40A3FE"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Context-based</w:t>
      </w:r>
      <w:proofErr w:type="spellEnd"/>
      <w:r w:rsidRPr="00A55647">
        <w:rPr>
          <w:rFonts w:ascii="Times New Roman" w:hAnsi="Times New Roman" w:cs="Times New Roman"/>
          <w:sz w:val="28"/>
          <w:szCs w:val="28"/>
        </w:rPr>
        <w:t xml:space="preserve"> компонент (контекстный).</w:t>
      </w:r>
      <w:r w:rsidRPr="00A55647">
        <w:rPr>
          <w:rFonts w:ascii="Times New Roman" w:hAnsi="Times New Roman" w:cs="Times New Roman"/>
          <w:sz w:val="28"/>
          <w:szCs w:val="28"/>
        </w:rPr>
        <w:br/>
        <w:t>В питании важны ситуативные факторы: тип приема пищи (завтрак/обед/ужин), период (например, привычки в будние/выходные), повторяемость (желание видеть разнообразие), доступность продуктов (связь с составом плана). Контекст помогает “подстроить” рекомендации под конкретную задачу пользователя.</w:t>
      </w:r>
    </w:p>
    <w:p w14:paraId="49E0102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машинному обучению логично выполнить поэтапно:</w:t>
      </w:r>
    </w:p>
    <w:p w14:paraId="33D9847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 первой стадии можно оставить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механизм и добавить поверх него модель ранжирования;</w:t>
      </w:r>
    </w:p>
    <w:p w14:paraId="3ABA7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второй стадии — накопить достаточный набор данных обратной связи (история выбора, фиксация приемов пищи, реакции в интерфейсе);</w:t>
      </w:r>
    </w:p>
    <w:p w14:paraId="1EF4BB5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далее — применять модели, которые предсказывают вероятность выбора конкретного блюда пользователем (или полезность блюда в заданном контексте).</w:t>
      </w:r>
    </w:p>
    <w:p w14:paraId="2DC3E0F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3.1.2 Организация данных для обучения и улучшения качества</w:t>
      </w:r>
    </w:p>
    <w:p w14:paraId="4E9AD7F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Эффективность ML напрямую зависит от качества данных. Поэтому важным направлением развития становится создание “контуров данных”, позволяющих собирать, нормализовать и хранить сигналы для обучения.</w:t>
      </w:r>
    </w:p>
    <w:p w14:paraId="255D312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Источники полезных сигналов в рамках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могут включать:</w:t>
      </w:r>
    </w:p>
    <w:p w14:paraId="03342F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Профиль и предпочтения: любимые/нелюбимые продукты, аллергии, кухни, мягкие ограничения.</w:t>
      </w:r>
    </w:p>
    <w:p w14:paraId="040231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питания: факты фиксации приема пищи (что реально было съедено пользователем и когда).</w:t>
      </w:r>
    </w:p>
    <w:p w14:paraId="632C34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Планы питания: какие блюда пользователь выбирает при планировании и как часто оставляет/заменяет предложенные варианты.</w:t>
      </w:r>
    </w:p>
    <w:p w14:paraId="31E2EA5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Оценки/</w:t>
      </w:r>
      <w:proofErr w:type="spellStart"/>
      <w:r w:rsidRPr="00A55647">
        <w:rPr>
          <w:rFonts w:ascii="Times New Roman" w:hAnsi="Times New Roman" w:cs="Times New Roman"/>
          <w:sz w:val="28"/>
          <w:szCs w:val="28"/>
        </w:rPr>
        <w:t>feedback</w:t>
      </w:r>
      <w:proofErr w:type="spellEnd"/>
      <w:r w:rsidRPr="00A55647">
        <w:rPr>
          <w:rFonts w:ascii="Times New Roman" w:hAnsi="Times New Roman" w:cs="Times New Roman"/>
          <w:sz w:val="28"/>
          <w:szCs w:val="28"/>
        </w:rPr>
        <w:t xml:space="preserve"> (если используется интерфейсом/</w:t>
      </w:r>
      <w:proofErr w:type="spellStart"/>
      <w:r w:rsidRPr="00A55647">
        <w:rPr>
          <w:rFonts w:ascii="Times New Roman" w:hAnsi="Times New Roman" w:cs="Times New Roman"/>
          <w:sz w:val="28"/>
          <w:szCs w:val="28"/>
        </w:rPr>
        <w:t>эндпоинтами</w:t>
      </w:r>
      <w:proofErr w:type="spellEnd"/>
      <w:r w:rsidRPr="00A55647">
        <w:rPr>
          <w:rFonts w:ascii="Times New Roman" w:hAnsi="Times New Roman" w:cs="Times New Roman"/>
          <w:sz w:val="28"/>
          <w:szCs w:val="28"/>
        </w:rPr>
        <w:t>): рейтинг блюда, отзывы и др.</w:t>
      </w:r>
    </w:p>
    <w:p w14:paraId="6944C6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Групповые решения: варианты, которые выигрывают в голосовании; косвенный сигнал согласия группы с блюдом.</w:t>
      </w:r>
    </w:p>
    <w:p w14:paraId="0E718E2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События интерфейса: например, действия пользователя в корзине (отметка товаров, “заказ”), поскольку это также отражает полезность выбранного плана.</w:t>
      </w:r>
    </w:p>
    <w:p w14:paraId="3566F7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использовать эти данные для обучения, потребуется:</w:t>
      </w:r>
    </w:p>
    <w:p w14:paraId="4A21D21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стандартизировать формат событий (какие поля считать “</w:t>
      </w:r>
      <w:proofErr w:type="spellStart"/>
      <w:r w:rsidRPr="00A55647">
        <w:rPr>
          <w:rFonts w:ascii="Times New Roman" w:hAnsi="Times New Roman" w:cs="Times New Roman"/>
          <w:sz w:val="28"/>
          <w:szCs w:val="28"/>
        </w:rPr>
        <w:t>таргетами</w:t>
      </w:r>
      <w:proofErr w:type="spellEnd"/>
      <w:r w:rsidRPr="00A55647">
        <w:rPr>
          <w:rFonts w:ascii="Times New Roman" w:hAnsi="Times New Roman" w:cs="Times New Roman"/>
          <w:sz w:val="28"/>
          <w:szCs w:val="28"/>
        </w:rPr>
        <w:t>” и “фичами”);</w:t>
      </w:r>
    </w:p>
    <w:p w14:paraId="0E84D68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построить витрины данных (например, таблицы “</w:t>
      </w:r>
      <w:proofErr w:type="spellStart"/>
      <w:r w:rsidRPr="00A55647">
        <w:rPr>
          <w:rFonts w:ascii="Times New Roman" w:hAnsi="Times New Roman" w:cs="Times New Roman"/>
          <w:sz w:val="28"/>
          <w:szCs w:val="28"/>
        </w:rPr>
        <w:t>user-item-interactions</w:t>
      </w:r>
      <w:proofErr w:type="spellEnd"/>
      <w:r w:rsidRPr="00A55647">
        <w:rPr>
          <w:rFonts w:ascii="Times New Roman" w:hAnsi="Times New Roman" w:cs="Times New Roman"/>
          <w:sz w:val="28"/>
          <w:szCs w:val="28"/>
        </w:rPr>
        <w:t>” — взаимодействия пользователь-блюдо);</w:t>
      </w:r>
    </w:p>
    <w:p w14:paraId="1926D8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контролировать качество (удаление мусорных данных, </w:t>
      </w:r>
      <w:proofErr w:type="spellStart"/>
      <w:r w:rsidRPr="00A55647">
        <w:rPr>
          <w:rFonts w:ascii="Times New Roman" w:hAnsi="Times New Roman" w:cs="Times New Roman"/>
          <w:sz w:val="28"/>
          <w:szCs w:val="28"/>
        </w:rPr>
        <w:t>дедупликация</w:t>
      </w:r>
      <w:proofErr w:type="spellEnd"/>
      <w:r w:rsidRPr="00A55647">
        <w:rPr>
          <w:rFonts w:ascii="Times New Roman" w:hAnsi="Times New Roman" w:cs="Times New Roman"/>
          <w:sz w:val="28"/>
          <w:szCs w:val="28"/>
        </w:rPr>
        <w:t>, фильтрация неполных событий);</w:t>
      </w:r>
    </w:p>
    <w:p w14:paraId="02524FD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учитывать временные факторы (предпочтения меняются, значит </w:t>
      </w:r>
      <w:proofErr w:type="spellStart"/>
      <w:r w:rsidRPr="00A55647">
        <w:rPr>
          <w:rFonts w:ascii="Times New Roman" w:hAnsi="Times New Roman" w:cs="Times New Roman"/>
          <w:sz w:val="28"/>
          <w:szCs w:val="28"/>
        </w:rPr>
        <w:t>таргеты</w:t>
      </w:r>
      <w:proofErr w:type="spellEnd"/>
      <w:r w:rsidRPr="00A55647">
        <w:rPr>
          <w:rFonts w:ascii="Times New Roman" w:hAnsi="Times New Roman" w:cs="Times New Roman"/>
          <w:sz w:val="28"/>
          <w:szCs w:val="28"/>
        </w:rPr>
        <w:t xml:space="preserve"> должны соответствовать периоду).</w:t>
      </w:r>
    </w:p>
    <w:p w14:paraId="2ACCD3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3.1.3 Метрики качества рекомендаций и эксперименты</w:t>
      </w:r>
    </w:p>
    <w:p w14:paraId="0EEA09A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Для научно корректного развития рекомендаций важно показать не только внедрение модели, но и улучшение качества.</w:t>
      </w:r>
    </w:p>
    <w:p w14:paraId="438045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качестве метрик можно использовать:</w:t>
      </w:r>
    </w:p>
    <w:p w14:paraId="2AFBC053"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 xml:space="preserve"> — сколько из топ-k рекомендаций действительно выбрано/зафиксировано;</w:t>
      </w:r>
    </w:p>
    <w:p w14:paraId="170E08A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NDCG@k</w:t>
      </w:r>
      <w:proofErr w:type="spellEnd"/>
      <w:r w:rsidRPr="00A55647">
        <w:rPr>
          <w:rFonts w:ascii="Times New Roman" w:hAnsi="Times New Roman" w:cs="Times New Roman"/>
          <w:sz w:val="28"/>
          <w:szCs w:val="28"/>
        </w:rPr>
        <w:t xml:space="preserve"> — качество ранжирования с учетом позиций;</w:t>
      </w:r>
    </w:p>
    <w:p w14:paraId="106E6947"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coverage</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diversity</w:t>
      </w:r>
      <w:proofErr w:type="spellEnd"/>
      <w:r w:rsidRPr="00A55647">
        <w:rPr>
          <w:rFonts w:ascii="Times New Roman" w:hAnsi="Times New Roman" w:cs="Times New Roman"/>
          <w:sz w:val="28"/>
          <w:szCs w:val="28"/>
        </w:rPr>
        <w:t xml:space="preserve"> — насколько рекомендации разнообразны и не “зацикливаются” на одних и тех же блюдах;</w:t>
      </w:r>
    </w:p>
    <w:p w14:paraId="76C9794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novelty</w:t>
      </w:r>
      <w:proofErr w:type="spellEnd"/>
      <w:r w:rsidRPr="00A55647">
        <w:rPr>
          <w:rFonts w:ascii="Times New Roman" w:hAnsi="Times New Roman" w:cs="Times New Roman"/>
          <w:sz w:val="28"/>
          <w:szCs w:val="28"/>
        </w:rPr>
        <w:t xml:space="preserve"> — насколько новые/редкие блюда попадают в рекомендации.</w:t>
      </w:r>
    </w:p>
    <w:p w14:paraId="2A3E39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Параллельно развивается экспериментальный контур:</w:t>
      </w:r>
    </w:p>
    <w:p w14:paraId="3040849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A/B тестирование (на ограниченной части пользователей);</w:t>
      </w:r>
    </w:p>
    <w:p w14:paraId="362AC8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офлайн-оценка на исторических данных до деплоя модели;</w:t>
      </w:r>
    </w:p>
    <w:p w14:paraId="225DB30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контроль регрессий (чтобы модель не ухудшала ограничения и безопасность рекомендаций).</w:t>
      </w:r>
    </w:p>
    <w:p w14:paraId="7FAAD9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3.1.4 Объяснимость рекомендаций</w:t>
      </w:r>
    </w:p>
    <w:p w14:paraId="5854E38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Даже при внедрении ML пользователю важно понимать логику рекомендаций. Поэтому путь развития должен включать механизм объяснения:</w:t>
      </w:r>
    </w:p>
    <w:p w14:paraId="4BAA2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предложено” на основе совпадения кухни/категории;</w:t>
      </w:r>
    </w:p>
    <w:p w14:paraId="5A419C1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“какие ограничения учтены” (например, блюдо не содержит запрещенных продуктов);</w:t>
      </w:r>
    </w:p>
    <w:p w14:paraId="220DC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выбрано в контексте” (например, прием пищи типа “обед”, подбор под план дня, минимизация повторов).</w:t>
      </w:r>
    </w:p>
    <w:p w14:paraId="38C253F4" w14:textId="206111C2"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Такой подход повышает доверие и упрощает корректировку профиля.</w:t>
      </w:r>
    </w:p>
    <w:p w14:paraId="121B8A8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 Расширение прикладного функционала</w:t>
      </w:r>
    </w:p>
    <w:p w14:paraId="459D996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Помимо улучшения интеллектуальной части, развитие сервиса предполагает рост прикладной ценности для пользователя.</w:t>
      </w:r>
    </w:p>
    <w:p w14:paraId="4A121D9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3.2.1 Персональные цели и адаптация питания</w:t>
      </w:r>
    </w:p>
    <w:p w14:paraId="340708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 генерацию плана питания с учетом целей пользователя:</w:t>
      </w:r>
    </w:p>
    <w:p w14:paraId="0CD053C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целевые калории и диапазоны БЖУ;</w:t>
      </w:r>
    </w:p>
    <w:p w14:paraId="2F2BA9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режим питания (например, более частые приемы пищи или ограничение по времени готовки);</w:t>
      </w:r>
    </w:p>
    <w:p w14:paraId="39155EE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предпочтения по способам приготовления (если добавить атрибуты к блюдам);</w:t>
      </w:r>
    </w:p>
    <w:p w14:paraId="03E63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ограничения по наличию ингредиентов или кухонным условиям.</w:t>
      </w:r>
    </w:p>
    <w:p w14:paraId="33248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Технически это означает развитие профиля пользователя и расширение признаков модели/алгоритма рекомендаций и генератора плана. На интерфейсе это обычно отражается отдельными настройками в профиле/предпочтениях.</w:t>
      </w:r>
    </w:p>
    <w:p w14:paraId="1CA51D8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3.2.2 Улучшение планировщика</w:t>
      </w:r>
    </w:p>
    <w:p w14:paraId="056A61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текущем этапе планировщик формирует набор блюд и слоты. В развитии можно усилить следующие свойства:</w:t>
      </w:r>
    </w:p>
    <w:p w14:paraId="5D3380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разнообразия (не предлагать слишком похожие блюда подряд);</w:t>
      </w:r>
    </w:p>
    <w:p w14:paraId="1BDA37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“исторической свежести” (не повторять блюда слишком часто);</w:t>
      </w:r>
    </w:p>
    <w:p w14:paraId="1D814E3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механизм замен (если блюдо недоступно или не подходит по новым ограничениями);</w:t>
      </w:r>
    </w:p>
    <w:p w14:paraId="04A194E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оптимизация по времени приготовления и/или набору ингредиентов (сокращение числа покупок).</w:t>
      </w:r>
    </w:p>
    <w:p w14:paraId="45DA395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Практически это может быть реализовано как дополнительный этап оптимизации: генератор формирует кандидатов, а затем алгоритм выбирает итоговый план с учетом ограничений и качества.</w:t>
      </w:r>
    </w:p>
    <w:p w14:paraId="5FD757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3.2.3 Расширение возможностей группового функционала</w:t>
      </w:r>
    </w:p>
    <w:p w14:paraId="633C75B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Группы и голосования — важный социальный компонент. Для развития можно улучшить:</w:t>
      </w:r>
    </w:p>
    <w:p w14:paraId="217BE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управление ролями (организатор, участник) и права на редактирование;</w:t>
      </w:r>
    </w:p>
    <w:p w14:paraId="2AAF3A4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календарный просмотр планов группы;</w:t>
      </w:r>
    </w:p>
    <w:p w14:paraId="1F5B6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голосований (как менялись решения);</w:t>
      </w:r>
    </w:p>
    <w:p w14:paraId="0FE2794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автоматические напоминания о голосованиях и сроках закрытия;</w:t>
      </w:r>
    </w:p>
    <w:p w14:paraId="7E5254C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сценариев “совместного выбора” (например, рекомендация “для группы” с учетом компромиссных ограничений).</w:t>
      </w:r>
    </w:p>
    <w:p w14:paraId="378B4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3.2.4 Развитие корзины покупок и пользовательского опыта</w:t>
      </w:r>
    </w:p>
    <w:p w14:paraId="768523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Корзина формируется на основе плана. В дальнейшем можно усилить:</w:t>
      </w:r>
    </w:p>
    <w:p w14:paraId="6CA6B31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группировка товаров по категориям;</w:t>
      </w:r>
    </w:p>
    <w:p w14:paraId="5230FC4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замен на уровне товара (если ингредиент недоступен);</w:t>
      </w:r>
    </w:p>
    <w:p w14:paraId="3C4B0CE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“повторить заказ” (по предыдущему плану);</w:t>
      </w:r>
    </w:p>
    <w:p w14:paraId="60D3EA42" w14:textId="7489E7D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интеграция с внешними сервисами (например, экспорт в список покупок, отправка в мессенджер, но это уже следующий уровень реализации).</w:t>
      </w:r>
    </w:p>
    <w:p w14:paraId="3CCEC4B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 Совершенствование архитектуры, производительности и надежности</w:t>
      </w:r>
    </w:p>
    <w:p w14:paraId="635C5E3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Рост числа пользователей и усложнение функционала повышают требования к архитектуре. Поэтому логично развивать систему в направлении устойчивости и масштабируемости.</w:t>
      </w:r>
    </w:p>
    <w:p w14:paraId="699657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3.3.1 Производительность</w:t>
      </w:r>
    </w:p>
    <w:p w14:paraId="47B59F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В возможной перспективе потребуются:</w:t>
      </w:r>
    </w:p>
    <w:p w14:paraId="1DC2AE5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индексация таблиц БД под наиболее частые запросы (по пользователю, датам, связям);</w:t>
      </w:r>
    </w:p>
    <w:p w14:paraId="50A6026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пагинация и оптимизация выборок для лент и списков;</w:t>
      </w:r>
    </w:p>
    <w:p w14:paraId="0BB75DB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кэширование справочных данных (например, списки кухонь, категории, редко меняющиеся параметры);</w:t>
      </w:r>
    </w:p>
    <w:p w14:paraId="149250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минимизация N+1 запросов в ORM;</w:t>
      </w:r>
    </w:p>
    <w:p w14:paraId="4C2917B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выделение тяжелых вычислений в отдельные процессы (например, периодический пересчет аналитики).</w:t>
      </w:r>
    </w:p>
    <w:p w14:paraId="5F8000A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3.3.2 Надежность и отказоустойчивость</w:t>
      </w:r>
    </w:p>
    <w:p w14:paraId="4CA4F3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Надежность обеспечивается:</w:t>
      </w:r>
    </w:p>
    <w:p w14:paraId="6F2FE52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обработкой ошибок и унификацией ответов API;</w:t>
      </w:r>
    </w:p>
    <w:p w14:paraId="1B77F42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валидацией входных данных;</w:t>
      </w:r>
    </w:p>
    <w:p w14:paraId="63DD1E0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контролируемыми сценариями деградации (если аналитика временно недоступна — возвращать корректный статус, а не ломать весь интерфейс);</w:t>
      </w:r>
    </w:p>
    <w:p w14:paraId="34D4F6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стратегией резервного копирования базы и восстановлением данных.</w:t>
      </w:r>
    </w:p>
    <w:p w14:paraId="69112D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Также важно развивать “инженерный ритм”:</w:t>
      </w:r>
    </w:p>
    <w:p w14:paraId="5313ED5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логирование ключевых действий (регистрация/логин, генерация плана, закрытие голосования);</w:t>
      </w:r>
    </w:p>
    <w:p w14:paraId="3E8437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мониторинг ошибок и времени ответа;</w:t>
      </w:r>
    </w:p>
    <w:p w14:paraId="715EC6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использование </w:t>
      </w:r>
      <w:proofErr w:type="spellStart"/>
      <w:r w:rsidRPr="00A55647">
        <w:rPr>
          <w:rFonts w:ascii="Times New Roman" w:hAnsi="Times New Roman" w:cs="Times New Roman"/>
          <w:sz w:val="28"/>
          <w:szCs w:val="28"/>
        </w:rPr>
        <w:t>алертов</w:t>
      </w:r>
      <w:proofErr w:type="spellEnd"/>
      <w:r w:rsidRPr="00A55647">
        <w:rPr>
          <w:rFonts w:ascii="Times New Roman" w:hAnsi="Times New Roman" w:cs="Times New Roman"/>
          <w:sz w:val="28"/>
          <w:szCs w:val="28"/>
        </w:rPr>
        <w:t xml:space="preserve"> при аномалиях.</w:t>
      </w:r>
    </w:p>
    <w:p w14:paraId="5BEF8B4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3.3.3 Модульность и расширяемость</w:t>
      </w:r>
    </w:p>
    <w:p w14:paraId="0FBF25D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Архитектура должна позволять легко подключать новые алгоритмы:</w:t>
      </w:r>
    </w:p>
    <w:p w14:paraId="331B9D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генератор плана можно было заменить/дополнить;</w:t>
      </w:r>
    </w:p>
    <w:p w14:paraId="457201E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чтобы новый алгоритм рекомендаций можно было подключить как отдельный компонент;</w:t>
      </w:r>
    </w:p>
    <w:p w14:paraId="41C10A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новые аналитические метрики можно было добавлять без переписывания всего приложения.</w:t>
      </w:r>
    </w:p>
    <w:p w14:paraId="16828D87" w14:textId="57E6F39F"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этого полезно поддерживать разделение по слоям (контроллеры — сервисы — репозитории — доменная модель) и стандартизировать контракты данных между модулями.</w:t>
      </w:r>
    </w:p>
    <w:p w14:paraId="297C290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 Безопасность и качество обслуживания</w:t>
      </w:r>
    </w:p>
    <w:p w14:paraId="1B3E686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Поскольку сервис оперирует персональными данными и предпочтениями пользователей, направление развития по безопасности является обязательным.</w:t>
      </w:r>
    </w:p>
    <w:p w14:paraId="44380B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3.4.1 Усиление модели аутентификации</w:t>
      </w:r>
    </w:p>
    <w:p w14:paraId="350F2D4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перспективе можно улучшить JWT-стратегию:</w:t>
      </w:r>
    </w:p>
    <w:p w14:paraId="2247E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добавить </w:t>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и механизм продления сессии;</w:t>
      </w:r>
    </w:p>
    <w:p w14:paraId="3BB571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внедрить ротацию токенов;</w:t>
      </w:r>
    </w:p>
    <w:p w14:paraId="3AC6F75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настроить политику истечения и безопасного хранения;</w:t>
      </w:r>
    </w:p>
    <w:p w14:paraId="7E0AF8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реализовать защиту от перебора паролей (</w:t>
      </w:r>
      <w:proofErr w:type="spellStart"/>
      <w:r w:rsidRPr="00A55647">
        <w:rPr>
          <w:rFonts w:ascii="Times New Roman" w:hAnsi="Times New Roman" w:cs="Times New Roman"/>
          <w:sz w:val="28"/>
          <w:szCs w:val="28"/>
        </w:rPr>
        <w:t>rate</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limiting</w:t>
      </w:r>
      <w:proofErr w:type="spellEnd"/>
      <w:r w:rsidRPr="00A55647">
        <w:rPr>
          <w:rFonts w:ascii="Times New Roman" w:hAnsi="Times New Roman" w:cs="Times New Roman"/>
          <w:sz w:val="28"/>
          <w:szCs w:val="28"/>
        </w:rPr>
        <w:t xml:space="preserve">) на </w:t>
      </w:r>
      <w:proofErr w:type="spellStart"/>
      <w:r w:rsidRPr="00A55647">
        <w:rPr>
          <w:rFonts w:ascii="Times New Roman" w:hAnsi="Times New Roman" w:cs="Times New Roman"/>
          <w:sz w:val="28"/>
          <w:szCs w:val="28"/>
        </w:rPr>
        <w:t>эндпоинтах</w:t>
      </w:r>
      <w:proofErr w:type="spellEnd"/>
      <w:r w:rsidRPr="00A55647">
        <w:rPr>
          <w:rFonts w:ascii="Times New Roman" w:hAnsi="Times New Roman" w:cs="Times New Roman"/>
          <w:sz w:val="28"/>
          <w:szCs w:val="28"/>
        </w:rPr>
        <w:t xml:space="preserve"> входа/регистрации.</w:t>
      </w:r>
    </w:p>
    <w:p w14:paraId="05F6C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3.4.2 Защита от типовых угроз</w:t>
      </w:r>
    </w:p>
    <w:p w14:paraId="67D7923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токенов, важно думать о:</w:t>
      </w:r>
    </w:p>
    <w:p w14:paraId="5410936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ограничении CORS по строго заданным доменам;</w:t>
      </w:r>
    </w:p>
    <w:p w14:paraId="1AF2DCD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безопасной обработке входных данных (валидация DTO);</w:t>
      </w:r>
    </w:p>
    <w:p w14:paraId="720DD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защите от утечек чувствительных данных в логах;</w:t>
      </w:r>
    </w:p>
    <w:p w14:paraId="1755633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конфигурации заголовков безопасности (по необходимости).</w:t>
      </w:r>
    </w:p>
    <w:p w14:paraId="41CD20C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3.4.3 Наблюдаемость (</w:t>
      </w:r>
      <w:proofErr w:type="spellStart"/>
      <w:r w:rsidRPr="00A55647">
        <w:rPr>
          <w:rFonts w:ascii="Times New Roman" w:hAnsi="Times New Roman" w:cs="Times New Roman"/>
          <w:sz w:val="28"/>
          <w:szCs w:val="28"/>
        </w:rPr>
        <w:t>observability</w:t>
      </w:r>
      <w:proofErr w:type="spellEnd"/>
      <w:r w:rsidRPr="00A55647">
        <w:rPr>
          <w:rFonts w:ascii="Times New Roman" w:hAnsi="Times New Roman" w:cs="Times New Roman"/>
          <w:sz w:val="28"/>
          <w:szCs w:val="28"/>
        </w:rPr>
        <w:t>)</w:t>
      </w:r>
    </w:p>
    <w:p w14:paraId="756E87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Для зрелой системы важны:</w:t>
      </w:r>
    </w:p>
    <w:p w14:paraId="2C437A0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централизованные </w:t>
      </w:r>
      <w:proofErr w:type="spellStart"/>
      <w:r w:rsidRPr="00A55647">
        <w:rPr>
          <w:rFonts w:ascii="Times New Roman" w:hAnsi="Times New Roman" w:cs="Times New Roman"/>
          <w:sz w:val="28"/>
          <w:szCs w:val="28"/>
        </w:rPr>
        <w:t>логи</w:t>
      </w:r>
      <w:proofErr w:type="spellEnd"/>
      <w:r w:rsidRPr="00A55647">
        <w:rPr>
          <w:rFonts w:ascii="Times New Roman" w:hAnsi="Times New Roman" w:cs="Times New Roman"/>
          <w:sz w:val="28"/>
          <w:szCs w:val="28"/>
        </w:rPr>
        <w:t>;</w:t>
      </w:r>
    </w:p>
    <w:p w14:paraId="33ACF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метрики производительности (время ответа, число запросов, распределение ошибок по </w:t>
      </w:r>
      <w:proofErr w:type="spellStart"/>
      <w:r w:rsidRPr="00A55647">
        <w:rPr>
          <w:rFonts w:ascii="Times New Roman" w:hAnsi="Times New Roman" w:cs="Times New Roman"/>
          <w:sz w:val="28"/>
          <w:szCs w:val="28"/>
        </w:rPr>
        <w:t>эндпоинтам</w:t>
      </w:r>
      <w:proofErr w:type="spellEnd"/>
      <w:r w:rsidRPr="00A55647">
        <w:rPr>
          <w:rFonts w:ascii="Times New Roman" w:hAnsi="Times New Roman" w:cs="Times New Roman"/>
          <w:sz w:val="28"/>
          <w:szCs w:val="28"/>
        </w:rPr>
        <w:t>);</w:t>
      </w:r>
    </w:p>
    <w:p w14:paraId="6995D141" w14:textId="3B762E6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трассировка запросов, если добавятся сложные цепочки вызовов между сервисами.</w:t>
      </w:r>
    </w:p>
    <w:p w14:paraId="33899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 Инженерные средства развития: тестирование, CI/CD и эксплуатация</w:t>
      </w:r>
    </w:p>
    <w:p w14:paraId="41BE98D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проект мог развиваться и не “ломаться” при изменениях, необходимы процессы контроля качества.</w:t>
      </w:r>
    </w:p>
    <w:p w14:paraId="47FB56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3.5.1 Расширение тестового контура</w:t>
      </w:r>
    </w:p>
    <w:p w14:paraId="10292B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w:t>
      </w:r>
    </w:p>
    <w:p w14:paraId="1675805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юнит-тесты на сервисный слой;</w:t>
      </w:r>
    </w:p>
    <w:p w14:paraId="34C9A3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интеграционные тесты на репозитории и взаимодействие с БД;</w:t>
      </w:r>
    </w:p>
    <w:p w14:paraId="368FAFA4"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end-to-end</w:t>
      </w:r>
      <w:proofErr w:type="spellEnd"/>
      <w:r w:rsidRPr="00A55647">
        <w:rPr>
          <w:rFonts w:ascii="Times New Roman" w:hAnsi="Times New Roman" w:cs="Times New Roman"/>
          <w:sz w:val="28"/>
          <w:szCs w:val="28"/>
        </w:rPr>
        <w:t xml:space="preserve"> тесты на критические сценарии (регистрация → логин → профиль → генерация плана).</w:t>
      </w:r>
    </w:p>
    <w:p w14:paraId="41520A0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При использовании </w:t>
      </w:r>
      <w:proofErr w:type="spellStart"/>
      <w:r w:rsidRPr="00A55647">
        <w:rPr>
          <w:rFonts w:ascii="Times New Roman" w:hAnsi="Times New Roman" w:cs="Times New Roman"/>
          <w:sz w:val="28"/>
          <w:szCs w:val="28"/>
        </w:rPr>
        <w:t>Testcontainers</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уже создан фундамент для повторяемых тестовых сценариев.</w:t>
      </w:r>
    </w:p>
    <w:p w14:paraId="0356C9F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3.5.2 CI/CD и автоматизация</w:t>
      </w:r>
    </w:p>
    <w:p w14:paraId="338FD1E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CI/CD позволяет:</w:t>
      </w:r>
    </w:p>
    <w:p w14:paraId="2F73EFA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собирать проект;</w:t>
      </w:r>
    </w:p>
    <w:p w14:paraId="0DBD624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прогонять тесты;</w:t>
      </w:r>
    </w:p>
    <w:p w14:paraId="357060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выполнять проверку качества кода (линтеры/форматирование);</w:t>
      </w:r>
    </w:p>
    <w:p w14:paraId="3323167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подготавливать релизы/образы для развертывания.</w:t>
      </w:r>
    </w:p>
    <w:p w14:paraId="6421B15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Это особенно важно для диплома: показывает не только “сделано руками”, но и “поддерживаемо”.</w:t>
      </w:r>
    </w:p>
    <w:p w14:paraId="7B9D35D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3.5.3 Развитие документации</w:t>
      </w:r>
    </w:p>
    <w:p w14:paraId="59274D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дипломной работы и последующего сопровождения важно:</w:t>
      </w:r>
    </w:p>
    <w:p w14:paraId="53DF8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описать API (как сделано в README или </w:t>
      </w:r>
      <w:proofErr w:type="spellStart"/>
      <w:r w:rsidRPr="00A55647">
        <w:rPr>
          <w:rFonts w:ascii="Times New Roman" w:hAnsi="Times New Roman" w:cs="Times New Roman"/>
          <w:sz w:val="28"/>
          <w:szCs w:val="28"/>
        </w:rPr>
        <w:t>Swagger</w:t>
      </w:r>
      <w:proofErr w:type="spellEnd"/>
      <w:r w:rsidRPr="00A55647">
        <w:rPr>
          <w:rFonts w:ascii="Times New Roman" w:hAnsi="Times New Roman" w:cs="Times New Roman"/>
          <w:sz w:val="28"/>
          <w:szCs w:val="28"/>
        </w:rPr>
        <w:t>);</w:t>
      </w:r>
    </w:p>
    <w:p w14:paraId="418A8C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документировать схемы БД и миграции;</w:t>
      </w:r>
    </w:p>
    <w:p w14:paraId="7B3020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подготовить инструкции по запуску.</w:t>
      </w:r>
    </w:p>
    <w:p w14:paraId="23DB1D3D" w14:textId="68BCBB1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Документация снижает риск ошибок и помогает защищающим/проверяющим оценить качество разработки.</w:t>
      </w:r>
    </w:p>
    <w:p w14:paraId="27FD7D0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Маршрут развития сервиса (сценарный план)</w:t>
      </w:r>
    </w:p>
    <w:p w14:paraId="42B29C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Ниже приведен пример последовательности работ, которая может быть отражена в дипломе как “путь развития”:</w:t>
      </w:r>
    </w:p>
    <w:p w14:paraId="59216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Укрепление базы данных и данных для обучения.</w:t>
      </w:r>
      <w:r w:rsidRPr="00A55647">
        <w:rPr>
          <w:rFonts w:ascii="Times New Roman" w:hAnsi="Times New Roman" w:cs="Times New Roman"/>
          <w:sz w:val="28"/>
          <w:szCs w:val="28"/>
        </w:rPr>
        <w:br/>
        <w:t>Проверка целостности, индексация, формирование витрин взаимодействий пользователя с блюдом.</w:t>
      </w:r>
    </w:p>
    <w:p w14:paraId="72C29EA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Расширение сигналов обратной связи.</w:t>
      </w:r>
      <w:r w:rsidRPr="00A55647">
        <w:rPr>
          <w:rFonts w:ascii="Times New Roman" w:hAnsi="Times New Roman" w:cs="Times New Roman"/>
          <w:sz w:val="28"/>
          <w:szCs w:val="28"/>
        </w:rPr>
        <w:br/>
        <w:t>Уточнение/добавление событий: фиксация приемов пищи, реакции на рекомендации, влияние голосований группы.</w:t>
      </w:r>
    </w:p>
    <w:p w14:paraId="2F4CC8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гибридной модели рекомендаций.</w:t>
      </w:r>
      <w:r w:rsidRPr="00A55647">
        <w:rPr>
          <w:rFonts w:ascii="Times New Roman" w:hAnsi="Times New Roman" w:cs="Times New Roman"/>
          <w:sz w:val="28"/>
          <w:szCs w:val="28"/>
        </w:rPr>
        <w:br/>
        <w:t xml:space="preserve">Сохранение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ограничений (аллергии, запреты) и подключение модели ранжирования для улучшения порядка выдачи.</w:t>
      </w:r>
    </w:p>
    <w:p w14:paraId="2FB6B47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Оценка качества и экспериментальный контур.</w:t>
      </w:r>
      <w:r w:rsidRPr="00A55647">
        <w:rPr>
          <w:rFonts w:ascii="Times New Roman" w:hAnsi="Times New Roman" w:cs="Times New Roman"/>
          <w:sz w:val="28"/>
          <w:szCs w:val="28"/>
        </w:rPr>
        <w:br/>
        <w:t xml:space="preserve">Метрики </w:t>
      </w: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/NDCG, A/B тестирование, контроль разнообразия рекомендаций.</w:t>
      </w:r>
    </w:p>
    <w:p w14:paraId="0F35507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Развитие генератора плана питания.</w:t>
      </w:r>
      <w:r w:rsidRPr="00A55647">
        <w:rPr>
          <w:rFonts w:ascii="Times New Roman" w:hAnsi="Times New Roman" w:cs="Times New Roman"/>
          <w:sz w:val="28"/>
          <w:szCs w:val="28"/>
        </w:rPr>
        <w:br/>
        <w:t>Повышение разнообразия, учет свежести блюд, адаптивные замены, оптимизация по времени и ингредиентам.</w:t>
      </w:r>
    </w:p>
    <w:p w14:paraId="0B5D5B1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группового модуля и UX.</w:t>
      </w:r>
      <w:r w:rsidRPr="00A55647">
        <w:rPr>
          <w:rFonts w:ascii="Times New Roman" w:hAnsi="Times New Roman" w:cs="Times New Roman"/>
          <w:sz w:val="28"/>
          <w:szCs w:val="28"/>
        </w:rPr>
        <w:br/>
        <w:t>Роли участников, история голосований, улучшенная управляемость группы.</w:t>
      </w:r>
    </w:p>
    <w:p w14:paraId="177B99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Повышение производительности и надежности.</w:t>
      </w:r>
      <w:r w:rsidRPr="00A55647">
        <w:rPr>
          <w:rFonts w:ascii="Times New Roman" w:hAnsi="Times New Roman" w:cs="Times New Roman"/>
          <w:sz w:val="28"/>
          <w:szCs w:val="28"/>
        </w:rPr>
        <w:br/>
        <w:t>Кэширование, оптимизация запросов к БД, мониторинг и обработка ошибок.</w:t>
      </w:r>
    </w:p>
    <w:p w14:paraId="7BCE0C5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Усиление безопасности.</w:t>
      </w:r>
      <w:r w:rsidRPr="00A55647">
        <w:rPr>
          <w:rFonts w:ascii="Times New Roman" w:hAnsi="Times New Roman" w:cs="Times New Roman"/>
          <w:sz w:val="28"/>
          <w:szCs w:val="28"/>
        </w:rPr>
        <w:br/>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защита от перебора, усиление политик доступа.</w:t>
      </w:r>
    </w:p>
    <w:p w14:paraId="3B4418CB" w14:textId="09AFD40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Эксплуатационная готовность и масштабирование процесса разработки.</w:t>
      </w:r>
      <w:r w:rsidRPr="00A55647">
        <w:rPr>
          <w:rFonts w:ascii="Times New Roman" w:hAnsi="Times New Roman" w:cs="Times New Roman"/>
          <w:sz w:val="28"/>
          <w:szCs w:val="28"/>
        </w:rPr>
        <w:br/>
        <w:t>CI/CD, расширенный тестовый контур, полноценная наблюдаемость.</w:t>
      </w:r>
    </w:p>
    <w:p w14:paraId="1AC9E65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Таким образом, развитие сервиса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целесообразно строить по комплексному маршруту: от текущей логики персонализации к гибридным и ML-решениям, от базового функционала к расширенным сценариям (цели питания, улучшенный планировщик, глубже групповые механизмы), от </w:t>
      </w:r>
      <w:proofErr w:type="spellStart"/>
      <w:r w:rsidRPr="00A55647">
        <w:rPr>
          <w:rFonts w:ascii="Times New Roman" w:hAnsi="Times New Roman" w:cs="Times New Roman"/>
          <w:sz w:val="28"/>
          <w:szCs w:val="28"/>
        </w:rPr>
        <w:t>прототипной</w:t>
      </w:r>
      <w:proofErr w:type="spellEnd"/>
      <w:r w:rsidRPr="00A55647">
        <w:rPr>
          <w:rFonts w:ascii="Times New Roman" w:hAnsi="Times New Roman" w:cs="Times New Roman"/>
          <w:sz w:val="28"/>
          <w:szCs w:val="28"/>
        </w:rPr>
        <w:t xml:space="preserve"> эксплуатации к более надежной, безопасной и масштабируемой архитектуре. Такой подход позволяет не только улучшать качество рекомендаций и удобство для пользователя, но и повышать техническую зрелость системы, что является важным критерием для выпускной квалификационной работы.</w:t>
      </w:r>
    </w:p>
    <w:p w14:paraId="1CB3847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Заключение</w:t>
      </w:r>
    </w:p>
    <w:p w14:paraId="2DEE8DB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Выпускная квалификационная работа посвящена разработке сервиса персонализированного подбора блюд, планирования и анализа питания для индивидуальных пользователей и групп. Актуальность темы обусловлена устойчивым ростом интереса к цифровым инструментам сопровождения здорового образа жизни, а также недостаточной гибкостью ряда существующих решений, которые, как правило, либо сосредоточены только на подсчете </w:t>
      </w:r>
      <w:r w:rsidRPr="00A55647">
        <w:rPr>
          <w:rFonts w:ascii="Times New Roman" w:hAnsi="Times New Roman" w:cs="Times New Roman"/>
          <w:sz w:val="28"/>
          <w:szCs w:val="28"/>
        </w:rPr>
        <w:lastRenderedPageBreak/>
        <w:t>калорий, либо не учитывают групповые сценарии принятия решений и персональные ограничения пользователя.</w:t>
      </w:r>
    </w:p>
    <w:p w14:paraId="33C0A62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Цель работы заключалась в проектировании и реализации программного сервиса, обеспечивающего комплексную поддержку задач персонализации питания: учет предпочтений, формирование рекомендаций, планирование рациона, ведение истории приемов пищи, получение аналитических показателей и организацию совместного выбора в рамках группы пользователей. Для достижения поставленной цели были сформулированы и последовательно решены задачи анализа предметной области, выбора технологического стека, разработки архитектуры, проектирования реляционной базы данных, реализации серверной и клиентской частей, а также интеграции компонентов в единый программный контур.</w:t>
      </w:r>
    </w:p>
    <w:p w14:paraId="00B3619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 ходе выполнения работы получены следующие основные результаты. Во-первых, обоснован и применен современный технологический стек: Java и Spring Boot для серверной логики, </w:t>
      </w:r>
      <w:proofErr w:type="spellStart"/>
      <w:r w:rsidRPr="00A55647">
        <w:rPr>
          <w:rFonts w:ascii="Times New Roman" w:hAnsi="Times New Roman" w:cs="Times New Roman"/>
          <w:sz w:val="28"/>
          <w:szCs w:val="28"/>
        </w:rPr>
        <w:t>React</w:t>
      </w:r>
      <w:proofErr w:type="spellEnd"/>
      <w:r w:rsidRPr="00A55647">
        <w:rPr>
          <w:rFonts w:ascii="Times New Roman" w:hAnsi="Times New Roman" w:cs="Times New Roman"/>
          <w:sz w:val="28"/>
          <w:szCs w:val="28"/>
        </w:rPr>
        <w:t xml:space="preserve"> для клиентского интерфейса, </w:t>
      </w:r>
      <w:proofErr w:type="spellStart"/>
      <w:r w:rsidRPr="00A55647">
        <w:rPr>
          <w:rFonts w:ascii="Times New Roman" w:hAnsi="Times New Roman" w:cs="Times New Roman"/>
          <w:sz w:val="28"/>
          <w:szCs w:val="28"/>
        </w:rPr>
        <w:t>PostgreSQL</w:t>
      </w:r>
      <w:proofErr w:type="spellEnd"/>
      <w:r w:rsidRPr="00A55647">
        <w:rPr>
          <w:rFonts w:ascii="Times New Roman" w:hAnsi="Times New Roman" w:cs="Times New Roman"/>
          <w:sz w:val="28"/>
          <w:szCs w:val="28"/>
        </w:rPr>
        <w:t xml:space="preserve"> для хранения данных,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Compose</w:t>
      </w:r>
      <w:proofErr w:type="spellEnd"/>
      <w:r w:rsidRPr="00A55647">
        <w:rPr>
          <w:rFonts w:ascii="Times New Roman" w:hAnsi="Times New Roman" w:cs="Times New Roman"/>
          <w:sz w:val="28"/>
          <w:szCs w:val="28"/>
        </w:rPr>
        <w:t xml:space="preserve"> для воспроизводимого развертывания. Во-вторых, спроектирована структура базы данных, отражающая предметную область и взаимосвязи ключевых сущностей (пользователи, блюда, предпочтения, планы питания, история, группы, голосования, корзины покупок). В-третьих, реализован набор REST API, обеспечивающий выполнение пользовательских сценариев и CRUD-операций. В-четвертых, внедрен механизм аутентификации и авторизации на базе JWT, позволяющий разграничивать доступ к защищенным разделам сервиса. В-пятых, реализован пользовательский интерфейс, объединяющий функционал рекомендаций, планировщика питания, аналитики и группового взаимодействия.</w:t>
      </w:r>
    </w:p>
    <w:p w14:paraId="7CB2B60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Научно-прикладная значимость работы заключается в комплексной интеграции нескольких функциональных направлений в рамках одного сервиса: персонализация рекомендаций, планирование питания, аналитическая интерпретация данных и социальный (групповой) контур принятия решений. </w:t>
      </w:r>
      <w:r w:rsidRPr="00A55647">
        <w:rPr>
          <w:rFonts w:ascii="Times New Roman" w:hAnsi="Times New Roman" w:cs="Times New Roman"/>
          <w:sz w:val="28"/>
          <w:szCs w:val="28"/>
        </w:rPr>
        <w:lastRenderedPageBreak/>
        <w:t>Практическая ценность разработанного решения состоит в возможности его непосредственного использования в качестве прототипа цифровой платформы сопровождения питания с потенциалом дальнейшего промышленного развития.</w:t>
      </w:r>
    </w:p>
    <w:p w14:paraId="6EFD96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Новизна полученного результата в контексте данной работы проявляется в объединении индивидуального и группового режимов взаимодействия в одной архитектуре, где персональные предпочтения, ограничения пользователя и коллективные механизмы выбора (голосования) рассматриваются как взаимодополняющие элементы единой системы. Такой подход расширяет применимость сервиса по сравнению с решениями, ориентированными исключительно на индивидуальный учет.</w:t>
      </w:r>
    </w:p>
    <w:p w14:paraId="1173BF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Результаты реализации подтвердили работоспособность выбранных архитектурных и технологических решений. Клиент-серверная модель, REST-взаимодействие, модульная структура </w:t>
      </w:r>
      <w:proofErr w:type="spellStart"/>
      <w:r w:rsidRPr="00A55647">
        <w:rPr>
          <w:rFonts w:ascii="Times New Roman" w:hAnsi="Times New Roman" w:cs="Times New Roman"/>
          <w:sz w:val="28"/>
          <w:szCs w:val="28"/>
        </w:rPr>
        <w:t>backend</w:t>
      </w:r>
      <w:proofErr w:type="spellEnd"/>
      <w:r w:rsidRPr="00A55647">
        <w:rPr>
          <w:rFonts w:ascii="Times New Roman" w:hAnsi="Times New Roman" w:cs="Times New Roman"/>
          <w:sz w:val="28"/>
          <w:szCs w:val="28"/>
        </w:rPr>
        <w:t>-части, реляционная модель данных и контейнерный подход к развертыванию обеспечили достаточную гибкость и масштабируемость для дальнейшего развития проекта. Проведенная работа демонстрирует, что предложенная архитектура пригодна для поэтапного наращивания функциональности без принципиального пересмотра базовых проектных решений.</w:t>
      </w:r>
    </w:p>
    <w:p w14:paraId="207D04CB" w14:textId="2B259A1C" w:rsid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Перспективы дальнейшего развития связаны с углублением персонализации за счет методов машинного обучения, расширением аналитических модулей, повышением точности рекомендаций, совершенствованием пользовательских сценариев и укреплением эксплуатационных характеристик (безопасность, надежность, мониторинг, автоматизация тестирования и поставки). Таким образом, поставленная цель работы достигнута в полном объеме, а 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может служить основой для последующих исследований и практической разработки полнофункционального прикладного решения в области цифровых сервисов персонализированного питания.</w:t>
      </w:r>
    </w:p>
    <w:p w14:paraId="5C95F9AA" w14:textId="0097D244" w:rsidR="00A55647" w:rsidRPr="00A55647" w:rsidRDefault="00A55647" w:rsidP="00A55647">
      <w:pPr>
        <w:spacing w:line="360" w:lineRule="auto"/>
        <w:ind w:firstLine="709"/>
        <w:jc w:val="both"/>
        <w:rPr>
          <w:rFonts w:ascii="Times New Roman" w:hAnsi="Times New Roman" w:cs="Times New Roman"/>
          <w:sz w:val="28"/>
          <w:szCs w:val="28"/>
        </w:rPr>
      </w:pPr>
    </w:p>
    <w:p w14:paraId="16F8608C" w14:textId="77777777" w:rsidR="00A55647" w:rsidRPr="00A55647" w:rsidRDefault="00A55647" w:rsidP="007059D9">
      <w:pPr>
        <w:pStyle w:val="py-1"/>
        <w:numPr>
          <w:ilvl w:val="0"/>
          <w:numId w:val="3"/>
        </w:numPr>
        <w:jc w:val="both"/>
        <w:rPr>
          <w:sz w:val="28"/>
          <w:szCs w:val="28"/>
        </w:rPr>
      </w:pPr>
      <w:r w:rsidRPr="00A55647">
        <w:rPr>
          <w:sz w:val="28"/>
          <w:szCs w:val="28"/>
        </w:rPr>
        <w:lastRenderedPageBreak/>
        <w:t xml:space="preserve">Таненбаум Э., </w:t>
      </w:r>
      <w:proofErr w:type="spellStart"/>
      <w:r w:rsidRPr="00A55647">
        <w:rPr>
          <w:sz w:val="28"/>
          <w:szCs w:val="28"/>
        </w:rPr>
        <w:t>Ветерс</w:t>
      </w:r>
      <w:proofErr w:type="spellEnd"/>
      <w:r w:rsidRPr="00A55647">
        <w:rPr>
          <w:sz w:val="28"/>
          <w:szCs w:val="28"/>
        </w:rPr>
        <w:t xml:space="preserve"> А. Современные операционные системы. — М.: Питер, 2015.</w:t>
      </w:r>
    </w:p>
    <w:p w14:paraId="519CA24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Соммервилл</w:t>
      </w:r>
      <w:proofErr w:type="spellEnd"/>
      <w:r w:rsidRPr="00A55647">
        <w:rPr>
          <w:sz w:val="28"/>
          <w:szCs w:val="28"/>
        </w:rPr>
        <w:t xml:space="preserve"> И. Инженерия программного обеспечения. — М.: Вильямс, 2011.</w:t>
      </w:r>
    </w:p>
    <w:p w14:paraId="0109E88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Коннолли</w:t>
      </w:r>
      <w:proofErr w:type="spellEnd"/>
      <w:r w:rsidRPr="00A55647">
        <w:rPr>
          <w:sz w:val="28"/>
          <w:szCs w:val="28"/>
        </w:rPr>
        <w:t xml:space="preserve"> Т., </w:t>
      </w:r>
      <w:proofErr w:type="spellStart"/>
      <w:r w:rsidRPr="00A55647">
        <w:rPr>
          <w:sz w:val="28"/>
          <w:szCs w:val="28"/>
        </w:rPr>
        <w:t>Бегг</w:t>
      </w:r>
      <w:proofErr w:type="spellEnd"/>
      <w:r w:rsidRPr="00A55647">
        <w:rPr>
          <w:sz w:val="28"/>
          <w:szCs w:val="28"/>
        </w:rPr>
        <w:t xml:space="preserve"> К. Базы данных. Проектирование, реализация и сопровождение. — М.: Вильямс, 2010.</w:t>
      </w:r>
    </w:p>
    <w:p w14:paraId="7429D350"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Сильберштац</w:t>
      </w:r>
      <w:proofErr w:type="spellEnd"/>
      <w:r w:rsidRPr="00A55647">
        <w:rPr>
          <w:sz w:val="28"/>
          <w:szCs w:val="28"/>
        </w:rPr>
        <w:t xml:space="preserve"> А., Корф Г., </w:t>
      </w:r>
      <w:proofErr w:type="spellStart"/>
      <w:r w:rsidRPr="00A55647">
        <w:rPr>
          <w:sz w:val="28"/>
          <w:szCs w:val="28"/>
        </w:rPr>
        <w:t>Сударшан</w:t>
      </w:r>
      <w:proofErr w:type="spellEnd"/>
      <w:r w:rsidRPr="00A55647">
        <w:rPr>
          <w:sz w:val="28"/>
          <w:szCs w:val="28"/>
        </w:rPr>
        <w:t xml:space="preserve"> С. Системы баз данных: основы. — М.: Вильямс, 2013.</w:t>
      </w:r>
    </w:p>
    <w:p w14:paraId="039C8939"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Фаулер</w:t>
      </w:r>
      <w:proofErr w:type="spellEnd"/>
      <w:r w:rsidRPr="00A55647">
        <w:rPr>
          <w:sz w:val="28"/>
          <w:szCs w:val="28"/>
        </w:rPr>
        <w:t xml:space="preserve"> М. Архитектура корпоративных программных приложений. — М.: Вильямс, 2006.</w:t>
      </w:r>
    </w:p>
    <w:p w14:paraId="2748F09A" w14:textId="77777777" w:rsidR="00A55647" w:rsidRPr="00A55647" w:rsidRDefault="00A55647" w:rsidP="007059D9">
      <w:pPr>
        <w:pStyle w:val="py-1"/>
        <w:numPr>
          <w:ilvl w:val="0"/>
          <w:numId w:val="3"/>
        </w:numPr>
        <w:jc w:val="both"/>
        <w:rPr>
          <w:sz w:val="28"/>
          <w:szCs w:val="28"/>
        </w:rPr>
      </w:pPr>
      <w:r w:rsidRPr="00A55647">
        <w:rPr>
          <w:sz w:val="28"/>
          <w:szCs w:val="28"/>
        </w:rPr>
        <w:t>Блох Дж. Java. Эффективное программирование. — М.: Питер, 2018.</w:t>
      </w:r>
    </w:p>
    <w:p w14:paraId="344313D2"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Лармана</w:t>
      </w:r>
      <w:proofErr w:type="spellEnd"/>
      <w:r w:rsidRPr="00A55647">
        <w:rPr>
          <w:sz w:val="28"/>
          <w:szCs w:val="28"/>
        </w:rPr>
        <w:t xml:space="preserve"> К. Применение UML и шаблонов проектирования. — М.: Вильямс, 2010.</w:t>
      </w:r>
    </w:p>
    <w:p w14:paraId="0C5C2AE5"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Шилдт</w:t>
      </w:r>
      <w:proofErr w:type="spellEnd"/>
      <w:r w:rsidRPr="00A55647">
        <w:rPr>
          <w:sz w:val="28"/>
          <w:szCs w:val="28"/>
        </w:rPr>
        <w:t xml:space="preserve"> Г. Java. Полное руководство. — М.: Вильямс, 2019.</w:t>
      </w:r>
    </w:p>
    <w:p w14:paraId="46E6513B"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Walls</w:t>
      </w:r>
      <w:proofErr w:type="spellEnd"/>
      <w:r w:rsidRPr="00A55647">
        <w:rPr>
          <w:sz w:val="28"/>
          <w:szCs w:val="28"/>
        </w:rPr>
        <w:t xml:space="preserve"> C. Spring в действии. Пер. с англ. — М.: ДМК Пресс, 2019.</w:t>
      </w:r>
    </w:p>
    <w:p w14:paraId="0CC72D90" w14:textId="77777777" w:rsidR="00A55647" w:rsidRPr="00A55647" w:rsidRDefault="00A55647" w:rsidP="007059D9">
      <w:pPr>
        <w:pStyle w:val="py-1"/>
        <w:numPr>
          <w:ilvl w:val="0"/>
          <w:numId w:val="3"/>
        </w:numPr>
        <w:jc w:val="both"/>
        <w:rPr>
          <w:sz w:val="28"/>
          <w:szCs w:val="28"/>
        </w:rPr>
      </w:pPr>
      <w:r w:rsidRPr="00A55647">
        <w:rPr>
          <w:sz w:val="28"/>
          <w:szCs w:val="28"/>
        </w:rPr>
        <w:t>Фримен Э., Фримен Э. Паттерны проектирования. — СПб.: Питер, 2020.</w:t>
      </w:r>
    </w:p>
    <w:p w14:paraId="502B9AB8"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Рекомендательные системы, аналитика, ИИ (русские переводы / учебники):</w:t>
      </w:r>
    </w:p>
    <w:p w14:paraId="33DB6188" w14:textId="77777777" w:rsidR="00A55647" w:rsidRPr="00A55647" w:rsidRDefault="00A55647" w:rsidP="007059D9">
      <w:pPr>
        <w:pStyle w:val="py-1"/>
        <w:numPr>
          <w:ilvl w:val="0"/>
          <w:numId w:val="4"/>
        </w:numPr>
        <w:jc w:val="both"/>
        <w:rPr>
          <w:sz w:val="28"/>
          <w:szCs w:val="28"/>
        </w:rPr>
      </w:pPr>
      <w:r w:rsidRPr="00A55647">
        <w:rPr>
          <w:sz w:val="28"/>
          <w:szCs w:val="28"/>
        </w:rPr>
        <w:t>Рикки Ф., Роках Л., Шапира Б. Рекомендательные системы: справочник. Пер. с англ. — (русское издание, указать город и год по вашей библиотеке).</w:t>
      </w:r>
    </w:p>
    <w:p w14:paraId="02396C56" w14:textId="77777777" w:rsidR="00A55647" w:rsidRPr="00A55647" w:rsidRDefault="00A55647" w:rsidP="007059D9">
      <w:pPr>
        <w:pStyle w:val="py-1"/>
        <w:numPr>
          <w:ilvl w:val="0"/>
          <w:numId w:val="4"/>
        </w:numPr>
        <w:jc w:val="both"/>
        <w:rPr>
          <w:sz w:val="28"/>
          <w:szCs w:val="28"/>
        </w:rPr>
      </w:pPr>
      <w:proofErr w:type="spellStart"/>
      <w:r w:rsidRPr="00A55647">
        <w:rPr>
          <w:sz w:val="28"/>
          <w:szCs w:val="28"/>
        </w:rPr>
        <w:t>Аггарвал</w:t>
      </w:r>
      <w:proofErr w:type="spellEnd"/>
      <w:r w:rsidRPr="00A55647">
        <w:rPr>
          <w:sz w:val="28"/>
          <w:szCs w:val="28"/>
        </w:rPr>
        <w:t xml:space="preserve"> Ч. Рекомендательные системы. — М.: ДМК Пресс, 2018.</w:t>
      </w:r>
    </w:p>
    <w:p w14:paraId="6FFDCF1E" w14:textId="77777777" w:rsidR="00A55647" w:rsidRPr="00A55647" w:rsidRDefault="00A55647" w:rsidP="007059D9">
      <w:pPr>
        <w:pStyle w:val="py-1"/>
        <w:numPr>
          <w:ilvl w:val="0"/>
          <w:numId w:val="4"/>
        </w:numPr>
        <w:jc w:val="both"/>
        <w:rPr>
          <w:sz w:val="28"/>
          <w:szCs w:val="28"/>
        </w:rPr>
      </w:pPr>
      <w:r w:rsidRPr="00A55647">
        <w:rPr>
          <w:sz w:val="28"/>
          <w:szCs w:val="28"/>
        </w:rPr>
        <w:t>Бишоп К. М. Машинное обучение. — М.: Вильямс, 2014.</w:t>
      </w:r>
    </w:p>
    <w:p w14:paraId="76FFB4B9" w14:textId="77777777" w:rsidR="00A55647" w:rsidRPr="00A55647" w:rsidRDefault="00A55647" w:rsidP="007059D9">
      <w:pPr>
        <w:pStyle w:val="py-1"/>
        <w:numPr>
          <w:ilvl w:val="0"/>
          <w:numId w:val="4"/>
        </w:numPr>
        <w:jc w:val="both"/>
        <w:rPr>
          <w:sz w:val="28"/>
          <w:szCs w:val="28"/>
        </w:rPr>
      </w:pPr>
      <w:r w:rsidRPr="00A55647">
        <w:rPr>
          <w:sz w:val="28"/>
          <w:szCs w:val="28"/>
        </w:rPr>
        <w:t xml:space="preserve">Гудфеллоу И., </w:t>
      </w:r>
      <w:proofErr w:type="spellStart"/>
      <w:r w:rsidRPr="00A55647">
        <w:rPr>
          <w:sz w:val="28"/>
          <w:szCs w:val="28"/>
        </w:rPr>
        <w:t>Бенджио</w:t>
      </w:r>
      <w:proofErr w:type="spellEnd"/>
      <w:r w:rsidRPr="00A55647">
        <w:rPr>
          <w:sz w:val="28"/>
          <w:szCs w:val="28"/>
        </w:rPr>
        <w:t xml:space="preserve"> Й., </w:t>
      </w:r>
      <w:proofErr w:type="spellStart"/>
      <w:r w:rsidRPr="00A55647">
        <w:rPr>
          <w:sz w:val="28"/>
          <w:szCs w:val="28"/>
        </w:rPr>
        <w:t>Курвиль</w:t>
      </w:r>
      <w:proofErr w:type="spellEnd"/>
      <w:r w:rsidRPr="00A55647">
        <w:rPr>
          <w:sz w:val="28"/>
          <w:szCs w:val="28"/>
        </w:rPr>
        <w:t xml:space="preserve"> А. Глубокое обучение. — М.: ДМК Пресс, 2017.</w:t>
      </w:r>
    </w:p>
    <w:p w14:paraId="4AC513AB"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Безопасность, веб, REST:</w:t>
      </w:r>
    </w:p>
    <w:p w14:paraId="059067B5" w14:textId="77777777" w:rsidR="00A55647" w:rsidRPr="00A55647" w:rsidRDefault="00A55647" w:rsidP="007059D9">
      <w:pPr>
        <w:pStyle w:val="py-1"/>
        <w:numPr>
          <w:ilvl w:val="0"/>
          <w:numId w:val="5"/>
        </w:numPr>
        <w:jc w:val="both"/>
        <w:rPr>
          <w:sz w:val="28"/>
          <w:szCs w:val="28"/>
        </w:rPr>
      </w:pPr>
      <w:r w:rsidRPr="00A55647">
        <w:rPr>
          <w:sz w:val="28"/>
          <w:szCs w:val="28"/>
        </w:rPr>
        <w:t xml:space="preserve">OWASP. Рекомендации по безопасной разработке веб-приложений (OWASP Top 10, </w:t>
      </w:r>
      <w:proofErr w:type="spellStart"/>
      <w:r w:rsidRPr="00A55647">
        <w:rPr>
          <w:sz w:val="28"/>
          <w:szCs w:val="28"/>
        </w:rPr>
        <w:t>Proactive</w:t>
      </w:r>
      <w:proofErr w:type="spellEnd"/>
      <w:r w:rsidRPr="00A55647">
        <w:rPr>
          <w:sz w:val="28"/>
          <w:szCs w:val="28"/>
        </w:rPr>
        <w:t xml:space="preserve"> </w:t>
      </w:r>
      <w:proofErr w:type="spellStart"/>
      <w:r w:rsidRPr="00A55647">
        <w:rPr>
          <w:sz w:val="28"/>
          <w:szCs w:val="28"/>
        </w:rPr>
        <w:t>Controls</w:t>
      </w:r>
      <w:proofErr w:type="spellEnd"/>
      <w:r w:rsidRPr="00A55647">
        <w:rPr>
          <w:sz w:val="28"/>
          <w:szCs w:val="28"/>
        </w:rPr>
        <w:t>). — Офиц. сайт русскоязычного OWASP</w:t>
      </w:r>
      <w:r w:rsidRPr="00A55647">
        <w:rPr>
          <w:sz w:val="28"/>
          <w:szCs w:val="28"/>
        </w:rPr>
        <w:noBreakHyphen/>
        <w:t>сообщества: </w:t>
      </w:r>
      <w:r w:rsidRPr="00A55647">
        <w:rPr>
          <w:rStyle w:val="HTML"/>
          <w:rFonts w:ascii="Times New Roman" w:eastAsiaTheme="majorEastAsia" w:hAnsi="Times New Roman" w:cs="Times New Roman"/>
          <w:sz w:val="28"/>
          <w:szCs w:val="28"/>
        </w:rPr>
        <w:t>https://owasp.org</w:t>
      </w:r>
      <w:r w:rsidRPr="00A55647">
        <w:rPr>
          <w:sz w:val="28"/>
          <w:szCs w:val="28"/>
        </w:rPr>
        <w:t> (дата обращения указать).</w:t>
      </w:r>
    </w:p>
    <w:p w14:paraId="0FE74367" w14:textId="77777777" w:rsidR="00A55647" w:rsidRPr="00A55647" w:rsidRDefault="00A55647" w:rsidP="007059D9">
      <w:pPr>
        <w:pStyle w:val="py-1"/>
        <w:numPr>
          <w:ilvl w:val="0"/>
          <w:numId w:val="5"/>
        </w:numPr>
        <w:jc w:val="both"/>
        <w:rPr>
          <w:sz w:val="28"/>
          <w:szCs w:val="28"/>
        </w:rPr>
      </w:pPr>
      <w:r w:rsidRPr="00A55647">
        <w:rPr>
          <w:sz w:val="28"/>
          <w:szCs w:val="28"/>
        </w:rPr>
        <w:t>Поликарпова Н. И., Федюшкин И. В. Защита информации в информационных системах. — М.: Академия, 2015.</w:t>
      </w:r>
    </w:p>
    <w:p w14:paraId="3611862F"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Официальная документация используемых технологий (как интернет</w:t>
      </w:r>
      <w:r w:rsidRPr="00A55647">
        <w:rPr>
          <w:rStyle w:val="font-semibold"/>
          <w:rFonts w:eastAsiaTheme="majorEastAsia"/>
          <w:b/>
          <w:bCs/>
          <w:sz w:val="28"/>
          <w:szCs w:val="28"/>
        </w:rPr>
        <w:noBreakHyphen/>
        <w:t>ресурсы):</w:t>
      </w:r>
    </w:p>
    <w:p w14:paraId="595582A7"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PostgreSQL</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https://www.postgresql.org/docs/</w:t>
      </w:r>
      <w:r w:rsidRPr="00A55647">
        <w:rPr>
          <w:sz w:val="28"/>
          <w:szCs w:val="28"/>
        </w:rPr>
        <w:t> (дата обращения указать).</w:t>
      </w:r>
    </w:p>
    <w:p w14:paraId="408228BE"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Spring Framework / Spring Boot. — Официальный сайт: </w:t>
      </w:r>
      <w:r w:rsidRPr="00A55647">
        <w:rPr>
          <w:rStyle w:val="HTML"/>
          <w:rFonts w:ascii="Times New Roman" w:eastAsiaTheme="majorEastAsia" w:hAnsi="Times New Roman" w:cs="Times New Roman"/>
          <w:sz w:val="28"/>
          <w:szCs w:val="28"/>
        </w:rPr>
        <w:t>https://spring.io/projects/spring-boot</w:t>
      </w:r>
      <w:r w:rsidRPr="00A55647">
        <w:rPr>
          <w:sz w:val="28"/>
          <w:szCs w:val="28"/>
        </w:rPr>
        <w:t> (дата обращения указать).</w:t>
      </w:r>
    </w:p>
    <w:p w14:paraId="5C61E653"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React</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https://react.dev</w:t>
      </w:r>
      <w:r w:rsidRPr="00A55647">
        <w:rPr>
          <w:sz w:val="28"/>
          <w:szCs w:val="28"/>
        </w:rPr>
        <w:t> (дата обращения указать).</w:t>
      </w:r>
    </w:p>
    <w:p w14:paraId="32CDEE2C"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Docker</w:t>
      </w:r>
      <w:proofErr w:type="spellEnd"/>
      <w:r w:rsidRPr="00A55647">
        <w:rPr>
          <w:sz w:val="28"/>
          <w:szCs w:val="28"/>
        </w:rPr>
        <w:t xml:space="preserve"> и </w:t>
      </w:r>
      <w:proofErr w:type="spellStart"/>
      <w:r w:rsidRPr="00A55647">
        <w:rPr>
          <w:sz w:val="28"/>
          <w:szCs w:val="28"/>
        </w:rPr>
        <w:t>Docker</w:t>
      </w:r>
      <w:proofErr w:type="spellEnd"/>
      <w:r w:rsidRPr="00A55647">
        <w:rPr>
          <w:sz w:val="28"/>
          <w:szCs w:val="28"/>
        </w:rPr>
        <w:t xml:space="preserve"> </w:t>
      </w:r>
      <w:proofErr w:type="spellStart"/>
      <w:r w:rsidRPr="00A55647">
        <w:rPr>
          <w:sz w:val="28"/>
          <w:szCs w:val="28"/>
        </w:rPr>
        <w:t>Compose</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https://docs.docker.com</w:t>
      </w:r>
      <w:r w:rsidRPr="00A55647">
        <w:rPr>
          <w:sz w:val="28"/>
          <w:szCs w:val="28"/>
        </w:rPr>
        <w:t> (дата обращения указать).</w:t>
      </w:r>
    </w:p>
    <w:p w14:paraId="5B6A3692" w14:textId="77777777" w:rsidR="00A55647" w:rsidRPr="00A55647" w:rsidRDefault="00A55647" w:rsidP="00A55647">
      <w:pPr>
        <w:spacing w:line="360" w:lineRule="auto"/>
        <w:ind w:firstLine="709"/>
        <w:jc w:val="both"/>
        <w:rPr>
          <w:rFonts w:ascii="Times New Roman" w:hAnsi="Times New Roman" w:cs="Times New Roman"/>
          <w:sz w:val="28"/>
          <w:szCs w:val="28"/>
        </w:rPr>
      </w:pPr>
    </w:p>
    <w:p w14:paraId="69F59F62" w14:textId="77777777" w:rsidR="00A55647" w:rsidRPr="00C93A5D" w:rsidRDefault="00A55647" w:rsidP="00C93A5D">
      <w:pPr>
        <w:spacing w:line="360" w:lineRule="auto"/>
        <w:ind w:firstLine="709"/>
        <w:jc w:val="both"/>
        <w:rPr>
          <w:rFonts w:ascii="Times New Roman" w:hAnsi="Times New Roman" w:cs="Times New Roman"/>
          <w:sz w:val="28"/>
          <w:szCs w:val="28"/>
        </w:rPr>
      </w:pPr>
    </w:p>
    <w:sectPr w:rsidR="00A55647" w:rsidRPr="00C93A5D" w:rsidSect="008D351B">
      <w:pgSz w:w="11906" w:h="16838" w:code="9"/>
      <w:pgMar w:top="1134" w:right="567"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3F8A"/>
    <w:multiLevelType w:val="multilevel"/>
    <w:tmpl w:val="BF7687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24917"/>
    <w:multiLevelType w:val="multilevel"/>
    <w:tmpl w:val="915E5D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427F1"/>
    <w:multiLevelType w:val="multilevel"/>
    <w:tmpl w:val="FC4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C5CF1"/>
    <w:multiLevelType w:val="multilevel"/>
    <w:tmpl w:val="ABDED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875CB"/>
    <w:multiLevelType w:val="multilevel"/>
    <w:tmpl w:val="5E5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1512A"/>
    <w:multiLevelType w:val="multilevel"/>
    <w:tmpl w:val="ED0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1"/>
  </w:num>
  <w:num w:numId="5">
    <w:abstractNumId w:val="3"/>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E"/>
    <w:rsid w:val="000517D8"/>
    <w:rsid w:val="0019668E"/>
    <w:rsid w:val="0030247A"/>
    <w:rsid w:val="00436859"/>
    <w:rsid w:val="004826C7"/>
    <w:rsid w:val="007059D9"/>
    <w:rsid w:val="007821B6"/>
    <w:rsid w:val="007E341E"/>
    <w:rsid w:val="007F0DCE"/>
    <w:rsid w:val="0085053C"/>
    <w:rsid w:val="008D351B"/>
    <w:rsid w:val="00A55647"/>
    <w:rsid w:val="00A77D4A"/>
    <w:rsid w:val="00B93658"/>
    <w:rsid w:val="00BD4892"/>
    <w:rsid w:val="00C60CE7"/>
    <w:rsid w:val="00C93A5D"/>
    <w:rsid w:val="00D34C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FCFF"/>
  <w15:chartTrackingRefBased/>
  <w15:docId w15:val="{B7991DB5-BCA9-4C19-8BD2-A8F62240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D3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C93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93A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93A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51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D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C93A5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C93A5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93A5D"/>
    <w:rPr>
      <w:rFonts w:asciiTheme="majorHAnsi" w:eastAsiaTheme="majorEastAsia" w:hAnsiTheme="majorHAnsi" w:cstheme="majorBidi"/>
      <w:i/>
      <w:iCs/>
      <w:color w:val="2F5496" w:themeColor="accent1" w:themeShade="BF"/>
    </w:rPr>
  </w:style>
  <w:style w:type="character" w:customStyle="1" w:styleId="font-semibold">
    <w:name w:val="font-semibold"/>
    <w:basedOn w:val="a0"/>
    <w:rsid w:val="00C93A5D"/>
  </w:style>
  <w:style w:type="paragraph" w:customStyle="1" w:styleId="py-1">
    <w:name w:val="py-1"/>
    <w:basedOn w:val="a"/>
    <w:rsid w:val="00C93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93A5D"/>
    <w:rPr>
      <w:rFonts w:ascii="Courier New" w:eastAsia="Times New Roman" w:hAnsi="Courier New" w:cs="Courier New"/>
      <w:sz w:val="20"/>
      <w:szCs w:val="20"/>
    </w:rPr>
  </w:style>
  <w:style w:type="character" w:customStyle="1" w:styleId="md-inline-path-prefix">
    <w:name w:val="md-inline-path-prefix"/>
    <w:basedOn w:val="a0"/>
    <w:rsid w:val="00C93A5D"/>
  </w:style>
  <w:style w:type="character" w:customStyle="1" w:styleId="md-inline-path-filename">
    <w:name w:val="md-inline-path-filename"/>
    <w:basedOn w:val="a0"/>
    <w:rsid w:val="00C93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4490">
      <w:bodyDiv w:val="1"/>
      <w:marLeft w:val="0"/>
      <w:marRight w:val="0"/>
      <w:marTop w:val="0"/>
      <w:marBottom w:val="0"/>
      <w:divBdr>
        <w:top w:val="none" w:sz="0" w:space="0" w:color="auto"/>
        <w:left w:val="none" w:sz="0" w:space="0" w:color="auto"/>
        <w:bottom w:val="none" w:sz="0" w:space="0" w:color="auto"/>
        <w:right w:val="none" w:sz="0" w:space="0" w:color="auto"/>
      </w:divBdr>
    </w:div>
    <w:div w:id="201214045">
      <w:bodyDiv w:val="1"/>
      <w:marLeft w:val="0"/>
      <w:marRight w:val="0"/>
      <w:marTop w:val="0"/>
      <w:marBottom w:val="0"/>
      <w:divBdr>
        <w:top w:val="none" w:sz="0" w:space="0" w:color="auto"/>
        <w:left w:val="none" w:sz="0" w:space="0" w:color="auto"/>
        <w:bottom w:val="none" w:sz="0" w:space="0" w:color="auto"/>
        <w:right w:val="none" w:sz="0" w:space="0" w:color="auto"/>
      </w:divBdr>
    </w:div>
    <w:div w:id="286013304">
      <w:bodyDiv w:val="1"/>
      <w:marLeft w:val="0"/>
      <w:marRight w:val="0"/>
      <w:marTop w:val="0"/>
      <w:marBottom w:val="0"/>
      <w:divBdr>
        <w:top w:val="none" w:sz="0" w:space="0" w:color="auto"/>
        <w:left w:val="none" w:sz="0" w:space="0" w:color="auto"/>
        <w:bottom w:val="none" w:sz="0" w:space="0" w:color="auto"/>
        <w:right w:val="none" w:sz="0" w:space="0" w:color="auto"/>
      </w:divBdr>
    </w:div>
    <w:div w:id="358631460">
      <w:bodyDiv w:val="1"/>
      <w:marLeft w:val="0"/>
      <w:marRight w:val="0"/>
      <w:marTop w:val="0"/>
      <w:marBottom w:val="0"/>
      <w:divBdr>
        <w:top w:val="none" w:sz="0" w:space="0" w:color="auto"/>
        <w:left w:val="none" w:sz="0" w:space="0" w:color="auto"/>
        <w:bottom w:val="none" w:sz="0" w:space="0" w:color="auto"/>
        <w:right w:val="none" w:sz="0" w:space="0" w:color="auto"/>
      </w:divBdr>
    </w:div>
    <w:div w:id="565529072">
      <w:bodyDiv w:val="1"/>
      <w:marLeft w:val="0"/>
      <w:marRight w:val="0"/>
      <w:marTop w:val="0"/>
      <w:marBottom w:val="0"/>
      <w:divBdr>
        <w:top w:val="none" w:sz="0" w:space="0" w:color="auto"/>
        <w:left w:val="none" w:sz="0" w:space="0" w:color="auto"/>
        <w:bottom w:val="none" w:sz="0" w:space="0" w:color="auto"/>
        <w:right w:val="none" w:sz="0" w:space="0" w:color="auto"/>
      </w:divBdr>
    </w:div>
    <w:div w:id="717097175">
      <w:bodyDiv w:val="1"/>
      <w:marLeft w:val="0"/>
      <w:marRight w:val="0"/>
      <w:marTop w:val="0"/>
      <w:marBottom w:val="0"/>
      <w:divBdr>
        <w:top w:val="none" w:sz="0" w:space="0" w:color="auto"/>
        <w:left w:val="none" w:sz="0" w:space="0" w:color="auto"/>
        <w:bottom w:val="none" w:sz="0" w:space="0" w:color="auto"/>
        <w:right w:val="none" w:sz="0" w:space="0" w:color="auto"/>
      </w:divBdr>
    </w:div>
    <w:div w:id="825391303">
      <w:bodyDiv w:val="1"/>
      <w:marLeft w:val="0"/>
      <w:marRight w:val="0"/>
      <w:marTop w:val="0"/>
      <w:marBottom w:val="0"/>
      <w:divBdr>
        <w:top w:val="none" w:sz="0" w:space="0" w:color="auto"/>
        <w:left w:val="none" w:sz="0" w:space="0" w:color="auto"/>
        <w:bottom w:val="none" w:sz="0" w:space="0" w:color="auto"/>
        <w:right w:val="none" w:sz="0" w:space="0" w:color="auto"/>
      </w:divBdr>
    </w:div>
    <w:div w:id="1193762619">
      <w:bodyDiv w:val="1"/>
      <w:marLeft w:val="0"/>
      <w:marRight w:val="0"/>
      <w:marTop w:val="0"/>
      <w:marBottom w:val="0"/>
      <w:divBdr>
        <w:top w:val="none" w:sz="0" w:space="0" w:color="auto"/>
        <w:left w:val="none" w:sz="0" w:space="0" w:color="auto"/>
        <w:bottom w:val="none" w:sz="0" w:space="0" w:color="auto"/>
        <w:right w:val="none" w:sz="0" w:space="0" w:color="auto"/>
      </w:divBdr>
    </w:div>
    <w:div w:id="1503861716">
      <w:bodyDiv w:val="1"/>
      <w:marLeft w:val="0"/>
      <w:marRight w:val="0"/>
      <w:marTop w:val="0"/>
      <w:marBottom w:val="0"/>
      <w:divBdr>
        <w:top w:val="none" w:sz="0" w:space="0" w:color="auto"/>
        <w:left w:val="none" w:sz="0" w:space="0" w:color="auto"/>
        <w:bottom w:val="none" w:sz="0" w:space="0" w:color="auto"/>
        <w:right w:val="none" w:sz="0" w:space="0" w:color="auto"/>
      </w:divBdr>
    </w:div>
    <w:div w:id="1503937396">
      <w:bodyDiv w:val="1"/>
      <w:marLeft w:val="0"/>
      <w:marRight w:val="0"/>
      <w:marTop w:val="0"/>
      <w:marBottom w:val="0"/>
      <w:divBdr>
        <w:top w:val="none" w:sz="0" w:space="0" w:color="auto"/>
        <w:left w:val="none" w:sz="0" w:space="0" w:color="auto"/>
        <w:bottom w:val="none" w:sz="0" w:space="0" w:color="auto"/>
        <w:right w:val="none" w:sz="0" w:space="0" w:color="auto"/>
      </w:divBdr>
    </w:div>
    <w:div w:id="1991055320">
      <w:bodyDiv w:val="1"/>
      <w:marLeft w:val="0"/>
      <w:marRight w:val="0"/>
      <w:marTop w:val="0"/>
      <w:marBottom w:val="0"/>
      <w:divBdr>
        <w:top w:val="none" w:sz="0" w:space="0" w:color="auto"/>
        <w:left w:val="none" w:sz="0" w:space="0" w:color="auto"/>
        <w:bottom w:val="none" w:sz="0" w:space="0" w:color="auto"/>
        <w:right w:val="none" w:sz="0" w:space="0" w:color="auto"/>
      </w:divBdr>
      <w:divsChild>
        <w:div w:id="456026262">
          <w:marLeft w:val="0"/>
          <w:marRight w:val="0"/>
          <w:marTop w:val="0"/>
          <w:marBottom w:val="0"/>
          <w:divBdr>
            <w:top w:val="none" w:sz="0" w:space="0" w:color="auto"/>
            <w:left w:val="none" w:sz="0" w:space="0" w:color="auto"/>
            <w:bottom w:val="none" w:sz="0" w:space="0" w:color="auto"/>
            <w:right w:val="none" w:sz="0" w:space="0" w:color="auto"/>
          </w:divBdr>
          <w:divsChild>
            <w:div w:id="11278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68</Pages>
  <Words>14366</Words>
  <Characters>81890</Characters>
  <Application>Microsoft Office Word</Application>
  <DocSecurity>0</DocSecurity>
  <Lines>682</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Кочетов</dc:creator>
  <cp:keywords/>
  <dc:description/>
  <cp:lastModifiedBy>иван Кочетов</cp:lastModifiedBy>
  <cp:revision>2</cp:revision>
  <dcterms:created xsi:type="dcterms:W3CDTF">2026-06-02T18:17:00Z</dcterms:created>
  <dcterms:modified xsi:type="dcterms:W3CDTF">2026-06-02T18:17:00Z</dcterms:modified>
</cp:coreProperties>
</file>