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 xml:space="preserve">Московский </w:t>
      </w:r>
      <w:r w:rsidR="00C01F20">
        <w:rPr>
          <w:rFonts w:ascii="Times New Roman" w:hAnsi="Times New Roman" w:cs="Times New Roman"/>
          <w:sz w:val="28"/>
          <w:szCs w:val="28"/>
        </w:rPr>
        <w:t>а</w:t>
      </w:r>
      <w:r w:rsidRPr="00E37AC0">
        <w:rPr>
          <w:rFonts w:ascii="Times New Roman" w:hAnsi="Times New Roman" w:cs="Times New Roman"/>
          <w:sz w:val="28"/>
          <w:szCs w:val="28"/>
        </w:rPr>
        <w:t xml:space="preserve">виационный </w:t>
      </w:r>
      <w:r w:rsidR="00C01F20">
        <w:rPr>
          <w:rFonts w:ascii="Times New Roman" w:hAnsi="Times New Roman" w:cs="Times New Roman"/>
          <w:sz w:val="28"/>
          <w:szCs w:val="28"/>
        </w:rPr>
        <w:t>и</w:t>
      </w:r>
      <w:r w:rsidRPr="00E37AC0">
        <w:rPr>
          <w:rFonts w:ascii="Times New Roman" w:hAnsi="Times New Roman" w:cs="Times New Roman"/>
          <w:sz w:val="28"/>
          <w:szCs w:val="28"/>
        </w:rPr>
        <w:t>нститут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(</w:t>
      </w:r>
      <w:r w:rsidR="00C01F20">
        <w:rPr>
          <w:rFonts w:ascii="Times New Roman" w:hAnsi="Times New Roman" w:cs="Times New Roman"/>
          <w:sz w:val="28"/>
          <w:szCs w:val="28"/>
        </w:rPr>
        <w:t>н</w:t>
      </w:r>
      <w:r w:rsidRPr="00E37AC0">
        <w:rPr>
          <w:rFonts w:ascii="Times New Roman" w:hAnsi="Times New Roman" w:cs="Times New Roman"/>
          <w:sz w:val="28"/>
          <w:szCs w:val="28"/>
        </w:rPr>
        <w:t xml:space="preserve">ациональный </w:t>
      </w:r>
      <w:r w:rsidR="00C01F20">
        <w:rPr>
          <w:rFonts w:ascii="Times New Roman" w:hAnsi="Times New Roman" w:cs="Times New Roman"/>
          <w:sz w:val="28"/>
          <w:szCs w:val="28"/>
        </w:rPr>
        <w:t>и</w:t>
      </w:r>
      <w:r w:rsidRPr="00E37AC0">
        <w:rPr>
          <w:rFonts w:ascii="Times New Roman" w:hAnsi="Times New Roman" w:cs="Times New Roman"/>
          <w:sz w:val="28"/>
          <w:szCs w:val="28"/>
        </w:rPr>
        <w:t xml:space="preserve">сследовательский </w:t>
      </w:r>
      <w:r w:rsidR="00C01F20">
        <w:rPr>
          <w:rFonts w:ascii="Times New Roman" w:hAnsi="Times New Roman" w:cs="Times New Roman"/>
          <w:sz w:val="28"/>
          <w:szCs w:val="28"/>
        </w:rPr>
        <w:t>у</w:t>
      </w:r>
      <w:r w:rsidRPr="00E37AC0">
        <w:rPr>
          <w:rFonts w:ascii="Times New Roman" w:hAnsi="Times New Roman" w:cs="Times New Roman"/>
          <w:sz w:val="28"/>
          <w:szCs w:val="28"/>
        </w:rPr>
        <w:t>ниверситет)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Институт №8 «</w:t>
      </w:r>
      <w:r w:rsidR="000326D5">
        <w:rPr>
          <w:rFonts w:ascii="Times New Roman" w:hAnsi="Times New Roman" w:cs="Times New Roman"/>
          <w:sz w:val="28"/>
          <w:szCs w:val="28"/>
        </w:rPr>
        <w:t>Компьютерные науки</w:t>
      </w:r>
      <w:r w:rsidRPr="00E37AC0">
        <w:rPr>
          <w:rFonts w:ascii="Times New Roman" w:hAnsi="Times New Roman" w:cs="Times New Roman"/>
          <w:sz w:val="28"/>
          <w:szCs w:val="28"/>
        </w:rPr>
        <w:t xml:space="preserve"> и прикладная математика»</w:t>
      </w:r>
    </w:p>
    <w:p w:rsidR="00E37AC0" w:rsidRPr="00E37AC0" w:rsidRDefault="0019420C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20C">
        <w:rPr>
          <w:rFonts w:ascii="Times New Roman" w:hAnsi="Times New Roman" w:cs="Times New Roman"/>
          <w:sz w:val="28"/>
          <w:szCs w:val="28"/>
        </w:rPr>
        <w:t>Кафедра 804 «Теория вероятностей и компьютерное моделирование»</w:t>
      </w:r>
    </w:p>
    <w:p w:rsidR="00E37AC0" w:rsidRPr="00CF011F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264AE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</w:t>
      </w:r>
      <w:r w:rsidR="00E37AC0" w:rsidRPr="00E37AC0">
        <w:rPr>
          <w:rFonts w:ascii="Times New Roman" w:hAnsi="Times New Roman" w:cs="Times New Roman"/>
          <w:sz w:val="28"/>
          <w:szCs w:val="28"/>
        </w:rPr>
        <w:t xml:space="preserve"> </w:t>
      </w:r>
      <w:r w:rsidR="00E37AC0">
        <w:rPr>
          <w:rFonts w:ascii="Times New Roman" w:hAnsi="Times New Roman" w:cs="Times New Roman"/>
          <w:sz w:val="28"/>
          <w:szCs w:val="28"/>
        </w:rPr>
        <w:t>работа на тему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Метод наименьших квадратов</w:t>
      </w:r>
      <w:r w:rsidRPr="00E37AC0">
        <w:rPr>
          <w:rFonts w:ascii="Times New Roman" w:hAnsi="Times New Roman" w:cs="Times New Roman"/>
          <w:sz w:val="28"/>
          <w:szCs w:val="28"/>
        </w:rPr>
        <w:t>»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E37AC0">
        <w:rPr>
          <w:rFonts w:ascii="Times New Roman" w:hAnsi="Times New Roman" w:cs="Times New Roman"/>
          <w:sz w:val="28"/>
          <w:szCs w:val="28"/>
        </w:rPr>
        <w:t>Сайфуллин</w:t>
      </w:r>
      <w:proofErr w:type="spellEnd"/>
      <w:r w:rsidRPr="00E37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AC0">
        <w:rPr>
          <w:rFonts w:ascii="Times New Roman" w:hAnsi="Times New Roman" w:cs="Times New Roman"/>
          <w:sz w:val="28"/>
          <w:szCs w:val="28"/>
        </w:rPr>
        <w:t>И.К</w:t>
      </w:r>
      <w:proofErr w:type="spellEnd"/>
      <w:r w:rsidRPr="00E37AC0">
        <w:rPr>
          <w:rFonts w:ascii="Times New Roman" w:hAnsi="Times New Roman" w:cs="Times New Roman"/>
          <w:sz w:val="28"/>
          <w:szCs w:val="28"/>
        </w:rPr>
        <w:t>.</w:t>
      </w: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Группа: М8О-</w:t>
      </w:r>
      <w:r w:rsidR="0019420C">
        <w:rPr>
          <w:rFonts w:ascii="Times New Roman" w:hAnsi="Times New Roman" w:cs="Times New Roman"/>
          <w:sz w:val="28"/>
          <w:szCs w:val="28"/>
        </w:rPr>
        <w:t>303</w:t>
      </w:r>
      <w:r w:rsidRPr="00E37AC0">
        <w:rPr>
          <w:rFonts w:ascii="Times New Roman" w:hAnsi="Times New Roman" w:cs="Times New Roman"/>
          <w:sz w:val="28"/>
          <w:szCs w:val="28"/>
        </w:rPr>
        <w:t>Б-21</w:t>
      </w:r>
    </w:p>
    <w:p w:rsidR="00E37AC0" w:rsidRPr="00E37AC0" w:rsidRDefault="0019420C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20</w:t>
      </w:r>
      <w:r w:rsidR="00E37AC0" w:rsidRPr="00E37AC0">
        <w:rPr>
          <w:rFonts w:ascii="Times New Roman" w:hAnsi="Times New Roman" w:cs="Times New Roman"/>
          <w:sz w:val="28"/>
          <w:szCs w:val="28"/>
        </w:rPr>
        <w:t>.12.202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Оценка: _____</w:t>
      </w:r>
    </w:p>
    <w:p w:rsidR="00E37AC0" w:rsidRDefault="00E37AC0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Default="0019420C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Default="0019420C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649" w:rsidRPr="00E37AC0" w:rsidRDefault="00A93649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Pr="00A93649" w:rsidRDefault="0019420C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48238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93649" w:rsidRPr="00A93649" w:rsidRDefault="00A93649" w:rsidP="00A93649">
          <w:pPr>
            <w:pStyle w:val="a4"/>
            <w:spacing w:line="360" w:lineRule="auto"/>
          </w:pPr>
          <w:r w:rsidRPr="00A93649">
            <w:t>Оглавление</w:t>
          </w:r>
        </w:p>
        <w:p w:rsidR="00F42C03" w:rsidRDefault="00A936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65889" w:history="1">
            <w:r w:rsidR="00F42C03" w:rsidRPr="009B334A">
              <w:rPr>
                <w:rStyle w:val="a7"/>
                <w:bCs/>
                <w:noProof/>
              </w:rPr>
              <w:t>НОРМАЛЬНОЕ РАСПРЕДЕЛЕНИЕ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_Toc153965889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2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3C11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0" w:history="1">
            <w:r w:rsidR="00F42C03" w:rsidRPr="009B334A">
              <w:rPr>
                <w:rStyle w:val="a7"/>
                <w:bCs/>
                <w:noProof/>
              </w:rPr>
              <w:t>Номер 1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_Toc153965890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2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3C11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1" w:history="1">
            <w:r w:rsidR="00F42C03" w:rsidRPr="009B334A">
              <w:rPr>
                <w:rStyle w:val="a7"/>
                <w:noProof/>
              </w:rPr>
              <w:t>Номер 2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_Toc153965891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6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3C11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2" w:history="1">
            <w:r w:rsidR="00F42C03" w:rsidRPr="009B334A">
              <w:rPr>
                <w:rStyle w:val="a7"/>
                <w:noProof/>
              </w:rPr>
              <w:t>Номер 3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_Toc153965892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8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3C11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3" w:history="1">
            <w:r w:rsidR="00F42C03" w:rsidRPr="009B334A">
              <w:rPr>
                <w:rStyle w:val="a7"/>
                <w:noProof/>
              </w:rPr>
              <w:t>Номер 4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_Toc153965893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10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3C11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4" w:history="1">
            <w:r w:rsidR="00F42C03" w:rsidRPr="009B334A">
              <w:rPr>
                <w:rStyle w:val="a7"/>
                <w:noProof/>
              </w:rPr>
              <w:t>Номер 5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_Toc153965894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10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3C11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5" w:history="1">
            <w:r w:rsidR="00F42C03" w:rsidRPr="009B334A">
              <w:rPr>
                <w:rStyle w:val="a7"/>
                <w:noProof/>
              </w:rPr>
              <w:t>Номер 6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_Toc153965895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11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3C11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6" w:history="1">
            <w:r w:rsidR="00F42C03" w:rsidRPr="009B334A">
              <w:rPr>
                <w:rStyle w:val="a7"/>
                <w:noProof/>
              </w:rPr>
              <w:t>Номер 7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_Toc153965896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11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3C11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7" w:history="1">
            <w:r w:rsidR="00F42C03" w:rsidRPr="009B334A">
              <w:rPr>
                <w:rStyle w:val="a7"/>
                <w:noProof/>
              </w:rPr>
              <w:t>Листинг</w:t>
            </w:r>
            <w:r w:rsidR="00F42C03" w:rsidRPr="009B334A">
              <w:rPr>
                <w:rStyle w:val="a7"/>
                <w:noProof/>
                <w:lang w:val="en-US"/>
              </w:rPr>
              <w:t xml:space="preserve"> </w:t>
            </w:r>
            <w:r w:rsidR="00F42C03" w:rsidRPr="009B334A">
              <w:rPr>
                <w:rStyle w:val="a7"/>
                <w:noProof/>
              </w:rPr>
              <w:t>программы</w:t>
            </w:r>
            <w:r w:rsidR="00F42C03" w:rsidRPr="009B334A">
              <w:rPr>
                <w:rStyle w:val="a7"/>
                <w:noProof/>
                <w:lang w:val="en-US"/>
              </w:rPr>
              <w:t>: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_Toc153965897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12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A93649" w:rsidRDefault="00A93649" w:rsidP="00A9364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A2782" w:rsidRPr="00A93649" w:rsidRDefault="00540D9F" w:rsidP="00A93649">
      <w:pPr>
        <w:pStyle w:val="1"/>
        <w:spacing w:line="360" w:lineRule="auto"/>
        <w:jc w:val="center"/>
        <w:rPr>
          <w:rStyle w:val="a5"/>
        </w:rPr>
      </w:pPr>
      <w:bookmarkStart w:id="0" w:name="_Toc153965889"/>
      <w:r w:rsidRPr="00A93649">
        <w:rPr>
          <w:rStyle w:val="a5"/>
        </w:rPr>
        <w:t>НОРМАЛЬНОЕ РАСПРЕДЕЛЕНИЕ</w:t>
      </w:r>
      <w:bookmarkEnd w:id="0"/>
    </w:p>
    <w:p w:rsidR="00540D9F" w:rsidRPr="00703847" w:rsidRDefault="00540D9F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847">
        <w:rPr>
          <w:rFonts w:ascii="Times New Roman" w:hAnsi="Times New Roman" w:cs="Times New Roman"/>
          <w:sz w:val="28"/>
          <w:szCs w:val="28"/>
        </w:rPr>
        <w:tab/>
        <w:t>Модель полезного сигнала:</w:t>
      </w:r>
    </w:p>
    <w:p w:rsidR="00540D9F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x+…+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540D9F" w:rsidRPr="00703847" w:rsidRDefault="00540D9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Модель наблюдений:</w:t>
      </w:r>
    </w:p>
    <w:p w:rsidR="00713B0A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E=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-1.57570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0.026817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-0.32708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0.384457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⋯</m:t>
                    </m:r>
                  </m:e>
                </m:mr>
              </m:m>
            </m:e>
          </m:d>
        </m:oMath>
      </m:oMathPara>
    </w:p>
    <w:p w:rsidR="00540D9F" w:rsidRPr="00A93649" w:rsidRDefault="00540D9F" w:rsidP="00A93649">
      <w:pPr>
        <w:pStyle w:val="1"/>
        <w:spacing w:before="240" w:line="360" w:lineRule="auto"/>
        <w:rPr>
          <w:rStyle w:val="a5"/>
        </w:rPr>
      </w:pPr>
      <w:r w:rsidRPr="00703847">
        <w:rPr>
          <w:rFonts w:eastAsiaTheme="minorEastAsia" w:cs="Times New Roman"/>
          <w:szCs w:val="28"/>
        </w:rPr>
        <w:tab/>
      </w:r>
      <w:bookmarkStart w:id="1" w:name="_Toc153965890"/>
      <w:r w:rsidR="00A93649" w:rsidRPr="00A93649">
        <w:rPr>
          <w:rStyle w:val="a5"/>
        </w:rPr>
        <w:t>Номер 1</w:t>
      </w:r>
      <w:bookmarkEnd w:id="1"/>
    </w:p>
    <w:p w:rsidR="00540D9F" w:rsidRPr="00264AE0" w:rsidRDefault="00540D9F" w:rsidP="00A93649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Найдем старший порядок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многочлена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, использу</w:t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я критерий Фишера, и вычислим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оценки известных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, исп</w:t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ользуя метод наименьших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квадратов.</w:t>
      </w:r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подбора старшей степени многочлена используем критерий Фишера. Он имеет вид:</w:t>
      </w:r>
    </w:p>
    <w:p w:rsidR="00713B0A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=0;  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≠0.#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критерия имеет вид:</w:t>
      </w:r>
    </w:p>
    <w:p w:rsidR="00713B0A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Z=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Y-X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- объем выборки,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n×1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выборка,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acc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матрица МНК-оценок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p+1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p+1 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элемент главной диагонали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Y-X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Y-X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</m:d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3B0A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p+1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</m:e>
                </m:mr>
              </m:m>
            </m:e>
          </m:d>
        </m:oMath>
      </m:oMathPara>
    </w:p>
    <w:p w:rsidR="00713B0A" w:rsidRPr="00703847" w:rsidRDefault="00CF4582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Заполняем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p+1</m:t>
                </m:r>
              </m:e>
            </m:d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X(i, 1):= 1;</m:t>
          </m:r>
        </m:oMath>
      </m:oMathPara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X(i, 2) = -4 + 8*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X(i, 3)=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-4 + 8*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C3E7C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i, 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 + 8*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:rsidR="00CF4582" w:rsidRPr="00703847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="00CF4582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Найдем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Y:</m:t>
        </m:r>
      </m:oMath>
    </w:p>
    <w:p w:rsidR="00CF4582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Y=X*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:rsidR="00DC3E7C" w:rsidRPr="004A6848" w:rsidRDefault="003C118D" w:rsidP="00A93649">
      <w:pPr>
        <w:spacing w:line="360" w:lineRule="auto"/>
        <w:rPr>
          <w:rFonts w:ascii="Times New Roman" w:eastAsiaTheme="minorEastAsia" w:hAnsi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Y=</m:t>
              </m:r>
              <m:d>
                <m:dPr>
                  <m:shp m:val="match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34.30533776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33.45273765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30.7841966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29.31821796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28.0209287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25.47349126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24.09765954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21.62777875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22.47716275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18.48711573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18.07511767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19.17613088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14.66196796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14.23418292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14.01551158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10.50667929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12.9822079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8.48106408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7.66425773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13.13991491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10.74051674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9.09779782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7.4086708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7.16269875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7.49779132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8.26148835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9.15477548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6.71723938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10.26416424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9.77445614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10.16558667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8.22587583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11.56139895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8.28991901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10.5560066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12.25852616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11.77933776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14.52223685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15.95385535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13.66722541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7</m:t>
                  </m:r>
                </m:e>
              </m:d>
            </m:e>
          </m:eqArr>
        </m:oMath>
      </m:oMathPara>
    </w:p>
    <w:p w:rsidR="00DC3E7C" w:rsidRPr="00DE4DE8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Будем считать точечные </w:t>
      </w: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</w:rPr>
        <w:t>МНК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</w:rPr>
        <w:t>-оценки для каждого порядка по очереди, начиная с 1.</w:t>
      </w:r>
    </w:p>
    <w:p w:rsidR="00DC3E7C" w:rsidRPr="000336CF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DC3E7C" w:rsidRPr="00703847" w:rsidRDefault="00DC3E7C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="00DC3E7C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2×2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0.0250469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-0.00046904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-0.00046904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0.00469043</m:t>
                    </m:r>
                  </m:e>
                </m:mr>
              </m:m>
            </m:e>
          </m:d>
        </m:oMath>
      </m:oMathPara>
    </w:p>
    <w:p w:rsidR="00DC3E7C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15.35110246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-2.50071725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Z=6.935881624411587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DC3E7C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quant1=2.024394164575136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Z&gt;quant1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попала в критическую область. Идем дальше.</w:t>
      </w:r>
    </w:p>
    <w:p w:rsidR="001C4697" w:rsidRPr="000336CF" w:rsidRDefault="000336C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ab/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16</m:t>
                    </m:r>
                  </m:e>
                </m:mr>
              </m:m>
            </m:e>
          </m:d>
        </m:oMath>
      </m:oMathPara>
    </w:p>
    <w:p w:rsidR="001C4697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3×3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0.05623827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0.00070356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-0.00586304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0.00070356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0.00473451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-0.00022042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-0.00586304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-0.00022042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0.00110208</m:t>
                    </m:r>
                  </m:e>
                </m:mr>
              </m:m>
            </m:e>
          </m:d>
        </m:oMath>
      </m:oMathPara>
    </w:p>
    <w:p w:rsidR="001C4697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9.8290345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-2.70831379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1.0379827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Z=21.881362992768523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quant1=2.0261924630291093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Z&gt;quant1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попала в критическую область. Идем дальше.</w:t>
      </w:r>
    </w:p>
    <w:p w:rsidR="001C4697" w:rsidRPr="000336CF" w:rsidRDefault="000336C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ab/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-54.872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-46.656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64</m:t>
                    </m:r>
                  </m:e>
                </m:mr>
              </m:m>
            </m:e>
          </m:d>
        </m:oMath>
      </m:oMathPara>
    </w:p>
    <w:p w:rsidR="001C4697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4×4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-5.94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-1.76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2.93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5.52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-2.57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-5.94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1.13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-8.08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2.58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-2.57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-8.08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2.69</m:t>
                    </m:r>
                  </m:e>
                </m:mr>
              </m:m>
            </m:e>
          </m:d>
        </m:oMath>
      </m:oMathPara>
    </w:p>
    <w:p w:rsidR="001C4697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9.82122987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-2.63043047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1.04042776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-0.00815020154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Z=0.34334856737943165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quant1=2.0280940009804502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Z&lt;quant1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Статистика </w:t>
      </w:r>
      <w:r w:rsidR="001A01B1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попала в критическую область</w:t>
      </w:r>
      <w:r w:rsidR="001A01B1" w:rsidRPr="00703847">
        <w:rPr>
          <w:rFonts w:ascii="Times New Roman" w:eastAsiaTheme="minorEastAsia" w:hAnsi="Times New Roman" w:cs="Times New Roman"/>
          <w:sz w:val="28"/>
          <w:szCs w:val="28"/>
        </w:rPr>
        <w:t>. Порядок: 2</w:t>
      </w:r>
    </w:p>
    <w:p w:rsidR="001C4697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Работа программы:</w:t>
      </w:r>
    </w:p>
    <w:p w:rsidR="00DC3E7C" w:rsidRPr="00703847" w:rsidRDefault="003E172A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E17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50B248" wp14:editId="30D4441B">
            <wp:extent cx="5706271" cy="122889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49" w:rsidRDefault="001A01B1" w:rsidP="00A93649">
      <w:pPr>
        <w:pStyle w:val="1"/>
        <w:spacing w:after="240" w:line="360" w:lineRule="auto"/>
        <w:rPr>
          <w:rFonts w:eastAsiaTheme="minorEastAsia"/>
        </w:rPr>
      </w:pPr>
      <w:r w:rsidRPr="00703847">
        <w:rPr>
          <w:rFonts w:eastAsiaTheme="minorEastAsia"/>
        </w:rPr>
        <w:tab/>
      </w:r>
    </w:p>
    <w:p w:rsidR="00A93649" w:rsidRDefault="00A93649">
      <w:pPr>
        <w:rPr>
          <w:rFonts w:ascii="Times New Roman" w:eastAsiaTheme="minorEastAsia" w:hAnsi="Times New Roman" w:cstheme="majorBidi"/>
          <w:b/>
          <w:sz w:val="28"/>
          <w:szCs w:val="32"/>
        </w:rPr>
      </w:pPr>
      <w:r>
        <w:rPr>
          <w:rFonts w:eastAsiaTheme="minorEastAsia"/>
        </w:rPr>
        <w:br w:type="page"/>
      </w:r>
    </w:p>
    <w:p w:rsidR="001A01B1" w:rsidRPr="00703847" w:rsidRDefault="00A93649" w:rsidP="00A93649">
      <w:pPr>
        <w:pStyle w:val="1"/>
        <w:spacing w:after="240" w:line="360" w:lineRule="auto"/>
        <w:rPr>
          <w:rFonts w:eastAsiaTheme="minorEastAsia"/>
        </w:rPr>
      </w:pPr>
      <w:bookmarkStart w:id="2" w:name="_Toc153965891"/>
      <w:r>
        <w:rPr>
          <w:rFonts w:eastAsiaTheme="minorEastAsia"/>
        </w:rPr>
        <w:lastRenderedPageBreak/>
        <w:t>Номер 2</w:t>
      </w:r>
      <w:bookmarkEnd w:id="2"/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Используем следующую формулу для построения доверительных интервалов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в предположении нормальности ошибок.</w:t>
      </w:r>
    </w:p>
    <w:p w:rsidR="001A01B1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-й элемент главной диагонали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Y-X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Y-X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</m:d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A01B1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hatE=Y-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-3.8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14.44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-3.6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12.96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16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1A01B1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=hat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*hatE#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0.95:</w:t>
      </w:r>
    </w:p>
    <w:p w:rsidR="001A01B1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9.14242969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≤10.51563931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-2.90753179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≤-2.50909579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0.94186653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≤1.13409886</m:t>
          </m:r>
        </m:oMath>
      </m:oMathPara>
    </w:p>
    <w:p w:rsidR="006F1056" w:rsidRPr="00703847" w:rsidRDefault="006F105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8.90887873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≤10.74919027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-2.97529647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≤-2.44133111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0.90917229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≤1.16679311</m:t>
          </m:r>
        </m:oMath>
      </m:oMathPara>
    </w:p>
    <w:p w:rsidR="00A93649" w:rsidRDefault="006F1056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:rsidR="00A93649" w:rsidRDefault="00A9364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:rsidR="006F1056" w:rsidRPr="00703847" w:rsidRDefault="006F105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Работа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программы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A01B1" w:rsidRPr="00703847" w:rsidRDefault="003E172A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E17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59261" wp14:editId="3A0D7386">
            <wp:extent cx="4039164" cy="2715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30" w:rsidRDefault="006F1056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:rsidR="00202D30" w:rsidRDefault="00202D3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:rsidR="001A01B1" w:rsidRPr="00703847" w:rsidRDefault="00A93649" w:rsidP="00A93649">
      <w:pPr>
        <w:pStyle w:val="1"/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3" w:name="_Toc153965892"/>
      <w:r>
        <w:rPr>
          <w:rFonts w:eastAsiaTheme="minorEastAsia"/>
        </w:rPr>
        <w:t>Номер 3</w:t>
      </w:r>
      <w:bookmarkEnd w:id="3"/>
    </w:p>
    <w:p w:rsidR="000F1EB8" w:rsidRPr="00C01F20" w:rsidRDefault="000F1EB8" w:rsidP="00A93649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Используем следующую формулу для построения доверительных интервалов полезного сигнала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x+…+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acc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acc>
          </m:sup>
        </m:sSup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в предположении нормальности ошибок.</w:t>
      </w:r>
    </w:p>
    <w:p w:rsidR="000F1EB8" w:rsidRPr="00703847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≤φ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≤φ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:rsidR="000F1EB8" w:rsidRPr="00C01F20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1,x,…,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1,x,…,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acc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</w:p>
    <w:p w:rsidR="000F1EB8" w:rsidRPr="004F5C0F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0.95:</w:t>
      </w:r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33.80166055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≤36.4165336</m:t>
          </m:r>
        </m:oMath>
      </m:oMathPara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31.85075562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≤34.21168423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33.35693157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≤36.86126258</m:t>
          </m:r>
        </m:oMath>
      </m:oMathPara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31.44921667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≤34.61322317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lastRenderedPageBreak/>
        <w:t>Работа программы:</w:t>
      </w:r>
    </w:p>
    <w:p w:rsidR="000F1EB8" w:rsidRPr="00703847" w:rsidRDefault="00C55B51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55B5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2BB93E" wp14:editId="10BE8327">
            <wp:extent cx="3162741" cy="80402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B5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CE074" wp14:editId="630DF5D6">
            <wp:extent cx="1905266" cy="78306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B8" w:rsidRPr="00703847" w:rsidRDefault="00603EC0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4" w:name="_Toc153965893"/>
      <w:r w:rsidR="000F1EB8" w:rsidRPr="00703847">
        <w:rPr>
          <w:rFonts w:eastAsiaTheme="minorEastAsia"/>
        </w:rPr>
        <w:t>Номер 4</w:t>
      </w:r>
      <w:bookmarkEnd w:id="4"/>
    </w:p>
    <w:p w:rsidR="000F1EB8" w:rsidRPr="00703847" w:rsidRDefault="00296AC3" w:rsidP="00A9364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96AC3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70A440" wp14:editId="44D2D1EB">
            <wp:extent cx="5940425" cy="3112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3655D8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tab/>
      </w:r>
      <w:bookmarkStart w:id="5" w:name="_Toc153965894"/>
      <w:r w:rsidR="00603EC0">
        <w:rPr>
          <w:rFonts w:eastAsiaTheme="minorEastAsia"/>
        </w:rPr>
        <w:t>Номер 5</w:t>
      </w:r>
      <w:bookmarkEnd w:id="5"/>
    </w:p>
    <w:p w:rsidR="00603EC0" w:rsidRPr="00703847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Остатки регрессии – это разность между наблюдаемыми значения и значениями, предсказанными изучаемой регрессионной моделью.</w:t>
      </w:r>
    </w:p>
    <w:p w:rsidR="00603EC0" w:rsidRPr="00603EC0" w:rsidRDefault="003C118D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Y-X*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:rsidR="00603EC0" w:rsidRDefault="00603EC0" w:rsidP="00A9364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3EC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F76370" wp14:editId="4BAE879E">
            <wp:extent cx="4189228" cy="3362578"/>
            <wp:effectExtent l="0" t="0" r="190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680" cy="33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C85BD7" w:rsidRPr="00703847" w:rsidRDefault="00603EC0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6" w:name="_Toc153965895"/>
      <w:r w:rsidR="003655D8">
        <w:rPr>
          <w:rFonts w:eastAsiaTheme="minorEastAsia"/>
        </w:rPr>
        <w:t>Номер 6</w:t>
      </w:r>
      <w:bookmarkEnd w:id="6"/>
    </w:p>
    <w:p w:rsidR="00703847" w:rsidRPr="00703847" w:rsidRDefault="0070384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Норма 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E:</w:t>
      </w:r>
    </w:p>
    <w:p w:rsidR="00703847" w:rsidRPr="00603EC0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:rsidR="00603EC0" w:rsidRPr="00603EC0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=75.54783647594834</m:t>
          </m:r>
        </m:oMath>
      </m:oMathPara>
    </w:p>
    <w:p w:rsidR="00CF011F" w:rsidRDefault="0070384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="00CF011F">
        <w:rPr>
          <w:rFonts w:ascii="Times New Roman" w:eastAsiaTheme="minorEastAsia" w:hAnsi="Times New Roman" w:cs="Times New Roman"/>
          <w:sz w:val="28"/>
          <w:szCs w:val="28"/>
        </w:rPr>
        <w:t xml:space="preserve">В предположении нормальности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ε~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(0,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011F" w:rsidRPr="00CF01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011F">
        <w:rPr>
          <w:rFonts w:ascii="Times New Roman" w:eastAsiaTheme="minorEastAsia" w:hAnsi="Times New Roman" w:cs="Times New Roman"/>
          <w:sz w:val="28"/>
          <w:szCs w:val="28"/>
        </w:rPr>
        <w:t>мы можем вычислить оценку максимального правдоподобия случайной ошибки следующим образом:</w:t>
      </w:r>
    </w:p>
    <w:p w:rsidR="00CF011F" w:rsidRDefault="00CF011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exp⁡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831AE6"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1AE6">
        <w:rPr>
          <w:rFonts w:ascii="Times New Roman" w:eastAsiaTheme="minorEastAsia" w:hAnsi="Times New Roman" w:cs="Times New Roman"/>
          <w:sz w:val="28"/>
          <w:szCs w:val="28"/>
        </w:rPr>
        <w:t>логарифмическая функция правдоподобия имеет вид:</w:t>
      </w:r>
    </w:p>
    <w:p w:rsidR="00831AE6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ln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31AE6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учетом того,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найдем экстремум (без проверки достаточных условий)</w:t>
      </w:r>
    </w:p>
    <w:p w:rsidR="00831AE6" w:rsidRPr="00831AE6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=0,</m:t>
                  </m:r>
                </m:e>
              </m:eqArr>
            </m:e>
          </m:d>
        </m:oMath>
      </m:oMathPara>
    </w:p>
    <w:p w:rsidR="00703847" w:rsidRPr="00703847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из первого уравнения выражается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-оценка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МП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уже из второго:</w:t>
      </w:r>
    </w:p>
    <w:p w:rsidR="00703847" w:rsidRPr="00603EC0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e>
              </m:d>
            </m:e>
          </m:eqArr>
        </m:oMath>
      </m:oMathPara>
    </w:p>
    <w:p w:rsidR="00603EC0" w:rsidRPr="00603EC0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=1.888695911898709</m:t>
          </m:r>
        </m:oMath>
      </m:oMathPara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Работа программы:</w:t>
      </w:r>
    </w:p>
    <w:p w:rsidR="00603EC0" w:rsidRDefault="00296AC3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96AC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8F04C9" wp14:editId="660E209B">
            <wp:extent cx="5639587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603EC0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tab/>
      </w:r>
      <w:bookmarkStart w:id="7" w:name="_Toc153965896"/>
      <w:r>
        <w:rPr>
          <w:rFonts w:eastAsiaTheme="minorEastAsia"/>
        </w:rPr>
        <w:t>Номер 7</w:t>
      </w:r>
      <w:bookmarkEnd w:id="7"/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проверки нормальности распределения ошибок используем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03EC0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критерий Пирсона.</w:t>
      </w:r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75.54783647594834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=1.8886959118987086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264C5" w:rsidRPr="001264C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1264C5">
        <w:rPr>
          <w:rFonts w:ascii="Times New Roman" w:eastAsiaTheme="minorEastAsia" w:hAnsi="Times New Roman" w:cs="Times New Roman"/>
          <w:sz w:val="28"/>
          <w:szCs w:val="28"/>
        </w:rPr>
        <w:t xml:space="preserve">Статистика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1264C5">
        <w:rPr>
          <w:rFonts w:ascii="Times New Roman" w:eastAsiaTheme="minorEastAsia" w:hAnsi="Times New Roman" w:cs="Times New Roman"/>
          <w:sz w:val="28"/>
          <w:szCs w:val="28"/>
        </w:rPr>
        <w:t xml:space="preserve"> считается по формуле:</w:t>
      </w:r>
    </w:p>
    <w:p w:rsidR="001264C5" w:rsidRPr="001264C5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e>
              </m:d>
            </m:e>
          </m:eqArr>
        </m:oMath>
      </m:oMathPara>
    </w:p>
    <w:p w:rsidR="001264C5" w:rsidRPr="003C118D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264C5" w:rsidRP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=3.0094726356187875,</m:t>
          </m:r>
        </m:oMath>
      </m:oMathPara>
    </w:p>
    <w:p w:rsidR="001264C5" w:rsidRPr="001264C5" w:rsidRDefault="003C118D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=11.070497693516351</m:t>
          </m:r>
        </m:oMath>
      </m:oMathPara>
    </w:p>
    <w:p w:rsidR="001264C5" w:rsidRP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0&lt;T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</m:oMath>
      </m:oMathPara>
    </w:p>
    <w:p w:rsid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Статистика попала в доверительный интервал. Следовательно, закон распределения ошибок нормальный.</w:t>
      </w:r>
    </w:p>
    <w:p w:rsid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Работа программы:</w:t>
      </w:r>
    </w:p>
    <w:p w:rsidR="001264C5" w:rsidRPr="001264C5" w:rsidRDefault="001749F8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749F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CAAA95" wp14:editId="5A7FA970">
            <wp:extent cx="2640146" cy="2128345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700" cy="21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7C" w:rsidRPr="002F014A" w:rsidRDefault="00B7037C" w:rsidP="00A93649">
      <w:pPr>
        <w:pStyle w:val="1"/>
        <w:spacing w:after="240" w:line="360" w:lineRule="auto"/>
        <w:rPr>
          <w:rFonts w:eastAsiaTheme="minorEastAsia"/>
          <w:lang w:val="en-US"/>
        </w:rPr>
      </w:pPr>
      <w:r w:rsidRPr="00703847">
        <w:rPr>
          <w:rFonts w:eastAsiaTheme="minorEastAsia"/>
        </w:rPr>
        <w:lastRenderedPageBreak/>
        <w:tab/>
      </w:r>
      <w:bookmarkStart w:id="8" w:name="_Toc153965897"/>
      <w:r w:rsidRPr="00703847">
        <w:rPr>
          <w:rFonts w:eastAsiaTheme="minorEastAsia"/>
        </w:rPr>
        <w:t>Листинг</w:t>
      </w:r>
      <w:r w:rsidRPr="00703847">
        <w:rPr>
          <w:rFonts w:eastAsiaTheme="minorEastAsia"/>
          <w:lang w:val="en-US"/>
        </w:rPr>
        <w:t xml:space="preserve"> </w:t>
      </w:r>
      <w:r w:rsidRPr="00703847">
        <w:rPr>
          <w:rFonts w:eastAsiaTheme="minorEastAsia"/>
        </w:rPr>
        <w:t>программы</w:t>
      </w:r>
      <w:r w:rsidRPr="00703847">
        <w:rPr>
          <w:rFonts w:eastAsiaTheme="minorEastAsia"/>
          <w:lang w:val="en-US"/>
        </w:rPr>
        <w:t>:</w:t>
      </w:r>
      <w:bookmarkEnd w:id="8"/>
    </w:p>
    <w:p w:rsidR="003C118D" w:rsidRPr="003C118D" w:rsidRDefault="003C118D" w:rsidP="003C1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numpy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matplotlib.pyplot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scipy.stats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t, norm, chi2, f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EPS = np.array(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[-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1.57570224093566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0.026817652058368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0.327083400768208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0.384457963489581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1.13092869940426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0.496851264054229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0.907339535512404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0.100098748083528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2.49180275180069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0.0728842702874212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0.826877669546407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3.12941087626926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0.290112040544173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0.273222919888945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0.945511583398219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1.76916070866538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1.40708789619999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2.48341591842828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2.77630227137947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3.13991491474395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1.10107674176732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0.257722179163009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1.73620920255182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1.84146124965671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1.43220867624349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0.657551650718961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0.186855475002093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2.35604061658699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1.03240424046648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0.334456144504168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0.470946667999632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1.76644417119997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1.23171894652158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2.41344098737007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0.553993401124847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0.712286159261229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0.229382238056625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2.02815685186965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2.95489535309773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0.147225408140916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n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sigma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1.6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theta0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theta1 =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theta2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theta3 =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0.07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theta = np.array([theta0, theta1, theta2, theta3])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y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(th0, th1, th2, th3, t):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th3 * t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th2 * t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th1 * t + th0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np.zeros((n,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 = np.dot(X[:n, 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get_stat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(p, alpha=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X_m = X[:n, :p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Theta_m = np.dot(np.dot(np.linalg.inv(np.dot(np.transpose(X_m), X_m)), np.transpose(X_m)), Y)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quant_m = f.ppf(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alpha,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alpha_m = np.linalg.inv(np.dot(np.transpose(X_m), X_m))[p, p]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hatE = Y -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NormaE = np.dot(np.transpose(hatE), hatE)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CentralStatistics = Theta_m[p] / (alpha_m * NormaE)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0.5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(n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print(p, Theta_m, CentralStatistics, quant_m)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Theta_m, CentralStatistics, quant_m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 True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Theta, Z, quant = get_stat(p)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(Z) &gt; quant: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 +=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*get_stat(p -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p -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np.zeros((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 = np.dot(X,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X_m = X[: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:p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Theta_m = np.dot(np.dot(np.linalg.inv(np.dot(np.transpose(X_m), X_m)), np.transpose(X_m)), Y)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hatE = Y -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NormaE = np.dot(np.transpose(hatE), hatE)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get_interval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(p, level):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interval = []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quant_m = t.ppf(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q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 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level) /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df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left = Theta_m[i] - quant_m * (NormaE * np.linalg.inv(np.dot(np.transpose(X_m), X_m))[i, i])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0.5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(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right = Theta_m[i] + quant_m * (NormaE * np.linalg.inv(np.dot(np.transpose(X_m), X_m))[i, i])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0.5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(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interval.append([left, right])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np.array(interval)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get_interval(p,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level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get_interval(p,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level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(p, hatTheta):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np.zeros((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 = np.dot(X,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X_m = X[: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:p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hatY = np.dot(X_m, hatTheta)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Theta_m = np.dot(np.dot(np.linalg.inv(np.dot(np.transpose(X_m), X_m)), np.transpose(X_m)), Y)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alpha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np.dot(np.dot(X_m[i], np.linalg.inv(np.dot(np.transpose(X_m), X_m))), np.transpose(X_m[i]))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hatE = Y -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NormaE = np.dot(np.transpose(hatE), hatE)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get_interval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(p, level):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left = np.zeros(n)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right = np.zeros(n)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quant_m = t.ppf(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q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 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level) /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df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left[i] = hatY[i] - quant_m * (NormaE * alpha(i))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0.5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(n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right[i] = hatY[i] + quant_m * (NormaE * alpha(i))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0.5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(n - (p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np.array([left, right]).transpose()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get_interval(p,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level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get_interval(p,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level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0.99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(theta_m, level_095, level_099):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np.zeros((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X_m = X[: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: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(theta_m)]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Y_without_noise = np.dot(X, theta)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Y_with_noise = np.dot(X,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fig = plt.figure(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 = fig.add_subplot(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 := X.transpose()[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Y_without_noise,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Истинный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полезный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сигнал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ax.plot(x, Y_with_noise,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Набор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наблюдений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'None'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'.'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y_check =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(y_check)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ax.plot(x, y_check,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Оценка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полезного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сигнала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'None'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'.'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ax.plot(x, [level_095[i][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(n)],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Доверительный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интервал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нижний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alpha = 0.95"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ax.plot(x, [level_095[i][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(n)],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Доверительный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интервал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верхний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alpha = 0.95"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ax.plot(x, [level_099[i][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(n)],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Доверительный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интервал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нижний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alpha = 0.99"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ax.plot(x, [level_099[i][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(n)],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Доверительный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интервал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верхний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alpha = 0.99"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ax.legend()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np.zeros((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 = np.dot(X,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X_m = X[: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:p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Theta_m = np.dot(np.dot(np.linalg.inv(np.dot(np.transpose(X_m), X_m)), np.transpose(X_m)), Y)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fig = plt.figure(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 = fig.add_subplot(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Остатки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регрессии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hatE = Y -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 = ax.hist(hatE,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bins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density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Гистограмма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остатков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регрессии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ax.legend()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normal_hist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np.histogram(hatE, </w:t>
      </w:r>
      <w:r w:rsidRPr="003C118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bins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return [[x/n for x in normal_hist[0]], a[1]]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task_6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np.zeros((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 = np.dot(X,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X_m = X[: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:p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Theta_m = np.dot(np.dot(np.linalg.inv(np.dot(np.transpose(X_m), X_m)), np.transpose(X_m)), Y)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hatE = Y -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NormaE = np.dot(np.transpose(hatE), hatE)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print(NormaE)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print(hatE, np.var(hatE))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dispersion = np.var(hatE)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dispersion = NormaE/n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dispersion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task_7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(gistogramma, p):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print(gistogramma)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 = np.zeros((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n)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X[i][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8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n)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 = np.dot(X, theta) + EPS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X_m = X[: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:p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Theta_m = np.dot(np.dot(np.linalg.inv(np.dot(np.transpose(X_m), X_m)), np.transpose(X_m)), Y)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hatE = Y - np.dot(X_m, Theta_m)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NormaE = np.dot(np.transpose(hatE), hatE)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sigma = NormaE / (n - (p+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print(sigma)</w:t>
      </w:r>
      <w:r w:rsidRPr="003C118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"p_k:"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C118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(gistogramma):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 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s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 == 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T += (pk := (norm.cdf(gistogramma[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/ sigma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 norm.cdf(-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sigma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==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T += (pk := (norm.cdf(+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sigma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 norm.cdf(gistogramma[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][i]/ sigma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T += ((pk := (norm.cdf(gistogramma[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][i +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/ sigma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 norm.cdf(gistogramma[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][i] / sigma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 - gistogramma[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][i]) **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pk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(pk)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 * n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TZn = T(gistogramma)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f"T(Zn) = 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TZn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f"X^2 = 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chi2.ppf(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Распределение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ошибок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нормальное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 TZn &lt; chi2.ppf(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                      </w:t>
      </w:r>
      <w:r w:rsidRPr="003C118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C118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Распределение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ошибок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является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нормальным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"-------------------1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Theta, Z, p = task_1()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Вектор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коэффициентов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Theta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Модель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имеет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порядок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Z = 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Z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"-------------------2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level_095, level_099 = task_2(p)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уровня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надежности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0.95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level_095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уровня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надежности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0.99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level_099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"-------------------3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level_095_for_signal, level_099_for_signal = task_3(p, Theta)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уровня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надежности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0.95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level_095_for_signal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уровня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надежности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0.99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level_099_for_signal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"-------------------4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task_4(Theta, level_095_for_signal, level_099_for_signal)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"-------------------5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gistogramma = task_5()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"-------------------6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dispersion = task_6(p)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Оценка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максимального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правдоподобия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дисперсии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dispersion</w:t>
      </w:r>
      <w:r w:rsidRPr="003C118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"-------------------7 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номер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(task_7(gistogramma, p))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118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C118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"---------------------------------------------"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C118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plt.show()</w:t>
      </w:r>
    </w:p>
    <w:p w:rsidR="00B7037C" w:rsidRPr="00703847" w:rsidRDefault="00B7037C" w:rsidP="00A93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9" w:name="_GoBack"/>
      <w:bookmarkEnd w:id="9"/>
    </w:p>
    <w:sectPr w:rsidR="00B7037C" w:rsidRPr="00703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EE"/>
    <w:rsid w:val="000326D5"/>
    <w:rsid w:val="000336CF"/>
    <w:rsid w:val="000F1EB8"/>
    <w:rsid w:val="001264C5"/>
    <w:rsid w:val="001749F8"/>
    <w:rsid w:val="0019420C"/>
    <w:rsid w:val="001A01B1"/>
    <w:rsid w:val="001C4697"/>
    <w:rsid w:val="001F4CE9"/>
    <w:rsid w:val="00202D30"/>
    <w:rsid w:val="002048EE"/>
    <w:rsid w:val="00264AE0"/>
    <w:rsid w:val="00296AC3"/>
    <w:rsid w:val="002A2782"/>
    <w:rsid w:val="002B6567"/>
    <w:rsid w:val="002F014A"/>
    <w:rsid w:val="00331730"/>
    <w:rsid w:val="003655D8"/>
    <w:rsid w:val="003C118D"/>
    <w:rsid w:val="003E172A"/>
    <w:rsid w:val="003F573F"/>
    <w:rsid w:val="0041303B"/>
    <w:rsid w:val="004A6848"/>
    <w:rsid w:val="004F5C0F"/>
    <w:rsid w:val="00540D9F"/>
    <w:rsid w:val="00597945"/>
    <w:rsid w:val="00603EC0"/>
    <w:rsid w:val="006D0CD0"/>
    <w:rsid w:val="006F1056"/>
    <w:rsid w:val="00703847"/>
    <w:rsid w:val="00713B0A"/>
    <w:rsid w:val="007A0731"/>
    <w:rsid w:val="00831AE6"/>
    <w:rsid w:val="0093786E"/>
    <w:rsid w:val="00A52345"/>
    <w:rsid w:val="00A93649"/>
    <w:rsid w:val="00B7037C"/>
    <w:rsid w:val="00C01F20"/>
    <w:rsid w:val="00C55B51"/>
    <w:rsid w:val="00C85BD7"/>
    <w:rsid w:val="00CF011F"/>
    <w:rsid w:val="00CF4582"/>
    <w:rsid w:val="00DB3F7C"/>
    <w:rsid w:val="00DC3E7C"/>
    <w:rsid w:val="00DE4DE8"/>
    <w:rsid w:val="00E37AC0"/>
    <w:rsid w:val="00F23B74"/>
    <w:rsid w:val="00F4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A16FA-BC7A-4A8E-B8A1-BA32360E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EC0"/>
  </w:style>
  <w:style w:type="paragraph" w:styleId="1">
    <w:name w:val="heading 1"/>
    <w:basedOn w:val="a"/>
    <w:next w:val="a"/>
    <w:link w:val="10"/>
    <w:uiPriority w:val="9"/>
    <w:qFormat/>
    <w:rsid w:val="00A93649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D9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70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0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3649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93649"/>
    <w:pPr>
      <w:outlineLvl w:val="9"/>
    </w:pPr>
    <w:rPr>
      <w:lang w:eastAsia="ru-RU"/>
    </w:rPr>
  </w:style>
  <w:style w:type="character" w:styleId="a5">
    <w:name w:val="Strong"/>
    <w:basedOn w:val="10"/>
    <w:uiPriority w:val="22"/>
    <w:qFormat/>
    <w:rsid w:val="00A93649"/>
    <w:rPr>
      <w:rFonts w:ascii="Times New Roman" w:eastAsiaTheme="majorEastAsia" w:hAnsi="Times New Roman" w:cstheme="majorBidi"/>
      <w:b w:val="0"/>
      <w:bCs/>
      <w:color w:val="auto"/>
      <w:sz w:val="28"/>
      <w:szCs w:val="32"/>
    </w:rPr>
  </w:style>
  <w:style w:type="character" w:styleId="a6">
    <w:name w:val="Intense Emphasis"/>
    <w:basedOn w:val="a0"/>
    <w:uiPriority w:val="21"/>
    <w:qFormat/>
    <w:rsid w:val="00A93649"/>
    <w:rPr>
      <w:i/>
      <w:i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A93649"/>
    <w:pPr>
      <w:spacing w:after="100"/>
    </w:pPr>
  </w:style>
  <w:style w:type="character" w:styleId="a7">
    <w:name w:val="Hyperlink"/>
    <w:basedOn w:val="a0"/>
    <w:uiPriority w:val="99"/>
    <w:unhideWhenUsed/>
    <w:rsid w:val="00A93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AF87A-5DA6-49B7-A83C-CFA6455D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19</Pages>
  <Words>2605</Words>
  <Characters>14854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q1ko</dc:creator>
  <cp:keywords/>
  <dc:description/>
  <cp:lastModifiedBy>q1ko</cp:lastModifiedBy>
  <cp:revision>13</cp:revision>
  <dcterms:created xsi:type="dcterms:W3CDTF">2023-12-19T06:29:00Z</dcterms:created>
  <dcterms:modified xsi:type="dcterms:W3CDTF">2023-12-21T21:24:00Z</dcterms:modified>
</cp:coreProperties>
</file>