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Хм… буд</w:t>
      </w:r>
      <w:r w:rsidR="00A82207"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Но все же…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времени у вас будет гораздо больше…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Ирис…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 снова сделал удивленное лицо. –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Pr="00C141FB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 xml:space="preserve">. Голос Айрис, внезапно раздавшийся рядом с ним, вызвал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одну улыбку. Его забавляло, что няня бегала со мной как… ну да, как няня.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1F1A72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>
        <w:rPr>
          <w:rFonts w:ascii="Times New Roman" w:hAnsi="Times New Roman" w:cs="Times New Roman"/>
          <w:sz w:val="28"/>
          <w:szCs w:val="28"/>
        </w:rPr>
        <w:t xml:space="preserve">что-то обсудить со мной, то эти его </w:t>
      </w:r>
      <w:r w:rsidRPr="00807A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проблемы</w:t>
      </w:r>
      <w:r w:rsidRPr="00807A8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1F1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1663B5"/>
    <w:rsid w:val="001C4B9A"/>
    <w:rsid w:val="001F1A72"/>
    <w:rsid w:val="002651AB"/>
    <w:rsid w:val="00593E8A"/>
    <w:rsid w:val="00626324"/>
    <w:rsid w:val="00807A89"/>
    <w:rsid w:val="00A82207"/>
    <w:rsid w:val="00C0745E"/>
    <w:rsid w:val="00C141FB"/>
    <w:rsid w:val="00D7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B6B4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144BA-1008-4EA0-818E-1A0921BC7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2022-09-24T13:35:00Z</dcterms:created>
  <dcterms:modified xsi:type="dcterms:W3CDTF">2022-10-06T16:43:00Z</dcterms:modified>
</cp:coreProperties>
</file>