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49D61" w14:textId="0E8E4967" w:rsidR="00383CDF" w:rsidRPr="005D5455" w:rsidRDefault="00C615CB" w:rsidP="005D5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455">
        <w:rPr>
          <w:rFonts w:ascii="Times New Roman" w:hAnsi="Times New Roman" w:cs="Times New Roman"/>
          <w:sz w:val="28"/>
          <w:szCs w:val="28"/>
        </w:rPr>
        <w:t xml:space="preserve">Шрифт: </w:t>
      </w:r>
      <w:r w:rsidRPr="005D5455">
        <w:rPr>
          <w:rFonts w:ascii="Times New Roman" w:hAnsi="Times New Roman" w:cs="Times New Roman"/>
          <w:sz w:val="28"/>
          <w:szCs w:val="28"/>
          <w:lang w:val="en-US"/>
        </w:rPr>
        <w:t xml:space="preserve">Comic Sans MS </w:t>
      </w:r>
    </w:p>
    <w:p w14:paraId="03A2B130" w14:textId="0072B6F8" w:rsidR="00C615CB" w:rsidRPr="005D5455" w:rsidRDefault="00C615CB" w:rsidP="005D5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455">
        <w:rPr>
          <w:rFonts w:ascii="Times New Roman" w:hAnsi="Times New Roman" w:cs="Times New Roman"/>
          <w:sz w:val="28"/>
          <w:szCs w:val="28"/>
        </w:rPr>
        <w:t>Размер шрифта: 15</w:t>
      </w:r>
    </w:p>
    <w:p w14:paraId="4BE1FAAC" w14:textId="4940C066" w:rsidR="00C615CB" w:rsidRPr="005D5455" w:rsidRDefault="00C615CB" w:rsidP="005D54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455">
        <w:rPr>
          <w:rFonts w:ascii="Times New Roman" w:hAnsi="Times New Roman" w:cs="Times New Roman"/>
          <w:sz w:val="28"/>
          <w:szCs w:val="28"/>
        </w:rPr>
        <w:t xml:space="preserve">Основной цвет: </w:t>
      </w:r>
      <w:r w:rsidRPr="005D5455">
        <w:rPr>
          <w:rFonts w:ascii="Times New Roman" w:hAnsi="Times New Roman" w:cs="Times New Roman"/>
          <w:sz w:val="28"/>
          <w:szCs w:val="28"/>
          <w:lang w:val="en-US"/>
        </w:rPr>
        <w:t>#ffffff</w:t>
      </w:r>
    </w:p>
    <w:p w14:paraId="5421D39C" w14:textId="4B019A27" w:rsidR="00C615CB" w:rsidRPr="005D5455" w:rsidRDefault="00C615CB" w:rsidP="005D54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D5455">
        <w:rPr>
          <w:rFonts w:ascii="Times New Roman" w:hAnsi="Times New Roman" w:cs="Times New Roman"/>
          <w:sz w:val="28"/>
          <w:szCs w:val="28"/>
        </w:rPr>
        <w:t>Дополнительный цвет: #818181</w:t>
      </w:r>
    </w:p>
    <w:p w14:paraId="4957C420" w14:textId="39F9AC97" w:rsidR="00C615CB" w:rsidRPr="005D5455" w:rsidRDefault="00C615CB" w:rsidP="005D54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5455">
        <w:rPr>
          <w:rFonts w:ascii="Times New Roman" w:hAnsi="Times New Roman" w:cs="Times New Roman"/>
          <w:sz w:val="28"/>
          <w:szCs w:val="28"/>
        </w:rPr>
        <w:t>Цвет акцентирования внимания: #8</w:t>
      </w:r>
      <w:r w:rsidRPr="005D5455">
        <w:rPr>
          <w:rFonts w:ascii="Times New Roman" w:hAnsi="Times New Roman" w:cs="Times New Roman"/>
          <w:sz w:val="28"/>
          <w:szCs w:val="28"/>
          <w:lang w:val="en-US"/>
        </w:rPr>
        <w:t>106fa</w:t>
      </w:r>
    </w:p>
    <w:p w14:paraId="3A5EFF50" w14:textId="58F53A0F" w:rsidR="00C615CB" w:rsidRPr="00C615CB" w:rsidRDefault="00C615CB">
      <w:pPr>
        <w:rPr>
          <w:lang w:val="en-US"/>
        </w:rPr>
      </w:pPr>
    </w:p>
    <w:sectPr w:rsidR="00C615CB" w:rsidRPr="00C61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89"/>
    <w:rsid w:val="00061189"/>
    <w:rsid w:val="00156E66"/>
    <w:rsid w:val="00383CDF"/>
    <w:rsid w:val="005D5455"/>
    <w:rsid w:val="00B73B87"/>
    <w:rsid w:val="00C6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A03D"/>
  <w15:chartTrackingRefBased/>
  <w15:docId w15:val="{B14A2AE2-98F6-414C-90DA-77446BBD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Лундин</dc:creator>
  <cp:keywords/>
  <dc:description/>
  <cp:lastModifiedBy>Илья Лундин</cp:lastModifiedBy>
  <cp:revision>3</cp:revision>
  <dcterms:created xsi:type="dcterms:W3CDTF">2022-11-24T22:03:00Z</dcterms:created>
  <dcterms:modified xsi:type="dcterms:W3CDTF">2022-11-24T22:08:00Z</dcterms:modified>
</cp:coreProperties>
</file>