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5A1A7" w14:textId="77777777" w:rsidR="00571D62" w:rsidRDefault="00571D62" w:rsidP="00571D62">
      <w:pPr>
        <w:jc w:val="center"/>
        <w:rPr>
          <w:b/>
          <w:bCs/>
          <w:sz w:val="52"/>
          <w:szCs w:val="52"/>
          <w:u w:val="single"/>
        </w:rPr>
      </w:pPr>
    </w:p>
    <w:p w14:paraId="139089C0" w14:textId="2A6BD8D2" w:rsidR="00571D62" w:rsidRDefault="00571D62" w:rsidP="00571D62">
      <w:pPr>
        <w:jc w:val="center"/>
        <w:rPr>
          <w:b/>
          <w:bCs/>
          <w:sz w:val="96"/>
          <w:szCs w:val="96"/>
        </w:rPr>
      </w:pPr>
    </w:p>
    <w:p w14:paraId="019E7936" w14:textId="379CC078" w:rsidR="00571D62" w:rsidRPr="008C54F0" w:rsidRDefault="00571D62" w:rsidP="00571D62">
      <w:pPr>
        <w:jc w:val="center"/>
        <w:rPr>
          <w:rFonts w:ascii="Arial" w:hAnsi="Arial" w:cs="Arial"/>
          <w:b/>
          <w:bCs/>
          <w:sz w:val="72"/>
          <w:szCs w:val="72"/>
        </w:rPr>
      </w:pPr>
      <w:r w:rsidRPr="008C54F0">
        <w:rPr>
          <w:rFonts w:ascii="Arial" w:hAnsi="Arial" w:cs="Arial"/>
          <w:b/>
          <w:bCs/>
          <w:sz w:val="72"/>
          <w:szCs w:val="72"/>
        </w:rPr>
        <w:t xml:space="preserve">Ufone Bulk Payments Posting Via </w:t>
      </w:r>
    </w:p>
    <w:p w14:paraId="313C43F7" w14:textId="4DE4AA61" w:rsidR="00571D62" w:rsidRPr="008C54F0" w:rsidRDefault="00571D62" w:rsidP="00571D62">
      <w:pPr>
        <w:jc w:val="center"/>
        <w:rPr>
          <w:rFonts w:ascii="Arial" w:hAnsi="Arial" w:cs="Arial"/>
          <w:b/>
          <w:bCs/>
          <w:sz w:val="72"/>
          <w:szCs w:val="72"/>
        </w:rPr>
      </w:pPr>
      <w:r w:rsidRPr="008C54F0">
        <w:rPr>
          <w:rFonts w:ascii="Arial" w:hAnsi="Arial" w:cs="Arial"/>
          <w:b/>
          <w:bCs/>
          <w:sz w:val="72"/>
          <w:szCs w:val="72"/>
        </w:rPr>
        <w:t>Robotic Process Automation</w:t>
      </w:r>
      <w:r w:rsidR="007C7377" w:rsidRPr="008C54F0">
        <w:rPr>
          <w:rFonts w:ascii="Arial" w:hAnsi="Arial" w:cs="Arial"/>
          <w:b/>
          <w:bCs/>
          <w:sz w:val="72"/>
          <w:szCs w:val="72"/>
        </w:rPr>
        <w:t xml:space="preserve"> (RPA)</w:t>
      </w:r>
      <w:r w:rsidRPr="008C54F0">
        <w:rPr>
          <w:rFonts w:ascii="Arial" w:hAnsi="Arial" w:cs="Arial"/>
          <w:b/>
          <w:bCs/>
          <w:sz w:val="72"/>
          <w:szCs w:val="72"/>
        </w:rPr>
        <w:t xml:space="preserve"> </w:t>
      </w:r>
    </w:p>
    <w:p w14:paraId="24B2FBFC" w14:textId="77777777" w:rsidR="003B30FA" w:rsidRDefault="003B30FA" w:rsidP="00571D62">
      <w:pPr>
        <w:jc w:val="center"/>
        <w:rPr>
          <w:b/>
          <w:bCs/>
          <w:sz w:val="96"/>
          <w:szCs w:val="96"/>
        </w:rPr>
      </w:pPr>
    </w:p>
    <w:p w14:paraId="1409CA4C" w14:textId="5519192B" w:rsidR="003B30FA" w:rsidRDefault="003B30FA" w:rsidP="00571D62">
      <w:pPr>
        <w:jc w:val="center"/>
        <w:rPr>
          <w:b/>
          <w:bCs/>
          <w:sz w:val="52"/>
          <w:szCs w:val="52"/>
        </w:rPr>
      </w:pPr>
      <w:r w:rsidRPr="003B30FA">
        <w:rPr>
          <w:b/>
          <w:bCs/>
          <w:sz w:val="52"/>
          <w:szCs w:val="52"/>
        </w:rPr>
        <w:t xml:space="preserve">Developed by: </w:t>
      </w:r>
      <w:r w:rsidR="00137C99">
        <w:rPr>
          <w:b/>
          <w:bCs/>
          <w:sz w:val="52"/>
          <w:szCs w:val="52"/>
        </w:rPr>
        <w:t>Iman Imtiaz</w:t>
      </w:r>
    </w:p>
    <w:p w14:paraId="34A371AD" w14:textId="64B6429C" w:rsidR="003B30FA" w:rsidRPr="003B30FA" w:rsidRDefault="003B30FA" w:rsidP="00571D62">
      <w:pPr>
        <w:jc w:val="center"/>
        <w:rPr>
          <w:b/>
          <w:bCs/>
          <w:sz w:val="52"/>
          <w:szCs w:val="52"/>
        </w:rPr>
      </w:pPr>
      <w:r>
        <w:rPr>
          <w:b/>
          <w:bCs/>
          <w:sz w:val="52"/>
          <w:szCs w:val="52"/>
        </w:rPr>
        <w:t>July</w:t>
      </w:r>
      <w:r w:rsidR="00137C99">
        <w:rPr>
          <w:b/>
          <w:bCs/>
          <w:sz w:val="52"/>
          <w:szCs w:val="52"/>
        </w:rPr>
        <w:t>-</w:t>
      </w:r>
      <w:r w:rsidR="008C54F0">
        <w:rPr>
          <w:b/>
          <w:bCs/>
          <w:sz w:val="52"/>
          <w:szCs w:val="52"/>
        </w:rPr>
        <w:t>Aug</w:t>
      </w:r>
      <w:r>
        <w:rPr>
          <w:b/>
          <w:bCs/>
          <w:sz w:val="52"/>
          <w:szCs w:val="52"/>
        </w:rPr>
        <w:t xml:space="preserve"> 2023</w:t>
      </w:r>
    </w:p>
    <w:p w14:paraId="684D194B" w14:textId="77777777" w:rsidR="00571D62" w:rsidRDefault="00571D62" w:rsidP="00C67049">
      <w:pPr>
        <w:jc w:val="center"/>
        <w:rPr>
          <w:b/>
          <w:bCs/>
          <w:sz w:val="52"/>
          <w:szCs w:val="52"/>
          <w:u w:val="single"/>
        </w:rPr>
      </w:pPr>
    </w:p>
    <w:p w14:paraId="0176A8C8" w14:textId="77777777" w:rsidR="00571D62" w:rsidRDefault="00571D62" w:rsidP="00C67049">
      <w:pPr>
        <w:jc w:val="center"/>
        <w:rPr>
          <w:b/>
          <w:bCs/>
          <w:sz w:val="52"/>
          <w:szCs w:val="52"/>
          <w:u w:val="single"/>
        </w:rPr>
      </w:pPr>
    </w:p>
    <w:p w14:paraId="59E42DA7" w14:textId="77777777" w:rsidR="007C7377" w:rsidRDefault="007C7377" w:rsidP="007C7377">
      <w:pPr>
        <w:jc w:val="both"/>
        <w:rPr>
          <w:b/>
          <w:bCs/>
          <w:noProof/>
          <w:sz w:val="36"/>
          <w:szCs w:val="36"/>
        </w:rPr>
      </w:pPr>
    </w:p>
    <w:p w14:paraId="3C230470" w14:textId="77777777" w:rsidR="008C54F0" w:rsidRDefault="008C54F0" w:rsidP="007C7377">
      <w:pPr>
        <w:jc w:val="both"/>
        <w:rPr>
          <w:b/>
          <w:bCs/>
          <w:noProof/>
          <w:sz w:val="36"/>
          <w:szCs w:val="36"/>
        </w:rPr>
      </w:pPr>
    </w:p>
    <w:p w14:paraId="7B517C83" w14:textId="77777777" w:rsidR="008C54F0" w:rsidRDefault="008C54F0" w:rsidP="007C7377">
      <w:pPr>
        <w:jc w:val="both"/>
        <w:rPr>
          <w:b/>
          <w:bCs/>
          <w:noProof/>
          <w:sz w:val="36"/>
          <w:szCs w:val="36"/>
        </w:rPr>
      </w:pPr>
    </w:p>
    <w:p w14:paraId="0F2B1302" w14:textId="0CE0ED8F" w:rsidR="00F64A7E" w:rsidRDefault="00F64A7E" w:rsidP="007C7377">
      <w:pPr>
        <w:pStyle w:val="ListParagraph"/>
        <w:numPr>
          <w:ilvl w:val="0"/>
          <w:numId w:val="13"/>
        </w:numPr>
        <w:rPr>
          <w:b/>
          <w:bCs/>
          <w:noProof/>
          <w:sz w:val="36"/>
          <w:szCs w:val="36"/>
        </w:rPr>
      </w:pPr>
      <w:r w:rsidRPr="007C7377">
        <w:rPr>
          <w:b/>
          <w:bCs/>
          <w:noProof/>
          <w:sz w:val="36"/>
          <w:szCs w:val="36"/>
        </w:rPr>
        <w:lastRenderedPageBreak/>
        <w:t>Project Overview:</w:t>
      </w:r>
    </w:p>
    <w:p w14:paraId="3A909922" w14:textId="77777777" w:rsidR="007C7377" w:rsidRPr="007C7377" w:rsidRDefault="007C7377" w:rsidP="007C7377">
      <w:pPr>
        <w:pStyle w:val="ListParagraph"/>
        <w:rPr>
          <w:b/>
          <w:bCs/>
          <w:noProof/>
          <w:sz w:val="36"/>
          <w:szCs w:val="36"/>
        </w:rPr>
      </w:pPr>
    </w:p>
    <w:p w14:paraId="490D46E6" w14:textId="77777777" w:rsidR="008C54F0" w:rsidRDefault="00F64A7E" w:rsidP="007C7377">
      <w:pPr>
        <w:pStyle w:val="ListParagraph"/>
        <w:numPr>
          <w:ilvl w:val="1"/>
          <w:numId w:val="14"/>
        </w:numPr>
        <w:jc w:val="both"/>
        <w:rPr>
          <w:b/>
          <w:bCs/>
          <w:noProof/>
          <w:sz w:val="28"/>
          <w:szCs w:val="28"/>
        </w:rPr>
      </w:pPr>
      <w:r w:rsidRPr="007C7377">
        <w:rPr>
          <w:b/>
          <w:bCs/>
          <w:noProof/>
          <w:sz w:val="28"/>
          <w:szCs w:val="28"/>
        </w:rPr>
        <w:t>Project Title:</w:t>
      </w:r>
    </w:p>
    <w:p w14:paraId="248D2DDD" w14:textId="1FE5AC3C" w:rsidR="007C7377" w:rsidRPr="008C54F0" w:rsidRDefault="007C7377" w:rsidP="008C54F0">
      <w:pPr>
        <w:pStyle w:val="ListParagraph"/>
        <w:ind w:left="1080"/>
        <w:jc w:val="both"/>
        <w:rPr>
          <w:b/>
          <w:bCs/>
          <w:noProof/>
          <w:sz w:val="28"/>
          <w:szCs w:val="28"/>
        </w:rPr>
      </w:pPr>
      <w:r w:rsidRPr="008C54F0">
        <w:rPr>
          <w:noProof/>
          <w:sz w:val="24"/>
          <w:szCs w:val="24"/>
        </w:rPr>
        <w:t xml:space="preserve">Ufone Bulk Payments Posting Via Robotic Process Automation (RPA) </w:t>
      </w:r>
    </w:p>
    <w:p w14:paraId="40FB2C2D" w14:textId="77777777" w:rsidR="008C54F0" w:rsidRDefault="00F64A7E" w:rsidP="008C54F0">
      <w:pPr>
        <w:pStyle w:val="ListParagraph"/>
        <w:numPr>
          <w:ilvl w:val="1"/>
          <w:numId w:val="13"/>
        </w:numPr>
        <w:jc w:val="both"/>
        <w:rPr>
          <w:noProof/>
          <w:sz w:val="28"/>
          <w:szCs w:val="28"/>
        </w:rPr>
      </w:pPr>
      <w:r w:rsidRPr="007C7377">
        <w:rPr>
          <w:b/>
          <w:bCs/>
          <w:noProof/>
          <w:sz w:val="28"/>
          <w:szCs w:val="28"/>
        </w:rPr>
        <w:t>Project Purpose:</w:t>
      </w:r>
      <w:r w:rsidRPr="007C7377">
        <w:rPr>
          <w:noProof/>
          <w:sz w:val="28"/>
          <w:szCs w:val="28"/>
        </w:rPr>
        <w:t xml:space="preserve"> </w:t>
      </w:r>
    </w:p>
    <w:p w14:paraId="412D75F9" w14:textId="09099C02" w:rsidR="00F64A7E" w:rsidRPr="008C54F0" w:rsidRDefault="00F64A7E" w:rsidP="008C54F0">
      <w:pPr>
        <w:pStyle w:val="ListParagraph"/>
        <w:ind w:left="1080"/>
        <w:jc w:val="both"/>
        <w:rPr>
          <w:noProof/>
          <w:sz w:val="28"/>
          <w:szCs w:val="28"/>
        </w:rPr>
      </w:pPr>
      <w:r w:rsidRPr="008C54F0">
        <w:rPr>
          <w:noProof/>
          <w:sz w:val="24"/>
          <w:szCs w:val="24"/>
        </w:rPr>
        <w:t>Th</w:t>
      </w:r>
      <w:r w:rsidR="003B74B8">
        <w:rPr>
          <w:noProof/>
          <w:sz w:val="24"/>
          <w:szCs w:val="24"/>
        </w:rPr>
        <w:t>is</w:t>
      </w:r>
      <w:r w:rsidRPr="008C54F0">
        <w:rPr>
          <w:noProof/>
          <w:sz w:val="24"/>
          <w:szCs w:val="24"/>
        </w:rPr>
        <w:t xml:space="preserve"> project develop</w:t>
      </w:r>
      <w:r w:rsidR="003B74B8">
        <w:rPr>
          <w:noProof/>
          <w:sz w:val="24"/>
          <w:szCs w:val="24"/>
        </w:rPr>
        <w:t>s</w:t>
      </w:r>
      <w:r w:rsidRPr="008C54F0">
        <w:rPr>
          <w:noProof/>
          <w:sz w:val="24"/>
          <w:szCs w:val="24"/>
        </w:rPr>
        <w:t xml:space="preserve"> </w:t>
      </w:r>
      <w:r w:rsidR="008C54F0">
        <w:rPr>
          <w:noProof/>
          <w:sz w:val="24"/>
          <w:szCs w:val="24"/>
        </w:rPr>
        <w:t>a</w:t>
      </w:r>
      <w:r w:rsidR="007C7377" w:rsidRPr="008C54F0">
        <w:rPr>
          <w:noProof/>
          <w:sz w:val="24"/>
          <w:szCs w:val="24"/>
        </w:rPr>
        <w:t xml:space="preserve">n automated </w:t>
      </w:r>
      <w:r w:rsidRPr="008C54F0">
        <w:rPr>
          <w:noProof/>
          <w:sz w:val="24"/>
          <w:szCs w:val="24"/>
        </w:rPr>
        <w:t xml:space="preserve">system for </w:t>
      </w:r>
      <w:r w:rsidR="007C7377" w:rsidRPr="008C54F0">
        <w:rPr>
          <w:noProof/>
          <w:sz w:val="24"/>
          <w:szCs w:val="24"/>
        </w:rPr>
        <w:t>Ufone</w:t>
      </w:r>
      <w:r w:rsidRPr="008C54F0">
        <w:rPr>
          <w:noProof/>
          <w:sz w:val="24"/>
          <w:szCs w:val="24"/>
        </w:rPr>
        <w:t xml:space="preserve"> to manage customer </w:t>
      </w:r>
      <w:r w:rsidR="007C7377" w:rsidRPr="008C54F0">
        <w:rPr>
          <w:noProof/>
          <w:sz w:val="24"/>
          <w:szCs w:val="24"/>
        </w:rPr>
        <w:t xml:space="preserve">Bulk Payments Posting </w:t>
      </w:r>
      <w:r w:rsidRPr="008C54F0">
        <w:rPr>
          <w:noProof/>
          <w:sz w:val="24"/>
          <w:szCs w:val="24"/>
        </w:rPr>
        <w:t xml:space="preserve">and balance information </w:t>
      </w:r>
      <w:r w:rsidR="007C7377" w:rsidRPr="008C54F0">
        <w:rPr>
          <w:noProof/>
          <w:sz w:val="24"/>
          <w:szCs w:val="24"/>
        </w:rPr>
        <w:t>via Robotic Process Automation(RPA)</w:t>
      </w:r>
      <w:r w:rsidRPr="008C54F0">
        <w:rPr>
          <w:noProof/>
          <w:sz w:val="24"/>
          <w:szCs w:val="24"/>
        </w:rPr>
        <w:t>.</w:t>
      </w:r>
    </w:p>
    <w:p w14:paraId="55BE17DD" w14:textId="77777777" w:rsidR="007C7377" w:rsidRDefault="007C7377" w:rsidP="00C67049">
      <w:pPr>
        <w:jc w:val="both"/>
        <w:rPr>
          <w:b/>
          <w:bCs/>
          <w:noProof/>
          <w:sz w:val="36"/>
          <w:szCs w:val="36"/>
        </w:rPr>
      </w:pPr>
    </w:p>
    <w:p w14:paraId="0CCCADA8" w14:textId="40609B05" w:rsidR="00C43A88" w:rsidRDefault="003646DB" w:rsidP="00C43A88">
      <w:pPr>
        <w:pStyle w:val="ListParagraph"/>
        <w:numPr>
          <w:ilvl w:val="0"/>
          <w:numId w:val="13"/>
        </w:numPr>
        <w:jc w:val="both"/>
        <w:rPr>
          <w:b/>
          <w:bCs/>
          <w:noProof/>
          <w:sz w:val="36"/>
          <w:szCs w:val="36"/>
        </w:rPr>
      </w:pPr>
      <w:r w:rsidRPr="003646DB">
        <w:rPr>
          <w:b/>
          <w:bCs/>
          <w:noProof/>
          <w:sz w:val="36"/>
          <w:szCs w:val="36"/>
        </w:rPr>
        <w:t>Project Charter:</w:t>
      </w:r>
      <w:r w:rsidR="00393771">
        <w:rPr>
          <w:b/>
          <w:bCs/>
          <w:noProof/>
          <w:sz w:val="36"/>
          <w:szCs w:val="36"/>
        </w:rPr>
        <w:t xml:space="preserve">                         </w:t>
      </w:r>
    </w:p>
    <w:p w14:paraId="66E20C16" w14:textId="77777777" w:rsidR="00C43A88" w:rsidRDefault="00C43A88" w:rsidP="00C43A88">
      <w:pPr>
        <w:pStyle w:val="ListParagraph"/>
        <w:jc w:val="both"/>
        <w:rPr>
          <w:b/>
          <w:bCs/>
          <w:noProof/>
          <w:sz w:val="36"/>
          <w:szCs w:val="36"/>
        </w:rPr>
      </w:pPr>
    </w:p>
    <w:p w14:paraId="08F698B0" w14:textId="77777777" w:rsidR="00C43A88" w:rsidRDefault="00C43A88" w:rsidP="00C43A88">
      <w:pPr>
        <w:pStyle w:val="ListParagraph"/>
        <w:numPr>
          <w:ilvl w:val="1"/>
          <w:numId w:val="16"/>
        </w:numPr>
        <w:jc w:val="both"/>
        <w:rPr>
          <w:b/>
          <w:bCs/>
          <w:noProof/>
          <w:sz w:val="28"/>
          <w:szCs w:val="28"/>
        </w:rPr>
      </w:pPr>
      <w:r w:rsidRPr="003646DB">
        <w:rPr>
          <w:b/>
          <w:bCs/>
          <w:noProof/>
          <w:sz w:val="28"/>
          <w:szCs w:val="28"/>
        </w:rPr>
        <w:t>Pro</w:t>
      </w:r>
      <w:r>
        <w:rPr>
          <w:b/>
          <w:bCs/>
          <w:noProof/>
          <w:sz w:val="28"/>
          <w:szCs w:val="28"/>
        </w:rPr>
        <w:t>blem Statement</w:t>
      </w:r>
      <w:r w:rsidRPr="003646DB">
        <w:rPr>
          <w:b/>
          <w:bCs/>
          <w:noProof/>
          <w:sz w:val="28"/>
          <w:szCs w:val="28"/>
        </w:rPr>
        <w:t>:</w:t>
      </w:r>
    </w:p>
    <w:p w14:paraId="774C529A" w14:textId="77777777" w:rsidR="00C43A88" w:rsidRPr="008C54F0" w:rsidRDefault="00C43A88" w:rsidP="00C43A88">
      <w:pPr>
        <w:pStyle w:val="ListParagraph"/>
        <w:ind w:left="1080"/>
        <w:jc w:val="both"/>
        <w:rPr>
          <w:b/>
          <w:bCs/>
          <w:noProof/>
          <w:sz w:val="28"/>
          <w:szCs w:val="28"/>
        </w:rPr>
      </w:pPr>
      <w:r w:rsidRPr="008C54F0">
        <w:rPr>
          <w:sz w:val="24"/>
          <w:szCs w:val="24"/>
        </w:rPr>
        <w:t>The current billing system at Ufone for Bulk Payment posting is manual and prone to errors, leading to inefficiencies in the billing process. It requires significant human effort and is time-consuming. Additionally, the absence of automation leads to delays in generating bills and increases the risk of inaccuracies in customer billing. Ufone requires a more efficient and accurate billing system to streamline operations and improve customer satisfaction. Moreover, once the payment is posted the customers don’t get any intimation via email or SMS.</w:t>
      </w:r>
    </w:p>
    <w:p w14:paraId="4609E6C4" w14:textId="77777777" w:rsidR="00C43A88" w:rsidRDefault="00C43A88" w:rsidP="00C43A88">
      <w:pPr>
        <w:pStyle w:val="ListParagraph"/>
        <w:numPr>
          <w:ilvl w:val="1"/>
          <w:numId w:val="16"/>
        </w:numPr>
        <w:jc w:val="both"/>
        <w:rPr>
          <w:b/>
          <w:bCs/>
          <w:noProof/>
          <w:sz w:val="28"/>
          <w:szCs w:val="28"/>
        </w:rPr>
      </w:pPr>
      <w:r w:rsidRPr="003646DB">
        <w:rPr>
          <w:b/>
          <w:bCs/>
          <w:noProof/>
          <w:sz w:val="28"/>
          <w:szCs w:val="28"/>
        </w:rPr>
        <w:t>Project Scope:</w:t>
      </w:r>
    </w:p>
    <w:p w14:paraId="04E6BAC2" w14:textId="770EE9A7" w:rsidR="00C43A88" w:rsidRPr="008C54F0" w:rsidRDefault="00C43A88" w:rsidP="00C43A88">
      <w:pPr>
        <w:ind w:left="1080"/>
        <w:jc w:val="both"/>
        <w:rPr>
          <w:noProof/>
          <w:sz w:val="24"/>
          <w:szCs w:val="24"/>
        </w:rPr>
      </w:pPr>
      <w:r w:rsidRPr="008C54F0">
        <w:rPr>
          <w:noProof/>
          <w:sz w:val="24"/>
          <w:szCs w:val="24"/>
        </w:rPr>
        <w:t>The project mainly cover</w:t>
      </w:r>
      <w:r w:rsidR="003B74B8">
        <w:rPr>
          <w:noProof/>
          <w:sz w:val="24"/>
          <w:szCs w:val="24"/>
        </w:rPr>
        <w:t>s</w:t>
      </w:r>
      <w:r w:rsidRPr="008C54F0">
        <w:rPr>
          <w:noProof/>
          <w:sz w:val="24"/>
          <w:szCs w:val="24"/>
        </w:rPr>
        <w:t xml:space="preserve"> the following areas.</w:t>
      </w:r>
    </w:p>
    <w:p w14:paraId="229757E1" w14:textId="77777777" w:rsidR="00C43A88" w:rsidRPr="008C54F0" w:rsidRDefault="00C43A88" w:rsidP="00C43A88">
      <w:pPr>
        <w:pStyle w:val="ListParagraph"/>
        <w:numPr>
          <w:ilvl w:val="0"/>
          <w:numId w:val="17"/>
        </w:numPr>
        <w:jc w:val="both"/>
        <w:rPr>
          <w:noProof/>
          <w:sz w:val="24"/>
          <w:szCs w:val="24"/>
        </w:rPr>
      </w:pPr>
      <w:r w:rsidRPr="008C54F0">
        <w:rPr>
          <w:noProof/>
          <w:sz w:val="24"/>
          <w:szCs w:val="24"/>
        </w:rPr>
        <w:t>Development of the Ufone Bulk Posting System through web application.</w:t>
      </w:r>
    </w:p>
    <w:p w14:paraId="23131D72" w14:textId="77777777" w:rsidR="00C43A88" w:rsidRPr="008C54F0" w:rsidRDefault="00C43A88" w:rsidP="00C43A88">
      <w:pPr>
        <w:pStyle w:val="ListParagraph"/>
        <w:numPr>
          <w:ilvl w:val="0"/>
          <w:numId w:val="17"/>
        </w:numPr>
        <w:jc w:val="both"/>
        <w:rPr>
          <w:noProof/>
          <w:sz w:val="24"/>
          <w:szCs w:val="24"/>
        </w:rPr>
      </w:pPr>
      <w:r w:rsidRPr="008C54F0">
        <w:rPr>
          <w:noProof/>
          <w:sz w:val="24"/>
          <w:szCs w:val="24"/>
        </w:rPr>
        <w:t>Database design and implementation for storing customer information, billing data, and payment records.</w:t>
      </w:r>
    </w:p>
    <w:p w14:paraId="2F5D5590" w14:textId="77777777" w:rsidR="00C43A88" w:rsidRPr="008C54F0" w:rsidRDefault="00C43A88" w:rsidP="00C43A88">
      <w:pPr>
        <w:pStyle w:val="ListParagraph"/>
        <w:numPr>
          <w:ilvl w:val="0"/>
          <w:numId w:val="17"/>
        </w:numPr>
        <w:jc w:val="both"/>
        <w:rPr>
          <w:noProof/>
          <w:sz w:val="24"/>
          <w:szCs w:val="24"/>
        </w:rPr>
      </w:pPr>
      <w:r w:rsidRPr="008C54F0">
        <w:rPr>
          <w:noProof/>
          <w:sz w:val="24"/>
          <w:szCs w:val="24"/>
        </w:rPr>
        <w:t>Billing calculation algorithm to accurately calculate bills based on customer usage, and pricing plans.</w:t>
      </w:r>
    </w:p>
    <w:p w14:paraId="2AA8432A" w14:textId="77777777" w:rsidR="00C43A88" w:rsidRPr="008C54F0" w:rsidRDefault="00C43A88" w:rsidP="00C43A88">
      <w:pPr>
        <w:pStyle w:val="ListParagraph"/>
        <w:numPr>
          <w:ilvl w:val="0"/>
          <w:numId w:val="17"/>
        </w:numPr>
        <w:jc w:val="both"/>
        <w:rPr>
          <w:noProof/>
          <w:sz w:val="24"/>
          <w:szCs w:val="24"/>
        </w:rPr>
      </w:pPr>
      <w:r w:rsidRPr="008C54F0">
        <w:rPr>
          <w:noProof/>
          <w:sz w:val="24"/>
          <w:szCs w:val="24"/>
        </w:rPr>
        <w:t>Customer balance tracking functionality to monitor and update customer balances in real time.</w:t>
      </w:r>
    </w:p>
    <w:p w14:paraId="14257189" w14:textId="77777777" w:rsidR="00C43A88" w:rsidRPr="008C54F0" w:rsidRDefault="00C43A88" w:rsidP="00C43A88">
      <w:pPr>
        <w:pStyle w:val="ListParagraph"/>
        <w:numPr>
          <w:ilvl w:val="0"/>
          <w:numId w:val="17"/>
        </w:numPr>
        <w:jc w:val="both"/>
        <w:rPr>
          <w:noProof/>
          <w:sz w:val="24"/>
          <w:szCs w:val="24"/>
        </w:rPr>
      </w:pPr>
      <w:r w:rsidRPr="008C54F0">
        <w:rPr>
          <w:noProof/>
          <w:sz w:val="24"/>
          <w:szCs w:val="24"/>
        </w:rPr>
        <w:t>Reporting module to generate various reports, including billing statements, and outstanding balances.</w:t>
      </w:r>
    </w:p>
    <w:p w14:paraId="7B814EFC" w14:textId="77777777" w:rsidR="00C43A88" w:rsidRDefault="00C43A88" w:rsidP="00C43A88">
      <w:pPr>
        <w:pStyle w:val="ListParagraph"/>
        <w:numPr>
          <w:ilvl w:val="0"/>
          <w:numId w:val="17"/>
        </w:numPr>
        <w:jc w:val="both"/>
        <w:rPr>
          <w:noProof/>
          <w:sz w:val="24"/>
          <w:szCs w:val="24"/>
        </w:rPr>
      </w:pPr>
      <w:r w:rsidRPr="008C54F0">
        <w:rPr>
          <w:noProof/>
          <w:sz w:val="24"/>
          <w:szCs w:val="24"/>
        </w:rPr>
        <w:t>Integrations to facilitate online payments.</w:t>
      </w:r>
    </w:p>
    <w:p w14:paraId="2AC01EEC" w14:textId="77777777" w:rsidR="00C43A88" w:rsidRDefault="00C43A88" w:rsidP="00C43A88">
      <w:pPr>
        <w:pStyle w:val="ListParagraph"/>
        <w:numPr>
          <w:ilvl w:val="0"/>
          <w:numId w:val="17"/>
        </w:numPr>
        <w:jc w:val="both"/>
        <w:rPr>
          <w:noProof/>
          <w:sz w:val="24"/>
          <w:szCs w:val="24"/>
        </w:rPr>
      </w:pPr>
      <w:r>
        <w:rPr>
          <w:noProof/>
          <w:sz w:val="24"/>
          <w:szCs w:val="24"/>
        </w:rPr>
        <w:t>SMS feedback for successful billing activation.</w:t>
      </w:r>
    </w:p>
    <w:p w14:paraId="276F0380" w14:textId="77777777" w:rsidR="00C43A88" w:rsidRDefault="00C43A88" w:rsidP="00C43A88">
      <w:pPr>
        <w:pStyle w:val="ListParagraph"/>
        <w:numPr>
          <w:ilvl w:val="0"/>
          <w:numId w:val="17"/>
        </w:numPr>
        <w:jc w:val="both"/>
        <w:rPr>
          <w:noProof/>
          <w:sz w:val="24"/>
          <w:szCs w:val="24"/>
        </w:rPr>
      </w:pPr>
      <w:r w:rsidRPr="008C54F0">
        <w:rPr>
          <w:noProof/>
          <w:sz w:val="24"/>
          <w:szCs w:val="24"/>
        </w:rPr>
        <w:t>User documentation for PTCL.</w:t>
      </w:r>
    </w:p>
    <w:p w14:paraId="68E60F14" w14:textId="77777777" w:rsidR="00C43A88" w:rsidRDefault="00C43A88" w:rsidP="00C43A88">
      <w:pPr>
        <w:jc w:val="both"/>
        <w:rPr>
          <w:noProof/>
          <w:sz w:val="24"/>
          <w:szCs w:val="24"/>
        </w:rPr>
      </w:pPr>
    </w:p>
    <w:p w14:paraId="5CDD5A57" w14:textId="77777777" w:rsidR="00C43A88" w:rsidRPr="00C43A88" w:rsidRDefault="00C43A88" w:rsidP="00C43A88">
      <w:pPr>
        <w:jc w:val="both"/>
        <w:rPr>
          <w:noProof/>
          <w:sz w:val="24"/>
          <w:szCs w:val="24"/>
        </w:rPr>
      </w:pPr>
    </w:p>
    <w:p w14:paraId="32DFA0E9" w14:textId="77777777" w:rsidR="00C43A88" w:rsidRDefault="00C43A88" w:rsidP="00C43A88">
      <w:pPr>
        <w:pStyle w:val="ListParagraph"/>
        <w:numPr>
          <w:ilvl w:val="1"/>
          <w:numId w:val="16"/>
        </w:numPr>
        <w:jc w:val="both"/>
        <w:rPr>
          <w:b/>
          <w:bCs/>
          <w:sz w:val="28"/>
          <w:szCs w:val="28"/>
        </w:rPr>
      </w:pPr>
      <w:r w:rsidRPr="00CF57D9">
        <w:rPr>
          <w:b/>
          <w:bCs/>
          <w:sz w:val="28"/>
          <w:szCs w:val="28"/>
        </w:rPr>
        <w:t>To be Solution:</w:t>
      </w:r>
    </w:p>
    <w:p w14:paraId="5D3924FB" w14:textId="3E80F7EB" w:rsidR="00C43A88" w:rsidRPr="00CF57D9" w:rsidRDefault="00C43A88" w:rsidP="00512936">
      <w:pPr>
        <w:pStyle w:val="ListParagraph"/>
        <w:ind w:left="1080"/>
        <w:jc w:val="both"/>
        <w:rPr>
          <w:noProof/>
          <w:sz w:val="24"/>
          <w:szCs w:val="24"/>
        </w:rPr>
      </w:pPr>
      <w:r w:rsidRPr="00C43A88">
        <w:rPr>
          <w:sz w:val="24"/>
          <w:szCs w:val="24"/>
        </w:rPr>
        <w:t>The objective of this project is to implement an automated billing system that enhances operational efficiency, reduces manual effort, minimizes errors, and improves overall customer billing experience. The goal is to provide Ufone with a modern Bulk Posting System that is reliable, scalable, and capable of handling a large customer base.</w:t>
      </w:r>
    </w:p>
    <w:p w14:paraId="139C1BC5" w14:textId="77777777" w:rsidR="00C43A88" w:rsidRDefault="00C43A88" w:rsidP="00C43A88">
      <w:pPr>
        <w:pStyle w:val="ListParagraph"/>
        <w:jc w:val="both"/>
        <w:rPr>
          <w:b/>
          <w:bCs/>
          <w:noProof/>
          <w:sz w:val="36"/>
          <w:szCs w:val="36"/>
        </w:rPr>
      </w:pPr>
    </w:p>
    <w:p w14:paraId="465811A9" w14:textId="338E3910" w:rsidR="00512936" w:rsidRPr="00512936" w:rsidRDefault="00E37647" w:rsidP="00512936">
      <w:pPr>
        <w:pStyle w:val="ListParagraph"/>
        <w:numPr>
          <w:ilvl w:val="0"/>
          <w:numId w:val="13"/>
        </w:numPr>
        <w:jc w:val="both"/>
        <w:rPr>
          <w:b/>
          <w:bCs/>
          <w:noProof/>
          <w:sz w:val="44"/>
          <w:szCs w:val="44"/>
        </w:rPr>
      </w:pPr>
      <w:r w:rsidRPr="00C43A88">
        <w:rPr>
          <w:b/>
          <w:bCs/>
          <w:noProof/>
          <w:sz w:val="36"/>
          <w:szCs w:val="36"/>
        </w:rPr>
        <w:t>Project Objectives:</w:t>
      </w:r>
    </w:p>
    <w:p w14:paraId="3BAA5D28" w14:textId="77777777" w:rsidR="00512936" w:rsidRDefault="00512936" w:rsidP="00512936">
      <w:pPr>
        <w:pStyle w:val="ListParagraph"/>
        <w:ind w:left="1080"/>
        <w:jc w:val="both"/>
        <w:rPr>
          <w:sz w:val="24"/>
          <w:szCs w:val="24"/>
        </w:rPr>
      </w:pPr>
    </w:p>
    <w:p w14:paraId="11C49C6E" w14:textId="77777777" w:rsidR="00512936" w:rsidRPr="00512936" w:rsidRDefault="00512936" w:rsidP="00512936">
      <w:pPr>
        <w:pStyle w:val="ListParagraph"/>
        <w:numPr>
          <w:ilvl w:val="0"/>
          <w:numId w:val="16"/>
        </w:numPr>
        <w:jc w:val="both"/>
        <w:rPr>
          <w:b/>
          <w:bCs/>
          <w:noProof/>
          <w:vanish/>
          <w:sz w:val="28"/>
          <w:szCs w:val="28"/>
        </w:rPr>
      </w:pPr>
    </w:p>
    <w:p w14:paraId="3EB1D3B8" w14:textId="77777777" w:rsidR="00512936" w:rsidRPr="00512936" w:rsidRDefault="00512936" w:rsidP="00512936">
      <w:pPr>
        <w:pStyle w:val="ListParagraph"/>
        <w:numPr>
          <w:ilvl w:val="1"/>
          <w:numId w:val="16"/>
        </w:numPr>
        <w:jc w:val="both"/>
        <w:rPr>
          <w:noProof/>
          <w:sz w:val="28"/>
          <w:szCs w:val="28"/>
        </w:rPr>
      </w:pPr>
      <w:r w:rsidRPr="00C43A88">
        <w:rPr>
          <w:b/>
          <w:bCs/>
          <w:noProof/>
          <w:sz w:val="28"/>
          <w:szCs w:val="28"/>
        </w:rPr>
        <w:t xml:space="preserve">Automate Billing Process: </w:t>
      </w:r>
    </w:p>
    <w:p w14:paraId="471416AE" w14:textId="77777777" w:rsidR="00512936" w:rsidRPr="00512936" w:rsidRDefault="00512936" w:rsidP="00512936">
      <w:pPr>
        <w:pStyle w:val="ListParagraph"/>
        <w:ind w:left="1080"/>
        <w:jc w:val="both"/>
        <w:rPr>
          <w:noProof/>
          <w:sz w:val="28"/>
          <w:szCs w:val="28"/>
        </w:rPr>
      </w:pPr>
      <w:r w:rsidRPr="00512936">
        <w:rPr>
          <w:noProof/>
          <w:sz w:val="24"/>
          <w:szCs w:val="24"/>
        </w:rPr>
        <w:t>The project aims to automate the billing process for PTCL by developing a system that can calculate and generate accurate bills for customers.</w:t>
      </w:r>
    </w:p>
    <w:p w14:paraId="68B6ED12" w14:textId="77777777" w:rsidR="00512936" w:rsidRPr="009D2687" w:rsidRDefault="00512936" w:rsidP="00512936">
      <w:pPr>
        <w:pStyle w:val="ListParagraph"/>
        <w:jc w:val="both"/>
        <w:rPr>
          <w:noProof/>
          <w:sz w:val="24"/>
          <w:szCs w:val="24"/>
        </w:rPr>
      </w:pPr>
    </w:p>
    <w:p w14:paraId="4CB1BFE7" w14:textId="77777777" w:rsidR="00512936" w:rsidRPr="00512936" w:rsidRDefault="00512936" w:rsidP="00512936">
      <w:pPr>
        <w:pStyle w:val="ListParagraph"/>
        <w:numPr>
          <w:ilvl w:val="1"/>
          <w:numId w:val="16"/>
        </w:numPr>
        <w:jc w:val="both"/>
        <w:rPr>
          <w:noProof/>
          <w:sz w:val="24"/>
          <w:szCs w:val="24"/>
        </w:rPr>
      </w:pPr>
      <w:r w:rsidRPr="00C43A88">
        <w:rPr>
          <w:b/>
          <w:bCs/>
          <w:noProof/>
          <w:sz w:val="28"/>
          <w:szCs w:val="28"/>
        </w:rPr>
        <w:t>Track Customer Balances:</w:t>
      </w:r>
    </w:p>
    <w:p w14:paraId="5A1BDE21" w14:textId="4D3F1B2A" w:rsidR="00512936" w:rsidRPr="00CF57D9" w:rsidRDefault="00512936" w:rsidP="00512936">
      <w:pPr>
        <w:pStyle w:val="ListParagraph"/>
        <w:ind w:left="1080"/>
        <w:jc w:val="both"/>
        <w:rPr>
          <w:noProof/>
          <w:sz w:val="24"/>
          <w:szCs w:val="24"/>
        </w:rPr>
      </w:pPr>
      <w:r w:rsidRPr="00CF57D9">
        <w:rPr>
          <w:noProof/>
          <w:sz w:val="24"/>
          <w:szCs w:val="24"/>
        </w:rPr>
        <w:t>The system enable</w:t>
      </w:r>
      <w:r w:rsidR="003B74B8">
        <w:rPr>
          <w:noProof/>
          <w:sz w:val="24"/>
          <w:szCs w:val="24"/>
        </w:rPr>
        <w:t>s</w:t>
      </w:r>
      <w:r w:rsidRPr="00CF57D9">
        <w:rPr>
          <w:noProof/>
          <w:sz w:val="24"/>
          <w:szCs w:val="24"/>
        </w:rPr>
        <w:t xml:space="preserve"> PTCL to track and manage customer balances effectively, ensuring accurate and up-to-date balance information.</w:t>
      </w:r>
    </w:p>
    <w:p w14:paraId="7A257053" w14:textId="77777777" w:rsidR="00512936" w:rsidRPr="009D2687" w:rsidRDefault="00512936" w:rsidP="00512936">
      <w:pPr>
        <w:pStyle w:val="ListParagraph"/>
        <w:jc w:val="both"/>
        <w:rPr>
          <w:noProof/>
          <w:sz w:val="24"/>
          <w:szCs w:val="24"/>
        </w:rPr>
      </w:pPr>
    </w:p>
    <w:p w14:paraId="09532647" w14:textId="77777777" w:rsidR="00512936" w:rsidRPr="00512936" w:rsidRDefault="00512936" w:rsidP="00512936">
      <w:pPr>
        <w:pStyle w:val="ListParagraph"/>
        <w:numPr>
          <w:ilvl w:val="1"/>
          <w:numId w:val="16"/>
        </w:numPr>
        <w:jc w:val="both"/>
        <w:rPr>
          <w:noProof/>
          <w:sz w:val="24"/>
          <w:szCs w:val="24"/>
        </w:rPr>
      </w:pPr>
      <w:r w:rsidRPr="00512936">
        <w:rPr>
          <w:b/>
          <w:bCs/>
          <w:noProof/>
          <w:sz w:val="28"/>
          <w:szCs w:val="28"/>
        </w:rPr>
        <w:t xml:space="preserve">Improve Customer Experience: </w:t>
      </w:r>
    </w:p>
    <w:p w14:paraId="55F02AAA" w14:textId="19F3CBFE" w:rsidR="00512936" w:rsidRPr="00CF57D9" w:rsidRDefault="00512936" w:rsidP="00512936">
      <w:pPr>
        <w:pStyle w:val="ListParagraph"/>
        <w:ind w:left="1080"/>
        <w:jc w:val="both"/>
        <w:rPr>
          <w:noProof/>
          <w:sz w:val="24"/>
          <w:szCs w:val="24"/>
        </w:rPr>
      </w:pPr>
      <w:r w:rsidRPr="00CF57D9">
        <w:rPr>
          <w:noProof/>
          <w:sz w:val="24"/>
          <w:szCs w:val="24"/>
        </w:rPr>
        <w:t>The billing syste</w:t>
      </w:r>
      <w:r w:rsidR="003B74B8">
        <w:rPr>
          <w:noProof/>
          <w:sz w:val="24"/>
          <w:szCs w:val="24"/>
        </w:rPr>
        <w:t>m</w:t>
      </w:r>
      <w:r w:rsidRPr="00CF57D9">
        <w:rPr>
          <w:noProof/>
          <w:sz w:val="24"/>
          <w:szCs w:val="24"/>
        </w:rPr>
        <w:t xml:space="preserve"> enhance</w:t>
      </w:r>
      <w:r w:rsidR="003B74B8">
        <w:rPr>
          <w:noProof/>
          <w:sz w:val="24"/>
          <w:szCs w:val="24"/>
        </w:rPr>
        <w:t>s</w:t>
      </w:r>
      <w:r w:rsidRPr="00CF57D9">
        <w:rPr>
          <w:noProof/>
          <w:sz w:val="24"/>
          <w:szCs w:val="24"/>
        </w:rPr>
        <w:t xml:space="preserve"> the overall customer experience by enabling online payment options.</w:t>
      </w:r>
    </w:p>
    <w:p w14:paraId="79A1906C" w14:textId="77777777" w:rsidR="00512936" w:rsidRPr="00AB6B59" w:rsidRDefault="00512936" w:rsidP="00512936">
      <w:pPr>
        <w:jc w:val="both"/>
        <w:rPr>
          <w:noProof/>
          <w:sz w:val="2"/>
          <w:szCs w:val="2"/>
        </w:rPr>
      </w:pPr>
    </w:p>
    <w:p w14:paraId="462E892D" w14:textId="77777777" w:rsidR="00512936" w:rsidRPr="00512936" w:rsidRDefault="00512936" w:rsidP="00512936">
      <w:pPr>
        <w:pStyle w:val="ListParagraph"/>
        <w:numPr>
          <w:ilvl w:val="1"/>
          <w:numId w:val="16"/>
        </w:numPr>
        <w:jc w:val="both"/>
        <w:rPr>
          <w:noProof/>
          <w:sz w:val="24"/>
          <w:szCs w:val="24"/>
        </w:rPr>
      </w:pPr>
      <w:r w:rsidRPr="00512936">
        <w:rPr>
          <w:b/>
          <w:bCs/>
          <w:noProof/>
          <w:sz w:val="28"/>
          <w:szCs w:val="28"/>
        </w:rPr>
        <w:t>Increase Operational Efficiency:</w:t>
      </w:r>
      <w:r w:rsidRPr="00512936">
        <w:rPr>
          <w:noProof/>
          <w:sz w:val="28"/>
          <w:szCs w:val="28"/>
        </w:rPr>
        <w:t xml:space="preserve"> </w:t>
      </w:r>
    </w:p>
    <w:p w14:paraId="02516CA0" w14:textId="77777777" w:rsidR="00512936" w:rsidRPr="00CF57D9" w:rsidRDefault="00512936" w:rsidP="00512936">
      <w:pPr>
        <w:pStyle w:val="ListParagraph"/>
        <w:ind w:left="1080"/>
        <w:jc w:val="both"/>
        <w:rPr>
          <w:noProof/>
          <w:sz w:val="24"/>
          <w:szCs w:val="24"/>
        </w:rPr>
      </w:pPr>
      <w:r w:rsidRPr="00CF57D9">
        <w:rPr>
          <w:noProof/>
          <w:sz w:val="24"/>
          <w:szCs w:val="24"/>
        </w:rPr>
        <w:t>The project aims to improve operational efficiency within PTCL by automating the billing process, reducing manual effort,  and minimizing human errors.</w:t>
      </w:r>
    </w:p>
    <w:p w14:paraId="08C0F179" w14:textId="77777777" w:rsidR="00512936" w:rsidRPr="00AB6B59" w:rsidRDefault="00512936" w:rsidP="00512936">
      <w:pPr>
        <w:jc w:val="both"/>
        <w:rPr>
          <w:noProof/>
          <w:sz w:val="2"/>
          <w:szCs w:val="2"/>
        </w:rPr>
      </w:pPr>
    </w:p>
    <w:p w14:paraId="6CFC5D0A" w14:textId="77777777" w:rsidR="00512936" w:rsidRPr="00512936" w:rsidRDefault="00512936" w:rsidP="00512936">
      <w:pPr>
        <w:pStyle w:val="ListParagraph"/>
        <w:numPr>
          <w:ilvl w:val="1"/>
          <w:numId w:val="16"/>
        </w:numPr>
        <w:jc w:val="both"/>
        <w:rPr>
          <w:noProof/>
          <w:sz w:val="24"/>
          <w:szCs w:val="24"/>
        </w:rPr>
      </w:pPr>
      <w:r w:rsidRPr="00512936">
        <w:rPr>
          <w:b/>
          <w:bCs/>
          <w:noProof/>
          <w:color w:val="000000" w:themeColor="text1"/>
          <w:sz w:val="28"/>
          <w:szCs w:val="28"/>
        </w:rPr>
        <w:t xml:space="preserve">Generate Reports: </w:t>
      </w:r>
    </w:p>
    <w:p w14:paraId="288A2E4E" w14:textId="77777777" w:rsidR="00512936" w:rsidRDefault="00512936" w:rsidP="00512936">
      <w:pPr>
        <w:pStyle w:val="ListParagraph"/>
        <w:ind w:left="1080"/>
        <w:jc w:val="both"/>
        <w:rPr>
          <w:noProof/>
          <w:sz w:val="24"/>
          <w:szCs w:val="24"/>
        </w:rPr>
      </w:pPr>
      <w:r w:rsidRPr="00CF57D9">
        <w:rPr>
          <w:noProof/>
          <w:sz w:val="24"/>
          <w:szCs w:val="24"/>
        </w:rPr>
        <w:t>The project aims to improve operational efficiency within PTCL by automating the billing process, reducing manual effort, minimizing human errors, and reducing the need for additional staffing or outsourcing, resulting in cost savings on fees or salaries.</w:t>
      </w:r>
    </w:p>
    <w:p w14:paraId="57FE0023" w14:textId="77777777" w:rsidR="00512936" w:rsidRPr="00512936" w:rsidRDefault="00512936" w:rsidP="00512936">
      <w:pPr>
        <w:pStyle w:val="ListParagraph"/>
        <w:jc w:val="both"/>
        <w:rPr>
          <w:b/>
          <w:bCs/>
          <w:noProof/>
          <w:sz w:val="44"/>
          <w:szCs w:val="44"/>
        </w:rPr>
      </w:pPr>
    </w:p>
    <w:p w14:paraId="5F3A0BD0" w14:textId="7953085C" w:rsidR="0071034F" w:rsidRPr="0071034F" w:rsidRDefault="00C30550" w:rsidP="0071034F">
      <w:pPr>
        <w:pStyle w:val="ListParagraph"/>
        <w:numPr>
          <w:ilvl w:val="0"/>
          <w:numId w:val="13"/>
        </w:numPr>
        <w:jc w:val="both"/>
        <w:rPr>
          <w:b/>
          <w:bCs/>
          <w:noProof/>
          <w:sz w:val="44"/>
          <w:szCs w:val="44"/>
        </w:rPr>
      </w:pPr>
      <w:r w:rsidRPr="00512936">
        <w:rPr>
          <w:b/>
          <w:bCs/>
          <w:noProof/>
          <w:sz w:val="36"/>
          <w:szCs w:val="36"/>
        </w:rPr>
        <w:t>Project Deliverables:</w:t>
      </w:r>
    </w:p>
    <w:p w14:paraId="3F3CF3B5" w14:textId="77777777" w:rsidR="0071034F" w:rsidRPr="0071034F" w:rsidRDefault="0071034F" w:rsidP="0071034F">
      <w:pPr>
        <w:pStyle w:val="ListParagraph"/>
        <w:jc w:val="both"/>
        <w:rPr>
          <w:b/>
          <w:bCs/>
          <w:noProof/>
          <w:sz w:val="44"/>
          <w:szCs w:val="44"/>
        </w:rPr>
      </w:pPr>
    </w:p>
    <w:p w14:paraId="5A85713A" w14:textId="42EF063D" w:rsidR="00C30550" w:rsidRPr="0071034F" w:rsidRDefault="0071034F" w:rsidP="0071034F">
      <w:pPr>
        <w:pStyle w:val="ListParagraph"/>
        <w:numPr>
          <w:ilvl w:val="0"/>
          <w:numId w:val="18"/>
        </w:numPr>
        <w:jc w:val="both"/>
        <w:rPr>
          <w:noProof/>
          <w:sz w:val="28"/>
          <w:szCs w:val="28"/>
        </w:rPr>
      </w:pPr>
      <w:r>
        <w:rPr>
          <w:b/>
          <w:bCs/>
          <w:noProof/>
          <w:sz w:val="28"/>
          <w:szCs w:val="28"/>
        </w:rPr>
        <w:t xml:space="preserve">      </w:t>
      </w:r>
      <w:r w:rsidR="00C30550" w:rsidRPr="00512936">
        <w:rPr>
          <w:b/>
          <w:bCs/>
          <w:noProof/>
          <w:sz w:val="28"/>
          <w:szCs w:val="28"/>
        </w:rPr>
        <w:t>Billing System Application</w:t>
      </w:r>
    </w:p>
    <w:p w14:paraId="7D80D04F" w14:textId="7406340B" w:rsidR="0071034F" w:rsidRDefault="0071034F" w:rsidP="0071034F">
      <w:pPr>
        <w:pStyle w:val="ListParagraph"/>
        <w:ind w:left="1080"/>
        <w:jc w:val="both"/>
        <w:rPr>
          <w:noProof/>
          <w:sz w:val="24"/>
          <w:szCs w:val="24"/>
        </w:rPr>
      </w:pPr>
      <w:r w:rsidRPr="0071034F">
        <w:rPr>
          <w:noProof/>
          <w:sz w:val="24"/>
          <w:szCs w:val="24"/>
        </w:rPr>
        <w:t xml:space="preserve">A web-based application </w:t>
      </w:r>
      <w:r w:rsidR="003B74B8">
        <w:rPr>
          <w:noProof/>
          <w:sz w:val="24"/>
          <w:szCs w:val="24"/>
        </w:rPr>
        <w:t>is</w:t>
      </w:r>
      <w:r w:rsidRPr="0071034F">
        <w:rPr>
          <w:noProof/>
          <w:sz w:val="24"/>
          <w:szCs w:val="24"/>
        </w:rPr>
        <w:t xml:space="preserve"> developed to handle the billing process, customer information, and balance tracking. It will provide a user-friendly interface for PTCL staff to manage billing operations and for customers to add balance online.</w:t>
      </w:r>
    </w:p>
    <w:p w14:paraId="71661ED4" w14:textId="77777777" w:rsidR="0071034F" w:rsidRPr="0071034F" w:rsidRDefault="0071034F" w:rsidP="0071034F">
      <w:pPr>
        <w:pStyle w:val="ListParagraph"/>
        <w:ind w:left="1080"/>
        <w:jc w:val="both"/>
        <w:rPr>
          <w:noProof/>
          <w:sz w:val="24"/>
          <w:szCs w:val="24"/>
        </w:rPr>
      </w:pPr>
    </w:p>
    <w:p w14:paraId="52E37252" w14:textId="77777777" w:rsidR="0071034F" w:rsidRDefault="0071034F" w:rsidP="0071034F">
      <w:pPr>
        <w:pStyle w:val="ListParagraph"/>
        <w:numPr>
          <w:ilvl w:val="0"/>
          <w:numId w:val="18"/>
        </w:numPr>
        <w:jc w:val="both"/>
        <w:rPr>
          <w:noProof/>
          <w:sz w:val="28"/>
          <w:szCs w:val="28"/>
        </w:rPr>
      </w:pPr>
      <w:r>
        <w:rPr>
          <w:b/>
          <w:bCs/>
          <w:noProof/>
          <w:sz w:val="28"/>
          <w:szCs w:val="28"/>
        </w:rPr>
        <w:t xml:space="preserve">     </w:t>
      </w:r>
      <w:r w:rsidR="00C30550" w:rsidRPr="00512936">
        <w:rPr>
          <w:b/>
          <w:bCs/>
          <w:noProof/>
          <w:sz w:val="28"/>
          <w:szCs w:val="28"/>
        </w:rPr>
        <w:t>Database Management:</w:t>
      </w:r>
      <w:r w:rsidR="00C30550" w:rsidRPr="00512936">
        <w:rPr>
          <w:noProof/>
          <w:sz w:val="28"/>
          <w:szCs w:val="28"/>
        </w:rPr>
        <w:t xml:space="preserve"> </w:t>
      </w:r>
    </w:p>
    <w:p w14:paraId="254BE558" w14:textId="0F8C1031" w:rsidR="0071034F" w:rsidRPr="003B74B8" w:rsidRDefault="0071034F" w:rsidP="003B74B8">
      <w:pPr>
        <w:pStyle w:val="ListParagraph"/>
        <w:ind w:left="1080"/>
        <w:jc w:val="both"/>
        <w:rPr>
          <w:noProof/>
          <w:sz w:val="24"/>
          <w:szCs w:val="24"/>
        </w:rPr>
      </w:pPr>
      <w:r w:rsidRPr="0071034F">
        <w:rPr>
          <w:noProof/>
          <w:sz w:val="24"/>
          <w:szCs w:val="24"/>
        </w:rPr>
        <w:t>The project include</w:t>
      </w:r>
      <w:r w:rsidR="003B74B8">
        <w:rPr>
          <w:noProof/>
          <w:sz w:val="24"/>
          <w:szCs w:val="24"/>
        </w:rPr>
        <w:t>s</w:t>
      </w:r>
      <w:r w:rsidRPr="0071034F">
        <w:rPr>
          <w:noProof/>
          <w:sz w:val="24"/>
          <w:szCs w:val="24"/>
        </w:rPr>
        <w:t xml:space="preserve"> the development and implementation of a database system to store customer data, billing information, and payment records securely using MySQL and Xamp resources.</w:t>
      </w:r>
    </w:p>
    <w:p w14:paraId="722F437C" w14:textId="77777777" w:rsidR="00C67049" w:rsidRPr="00C67049" w:rsidRDefault="00C67049" w:rsidP="00C67049">
      <w:pPr>
        <w:jc w:val="both"/>
        <w:rPr>
          <w:noProof/>
          <w:sz w:val="2"/>
          <w:szCs w:val="2"/>
        </w:rPr>
      </w:pPr>
    </w:p>
    <w:p w14:paraId="50AB632C" w14:textId="77777777" w:rsidR="0071034F" w:rsidRDefault="0071034F" w:rsidP="0071034F">
      <w:pPr>
        <w:pStyle w:val="ListParagraph"/>
        <w:numPr>
          <w:ilvl w:val="0"/>
          <w:numId w:val="18"/>
        </w:numPr>
        <w:jc w:val="both"/>
        <w:rPr>
          <w:noProof/>
          <w:sz w:val="28"/>
          <w:szCs w:val="28"/>
        </w:rPr>
      </w:pPr>
      <w:r>
        <w:rPr>
          <w:b/>
          <w:bCs/>
          <w:noProof/>
          <w:sz w:val="28"/>
          <w:szCs w:val="28"/>
        </w:rPr>
        <w:t xml:space="preserve">     </w:t>
      </w:r>
      <w:r w:rsidR="00C30550" w:rsidRPr="00512936">
        <w:rPr>
          <w:b/>
          <w:bCs/>
          <w:noProof/>
          <w:sz w:val="28"/>
          <w:szCs w:val="28"/>
        </w:rPr>
        <w:t>Billing Calculation Algorithm:</w:t>
      </w:r>
      <w:r w:rsidR="00C30550" w:rsidRPr="00512936">
        <w:rPr>
          <w:noProof/>
          <w:sz w:val="28"/>
          <w:szCs w:val="28"/>
        </w:rPr>
        <w:t xml:space="preserve"> </w:t>
      </w:r>
    </w:p>
    <w:p w14:paraId="3352707E" w14:textId="3CBE84F4" w:rsidR="0071034F" w:rsidRPr="003B74B8" w:rsidRDefault="0071034F" w:rsidP="003B74B8">
      <w:pPr>
        <w:pStyle w:val="ListParagraph"/>
        <w:jc w:val="both"/>
        <w:rPr>
          <w:noProof/>
          <w:sz w:val="24"/>
          <w:szCs w:val="24"/>
        </w:rPr>
      </w:pPr>
      <w:r>
        <w:rPr>
          <w:noProof/>
          <w:sz w:val="28"/>
          <w:szCs w:val="28"/>
        </w:rPr>
        <w:t xml:space="preserve">     </w:t>
      </w:r>
      <w:r w:rsidR="00C30550" w:rsidRPr="0071034F">
        <w:rPr>
          <w:noProof/>
          <w:sz w:val="24"/>
          <w:szCs w:val="24"/>
        </w:rPr>
        <w:t xml:space="preserve">An algorithm </w:t>
      </w:r>
      <w:r w:rsidR="003B74B8">
        <w:rPr>
          <w:noProof/>
          <w:sz w:val="24"/>
          <w:szCs w:val="24"/>
        </w:rPr>
        <w:t>is</w:t>
      </w:r>
      <w:r w:rsidR="00C30550" w:rsidRPr="0071034F">
        <w:rPr>
          <w:noProof/>
          <w:sz w:val="24"/>
          <w:szCs w:val="24"/>
        </w:rPr>
        <w:t xml:space="preserve"> developed to</w:t>
      </w:r>
      <w:r w:rsidR="003B74B8">
        <w:rPr>
          <w:noProof/>
          <w:sz w:val="24"/>
          <w:szCs w:val="24"/>
        </w:rPr>
        <w:t xml:space="preserve"> automatically</w:t>
      </w:r>
      <w:r w:rsidR="00C30550" w:rsidRPr="0071034F">
        <w:rPr>
          <w:noProof/>
          <w:sz w:val="24"/>
          <w:szCs w:val="24"/>
        </w:rPr>
        <w:t xml:space="preserve"> calculate bills accurately based on customer</w:t>
      </w:r>
      <w:r w:rsidR="003B74B8">
        <w:rPr>
          <w:noProof/>
          <w:sz w:val="24"/>
          <w:szCs w:val="24"/>
        </w:rPr>
        <w:t xml:space="preserve"> </w:t>
      </w:r>
      <w:r w:rsidR="00C30550" w:rsidRPr="0071034F">
        <w:rPr>
          <w:noProof/>
          <w:sz w:val="24"/>
          <w:szCs w:val="24"/>
        </w:rPr>
        <w:t>usage.</w:t>
      </w:r>
    </w:p>
    <w:p w14:paraId="03E23054" w14:textId="77777777" w:rsidR="00C30550" w:rsidRPr="00C30550" w:rsidRDefault="00C30550" w:rsidP="00C67049">
      <w:pPr>
        <w:jc w:val="both"/>
        <w:rPr>
          <w:noProof/>
          <w:sz w:val="2"/>
          <w:szCs w:val="2"/>
        </w:rPr>
      </w:pPr>
    </w:p>
    <w:p w14:paraId="77BD711F" w14:textId="77777777" w:rsidR="0071034F" w:rsidRDefault="0071034F" w:rsidP="0071034F">
      <w:pPr>
        <w:pStyle w:val="ListParagraph"/>
        <w:numPr>
          <w:ilvl w:val="0"/>
          <w:numId w:val="18"/>
        </w:numPr>
        <w:jc w:val="both"/>
        <w:rPr>
          <w:noProof/>
          <w:sz w:val="28"/>
          <w:szCs w:val="28"/>
        </w:rPr>
      </w:pPr>
      <w:r>
        <w:rPr>
          <w:b/>
          <w:bCs/>
          <w:noProof/>
          <w:sz w:val="28"/>
          <w:szCs w:val="28"/>
        </w:rPr>
        <w:t xml:space="preserve">     </w:t>
      </w:r>
      <w:r w:rsidR="00C30550" w:rsidRPr="00512936">
        <w:rPr>
          <w:b/>
          <w:bCs/>
          <w:noProof/>
          <w:sz w:val="28"/>
          <w:szCs w:val="28"/>
        </w:rPr>
        <w:t>Customer Balance Tracking:</w:t>
      </w:r>
      <w:r w:rsidR="00C30550" w:rsidRPr="00512936">
        <w:rPr>
          <w:noProof/>
          <w:sz w:val="28"/>
          <w:szCs w:val="28"/>
        </w:rPr>
        <w:t xml:space="preserve"> </w:t>
      </w:r>
    </w:p>
    <w:p w14:paraId="15699A21" w14:textId="5E61F2C4" w:rsidR="0071034F" w:rsidRPr="003B74B8" w:rsidRDefault="0071034F" w:rsidP="003B74B8">
      <w:pPr>
        <w:pStyle w:val="ListParagraph"/>
        <w:ind w:left="1080"/>
        <w:jc w:val="both"/>
        <w:rPr>
          <w:noProof/>
          <w:sz w:val="24"/>
          <w:szCs w:val="24"/>
        </w:rPr>
      </w:pPr>
      <w:r w:rsidRPr="0071034F">
        <w:rPr>
          <w:noProof/>
          <w:sz w:val="24"/>
          <w:szCs w:val="24"/>
        </w:rPr>
        <w:t xml:space="preserve">The system </w:t>
      </w:r>
      <w:r w:rsidR="003B74B8">
        <w:rPr>
          <w:noProof/>
          <w:sz w:val="24"/>
          <w:szCs w:val="24"/>
        </w:rPr>
        <w:t>e</w:t>
      </w:r>
      <w:r w:rsidRPr="0071034F">
        <w:rPr>
          <w:noProof/>
          <w:sz w:val="24"/>
          <w:szCs w:val="24"/>
        </w:rPr>
        <w:t>nable</w:t>
      </w:r>
      <w:r w:rsidR="003B74B8">
        <w:rPr>
          <w:noProof/>
          <w:sz w:val="24"/>
          <w:szCs w:val="24"/>
        </w:rPr>
        <w:t>s</w:t>
      </w:r>
      <w:r w:rsidRPr="0071034F">
        <w:rPr>
          <w:noProof/>
          <w:sz w:val="24"/>
          <w:szCs w:val="24"/>
        </w:rPr>
        <w:t xml:space="preserve"> PTCL to track customer balances in real time, updating them with each payment or billing cycle</w:t>
      </w:r>
      <w:r>
        <w:rPr>
          <w:noProof/>
          <w:sz w:val="24"/>
          <w:szCs w:val="24"/>
        </w:rPr>
        <w:t>.</w:t>
      </w:r>
    </w:p>
    <w:p w14:paraId="0E8513D8" w14:textId="77777777" w:rsidR="00C30550" w:rsidRPr="00C30550" w:rsidRDefault="00C30550" w:rsidP="00C67049">
      <w:pPr>
        <w:jc w:val="both"/>
        <w:rPr>
          <w:noProof/>
          <w:sz w:val="2"/>
          <w:szCs w:val="2"/>
        </w:rPr>
      </w:pPr>
    </w:p>
    <w:p w14:paraId="77F16871" w14:textId="3776A569" w:rsidR="0071034F" w:rsidRDefault="0071034F" w:rsidP="005A6E94">
      <w:pPr>
        <w:pStyle w:val="ListParagraph"/>
        <w:numPr>
          <w:ilvl w:val="0"/>
          <w:numId w:val="18"/>
        </w:numPr>
        <w:spacing w:line="240" w:lineRule="auto"/>
        <w:jc w:val="both"/>
        <w:rPr>
          <w:noProof/>
          <w:sz w:val="28"/>
          <w:szCs w:val="28"/>
        </w:rPr>
      </w:pPr>
      <w:r w:rsidRPr="0071034F">
        <w:rPr>
          <w:b/>
          <w:bCs/>
          <w:noProof/>
          <w:sz w:val="28"/>
          <w:szCs w:val="28"/>
        </w:rPr>
        <w:t xml:space="preserve">      </w:t>
      </w:r>
      <w:r w:rsidR="00C30550" w:rsidRPr="0071034F">
        <w:rPr>
          <w:b/>
          <w:bCs/>
          <w:noProof/>
          <w:sz w:val="28"/>
          <w:szCs w:val="28"/>
        </w:rPr>
        <w:t>Reporting Module:</w:t>
      </w:r>
      <w:r>
        <w:rPr>
          <w:noProof/>
          <w:sz w:val="28"/>
          <w:szCs w:val="28"/>
        </w:rPr>
        <w:t xml:space="preserve"> </w:t>
      </w:r>
    </w:p>
    <w:p w14:paraId="27D68A67" w14:textId="2C9AEB1C" w:rsidR="0071034F" w:rsidRPr="0071034F" w:rsidRDefault="0071034F" w:rsidP="0071034F">
      <w:pPr>
        <w:pStyle w:val="ListParagraph"/>
        <w:ind w:left="1080"/>
        <w:jc w:val="both"/>
        <w:rPr>
          <w:noProof/>
          <w:sz w:val="24"/>
          <w:szCs w:val="24"/>
        </w:rPr>
      </w:pPr>
      <w:r w:rsidRPr="0071034F">
        <w:rPr>
          <w:noProof/>
          <w:sz w:val="24"/>
          <w:szCs w:val="24"/>
        </w:rPr>
        <w:t xml:space="preserve">A reporting module </w:t>
      </w:r>
      <w:r w:rsidR="003B74B8">
        <w:rPr>
          <w:noProof/>
          <w:sz w:val="24"/>
          <w:szCs w:val="24"/>
        </w:rPr>
        <w:t xml:space="preserve">is </w:t>
      </w:r>
      <w:r w:rsidRPr="0071034F">
        <w:rPr>
          <w:noProof/>
          <w:sz w:val="24"/>
          <w:szCs w:val="24"/>
        </w:rPr>
        <w:t>integrated into the system to generate various reports, including billing statements, SMS, and outstanding balances.</w:t>
      </w:r>
      <w:r w:rsidR="003B74B8">
        <w:rPr>
          <w:noProof/>
          <w:sz w:val="24"/>
          <w:szCs w:val="24"/>
        </w:rPr>
        <w:t xml:space="preserve"> </w:t>
      </w:r>
    </w:p>
    <w:p w14:paraId="52241494" w14:textId="6C88657C" w:rsidR="0071034F" w:rsidRPr="0071034F" w:rsidRDefault="0071034F" w:rsidP="0071034F">
      <w:pPr>
        <w:pStyle w:val="ListParagraph"/>
        <w:spacing w:line="240" w:lineRule="auto"/>
        <w:jc w:val="both"/>
        <w:rPr>
          <w:noProof/>
          <w:sz w:val="28"/>
          <w:szCs w:val="28"/>
        </w:rPr>
      </w:pPr>
    </w:p>
    <w:p w14:paraId="7FF4D26D" w14:textId="77777777" w:rsidR="00C30550" w:rsidRPr="00C30550" w:rsidRDefault="00C30550" w:rsidP="00C67049">
      <w:pPr>
        <w:spacing w:line="240" w:lineRule="auto"/>
        <w:jc w:val="both"/>
        <w:rPr>
          <w:noProof/>
          <w:sz w:val="2"/>
          <w:szCs w:val="2"/>
        </w:rPr>
      </w:pPr>
    </w:p>
    <w:p w14:paraId="59AE3B87" w14:textId="78FF20D2" w:rsidR="003B74B8" w:rsidRDefault="0071034F" w:rsidP="003B74B8">
      <w:pPr>
        <w:pStyle w:val="ListParagraph"/>
        <w:numPr>
          <w:ilvl w:val="0"/>
          <w:numId w:val="18"/>
        </w:numPr>
        <w:spacing w:line="240" w:lineRule="auto"/>
        <w:jc w:val="both"/>
        <w:rPr>
          <w:noProof/>
          <w:sz w:val="28"/>
          <w:szCs w:val="28"/>
        </w:rPr>
      </w:pPr>
      <w:r>
        <w:rPr>
          <w:b/>
          <w:bCs/>
          <w:noProof/>
          <w:sz w:val="28"/>
          <w:szCs w:val="28"/>
        </w:rPr>
        <w:t xml:space="preserve">      </w:t>
      </w:r>
      <w:r w:rsidR="00C30550" w:rsidRPr="00512936">
        <w:rPr>
          <w:b/>
          <w:bCs/>
          <w:noProof/>
          <w:sz w:val="28"/>
          <w:szCs w:val="28"/>
        </w:rPr>
        <w:t>Online Payment Integration:</w:t>
      </w:r>
      <w:r w:rsidR="00C30550" w:rsidRPr="00512936">
        <w:rPr>
          <w:noProof/>
          <w:sz w:val="28"/>
          <w:szCs w:val="28"/>
        </w:rPr>
        <w:t xml:space="preserve"> </w:t>
      </w:r>
    </w:p>
    <w:p w14:paraId="51F84FB5" w14:textId="14172559" w:rsidR="003B74B8" w:rsidRPr="003B74B8" w:rsidRDefault="003B74B8" w:rsidP="003B74B8">
      <w:pPr>
        <w:pStyle w:val="ListParagraph"/>
        <w:ind w:left="1080"/>
        <w:jc w:val="both"/>
        <w:rPr>
          <w:noProof/>
          <w:sz w:val="24"/>
          <w:szCs w:val="24"/>
        </w:rPr>
      </w:pPr>
      <w:r w:rsidRPr="003B74B8">
        <w:rPr>
          <w:noProof/>
          <w:sz w:val="24"/>
          <w:szCs w:val="24"/>
        </w:rPr>
        <w:t>The syste</w:t>
      </w:r>
      <w:r>
        <w:rPr>
          <w:noProof/>
          <w:sz w:val="24"/>
          <w:szCs w:val="24"/>
        </w:rPr>
        <w:t>m</w:t>
      </w:r>
      <w:r w:rsidRPr="003B74B8">
        <w:rPr>
          <w:noProof/>
          <w:sz w:val="24"/>
          <w:szCs w:val="24"/>
        </w:rPr>
        <w:t xml:space="preserve"> provide</w:t>
      </w:r>
      <w:r>
        <w:rPr>
          <w:noProof/>
          <w:sz w:val="24"/>
          <w:szCs w:val="24"/>
        </w:rPr>
        <w:t>s</w:t>
      </w:r>
      <w:r w:rsidRPr="003B74B8">
        <w:rPr>
          <w:noProof/>
          <w:sz w:val="24"/>
          <w:szCs w:val="24"/>
        </w:rPr>
        <w:t xml:space="preserve"> integration to facilitate online payment options for customers, improving convenience and efficiency.</w:t>
      </w:r>
      <w:r>
        <w:rPr>
          <w:noProof/>
          <w:sz w:val="24"/>
          <w:szCs w:val="24"/>
        </w:rPr>
        <w:t xml:space="preserve"> </w:t>
      </w:r>
    </w:p>
    <w:p w14:paraId="488FDC04" w14:textId="77777777" w:rsidR="003B74B8" w:rsidRPr="003B74B8" w:rsidRDefault="003B74B8" w:rsidP="003B74B8">
      <w:pPr>
        <w:pStyle w:val="ListParagraph"/>
        <w:ind w:left="1080"/>
        <w:jc w:val="both"/>
        <w:rPr>
          <w:noProof/>
          <w:sz w:val="24"/>
          <w:szCs w:val="24"/>
        </w:rPr>
      </w:pPr>
    </w:p>
    <w:p w14:paraId="3FB53BA6" w14:textId="77777777" w:rsidR="00C30550" w:rsidRPr="00C30550" w:rsidRDefault="00C30550" w:rsidP="00C67049">
      <w:pPr>
        <w:spacing w:line="240" w:lineRule="auto"/>
        <w:jc w:val="both"/>
        <w:rPr>
          <w:noProof/>
          <w:sz w:val="2"/>
          <w:szCs w:val="2"/>
        </w:rPr>
      </w:pPr>
    </w:p>
    <w:p w14:paraId="306CF2FC" w14:textId="77777777" w:rsidR="00C30550" w:rsidRPr="00C30550" w:rsidRDefault="00C30550" w:rsidP="00C67049">
      <w:pPr>
        <w:pStyle w:val="ListParagraph"/>
        <w:jc w:val="both"/>
        <w:rPr>
          <w:noProof/>
          <w:sz w:val="2"/>
          <w:szCs w:val="2"/>
        </w:rPr>
      </w:pPr>
    </w:p>
    <w:p w14:paraId="2AD3A700" w14:textId="77777777" w:rsidR="003B74B8" w:rsidRDefault="003B74B8" w:rsidP="003B74B8">
      <w:pPr>
        <w:pStyle w:val="ListParagraph"/>
        <w:numPr>
          <w:ilvl w:val="0"/>
          <w:numId w:val="18"/>
        </w:numPr>
        <w:jc w:val="both"/>
        <w:rPr>
          <w:noProof/>
          <w:sz w:val="28"/>
          <w:szCs w:val="28"/>
        </w:rPr>
      </w:pPr>
      <w:r>
        <w:rPr>
          <w:b/>
          <w:bCs/>
          <w:noProof/>
          <w:sz w:val="28"/>
          <w:szCs w:val="28"/>
        </w:rPr>
        <w:t xml:space="preserve">      </w:t>
      </w:r>
      <w:r w:rsidR="00C30550" w:rsidRPr="00512936">
        <w:rPr>
          <w:b/>
          <w:bCs/>
          <w:noProof/>
          <w:sz w:val="28"/>
          <w:szCs w:val="28"/>
        </w:rPr>
        <w:t>User Documentation:</w:t>
      </w:r>
      <w:r w:rsidR="00C30550" w:rsidRPr="00512936">
        <w:rPr>
          <w:noProof/>
          <w:sz w:val="28"/>
          <w:szCs w:val="28"/>
        </w:rPr>
        <w:t xml:space="preserve"> </w:t>
      </w:r>
    </w:p>
    <w:p w14:paraId="15C64079" w14:textId="793A5B4D" w:rsidR="003B74B8" w:rsidRDefault="003B74B8" w:rsidP="003B74B8">
      <w:pPr>
        <w:pStyle w:val="ListParagraph"/>
        <w:jc w:val="both"/>
        <w:rPr>
          <w:noProof/>
          <w:sz w:val="24"/>
          <w:szCs w:val="24"/>
        </w:rPr>
      </w:pPr>
      <w:r>
        <w:rPr>
          <w:noProof/>
          <w:sz w:val="28"/>
          <w:szCs w:val="28"/>
        </w:rPr>
        <w:t xml:space="preserve">       </w:t>
      </w:r>
      <w:r w:rsidRPr="003B74B8">
        <w:rPr>
          <w:noProof/>
          <w:sz w:val="24"/>
          <w:szCs w:val="24"/>
        </w:rPr>
        <w:t xml:space="preserve">Comprehensive documentation </w:t>
      </w:r>
      <w:r>
        <w:rPr>
          <w:noProof/>
          <w:sz w:val="24"/>
          <w:szCs w:val="24"/>
        </w:rPr>
        <w:t>is</w:t>
      </w:r>
      <w:r w:rsidRPr="003B74B8">
        <w:rPr>
          <w:noProof/>
          <w:sz w:val="24"/>
          <w:szCs w:val="24"/>
        </w:rPr>
        <w:t xml:space="preserve"> created to guide PTCL on using the billing system effectively.</w:t>
      </w:r>
    </w:p>
    <w:p w14:paraId="41D7501E" w14:textId="77777777" w:rsidR="003B74B8" w:rsidRDefault="003B74B8" w:rsidP="003B74B8">
      <w:pPr>
        <w:pStyle w:val="ListParagraph"/>
        <w:jc w:val="both"/>
        <w:rPr>
          <w:noProof/>
          <w:sz w:val="28"/>
          <w:szCs w:val="28"/>
        </w:rPr>
      </w:pPr>
    </w:p>
    <w:p w14:paraId="3CFF0D30" w14:textId="77777777" w:rsidR="003B74B8" w:rsidRDefault="003B74B8" w:rsidP="003B74B8">
      <w:pPr>
        <w:pStyle w:val="ListParagraph"/>
        <w:jc w:val="both"/>
        <w:rPr>
          <w:noProof/>
          <w:sz w:val="28"/>
          <w:szCs w:val="28"/>
        </w:rPr>
      </w:pPr>
    </w:p>
    <w:p w14:paraId="4BD0AC83" w14:textId="77777777" w:rsidR="003B74B8" w:rsidRDefault="003B74B8" w:rsidP="003B74B8">
      <w:pPr>
        <w:pStyle w:val="ListParagraph"/>
        <w:jc w:val="both"/>
        <w:rPr>
          <w:noProof/>
          <w:sz w:val="28"/>
          <w:szCs w:val="28"/>
        </w:rPr>
      </w:pPr>
    </w:p>
    <w:p w14:paraId="3291A20A" w14:textId="77777777" w:rsidR="003B74B8" w:rsidRDefault="003B74B8" w:rsidP="003B74B8">
      <w:pPr>
        <w:pStyle w:val="ListParagraph"/>
        <w:jc w:val="both"/>
        <w:rPr>
          <w:noProof/>
          <w:sz w:val="28"/>
          <w:szCs w:val="28"/>
        </w:rPr>
      </w:pPr>
    </w:p>
    <w:p w14:paraId="24ABFB17" w14:textId="77777777" w:rsidR="003B74B8" w:rsidRDefault="003B74B8" w:rsidP="003B74B8">
      <w:pPr>
        <w:pStyle w:val="ListParagraph"/>
        <w:jc w:val="both"/>
        <w:rPr>
          <w:noProof/>
          <w:sz w:val="28"/>
          <w:szCs w:val="28"/>
        </w:rPr>
      </w:pPr>
    </w:p>
    <w:p w14:paraId="63572211" w14:textId="77777777" w:rsidR="003B74B8" w:rsidRDefault="003B74B8" w:rsidP="003B74B8">
      <w:pPr>
        <w:pStyle w:val="ListParagraph"/>
        <w:jc w:val="both"/>
        <w:rPr>
          <w:noProof/>
          <w:sz w:val="28"/>
          <w:szCs w:val="28"/>
        </w:rPr>
      </w:pPr>
    </w:p>
    <w:p w14:paraId="6E2FBE60" w14:textId="77777777" w:rsidR="003B74B8" w:rsidRDefault="003B74B8" w:rsidP="003B74B8">
      <w:pPr>
        <w:pStyle w:val="ListParagraph"/>
        <w:jc w:val="both"/>
        <w:rPr>
          <w:noProof/>
          <w:sz w:val="28"/>
          <w:szCs w:val="28"/>
        </w:rPr>
      </w:pPr>
    </w:p>
    <w:p w14:paraId="086E81EA" w14:textId="77777777" w:rsidR="003B74B8" w:rsidRDefault="003B74B8" w:rsidP="003B74B8">
      <w:pPr>
        <w:pStyle w:val="ListParagraph"/>
        <w:jc w:val="both"/>
        <w:rPr>
          <w:noProof/>
          <w:sz w:val="28"/>
          <w:szCs w:val="28"/>
        </w:rPr>
      </w:pPr>
    </w:p>
    <w:p w14:paraId="05DF803B" w14:textId="77777777" w:rsidR="003B74B8" w:rsidRDefault="003B74B8" w:rsidP="003B74B8">
      <w:pPr>
        <w:pStyle w:val="ListParagraph"/>
        <w:jc w:val="both"/>
        <w:rPr>
          <w:noProof/>
          <w:sz w:val="28"/>
          <w:szCs w:val="28"/>
        </w:rPr>
      </w:pPr>
    </w:p>
    <w:p w14:paraId="42FBB87F" w14:textId="77777777" w:rsidR="003B74B8" w:rsidRPr="003B74B8" w:rsidRDefault="003B74B8" w:rsidP="003B74B8">
      <w:pPr>
        <w:pStyle w:val="ListParagraph"/>
        <w:jc w:val="both"/>
        <w:rPr>
          <w:noProof/>
          <w:sz w:val="28"/>
          <w:szCs w:val="28"/>
        </w:rPr>
      </w:pPr>
    </w:p>
    <w:p w14:paraId="76EBA230" w14:textId="3A7BED81" w:rsidR="000A0865" w:rsidRDefault="000A0865" w:rsidP="000A0865">
      <w:pPr>
        <w:jc w:val="both"/>
        <w:rPr>
          <w:b/>
          <w:bCs/>
          <w:sz w:val="36"/>
          <w:szCs w:val="36"/>
        </w:rPr>
      </w:pPr>
      <w:r>
        <w:rPr>
          <w:b/>
          <w:bCs/>
          <w:sz w:val="36"/>
          <w:szCs w:val="36"/>
        </w:rPr>
        <w:t xml:space="preserve">Project Implementation </w:t>
      </w:r>
      <w:r w:rsidR="003B74B8">
        <w:rPr>
          <w:b/>
          <w:bCs/>
          <w:sz w:val="36"/>
          <w:szCs w:val="36"/>
        </w:rPr>
        <w:t>Plan (</w:t>
      </w:r>
      <w:r w:rsidR="00927922">
        <w:rPr>
          <w:b/>
          <w:bCs/>
          <w:sz w:val="36"/>
          <w:szCs w:val="36"/>
        </w:rPr>
        <w:t>PIP)</w:t>
      </w:r>
    </w:p>
    <w:p w14:paraId="4CEAB76F" w14:textId="31F96FE6" w:rsidR="000A0865" w:rsidRPr="000A0865" w:rsidRDefault="00927922" w:rsidP="000A0865">
      <w:pPr>
        <w:jc w:val="both"/>
        <w:rPr>
          <w:noProof/>
          <w:sz w:val="24"/>
          <w:szCs w:val="24"/>
        </w:rPr>
      </w:pPr>
      <w:r>
        <w:rPr>
          <w:noProof/>
        </w:rPr>
        <w:drawing>
          <wp:inline distT="0" distB="0" distL="0" distR="0" wp14:anchorId="021BBB5D" wp14:editId="3F7974A6">
            <wp:extent cx="6172200" cy="4627880"/>
            <wp:effectExtent l="0" t="0" r="0" b="1270"/>
            <wp:docPr id="21697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4627880"/>
                    </a:xfrm>
                    <a:prstGeom prst="rect">
                      <a:avLst/>
                    </a:prstGeom>
                    <a:noFill/>
                    <a:ln>
                      <a:noFill/>
                    </a:ln>
                  </pic:spPr>
                </pic:pic>
              </a:graphicData>
            </a:graphic>
          </wp:inline>
        </w:drawing>
      </w:r>
    </w:p>
    <w:p w14:paraId="6F5A69C1" w14:textId="77777777" w:rsidR="001F657D" w:rsidRDefault="001F657D" w:rsidP="00C67049">
      <w:pPr>
        <w:jc w:val="both"/>
        <w:rPr>
          <w:b/>
          <w:bCs/>
          <w:sz w:val="36"/>
          <w:szCs w:val="36"/>
        </w:rPr>
      </w:pPr>
    </w:p>
    <w:p w14:paraId="680FD7C9" w14:textId="77777777" w:rsidR="00767A44" w:rsidRPr="00767A44" w:rsidRDefault="00767A44" w:rsidP="00767A44">
      <w:pPr>
        <w:jc w:val="both"/>
        <w:rPr>
          <w:b/>
          <w:bCs/>
          <w:sz w:val="36"/>
          <w:szCs w:val="36"/>
        </w:rPr>
      </w:pPr>
      <w:r w:rsidRPr="00767A44">
        <w:rPr>
          <w:b/>
          <w:bCs/>
          <w:sz w:val="36"/>
          <w:szCs w:val="36"/>
        </w:rPr>
        <w:t>User Interface (UI) Design:</w:t>
      </w:r>
    </w:p>
    <w:p w14:paraId="3DF83DCB" w14:textId="45103B1A" w:rsidR="0027491E" w:rsidRDefault="000940EB" w:rsidP="0027491E">
      <w:pPr>
        <w:jc w:val="both"/>
      </w:pPr>
      <w:r>
        <w:t>I</w:t>
      </w:r>
      <w:r w:rsidR="003B74B8">
        <w:t xml:space="preserve"> have</w:t>
      </w:r>
      <w:r w:rsidR="00767A44" w:rsidRPr="00767A44">
        <w:t xml:space="preserve"> </w:t>
      </w:r>
      <w:r w:rsidR="003B74B8" w:rsidRPr="00767A44">
        <w:t>designed</w:t>
      </w:r>
      <w:r w:rsidR="00767A44" w:rsidRPr="00767A44">
        <w:t xml:space="preserve"> the user interface for the billing system project. The UI consist</w:t>
      </w:r>
      <w:r w:rsidR="003B74B8">
        <w:t>s</w:t>
      </w:r>
      <w:r w:rsidR="00767A44" w:rsidRPr="00767A44">
        <w:t xml:space="preserve"> of several pages, each serving a specific purpose. </w:t>
      </w:r>
    </w:p>
    <w:p w14:paraId="245EF484" w14:textId="77777777" w:rsidR="003B74B8" w:rsidRPr="00767A44" w:rsidRDefault="003B74B8" w:rsidP="0027491E">
      <w:pPr>
        <w:jc w:val="both"/>
      </w:pPr>
    </w:p>
    <w:p w14:paraId="77677BB2" w14:textId="55D26206" w:rsidR="0027491E" w:rsidRDefault="0027491E" w:rsidP="0027491E">
      <w:pPr>
        <w:pStyle w:val="ListParagraph"/>
        <w:numPr>
          <w:ilvl w:val="0"/>
          <w:numId w:val="11"/>
        </w:numPr>
        <w:jc w:val="both"/>
        <w:rPr>
          <w:b/>
          <w:bCs/>
          <w:sz w:val="24"/>
          <w:szCs w:val="24"/>
        </w:rPr>
      </w:pPr>
      <w:r w:rsidRPr="000940EB">
        <w:rPr>
          <w:b/>
          <w:bCs/>
          <w:sz w:val="24"/>
          <w:szCs w:val="24"/>
        </w:rPr>
        <w:t>Billing System Page</w:t>
      </w:r>
      <w:r w:rsidR="003B74B8">
        <w:rPr>
          <w:b/>
          <w:bCs/>
          <w:sz w:val="24"/>
          <w:szCs w:val="24"/>
        </w:rPr>
        <w:t xml:space="preserve"> (Home Page)</w:t>
      </w:r>
      <w:r w:rsidRPr="000940EB">
        <w:rPr>
          <w:b/>
          <w:bCs/>
          <w:sz w:val="24"/>
          <w:szCs w:val="24"/>
        </w:rPr>
        <w:t>:</w:t>
      </w:r>
    </w:p>
    <w:p w14:paraId="58014B88" w14:textId="31D1001A" w:rsidR="0027491E" w:rsidRPr="0073122A" w:rsidRDefault="0027491E" w:rsidP="0073122A">
      <w:pPr>
        <w:pStyle w:val="ListParagraph"/>
        <w:rPr>
          <w:b/>
          <w:bCs/>
        </w:rPr>
      </w:pPr>
      <w:r w:rsidRPr="00767A44">
        <w:t xml:space="preserve">The "Billing System" page will provide an overview of customer data in a tabular format. It will display customer information such as </w:t>
      </w:r>
      <w:r w:rsidRPr="0073122A">
        <w:t xml:space="preserve">the </w:t>
      </w:r>
      <w:r w:rsidR="0073122A" w:rsidRPr="0073122A">
        <w:rPr>
          <w:b/>
          <w:bCs/>
        </w:rPr>
        <w:t>CUSTOMER ID</w:t>
      </w:r>
      <w:r w:rsidR="0073122A">
        <w:rPr>
          <w:b/>
          <w:bCs/>
        </w:rPr>
        <w:t xml:space="preserve">, </w:t>
      </w:r>
      <w:r w:rsidR="0073122A" w:rsidRPr="0073122A">
        <w:rPr>
          <w:b/>
          <w:bCs/>
        </w:rPr>
        <w:t>NAME</w:t>
      </w:r>
      <w:r w:rsidR="0073122A">
        <w:rPr>
          <w:b/>
          <w:bCs/>
        </w:rPr>
        <w:t xml:space="preserve">, </w:t>
      </w:r>
      <w:r w:rsidR="0073122A" w:rsidRPr="0073122A">
        <w:rPr>
          <w:b/>
          <w:bCs/>
        </w:rPr>
        <w:t>EMAIL</w:t>
      </w:r>
      <w:r w:rsidR="0073122A">
        <w:rPr>
          <w:b/>
          <w:bCs/>
        </w:rPr>
        <w:t xml:space="preserve">, </w:t>
      </w:r>
      <w:r w:rsidR="0073122A" w:rsidRPr="0073122A">
        <w:rPr>
          <w:b/>
          <w:bCs/>
        </w:rPr>
        <w:t>PHONENUMBER</w:t>
      </w:r>
      <w:r w:rsidR="0073122A" w:rsidRPr="0073122A">
        <w:rPr>
          <w:b/>
          <w:bCs/>
        </w:rPr>
        <w:t>,</w:t>
      </w:r>
      <w:r w:rsidR="0073122A">
        <w:rPr>
          <w:b/>
          <w:bCs/>
        </w:rPr>
        <w:t xml:space="preserve"> </w:t>
      </w:r>
      <w:r w:rsidR="0073122A" w:rsidRPr="0073122A">
        <w:rPr>
          <w:b/>
          <w:bCs/>
        </w:rPr>
        <w:t>PURPOSE</w:t>
      </w:r>
      <w:r w:rsidR="0073122A" w:rsidRPr="0073122A">
        <w:rPr>
          <w:b/>
          <w:bCs/>
        </w:rPr>
        <w:t>,</w:t>
      </w:r>
      <w:r w:rsidR="0073122A">
        <w:rPr>
          <w:b/>
          <w:bCs/>
        </w:rPr>
        <w:t xml:space="preserve"> </w:t>
      </w:r>
      <w:r w:rsidR="0073122A" w:rsidRPr="0073122A">
        <w:rPr>
          <w:b/>
          <w:bCs/>
        </w:rPr>
        <w:t>BALANCE</w:t>
      </w:r>
      <w:r w:rsidR="0073122A" w:rsidRPr="0073122A">
        <w:rPr>
          <w:b/>
          <w:bCs/>
        </w:rPr>
        <w:t>,</w:t>
      </w:r>
      <w:r w:rsidR="0073122A">
        <w:rPr>
          <w:b/>
          <w:bCs/>
        </w:rPr>
        <w:t xml:space="preserve"> </w:t>
      </w:r>
      <w:r w:rsidR="0073122A" w:rsidRPr="0073122A">
        <w:rPr>
          <w:b/>
          <w:bCs/>
        </w:rPr>
        <w:t>PERIOD(Months)</w:t>
      </w:r>
      <w:r w:rsidR="0073122A" w:rsidRPr="0073122A">
        <w:rPr>
          <w:b/>
          <w:bCs/>
        </w:rPr>
        <w:t>,</w:t>
      </w:r>
      <w:r w:rsidR="0073122A">
        <w:rPr>
          <w:b/>
          <w:bCs/>
        </w:rPr>
        <w:t xml:space="preserve"> </w:t>
      </w:r>
      <w:r w:rsidR="0073122A" w:rsidRPr="0073122A">
        <w:rPr>
          <w:b/>
          <w:bCs/>
        </w:rPr>
        <w:t>STATUS</w:t>
      </w:r>
      <w:r w:rsidR="0073122A" w:rsidRPr="0073122A">
        <w:rPr>
          <w:b/>
          <w:bCs/>
        </w:rPr>
        <w:t>,</w:t>
      </w:r>
      <w:r w:rsidR="0073122A">
        <w:rPr>
          <w:b/>
          <w:bCs/>
        </w:rPr>
        <w:t xml:space="preserve"> </w:t>
      </w:r>
      <w:r w:rsidR="0073122A" w:rsidRPr="0073122A">
        <w:rPr>
          <w:b/>
          <w:bCs/>
        </w:rPr>
        <w:t>ACTION</w:t>
      </w:r>
      <w:r w:rsidR="0073122A">
        <w:rPr>
          <w:b/>
          <w:bCs/>
        </w:rPr>
        <w:t xml:space="preserve">, </w:t>
      </w:r>
      <w:r w:rsidR="0073122A" w:rsidRPr="0073122A">
        <w:rPr>
          <w:b/>
          <w:bCs/>
        </w:rPr>
        <w:t>HISTORY</w:t>
      </w:r>
      <w:r w:rsidRPr="00767A44">
        <w:t xml:space="preserve"> For customers who are "In Active" and have a balance greater than 500, an "Activate Billing" button will be shown. Clicking this button will trigger the activation process, updating the customer's record in the database.</w:t>
      </w:r>
      <w:r w:rsidR="003B74B8">
        <w:t xml:space="preserve"> By clicking the “Show History” button agent can see the billing history of any customer at any time.</w:t>
      </w:r>
    </w:p>
    <w:tbl>
      <w:tblPr>
        <w:tblStyle w:val="TableGrid"/>
        <w:tblW w:w="0" w:type="auto"/>
        <w:tblLook w:val="04A0" w:firstRow="1" w:lastRow="0" w:firstColumn="1" w:lastColumn="0" w:noHBand="0" w:noVBand="1"/>
      </w:tblPr>
      <w:tblGrid>
        <w:gridCol w:w="9710"/>
      </w:tblGrid>
      <w:tr w:rsidR="0027491E" w14:paraId="0484E74C" w14:textId="77777777" w:rsidTr="0097366F">
        <w:tc>
          <w:tcPr>
            <w:tcW w:w="9350" w:type="dxa"/>
          </w:tcPr>
          <w:p w14:paraId="5D3D949F" w14:textId="27878712" w:rsidR="0027491E" w:rsidRDefault="00D8347A" w:rsidP="0097366F">
            <w:pPr>
              <w:jc w:val="both"/>
            </w:pPr>
            <w:r>
              <w:rPr>
                <w:noProof/>
              </w:rPr>
              <w:drawing>
                <wp:inline distT="0" distB="0" distL="0" distR="0" wp14:anchorId="15558433" wp14:editId="58E98693">
                  <wp:extent cx="6156251" cy="2826682"/>
                  <wp:effectExtent l="0" t="0" r="0" b="0"/>
                  <wp:docPr id="7787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22014" name=""/>
                          <pic:cNvPicPr/>
                        </pic:nvPicPr>
                        <pic:blipFill>
                          <a:blip r:embed="rId9"/>
                          <a:stretch>
                            <a:fillRect/>
                          </a:stretch>
                        </pic:blipFill>
                        <pic:spPr>
                          <a:xfrm>
                            <a:off x="0" y="0"/>
                            <a:ext cx="6161659" cy="2829165"/>
                          </a:xfrm>
                          <a:prstGeom prst="rect">
                            <a:avLst/>
                          </a:prstGeom>
                        </pic:spPr>
                      </pic:pic>
                    </a:graphicData>
                  </a:graphic>
                </wp:inline>
              </w:drawing>
            </w:r>
          </w:p>
          <w:p w14:paraId="3A168900" w14:textId="77777777" w:rsidR="0027491E" w:rsidRDefault="00D8347A" w:rsidP="0097366F">
            <w:pPr>
              <w:jc w:val="both"/>
            </w:pPr>
            <w:r>
              <w:rPr>
                <w:noProof/>
              </w:rPr>
              <w:drawing>
                <wp:inline distT="0" distB="0" distL="0" distR="0" wp14:anchorId="098ACC9E" wp14:editId="05A21699">
                  <wp:extent cx="6172200" cy="2872105"/>
                  <wp:effectExtent l="0" t="0" r="0" b="4445"/>
                  <wp:docPr id="11074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080" name=""/>
                          <pic:cNvPicPr/>
                        </pic:nvPicPr>
                        <pic:blipFill>
                          <a:blip r:embed="rId10"/>
                          <a:stretch>
                            <a:fillRect/>
                          </a:stretch>
                        </pic:blipFill>
                        <pic:spPr>
                          <a:xfrm>
                            <a:off x="0" y="0"/>
                            <a:ext cx="6185258" cy="2878181"/>
                          </a:xfrm>
                          <a:prstGeom prst="rect">
                            <a:avLst/>
                          </a:prstGeom>
                        </pic:spPr>
                      </pic:pic>
                    </a:graphicData>
                  </a:graphic>
                </wp:inline>
              </w:drawing>
            </w:r>
          </w:p>
          <w:p w14:paraId="42C27C8D" w14:textId="77777777" w:rsidR="00D8347A" w:rsidRDefault="00D8347A" w:rsidP="0097366F">
            <w:pPr>
              <w:jc w:val="both"/>
            </w:pPr>
            <w:r>
              <w:rPr>
                <w:noProof/>
              </w:rPr>
              <w:drawing>
                <wp:inline distT="0" distB="0" distL="0" distR="0" wp14:anchorId="5BF7CE01" wp14:editId="73ADEBEE">
                  <wp:extent cx="6145618" cy="2850252"/>
                  <wp:effectExtent l="0" t="0" r="7620" b="7620"/>
                  <wp:docPr id="13867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7705" name=""/>
                          <pic:cNvPicPr/>
                        </pic:nvPicPr>
                        <pic:blipFill>
                          <a:blip r:embed="rId11"/>
                          <a:stretch>
                            <a:fillRect/>
                          </a:stretch>
                        </pic:blipFill>
                        <pic:spPr>
                          <a:xfrm>
                            <a:off x="0" y="0"/>
                            <a:ext cx="6216257" cy="2883013"/>
                          </a:xfrm>
                          <a:prstGeom prst="rect">
                            <a:avLst/>
                          </a:prstGeom>
                        </pic:spPr>
                      </pic:pic>
                    </a:graphicData>
                  </a:graphic>
                </wp:inline>
              </w:drawing>
            </w:r>
          </w:p>
          <w:p w14:paraId="1E7B8AB4" w14:textId="343D382C" w:rsidR="00D8347A" w:rsidRDefault="00D8347A" w:rsidP="0097366F">
            <w:pPr>
              <w:jc w:val="both"/>
            </w:pPr>
            <w:r>
              <w:rPr>
                <w:noProof/>
              </w:rPr>
              <w:drawing>
                <wp:inline distT="0" distB="0" distL="0" distR="0" wp14:anchorId="2BA0C0FC" wp14:editId="153B9A5E">
                  <wp:extent cx="6124353" cy="2865592"/>
                  <wp:effectExtent l="0" t="0" r="0" b="0"/>
                  <wp:docPr id="116035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6432" name=""/>
                          <pic:cNvPicPr/>
                        </pic:nvPicPr>
                        <pic:blipFill>
                          <a:blip r:embed="rId12"/>
                          <a:stretch>
                            <a:fillRect/>
                          </a:stretch>
                        </pic:blipFill>
                        <pic:spPr>
                          <a:xfrm>
                            <a:off x="0" y="0"/>
                            <a:ext cx="6160279" cy="2882402"/>
                          </a:xfrm>
                          <a:prstGeom prst="rect">
                            <a:avLst/>
                          </a:prstGeom>
                        </pic:spPr>
                      </pic:pic>
                    </a:graphicData>
                  </a:graphic>
                </wp:inline>
              </w:drawing>
            </w:r>
          </w:p>
        </w:tc>
      </w:tr>
    </w:tbl>
    <w:p w14:paraId="6DF3BDCB" w14:textId="77777777" w:rsidR="00767A44" w:rsidRPr="00767A44" w:rsidRDefault="00767A44" w:rsidP="00767A44">
      <w:pPr>
        <w:jc w:val="both"/>
      </w:pPr>
    </w:p>
    <w:p w14:paraId="6CE59E0E" w14:textId="77777777" w:rsidR="00767A44" w:rsidRDefault="00767A44" w:rsidP="00767A44">
      <w:pPr>
        <w:pStyle w:val="ListParagraph"/>
        <w:numPr>
          <w:ilvl w:val="0"/>
          <w:numId w:val="11"/>
        </w:numPr>
        <w:jc w:val="both"/>
        <w:rPr>
          <w:b/>
          <w:bCs/>
          <w:sz w:val="24"/>
          <w:szCs w:val="24"/>
        </w:rPr>
      </w:pPr>
      <w:r w:rsidRPr="00767A44">
        <w:rPr>
          <w:b/>
          <w:bCs/>
          <w:sz w:val="24"/>
          <w:szCs w:val="24"/>
        </w:rPr>
        <w:t>Activate Billing Page:</w:t>
      </w:r>
    </w:p>
    <w:p w14:paraId="6FFD130A" w14:textId="4737D4C3" w:rsidR="0027491E" w:rsidRDefault="000940EB" w:rsidP="00C55814">
      <w:pPr>
        <w:pStyle w:val="ListParagraph"/>
        <w:jc w:val="both"/>
      </w:pPr>
      <w:r>
        <w:t>I</w:t>
      </w:r>
      <w:r w:rsidR="00767A44" w:rsidRPr="00767A44">
        <w:t xml:space="preserve"> </w:t>
      </w:r>
      <w:r w:rsidR="00D8347A">
        <w:t xml:space="preserve">have </w:t>
      </w:r>
      <w:r w:rsidR="00767A44" w:rsidRPr="00767A44">
        <w:t>create</w:t>
      </w:r>
      <w:r w:rsidR="00D8347A">
        <w:t>d</w:t>
      </w:r>
      <w:r w:rsidR="00767A44" w:rsidRPr="00767A44">
        <w:t xml:space="preserve"> an "Activate Billing" page where </w:t>
      </w:r>
      <w:r>
        <w:t xml:space="preserve">agents </w:t>
      </w:r>
      <w:r w:rsidR="00767A44" w:rsidRPr="00767A44">
        <w:t xml:space="preserve">can activate billing for customers who are currently "In Active." The page will feature a form with fields for entering the customer's name, phone number, ID, balance, and billing period. </w:t>
      </w:r>
      <w:r>
        <w:t>Agents</w:t>
      </w:r>
      <w:r w:rsidR="00767A44" w:rsidRPr="00767A44">
        <w:t xml:space="preserve"> will submit the form to initiate the activation process. Upon successful activation, a success message w</w:t>
      </w:r>
      <w:r w:rsidR="00D8347A">
        <w:t xml:space="preserve">ould </w:t>
      </w:r>
      <w:r w:rsidR="00767A44" w:rsidRPr="00767A44">
        <w:t xml:space="preserve">be </w:t>
      </w:r>
      <w:r w:rsidR="00D8347A">
        <w:t>sent via</w:t>
      </w:r>
      <w:r w:rsidR="00767A44" w:rsidRPr="00767A44">
        <w:t xml:space="preserve"> SMS notification to the customer's phone number.</w:t>
      </w:r>
    </w:p>
    <w:tbl>
      <w:tblPr>
        <w:tblStyle w:val="TableGrid"/>
        <w:tblW w:w="0" w:type="auto"/>
        <w:tblInd w:w="720" w:type="dxa"/>
        <w:tblLook w:val="04A0" w:firstRow="1" w:lastRow="0" w:firstColumn="1" w:lastColumn="0" w:noHBand="0" w:noVBand="1"/>
      </w:tblPr>
      <w:tblGrid>
        <w:gridCol w:w="8990"/>
      </w:tblGrid>
      <w:tr w:rsidR="0027491E" w14:paraId="0852DD4F" w14:textId="77777777" w:rsidTr="00C55814">
        <w:tc>
          <w:tcPr>
            <w:tcW w:w="8990" w:type="dxa"/>
          </w:tcPr>
          <w:p w14:paraId="69853E6A" w14:textId="77777777" w:rsidR="00D8347A" w:rsidRDefault="00D8347A" w:rsidP="005B20BB">
            <w:pPr>
              <w:pStyle w:val="ListParagraph"/>
              <w:ind w:left="0"/>
              <w:jc w:val="center"/>
              <w:rPr>
                <w:noProof/>
              </w:rPr>
            </w:pPr>
          </w:p>
          <w:p w14:paraId="68733129" w14:textId="77777777" w:rsidR="00D8347A" w:rsidRDefault="00D8347A" w:rsidP="005B20BB">
            <w:pPr>
              <w:pStyle w:val="ListParagraph"/>
              <w:ind w:left="0"/>
              <w:jc w:val="center"/>
              <w:rPr>
                <w:noProof/>
              </w:rPr>
            </w:pPr>
          </w:p>
          <w:p w14:paraId="648641BC" w14:textId="77777777" w:rsidR="0027491E" w:rsidRDefault="00D8347A" w:rsidP="005B20BB">
            <w:pPr>
              <w:pStyle w:val="ListParagraph"/>
              <w:ind w:left="0"/>
              <w:jc w:val="center"/>
              <w:rPr>
                <w:b/>
                <w:bCs/>
                <w:sz w:val="24"/>
                <w:szCs w:val="24"/>
              </w:rPr>
            </w:pPr>
            <w:r>
              <w:rPr>
                <w:noProof/>
              </w:rPr>
              <w:drawing>
                <wp:inline distT="0" distB="0" distL="0" distR="0" wp14:anchorId="19D0B9D2" wp14:editId="613AAE9F">
                  <wp:extent cx="5464160" cy="2604976"/>
                  <wp:effectExtent l="0" t="0" r="3810" b="5080"/>
                  <wp:docPr id="93608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84535" name=""/>
                          <pic:cNvPicPr/>
                        </pic:nvPicPr>
                        <pic:blipFill rotWithShape="1">
                          <a:blip r:embed="rId13"/>
                          <a:srcRect r="1143" b="1314"/>
                          <a:stretch/>
                        </pic:blipFill>
                        <pic:spPr bwMode="auto">
                          <a:xfrm>
                            <a:off x="0" y="0"/>
                            <a:ext cx="5471455" cy="2608454"/>
                          </a:xfrm>
                          <a:prstGeom prst="rect">
                            <a:avLst/>
                          </a:prstGeom>
                          <a:ln>
                            <a:noFill/>
                          </a:ln>
                          <a:extLst>
                            <a:ext uri="{53640926-AAD7-44D8-BBD7-CCE9431645EC}">
                              <a14:shadowObscured xmlns:a14="http://schemas.microsoft.com/office/drawing/2010/main"/>
                            </a:ext>
                          </a:extLst>
                        </pic:spPr>
                      </pic:pic>
                    </a:graphicData>
                  </a:graphic>
                </wp:inline>
              </w:drawing>
            </w:r>
          </w:p>
          <w:p w14:paraId="318AA53F" w14:textId="77777777" w:rsidR="00D8347A" w:rsidRDefault="008027DE" w:rsidP="005B20BB">
            <w:pPr>
              <w:pStyle w:val="ListParagraph"/>
              <w:ind w:left="0"/>
              <w:jc w:val="center"/>
            </w:pPr>
            <w:r>
              <w:rPr>
                <w:noProof/>
              </w:rPr>
              <w:drawing>
                <wp:inline distT="0" distB="0" distL="0" distR="0" wp14:anchorId="04230318" wp14:editId="1D596F2C">
                  <wp:extent cx="5475767" cy="2632537"/>
                  <wp:effectExtent l="0" t="0" r="0" b="0"/>
                  <wp:docPr id="109239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90100" name=""/>
                          <pic:cNvPicPr/>
                        </pic:nvPicPr>
                        <pic:blipFill>
                          <a:blip r:embed="rId14"/>
                          <a:stretch>
                            <a:fillRect/>
                          </a:stretch>
                        </pic:blipFill>
                        <pic:spPr>
                          <a:xfrm>
                            <a:off x="0" y="0"/>
                            <a:ext cx="5482716" cy="2635878"/>
                          </a:xfrm>
                          <a:prstGeom prst="rect">
                            <a:avLst/>
                          </a:prstGeom>
                        </pic:spPr>
                      </pic:pic>
                    </a:graphicData>
                  </a:graphic>
                </wp:inline>
              </w:drawing>
            </w:r>
          </w:p>
          <w:p w14:paraId="0D4FE79A" w14:textId="77777777" w:rsidR="00C55814" w:rsidRDefault="008027DE" w:rsidP="00C55814">
            <w:pPr>
              <w:pStyle w:val="ListParagraph"/>
              <w:ind w:left="0"/>
              <w:jc w:val="center"/>
            </w:pPr>
            <w:r>
              <w:rPr>
                <w:noProof/>
              </w:rPr>
              <w:drawing>
                <wp:inline distT="0" distB="0" distL="0" distR="0" wp14:anchorId="7079C54B" wp14:editId="4C4CFE13">
                  <wp:extent cx="5471909" cy="2636874"/>
                  <wp:effectExtent l="0" t="0" r="0" b="0"/>
                  <wp:docPr id="14329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5207" name=""/>
                          <pic:cNvPicPr/>
                        </pic:nvPicPr>
                        <pic:blipFill>
                          <a:blip r:embed="rId15"/>
                          <a:stretch>
                            <a:fillRect/>
                          </a:stretch>
                        </pic:blipFill>
                        <pic:spPr>
                          <a:xfrm>
                            <a:off x="0" y="0"/>
                            <a:ext cx="5488282" cy="2644764"/>
                          </a:xfrm>
                          <a:prstGeom prst="rect">
                            <a:avLst/>
                          </a:prstGeom>
                        </pic:spPr>
                      </pic:pic>
                    </a:graphicData>
                  </a:graphic>
                </wp:inline>
              </w:drawing>
            </w:r>
          </w:p>
          <w:p w14:paraId="281D5501" w14:textId="0BD6D58A" w:rsidR="00C55814" w:rsidRPr="008027DE" w:rsidRDefault="00C55814" w:rsidP="00C55814">
            <w:pPr>
              <w:pStyle w:val="ListParagraph"/>
              <w:ind w:left="0"/>
              <w:jc w:val="center"/>
            </w:pPr>
          </w:p>
        </w:tc>
      </w:tr>
    </w:tbl>
    <w:p w14:paraId="29CDE7FC" w14:textId="77777777" w:rsidR="00C55814" w:rsidRDefault="00C55814" w:rsidP="00C55814">
      <w:pPr>
        <w:pStyle w:val="ListParagraph"/>
        <w:numPr>
          <w:ilvl w:val="0"/>
          <w:numId w:val="19"/>
        </w:numPr>
        <w:jc w:val="both"/>
        <w:rPr>
          <w:b/>
          <w:bCs/>
          <w:sz w:val="24"/>
          <w:szCs w:val="24"/>
        </w:rPr>
      </w:pPr>
      <w:r>
        <w:rPr>
          <w:b/>
          <w:bCs/>
          <w:sz w:val="24"/>
          <w:szCs w:val="24"/>
        </w:rPr>
        <w:t>Pay Bill</w:t>
      </w:r>
      <w:r w:rsidRPr="00767A44">
        <w:rPr>
          <w:b/>
          <w:bCs/>
          <w:sz w:val="24"/>
          <w:szCs w:val="24"/>
        </w:rPr>
        <w:t xml:space="preserve"> Page:</w:t>
      </w:r>
    </w:p>
    <w:p w14:paraId="0043DF0A" w14:textId="5B4989F5" w:rsidR="00767A44" w:rsidRDefault="00C55814" w:rsidP="00C55814">
      <w:pPr>
        <w:pStyle w:val="ListParagraph"/>
        <w:jc w:val="both"/>
      </w:pPr>
      <w:r w:rsidRPr="00767A44">
        <w:t xml:space="preserve">To enable </w:t>
      </w:r>
      <w:r>
        <w:t>customer</w:t>
      </w:r>
      <w:r w:rsidRPr="00767A44">
        <w:t xml:space="preserve">s to </w:t>
      </w:r>
      <w:r>
        <w:t>pay bills</w:t>
      </w:r>
      <w:r w:rsidRPr="00767A44">
        <w:t xml:space="preserve"> </w:t>
      </w:r>
      <w:proofErr w:type="gramStart"/>
      <w:r>
        <w:t>of</w:t>
      </w:r>
      <w:proofErr w:type="gramEnd"/>
      <w:r w:rsidRPr="00767A44">
        <w:t xml:space="preserve"> </w:t>
      </w:r>
      <w:r>
        <w:t>their</w:t>
      </w:r>
      <w:r w:rsidRPr="00767A44">
        <w:t xml:space="preserve"> </w:t>
      </w:r>
      <w:r>
        <w:t>accounts</w:t>
      </w:r>
      <w:r w:rsidRPr="00767A44">
        <w:t xml:space="preserve">, </w:t>
      </w:r>
      <w:r>
        <w:t>I</w:t>
      </w:r>
      <w:r w:rsidRPr="00767A44">
        <w:t xml:space="preserve"> </w:t>
      </w:r>
      <w:r>
        <w:t>have</w:t>
      </w:r>
      <w:r w:rsidRPr="00767A44">
        <w:t xml:space="preserve"> </w:t>
      </w:r>
      <w:proofErr w:type="gramStart"/>
      <w:r w:rsidRPr="00767A44">
        <w:t>design</w:t>
      </w:r>
      <w:proofErr w:type="gramEnd"/>
      <w:r w:rsidRPr="00767A44">
        <w:t xml:space="preserve"> an "</w:t>
      </w:r>
      <w:r>
        <w:t>Pay Bill</w:t>
      </w:r>
      <w:r w:rsidRPr="00767A44">
        <w:t>" page. This page will include a form with fields for entering the customer's phone number and the desire</w:t>
      </w:r>
      <w:r>
        <w:t>d bill</w:t>
      </w:r>
      <w:r w:rsidRPr="00767A44">
        <w:t xml:space="preserve"> amount. Users will submit the form to update the customer's balance</w:t>
      </w:r>
      <w:r>
        <w:t xml:space="preserve"> in database</w:t>
      </w:r>
      <w:r w:rsidRPr="00767A44">
        <w:t>. Feedback messages will be displayed to indicate the success or failure of the balance update.</w:t>
      </w:r>
    </w:p>
    <w:p w14:paraId="703A8749" w14:textId="77777777" w:rsidR="00C55814" w:rsidRDefault="00C55814" w:rsidP="00C55814">
      <w:pPr>
        <w:pStyle w:val="ListParagraph"/>
        <w:jc w:val="both"/>
      </w:pPr>
    </w:p>
    <w:tbl>
      <w:tblPr>
        <w:tblStyle w:val="TableGrid"/>
        <w:tblW w:w="0" w:type="auto"/>
        <w:tblInd w:w="720" w:type="dxa"/>
        <w:tblLook w:val="04A0" w:firstRow="1" w:lastRow="0" w:firstColumn="1" w:lastColumn="0" w:noHBand="0" w:noVBand="1"/>
      </w:tblPr>
      <w:tblGrid>
        <w:gridCol w:w="8990"/>
      </w:tblGrid>
      <w:tr w:rsidR="005B20BB" w14:paraId="7D4C3751" w14:textId="77777777" w:rsidTr="005B20BB">
        <w:tc>
          <w:tcPr>
            <w:tcW w:w="9350" w:type="dxa"/>
          </w:tcPr>
          <w:p w14:paraId="0D647698" w14:textId="77777777" w:rsidR="00C55814" w:rsidRDefault="00C55814" w:rsidP="00767A44">
            <w:pPr>
              <w:pStyle w:val="ListParagraph"/>
              <w:ind w:left="0"/>
              <w:jc w:val="both"/>
              <w:rPr>
                <w:b/>
                <w:bCs/>
                <w:sz w:val="24"/>
                <w:szCs w:val="24"/>
              </w:rPr>
            </w:pPr>
          </w:p>
          <w:p w14:paraId="41F6A6E5" w14:textId="1064FDAC" w:rsidR="005B20BB" w:rsidRDefault="00C55814" w:rsidP="00767A44">
            <w:pPr>
              <w:pStyle w:val="ListParagraph"/>
              <w:ind w:left="0"/>
              <w:jc w:val="both"/>
              <w:rPr>
                <w:b/>
                <w:bCs/>
                <w:sz w:val="24"/>
                <w:szCs w:val="24"/>
              </w:rPr>
            </w:pPr>
            <w:r>
              <w:rPr>
                <w:noProof/>
              </w:rPr>
              <w:drawing>
                <wp:inline distT="0" distB="0" distL="0" distR="0" wp14:anchorId="493DFA46" wp14:editId="5C52F2B0">
                  <wp:extent cx="5571460" cy="2688860"/>
                  <wp:effectExtent l="0" t="0" r="0" b="0"/>
                  <wp:docPr id="7262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9235" name=""/>
                          <pic:cNvPicPr/>
                        </pic:nvPicPr>
                        <pic:blipFill>
                          <a:blip r:embed="rId16"/>
                          <a:stretch>
                            <a:fillRect/>
                          </a:stretch>
                        </pic:blipFill>
                        <pic:spPr>
                          <a:xfrm>
                            <a:off x="0" y="0"/>
                            <a:ext cx="5581847" cy="2693873"/>
                          </a:xfrm>
                          <a:prstGeom prst="rect">
                            <a:avLst/>
                          </a:prstGeom>
                        </pic:spPr>
                      </pic:pic>
                    </a:graphicData>
                  </a:graphic>
                </wp:inline>
              </w:drawing>
            </w:r>
          </w:p>
          <w:p w14:paraId="76503D5F" w14:textId="77777777" w:rsidR="00C55814" w:rsidRDefault="00C55814" w:rsidP="00767A44">
            <w:pPr>
              <w:pStyle w:val="ListParagraph"/>
              <w:ind w:left="0"/>
              <w:jc w:val="both"/>
              <w:rPr>
                <w:b/>
                <w:bCs/>
                <w:sz w:val="24"/>
                <w:szCs w:val="24"/>
              </w:rPr>
            </w:pPr>
          </w:p>
          <w:p w14:paraId="3DE77E07" w14:textId="62266727" w:rsidR="00C55814" w:rsidRDefault="00C55814" w:rsidP="00767A44">
            <w:pPr>
              <w:pStyle w:val="ListParagraph"/>
              <w:ind w:left="0"/>
              <w:jc w:val="both"/>
              <w:rPr>
                <w:b/>
                <w:bCs/>
                <w:sz w:val="24"/>
                <w:szCs w:val="24"/>
              </w:rPr>
            </w:pPr>
            <w:r>
              <w:rPr>
                <w:noProof/>
              </w:rPr>
              <w:drawing>
                <wp:inline distT="0" distB="0" distL="0" distR="0" wp14:anchorId="627F93C6" wp14:editId="103418B3">
                  <wp:extent cx="5550195" cy="2678597"/>
                  <wp:effectExtent l="0" t="0" r="0" b="7620"/>
                  <wp:docPr id="198935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5403" name=""/>
                          <pic:cNvPicPr/>
                        </pic:nvPicPr>
                        <pic:blipFill>
                          <a:blip r:embed="rId17"/>
                          <a:stretch>
                            <a:fillRect/>
                          </a:stretch>
                        </pic:blipFill>
                        <pic:spPr>
                          <a:xfrm>
                            <a:off x="0" y="0"/>
                            <a:ext cx="5560500" cy="2683570"/>
                          </a:xfrm>
                          <a:prstGeom prst="rect">
                            <a:avLst/>
                          </a:prstGeom>
                        </pic:spPr>
                      </pic:pic>
                    </a:graphicData>
                  </a:graphic>
                </wp:inline>
              </w:drawing>
            </w:r>
          </w:p>
          <w:p w14:paraId="18BF3C8E" w14:textId="0F80090A" w:rsidR="005B20BB" w:rsidRDefault="00C55814" w:rsidP="00767A44">
            <w:pPr>
              <w:pStyle w:val="ListParagraph"/>
              <w:ind w:left="0"/>
              <w:jc w:val="both"/>
              <w:rPr>
                <w:b/>
                <w:bCs/>
                <w:sz w:val="24"/>
                <w:szCs w:val="24"/>
              </w:rPr>
            </w:pPr>
            <w:r>
              <w:rPr>
                <w:noProof/>
              </w:rPr>
              <w:drawing>
                <wp:inline distT="0" distB="0" distL="0" distR="0" wp14:anchorId="2D3C026D" wp14:editId="1908FD63">
                  <wp:extent cx="5550195" cy="2674600"/>
                  <wp:effectExtent l="0" t="0" r="0" b="0"/>
                  <wp:docPr id="117130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03890" name=""/>
                          <pic:cNvPicPr/>
                        </pic:nvPicPr>
                        <pic:blipFill>
                          <a:blip r:embed="rId18"/>
                          <a:stretch>
                            <a:fillRect/>
                          </a:stretch>
                        </pic:blipFill>
                        <pic:spPr>
                          <a:xfrm>
                            <a:off x="0" y="0"/>
                            <a:ext cx="5573490" cy="2685826"/>
                          </a:xfrm>
                          <a:prstGeom prst="rect">
                            <a:avLst/>
                          </a:prstGeom>
                        </pic:spPr>
                      </pic:pic>
                    </a:graphicData>
                  </a:graphic>
                </wp:inline>
              </w:drawing>
            </w:r>
          </w:p>
          <w:p w14:paraId="03A21D57" w14:textId="261FCE59" w:rsidR="00C55814" w:rsidRDefault="00C55814" w:rsidP="00767A44">
            <w:pPr>
              <w:pStyle w:val="ListParagraph"/>
              <w:ind w:left="0"/>
              <w:jc w:val="both"/>
              <w:rPr>
                <w:b/>
                <w:bCs/>
                <w:sz w:val="24"/>
                <w:szCs w:val="24"/>
              </w:rPr>
            </w:pPr>
          </w:p>
        </w:tc>
      </w:tr>
    </w:tbl>
    <w:p w14:paraId="091DB4F8" w14:textId="77777777" w:rsidR="00767A44" w:rsidRPr="00767A44" w:rsidRDefault="00767A44" w:rsidP="00767A44">
      <w:pPr>
        <w:jc w:val="both"/>
      </w:pPr>
    </w:p>
    <w:p w14:paraId="53B44F35" w14:textId="626B216E" w:rsidR="00767A44" w:rsidRPr="00767A44" w:rsidRDefault="00767A44" w:rsidP="00767A44">
      <w:pPr>
        <w:jc w:val="both"/>
      </w:pPr>
      <w:r w:rsidRPr="00767A44">
        <w:t>The UI design will focus on simplicity and usability</w:t>
      </w:r>
      <w:r w:rsidRPr="000940EB">
        <w:t xml:space="preserve">. </w:t>
      </w:r>
      <w:r w:rsidR="000940EB" w:rsidRPr="000940EB">
        <w:t xml:space="preserve">I </w:t>
      </w:r>
      <w:r w:rsidR="00C55814">
        <w:t xml:space="preserve">have </w:t>
      </w:r>
      <w:r w:rsidR="00C55814" w:rsidRPr="00767A44">
        <w:t>ensured</w:t>
      </w:r>
      <w:r w:rsidRPr="00767A44">
        <w:t xml:space="preserve"> that the layout is intuitive, with clear labels and input fields for data entry. Styling</w:t>
      </w:r>
      <w:r w:rsidR="00C55814">
        <w:t xml:space="preserve"> is </w:t>
      </w:r>
      <w:r w:rsidR="00C55814" w:rsidRPr="00767A44">
        <w:t>applied</w:t>
      </w:r>
      <w:r w:rsidRPr="00767A44">
        <w:t xml:space="preserve"> using CSS to enhance the visual appeal of the pages. The Ufone logo </w:t>
      </w:r>
      <w:r w:rsidR="00C55814">
        <w:t>is</w:t>
      </w:r>
      <w:r w:rsidRPr="00767A44">
        <w:t xml:space="preserve"> prominently displayed at the top of each page for branding purposes.</w:t>
      </w:r>
    </w:p>
    <w:p w14:paraId="474F782C" w14:textId="77777777" w:rsidR="00767A44" w:rsidRPr="00767A44" w:rsidRDefault="00767A44" w:rsidP="00767A44">
      <w:pPr>
        <w:jc w:val="both"/>
      </w:pPr>
    </w:p>
    <w:p w14:paraId="4EC21A9B" w14:textId="77777777" w:rsidR="00767A44" w:rsidRPr="000940EB" w:rsidRDefault="00767A44" w:rsidP="00767A44">
      <w:pPr>
        <w:jc w:val="both"/>
        <w:rPr>
          <w:b/>
          <w:bCs/>
          <w:sz w:val="32"/>
          <w:szCs w:val="32"/>
        </w:rPr>
      </w:pPr>
      <w:r w:rsidRPr="000940EB">
        <w:rPr>
          <w:b/>
          <w:bCs/>
          <w:sz w:val="36"/>
          <w:szCs w:val="36"/>
        </w:rPr>
        <w:t>Database Design:</w:t>
      </w:r>
    </w:p>
    <w:p w14:paraId="0783985C" w14:textId="7A84EF18" w:rsidR="00767A44" w:rsidRPr="00767A44" w:rsidRDefault="00767A44" w:rsidP="00767A44">
      <w:pPr>
        <w:jc w:val="both"/>
      </w:pPr>
      <w:r w:rsidRPr="00767A44">
        <w:t xml:space="preserve">In the future, </w:t>
      </w:r>
      <w:r w:rsidR="000940EB">
        <w:t>I</w:t>
      </w:r>
      <w:r w:rsidRPr="00767A44">
        <w:t xml:space="preserve"> will design the database schema for the billing system project. The database will be named "ptcl" and will include </w:t>
      </w:r>
      <w:r w:rsidR="00C55814">
        <w:t xml:space="preserve">two </w:t>
      </w:r>
      <w:r w:rsidR="0073122A" w:rsidRPr="00767A44">
        <w:t>tables</w:t>
      </w:r>
      <w:r w:rsidRPr="00767A44">
        <w:t xml:space="preserve"> called "customers."</w:t>
      </w:r>
      <w:r w:rsidR="00C55814">
        <w:t xml:space="preserve"> and “</w:t>
      </w:r>
      <w:proofErr w:type="spellStart"/>
      <w:r w:rsidR="00C55814">
        <w:t>bil</w:t>
      </w:r>
      <w:r w:rsidR="0073122A">
        <w:t>l</w:t>
      </w:r>
      <w:r w:rsidR="00C55814">
        <w:t>ing_history</w:t>
      </w:r>
      <w:proofErr w:type="spellEnd"/>
      <w:r w:rsidR="00C55814">
        <w:t>”.</w:t>
      </w:r>
    </w:p>
    <w:p w14:paraId="1FF2FE8D" w14:textId="77777777" w:rsidR="009519D6" w:rsidRPr="009519D6" w:rsidRDefault="00EC5B4D" w:rsidP="009519D6">
      <w:pPr>
        <w:pStyle w:val="ListParagraph"/>
        <w:numPr>
          <w:ilvl w:val="0"/>
          <w:numId w:val="20"/>
        </w:numPr>
        <w:jc w:val="both"/>
      </w:pPr>
      <w:r w:rsidRPr="00EC5B4D">
        <w:rPr>
          <w:b/>
          <w:bCs/>
        </w:rPr>
        <w:t>Customers</w:t>
      </w:r>
    </w:p>
    <w:p w14:paraId="5F458526" w14:textId="6B0EE3B0" w:rsidR="00EC5B4D" w:rsidRDefault="00767A44" w:rsidP="009519D6">
      <w:pPr>
        <w:pStyle w:val="ListParagraph"/>
        <w:jc w:val="both"/>
      </w:pPr>
      <w:r w:rsidRPr="00767A44">
        <w:t>The "customers" table</w:t>
      </w:r>
      <w:r w:rsidR="00C8735C">
        <w:t xml:space="preserve"> </w:t>
      </w:r>
      <w:r w:rsidRPr="00767A44">
        <w:t>ha</w:t>
      </w:r>
      <w:r w:rsidR="00C8735C">
        <w:t>s</w:t>
      </w:r>
      <w:r w:rsidRPr="00767A44">
        <w:t xml:space="preserve"> the following columns:</w:t>
      </w:r>
    </w:p>
    <w:p w14:paraId="610B77AB" w14:textId="77777777" w:rsidR="00EC5B4D" w:rsidRDefault="00EC5B4D" w:rsidP="00EC5B4D">
      <w:pPr>
        <w:pStyle w:val="ListParagraph"/>
        <w:jc w:val="both"/>
      </w:pPr>
    </w:p>
    <w:p w14:paraId="2DBE2133" w14:textId="71EDDF1F" w:rsidR="00EC5B4D" w:rsidRDefault="00767A44" w:rsidP="00EC5B4D">
      <w:pPr>
        <w:pStyle w:val="ListParagraph"/>
        <w:numPr>
          <w:ilvl w:val="0"/>
          <w:numId w:val="21"/>
        </w:numPr>
        <w:jc w:val="both"/>
      </w:pPr>
      <w:r w:rsidRPr="00C8735C">
        <w:rPr>
          <w:b/>
          <w:bCs/>
          <w:i/>
          <w:iCs/>
        </w:rPr>
        <w:t>customerId:</w:t>
      </w:r>
      <w:r w:rsidRPr="00767A44">
        <w:t xml:space="preserve"> A unique identifier for each customer.</w:t>
      </w:r>
    </w:p>
    <w:p w14:paraId="195228B8" w14:textId="7DB259E9" w:rsidR="00EC5B4D" w:rsidRDefault="00767A44" w:rsidP="00EC5B4D">
      <w:pPr>
        <w:pStyle w:val="ListParagraph"/>
        <w:numPr>
          <w:ilvl w:val="0"/>
          <w:numId w:val="21"/>
        </w:numPr>
        <w:jc w:val="both"/>
      </w:pPr>
      <w:r w:rsidRPr="00C8735C">
        <w:rPr>
          <w:b/>
          <w:bCs/>
          <w:i/>
          <w:iCs/>
        </w:rPr>
        <w:t>name</w:t>
      </w:r>
      <w:r w:rsidR="000940EB" w:rsidRPr="00C8735C">
        <w:rPr>
          <w:b/>
          <w:bCs/>
          <w:i/>
          <w:iCs/>
        </w:rPr>
        <w:t>:</w:t>
      </w:r>
      <w:r w:rsidR="000940EB">
        <w:t xml:space="preserve"> </w:t>
      </w:r>
      <w:r w:rsidRPr="00767A44">
        <w:t>The customer's name.</w:t>
      </w:r>
    </w:p>
    <w:p w14:paraId="527ABBB9" w14:textId="5B19E4A5" w:rsidR="00EC5B4D" w:rsidRDefault="00767A44" w:rsidP="00EC5B4D">
      <w:pPr>
        <w:pStyle w:val="ListParagraph"/>
        <w:numPr>
          <w:ilvl w:val="0"/>
          <w:numId w:val="21"/>
        </w:numPr>
        <w:jc w:val="both"/>
      </w:pPr>
      <w:r w:rsidRPr="00C8735C">
        <w:rPr>
          <w:b/>
          <w:bCs/>
          <w:i/>
          <w:iCs/>
        </w:rPr>
        <w:t>emai</w:t>
      </w:r>
      <w:r w:rsidR="000940EB" w:rsidRPr="00C8735C">
        <w:rPr>
          <w:b/>
          <w:bCs/>
          <w:i/>
          <w:iCs/>
        </w:rPr>
        <w:t>l</w:t>
      </w:r>
      <w:r w:rsidRPr="00C8735C">
        <w:rPr>
          <w:b/>
          <w:bCs/>
          <w:i/>
          <w:iCs/>
        </w:rPr>
        <w:t>:</w:t>
      </w:r>
      <w:r w:rsidRPr="00767A44">
        <w:t xml:space="preserve"> The customer's email address.</w:t>
      </w:r>
    </w:p>
    <w:p w14:paraId="0D061F0A" w14:textId="4F113562" w:rsidR="00EC5B4D" w:rsidRDefault="00767A44" w:rsidP="00EC5B4D">
      <w:pPr>
        <w:pStyle w:val="ListParagraph"/>
        <w:numPr>
          <w:ilvl w:val="0"/>
          <w:numId w:val="21"/>
        </w:numPr>
        <w:jc w:val="both"/>
      </w:pPr>
      <w:r w:rsidRPr="00C8735C">
        <w:rPr>
          <w:b/>
          <w:bCs/>
          <w:i/>
          <w:iCs/>
        </w:rPr>
        <w:t>phoneNumber</w:t>
      </w:r>
      <w:r w:rsidR="000940EB" w:rsidRPr="00C8735C">
        <w:rPr>
          <w:b/>
          <w:bCs/>
          <w:i/>
          <w:iCs/>
        </w:rPr>
        <w:t>:</w:t>
      </w:r>
      <w:r w:rsidR="000940EB">
        <w:t xml:space="preserve"> </w:t>
      </w:r>
      <w:r w:rsidRPr="00767A44">
        <w:t>The customer's phone number.</w:t>
      </w:r>
    </w:p>
    <w:p w14:paraId="5A22157A" w14:textId="0BA5A3A2" w:rsidR="00EC5B4D" w:rsidRDefault="0073122A" w:rsidP="00EC5B4D">
      <w:pPr>
        <w:pStyle w:val="ListParagraph"/>
        <w:numPr>
          <w:ilvl w:val="0"/>
          <w:numId w:val="21"/>
        </w:numPr>
        <w:jc w:val="both"/>
      </w:pPr>
      <w:r w:rsidRPr="00C8735C">
        <w:rPr>
          <w:b/>
          <w:bCs/>
          <w:i/>
          <w:iCs/>
        </w:rPr>
        <w:t>purpose:</w:t>
      </w:r>
      <w:r w:rsidRPr="0073122A">
        <w:t xml:space="preserve"> </w:t>
      </w:r>
      <w:r>
        <w:t>I</w:t>
      </w:r>
      <w:r w:rsidRPr="0073122A">
        <w:t>nformation on whether it's a personal or business-related account.</w:t>
      </w:r>
    </w:p>
    <w:p w14:paraId="32113AC4" w14:textId="60B5E497" w:rsidR="00EC5B4D" w:rsidRDefault="00767A44" w:rsidP="00EC5B4D">
      <w:pPr>
        <w:pStyle w:val="ListParagraph"/>
        <w:numPr>
          <w:ilvl w:val="0"/>
          <w:numId w:val="21"/>
        </w:numPr>
        <w:jc w:val="both"/>
      </w:pPr>
      <w:r w:rsidRPr="00C8735C">
        <w:rPr>
          <w:b/>
          <w:bCs/>
          <w:i/>
          <w:iCs/>
        </w:rPr>
        <w:t>balance</w:t>
      </w:r>
      <w:r w:rsidR="000940EB" w:rsidRPr="00C8735C">
        <w:rPr>
          <w:b/>
          <w:bCs/>
          <w:i/>
          <w:iCs/>
        </w:rPr>
        <w:t>:</w:t>
      </w:r>
      <w:r w:rsidR="000940EB">
        <w:t xml:space="preserve"> </w:t>
      </w:r>
      <w:r w:rsidRPr="00767A44">
        <w:t>The customer's account balance.</w:t>
      </w:r>
    </w:p>
    <w:p w14:paraId="5E5CF12C" w14:textId="531C5DEB" w:rsidR="00EC5B4D" w:rsidRDefault="00C8735C" w:rsidP="00EC5B4D">
      <w:pPr>
        <w:pStyle w:val="ListParagraph"/>
        <w:numPr>
          <w:ilvl w:val="0"/>
          <w:numId w:val="21"/>
        </w:numPr>
        <w:jc w:val="both"/>
      </w:pPr>
      <w:proofErr w:type="spellStart"/>
      <w:r>
        <w:rPr>
          <w:b/>
          <w:bCs/>
          <w:i/>
          <w:iCs/>
        </w:rPr>
        <w:t>b</w:t>
      </w:r>
      <w:r w:rsidR="00767A44" w:rsidRPr="00C8735C">
        <w:rPr>
          <w:b/>
          <w:bCs/>
          <w:i/>
          <w:iCs/>
        </w:rPr>
        <w:t>illing</w:t>
      </w:r>
      <w:r>
        <w:rPr>
          <w:b/>
          <w:bCs/>
          <w:i/>
          <w:iCs/>
        </w:rPr>
        <w:t>_</w:t>
      </w:r>
      <w:r w:rsidR="00767A44" w:rsidRPr="00C8735C">
        <w:rPr>
          <w:b/>
          <w:bCs/>
          <w:i/>
          <w:iCs/>
        </w:rPr>
        <w:t>Period</w:t>
      </w:r>
      <w:proofErr w:type="spellEnd"/>
      <w:r w:rsidR="000940EB" w:rsidRPr="00C8735C">
        <w:rPr>
          <w:b/>
          <w:bCs/>
          <w:i/>
          <w:iCs/>
        </w:rPr>
        <w:t xml:space="preserve">: </w:t>
      </w:r>
      <w:r w:rsidR="00767A44" w:rsidRPr="00767A44">
        <w:t>The billing period in months.</w:t>
      </w:r>
    </w:p>
    <w:p w14:paraId="50C27CE8" w14:textId="6C6840D1" w:rsidR="00767A44" w:rsidRPr="00EC5B4D" w:rsidRDefault="00767A44" w:rsidP="00EC5B4D">
      <w:pPr>
        <w:pStyle w:val="ListParagraph"/>
        <w:numPr>
          <w:ilvl w:val="0"/>
          <w:numId w:val="21"/>
        </w:numPr>
        <w:jc w:val="both"/>
        <w:rPr>
          <w:b/>
          <w:bCs/>
        </w:rPr>
      </w:pPr>
      <w:r w:rsidRPr="00C8735C">
        <w:rPr>
          <w:b/>
          <w:bCs/>
          <w:i/>
          <w:iCs/>
        </w:rPr>
        <w:t>status</w:t>
      </w:r>
      <w:r w:rsidR="000940EB" w:rsidRPr="00C8735C">
        <w:rPr>
          <w:b/>
          <w:bCs/>
          <w:i/>
          <w:iCs/>
        </w:rPr>
        <w:t>:</w:t>
      </w:r>
      <w:r w:rsidR="000940EB">
        <w:t xml:space="preserve"> </w:t>
      </w:r>
      <w:r w:rsidRPr="00767A44">
        <w:t>The customer's status, which can be either "In Active" or "Active."</w:t>
      </w:r>
    </w:p>
    <w:tbl>
      <w:tblPr>
        <w:tblStyle w:val="TableGrid"/>
        <w:tblW w:w="0" w:type="auto"/>
        <w:tblLook w:val="04A0" w:firstRow="1" w:lastRow="0" w:firstColumn="1" w:lastColumn="0" w:noHBand="0" w:noVBand="1"/>
      </w:tblPr>
      <w:tblGrid>
        <w:gridCol w:w="9700"/>
      </w:tblGrid>
      <w:tr w:rsidR="0073122A" w14:paraId="077EFE3B" w14:textId="77777777" w:rsidTr="0073122A">
        <w:trPr>
          <w:trHeight w:val="4808"/>
        </w:trPr>
        <w:tc>
          <w:tcPr>
            <w:tcW w:w="9700" w:type="dxa"/>
          </w:tcPr>
          <w:p w14:paraId="2E40D02C" w14:textId="38C16E4C" w:rsidR="0073122A" w:rsidRDefault="0073122A" w:rsidP="00767A44">
            <w:pPr>
              <w:jc w:val="both"/>
            </w:pPr>
            <w:r>
              <w:rPr>
                <w:noProof/>
              </w:rPr>
              <w:drawing>
                <wp:inline distT="0" distB="0" distL="0" distR="0" wp14:anchorId="6FB12C07" wp14:editId="432A9496">
                  <wp:extent cx="6022750" cy="3037399"/>
                  <wp:effectExtent l="0" t="0" r="0" b="0"/>
                  <wp:docPr id="334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21" name=""/>
                          <pic:cNvPicPr/>
                        </pic:nvPicPr>
                        <pic:blipFill>
                          <a:blip r:embed="rId19"/>
                          <a:stretch>
                            <a:fillRect/>
                          </a:stretch>
                        </pic:blipFill>
                        <pic:spPr>
                          <a:xfrm>
                            <a:off x="0" y="0"/>
                            <a:ext cx="6033283" cy="3042711"/>
                          </a:xfrm>
                          <a:prstGeom prst="rect">
                            <a:avLst/>
                          </a:prstGeom>
                        </pic:spPr>
                      </pic:pic>
                    </a:graphicData>
                  </a:graphic>
                </wp:inline>
              </w:drawing>
            </w:r>
          </w:p>
        </w:tc>
      </w:tr>
    </w:tbl>
    <w:p w14:paraId="0A74A235" w14:textId="77777777" w:rsidR="0073122A" w:rsidRDefault="0073122A" w:rsidP="00767A44">
      <w:pPr>
        <w:jc w:val="both"/>
      </w:pPr>
    </w:p>
    <w:p w14:paraId="503E9EBB" w14:textId="6F43F9CA" w:rsidR="00767A44" w:rsidRDefault="0073122A" w:rsidP="00767A44">
      <w:pPr>
        <w:jc w:val="both"/>
      </w:pPr>
      <w:r w:rsidRPr="0073122A">
        <w:t>The "</w:t>
      </w:r>
      <w:r w:rsidRPr="0073122A">
        <w:t>customer’s</w:t>
      </w:r>
      <w:r w:rsidRPr="0073122A">
        <w:t>" table is an essential component of the database, providing comprehensive information about each customer's profile, financial status, billing period, account status, and related actions.</w:t>
      </w:r>
    </w:p>
    <w:p w14:paraId="42D0D025" w14:textId="79A418F5" w:rsidR="00EC5B4D" w:rsidRDefault="00EC5B4D" w:rsidP="00767A44">
      <w:pPr>
        <w:jc w:val="both"/>
        <w:rPr>
          <w:b/>
          <w:bCs/>
        </w:rPr>
      </w:pPr>
      <w:r w:rsidRPr="00EC5B4D">
        <w:rPr>
          <w:b/>
          <w:bCs/>
        </w:rPr>
        <w:t>Table Structure:</w:t>
      </w:r>
    </w:p>
    <w:p w14:paraId="4CF5FF48" w14:textId="798BC26B" w:rsidR="00EC5B4D" w:rsidRDefault="00EC5B4D" w:rsidP="00EC5B4D">
      <w:pPr>
        <w:jc w:val="both"/>
      </w:pPr>
      <w:r>
        <w:t xml:space="preserve">The </w:t>
      </w:r>
      <w:r>
        <w:t xml:space="preserve">structure of the given MySQL </w:t>
      </w:r>
      <w:r>
        <w:t xml:space="preserve">“customer” </w:t>
      </w:r>
      <w:r>
        <w:t>table</w:t>
      </w:r>
      <w:r>
        <w:t xml:space="preserve"> is as below</w:t>
      </w:r>
      <w:r>
        <w:t>:</w:t>
      </w:r>
    </w:p>
    <w:p w14:paraId="144F516A" w14:textId="0A69E23E" w:rsidR="00EC5B4D" w:rsidRPr="00EC5B4D" w:rsidRDefault="00EC5B4D" w:rsidP="00EC5B4D">
      <w:pPr>
        <w:pStyle w:val="ListParagraph"/>
        <w:numPr>
          <w:ilvl w:val="0"/>
          <w:numId w:val="22"/>
        </w:numPr>
        <w:jc w:val="both"/>
        <w:rPr>
          <w:b/>
          <w:bCs/>
        </w:rPr>
      </w:pPr>
      <w:r w:rsidRPr="00EC5B4D">
        <w:rPr>
          <w:b/>
          <w:bCs/>
        </w:rPr>
        <w:t>customerId:</w:t>
      </w:r>
    </w:p>
    <w:p w14:paraId="41F30455" w14:textId="47D84E4B" w:rsidR="00EC5B4D" w:rsidRDefault="00EC5B4D" w:rsidP="00EC5B4D">
      <w:pPr>
        <w:pStyle w:val="ListParagraph"/>
        <w:numPr>
          <w:ilvl w:val="1"/>
          <w:numId w:val="24"/>
        </w:numPr>
        <w:jc w:val="both"/>
      </w:pPr>
      <w:r w:rsidRPr="00EC5B4D">
        <w:rPr>
          <w:b/>
          <w:bCs/>
        </w:rPr>
        <w:t>Data Type:</w:t>
      </w:r>
      <w:r>
        <w:t xml:space="preserve"> </w:t>
      </w:r>
      <w:proofErr w:type="gramStart"/>
      <w:r>
        <w:t>int(</w:t>
      </w:r>
      <w:proofErr w:type="gramEnd"/>
      <w:r>
        <w:t>11)</w:t>
      </w:r>
    </w:p>
    <w:p w14:paraId="22FA0CE5" w14:textId="41ED7BC6" w:rsidR="00EC5B4D" w:rsidRDefault="00EC5B4D" w:rsidP="00EC5B4D">
      <w:pPr>
        <w:pStyle w:val="ListParagraph"/>
        <w:numPr>
          <w:ilvl w:val="1"/>
          <w:numId w:val="24"/>
        </w:numPr>
        <w:jc w:val="both"/>
      </w:pPr>
      <w:r w:rsidRPr="00EC5B4D">
        <w:rPr>
          <w:b/>
          <w:bCs/>
        </w:rPr>
        <w:t>Description:</w:t>
      </w:r>
      <w:r>
        <w:t xml:space="preserve"> This column serves as the primary key and a unique identifier for each customer in the table.</w:t>
      </w:r>
    </w:p>
    <w:p w14:paraId="6DCD62C3" w14:textId="02D3C7D4" w:rsidR="00EC5B4D" w:rsidRDefault="00EC5B4D" w:rsidP="00EC5B4D">
      <w:pPr>
        <w:pStyle w:val="ListParagraph"/>
        <w:numPr>
          <w:ilvl w:val="1"/>
          <w:numId w:val="24"/>
        </w:numPr>
        <w:jc w:val="both"/>
      </w:pPr>
      <w:r w:rsidRPr="00EC5B4D">
        <w:rPr>
          <w:b/>
          <w:bCs/>
        </w:rPr>
        <w:t>Properties:</w:t>
      </w:r>
      <w:r>
        <w:t xml:space="preserve"> Primary Key</w:t>
      </w:r>
    </w:p>
    <w:p w14:paraId="32BC473A" w14:textId="742C741B" w:rsidR="00EC5B4D" w:rsidRDefault="00EC5B4D" w:rsidP="00EC5B4D">
      <w:pPr>
        <w:pStyle w:val="ListParagraph"/>
        <w:numPr>
          <w:ilvl w:val="1"/>
          <w:numId w:val="24"/>
        </w:numPr>
        <w:jc w:val="both"/>
      </w:pPr>
      <w:r w:rsidRPr="00EC5B4D">
        <w:rPr>
          <w:b/>
          <w:bCs/>
        </w:rPr>
        <w:t>Additional Notes:</w:t>
      </w:r>
      <w:r>
        <w:t xml:space="preserve"> The "customerId" column plays a critical role in ensuring each customer has a unique identifier, making it a suitable candidate for primary key usage.</w:t>
      </w:r>
    </w:p>
    <w:p w14:paraId="7C053C6E" w14:textId="37CED8EB" w:rsidR="00EC5B4D" w:rsidRPr="00EC5B4D" w:rsidRDefault="00EC5B4D" w:rsidP="00EC5B4D">
      <w:pPr>
        <w:pStyle w:val="ListParagraph"/>
        <w:numPr>
          <w:ilvl w:val="0"/>
          <w:numId w:val="22"/>
        </w:numPr>
        <w:jc w:val="both"/>
        <w:rPr>
          <w:b/>
          <w:bCs/>
        </w:rPr>
      </w:pPr>
      <w:r w:rsidRPr="00EC5B4D">
        <w:rPr>
          <w:b/>
          <w:bCs/>
        </w:rPr>
        <w:t>name:</w:t>
      </w:r>
    </w:p>
    <w:p w14:paraId="6FEC4949" w14:textId="083BFF85" w:rsidR="00EC5B4D" w:rsidRDefault="00EC5B4D" w:rsidP="00EC5B4D">
      <w:pPr>
        <w:pStyle w:val="ListParagraph"/>
        <w:numPr>
          <w:ilvl w:val="1"/>
          <w:numId w:val="25"/>
        </w:numPr>
        <w:jc w:val="both"/>
      </w:pPr>
      <w:r w:rsidRPr="00EC5B4D">
        <w:rPr>
          <w:b/>
          <w:bCs/>
        </w:rPr>
        <w:t>Data Type:</w:t>
      </w:r>
      <w:r>
        <w:t xml:space="preserve"> </w:t>
      </w:r>
      <w:proofErr w:type="gramStart"/>
      <w:r>
        <w:t>varchar(</w:t>
      </w:r>
      <w:proofErr w:type="gramEnd"/>
      <w:r>
        <w:t>50)</w:t>
      </w:r>
    </w:p>
    <w:p w14:paraId="56C46323" w14:textId="15E998EB" w:rsidR="00EC5B4D" w:rsidRDefault="00EC5B4D" w:rsidP="00EC5B4D">
      <w:pPr>
        <w:pStyle w:val="ListParagraph"/>
        <w:numPr>
          <w:ilvl w:val="1"/>
          <w:numId w:val="25"/>
        </w:numPr>
        <w:jc w:val="both"/>
      </w:pPr>
      <w:r w:rsidRPr="00EC5B4D">
        <w:rPr>
          <w:b/>
          <w:bCs/>
        </w:rPr>
        <w:t>Description:</w:t>
      </w:r>
      <w:r>
        <w:t xml:space="preserve"> The "name" column stores the full name of the customer.</w:t>
      </w:r>
    </w:p>
    <w:p w14:paraId="1ED1DB1E" w14:textId="5FB3AFCD" w:rsidR="00EC5B4D" w:rsidRDefault="00EC5B4D" w:rsidP="00EC5B4D">
      <w:pPr>
        <w:pStyle w:val="ListParagraph"/>
        <w:numPr>
          <w:ilvl w:val="1"/>
          <w:numId w:val="25"/>
        </w:numPr>
        <w:jc w:val="both"/>
      </w:pPr>
      <w:r w:rsidRPr="00EC5B4D">
        <w:rPr>
          <w:b/>
          <w:bCs/>
        </w:rPr>
        <w:t>Additional Notes:</w:t>
      </w:r>
      <w:r>
        <w:t xml:space="preserve"> The length limit of 50 characters ensures that names are adequately accommodated while preventing excessive data storage.</w:t>
      </w:r>
    </w:p>
    <w:p w14:paraId="73CFC7D1" w14:textId="0AE57C23" w:rsidR="00EC5B4D" w:rsidRPr="00EC5B4D" w:rsidRDefault="00EC5B4D" w:rsidP="00EC5B4D">
      <w:pPr>
        <w:pStyle w:val="ListParagraph"/>
        <w:numPr>
          <w:ilvl w:val="0"/>
          <w:numId w:val="22"/>
        </w:numPr>
        <w:jc w:val="both"/>
        <w:rPr>
          <w:b/>
          <w:bCs/>
        </w:rPr>
      </w:pPr>
      <w:r w:rsidRPr="00EC5B4D">
        <w:rPr>
          <w:b/>
          <w:bCs/>
        </w:rPr>
        <w:t>email:</w:t>
      </w:r>
    </w:p>
    <w:p w14:paraId="0531866E" w14:textId="3EF5F504" w:rsidR="00EC5B4D" w:rsidRDefault="00EC5B4D" w:rsidP="00EC5B4D">
      <w:pPr>
        <w:pStyle w:val="ListParagraph"/>
        <w:numPr>
          <w:ilvl w:val="1"/>
          <w:numId w:val="26"/>
        </w:numPr>
        <w:jc w:val="both"/>
      </w:pPr>
      <w:r w:rsidRPr="00EC5B4D">
        <w:rPr>
          <w:b/>
          <w:bCs/>
        </w:rPr>
        <w:t>Data Type:</w:t>
      </w:r>
      <w:r>
        <w:t xml:space="preserve"> </w:t>
      </w:r>
      <w:proofErr w:type="gramStart"/>
      <w:r>
        <w:t>varchar(</w:t>
      </w:r>
      <w:proofErr w:type="gramEnd"/>
      <w:r>
        <w:t>100)</w:t>
      </w:r>
    </w:p>
    <w:p w14:paraId="57FED3D8" w14:textId="35D2D497" w:rsidR="00EC5B4D" w:rsidRDefault="00EC5B4D" w:rsidP="00EC5B4D">
      <w:pPr>
        <w:pStyle w:val="ListParagraph"/>
        <w:numPr>
          <w:ilvl w:val="1"/>
          <w:numId w:val="26"/>
        </w:numPr>
        <w:jc w:val="both"/>
      </w:pPr>
      <w:r w:rsidRPr="00EC5B4D">
        <w:rPr>
          <w:b/>
          <w:bCs/>
        </w:rPr>
        <w:t>Description:</w:t>
      </w:r>
      <w:r>
        <w:t xml:space="preserve"> The "email" column holds the email address associated with the customer's account.</w:t>
      </w:r>
    </w:p>
    <w:p w14:paraId="59C727CE" w14:textId="3C239115" w:rsidR="00EC5B4D" w:rsidRDefault="00EC5B4D" w:rsidP="00EC5B4D">
      <w:pPr>
        <w:pStyle w:val="ListParagraph"/>
        <w:numPr>
          <w:ilvl w:val="1"/>
          <w:numId w:val="26"/>
        </w:numPr>
        <w:jc w:val="both"/>
      </w:pPr>
      <w:r w:rsidRPr="00EC5B4D">
        <w:rPr>
          <w:b/>
          <w:bCs/>
        </w:rPr>
        <w:t>Additional Notes:</w:t>
      </w:r>
      <w:r>
        <w:t xml:space="preserve"> The </w:t>
      </w:r>
      <w:proofErr w:type="gramStart"/>
      <w:r>
        <w:t>varchar(</w:t>
      </w:r>
      <w:proofErr w:type="gramEnd"/>
      <w:r>
        <w:t>100) data type accommodates typical email addresses and supports international character sets.</w:t>
      </w:r>
    </w:p>
    <w:p w14:paraId="484EF4D5" w14:textId="08F09013" w:rsidR="00EC5B4D" w:rsidRPr="00EC5B4D" w:rsidRDefault="00EC5B4D" w:rsidP="00EC5B4D">
      <w:pPr>
        <w:pStyle w:val="ListParagraph"/>
        <w:numPr>
          <w:ilvl w:val="0"/>
          <w:numId w:val="22"/>
        </w:numPr>
        <w:jc w:val="both"/>
        <w:rPr>
          <w:b/>
          <w:bCs/>
        </w:rPr>
      </w:pPr>
      <w:r w:rsidRPr="00EC5B4D">
        <w:rPr>
          <w:b/>
          <w:bCs/>
        </w:rPr>
        <w:t>phoneNumber:</w:t>
      </w:r>
    </w:p>
    <w:p w14:paraId="181377E8" w14:textId="15309B41" w:rsidR="00EC5B4D" w:rsidRDefault="00EC5B4D" w:rsidP="00EC5B4D">
      <w:pPr>
        <w:pStyle w:val="ListParagraph"/>
        <w:numPr>
          <w:ilvl w:val="1"/>
          <w:numId w:val="27"/>
        </w:numPr>
        <w:jc w:val="both"/>
      </w:pPr>
      <w:r w:rsidRPr="00EC5B4D">
        <w:rPr>
          <w:b/>
          <w:bCs/>
        </w:rPr>
        <w:t>Data Type:</w:t>
      </w:r>
      <w:r>
        <w:t xml:space="preserve"> </w:t>
      </w:r>
      <w:proofErr w:type="gramStart"/>
      <w:r>
        <w:t>varchar(</w:t>
      </w:r>
      <w:proofErr w:type="gramEnd"/>
      <w:r>
        <w:t>15)</w:t>
      </w:r>
    </w:p>
    <w:p w14:paraId="3DEBC1AB" w14:textId="1B5FD947" w:rsidR="00EC5B4D" w:rsidRDefault="00EC5B4D" w:rsidP="00EC5B4D">
      <w:pPr>
        <w:pStyle w:val="ListParagraph"/>
        <w:numPr>
          <w:ilvl w:val="1"/>
          <w:numId w:val="27"/>
        </w:numPr>
        <w:jc w:val="both"/>
      </w:pPr>
      <w:r w:rsidRPr="00EC5B4D">
        <w:rPr>
          <w:b/>
          <w:bCs/>
        </w:rPr>
        <w:t>Description:</w:t>
      </w:r>
      <w:r>
        <w:t xml:space="preserve"> The "</w:t>
      </w:r>
      <w:proofErr w:type="gramStart"/>
      <w:r>
        <w:t>phoneNumber</w:t>
      </w:r>
      <w:proofErr w:type="gramEnd"/>
      <w:r>
        <w:t>" column contains the customer's contact phone number.</w:t>
      </w:r>
    </w:p>
    <w:p w14:paraId="5857716F" w14:textId="73FC22F6" w:rsidR="00EC5B4D" w:rsidRDefault="00EC5B4D" w:rsidP="00EC5B4D">
      <w:pPr>
        <w:pStyle w:val="ListParagraph"/>
        <w:numPr>
          <w:ilvl w:val="1"/>
          <w:numId w:val="27"/>
        </w:numPr>
        <w:jc w:val="both"/>
      </w:pPr>
      <w:r w:rsidRPr="00EC5B4D">
        <w:rPr>
          <w:b/>
          <w:bCs/>
        </w:rPr>
        <w:t>Additional Notes:</w:t>
      </w:r>
      <w:r>
        <w:t xml:space="preserve"> The </w:t>
      </w:r>
      <w:proofErr w:type="gramStart"/>
      <w:r>
        <w:t>varchar(</w:t>
      </w:r>
      <w:proofErr w:type="gramEnd"/>
      <w:r>
        <w:t>15) data type allows for various phone number formats while keeping the length manageable.</w:t>
      </w:r>
    </w:p>
    <w:p w14:paraId="2DA7A1BE" w14:textId="74871A94" w:rsidR="00EC5B4D" w:rsidRPr="00EC5B4D" w:rsidRDefault="00EC5B4D" w:rsidP="00EC5B4D">
      <w:pPr>
        <w:pStyle w:val="ListParagraph"/>
        <w:numPr>
          <w:ilvl w:val="0"/>
          <w:numId w:val="22"/>
        </w:numPr>
        <w:jc w:val="both"/>
        <w:rPr>
          <w:b/>
          <w:bCs/>
        </w:rPr>
      </w:pPr>
      <w:r w:rsidRPr="00EC5B4D">
        <w:rPr>
          <w:b/>
          <w:bCs/>
        </w:rPr>
        <w:t>purpose:</w:t>
      </w:r>
    </w:p>
    <w:p w14:paraId="12F4B784" w14:textId="28E6E782" w:rsidR="00EC5B4D" w:rsidRDefault="00EC5B4D" w:rsidP="00EC5B4D">
      <w:pPr>
        <w:pStyle w:val="ListParagraph"/>
        <w:numPr>
          <w:ilvl w:val="1"/>
          <w:numId w:val="28"/>
        </w:numPr>
        <w:jc w:val="both"/>
      </w:pPr>
      <w:r w:rsidRPr="00EC5B4D">
        <w:rPr>
          <w:b/>
          <w:bCs/>
        </w:rPr>
        <w:t>Data Type:</w:t>
      </w:r>
      <w:r>
        <w:t xml:space="preserve"> </w:t>
      </w:r>
      <w:proofErr w:type="gramStart"/>
      <w:r>
        <w:t>varchar(</w:t>
      </w:r>
      <w:proofErr w:type="gramEnd"/>
      <w:r>
        <w:t>255)</w:t>
      </w:r>
    </w:p>
    <w:p w14:paraId="5130ECFD" w14:textId="2B89FFF5" w:rsidR="00EC5B4D" w:rsidRDefault="00EC5B4D" w:rsidP="00EC5B4D">
      <w:pPr>
        <w:pStyle w:val="ListParagraph"/>
        <w:numPr>
          <w:ilvl w:val="1"/>
          <w:numId w:val="28"/>
        </w:numPr>
        <w:jc w:val="both"/>
      </w:pPr>
      <w:r w:rsidRPr="00EC5B4D">
        <w:rPr>
          <w:b/>
          <w:bCs/>
        </w:rPr>
        <w:t>Description:</w:t>
      </w:r>
      <w:r>
        <w:t xml:space="preserve"> The "purpose" column indicates the purpose of the customer's account, providing information on whether it's a personal or business-related account.</w:t>
      </w:r>
    </w:p>
    <w:p w14:paraId="769F2104" w14:textId="600C61E4" w:rsidR="00EC5B4D" w:rsidRDefault="00EC5B4D" w:rsidP="00EC5B4D">
      <w:pPr>
        <w:pStyle w:val="ListParagraph"/>
        <w:numPr>
          <w:ilvl w:val="1"/>
          <w:numId w:val="28"/>
        </w:numPr>
        <w:jc w:val="both"/>
      </w:pPr>
      <w:r w:rsidRPr="00EC5B4D">
        <w:rPr>
          <w:b/>
          <w:bCs/>
        </w:rPr>
        <w:t>Additional Notes:</w:t>
      </w:r>
      <w:r>
        <w:t xml:space="preserve"> The </w:t>
      </w:r>
      <w:proofErr w:type="gramStart"/>
      <w:r>
        <w:t>varchar(</w:t>
      </w:r>
      <w:proofErr w:type="gramEnd"/>
      <w:r>
        <w:t>255) data type allows for flexible storage of descriptive purposes and can handle a wide range of account types.</w:t>
      </w:r>
    </w:p>
    <w:p w14:paraId="51C28233" w14:textId="6EE10D44" w:rsidR="00EC5B4D" w:rsidRPr="00EC5B4D" w:rsidRDefault="00EC5B4D" w:rsidP="00EC5B4D">
      <w:pPr>
        <w:pStyle w:val="ListParagraph"/>
        <w:numPr>
          <w:ilvl w:val="0"/>
          <w:numId w:val="22"/>
        </w:numPr>
        <w:jc w:val="both"/>
        <w:rPr>
          <w:b/>
          <w:bCs/>
        </w:rPr>
      </w:pPr>
      <w:r w:rsidRPr="00EC5B4D">
        <w:rPr>
          <w:b/>
          <w:bCs/>
        </w:rPr>
        <w:t>balance:</w:t>
      </w:r>
    </w:p>
    <w:p w14:paraId="2E09C029" w14:textId="2C8A2B41" w:rsidR="00EC5B4D" w:rsidRDefault="00EC5B4D" w:rsidP="00EC5B4D">
      <w:pPr>
        <w:pStyle w:val="ListParagraph"/>
        <w:numPr>
          <w:ilvl w:val="1"/>
          <w:numId w:val="29"/>
        </w:numPr>
        <w:jc w:val="both"/>
      </w:pPr>
      <w:r w:rsidRPr="00EC5B4D">
        <w:rPr>
          <w:b/>
          <w:bCs/>
        </w:rPr>
        <w:t>Data Type:</w:t>
      </w:r>
      <w:r>
        <w:t xml:space="preserve"> </w:t>
      </w:r>
      <w:proofErr w:type="gramStart"/>
      <w:r>
        <w:t>int(</w:t>
      </w:r>
      <w:proofErr w:type="gramEnd"/>
      <w:r>
        <w:t>11)</w:t>
      </w:r>
    </w:p>
    <w:p w14:paraId="471DB25F" w14:textId="15D91590" w:rsidR="00EC5B4D" w:rsidRDefault="00EC5B4D" w:rsidP="00EC5B4D">
      <w:pPr>
        <w:pStyle w:val="ListParagraph"/>
        <w:numPr>
          <w:ilvl w:val="1"/>
          <w:numId w:val="29"/>
        </w:numPr>
        <w:jc w:val="both"/>
      </w:pPr>
      <w:r w:rsidRPr="00EC5B4D">
        <w:rPr>
          <w:b/>
          <w:bCs/>
        </w:rPr>
        <w:t>Description:</w:t>
      </w:r>
      <w:r>
        <w:t xml:space="preserve"> The "balance" column reflects the account balance of the customer.</w:t>
      </w:r>
    </w:p>
    <w:p w14:paraId="08E1DA87" w14:textId="3BC39E6B" w:rsidR="00EC5B4D" w:rsidRDefault="00EC5B4D" w:rsidP="00EC5B4D">
      <w:pPr>
        <w:pStyle w:val="ListParagraph"/>
        <w:numPr>
          <w:ilvl w:val="1"/>
          <w:numId w:val="29"/>
        </w:numPr>
        <w:jc w:val="both"/>
      </w:pPr>
      <w:r w:rsidRPr="00EC5B4D">
        <w:rPr>
          <w:b/>
          <w:bCs/>
        </w:rPr>
        <w:t>Additional Notes:</w:t>
      </w:r>
      <w:r>
        <w:t xml:space="preserve"> The </w:t>
      </w:r>
      <w:proofErr w:type="gramStart"/>
      <w:r>
        <w:t>int(</w:t>
      </w:r>
      <w:proofErr w:type="gramEnd"/>
      <w:r>
        <w:t>11) data type is suitable for storing integer values representing account balances.</w:t>
      </w:r>
    </w:p>
    <w:p w14:paraId="5B8923D0" w14:textId="13E7EE04" w:rsidR="00EC5B4D" w:rsidRPr="00EC5B4D" w:rsidRDefault="00EC5B4D" w:rsidP="00EC5B4D">
      <w:pPr>
        <w:pStyle w:val="ListParagraph"/>
        <w:numPr>
          <w:ilvl w:val="0"/>
          <w:numId w:val="22"/>
        </w:numPr>
        <w:jc w:val="both"/>
        <w:rPr>
          <w:b/>
          <w:bCs/>
        </w:rPr>
      </w:pPr>
      <w:proofErr w:type="spellStart"/>
      <w:r w:rsidRPr="00EC5B4D">
        <w:rPr>
          <w:b/>
          <w:bCs/>
        </w:rPr>
        <w:t>billingPeriod</w:t>
      </w:r>
      <w:proofErr w:type="spellEnd"/>
      <w:r w:rsidRPr="00EC5B4D">
        <w:rPr>
          <w:b/>
          <w:bCs/>
        </w:rPr>
        <w:t>:</w:t>
      </w:r>
    </w:p>
    <w:p w14:paraId="372FDA4C" w14:textId="427A8271" w:rsidR="00EC5B4D" w:rsidRPr="00EC5B4D" w:rsidRDefault="00EC5B4D" w:rsidP="00EC5B4D">
      <w:pPr>
        <w:pStyle w:val="ListParagraph"/>
        <w:numPr>
          <w:ilvl w:val="1"/>
          <w:numId w:val="30"/>
        </w:numPr>
        <w:jc w:val="both"/>
      </w:pPr>
      <w:r w:rsidRPr="00EC5B4D">
        <w:rPr>
          <w:b/>
          <w:bCs/>
        </w:rPr>
        <w:t>Data Type:</w:t>
      </w:r>
      <w:r w:rsidRPr="00EC5B4D">
        <w:t xml:space="preserve"> </w:t>
      </w:r>
      <w:proofErr w:type="gramStart"/>
      <w:r w:rsidRPr="00EC5B4D">
        <w:t>int(</w:t>
      </w:r>
      <w:proofErr w:type="gramEnd"/>
      <w:r w:rsidRPr="00EC5B4D">
        <w:t>11)</w:t>
      </w:r>
    </w:p>
    <w:p w14:paraId="41D6797D" w14:textId="7F9ACAF0" w:rsidR="00EC5B4D" w:rsidRPr="00EC5B4D" w:rsidRDefault="00EC5B4D" w:rsidP="00EC5B4D">
      <w:pPr>
        <w:pStyle w:val="ListParagraph"/>
        <w:numPr>
          <w:ilvl w:val="1"/>
          <w:numId w:val="30"/>
        </w:numPr>
        <w:jc w:val="both"/>
      </w:pPr>
      <w:r w:rsidRPr="00EC5B4D">
        <w:rPr>
          <w:b/>
          <w:bCs/>
        </w:rPr>
        <w:t>Description:</w:t>
      </w:r>
      <w:r w:rsidRPr="00EC5B4D">
        <w:t xml:space="preserve"> The "</w:t>
      </w:r>
      <w:proofErr w:type="spellStart"/>
      <w:r w:rsidRPr="00EC5B4D">
        <w:t>billingPeriod</w:t>
      </w:r>
      <w:proofErr w:type="spellEnd"/>
      <w:r w:rsidRPr="00EC5B4D">
        <w:t>" column specifies the billing period in months for which the customer has been using the service.</w:t>
      </w:r>
    </w:p>
    <w:p w14:paraId="76226283" w14:textId="6708B13E" w:rsidR="00EC5B4D" w:rsidRDefault="00EC5B4D" w:rsidP="00EC5B4D">
      <w:pPr>
        <w:pStyle w:val="ListParagraph"/>
        <w:numPr>
          <w:ilvl w:val="1"/>
          <w:numId w:val="30"/>
        </w:numPr>
        <w:jc w:val="both"/>
      </w:pPr>
      <w:r w:rsidRPr="00EC5B4D">
        <w:rPr>
          <w:b/>
          <w:bCs/>
        </w:rPr>
        <w:t>Additional Notes:</w:t>
      </w:r>
      <w:r w:rsidRPr="00EC5B4D">
        <w:t xml:space="preserve"> The </w:t>
      </w:r>
      <w:proofErr w:type="gramStart"/>
      <w:r w:rsidRPr="00EC5B4D">
        <w:t>int(</w:t>
      </w:r>
      <w:proofErr w:type="gramEnd"/>
      <w:r w:rsidRPr="00EC5B4D">
        <w:t>11) data type stores the number of billing months as integers.</w:t>
      </w:r>
    </w:p>
    <w:p w14:paraId="202A3C05" w14:textId="399B42DB" w:rsidR="00EC5B4D" w:rsidRPr="00EC5B4D" w:rsidRDefault="00EC5B4D" w:rsidP="00EC5B4D">
      <w:pPr>
        <w:pStyle w:val="ListParagraph"/>
        <w:numPr>
          <w:ilvl w:val="0"/>
          <w:numId w:val="22"/>
        </w:numPr>
        <w:jc w:val="both"/>
        <w:rPr>
          <w:b/>
          <w:bCs/>
        </w:rPr>
      </w:pPr>
      <w:r w:rsidRPr="00EC5B4D">
        <w:rPr>
          <w:b/>
          <w:bCs/>
        </w:rPr>
        <w:t>status:</w:t>
      </w:r>
    </w:p>
    <w:p w14:paraId="0F4D4C2F" w14:textId="0A073D2F" w:rsidR="00EC5B4D" w:rsidRDefault="00EC5B4D" w:rsidP="00EC5B4D">
      <w:pPr>
        <w:pStyle w:val="ListParagraph"/>
        <w:numPr>
          <w:ilvl w:val="1"/>
          <w:numId w:val="31"/>
        </w:numPr>
        <w:jc w:val="both"/>
      </w:pPr>
      <w:r w:rsidRPr="00EC5B4D">
        <w:rPr>
          <w:b/>
          <w:bCs/>
        </w:rPr>
        <w:t>Data Type:</w:t>
      </w:r>
      <w:r>
        <w:t xml:space="preserve"> </w:t>
      </w:r>
      <w:proofErr w:type="gramStart"/>
      <w:r>
        <w:t>varchar(</w:t>
      </w:r>
      <w:proofErr w:type="gramEnd"/>
      <w:r>
        <w:t>10)</w:t>
      </w:r>
    </w:p>
    <w:p w14:paraId="23705BAD" w14:textId="313FA996" w:rsidR="00EC5B4D" w:rsidRDefault="00EC5B4D" w:rsidP="00EC5B4D">
      <w:pPr>
        <w:pStyle w:val="ListParagraph"/>
        <w:numPr>
          <w:ilvl w:val="1"/>
          <w:numId w:val="31"/>
        </w:numPr>
        <w:jc w:val="both"/>
      </w:pPr>
      <w:r w:rsidRPr="00EC5B4D">
        <w:rPr>
          <w:b/>
          <w:bCs/>
        </w:rPr>
        <w:t>Description:</w:t>
      </w:r>
      <w:r>
        <w:t xml:space="preserve"> The "status" column indicates the customer's account status, which can be either "In Active" or "Active."</w:t>
      </w:r>
    </w:p>
    <w:p w14:paraId="6238F2F0" w14:textId="750DFC3C" w:rsidR="00EC5B4D" w:rsidRDefault="00EC5B4D" w:rsidP="00EC5B4D">
      <w:pPr>
        <w:pStyle w:val="ListParagraph"/>
        <w:numPr>
          <w:ilvl w:val="1"/>
          <w:numId w:val="31"/>
        </w:numPr>
        <w:jc w:val="both"/>
      </w:pPr>
      <w:r w:rsidRPr="00EC5B4D">
        <w:rPr>
          <w:b/>
          <w:bCs/>
        </w:rPr>
        <w:t>Additional Notes:</w:t>
      </w:r>
      <w:r>
        <w:t xml:space="preserve"> The </w:t>
      </w:r>
      <w:proofErr w:type="gramStart"/>
      <w:r>
        <w:t>varchar(</w:t>
      </w:r>
      <w:proofErr w:type="gramEnd"/>
      <w:r>
        <w:t>10) data type accommodates short status descriptions and supports various character sets.</w:t>
      </w:r>
    </w:p>
    <w:p w14:paraId="417E740A" w14:textId="3DCCDB65" w:rsidR="00EC5B4D" w:rsidRPr="00EC5B4D" w:rsidRDefault="00EC5B4D" w:rsidP="00EC5B4D">
      <w:pPr>
        <w:jc w:val="both"/>
      </w:pPr>
      <w:r>
        <w:t>Each column's data type and length have been chosen appropriately to ensure efficient storage and representation of the respective data. The primary key designation for the "customerId" column ensures the uniqueness and integrity of each customer's record in the table. The table's design appears to be well-structured to accommodate customer information effectively.</w:t>
      </w:r>
    </w:p>
    <w:tbl>
      <w:tblPr>
        <w:tblStyle w:val="TableGrid"/>
        <w:tblW w:w="0" w:type="auto"/>
        <w:tblLook w:val="04A0" w:firstRow="1" w:lastRow="0" w:firstColumn="1" w:lastColumn="0" w:noHBand="0" w:noVBand="1"/>
      </w:tblPr>
      <w:tblGrid>
        <w:gridCol w:w="9710"/>
      </w:tblGrid>
      <w:tr w:rsidR="009519D6" w14:paraId="43FC2C5C" w14:textId="77777777" w:rsidTr="009519D6">
        <w:tc>
          <w:tcPr>
            <w:tcW w:w="9710" w:type="dxa"/>
          </w:tcPr>
          <w:p w14:paraId="6BB96FA0" w14:textId="78D56605" w:rsidR="009519D6" w:rsidRDefault="009519D6" w:rsidP="00767A44">
            <w:pPr>
              <w:jc w:val="both"/>
            </w:pPr>
            <w:r>
              <w:rPr>
                <w:noProof/>
              </w:rPr>
              <w:drawing>
                <wp:inline distT="0" distB="0" distL="0" distR="0" wp14:anchorId="2DB7BB83" wp14:editId="106859FD">
                  <wp:extent cx="6019137" cy="1805741"/>
                  <wp:effectExtent l="0" t="0" r="1270" b="4445"/>
                  <wp:docPr id="4049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117" name=""/>
                          <pic:cNvPicPr/>
                        </pic:nvPicPr>
                        <pic:blipFill>
                          <a:blip r:embed="rId20"/>
                          <a:stretch>
                            <a:fillRect/>
                          </a:stretch>
                        </pic:blipFill>
                        <pic:spPr>
                          <a:xfrm>
                            <a:off x="0" y="0"/>
                            <a:ext cx="6038535" cy="1811560"/>
                          </a:xfrm>
                          <a:prstGeom prst="rect">
                            <a:avLst/>
                          </a:prstGeom>
                        </pic:spPr>
                      </pic:pic>
                    </a:graphicData>
                  </a:graphic>
                </wp:inline>
              </w:drawing>
            </w:r>
          </w:p>
        </w:tc>
      </w:tr>
    </w:tbl>
    <w:p w14:paraId="481C391E" w14:textId="77777777" w:rsidR="009519D6" w:rsidRDefault="009519D6" w:rsidP="009519D6">
      <w:pPr>
        <w:pStyle w:val="ListParagraph"/>
        <w:jc w:val="both"/>
        <w:rPr>
          <w:b/>
          <w:bCs/>
        </w:rPr>
      </w:pPr>
    </w:p>
    <w:p w14:paraId="1B24E062" w14:textId="77777777" w:rsidR="009519D6" w:rsidRDefault="009519D6" w:rsidP="009519D6">
      <w:pPr>
        <w:pStyle w:val="ListParagraph"/>
        <w:jc w:val="both"/>
        <w:rPr>
          <w:b/>
          <w:bCs/>
        </w:rPr>
      </w:pPr>
    </w:p>
    <w:p w14:paraId="71BAAC61" w14:textId="77777777" w:rsidR="009519D6" w:rsidRDefault="009519D6" w:rsidP="009519D6">
      <w:pPr>
        <w:pStyle w:val="ListParagraph"/>
        <w:jc w:val="both"/>
        <w:rPr>
          <w:b/>
          <w:bCs/>
        </w:rPr>
      </w:pPr>
    </w:p>
    <w:p w14:paraId="79BFA047" w14:textId="77777777" w:rsidR="009519D6" w:rsidRDefault="009519D6" w:rsidP="009519D6">
      <w:pPr>
        <w:pStyle w:val="ListParagraph"/>
        <w:jc w:val="both"/>
        <w:rPr>
          <w:b/>
          <w:bCs/>
        </w:rPr>
      </w:pPr>
    </w:p>
    <w:p w14:paraId="20B0946E" w14:textId="5FEA870A" w:rsidR="00C8735C" w:rsidRDefault="009519D6" w:rsidP="00C8735C">
      <w:pPr>
        <w:pStyle w:val="ListParagraph"/>
        <w:numPr>
          <w:ilvl w:val="0"/>
          <w:numId w:val="19"/>
        </w:numPr>
        <w:jc w:val="both"/>
        <w:rPr>
          <w:b/>
          <w:bCs/>
        </w:rPr>
      </w:pPr>
      <w:proofErr w:type="spellStart"/>
      <w:r>
        <w:rPr>
          <w:b/>
          <w:bCs/>
        </w:rPr>
        <w:t>Billing_histor</w:t>
      </w:r>
      <w:r w:rsidR="00C8735C">
        <w:rPr>
          <w:b/>
          <w:bCs/>
        </w:rPr>
        <w:t>y</w:t>
      </w:r>
      <w:proofErr w:type="spellEnd"/>
    </w:p>
    <w:p w14:paraId="4B9F43CC" w14:textId="77777777" w:rsidR="00C8735C" w:rsidRDefault="00C8735C" w:rsidP="00C8735C">
      <w:pPr>
        <w:pStyle w:val="ListParagraph"/>
        <w:jc w:val="both"/>
      </w:pPr>
      <w:r>
        <w:t>The</w:t>
      </w:r>
      <w:r w:rsidRPr="00C8735C">
        <w:t xml:space="preserve"> "</w:t>
      </w:r>
      <w:proofErr w:type="spellStart"/>
      <w:r w:rsidRPr="00C8735C">
        <w:t>billing_history</w:t>
      </w:r>
      <w:proofErr w:type="spellEnd"/>
      <w:r w:rsidRPr="00C8735C">
        <w:t xml:space="preserve">" table, </w:t>
      </w:r>
      <w:r w:rsidRPr="00767A44">
        <w:t>table</w:t>
      </w:r>
      <w:r>
        <w:t xml:space="preserve"> </w:t>
      </w:r>
      <w:r w:rsidRPr="00767A44">
        <w:t>ha</w:t>
      </w:r>
      <w:r>
        <w:t>s</w:t>
      </w:r>
      <w:r w:rsidRPr="00767A44">
        <w:t xml:space="preserve"> the following columns:</w:t>
      </w:r>
    </w:p>
    <w:p w14:paraId="643305EF" w14:textId="5F166208" w:rsidR="00C8735C" w:rsidRPr="00C8735C" w:rsidRDefault="00C8735C" w:rsidP="00C8735C">
      <w:pPr>
        <w:pStyle w:val="ListParagraph"/>
        <w:jc w:val="both"/>
      </w:pPr>
    </w:p>
    <w:p w14:paraId="14779272" w14:textId="36119850" w:rsidR="00C8735C" w:rsidRDefault="00C8735C" w:rsidP="00C8735C">
      <w:pPr>
        <w:pStyle w:val="ListParagraph"/>
        <w:numPr>
          <w:ilvl w:val="0"/>
          <w:numId w:val="33"/>
        </w:numPr>
        <w:jc w:val="both"/>
      </w:pPr>
      <w:r w:rsidRPr="00C8735C">
        <w:rPr>
          <w:b/>
          <w:bCs/>
          <w:i/>
          <w:iCs/>
        </w:rPr>
        <w:t>customerId:</w:t>
      </w:r>
      <w:r w:rsidRPr="00C8735C">
        <w:t xml:space="preserve"> A foreign key referring to the customer for whom the billing is recorded.</w:t>
      </w:r>
    </w:p>
    <w:p w14:paraId="54882192" w14:textId="2004290C" w:rsidR="00C8735C" w:rsidRPr="00C8735C" w:rsidRDefault="00C8735C" w:rsidP="00C8735C">
      <w:pPr>
        <w:pStyle w:val="ListParagraph"/>
        <w:numPr>
          <w:ilvl w:val="0"/>
          <w:numId w:val="33"/>
        </w:numPr>
        <w:jc w:val="both"/>
      </w:pPr>
      <w:proofErr w:type="spellStart"/>
      <w:r w:rsidRPr="00C8735C">
        <w:rPr>
          <w:b/>
          <w:bCs/>
          <w:i/>
          <w:iCs/>
        </w:rPr>
        <w:t>billingId</w:t>
      </w:r>
      <w:proofErr w:type="spellEnd"/>
      <w:r w:rsidRPr="00C8735C">
        <w:rPr>
          <w:b/>
          <w:bCs/>
          <w:i/>
          <w:iCs/>
        </w:rPr>
        <w:t>:</w:t>
      </w:r>
      <w:r w:rsidRPr="00C8735C">
        <w:t xml:space="preserve"> A primary key representing a unique identifier for each billing record.</w:t>
      </w:r>
    </w:p>
    <w:p w14:paraId="4A39D31D" w14:textId="210DCB96" w:rsidR="00C8735C" w:rsidRPr="00C8735C" w:rsidRDefault="00C8735C" w:rsidP="00C8735C">
      <w:pPr>
        <w:pStyle w:val="ListParagraph"/>
        <w:numPr>
          <w:ilvl w:val="0"/>
          <w:numId w:val="33"/>
        </w:numPr>
        <w:jc w:val="both"/>
      </w:pPr>
      <w:r w:rsidRPr="00C8735C">
        <w:rPr>
          <w:b/>
          <w:bCs/>
          <w:i/>
          <w:iCs/>
        </w:rPr>
        <w:t>billingDate:</w:t>
      </w:r>
      <w:r w:rsidRPr="00C8735C">
        <w:t xml:space="preserve"> The date and time when the billing was recorded.</w:t>
      </w:r>
    </w:p>
    <w:p w14:paraId="2764E61D" w14:textId="42A71394" w:rsidR="00C8735C" w:rsidRPr="00C8735C" w:rsidRDefault="00C8735C" w:rsidP="00C8735C">
      <w:pPr>
        <w:pStyle w:val="ListParagraph"/>
        <w:numPr>
          <w:ilvl w:val="0"/>
          <w:numId w:val="33"/>
        </w:numPr>
        <w:jc w:val="both"/>
      </w:pPr>
      <w:proofErr w:type="spellStart"/>
      <w:r w:rsidRPr="00C8735C">
        <w:rPr>
          <w:b/>
          <w:bCs/>
          <w:i/>
          <w:iCs/>
        </w:rPr>
        <w:t>billingAmount</w:t>
      </w:r>
      <w:proofErr w:type="spellEnd"/>
      <w:r w:rsidRPr="00C8735C">
        <w:rPr>
          <w:b/>
          <w:bCs/>
          <w:i/>
          <w:iCs/>
        </w:rPr>
        <w:t>:</w:t>
      </w:r>
      <w:r w:rsidRPr="00C8735C">
        <w:t xml:space="preserve"> The amount associated with the billing record.</w:t>
      </w:r>
    </w:p>
    <w:p w14:paraId="4F005723" w14:textId="30BF3247" w:rsidR="00C8735C" w:rsidRPr="00C8735C" w:rsidRDefault="00C8735C" w:rsidP="00C8735C">
      <w:pPr>
        <w:pStyle w:val="ListParagraph"/>
        <w:numPr>
          <w:ilvl w:val="0"/>
          <w:numId w:val="33"/>
        </w:numPr>
        <w:jc w:val="both"/>
      </w:pPr>
      <w:r w:rsidRPr="00C8735C">
        <w:rPr>
          <w:b/>
          <w:bCs/>
          <w:i/>
          <w:iCs/>
        </w:rPr>
        <w:t>billingType:</w:t>
      </w:r>
      <w:r>
        <w:t xml:space="preserve"> </w:t>
      </w:r>
      <w:r w:rsidRPr="00C8735C">
        <w:t>The type of billing, indicating whether it's conducted online, in-person, or other.</w:t>
      </w:r>
    </w:p>
    <w:tbl>
      <w:tblPr>
        <w:tblStyle w:val="TableGrid"/>
        <w:tblW w:w="0" w:type="auto"/>
        <w:tblLook w:val="04A0" w:firstRow="1" w:lastRow="0" w:firstColumn="1" w:lastColumn="0" w:noHBand="0" w:noVBand="1"/>
      </w:tblPr>
      <w:tblGrid>
        <w:gridCol w:w="9710"/>
      </w:tblGrid>
      <w:tr w:rsidR="00C8735C" w14:paraId="532864B6" w14:textId="77777777" w:rsidTr="00A20836">
        <w:tc>
          <w:tcPr>
            <w:tcW w:w="9710" w:type="dxa"/>
          </w:tcPr>
          <w:p w14:paraId="5B1BC383" w14:textId="77777777" w:rsidR="00C8735C" w:rsidRDefault="00C8735C" w:rsidP="00A20836">
            <w:pPr>
              <w:jc w:val="both"/>
            </w:pPr>
            <w:r>
              <w:rPr>
                <w:noProof/>
              </w:rPr>
              <w:drawing>
                <wp:inline distT="0" distB="0" distL="0" distR="0" wp14:anchorId="26876891" wp14:editId="33C3393A">
                  <wp:extent cx="6172200" cy="4585335"/>
                  <wp:effectExtent l="0" t="0" r="0" b="5715"/>
                  <wp:docPr id="203278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89665" name="Picture 1" descr="A screenshot of a computer&#10;&#10;Description automatically generated"/>
                          <pic:cNvPicPr/>
                        </pic:nvPicPr>
                        <pic:blipFill>
                          <a:blip r:embed="rId21"/>
                          <a:stretch>
                            <a:fillRect/>
                          </a:stretch>
                        </pic:blipFill>
                        <pic:spPr>
                          <a:xfrm>
                            <a:off x="0" y="0"/>
                            <a:ext cx="6172200" cy="4585335"/>
                          </a:xfrm>
                          <a:prstGeom prst="rect">
                            <a:avLst/>
                          </a:prstGeom>
                        </pic:spPr>
                      </pic:pic>
                    </a:graphicData>
                  </a:graphic>
                </wp:inline>
              </w:drawing>
            </w:r>
          </w:p>
        </w:tc>
      </w:tr>
    </w:tbl>
    <w:p w14:paraId="754A85EA" w14:textId="5311B7A2" w:rsidR="00C8735C" w:rsidRDefault="00C8735C" w:rsidP="00C8735C">
      <w:pPr>
        <w:jc w:val="both"/>
        <w:rPr>
          <w:b/>
          <w:bCs/>
        </w:rPr>
      </w:pPr>
      <w:r w:rsidRPr="00EC5B4D">
        <w:rPr>
          <w:b/>
          <w:bCs/>
        </w:rPr>
        <w:t>Table Structure:</w:t>
      </w:r>
    </w:p>
    <w:p w14:paraId="2364552D" w14:textId="5DEC7357" w:rsidR="00C8735C" w:rsidRPr="00C8735C" w:rsidRDefault="00C8735C" w:rsidP="00C8735C">
      <w:pPr>
        <w:jc w:val="both"/>
      </w:pPr>
      <w:r w:rsidRPr="00C8735C">
        <w:t>The "</w:t>
      </w:r>
      <w:proofErr w:type="spellStart"/>
      <w:r w:rsidRPr="00C8735C">
        <w:t>billing_history</w:t>
      </w:r>
      <w:proofErr w:type="spellEnd"/>
      <w:r w:rsidRPr="00C8735C">
        <w:t>" table records billing details associated with customers. It is structured with the following columns:</w:t>
      </w:r>
      <w:r w:rsidRPr="00C8735C">
        <w:t xml:space="preserve"> </w:t>
      </w:r>
    </w:p>
    <w:p w14:paraId="5B2473A4" w14:textId="31DDD771" w:rsidR="00C8735C" w:rsidRPr="00C8735C" w:rsidRDefault="00C8735C" w:rsidP="00C8735C">
      <w:pPr>
        <w:pStyle w:val="ListParagraph"/>
        <w:jc w:val="both"/>
        <w:rPr>
          <w:b/>
          <w:bCs/>
        </w:rPr>
      </w:pPr>
      <w:r w:rsidRPr="00C8735C">
        <w:rPr>
          <w:b/>
          <w:bCs/>
        </w:rPr>
        <w:t xml:space="preserve">1. </w:t>
      </w:r>
      <w:proofErr w:type="spellStart"/>
      <w:r w:rsidRPr="00C8735C">
        <w:rPr>
          <w:b/>
          <w:bCs/>
        </w:rPr>
        <w:t>billingId</w:t>
      </w:r>
      <w:proofErr w:type="spellEnd"/>
      <w:r w:rsidRPr="00C8735C">
        <w:rPr>
          <w:b/>
          <w:bCs/>
        </w:rPr>
        <w:t>:</w:t>
      </w:r>
    </w:p>
    <w:p w14:paraId="207541AF" w14:textId="26387833" w:rsidR="00C8735C" w:rsidRPr="00C8735C" w:rsidRDefault="00C8735C" w:rsidP="00C8735C">
      <w:pPr>
        <w:pStyle w:val="ListParagraph"/>
        <w:numPr>
          <w:ilvl w:val="2"/>
          <w:numId w:val="36"/>
        </w:numPr>
        <w:jc w:val="both"/>
      </w:pPr>
      <w:r w:rsidRPr="00C8735C">
        <w:rPr>
          <w:b/>
          <w:bCs/>
        </w:rPr>
        <w:t>Data Type:</w:t>
      </w:r>
      <w:r w:rsidRPr="00C8735C">
        <w:t xml:space="preserve"> </w:t>
      </w:r>
      <w:proofErr w:type="gramStart"/>
      <w:r w:rsidRPr="00C8735C">
        <w:t>int(</w:t>
      </w:r>
      <w:proofErr w:type="gramEnd"/>
      <w:r w:rsidRPr="00C8735C">
        <w:t>11)</w:t>
      </w:r>
    </w:p>
    <w:p w14:paraId="4D6587A7" w14:textId="77236074" w:rsidR="00C8735C" w:rsidRPr="00C8735C" w:rsidRDefault="00C8735C" w:rsidP="00C8735C">
      <w:pPr>
        <w:pStyle w:val="ListParagraph"/>
        <w:numPr>
          <w:ilvl w:val="2"/>
          <w:numId w:val="36"/>
        </w:numPr>
        <w:jc w:val="both"/>
      </w:pPr>
      <w:r w:rsidRPr="00C8735C">
        <w:rPr>
          <w:b/>
          <w:bCs/>
        </w:rPr>
        <w:t>Description:</w:t>
      </w:r>
      <w:r w:rsidRPr="00C8735C">
        <w:t xml:space="preserve"> This column serves as the primary key and represents a unique identifier for each billing record.</w:t>
      </w:r>
    </w:p>
    <w:p w14:paraId="4B11EA88" w14:textId="419DACF9" w:rsidR="00C8735C" w:rsidRPr="00C8735C" w:rsidRDefault="00C8735C" w:rsidP="00C8735C">
      <w:pPr>
        <w:pStyle w:val="ListParagraph"/>
        <w:numPr>
          <w:ilvl w:val="2"/>
          <w:numId w:val="36"/>
        </w:numPr>
        <w:jc w:val="both"/>
      </w:pPr>
      <w:r w:rsidRPr="00C8735C">
        <w:rPr>
          <w:b/>
          <w:bCs/>
        </w:rPr>
        <w:t>Properties:</w:t>
      </w:r>
      <w:r w:rsidRPr="00C8735C">
        <w:t xml:space="preserve"> Primary Key, AUTO_INCREMENT</w:t>
      </w:r>
    </w:p>
    <w:p w14:paraId="095F4D95" w14:textId="77777777" w:rsidR="00C8735C" w:rsidRPr="00C8735C" w:rsidRDefault="00C8735C" w:rsidP="00C8735C">
      <w:pPr>
        <w:pStyle w:val="ListParagraph"/>
        <w:jc w:val="both"/>
      </w:pPr>
    </w:p>
    <w:p w14:paraId="28300F5E" w14:textId="77227356" w:rsidR="00C8735C" w:rsidRPr="00C8735C" w:rsidRDefault="00C8735C" w:rsidP="00C8735C">
      <w:pPr>
        <w:pStyle w:val="ListParagraph"/>
        <w:jc w:val="both"/>
      </w:pPr>
      <w:r w:rsidRPr="00C8735C">
        <w:t xml:space="preserve">2. </w:t>
      </w:r>
      <w:r w:rsidRPr="00C8735C">
        <w:rPr>
          <w:b/>
          <w:bCs/>
        </w:rPr>
        <w:t>customerId:</w:t>
      </w:r>
    </w:p>
    <w:p w14:paraId="56CA5281" w14:textId="25261721" w:rsidR="00C8735C" w:rsidRPr="00C8735C" w:rsidRDefault="00C8735C" w:rsidP="00C8735C">
      <w:pPr>
        <w:pStyle w:val="ListParagraph"/>
        <w:numPr>
          <w:ilvl w:val="2"/>
          <w:numId w:val="38"/>
        </w:numPr>
        <w:jc w:val="both"/>
      </w:pPr>
      <w:r w:rsidRPr="00C8735C">
        <w:rPr>
          <w:b/>
          <w:bCs/>
        </w:rPr>
        <w:t>Data Type:</w:t>
      </w:r>
      <w:r w:rsidRPr="00C8735C">
        <w:t xml:space="preserve"> </w:t>
      </w:r>
      <w:proofErr w:type="gramStart"/>
      <w:r w:rsidRPr="00C8735C">
        <w:t>int(</w:t>
      </w:r>
      <w:proofErr w:type="gramEnd"/>
      <w:r w:rsidRPr="00C8735C">
        <w:t>11)</w:t>
      </w:r>
    </w:p>
    <w:p w14:paraId="2ACBF209" w14:textId="038F33E5" w:rsidR="00C8735C" w:rsidRPr="00C8735C" w:rsidRDefault="00C8735C" w:rsidP="00C8735C">
      <w:pPr>
        <w:pStyle w:val="ListParagraph"/>
        <w:numPr>
          <w:ilvl w:val="2"/>
          <w:numId w:val="38"/>
        </w:numPr>
        <w:jc w:val="both"/>
      </w:pPr>
      <w:r w:rsidRPr="00C8735C">
        <w:rPr>
          <w:b/>
          <w:bCs/>
        </w:rPr>
        <w:t>Description:</w:t>
      </w:r>
      <w:r w:rsidRPr="00C8735C">
        <w:t xml:space="preserve"> The "customerId" column serves as a foreign key that references the customer for whom the billing is recorded. It relates to the "customerId" primary key in the "customers" table.</w:t>
      </w:r>
    </w:p>
    <w:p w14:paraId="6D110E92" w14:textId="080B43BC" w:rsidR="00C8735C" w:rsidRPr="00C8735C" w:rsidRDefault="00C8735C" w:rsidP="00C8735C">
      <w:pPr>
        <w:pStyle w:val="ListParagraph"/>
        <w:numPr>
          <w:ilvl w:val="2"/>
          <w:numId w:val="38"/>
        </w:numPr>
        <w:jc w:val="both"/>
      </w:pPr>
      <w:r w:rsidRPr="00C8735C">
        <w:rPr>
          <w:b/>
          <w:bCs/>
        </w:rPr>
        <w:t>Properties:</w:t>
      </w:r>
      <w:r w:rsidRPr="00C8735C">
        <w:t xml:space="preserve"> Primary Key, Foreign Key</w:t>
      </w:r>
    </w:p>
    <w:p w14:paraId="4268E5EF" w14:textId="77777777" w:rsidR="00C8735C" w:rsidRPr="00C8735C" w:rsidRDefault="00C8735C" w:rsidP="00C8735C">
      <w:pPr>
        <w:pStyle w:val="ListParagraph"/>
        <w:jc w:val="both"/>
      </w:pPr>
    </w:p>
    <w:p w14:paraId="4D49D512" w14:textId="380D2971" w:rsidR="00C8735C" w:rsidRPr="00C8735C" w:rsidRDefault="00C8735C" w:rsidP="00C8735C">
      <w:pPr>
        <w:pStyle w:val="ListParagraph"/>
        <w:jc w:val="both"/>
      </w:pPr>
      <w:r w:rsidRPr="00C8735C">
        <w:t xml:space="preserve">3. </w:t>
      </w:r>
      <w:r w:rsidRPr="00C8735C">
        <w:rPr>
          <w:b/>
          <w:bCs/>
        </w:rPr>
        <w:t>billingDate:</w:t>
      </w:r>
    </w:p>
    <w:p w14:paraId="247FE5D0" w14:textId="7BB42C1B" w:rsidR="00C8735C" w:rsidRPr="00C8735C" w:rsidRDefault="00C8735C" w:rsidP="00C8735C">
      <w:pPr>
        <w:pStyle w:val="ListParagraph"/>
        <w:numPr>
          <w:ilvl w:val="2"/>
          <w:numId w:val="40"/>
        </w:numPr>
        <w:jc w:val="both"/>
      </w:pPr>
      <w:r w:rsidRPr="00C8735C">
        <w:rPr>
          <w:b/>
          <w:bCs/>
        </w:rPr>
        <w:t>Data Type:</w:t>
      </w:r>
      <w:r w:rsidRPr="00C8735C">
        <w:t xml:space="preserve"> datetime</w:t>
      </w:r>
    </w:p>
    <w:p w14:paraId="59A020F9" w14:textId="6EC00671" w:rsidR="00C8735C" w:rsidRPr="00C8735C" w:rsidRDefault="00C8735C" w:rsidP="00C8735C">
      <w:pPr>
        <w:pStyle w:val="ListParagraph"/>
        <w:numPr>
          <w:ilvl w:val="2"/>
          <w:numId w:val="40"/>
        </w:numPr>
        <w:jc w:val="both"/>
      </w:pPr>
      <w:r w:rsidRPr="00C8735C">
        <w:rPr>
          <w:b/>
          <w:bCs/>
        </w:rPr>
        <w:t>Description:</w:t>
      </w:r>
      <w:r w:rsidRPr="00C8735C">
        <w:t xml:space="preserve"> The "billingDate" column records the date and time when the billing was conducted.</w:t>
      </w:r>
    </w:p>
    <w:p w14:paraId="6F1DC413" w14:textId="166A1D68" w:rsidR="00C8735C" w:rsidRPr="00C8735C" w:rsidRDefault="00C8735C" w:rsidP="00C8735C">
      <w:pPr>
        <w:pStyle w:val="ListParagraph"/>
        <w:numPr>
          <w:ilvl w:val="2"/>
          <w:numId w:val="40"/>
        </w:numPr>
        <w:jc w:val="both"/>
      </w:pPr>
      <w:r w:rsidRPr="00C8735C">
        <w:rPr>
          <w:b/>
          <w:bCs/>
        </w:rPr>
        <w:t>Additional Notes:</w:t>
      </w:r>
      <w:r w:rsidRPr="00C8735C">
        <w:t xml:space="preserve"> The datetime data type ensures accurate storage of date and time information.</w:t>
      </w:r>
    </w:p>
    <w:p w14:paraId="63F80203" w14:textId="77777777" w:rsidR="00C8735C" w:rsidRPr="00C8735C" w:rsidRDefault="00C8735C" w:rsidP="00C8735C">
      <w:pPr>
        <w:pStyle w:val="ListParagraph"/>
        <w:jc w:val="both"/>
      </w:pPr>
    </w:p>
    <w:p w14:paraId="3C7229B2" w14:textId="22618C6C" w:rsidR="00C8735C" w:rsidRPr="00C8735C" w:rsidRDefault="00C8735C" w:rsidP="00C8735C">
      <w:pPr>
        <w:pStyle w:val="ListParagraph"/>
        <w:jc w:val="both"/>
      </w:pPr>
      <w:r w:rsidRPr="00C8735C">
        <w:t xml:space="preserve">4. </w:t>
      </w:r>
      <w:proofErr w:type="spellStart"/>
      <w:r w:rsidRPr="00C8735C">
        <w:rPr>
          <w:b/>
          <w:bCs/>
        </w:rPr>
        <w:t>billingAmount</w:t>
      </w:r>
      <w:proofErr w:type="spellEnd"/>
      <w:r w:rsidRPr="00C8735C">
        <w:rPr>
          <w:b/>
          <w:bCs/>
        </w:rPr>
        <w:t>:</w:t>
      </w:r>
    </w:p>
    <w:p w14:paraId="02B66E21" w14:textId="3C1D039B" w:rsidR="00C8735C" w:rsidRPr="00C8735C" w:rsidRDefault="00C8735C" w:rsidP="00C8735C">
      <w:pPr>
        <w:pStyle w:val="ListParagraph"/>
        <w:numPr>
          <w:ilvl w:val="2"/>
          <w:numId w:val="42"/>
        </w:numPr>
        <w:jc w:val="both"/>
      </w:pPr>
      <w:r w:rsidRPr="00C8735C">
        <w:rPr>
          <w:b/>
          <w:bCs/>
        </w:rPr>
        <w:t>Data Type:</w:t>
      </w:r>
      <w:r w:rsidRPr="00C8735C">
        <w:t xml:space="preserve"> </w:t>
      </w:r>
      <w:proofErr w:type="gramStart"/>
      <w:r w:rsidRPr="00C8735C">
        <w:t>decimal(</w:t>
      </w:r>
      <w:proofErr w:type="gramEnd"/>
      <w:r w:rsidRPr="00C8735C">
        <w:t>10,2)</w:t>
      </w:r>
    </w:p>
    <w:p w14:paraId="2BABA103" w14:textId="2B1EB9C2" w:rsidR="00C8735C" w:rsidRPr="00C8735C" w:rsidRDefault="00C8735C" w:rsidP="00C8735C">
      <w:pPr>
        <w:pStyle w:val="ListParagraph"/>
        <w:numPr>
          <w:ilvl w:val="2"/>
          <w:numId w:val="42"/>
        </w:numPr>
        <w:jc w:val="both"/>
      </w:pPr>
      <w:r w:rsidRPr="00C8735C">
        <w:rPr>
          <w:b/>
          <w:bCs/>
        </w:rPr>
        <w:t>Description:</w:t>
      </w:r>
      <w:r w:rsidRPr="00C8735C">
        <w:t xml:space="preserve"> The "</w:t>
      </w:r>
      <w:proofErr w:type="spellStart"/>
      <w:r w:rsidRPr="00C8735C">
        <w:t>billingAmount</w:t>
      </w:r>
      <w:proofErr w:type="spellEnd"/>
      <w:r w:rsidRPr="00C8735C">
        <w:t>" column stores the monetary amount associated with the billing record.</w:t>
      </w:r>
    </w:p>
    <w:p w14:paraId="724CAC55" w14:textId="3F2D5ED8" w:rsidR="00C8735C" w:rsidRPr="00C8735C" w:rsidRDefault="00C8735C" w:rsidP="00C8735C">
      <w:pPr>
        <w:pStyle w:val="ListParagraph"/>
        <w:numPr>
          <w:ilvl w:val="2"/>
          <w:numId w:val="42"/>
        </w:numPr>
        <w:jc w:val="both"/>
      </w:pPr>
      <w:r w:rsidRPr="00C8735C">
        <w:rPr>
          <w:b/>
          <w:bCs/>
        </w:rPr>
        <w:t>Additional Notes:</w:t>
      </w:r>
      <w:r w:rsidRPr="00C8735C">
        <w:t xml:space="preserve"> The </w:t>
      </w:r>
      <w:proofErr w:type="gramStart"/>
      <w:r w:rsidRPr="00C8735C">
        <w:t>decimal(</w:t>
      </w:r>
      <w:proofErr w:type="gramEnd"/>
      <w:r w:rsidRPr="00C8735C">
        <w:t>10,2) data type accommodates currency values with precision up to two decimal places.</w:t>
      </w:r>
    </w:p>
    <w:p w14:paraId="027C2B39" w14:textId="77777777" w:rsidR="00C8735C" w:rsidRPr="00C8735C" w:rsidRDefault="00C8735C" w:rsidP="00C8735C">
      <w:pPr>
        <w:pStyle w:val="ListParagraph"/>
        <w:jc w:val="both"/>
      </w:pPr>
    </w:p>
    <w:p w14:paraId="7092E460" w14:textId="5736C599" w:rsidR="00C8735C" w:rsidRPr="00C8735C" w:rsidRDefault="00C8735C" w:rsidP="00C8735C">
      <w:pPr>
        <w:pStyle w:val="ListParagraph"/>
        <w:jc w:val="both"/>
        <w:rPr>
          <w:b/>
          <w:bCs/>
        </w:rPr>
      </w:pPr>
      <w:r w:rsidRPr="00C8735C">
        <w:rPr>
          <w:b/>
          <w:bCs/>
        </w:rPr>
        <w:t>5. billingType:</w:t>
      </w:r>
    </w:p>
    <w:p w14:paraId="4E501955" w14:textId="2FB7746A" w:rsidR="00C8735C" w:rsidRPr="00C8735C" w:rsidRDefault="00C8735C" w:rsidP="00C8735C">
      <w:pPr>
        <w:pStyle w:val="ListParagraph"/>
        <w:numPr>
          <w:ilvl w:val="2"/>
          <w:numId w:val="44"/>
        </w:numPr>
        <w:jc w:val="both"/>
      </w:pPr>
      <w:r w:rsidRPr="00C8735C">
        <w:rPr>
          <w:b/>
          <w:bCs/>
        </w:rPr>
        <w:t>Data Type:</w:t>
      </w:r>
      <w:r w:rsidRPr="00C8735C">
        <w:t xml:space="preserve"> </w:t>
      </w:r>
      <w:proofErr w:type="gramStart"/>
      <w:r w:rsidRPr="00C8735C">
        <w:t>varchar(</w:t>
      </w:r>
      <w:proofErr w:type="gramEnd"/>
      <w:r w:rsidRPr="00C8735C">
        <w:t>50)</w:t>
      </w:r>
    </w:p>
    <w:p w14:paraId="71E8B65B" w14:textId="27C53A2F" w:rsidR="00C8735C" w:rsidRPr="00C8735C" w:rsidRDefault="00C8735C" w:rsidP="00C8735C">
      <w:pPr>
        <w:pStyle w:val="ListParagraph"/>
        <w:numPr>
          <w:ilvl w:val="2"/>
          <w:numId w:val="44"/>
        </w:numPr>
        <w:jc w:val="both"/>
      </w:pPr>
      <w:r w:rsidRPr="00C8735C">
        <w:rPr>
          <w:b/>
          <w:bCs/>
        </w:rPr>
        <w:t>Description:</w:t>
      </w:r>
      <w:r w:rsidRPr="00C8735C">
        <w:t xml:space="preserve"> The "billingType" column indicates the type of billing, such as "Online," "In-Person," or other descriptions.</w:t>
      </w:r>
    </w:p>
    <w:p w14:paraId="07A8B128" w14:textId="7F0596A9" w:rsidR="00C8735C" w:rsidRPr="00C8735C" w:rsidRDefault="00C8735C" w:rsidP="00C8735C">
      <w:pPr>
        <w:pStyle w:val="ListParagraph"/>
        <w:numPr>
          <w:ilvl w:val="2"/>
          <w:numId w:val="44"/>
        </w:numPr>
        <w:jc w:val="both"/>
      </w:pPr>
      <w:r w:rsidRPr="00C8735C">
        <w:rPr>
          <w:b/>
          <w:bCs/>
        </w:rPr>
        <w:t>Additional Notes:</w:t>
      </w:r>
      <w:r w:rsidRPr="00C8735C">
        <w:t xml:space="preserve"> The </w:t>
      </w:r>
      <w:proofErr w:type="gramStart"/>
      <w:r w:rsidRPr="00C8735C">
        <w:t>varchar(</w:t>
      </w:r>
      <w:proofErr w:type="gramEnd"/>
      <w:r w:rsidRPr="00C8735C">
        <w:t>50) data type allows for descriptive billing type entries.</w:t>
      </w:r>
    </w:p>
    <w:p w14:paraId="6DA0F4D0" w14:textId="77777777" w:rsidR="00C8735C" w:rsidRPr="00C8735C" w:rsidRDefault="00C8735C" w:rsidP="00C8735C">
      <w:pPr>
        <w:pStyle w:val="ListParagraph"/>
        <w:jc w:val="both"/>
      </w:pPr>
    </w:p>
    <w:p w14:paraId="094F6B47" w14:textId="6619A1F7" w:rsidR="009519D6" w:rsidRDefault="00C8735C" w:rsidP="00C8735C">
      <w:pPr>
        <w:pStyle w:val="ListParagraph"/>
        <w:jc w:val="both"/>
      </w:pPr>
      <w:r w:rsidRPr="00C8735C">
        <w:t>The "</w:t>
      </w:r>
      <w:proofErr w:type="spellStart"/>
      <w:r w:rsidRPr="00C8735C">
        <w:t>billing_history</w:t>
      </w:r>
      <w:proofErr w:type="spellEnd"/>
      <w:r w:rsidRPr="00C8735C">
        <w:t>" table maintains a relationship with the "customers" table using the "customerId" foreign key, linking billing records to their respective customers. The primary key for the "</w:t>
      </w:r>
      <w:proofErr w:type="spellStart"/>
      <w:r w:rsidRPr="00C8735C">
        <w:t>billing_history</w:t>
      </w:r>
      <w:proofErr w:type="spellEnd"/>
      <w:r w:rsidRPr="00C8735C">
        <w:t>" table consists of the combination of "</w:t>
      </w:r>
      <w:proofErr w:type="spellStart"/>
      <w:r w:rsidRPr="00C8735C">
        <w:t>billingId</w:t>
      </w:r>
      <w:proofErr w:type="spellEnd"/>
      <w:r w:rsidRPr="00C8735C">
        <w:t>" and "customerId," ensuring uniqueness for each billing record per customer. This table structure facilitates the tracking of billing transactions, their associated amounts, types, and dates, offering valuable insights into customer financial interactions.</w:t>
      </w:r>
      <w:r w:rsidRPr="00767A44">
        <w:t xml:space="preserve"> </w:t>
      </w:r>
    </w:p>
    <w:tbl>
      <w:tblPr>
        <w:tblStyle w:val="TableGrid"/>
        <w:tblW w:w="0" w:type="auto"/>
        <w:tblInd w:w="720" w:type="dxa"/>
        <w:tblLook w:val="04A0" w:firstRow="1" w:lastRow="0" w:firstColumn="1" w:lastColumn="0" w:noHBand="0" w:noVBand="1"/>
      </w:tblPr>
      <w:tblGrid>
        <w:gridCol w:w="8990"/>
      </w:tblGrid>
      <w:tr w:rsidR="0047226B" w14:paraId="0D8F5005" w14:textId="77777777" w:rsidTr="0047226B">
        <w:tc>
          <w:tcPr>
            <w:tcW w:w="9710" w:type="dxa"/>
          </w:tcPr>
          <w:p w14:paraId="08430123" w14:textId="6303CA04" w:rsidR="0047226B" w:rsidRDefault="0047226B" w:rsidP="00C8735C">
            <w:pPr>
              <w:pStyle w:val="ListParagraph"/>
              <w:ind w:left="0"/>
              <w:jc w:val="both"/>
            </w:pPr>
            <w:r>
              <w:rPr>
                <w:noProof/>
              </w:rPr>
              <w:drawing>
                <wp:inline distT="0" distB="0" distL="0" distR="0" wp14:anchorId="2369E0D5" wp14:editId="16856A2E">
                  <wp:extent cx="5574183" cy="994407"/>
                  <wp:effectExtent l="0" t="0" r="0" b="0"/>
                  <wp:docPr id="103329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92788" name=""/>
                          <pic:cNvPicPr/>
                        </pic:nvPicPr>
                        <pic:blipFill>
                          <a:blip r:embed="rId22"/>
                          <a:stretch>
                            <a:fillRect/>
                          </a:stretch>
                        </pic:blipFill>
                        <pic:spPr>
                          <a:xfrm>
                            <a:off x="0" y="0"/>
                            <a:ext cx="5623885" cy="1003274"/>
                          </a:xfrm>
                          <a:prstGeom prst="rect">
                            <a:avLst/>
                          </a:prstGeom>
                        </pic:spPr>
                      </pic:pic>
                    </a:graphicData>
                  </a:graphic>
                </wp:inline>
              </w:drawing>
            </w:r>
          </w:p>
        </w:tc>
      </w:tr>
    </w:tbl>
    <w:p w14:paraId="3F8E5DBE" w14:textId="77777777" w:rsidR="0047226B" w:rsidRPr="00767A44" w:rsidRDefault="0047226B" w:rsidP="00C8735C">
      <w:pPr>
        <w:pStyle w:val="ListParagraph"/>
        <w:jc w:val="both"/>
      </w:pPr>
    </w:p>
    <w:p w14:paraId="0D5C4C98" w14:textId="35FF917E" w:rsidR="00767A44" w:rsidRDefault="00767A44" w:rsidP="00767A44">
      <w:pPr>
        <w:jc w:val="both"/>
      </w:pPr>
      <w:r w:rsidRPr="00767A44">
        <w:t>The database schema ha</w:t>
      </w:r>
      <w:r w:rsidR="00023C4C">
        <w:t>s</w:t>
      </w:r>
      <w:r w:rsidRPr="00767A44">
        <w:t xml:space="preserve"> a straightforward structure, consisting of </w:t>
      </w:r>
      <w:r w:rsidR="00023C4C">
        <w:t>two</w:t>
      </w:r>
      <w:r w:rsidRPr="00767A44">
        <w:t xml:space="preserve"> table</w:t>
      </w:r>
      <w:r w:rsidR="00023C4C">
        <w:t>s</w:t>
      </w:r>
      <w:r w:rsidRPr="00767A44">
        <w:t xml:space="preserve"> to store customer information. The customerId column will serve as the primary key for uniquely identifying each customer. </w:t>
      </w:r>
      <w:r w:rsidR="000940EB">
        <w:t>I</w:t>
      </w:r>
      <w:r w:rsidRPr="00767A44">
        <w:t xml:space="preserve"> </w:t>
      </w:r>
      <w:r w:rsidR="00023C4C">
        <w:t>have</w:t>
      </w:r>
      <w:r w:rsidRPr="00767A44">
        <w:t xml:space="preserve"> define</w:t>
      </w:r>
      <w:r w:rsidR="00023C4C">
        <w:t>d</w:t>
      </w:r>
      <w:r w:rsidRPr="00767A44">
        <w:t xml:space="preserve"> appropriate data types and constraints for each column to ensure data integrity.</w:t>
      </w:r>
    </w:p>
    <w:p w14:paraId="436BEAAF" w14:textId="61AE69F6" w:rsidR="00393771" w:rsidRPr="00767A44" w:rsidRDefault="00393771" w:rsidP="00393771">
      <w:pPr>
        <w:jc w:val="both"/>
        <w:rPr>
          <w:b/>
          <w:bCs/>
          <w:sz w:val="36"/>
          <w:szCs w:val="36"/>
        </w:rPr>
      </w:pPr>
      <w:r>
        <w:rPr>
          <w:b/>
          <w:bCs/>
          <w:sz w:val="36"/>
          <w:szCs w:val="36"/>
        </w:rPr>
        <w:t>SMS Integration</w:t>
      </w:r>
      <w:r w:rsidRPr="00767A44">
        <w:rPr>
          <w:b/>
          <w:bCs/>
          <w:sz w:val="36"/>
          <w:szCs w:val="36"/>
        </w:rPr>
        <w:t>:</w:t>
      </w:r>
    </w:p>
    <w:p w14:paraId="493850AA" w14:textId="1348FE6D" w:rsidR="00393771" w:rsidRPr="00393771" w:rsidRDefault="00393771" w:rsidP="00393771">
      <w:pPr>
        <w:jc w:val="both"/>
      </w:pPr>
      <w:r w:rsidRPr="00393771">
        <w:t xml:space="preserve">This code focuses on activating billing for customers and sending an SMS notification using the Twilio service. Here's </w:t>
      </w:r>
      <w:proofErr w:type="spellStart"/>
      <w:proofErr w:type="gramStart"/>
      <w:r w:rsidRPr="00393771">
        <w:t>a</w:t>
      </w:r>
      <w:proofErr w:type="spellEnd"/>
      <w:proofErr w:type="gramEnd"/>
      <w:r w:rsidRPr="00393771">
        <w:t xml:space="preserve"> explanation of the SMS integration part:</w:t>
      </w:r>
    </w:p>
    <w:p w14:paraId="2DDBEAA9" w14:textId="77777777" w:rsidR="00393771" w:rsidRDefault="00393771" w:rsidP="00393771">
      <w:pPr>
        <w:numPr>
          <w:ilvl w:val="0"/>
          <w:numId w:val="45"/>
        </w:numPr>
        <w:jc w:val="both"/>
      </w:pPr>
      <w:r w:rsidRPr="00393771">
        <w:rPr>
          <w:b/>
          <w:bCs/>
        </w:rPr>
        <w:t>Libraries Used:</w:t>
      </w:r>
    </w:p>
    <w:p w14:paraId="6A2FA4AA" w14:textId="4BEBBDC4" w:rsidR="00393771" w:rsidRPr="00393771" w:rsidRDefault="00393771" w:rsidP="00393771">
      <w:pPr>
        <w:ind w:left="720"/>
        <w:jc w:val="both"/>
      </w:pPr>
      <w:r w:rsidRPr="00393771">
        <w:t xml:space="preserve">The code requires the Twilio PHP SDK to interact with the Twilio API. The </w:t>
      </w:r>
      <w:r w:rsidRPr="00393771">
        <w:rPr>
          <w:b/>
          <w:bCs/>
        </w:rPr>
        <w:t>require __DIR_</w:t>
      </w:r>
      <w:proofErr w:type="gramStart"/>
      <w:r w:rsidRPr="00393771">
        <w:rPr>
          <w:b/>
          <w:bCs/>
        </w:rPr>
        <w:t>_ .</w:t>
      </w:r>
      <w:proofErr w:type="gramEnd"/>
      <w:r w:rsidRPr="00393771">
        <w:rPr>
          <w:b/>
          <w:bCs/>
        </w:rPr>
        <w:t xml:space="preserve"> '/vendor/</w:t>
      </w:r>
      <w:proofErr w:type="spellStart"/>
      <w:r w:rsidRPr="00393771">
        <w:rPr>
          <w:b/>
          <w:bCs/>
        </w:rPr>
        <w:t>autoload.php</w:t>
      </w:r>
      <w:proofErr w:type="spellEnd"/>
      <w:r w:rsidRPr="00393771">
        <w:rPr>
          <w:b/>
          <w:bCs/>
        </w:rPr>
        <w:t>';</w:t>
      </w:r>
      <w:r w:rsidRPr="00393771">
        <w:t xml:space="preserve"> line imports the required libraries.</w:t>
      </w:r>
    </w:p>
    <w:p w14:paraId="289B7018" w14:textId="77777777" w:rsidR="00393771" w:rsidRDefault="00393771" w:rsidP="00393771">
      <w:pPr>
        <w:numPr>
          <w:ilvl w:val="0"/>
          <w:numId w:val="45"/>
        </w:numPr>
        <w:jc w:val="both"/>
      </w:pPr>
      <w:r w:rsidRPr="00393771">
        <w:rPr>
          <w:b/>
          <w:bCs/>
        </w:rPr>
        <w:t>Twilio Account Configuration:</w:t>
      </w:r>
    </w:p>
    <w:p w14:paraId="120B512B" w14:textId="7845CB76" w:rsidR="00393771" w:rsidRPr="00393771" w:rsidRDefault="00393771" w:rsidP="00393771">
      <w:pPr>
        <w:ind w:left="720"/>
        <w:jc w:val="both"/>
      </w:pPr>
      <w:r w:rsidRPr="00393771">
        <w:t>The Twilio account SID, authentication token, and Twilio phone number are configured. These credentials are used to authenticate and connect to the Twilio service.</w:t>
      </w:r>
    </w:p>
    <w:p w14:paraId="47A449F2" w14:textId="77777777" w:rsidR="00393771" w:rsidRDefault="00393771" w:rsidP="00393771">
      <w:pPr>
        <w:numPr>
          <w:ilvl w:val="0"/>
          <w:numId w:val="45"/>
        </w:numPr>
        <w:jc w:val="both"/>
      </w:pPr>
      <w:r w:rsidRPr="00393771">
        <w:rPr>
          <w:b/>
          <w:bCs/>
        </w:rPr>
        <w:t>Sending SMS Function (sendSms):</w:t>
      </w:r>
    </w:p>
    <w:p w14:paraId="3E0D10ED" w14:textId="7EBA2ED9" w:rsidR="00393771" w:rsidRPr="00393771" w:rsidRDefault="00393771" w:rsidP="00393771">
      <w:pPr>
        <w:ind w:left="720"/>
        <w:jc w:val="both"/>
      </w:pPr>
      <w:r w:rsidRPr="00393771">
        <w:t>This function takes the recipient's phone number, the SMS message, and the Twilio account credentials as parameters. It uses the Twilio REST Client to send an SMS.</w:t>
      </w:r>
    </w:p>
    <w:p w14:paraId="164F2732" w14:textId="77777777" w:rsidR="00393771" w:rsidRPr="00393771" w:rsidRDefault="00393771" w:rsidP="00393771">
      <w:pPr>
        <w:numPr>
          <w:ilvl w:val="0"/>
          <w:numId w:val="45"/>
        </w:numPr>
        <w:jc w:val="both"/>
      </w:pPr>
      <w:r w:rsidRPr="00393771">
        <w:rPr>
          <w:b/>
          <w:bCs/>
        </w:rPr>
        <w:t>Customer Details Retrieval:</w:t>
      </w:r>
    </w:p>
    <w:p w14:paraId="759F6D7F" w14:textId="77777777" w:rsidR="00393771" w:rsidRPr="00393771" w:rsidRDefault="00393771" w:rsidP="00393771">
      <w:pPr>
        <w:numPr>
          <w:ilvl w:val="1"/>
          <w:numId w:val="45"/>
        </w:numPr>
        <w:jc w:val="both"/>
      </w:pPr>
      <w:r w:rsidRPr="00393771">
        <w:t>The code retrieves customer details from the MySQL database based on the provided customer ID (</w:t>
      </w:r>
      <w:r w:rsidRPr="00393771">
        <w:rPr>
          <w:b/>
          <w:bCs/>
        </w:rPr>
        <w:t>customerId</w:t>
      </w:r>
      <w:r w:rsidRPr="00393771">
        <w:t>).</w:t>
      </w:r>
    </w:p>
    <w:p w14:paraId="00389428" w14:textId="77777777" w:rsidR="00393771" w:rsidRPr="00393771" w:rsidRDefault="00393771" w:rsidP="00393771">
      <w:pPr>
        <w:numPr>
          <w:ilvl w:val="1"/>
          <w:numId w:val="45"/>
        </w:numPr>
        <w:jc w:val="both"/>
      </w:pPr>
      <w:r w:rsidRPr="00393771">
        <w:t>It constructs a SQL query to fetch the customer details from the "customers" table.</w:t>
      </w:r>
    </w:p>
    <w:p w14:paraId="15986F1E" w14:textId="77777777" w:rsidR="00393771" w:rsidRPr="00393771" w:rsidRDefault="00393771" w:rsidP="00393771">
      <w:pPr>
        <w:numPr>
          <w:ilvl w:val="0"/>
          <w:numId w:val="45"/>
        </w:numPr>
        <w:jc w:val="both"/>
      </w:pPr>
      <w:r w:rsidRPr="00393771">
        <w:rPr>
          <w:b/>
          <w:bCs/>
        </w:rPr>
        <w:t>Activation Process:</w:t>
      </w:r>
    </w:p>
    <w:p w14:paraId="13EB884D" w14:textId="77777777" w:rsidR="00393771" w:rsidRPr="00393771" w:rsidRDefault="00393771" w:rsidP="00393771">
      <w:pPr>
        <w:numPr>
          <w:ilvl w:val="1"/>
          <w:numId w:val="45"/>
        </w:numPr>
        <w:jc w:val="both"/>
      </w:pPr>
      <w:r w:rsidRPr="00393771">
        <w:t>If customer details are found, the code checks if the customer is "In Active."</w:t>
      </w:r>
    </w:p>
    <w:p w14:paraId="4DD8AEDF" w14:textId="77777777" w:rsidR="00393771" w:rsidRPr="00393771" w:rsidRDefault="00393771" w:rsidP="00393771">
      <w:pPr>
        <w:numPr>
          <w:ilvl w:val="1"/>
          <w:numId w:val="45"/>
        </w:numPr>
        <w:jc w:val="both"/>
      </w:pPr>
      <w:r w:rsidRPr="00393771">
        <w:t>If the customer is "In Active," and a form has been submitted (</w:t>
      </w:r>
      <w:r w:rsidRPr="00393771">
        <w:rPr>
          <w:b/>
          <w:bCs/>
        </w:rPr>
        <w:t>POST</w:t>
      </w:r>
      <w:r w:rsidRPr="00393771">
        <w:t xml:space="preserve"> request), it validates the entered customer information.</w:t>
      </w:r>
    </w:p>
    <w:p w14:paraId="5D306C4F" w14:textId="46D59BEC" w:rsidR="00393771" w:rsidRPr="00393771" w:rsidRDefault="00393771" w:rsidP="00393771">
      <w:pPr>
        <w:numPr>
          <w:ilvl w:val="1"/>
          <w:numId w:val="45"/>
        </w:numPr>
        <w:jc w:val="both"/>
      </w:pPr>
      <w:r w:rsidRPr="00393771">
        <w:t>It ensures that the entered name, phone number, and ID match the customer's record. If not, it displays an error message.</w:t>
      </w:r>
    </w:p>
    <w:p w14:paraId="25B80BB6" w14:textId="3E490D5C" w:rsidR="00393771" w:rsidRPr="00393771" w:rsidRDefault="00393771" w:rsidP="00393771">
      <w:pPr>
        <w:numPr>
          <w:ilvl w:val="1"/>
          <w:numId w:val="45"/>
        </w:numPr>
        <w:jc w:val="both"/>
      </w:pPr>
      <w:r w:rsidRPr="00393771">
        <w:t xml:space="preserve">If the </w:t>
      </w:r>
      <w:r w:rsidR="003169AE">
        <w:t>activation</w:t>
      </w:r>
      <w:r w:rsidRPr="00393771">
        <w:t xml:space="preserve"> is successful, an SMS is sent to the customer's phone number to notify them of the successful activation.</w:t>
      </w:r>
    </w:p>
    <w:p w14:paraId="20A60602" w14:textId="77777777" w:rsidR="00393771" w:rsidRPr="00393771" w:rsidRDefault="00393771" w:rsidP="00393771">
      <w:pPr>
        <w:numPr>
          <w:ilvl w:val="0"/>
          <w:numId w:val="45"/>
        </w:numPr>
        <w:jc w:val="both"/>
      </w:pPr>
      <w:r w:rsidRPr="00393771">
        <w:rPr>
          <w:b/>
          <w:bCs/>
        </w:rPr>
        <w:t>SMS Sending:</w:t>
      </w:r>
    </w:p>
    <w:p w14:paraId="1C4139BE" w14:textId="77777777" w:rsidR="00393771" w:rsidRPr="00393771" w:rsidRDefault="00393771" w:rsidP="00393771">
      <w:pPr>
        <w:numPr>
          <w:ilvl w:val="1"/>
          <w:numId w:val="45"/>
        </w:numPr>
        <w:jc w:val="both"/>
      </w:pPr>
      <w:r w:rsidRPr="00393771">
        <w:t>The SMS message is constructed using the customer's name and a predefined message.</w:t>
      </w:r>
    </w:p>
    <w:p w14:paraId="0D50FEA6" w14:textId="77777777" w:rsidR="00393771" w:rsidRPr="00393771" w:rsidRDefault="00393771" w:rsidP="00393771">
      <w:pPr>
        <w:numPr>
          <w:ilvl w:val="1"/>
          <w:numId w:val="45"/>
        </w:numPr>
        <w:jc w:val="both"/>
      </w:pPr>
      <w:r w:rsidRPr="00393771">
        <w:t xml:space="preserve">The Twilio SDK's </w:t>
      </w:r>
      <w:r w:rsidRPr="00393771">
        <w:rPr>
          <w:b/>
          <w:bCs/>
        </w:rPr>
        <w:t>messages-&gt;create</w:t>
      </w:r>
      <w:r w:rsidRPr="00393771">
        <w:t xml:space="preserve"> method is used to send the SMS to the customer's phone number.</w:t>
      </w:r>
    </w:p>
    <w:p w14:paraId="7745EADC" w14:textId="77777777" w:rsidR="00393771" w:rsidRDefault="00393771" w:rsidP="00393771">
      <w:pPr>
        <w:numPr>
          <w:ilvl w:val="1"/>
          <w:numId w:val="45"/>
        </w:numPr>
        <w:jc w:val="both"/>
      </w:pPr>
      <w:r w:rsidRPr="00393771">
        <w:t xml:space="preserve">The </w:t>
      </w:r>
      <w:r w:rsidRPr="00393771">
        <w:rPr>
          <w:b/>
          <w:bCs/>
        </w:rPr>
        <w:t>sendSms</w:t>
      </w:r>
      <w:r w:rsidRPr="00393771">
        <w:t xml:space="preserve"> function is called with the recipient's phone number, message, and Twilio account credentials.</w:t>
      </w:r>
    </w:p>
    <w:p w14:paraId="725A3775" w14:textId="77777777" w:rsidR="003169AE" w:rsidRDefault="003169AE" w:rsidP="003169AE">
      <w:pPr>
        <w:jc w:val="both"/>
      </w:pPr>
    </w:p>
    <w:p w14:paraId="657E7AF0" w14:textId="77777777" w:rsidR="003169AE" w:rsidRPr="00393771" w:rsidRDefault="003169AE" w:rsidP="003169AE">
      <w:pPr>
        <w:jc w:val="both"/>
      </w:pPr>
    </w:p>
    <w:p w14:paraId="505001D7" w14:textId="77777777" w:rsidR="00393771" w:rsidRPr="00393771" w:rsidRDefault="00393771" w:rsidP="00393771">
      <w:pPr>
        <w:numPr>
          <w:ilvl w:val="0"/>
          <w:numId w:val="45"/>
        </w:numPr>
        <w:jc w:val="both"/>
      </w:pPr>
      <w:r w:rsidRPr="00393771">
        <w:rPr>
          <w:b/>
          <w:bCs/>
        </w:rPr>
        <w:t>HTML Form:</w:t>
      </w:r>
    </w:p>
    <w:p w14:paraId="28638221" w14:textId="77777777" w:rsidR="00393771" w:rsidRPr="00393771" w:rsidRDefault="00393771" w:rsidP="00393771">
      <w:pPr>
        <w:numPr>
          <w:ilvl w:val="1"/>
          <w:numId w:val="45"/>
        </w:numPr>
        <w:jc w:val="both"/>
      </w:pPr>
      <w:r w:rsidRPr="00393771">
        <w:t>If the customer is "In Active," a form is displayed to collect activation details (ID, name, phone number, balance, and billing period).</w:t>
      </w:r>
    </w:p>
    <w:p w14:paraId="0C83EA7B" w14:textId="77777777" w:rsidR="00393771" w:rsidRPr="00393771" w:rsidRDefault="00393771" w:rsidP="00393771">
      <w:pPr>
        <w:numPr>
          <w:ilvl w:val="1"/>
          <w:numId w:val="45"/>
        </w:numPr>
        <w:jc w:val="both"/>
      </w:pPr>
      <w:r w:rsidRPr="00393771">
        <w:t>The form's data is submitted to the same page (</w:t>
      </w:r>
      <w:r w:rsidRPr="00393771">
        <w:rPr>
          <w:b/>
          <w:bCs/>
        </w:rPr>
        <w:t>action=""</w:t>
      </w:r>
      <w:r w:rsidRPr="00393771">
        <w:t xml:space="preserve">) using the </w:t>
      </w:r>
      <w:r w:rsidRPr="00393771">
        <w:rPr>
          <w:b/>
          <w:bCs/>
        </w:rPr>
        <w:t>POST</w:t>
      </w:r>
      <w:r w:rsidRPr="00393771">
        <w:t xml:space="preserve"> method.</w:t>
      </w:r>
    </w:p>
    <w:p w14:paraId="3BC736E4" w14:textId="77777777" w:rsidR="00393771" w:rsidRPr="00393771" w:rsidRDefault="00393771" w:rsidP="00393771">
      <w:pPr>
        <w:jc w:val="both"/>
      </w:pPr>
      <w:r w:rsidRPr="00393771">
        <w:rPr>
          <w:b/>
          <w:bCs/>
        </w:rPr>
        <w:t>Note:</w:t>
      </w:r>
      <w:r w:rsidRPr="00393771">
        <w:t xml:space="preserve"> The code assumes that the provided customer ID is a valid identifier in the "customers" table.</w:t>
      </w:r>
    </w:p>
    <w:p w14:paraId="6491AA3C" w14:textId="77777777" w:rsidR="00393771" w:rsidRDefault="00393771" w:rsidP="00393771">
      <w:pPr>
        <w:jc w:val="both"/>
      </w:pPr>
      <w:r w:rsidRPr="00393771">
        <w:t>This code demonstrates how to integrate SMS notifications using the Twilio service within a billing activation process. It retrieves customer details, validates user input, calculates billing requirements, updates the database, and sends SMS notifications to customers. Make sure to replace placeholders like Twilio credentials and adjust the SMS content as needed for your specific application.</w:t>
      </w:r>
    </w:p>
    <w:tbl>
      <w:tblPr>
        <w:tblStyle w:val="TableGrid"/>
        <w:tblW w:w="0" w:type="auto"/>
        <w:tblLook w:val="04A0" w:firstRow="1" w:lastRow="0" w:firstColumn="1" w:lastColumn="0" w:noHBand="0" w:noVBand="1"/>
      </w:tblPr>
      <w:tblGrid>
        <w:gridCol w:w="9710"/>
      </w:tblGrid>
      <w:tr w:rsidR="003169AE" w14:paraId="6D241C0B" w14:textId="77777777" w:rsidTr="003169AE">
        <w:tc>
          <w:tcPr>
            <w:tcW w:w="9710" w:type="dxa"/>
          </w:tcPr>
          <w:p w14:paraId="165D3D97" w14:textId="77777777" w:rsidR="003169AE" w:rsidRDefault="003169AE" w:rsidP="003169AE">
            <w:pPr>
              <w:jc w:val="center"/>
            </w:pPr>
          </w:p>
          <w:p w14:paraId="1B62970E" w14:textId="3049B2CD" w:rsidR="003169AE" w:rsidRDefault="003169AE" w:rsidP="003169AE">
            <w:pPr>
              <w:jc w:val="center"/>
            </w:pPr>
            <w:r>
              <w:rPr>
                <w:noProof/>
              </w:rPr>
              <w:drawing>
                <wp:inline distT="0" distB="0" distL="0" distR="0" wp14:anchorId="5D57D1AF" wp14:editId="63B1D522">
                  <wp:extent cx="2096559" cy="4541435"/>
                  <wp:effectExtent l="0" t="0" r="0" b="0"/>
                  <wp:docPr id="761909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5888" cy="4561643"/>
                          </a:xfrm>
                          <a:prstGeom prst="rect">
                            <a:avLst/>
                          </a:prstGeom>
                          <a:noFill/>
                          <a:ln>
                            <a:noFill/>
                          </a:ln>
                        </pic:spPr>
                      </pic:pic>
                    </a:graphicData>
                  </a:graphic>
                </wp:inline>
              </w:drawing>
            </w:r>
          </w:p>
          <w:p w14:paraId="513158AF" w14:textId="66E6D243" w:rsidR="003169AE" w:rsidRDefault="003169AE" w:rsidP="003169AE">
            <w:pPr>
              <w:jc w:val="center"/>
            </w:pPr>
          </w:p>
        </w:tc>
      </w:tr>
    </w:tbl>
    <w:p w14:paraId="28F322D6" w14:textId="77777777" w:rsidR="00767A44" w:rsidRDefault="00767A44" w:rsidP="00767A44">
      <w:pPr>
        <w:jc w:val="both"/>
      </w:pPr>
    </w:p>
    <w:p w14:paraId="04D88946" w14:textId="77777777" w:rsidR="004933D0" w:rsidRDefault="004933D0" w:rsidP="00767A44">
      <w:pPr>
        <w:jc w:val="both"/>
      </w:pPr>
    </w:p>
    <w:p w14:paraId="45C4F860" w14:textId="77777777" w:rsidR="004933D0" w:rsidRDefault="004933D0" w:rsidP="00767A44">
      <w:pPr>
        <w:jc w:val="both"/>
      </w:pPr>
    </w:p>
    <w:p w14:paraId="56F0193F" w14:textId="77777777" w:rsidR="004933D0" w:rsidRDefault="004933D0" w:rsidP="004933D0">
      <w:pPr>
        <w:jc w:val="both"/>
      </w:pPr>
    </w:p>
    <w:p w14:paraId="7ABD1CEF" w14:textId="3D8CA058" w:rsidR="004933D0" w:rsidRPr="004933D0" w:rsidRDefault="004933D0" w:rsidP="004933D0">
      <w:pPr>
        <w:jc w:val="both"/>
        <w:rPr>
          <w:sz w:val="36"/>
          <w:szCs w:val="36"/>
        </w:rPr>
      </w:pPr>
      <w:r w:rsidRPr="004933D0">
        <w:rPr>
          <w:b/>
          <w:bCs/>
          <w:sz w:val="36"/>
          <w:szCs w:val="36"/>
        </w:rPr>
        <w:t>Cron Job and Billing Period Update Script:</w:t>
      </w:r>
    </w:p>
    <w:p w14:paraId="440BF1A3" w14:textId="786C198C" w:rsidR="004933D0" w:rsidRPr="004933D0" w:rsidRDefault="004933D0" w:rsidP="004933D0">
      <w:pPr>
        <w:jc w:val="both"/>
      </w:pPr>
      <w:r w:rsidRPr="004933D0">
        <w:rPr>
          <w:b/>
          <w:bCs/>
        </w:rPr>
        <w:t>Cron Job:</w:t>
      </w:r>
    </w:p>
    <w:p w14:paraId="1941DAF3" w14:textId="485832CD" w:rsidR="004933D0" w:rsidRPr="004933D0" w:rsidRDefault="004933D0" w:rsidP="004933D0">
      <w:pPr>
        <w:jc w:val="both"/>
      </w:pPr>
      <w:r w:rsidRPr="004933D0">
        <w:t xml:space="preserve">A </w:t>
      </w:r>
      <w:proofErr w:type="spellStart"/>
      <w:r w:rsidRPr="004933D0">
        <w:t>c</w:t>
      </w:r>
      <w:r>
        <w:t>ron</w:t>
      </w:r>
      <w:proofErr w:type="spellEnd"/>
      <w:r>
        <w:t xml:space="preserve"> </w:t>
      </w:r>
      <w:r w:rsidRPr="004933D0">
        <w:t>job is a scheduled task on operating systems that allows users to execute specific commands or scripts at predetermined intervals. It's commonly used for automating repetitive tasks, such as data backups, updates, and maintenance, without requiring manual intervention.</w:t>
      </w:r>
    </w:p>
    <w:p w14:paraId="0E7962DD" w14:textId="6D226536" w:rsidR="004933D0" w:rsidRPr="004933D0" w:rsidRDefault="004933D0" w:rsidP="004933D0">
      <w:pPr>
        <w:jc w:val="both"/>
      </w:pPr>
      <w:r w:rsidRPr="004933D0">
        <w:rPr>
          <w:b/>
          <w:bCs/>
        </w:rPr>
        <w:t>Purpose of the Script:</w:t>
      </w:r>
    </w:p>
    <w:p w14:paraId="61D26FCE" w14:textId="77777777" w:rsidR="004933D0" w:rsidRPr="004933D0" w:rsidRDefault="004933D0" w:rsidP="004933D0">
      <w:pPr>
        <w:jc w:val="both"/>
      </w:pPr>
      <w:r w:rsidRPr="004933D0">
        <w:t xml:space="preserve">The provided PHP script serves the purpose of updating the billing period for customers in a MySQL database. It is intended to be executed as a </w:t>
      </w:r>
      <w:proofErr w:type="spellStart"/>
      <w:r w:rsidRPr="004933D0">
        <w:t>cron</w:t>
      </w:r>
      <w:proofErr w:type="spellEnd"/>
      <w:r w:rsidRPr="004933D0">
        <w:t xml:space="preserve"> job to automate the process of decrementing the billing period for active customers and handling status changes based on the billing period.</w:t>
      </w:r>
    </w:p>
    <w:p w14:paraId="61182287" w14:textId="49F6B0F8" w:rsidR="004933D0" w:rsidRPr="004933D0" w:rsidRDefault="004933D0" w:rsidP="004933D0">
      <w:pPr>
        <w:jc w:val="both"/>
      </w:pPr>
      <w:r w:rsidRPr="004933D0">
        <w:rPr>
          <w:b/>
          <w:bCs/>
        </w:rPr>
        <w:t>Overview of the Script:</w:t>
      </w:r>
    </w:p>
    <w:p w14:paraId="75F17612" w14:textId="77777777" w:rsidR="004933D0" w:rsidRPr="004933D0" w:rsidRDefault="004933D0" w:rsidP="004933D0">
      <w:pPr>
        <w:jc w:val="both"/>
      </w:pPr>
      <w:r w:rsidRPr="004933D0">
        <w:t>The script connects to a MySQL database, retrieves customer data, and updates the billing period for each customer. It also checks whether the billing period has reached zero for active customers and updates their status accordingly.</w:t>
      </w:r>
    </w:p>
    <w:p w14:paraId="4B4B995C" w14:textId="77777777" w:rsidR="004933D0" w:rsidRPr="004933D0" w:rsidRDefault="004933D0" w:rsidP="004933D0">
      <w:pPr>
        <w:jc w:val="both"/>
      </w:pPr>
      <w:r w:rsidRPr="004933D0">
        <w:t>Here's a breakdown of the script's functionality:</w:t>
      </w:r>
    </w:p>
    <w:p w14:paraId="2E472BF9" w14:textId="77777777" w:rsidR="004933D0" w:rsidRPr="004933D0" w:rsidRDefault="004933D0" w:rsidP="004933D0">
      <w:pPr>
        <w:jc w:val="both"/>
      </w:pPr>
      <w:r w:rsidRPr="004933D0">
        <w:rPr>
          <w:b/>
          <w:bCs/>
        </w:rPr>
        <w:t>a. MySQL Database Connection:</w:t>
      </w:r>
    </w:p>
    <w:p w14:paraId="7B6EC938" w14:textId="77777777" w:rsidR="004933D0" w:rsidRPr="004933D0" w:rsidRDefault="004933D0" w:rsidP="004933D0">
      <w:pPr>
        <w:numPr>
          <w:ilvl w:val="0"/>
          <w:numId w:val="46"/>
        </w:numPr>
        <w:jc w:val="both"/>
      </w:pPr>
      <w:r w:rsidRPr="004933D0">
        <w:t>The script establishes a connection to the MySQL database using provided credentials (</w:t>
      </w:r>
      <w:r w:rsidRPr="004933D0">
        <w:rPr>
          <w:b/>
          <w:bCs/>
        </w:rPr>
        <w:t>$</w:t>
      </w:r>
      <w:proofErr w:type="spellStart"/>
      <w:r w:rsidRPr="004933D0">
        <w:rPr>
          <w:b/>
          <w:bCs/>
        </w:rPr>
        <w:t>servername</w:t>
      </w:r>
      <w:proofErr w:type="spellEnd"/>
      <w:r w:rsidRPr="004933D0">
        <w:t xml:space="preserve">, </w:t>
      </w:r>
      <w:r w:rsidRPr="004933D0">
        <w:rPr>
          <w:b/>
          <w:bCs/>
        </w:rPr>
        <w:t>$username</w:t>
      </w:r>
      <w:r w:rsidRPr="004933D0">
        <w:t xml:space="preserve">, </w:t>
      </w:r>
      <w:r w:rsidRPr="004933D0">
        <w:rPr>
          <w:b/>
          <w:bCs/>
        </w:rPr>
        <w:t>$password</w:t>
      </w:r>
      <w:r w:rsidRPr="004933D0">
        <w:t xml:space="preserve">, </w:t>
      </w:r>
      <w:r w:rsidRPr="004933D0">
        <w:rPr>
          <w:b/>
          <w:bCs/>
        </w:rPr>
        <w:t>$</w:t>
      </w:r>
      <w:proofErr w:type="spellStart"/>
      <w:r w:rsidRPr="004933D0">
        <w:rPr>
          <w:b/>
          <w:bCs/>
        </w:rPr>
        <w:t>dbname</w:t>
      </w:r>
      <w:proofErr w:type="spellEnd"/>
      <w:r w:rsidRPr="004933D0">
        <w:t>).</w:t>
      </w:r>
    </w:p>
    <w:p w14:paraId="642A5A69" w14:textId="77777777" w:rsidR="004933D0" w:rsidRPr="004933D0" w:rsidRDefault="004933D0" w:rsidP="004933D0">
      <w:pPr>
        <w:jc w:val="both"/>
      </w:pPr>
      <w:r w:rsidRPr="004933D0">
        <w:rPr>
          <w:b/>
          <w:bCs/>
        </w:rPr>
        <w:t>b. Retrieve Customer Data:</w:t>
      </w:r>
    </w:p>
    <w:p w14:paraId="47DB4BBB" w14:textId="77777777" w:rsidR="004933D0" w:rsidRPr="004933D0" w:rsidRDefault="004933D0" w:rsidP="004933D0">
      <w:pPr>
        <w:numPr>
          <w:ilvl w:val="0"/>
          <w:numId w:val="47"/>
        </w:numPr>
        <w:jc w:val="both"/>
      </w:pPr>
      <w:r w:rsidRPr="004933D0">
        <w:t xml:space="preserve">The script queries the "customers" table to retrieve customer data using the SQL query </w:t>
      </w:r>
      <w:r w:rsidRPr="004933D0">
        <w:rPr>
          <w:b/>
          <w:bCs/>
        </w:rPr>
        <w:t>$</w:t>
      </w:r>
      <w:proofErr w:type="spellStart"/>
      <w:r w:rsidRPr="004933D0">
        <w:rPr>
          <w:b/>
          <w:bCs/>
        </w:rPr>
        <w:t>sql</w:t>
      </w:r>
      <w:proofErr w:type="spellEnd"/>
      <w:r w:rsidRPr="004933D0">
        <w:t>.</w:t>
      </w:r>
    </w:p>
    <w:p w14:paraId="42F519C1" w14:textId="77777777" w:rsidR="004933D0" w:rsidRPr="004933D0" w:rsidRDefault="004933D0" w:rsidP="004933D0">
      <w:pPr>
        <w:numPr>
          <w:ilvl w:val="0"/>
          <w:numId w:val="47"/>
        </w:numPr>
        <w:jc w:val="both"/>
      </w:pPr>
      <w:r w:rsidRPr="004933D0">
        <w:t xml:space="preserve">The results are stored in the </w:t>
      </w:r>
      <w:r w:rsidRPr="004933D0">
        <w:rPr>
          <w:b/>
          <w:bCs/>
        </w:rPr>
        <w:t>$result</w:t>
      </w:r>
      <w:r w:rsidRPr="004933D0">
        <w:t xml:space="preserve"> variable.</w:t>
      </w:r>
    </w:p>
    <w:p w14:paraId="4FE9CC44" w14:textId="77777777" w:rsidR="004933D0" w:rsidRPr="004933D0" w:rsidRDefault="004933D0" w:rsidP="004933D0">
      <w:pPr>
        <w:jc w:val="both"/>
      </w:pPr>
      <w:r w:rsidRPr="004933D0">
        <w:rPr>
          <w:b/>
          <w:bCs/>
        </w:rPr>
        <w:t>c. Update Billing Period:</w:t>
      </w:r>
    </w:p>
    <w:p w14:paraId="574E2DA9" w14:textId="77777777" w:rsidR="004933D0" w:rsidRPr="004933D0" w:rsidRDefault="004933D0" w:rsidP="004933D0">
      <w:pPr>
        <w:numPr>
          <w:ilvl w:val="0"/>
          <w:numId w:val="48"/>
        </w:numPr>
        <w:jc w:val="both"/>
      </w:pPr>
      <w:r w:rsidRPr="004933D0">
        <w:t>If there are customers in the result set (</w:t>
      </w:r>
      <w:r w:rsidRPr="004933D0">
        <w:rPr>
          <w:b/>
          <w:bCs/>
        </w:rPr>
        <w:t>$result-&gt;</w:t>
      </w:r>
      <w:proofErr w:type="spellStart"/>
      <w:r w:rsidRPr="004933D0">
        <w:rPr>
          <w:b/>
          <w:bCs/>
        </w:rPr>
        <w:t>num_rows</w:t>
      </w:r>
      <w:proofErr w:type="spellEnd"/>
      <w:r w:rsidRPr="004933D0">
        <w:rPr>
          <w:b/>
          <w:bCs/>
        </w:rPr>
        <w:t xml:space="preserve"> &gt; 0</w:t>
      </w:r>
      <w:r w:rsidRPr="004933D0">
        <w:t xml:space="preserve">), the script iterates through each customer's data using a </w:t>
      </w:r>
      <w:r w:rsidRPr="004933D0">
        <w:rPr>
          <w:b/>
          <w:bCs/>
        </w:rPr>
        <w:t>while</w:t>
      </w:r>
      <w:r w:rsidRPr="004933D0">
        <w:t xml:space="preserve"> loop.</w:t>
      </w:r>
    </w:p>
    <w:p w14:paraId="6D3A87E1" w14:textId="77777777" w:rsidR="004933D0" w:rsidRPr="004933D0" w:rsidRDefault="004933D0" w:rsidP="004933D0">
      <w:pPr>
        <w:numPr>
          <w:ilvl w:val="0"/>
          <w:numId w:val="48"/>
        </w:numPr>
        <w:jc w:val="both"/>
      </w:pPr>
      <w:r w:rsidRPr="004933D0">
        <w:t>For each customer:</w:t>
      </w:r>
    </w:p>
    <w:p w14:paraId="797BBA9F" w14:textId="77777777" w:rsidR="004933D0" w:rsidRPr="004933D0" w:rsidRDefault="004933D0" w:rsidP="004933D0">
      <w:pPr>
        <w:numPr>
          <w:ilvl w:val="1"/>
          <w:numId w:val="48"/>
        </w:numPr>
        <w:jc w:val="both"/>
      </w:pPr>
      <w:r w:rsidRPr="004933D0">
        <w:t>The customer's ID, billing period, and status are retrieved.</w:t>
      </w:r>
    </w:p>
    <w:p w14:paraId="1AB35795" w14:textId="77777777" w:rsidR="004933D0" w:rsidRPr="004933D0" w:rsidRDefault="004933D0" w:rsidP="004933D0">
      <w:pPr>
        <w:numPr>
          <w:ilvl w:val="1"/>
          <w:numId w:val="48"/>
        </w:numPr>
        <w:jc w:val="both"/>
      </w:pPr>
      <w:r w:rsidRPr="004933D0">
        <w:t>The billing period is decremented by 1 if it's greater than 0 (</w:t>
      </w:r>
      <w:r w:rsidRPr="004933D0">
        <w:rPr>
          <w:b/>
          <w:bCs/>
        </w:rPr>
        <w:t>$</w:t>
      </w:r>
      <w:proofErr w:type="spellStart"/>
      <w:r w:rsidRPr="004933D0">
        <w:rPr>
          <w:b/>
          <w:bCs/>
        </w:rPr>
        <w:t>billingPeriod</w:t>
      </w:r>
      <w:proofErr w:type="spellEnd"/>
      <w:r w:rsidRPr="004933D0">
        <w:rPr>
          <w:b/>
          <w:bCs/>
        </w:rPr>
        <w:t xml:space="preserve"> &gt; 0</w:t>
      </w:r>
      <w:r w:rsidRPr="004933D0">
        <w:t>).</w:t>
      </w:r>
    </w:p>
    <w:p w14:paraId="6D339F4E" w14:textId="77777777" w:rsidR="004933D0" w:rsidRPr="004933D0" w:rsidRDefault="004933D0" w:rsidP="004933D0">
      <w:pPr>
        <w:numPr>
          <w:ilvl w:val="1"/>
          <w:numId w:val="48"/>
        </w:numPr>
        <w:jc w:val="both"/>
      </w:pPr>
      <w:r w:rsidRPr="004933D0">
        <w:t xml:space="preserve">The script then updates the billing period in the database using the </w:t>
      </w:r>
      <w:r w:rsidRPr="004933D0">
        <w:rPr>
          <w:b/>
          <w:bCs/>
        </w:rPr>
        <w:t>$</w:t>
      </w:r>
      <w:proofErr w:type="spellStart"/>
      <w:r w:rsidRPr="004933D0">
        <w:rPr>
          <w:b/>
          <w:bCs/>
        </w:rPr>
        <w:t>updateSql</w:t>
      </w:r>
      <w:proofErr w:type="spellEnd"/>
      <w:r w:rsidRPr="004933D0">
        <w:t xml:space="preserve"> query.</w:t>
      </w:r>
    </w:p>
    <w:p w14:paraId="70736BAB" w14:textId="77777777" w:rsidR="004933D0" w:rsidRPr="004933D0" w:rsidRDefault="004933D0" w:rsidP="004933D0">
      <w:pPr>
        <w:jc w:val="both"/>
      </w:pPr>
      <w:r w:rsidRPr="004933D0">
        <w:rPr>
          <w:b/>
          <w:bCs/>
        </w:rPr>
        <w:t>d. Update Status (Optional):</w:t>
      </w:r>
    </w:p>
    <w:p w14:paraId="07E17787" w14:textId="6B346C15" w:rsidR="004933D0" w:rsidRPr="004933D0" w:rsidRDefault="004933D0" w:rsidP="004933D0">
      <w:pPr>
        <w:numPr>
          <w:ilvl w:val="0"/>
          <w:numId w:val="49"/>
        </w:numPr>
        <w:jc w:val="both"/>
      </w:pPr>
      <w:r w:rsidRPr="004933D0">
        <w:t>If the billing period reaches 0 and the customer's status is 'Active,' the script updates the customer's status to 'In Active' (</w:t>
      </w:r>
      <w:r w:rsidRPr="004933D0">
        <w:rPr>
          <w:b/>
          <w:bCs/>
        </w:rPr>
        <w:t>$</w:t>
      </w:r>
      <w:proofErr w:type="spellStart"/>
      <w:r w:rsidRPr="004933D0">
        <w:rPr>
          <w:b/>
          <w:bCs/>
        </w:rPr>
        <w:t>newBillingPeriod</w:t>
      </w:r>
      <w:proofErr w:type="spellEnd"/>
      <w:r w:rsidRPr="004933D0">
        <w:rPr>
          <w:b/>
          <w:bCs/>
        </w:rPr>
        <w:t xml:space="preserve"> == 0 &amp;&amp; $status == 'Active'</w:t>
      </w:r>
      <w:r w:rsidRPr="004933D0">
        <w:t>).</w:t>
      </w:r>
    </w:p>
    <w:p w14:paraId="6FB31BA8" w14:textId="77777777" w:rsidR="004933D0" w:rsidRPr="004933D0" w:rsidRDefault="004933D0" w:rsidP="004933D0">
      <w:pPr>
        <w:jc w:val="both"/>
      </w:pPr>
      <w:r w:rsidRPr="004933D0">
        <w:rPr>
          <w:b/>
          <w:bCs/>
        </w:rPr>
        <w:t>e. Close Database Connection:</w:t>
      </w:r>
    </w:p>
    <w:p w14:paraId="4538DCEA" w14:textId="77777777" w:rsidR="004933D0" w:rsidRPr="004933D0" w:rsidRDefault="004933D0" w:rsidP="004933D0">
      <w:pPr>
        <w:numPr>
          <w:ilvl w:val="0"/>
          <w:numId w:val="50"/>
        </w:numPr>
        <w:jc w:val="both"/>
      </w:pPr>
      <w:r w:rsidRPr="004933D0">
        <w:t xml:space="preserve">After updating all customer data, the script closes the database connection using </w:t>
      </w:r>
      <w:r w:rsidRPr="004933D0">
        <w:rPr>
          <w:b/>
          <w:bCs/>
        </w:rPr>
        <w:t>$conn-&gt;</w:t>
      </w:r>
      <w:proofErr w:type="gramStart"/>
      <w:r w:rsidRPr="004933D0">
        <w:rPr>
          <w:b/>
          <w:bCs/>
        </w:rPr>
        <w:t>close(</w:t>
      </w:r>
      <w:proofErr w:type="gramEnd"/>
      <w:r w:rsidRPr="004933D0">
        <w:rPr>
          <w:b/>
          <w:bCs/>
        </w:rPr>
        <w:t>)</w:t>
      </w:r>
      <w:r w:rsidRPr="004933D0">
        <w:t>.</w:t>
      </w:r>
    </w:p>
    <w:p w14:paraId="317FD19A" w14:textId="0F31AA50" w:rsidR="004933D0" w:rsidRPr="004933D0" w:rsidRDefault="004933D0" w:rsidP="004933D0">
      <w:pPr>
        <w:jc w:val="both"/>
      </w:pPr>
      <w:r w:rsidRPr="004933D0">
        <w:rPr>
          <w:b/>
          <w:bCs/>
        </w:rPr>
        <w:t>Integration as a Cron Job:</w:t>
      </w:r>
    </w:p>
    <w:p w14:paraId="0F98DD8F" w14:textId="5026D8AB" w:rsidR="004933D0" w:rsidRPr="004933D0" w:rsidRDefault="004933D0" w:rsidP="004933D0">
      <w:pPr>
        <w:jc w:val="both"/>
      </w:pPr>
      <w:r w:rsidRPr="004933D0">
        <w:t xml:space="preserve">To automate the execution of this script, </w:t>
      </w:r>
      <w:r>
        <w:t>it is</w:t>
      </w:r>
      <w:r w:rsidRPr="004933D0">
        <w:t xml:space="preserve"> set up a </w:t>
      </w:r>
      <w:proofErr w:type="spellStart"/>
      <w:r w:rsidRPr="004933D0">
        <w:t>cron</w:t>
      </w:r>
      <w:proofErr w:type="spellEnd"/>
      <w:r w:rsidRPr="004933D0">
        <w:t xml:space="preserve"> job on </w:t>
      </w:r>
      <w:r>
        <w:t>my</w:t>
      </w:r>
      <w:r w:rsidRPr="004933D0">
        <w:t xml:space="preserve"> server. The </w:t>
      </w:r>
      <w:proofErr w:type="spellStart"/>
      <w:r w:rsidRPr="004933D0">
        <w:t>cron</w:t>
      </w:r>
      <w:proofErr w:type="spellEnd"/>
      <w:r w:rsidRPr="004933D0">
        <w:t xml:space="preserve"> job can be configured to run this script at specific intervals, such as daily, weekly, or monthly.</w:t>
      </w:r>
    </w:p>
    <w:p w14:paraId="76787DE7" w14:textId="1D7F8760" w:rsidR="004933D0" w:rsidRPr="004933D0" w:rsidRDefault="004933D0" w:rsidP="004933D0">
      <w:pPr>
        <w:jc w:val="both"/>
      </w:pPr>
      <w:r w:rsidRPr="004933D0">
        <w:rPr>
          <w:b/>
          <w:bCs/>
        </w:rPr>
        <w:t>Note:</w:t>
      </w:r>
      <w:r w:rsidRPr="004933D0">
        <w:t xml:space="preserve"> Before integrating this script as a </w:t>
      </w:r>
      <w:proofErr w:type="spellStart"/>
      <w:r w:rsidRPr="004933D0">
        <w:t>cron</w:t>
      </w:r>
      <w:proofErr w:type="spellEnd"/>
      <w:r w:rsidRPr="004933D0">
        <w:t xml:space="preserve"> job, </w:t>
      </w:r>
      <w:r>
        <w:t xml:space="preserve">I have </w:t>
      </w:r>
      <w:r w:rsidRPr="004933D0">
        <w:t>ensure</w:t>
      </w:r>
      <w:r>
        <w:t>d</w:t>
      </w:r>
      <w:r w:rsidRPr="004933D0">
        <w:t xml:space="preserve"> </w:t>
      </w:r>
      <w:r>
        <w:t>about</w:t>
      </w:r>
      <w:r w:rsidRPr="004933D0">
        <w:t xml:space="preserve"> appropriate permissions and that the script paths, database credentials, and scheduling intervals are correctly configured.</w:t>
      </w:r>
    </w:p>
    <w:p w14:paraId="48C9212E" w14:textId="6245F97D" w:rsidR="004933D0" w:rsidRPr="004933D0" w:rsidRDefault="004933D0" w:rsidP="004933D0">
      <w:pPr>
        <w:jc w:val="both"/>
      </w:pPr>
    </w:p>
    <w:tbl>
      <w:tblPr>
        <w:tblStyle w:val="TableGrid"/>
        <w:tblW w:w="0" w:type="auto"/>
        <w:tblLook w:val="04A0" w:firstRow="1" w:lastRow="0" w:firstColumn="1" w:lastColumn="0" w:noHBand="0" w:noVBand="1"/>
      </w:tblPr>
      <w:tblGrid>
        <w:gridCol w:w="9710"/>
      </w:tblGrid>
      <w:tr w:rsidR="00626BD0" w14:paraId="76F1397A" w14:textId="77777777" w:rsidTr="00626BD0">
        <w:trPr>
          <w:trHeight w:val="4808"/>
        </w:trPr>
        <w:tc>
          <w:tcPr>
            <w:tcW w:w="9710" w:type="dxa"/>
          </w:tcPr>
          <w:p w14:paraId="400C1B4F" w14:textId="11E18869" w:rsidR="00626BD0" w:rsidRDefault="00626BD0" w:rsidP="00A20836">
            <w:pPr>
              <w:jc w:val="both"/>
            </w:pPr>
            <w:r>
              <w:rPr>
                <w:noProof/>
              </w:rPr>
              <mc:AlternateContent>
                <mc:Choice Requires="wps">
                  <w:drawing>
                    <wp:anchor distT="0" distB="0" distL="114300" distR="114300" simplePos="0" relativeHeight="251659264" behindDoc="0" locked="0" layoutInCell="1" allowOverlap="1" wp14:anchorId="143AD467" wp14:editId="48788B6D">
                      <wp:simplePos x="0" y="0"/>
                      <wp:positionH relativeFrom="column">
                        <wp:posOffset>5109845</wp:posOffset>
                      </wp:positionH>
                      <wp:positionV relativeFrom="paragraph">
                        <wp:posOffset>17145</wp:posOffset>
                      </wp:positionV>
                      <wp:extent cx="561975" cy="3133725"/>
                      <wp:effectExtent l="19050" t="19050" r="28575" b="28575"/>
                      <wp:wrapNone/>
                      <wp:docPr id="1500081796" name="Rectangle 4"/>
                      <wp:cNvGraphicFramePr/>
                      <a:graphic xmlns:a="http://schemas.openxmlformats.org/drawingml/2006/main">
                        <a:graphicData uri="http://schemas.microsoft.com/office/word/2010/wordprocessingShape">
                          <wps:wsp>
                            <wps:cNvSpPr/>
                            <wps:spPr>
                              <a:xfrm>
                                <a:off x="0" y="0"/>
                                <a:ext cx="561975" cy="31337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825BC" id="Rectangle 4" o:spid="_x0000_s1026" style="position:absolute;margin-left:402.35pt;margin-top:1.35pt;width:44.25pt;height:2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0QhQ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" filled="f" strokecolor="red" strokeweight="3pt"/>
                  </w:pict>
                </mc:Fallback>
              </mc:AlternateContent>
            </w:r>
            <w:r>
              <w:rPr>
                <w:noProof/>
              </w:rPr>
              <w:drawing>
                <wp:inline distT="0" distB="0" distL="0" distR="0" wp14:anchorId="36D91107" wp14:editId="2DAB4C28">
                  <wp:extent cx="6010275" cy="3171471"/>
                  <wp:effectExtent l="0" t="0" r="0" b="0"/>
                  <wp:docPr id="132535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51980" name=""/>
                          <pic:cNvPicPr/>
                        </pic:nvPicPr>
                        <pic:blipFill>
                          <a:blip r:embed="rId24"/>
                          <a:stretch>
                            <a:fillRect/>
                          </a:stretch>
                        </pic:blipFill>
                        <pic:spPr>
                          <a:xfrm>
                            <a:off x="0" y="0"/>
                            <a:ext cx="6013050" cy="3172935"/>
                          </a:xfrm>
                          <a:prstGeom prst="rect">
                            <a:avLst/>
                          </a:prstGeom>
                        </pic:spPr>
                      </pic:pic>
                    </a:graphicData>
                  </a:graphic>
                </wp:inline>
              </w:drawing>
            </w:r>
          </w:p>
          <w:p w14:paraId="7C8418F9" w14:textId="77777777" w:rsidR="00626BD0" w:rsidRDefault="00626BD0" w:rsidP="00A20836">
            <w:pPr>
              <w:jc w:val="both"/>
            </w:pPr>
          </w:p>
          <w:p w14:paraId="421F0F05" w14:textId="77777777" w:rsidR="00626BD0" w:rsidRDefault="00626BD0" w:rsidP="00A20836">
            <w:pPr>
              <w:jc w:val="both"/>
            </w:pPr>
            <w:r>
              <w:rPr>
                <w:noProof/>
              </w:rPr>
              <mc:AlternateContent>
                <mc:Choice Requires="wps">
                  <w:drawing>
                    <wp:anchor distT="0" distB="0" distL="114300" distR="114300" simplePos="0" relativeHeight="251661312" behindDoc="0" locked="0" layoutInCell="1" allowOverlap="1" wp14:anchorId="26AC4192" wp14:editId="3A160E42">
                      <wp:simplePos x="0" y="0"/>
                      <wp:positionH relativeFrom="column">
                        <wp:posOffset>5100320</wp:posOffset>
                      </wp:positionH>
                      <wp:positionV relativeFrom="paragraph">
                        <wp:posOffset>17781</wp:posOffset>
                      </wp:positionV>
                      <wp:extent cx="561975" cy="3067050"/>
                      <wp:effectExtent l="19050" t="19050" r="28575" b="19050"/>
                      <wp:wrapNone/>
                      <wp:docPr id="2000187573" name="Rectangle 4"/>
                      <wp:cNvGraphicFramePr/>
                      <a:graphic xmlns:a="http://schemas.openxmlformats.org/drawingml/2006/main">
                        <a:graphicData uri="http://schemas.microsoft.com/office/word/2010/wordprocessingShape">
                          <wps:wsp>
                            <wps:cNvSpPr/>
                            <wps:spPr>
                              <a:xfrm>
                                <a:off x="0" y="0"/>
                                <a:ext cx="561975" cy="30670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9A550" id="Rectangle 4" o:spid="_x0000_s1026" style="position:absolute;margin-left:401.6pt;margin-top:1.4pt;width:44.25pt;height:2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" filled="f" strokecolor="red" strokeweight="3pt"/>
                  </w:pict>
                </mc:Fallback>
              </mc:AlternateContent>
            </w:r>
            <w:r>
              <w:rPr>
                <w:noProof/>
              </w:rPr>
              <w:drawing>
                <wp:inline distT="0" distB="0" distL="0" distR="0" wp14:anchorId="76BA71FB" wp14:editId="707B4365">
                  <wp:extent cx="5974301" cy="3048000"/>
                  <wp:effectExtent l="0" t="0" r="7620" b="0"/>
                  <wp:docPr id="212503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35145" name=""/>
                          <pic:cNvPicPr/>
                        </pic:nvPicPr>
                        <pic:blipFill>
                          <a:blip r:embed="rId25"/>
                          <a:stretch>
                            <a:fillRect/>
                          </a:stretch>
                        </pic:blipFill>
                        <pic:spPr>
                          <a:xfrm>
                            <a:off x="0" y="0"/>
                            <a:ext cx="5979100" cy="3050448"/>
                          </a:xfrm>
                          <a:prstGeom prst="rect">
                            <a:avLst/>
                          </a:prstGeom>
                        </pic:spPr>
                      </pic:pic>
                    </a:graphicData>
                  </a:graphic>
                </wp:inline>
              </w:drawing>
            </w:r>
          </w:p>
          <w:p w14:paraId="0755858D" w14:textId="3D5A18F6" w:rsidR="00EB45E2" w:rsidRDefault="00EB45E2" w:rsidP="00A20836">
            <w:pPr>
              <w:jc w:val="both"/>
            </w:pPr>
          </w:p>
        </w:tc>
      </w:tr>
    </w:tbl>
    <w:p w14:paraId="7B2DCC8B" w14:textId="77777777" w:rsidR="00EB45E2" w:rsidRPr="004933D0" w:rsidRDefault="00EB45E2" w:rsidP="00EB45E2">
      <w:pPr>
        <w:jc w:val="both"/>
      </w:pPr>
      <w:r w:rsidRPr="004933D0">
        <w:rPr>
          <w:b/>
          <w:bCs/>
        </w:rPr>
        <w:t>Summary:</w:t>
      </w:r>
    </w:p>
    <w:p w14:paraId="6318C3AF" w14:textId="0D62FC5E" w:rsidR="00B530BB" w:rsidRDefault="00EB45E2" w:rsidP="00EB45E2">
      <w:pPr>
        <w:jc w:val="both"/>
      </w:pPr>
      <w:r w:rsidRPr="004933D0">
        <w:t xml:space="preserve">This PHP script, when used as a </w:t>
      </w:r>
      <w:proofErr w:type="spellStart"/>
      <w:r w:rsidRPr="004933D0">
        <w:t>cron</w:t>
      </w:r>
      <w:proofErr w:type="spellEnd"/>
      <w:r w:rsidRPr="004933D0">
        <w:t xml:space="preserve"> job, automates the process of updating billing periods for customers in a MySQL database. It's designed to decrement billing periods, update status as needed, and facilitate the smooth management of customer billing cycles. The script helps maintain accurate customer billing information and manage their account statuses based on predefined rules.</w:t>
      </w:r>
      <w:r>
        <w:t xml:space="preserve"> This can be used by </w:t>
      </w:r>
      <w:proofErr w:type="spellStart"/>
      <w:r>
        <w:t>ptcl</w:t>
      </w:r>
      <w:proofErr w:type="spellEnd"/>
      <w:r>
        <w:t xml:space="preserve"> for automatic billing period completion on monthly and weekly basis without keeping any record or doing the task manually.</w:t>
      </w:r>
    </w:p>
    <w:p w14:paraId="0A3738C1" w14:textId="77777777" w:rsidR="00EB45E2" w:rsidRPr="00767A44" w:rsidRDefault="00EB45E2" w:rsidP="00EB45E2">
      <w:pPr>
        <w:jc w:val="both"/>
      </w:pPr>
    </w:p>
    <w:sectPr w:rsidR="00EB45E2" w:rsidRPr="00767A44" w:rsidSect="007C7377">
      <w:headerReference w:type="default" r:id="rId26"/>
      <w:footerReference w:type="default" r:id="rId27"/>
      <w:pgSz w:w="12240" w:h="15840"/>
      <w:pgMar w:top="1440" w:right="1440" w:bottom="1440" w:left="108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BFBAA" w14:textId="77777777" w:rsidR="00B10C86" w:rsidRDefault="00B10C86" w:rsidP="00571D62">
      <w:pPr>
        <w:spacing w:after="0" w:line="240" w:lineRule="auto"/>
      </w:pPr>
      <w:r>
        <w:separator/>
      </w:r>
    </w:p>
  </w:endnote>
  <w:endnote w:type="continuationSeparator" w:id="0">
    <w:p w14:paraId="0A3E111C" w14:textId="77777777" w:rsidR="00B10C86" w:rsidRDefault="00B10C86" w:rsidP="00571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233098"/>
      <w:docPartObj>
        <w:docPartGallery w:val="Page Numbers (Bottom of Page)"/>
        <w:docPartUnique/>
      </w:docPartObj>
    </w:sdtPr>
    <w:sdtContent>
      <w:p w14:paraId="3F0CD706" w14:textId="1451EBAC" w:rsidR="007C7377" w:rsidRDefault="007C737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BDD50A8" w14:textId="77777777" w:rsidR="007C7377" w:rsidRDefault="007C7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89BD6" w14:textId="77777777" w:rsidR="00B10C86" w:rsidRDefault="00B10C86" w:rsidP="00571D62">
      <w:pPr>
        <w:spacing w:after="0" w:line="240" w:lineRule="auto"/>
      </w:pPr>
      <w:r>
        <w:separator/>
      </w:r>
    </w:p>
  </w:footnote>
  <w:footnote w:type="continuationSeparator" w:id="0">
    <w:p w14:paraId="72BC2A4B" w14:textId="77777777" w:rsidR="00B10C86" w:rsidRDefault="00B10C86" w:rsidP="00571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6ADD" w14:textId="51C85E6E" w:rsidR="007C7377" w:rsidRDefault="007C7377" w:rsidP="007C7377">
    <w:pPr>
      <w:pStyle w:val="Header"/>
      <w:jc w:val="right"/>
    </w:pPr>
    <w:r w:rsidRPr="007C7377">
      <w:rPr>
        <w:noProof/>
      </w:rPr>
      <w:drawing>
        <wp:inline distT="0" distB="0" distL="0" distR="0" wp14:anchorId="0EDB8E9C" wp14:editId="71D926BA">
          <wp:extent cx="1120140" cy="373380"/>
          <wp:effectExtent l="0" t="0" r="3810" b="0"/>
          <wp:docPr id="1514374740" name="Picture 1514374740" descr="Logo&#10;&#10;Description automatically generated">
            <a:extLst xmlns:a="http://schemas.openxmlformats.org/drawingml/2006/main">
              <a:ext uri="{FF2B5EF4-FFF2-40B4-BE49-F238E27FC236}">
                <a16:creationId xmlns:a16="http://schemas.microsoft.com/office/drawing/2014/main" id="{912ACBBE-2E87-14C4-9567-935E42E67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ogo&#10;&#10;Description automatically generated">
                    <a:extLst>
                      <a:ext uri="{FF2B5EF4-FFF2-40B4-BE49-F238E27FC236}">
                        <a16:creationId xmlns:a16="http://schemas.microsoft.com/office/drawing/2014/main" id="{912ACBBE-2E87-14C4-9567-935E42E67AB1}"/>
                      </a:ext>
                    </a:extLst>
                  </pic:cNvPr>
                  <pic:cNvPicPr>
                    <a:picLocks noChangeAspect="1"/>
                  </pic:cNvPicPr>
                </pic:nvPicPr>
                <pic:blipFill>
                  <a:blip r:embed="rId1" cstate="hqprint">
                    <a:extLst>
                      <a:ext uri="{28A0092B-C50C-407E-A947-70E740481C1C}">
                        <a14:useLocalDpi xmlns:a14="http://schemas.microsoft.com/office/drawing/2010/main" val="0"/>
                      </a:ext>
                    </a:extLst>
                  </a:blip>
                  <a:stretch>
                    <a:fillRect/>
                  </a:stretch>
                </pic:blipFill>
                <pic:spPr>
                  <a:xfrm>
                    <a:off x="0" y="0"/>
                    <a:ext cx="1121053" cy="3736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60B"/>
    <w:multiLevelType w:val="hybridMultilevel"/>
    <w:tmpl w:val="1F264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6C16"/>
    <w:multiLevelType w:val="hybridMultilevel"/>
    <w:tmpl w:val="6E807C3A"/>
    <w:lvl w:ilvl="0" w:tplc="0409000F">
      <w:start w:val="1"/>
      <w:numFmt w:val="decimal"/>
      <w:lvlText w:val="%1."/>
      <w:lvlJc w:val="left"/>
      <w:pPr>
        <w:ind w:left="720" w:hanging="360"/>
      </w:pPr>
      <w:rPr>
        <w:rFonts w:hint="default"/>
      </w:rPr>
    </w:lvl>
    <w:lvl w:ilvl="1" w:tplc="2794ABA4">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F208E"/>
    <w:multiLevelType w:val="hybridMultilevel"/>
    <w:tmpl w:val="61CA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1210A"/>
    <w:multiLevelType w:val="hybridMultilevel"/>
    <w:tmpl w:val="BC4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65360"/>
    <w:multiLevelType w:val="hybridMultilevel"/>
    <w:tmpl w:val="8CC2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249EB"/>
    <w:multiLevelType w:val="hybridMultilevel"/>
    <w:tmpl w:val="BD86446E"/>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BD42D0"/>
    <w:multiLevelType w:val="hybridMultilevel"/>
    <w:tmpl w:val="BA3C0E10"/>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2CC2F7E"/>
    <w:multiLevelType w:val="multilevel"/>
    <w:tmpl w:val="5C9E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27B1D"/>
    <w:multiLevelType w:val="multilevel"/>
    <w:tmpl w:val="CD44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190A54"/>
    <w:multiLevelType w:val="multilevel"/>
    <w:tmpl w:val="805A7442"/>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b/>
        <w:bCs/>
        <w:sz w:val="28"/>
        <w:szCs w:val="28"/>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287003A4"/>
    <w:multiLevelType w:val="multilevel"/>
    <w:tmpl w:val="AD7A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EE4E4B"/>
    <w:multiLevelType w:val="hybridMultilevel"/>
    <w:tmpl w:val="C4F45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20981"/>
    <w:multiLevelType w:val="hybridMultilevel"/>
    <w:tmpl w:val="83EEB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2A320F"/>
    <w:multiLevelType w:val="hybridMultilevel"/>
    <w:tmpl w:val="FA648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384081"/>
    <w:multiLevelType w:val="hybridMultilevel"/>
    <w:tmpl w:val="FF68D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A13072"/>
    <w:multiLevelType w:val="hybridMultilevel"/>
    <w:tmpl w:val="20AE219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7E52E1"/>
    <w:multiLevelType w:val="hybridMultilevel"/>
    <w:tmpl w:val="99D408F6"/>
    <w:lvl w:ilvl="0" w:tplc="A56491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7A17B4"/>
    <w:multiLevelType w:val="hybridMultilevel"/>
    <w:tmpl w:val="2C0060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6A7823"/>
    <w:multiLevelType w:val="multilevel"/>
    <w:tmpl w:val="6188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EC21DE"/>
    <w:multiLevelType w:val="hybridMultilevel"/>
    <w:tmpl w:val="FE3E37A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36B3040"/>
    <w:multiLevelType w:val="hybridMultilevel"/>
    <w:tmpl w:val="8ECE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1873FD"/>
    <w:multiLevelType w:val="hybridMultilevel"/>
    <w:tmpl w:val="EE18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22860"/>
    <w:multiLevelType w:val="multilevel"/>
    <w:tmpl w:val="260C16D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5EB7D6A"/>
    <w:multiLevelType w:val="hybridMultilevel"/>
    <w:tmpl w:val="47B430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7FE3114"/>
    <w:multiLevelType w:val="hybridMultilevel"/>
    <w:tmpl w:val="26D64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B83993"/>
    <w:multiLevelType w:val="hybridMultilevel"/>
    <w:tmpl w:val="30104EB6"/>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CA7593B"/>
    <w:multiLevelType w:val="hybridMultilevel"/>
    <w:tmpl w:val="83EEB428"/>
    <w:lvl w:ilvl="0" w:tplc="E7A06A2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1B38BC"/>
    <w:multiLevelType w:val="hybridMultilevel"/>
    <w:tmpl w:val="62EC9202"/>
    <w:lvl w:ilvl="0" w:tplc="08F63F66">
      <w:start w:val="1"/>
      <w:numFmt w:val="decimal"/>
      <w:lvlText w:val="%1."/>
      <w:lvlJc w:val="left"/>
      <w:pPr>
        <w:ind w:left="720" w:hanging="360"/>
      </w:pPr>
      <w:rPr>
        <w:rFonts w:hint="default"/>
      </w:rPr>
    </w:lvl>
    <w:lvl w:ilvl="1" w:tplc="F20C57A8">
      <w:start w:val="1"/>
      <w:numFmt w:val="decimal"/>
      <w:lvlText w:val="%2."/>
      <w:lvlJc w:val="left"/>
      <w:pPr>
        <w:ind w:left="1440" w:hanging="360"/>
      </w:pPr>
      <w:rPr>
        <w:rFonts w:hint="default"/>
      </w:rPr>
    </w:lvl>
    <w:lvl w:ilvl="2" w:tplc="EAB0048C">
      <w:start w:val="5"/>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7F2F8D"/>
    <w:multiLevelType w:val="hybridMultilevel"/>
    <w:tmpl w:val="A1C8073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8520A28"/>
    <w:multiLevelType w:val="multilevel"/>
    <w:tmpl w:val="836C27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77631B"/>
    <w:multiLevelType w:val="hybridMultilevel"/>
    <w:tmpl w:val="85544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2E68A3"/>
    <w:multiLevelType w:val="hybridMultilevel"/>
    <w:tmpl w:val="6DA826F4"/>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E5B147F"/>
    <w:multiLevelType w:val="hybridMultilevel"/>
    <w:tmpl w:val="3578C71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8156AF"/>
    <w:multiLevelType w:val="multilevel"/>
    <w:tmpl w:val="C36A5C80"/>
    <w:lvl w:ilvl="0">
      <w:start w:val="1"/>
      <w:numFmt w:val="decimal"/>
      <w:lvlText w:val="%1."/>
      <w:lvlJc w:val="left"/>
      <w:pPr>
        <w:ind w:left="720" w:hanging="360"/>
      </w:pPr>
      <w:rPr>
        <w:rFonts w:hint="default"/>
        <w:sz w:val="36"/>
        <w:szCs w:val="36"/>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4" w15:restartNumberingAfterBreak="0">
    <w:nsid w:val="60B53E5D"/>
    <w:multiLevelType w:val="hybridMultilevel"/>
    <w:tmpl w:val="67689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DD11B9"/>
    <w:multiLevelType w:val="hybridMultilevel"/>
    <w:tmpl w:val="C86419D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707B78"/>
    <w:multiLevelType w:val="multilevel"/>
    <w:tmpl w:val="E244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E84FD8"/>
    <w:multiLevelType w:val="hybridMultilevel"/>
    <w:tmpl w:val="0418646C"/>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859764E"/>
    <w:multiLevelType w:val="hybridMultilevel"/>
    <w:tmpl w:val="AE2EA206"/>
    <w:lvl w:ilvl="0" w:tplc="3108871C">
      <w:start w:val="1"/>
      <w:numFmt w:val="decimal"/>
      <w:lvlText w:val="4.%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C11395"/>
    <w:multiLevelType w:val="hybridMultilevel"/>
    <w:tmpl w:val="05EE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B66A82"/>
    <w:multiLevelType w:val="multilevel"/>
    <w:tmpl w:val="708AD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7324F8"/>
    <w:multiLevelType w:val="hybridMultilevel"/>
    <w:tmpl w:val="145EB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6866D8"/>
    <w:multiLevelType w:val="hybridMultilevel"/>
    <w:tmpl w:val="90FA2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667AE2"/>
    <w:multiLevelType w:val="hybridMultilevel"/>
    <w:tmpl w:val="134C8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AA240A"/>
    <w:multiLevelType w:val="hybridMultilevel"/>
    <w:tmpl w:val="3A70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035643"/>
    <w:multiLevelType w:val="hybridMultilevel"/>
    <w:tmpl w:val="172402A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8A5BD4"/>
    <w:multiLevelType w:val="hybridMultilevel"/>
    <w:tmpl w:val="B000900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BE1E1C"/>
    <w:multiLevelType w:val="hybridMultilevel"/>
    <w:tmpl w:val="50E6FDE4"/>
    <w:lvl w:ilvl="0" w:tplc="A564914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D5E51"/>
    <w:multiLevelType w:val="hybridMultilevel"/>
    <w:tmpl w:val="D404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6D4734"/>
    <w:multiLevelType w:val="multilevel"/>
    <w:tmpl w:val="90EE7332"/>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138615888">
    <w:abstractNumId w:val="10"/>
  </w:num>
  <w:num w:numId="2" w16cid:durableId="57676493">
    <w:abstractNumId w:val="43"/>
  </w:num>
  <w:num w:numId="3" w16cid:durableId="658581924">
    <w:abstractNumId w:val="3"/>
  </w:num>
  <w:num w:numId="4" w16cid:durableId="933325061">
    <w:abstractNumId w:val="11"/>
  </w:num>
  <w:num w:numId="5" w16cid:durableId="1375228514">
    <w:abstractNumId w:val="47"/>
  </w:num>
  <w:num w:numId="6" w16cid:durableId="1476949631">
    <w:abstractNumId w:val="16"/>
  </w:num>
  <w:num w:numId="7" w16cid:durableId="1296519503">
    <w:abstractNumId w:val="14"/>
  </w:num>
  <w:num w:numId="8" w16cid:durableId="653878454">
    <w:abstractNumId w:val="39"/>
  </w:num>
  <w:num w:numId="9" w16cid:durableId="522978264">
    <w:abstractNumId w:val="2"/>
  </w:num>
  <w:num w:numId="10" w16cid:durableId="946693912">
    <w:abstractNumId w:val="21"/>
  </w:num>
  <w:num w:numId="11" w16cid:durableId="1220702029">
    <w:abstractNumId w:val="48"/>
  </w:num>
  <w:num w:numId="12" w16cid:durableId="951088953">
    <w:abstractNumId w:val="44"/>
  </w:num>
  <w:num w:numId="13" w16cid:durableId="428426922">
    <w:abstractNumId w:val="33"/>
  </w:num>
  <w:num w:numId="14" w16cid:durableId="138883545">
    <w:abstractNumId w:val="22"/>
  </w:num>
  <w:num w:numId="15" w16cid:durableId="1465200398">
    <w:abstractNumId w:val="49"/>
  </w:num>
  <w:num w:numId="16" w16cid:durableId="272907376">
    <w:abstractNumId w:val="9"/>
  </w:num>
  <w:num w:numId="17" w16cid:durableId="1380131396">
    <w:abstractNumId w:val="23"/>
  </w:num>
  <w:num w:numId="18" w16cid:durableId="1875846485">
    <w:abstractNumId w:val="38"/>
  </w:num>
  <w:num w:numId="19" w16cid:durableId="1185707859">
    <w:abstractNumId w:val="27"/>
  </w:num>
  <w:num w:numId="20" w16cid:durableId="1740201971">
    <w:abstractNumId w:val="26"/>
  </w:num>
  <w:num w:numId="21" w16cid:durableId="829835574">
    <w:abstractNumId w:val="30"/>
  </w:num>
  <w:num w:numId="22" w16cid:durableId="140848030">
    <w:abstractNumId w:val="0"/>
  </w:num>
  <w:num w:numId="23" w16cid:durableId="201478205">
    <w:abstractNumId w:val="1"/>
  </w:num>
  <w:num w:numId="24" w16cid:durableId="67271518">
    <w:abstractNumId w:val="45"/>
  </w:num>
  <w:num w:numId="25" w16cid:durableId="2125998489">
    <w:abstractNumId w:val="32"/>
  </w:num>
  <w:num w:numId="26" w16cid:durableId="1712803336">
    <w:abstractNumId w:val="28"/>
  </w:num>
  <w:num w:numId="27" w16cid:durableId="622462582">
    <w:abstractNumId w:val="13"/>
  </w:num>
  <w:num w:numId="28" w16cid:durableId="657731965">
    <w:abstractNumId w:val="46"/>
  </w:num>
  <w:num w:numId="29" w16cid:durableId="471599333">
    <w:abstractNumId w:val="35"/>
  </w:num>
  <w:num w:numId="30" w16cid:durableId="212622224">
    <w:abstractNumId w:val="19"/>
  </w:num>
  <w:num w:numId="31" w16cid:durableId="975524515">
    <w:abstractNumId w:val="15"/>
  </w:num>
  <w:num w:numId="32" w16cid:durableId="1091974393">
    <w:abstractNumId w:val="12"/>
  </w:num>
  <w:num w:numId="33" w16cid:durableId="879324788">
    <w:abstractNumId w:val="17"/>
  </w:num>
  <w:num w:numId="34" w16cid:durableId="570117929">
    <w:abstractNumId w:val="4"/>
  </w:num>
  <w:num w:numId="35" w16cid:durableId="85881292">
    <w:abstractNumId w:val="41"/>
  </w:num>
  <w:num w:numId="36" w16cid:durableId="133302324">
    <w:abstractNumId w:val="5"/>
  </w:num>
  <w:num w:numId="37" w16cid:durableId="1673413144">
    <w:abstractNumId w:val="34"/>
  </w:num>
  <w:num w:numId="38" w16cid:durableId="107161816">
    <w:abstractNumId w:val="25"/>
  </w:num>
  <w:num w:numId="39" w16cid:durableId="1890653773">
    <w:abstractNumId w:val="24"/>
  </w:num>
  <w:num w:numId="40" w16cid:durableId="1195728081">
    <w:abstractNumId w:val="37"/>
  </w:num>
  <w:num w:numId="41" w16cid:durableId="1487550475">
    <w:abstractNumId w:val="20"/>
  </w:num>
  <w:num w:numId="42" w16cid:durableId="366369352">
    <w:abstractNumId w:val="31"/>
  </w:num>
  <w:num w:numId="43" w16cid:durableId="20981321">
    <w:abstractNumId w:val="42"/>
  </w:num>
  <w:num w:numId="44" w16cid:durableId="1518885859">
    <w:abstractNumId w:val="6"/>
  </w:num>
  <w:num w:numId="45" w16cid:durableId="1915502581">
    <w:abstractNumId w:val="40"/>
  </w:num>
  <w:num w:numId="46" w16cid:durableId="718823147">
    <w:abstractNumId w:val="18"/>
  </w:num>
  <w:num w:numId="47" w16cid:durableId="848907161">
    <w:abstractNumId w:val="8"/>
  </w:num>
  <w:num w:numId="48" w16cid:durableId="1839732827">
    <w:abstractNumId w:val="29"/>
  </w:num>
  <w:num w:numId="49" w16cid:durableId="340934083">
    <w:abstractNumId w:val="7"/>
  </w:num>
  <w:num w:numId="50" w16cid:durableId="4779584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BE"/>
    <w:rsid w:val="00007B9F"/>
    <w:rsid w:val="00023C4C"/>
    <w:rsid w:val="0006616B"/>
    <w:rsid w:val="000940EB"/>
    <w:rsid w:val="000A0865"/>
    <w:rsid w:val="000D669F"/>
    <w:rsid w:val="000E3BAB"/>
    <w:rsid w:val="00123D3E"/>
    <w:rsid w:val="00137C99"/>
    <w:rsid w:val="00145EA5"/>
    <w:rsid w:val="001D0CCA"/>
    <w:rsid w:val="001F657D"/>
    <w:rsid w:val="00220C12"/>
    <w:rsid w:val="002335D7"/>
    <w:rsid w:val="0027491E"/>
    <w:rsid w:val="003169AE"/>
    <w:rsid w:val="003312BE"/>
    <w:rsid w:val="003646DB"/>
    <w:rsid w:val="00393771"/>
    <w:rsid w:val="003B30FA"/>
    <w:rsid w:val="003B39A9"/>
    <w:rsid w:val="003B74B8"/>
    <w:rsid w:val="00436D0C"/>
    <w:rsid w:val="0047226B"/>
    <w:rsid w:val="004933D0"/>
    <w:rsid w:val="004F7351"/>
    <w:rsid w:val="00512936"/>
    <w:rsid w:val="00571D62"/>
    <w:rsid w:val="0057595B"/>
    <w:rsid w:val="005B20BB"/>
    <w:rsid w:val="005F7023"/>
    <w:rsid w:val="0061028F"/>
    <w:rsid w:val="00626BD0"/>
    <w:rsid w:val="0067522D"/>
    <w:rsid w:val="00682446"/>
    <w:rsid w:val="006A640C"/>
    <w:rsid w:val="0071034F"/>
    <w:rsid w:val="00717905"/>
    <w:rsid w:val="0073122A"/>
    <w:rsid w:val="00767A44"/>
    <w:rsid w:val="007C7377"/>
    <w:rsid w:val="007D65AD"/>
    <w:rsid w:val="007E1CDD"/>
    <w:rsid w:val="007E5105"/>
    <w:rsid w:val="008027DE"/>
    <w:rsid w:val="008167E5"/>
    <w:rsid w:val="0082134E"/>
    <w:rsid w:val="008C54F0"/>
    <w:rsid w:val="00927922"/>
    <w:rsid w:val="009439D6"/>
    <w:rsid w:val="009519D6"/>
    <w:rsid w:val="0095555D"/>
    <w:rsid w:val="00973F25"/>
    <w:rsid w:val="00987EE4"/>
    <w:rsid w:val="009B476B"/>
    <w:rsid w:val="009D2687"/>
    <w:rsid w:val="00A21C36"/>
    <w:rsid w:val="00A650C4"/>
    <w:rsid w:val="00A956FC"/>
    <w:rsid w:val="00AB6B59"/>
    <w:rsid w:val="00B10C86"/>
    <w:rsid w:val="00B530BB"/>
    <w:rsid w:val="00C102C7"/>
    <w:rsid w:val="00C30550"/>
    <w:rsid w:val="00C43A88"/>
    <w:rsid w:val="00C55814"/>
    <w:rsid w:val="00C67049"/>
    <w:rsid w:val="00C8735C"/>
    <w:rsid w:val="00CF2BAA"/>
    <w:rsid w:val="00CF57D9"/>
    <w:rsid w:val="00D8347A"/>
    <w:rsid w:val="00E368AC"/>
    <w:rsid w:val="00E37647"/>
    <w:rsid w:val="00EB45E2"/>
    <w:rsid w:val="00EC4881"/>
    <w:rsid w:val="00EC5B4D"/>
    <w:rsid w:val="00F64A7E"/>
    <w:rsid w:val="00F6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B6FE0"/>
  <w15:chartTrackingRefBased/>
  <w15:docId w15:val="{402E97C6-91D5-40A1-B02C-BF5FFEBB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A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A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4A7E"/>
    <w:pPr>
      <w:outlineLvl w:val="9"/>
    </w:pPr>
    <w:rPr>
      <w:kern w:val="0"/>
      <w14:ligatures w14:val="none"/>
    </w:rPr>
  </w:style>
  <w:style w:type="paragraph" w:styleId="ListParagraph">
    <w:name w:val="List Paragraph"/>
    <w:basedOn w:val="Normal"/>
    <w:uiPriority w:val="34"/>
    <w:qFormat/>
    <w:rsid w:val="009D2687"/>
    <w:pPr>
      <w:ind w:left="720"/>
      <w:contextualSpacing/>
    </w:pPr>
  </w:style>
  <w:style w:type="table" w:styleId="TableGrid">
    <w:name w:val="Table Grid"/>
    <w:basedOn w:val="TableNormal"/>
    <w:uiPriority w:val="39"/>
    <w:rsid w:val="001F6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530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71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62"/>
  </w:style>
  <w:style w:type="paragraph" w:styleId="Footer">
    <w:name w:val="footer"/>
    <w:basedOn w:val="Normal"/>
    <w:link w:val="FooterChar"/>
    <w:uiPriority w:val="99"/>
    <w:unhideWhenUsed/>
    <w:rsid w:val="00571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804">
      <w:bodyDiv w:val="1"/>
      <w:marLeft w:val="0"/>
      <w:marRight w:val="0"/>
      <w:marTop w:val="0"/>
      <w:marBottom w:val="0"/>
      <w:divBdr>
        <w:top w:val="none" w:sz="0" w:space="0" w:color="auto"/>
        <w:left w:val="none" w:sz="0" w:space="0" w:color="auto"/>
        <w:bottom w:val="none" w:sz="0" w:space="0" w:color="auto"/>
        <w:right w:val="none" w:sz="0" w:space="0" w:color="auto"/>
      </w:divBdr>
    </w:div>
    <w:div w:id="264074792">
      <w:bodyDiv w:val="1"/>
      <w:marLeft w:val="0"/>
      <w:marRight w:val="0"/>
      <w:marTop w:val="0"/>
      <w:marBottom w:val="0"/>
      <w:divBdr>
        <w:top w:val="none" w:sz="0" w:space="0" w:color="auto"/>
        <w:left w:val="none" w:sz="0" w:space="0" w:color="auto"/>
        <w:bottom w:val="none" w:sz="0" w:space="0" w:color="auto"/>
        <w:right w:val="none" w:sz="0" w:space="0" w:color="auto"/>
      </w:divBdr>
    </w:div>
    <w:div w:id="457919599">
      <w:bodyDiv w:val="1"/>
      <w:marLeft w:val="0"/>
      <w:marRight w:val="0"/>
      <w:marTop w:val="0"/>
      <w:marBottom w:val="0"/>
      <w:divBdr>
        <w:top w:val="none" w:sz="0" w:space="0" w:color="auto"/>
        <w:left w:val="none" w:sz="0" w:space="0" w:color="auto"/>
        <w:bottom w:val="none" w:sz="0" w:space="0" w:color="auto"/>
        <w:right w:val="none" w:sz="0" w:space="0" w:color="auto"/>
      </w:divBdr>
    </w:div>
    <w:div w:id="541018333">
      <w:bodyDiv w:val="1"/>
      <w:marLeft w:val="0"/>
      <w:marRight w:val="0"/>
      <w:marTop w:val="0"/>
      <w:marBottom w:val="0"/>
      <w:divBdr>
        <w:top w:val="none" w:sz="0" w:space="0" w:color="auto"/>
        <w:left w:val="none" w:sz="0" w:space="0" w:color="auto"/>
        <w:bottom w:val="none" w:sz="0" w:space="0" w:color="auto"/>
        <w:right w:val="none" w:sz="0" w:space="0" w:color="auto"/>
      </w:divBdr>
    </w:div>
    <w:div w:id="550464611">
      <w:bodyDiv w:val="1"/>
      <w:marLeft w:val="0"/>
      <w:marRight w:val="0"/>
      <w:marTop w:val="0"/>
      <w:marBottom w:val="0"/>
      <w:divBdr>
        <w:top w:val="none" w:sz="0" w:space="0" w:color="auto"/>
        <w:left w:val="none" w:sz="0" w:space="0" w:color="auto"/>
        <w:bottom w:val="none" w:sz="0" w:space="0" w:color="auto"/>
        <w:right w:val="none" w:sz="0" w:space="0" w:color="auto"/>
      </w:divBdr>
    </w:div>
    <w:div w:id="588007871">
      <w:bodyDiv w:val="1"/>
      <w:marLeft w:val="0"/>
      <w:marRight w:val="0"/>
      <w:marTop w:val="0"/>
      <w:marBottom w:val="0"/>
      <w:divBdr>
        <w:top w:val="none" w:sz="0" w:space="0" w:color="auto"/>
        <w:left w:val="none" w:sz="0" w:space="0" w:color="auto"/>
        <w:bottom w:val="none" w:sz="0" w:space="0" w:color="auto"/>
        <w:right w:val="none" w:sz="0" w:space="0" w:color="auto"/>
      </w:divBdr>
    </w:div>
    <w:div w:id="600795277">
      <w:bodyDiv w:val="1"/>
      <w:marLeft w:val="0"/>
      <w:marRight w:val="0"/>
      <w:marTop w:val="0"/>
      <w:marBottom w:val="0"/>
      <w:divBdr>
        <w:top w:val="none" w:sz="0" w:space="0" w:color="auto"/>
        <w:left w:val="none" w:sz="0" w:space="0" w:color="auto"/>
        <w:bottom w:val="none" w:sz="0" w:space="0" w:color="auto"/>
        <w:right w:val="none" w:sz="0" w:space="0" w:color="auto"/>
      </w:divBdr>
    </w:div>
    <w:div w:id="1524367981">
      <w:bodyDiv w:val="1"/>
      <w:marLeft w:val="0"/>
      <w:marRight w:val="0"/>
      <w:marTop w:val="0"/>
      <w:marBottom w:val="0"/>
      <w:divBdr>
        <w:top w:val="none" w:sz="0" w:space="0" w:color="auto"/>
        <w:left w:val="none" w:sz="0" w:space="0" w:color="auto"/>
        <w:bottom w:val="none" w:sz="0" w:space="0" w:color="auto"/>
        <w:right w:val="none" w:sz="0" w:space="0" w:color="auto"/>
      </w:divBdr>
    </w:div>
    <w:div w:id="1657494836">
      <w:bodyDiv w:val="1"/>
      <w:marLeft w:val="0"/>
      <w:marRight w:val="0"/>
      <w:marTop w:val="0"/>
      <w:marBottom w:val="0"/>
      <w:divBdr>
        <w:top w:val="none" w:sz="0" w:space="0" w:color="auto"/>
        <w:left w:val="none" w:sz="0" w:space="0" w:color="auto"/>
        <w:bottom w:val="none" w:sz="0" w:space="0" w:color="auto"/>
        <w:right w:val="none" w:sz="0" w:space="0" w:color="auto"/>
      </w:divBdr>
    </w:div>
    <w:div w:id="1754550537">
      <w:bodyDiv w:val="1"/>
      <w:marLeft w:val="0"/>
      <w:marRight w:val="0"/>
      <w:marTop w:val="0"/>
      <w:marBottom w:val="0"/>
      <w:divBdr>
        <w:top w:val="none" w:sz="0" w:space="0" w:color="auto"/>
        <w:left w:val="none" w:sz="0" w:space="0" w:color="auto"/>
        <w:bottom w:val="none" w:sz="0" w:space="0" w:color="auto"/>
        <w:right w:val="none" w:sz="0" w:space="0" w:color="auto"/>
      </w:divBdr>
    </w:div>
    <w:div w:id="1843663908">
      <w:bodyDiv w:val="1"/>
      <w:marLeft w:val="0"/>
      <w:marRight w:val="0"/>
      <w:marTop w:val="0"/>
      <w:marBottom w:val="0"/>
      <w:divBdr>
        <w:top w:val="none" w:sz="0" w:space="0" w:color="auto"/>
        <w:left w:val="none" w:sz="0" w:space="0" w:color="auto"/>
        <w:bottom w:val="none" w:sz="0" w:space="0" w:color="auto"/>
        <w:right w:val="none" w:sz="0" w:space="0" w:color="auto"/>
      </w:divBdr>
    </w:div>
    <w:div w:id="214272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F81AB-5B2F-43CE-A237-1CF893E33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19</Pages>
  <Words>2644</Words>
  <Characters>15076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dc:description/>
  <cp:lastModifiedBy>Eamaan Qureshi</cp:lastModifiedBy>
  <cp:revision>14</cp:revision>
  <dcterms:created xsi:type="dcterms:W3CDTF">2023-07-21T09:26:00Z</dcterms:created>
  <dcterms:modified xsi:type="dcterms:W3CDTF">2023-08-19T12:54:00Z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dc2cb75c-ed5a-4e5c-9fbb-5960c552b645</vt:lpwstr>
  </property>
</Properties>
</file>