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99" w:rsidRPr="006D3C75" w:rsidRDefault="00ED387E" w:rsidP="001D1D84">
      <w:pPr>
        <w:pStyle w:val="Nadpis1"/>
        <w:rPr>
          <w:lang w:val="en-US"/>
        </w:rPr>
      </w:pPr>
      <w:r w:rsidRPr="006D3C75">
        <w:rPr>
          <w:lang w:val="en-US"/>
        </w:rPr>
        <w:t xml:space="preserve"> </w:t>
      </w:r>
      <w:r w:rsidR="001D1D84" w:rsidRPr="006D3C75">
        <w:rPr>
          <w:lang w:val="en-US"/>
        </w:rPr>
        <w:t>Notes</w:t>
      </w:r>
    </w:p>
    <w:p w:rsidR="001D1D84" w:rsidRPr="006D3C75" w:rsidRDefault="001D1D84" w:rsidP="001D1D84">
      <w:pPr>
        <w:pStyle w:val="Nadpis2"/>
        <w:rPr>
          <w:lang w:val="en-US"/>
        </w:rPr>
      </w:pPr>
      <w:r w:rsidRPr="006D3C75">
        <w:rPr>
          <w:lang w:val="en-US"/>
        </w:rPr>
        <w:t>Simulation decomposition</w:t>
      </w:r>
      <w:r w:rsidR="0031776F" w:rsidRPr="006D3C75">
        <w:rPr>
          <w:lang w:val="en-US"/>
        </w:rPr>
        <w:t xml:space="preserve"> from M. </w:t>
      </w:r>
      <w:proofErr w:type="spellStart"/>
      <w:r w:rsidR="0031776F" w:rsidRPr="006D3C75">
        <w:rPr>
          <w:lang w:val="en-US"/>
        </w:rPr>
        <w:t>Kozlova</w:t>
      </w:r>
      <w:proofErr w:type="spellEnd"/>
      <w:r w:rsidR="0031776F" w:rsidRPr="006D3C75">
        <w:rPr>
          <w:lang w:val="en-US"/>
        </w:rPr>
        <w:t xml:space="preserve"> paper</w:t>
      </w:r>
    </w:p>
    <w:p w:rsidR="001D1D84" w:rsidRPr="006D3C75" w:rsidRDefault="001D1D84" w:rsidP="001D1D84">
      <w:pPr>
        <w:pStyle w:val="Odsekzoznamu"/>
        <w:numPr>
          <w:ilvl w:val="0"/>
          <w:numId w:val="1"/>
        </w:numPr>
        <w:rPr>
          <w:lang w:val="en-US"/>
        </w:rPr>
      </w:pPr>
      <w:r w:rsidRPr="006D3C75">
        <w:rPr>
          <w:lang w:val="en-US"/>
        </w:rPr>
        <w:t>Identify key variables ~</w:t>
      </w:r>
      <w:proofErr w:type="spellStart"/>
      <w:r w:rsidRPr="006D3C75">
        <w:rPr>
          <w:lang w:val="en-US"/>
        </w:rPr>
        <w:t>V_i</w:t>
      </w:r>
      <w:proofErr w:type="spellEnd"/>
      <w:r w:rsidRPr="006D3C75">
        <w:rPr>
          <w:lang w:val="en-US"/>
        </w:rPr>
        <w:t xml:space="preserve"> and possible range of values.</w:t>
      </w:r>
    </w:p>
    <w:p w:rsidR="001D1D84" w:rsidRPr="006D3C75" w:rsidRDefault="001D1D84" w:rsidP="001D1D84">
      <w:pPr>
        <w:pStyle w:val="Odsekzoznamu"/>
        <w:numPr>
          <w:ilvl w:val="0"/>
          <w:numId w:val="1"/>
        </w:numPr>
        <w:rPr>
          <w:lang w:val="en-US"/>
        </w:rPr>
      </w:pPr>
      <w:r w:rsidRPr="006D3C75">
        <w:rPr>
          <w:lang w:val="en-US"/>
        </w:rPr>
        <w:t>Id. Key</w:t>
      </w:r>
      <w:r w:rsidR="00657441" w:rsidRPr="006D3C75">
        <w:rPr>
          <w:lang w:val="en-US"/>
        </w:rPr>
        <w:t>s</w:t>
      </w:r>
      <w:r w:rsidRPr="006D3C75">
        <w:rPr>
          <w:lang w:val="en-US"/>
        </w:rPr>
        <w:t xml:space="preserve"> </w:t>
      </w:r>
      <w:r w:rsidR="00657441" w:rsidRPr="006D3C75">
        <w:rPr>
          <w:lang w:val="en-US"/>
        </w:rPr>
        <w:t>~V</w:t>
      </w:r>
      <w:r w:rsidRPr="006D3C75">
        <w:rPr>
          <w:lang w:val="en-US"/>
        </w:rPr>
        <w:t xml:space="preserve"> that can be manipulated</w:t>
      </w:r>
    </w:p>
    <w:p w:rsidR="001D1D84" w:rsidRPr="006D3C75" w:rsidRDefault="001D1D84" w:rsidP="001D1D84">
      <w:pPr>
        <w:pStyle w:val="Odsekzoznamu"/>
        <w:numPr>
          <w:ilvl w:val="0"/>
          <w:numId w:val="1"/>
        </w:numPr>
        <w:rPr>
          <w:lang w:val="en-US"/>
        </w:rPr>
      </w:pPr>
      <w:r w:rsidRPr="006D3C75">
        <w:rPr>
          <w:lang w:val="en-US"/>
        </w:rPr>
        <w:t>Identify boundaries ~</w:t>
      </w:r>
      <w:proofErr w:type="spellStart"/>
      <w:r w:rsidRPr="006D3C75">
        <w:rPr>
          <w:lang w:val="en-US"/>
        </w:rPr>
        <w:t>B_ij</w:t>
      </w:r>
      <w:proofErr w:type="spellEnd"/>
      <w:r w:rsidRPr="006D3C75">
        <w:rPr>
          <w:lang w:val="en-US"/>
        </w:rPr>
        <w:t xml:space="preserve"> for each ~</w:t>
      </w:r>
      <w:proofErr w:type="spellStart"/>
      <w:r w:rsidRPr="006D3C75">
        <w:rPr>
          <w:lang w:val="en-US"/>
        </w:rPr>
        <w:t>A_ij</w:t>
      </w:r>
      <w:proofErr w:type="spellEnd"/>
      <w:r w:rsidRPr="006D3C75">
        <w:rPr>
          <w:lang w:val="en-US"/>
        </w:rPr>
        <w:t xml:space="preserve"> of chosen subset ~</w:t>
      </w:r>
      <w:proofErr w:type="spellStart"/>
      <w:r w:rsidRPr="006D3C75">
        <w:rPr>
          <w:lang w:val="en-US"/>
        </w:rPr>
        <w:t>V_i</w:t>
      </w:r>
      <w:proofErr w:type="spellEnd"/>
      <w:r w:rsidRPr="006D3C75">
        <w:rPr>
          <w:lang w:val="en-US"/>
        </w:rPr>
        <w:t xml:space="preserve"> variable</w:t>
      </w:r>
      <w:r w:rsidR="0031776F" w:rsidRPr="006D3C75">
        <w:rPr>
          <w:lang w:val="en-US"/>
        </w:rPr>
        <w:t>.</w:t>
      </w:r>
    </w:p>
    <w:p w:rsidR="0031776F" w:rsidRPr="006D3C75" w:rsidRDefault="0031776F" w:rsidP="0031776F">
      <w:pPr>
        <w:pStyle w:val="Odsekzoznamu"/>
        <w:numPr>
          <w:ilvl w:val="1"/>
          <w:numId w:val="1"/>
        </w:numPr>
        <w:rPr>
          <w:lang w:val="en-US"/>
        </w:rPr>
      </w:pPr>
      <w:r w:rsidRPr="006D3C75">
        <w:rPr>
          <w:lang w:val="en-US"/>
        </w:rPr>
        <w:t xml:space="preserve">Maybe label them </w:t>
      </w:r>
      <w:proofErr w:type="spellStart"/>
      <w:r w:rsidRPr="006D3C75">
        <w:rPr>
          <w:lang w:val="en-US"/>
        </w:rPr>
        <w:t>apropriately</w:t>
      </w:r>
      <w:proofErr w:type="spellEnd"/>
    </w:p>
    <w:p w:rsidR="001D1D84" w:rsidRPr="006D3C75" w:rsidRDefault="0031776F" w:rsidP="001D1D84">
      <w:pPr>
        <w:pStyle w:val="Odsekzoznamu"/>
        <w:numPr>
          <w:ilvl w:val="0"/>
          <w:numId w:val="1"/>
        </w:numPr>
        <w:rPr>
          <w:lang w:val="en-US"/>
        </w:rPr>
      </w:pPr>
      <w:r w:rsidRPr="006D3C75">
        <w:rPr>
          <w:lang w:val="en-US"/>
        </w:rPr>
        <w:t xml:space="preserve">Form a </w:t>
      </w:r>
      <w:proofErr w:type="gramStart"/>
      <w:r w:rsidRPr="006D3C75">
        <w:rPr>
          <w:lang w:val="en-US"/>
        </w:rPr>
        <w:t>groups</w:t>
      </w:r>
      <w:proofErr w:type="gramEnd"/>
      <w:r w:rsidRPr="006D3C75">
        <w:rPr>
          <w:lang w:val="en-US"/>
        </w:rPr>
        <w:t xml:space="preserve"> ~</w:t>
      </w:r>
      <w:proofErr w:type="spellStart"/>
      <w:r w:rsidRPr="006D3C75">
        <w:rPr>
          <w:lang w:val="en-US"/>
        </w:rPr>
        <w:t>G_k</w:t>
      </w:r>
      <w:proofErr w:type="spellEnd"/>
      <w:r w:rsidRPr="006D3C75">
        <w:rPr>
          <w:lang w:val="en-US"/>
        </w:rPr>
        <w:t xml:space="preserve"> of combinations to specify decomposition scheme</w:t>
      </w:r>
    </w:p>
    <w:p w:rsidR="0031776F" w:rsidRPr="006D3C75" w:rsidRDefault="0031776F" w:rsidP="0031776F">
      <w:pPr>
        <w:rPr>
          <w:lang w:val="en-US"/>
        </w:rPr>
      </w:pPr>
    </w:p>
    <w:p w:rsidR="0031776F" w:rsidRPr="006D3C75" w:rsidRDefault="0031776F" w:rsidP="0031776F">
      <w:pPr>
        <w:pStyle w:val="Nadpis3"/>
        <w:rPr>
          <w:lang w:val="en-US"/>
        </w:rPr>
      </w:pPr>
      <w:r w:rsidRPr="006D3C75">
        <w:rPr>
          <w:lang w:val="en-US"/>
        </w:rPr>
        <w:t>Example</w:t>
      </w:r>
      <w:r w:rsidR="00C305E7" w:rsidRPr="006D3C75">
        <w:rPr>
          <w:lang w:val="en-US"/>
        </w:rPr>
        <w:t xml:space="preserve"> categories</w:t>
      </w:r>
    </w:p>
    <w:p w:rsidR="0031776F" w:rsidRPr="006D3C75" w:rsidRDefault="0031776F" w:rsidP="0031776F">
      <w:pPr>
        <w:rPr>
          <w:lang w:val="en-US"/>
        </w:rPr>
      </w:pPr>
      <w:r w:rsidRPr="006D3C75">
        <w:rPr>
          <w:lang w:val="en-US"/>
        </w:rPr>
        <w:t xml:space="preserve">Rain – Min/Max from all the simulations – set boundaries to quantiles 3 </w:t>
      </w:r>
      <w:proofErr w:type="gramStart"/>
      <w:r w:rsidRPr="006D3C75">
        <w:rPr>
          <w:lang w:val="en-US"/>
        </w:rPr>
        <w:t>thresholds ??</w:t>
      </w:r>
      <w:proofErr w:type="gramEnd"/>
      <w:r w:rsidR="00C305E7" w:rsidRPr="006D3C75">
        <w:rPr>
          <w:lang w:val="en-US"/>
        </w:rPr>
        <w:t xml:space="preserve"> Dry, Moderate, Wet.</w:t>
      </w:r>
    </w:p>
    <w:p w:rsidR="0031776F" w:rsidRPr="006D3C75" w:rsidRDefault="00C305E7" w:rsidP="0031776F">
      <w:pPr>
        <w:rPr>
          <w:lang w:val="en-US"/>
        </w:rPr>
      </w:pPr>
      <w:r w:rsidRPr="006D3C75">
        <w:rPr>
          <w:lang w:val="en-US"/>
        </w:rPr>
        <w:t xml:space="preserve">Price – Normal, optimistic, </w:t>
      </w:r>
      <w:proofErr w:type="gramStart"/>
      <w:r w:rsidRPr="006D3C75">
        <w:rPr>
          <w:lang w:val="en-US"/>
        </w:rPr>
        <w:t>fantastic  ?</w:t>
      </w:r>
      <w:proofErr w:type="gramEnd"/>
      <w:r w:rsidRPr="006D3C75">
        <w:rPr>
          <w:lang w:val="en-US"/>
        </w:rPr>
        <w:t xml:space="preserve"> :D</w:t>
      </w:r>
    </w:p>
    <w:p w:rsidR="00B54E3A" w:rsidRPr="006D3C75" w:rsidRDefault="00B54E3A" w:rsidP="00B54E3A">
      <w:pPr>
        <w:pStyle w:val="Nadpis2"/>
        <w:rPr>
          <w:lang w:val="en-US"/>
        </w:rPr>
      </w:pPr>
    </w:p>
    <w:p w:rsidR="00B54E3A" w:rsidRPr="006D3C75" w:rsidRDefault="00B54E3A" w:rsidP="00B54E3A">
      <w:pPr>
        <w:pStyle w:val="Nadpis2"/>
        <w:rPr>
          <w:lang w:val="en-US"/>
        </w:rPr>
      </w:pPr>
      <w:r w:rsidRPr="006D3C75">
        <w:rPr>
          <w:lang w:val="en-US"/>
        </w:rPr>
        <w:t>Seeing the model what might be done</w:t>
      </w:r>
    </w:p>
    <w:p w:rsidR="00B54E3A" w:rsidRPr="006D3C75" w:rsidRDefault="00B54E3A" w:rsidP="00B54E3A">
      <w:pPr>
        <w:rPr>
          <w:lang w:val="en-US"/>
        </w:rPr>
      </w:pPr>
      <w:r w:rsidRPr="006D3C75">
        <w:rPr>
          <w:lang w:val="en-US"/>
        </w:rPr>
        <w:t xml:space="preserve">What to </w:t>
      </w:r>
      <w:proofErr w:type="gramStart"/>
      <w:r w:rsidRPr="006D3C75">
        <w:rPr>
          <w:lang w:val="en-US"/>
        </w:rPr>
        <w:t>monitor ?</w:t>
      </w:r>
      <w:proofErr w:type="gramEnd"/>
      <w:r w:rsidRPr="006D3C75">
        <w:rPr>
          <w:lang w:val="en-US"/>
        </w:rPr>
        <w:t xml:space="preserve"> </w:t>
      </w:r>
    </w:p>
    <w:p w:rsidR="00B54E3A" w:rsidRPr="006D3C75" w:rsidRDefault="00B54E3A" w:rsidP="00B54E3A">
      <w:pPr>
        <w:rPr>
          <w:lang w:val="en-US"/>
        </w:rPr>
      </w:pPr>
      <w:proofErr w:type="gramStart"/>
      <w:r w:rsidRPr="006D3C75">
        <w:rPr>
          <w:lang w:val="en-US"/>
        </w:rPr>
        <w:t>Price ?</w:t>
      </w:r>
      <w:proofErr w:type="gramEnd"/>
      <w:r w:rsidRPr="006D3C75">
        <w:rPr>
          <w:lang w:val="en-US"/>
        </w:rPr>
        <w:t xml:space="preserve"> Dam </w:t>
      </w:r>
      <w:proofErr w:type="gramStart"/>
      <w:r w:rsidRPr="006D3C75">
        <w:rPr>
          <w:lang w:val="en-US"/>
        </w:rPr>
        <w:t>levels ?</w:t>
      </w:r>
      <w:proofErr w:type="gramEnd"/>
      <w:r w:rsidRPr="006D3C75">
        <w:rPr>
          <w:lang w:val="en-US"/>
        </w:rPr>
        <w:t xml:space="preserve"> </w:t>
      </w:r>
    </w:p>
    <w:p w:rsidR="00B54E3A" w:rsidRPr="006D3C75" w:rsidRDefault="00B54E3A" w:rsidP="00B54E3A">
      <w:pPr>
        <w:rPr>
          <w:lang w:val="en-US"/>
        </w:rPr>
      </w:pPr>
      <w:r w:rsidRPr="006D3C75">
        <w:rPr>
          <w:lang w:val="en-US"/>
        </w:rPr>
        <w:t xml:space="preserve">A decision to, control flood gates </w:t>
      </w:r>
    </w:p>
    <w:p w:rsidR="00B54E3A" w:rsidRPr="006D3C75" w:rsidRDefault="00B54E3A" w:rsidP="00B54E3A">
      <w:pPr>
        <w:rPr>
          <w:lang w:val="en-US"/>
        </w:rPr>
      </w:pPr>
      <w:r w:rsidRPr="006D3C75">
        <w:rPr>
          <w:lang w:val="en-US"/>
        </w:rPr>
        <w:t>A decision to, control maintenance</w:t>
      </w:r>
    </w:p>
    <w:p w:rsidR="00B54E3A" w:rsidRPr="006D3C75" w:rsidRDefault="00B54E3A" w:rsidP="00DB70C0">
      <w:pPr>
        <w:pStyle w:val="Nadpis2"/>
        <w:rPr>
          <w:lang w:val="en-US"/>
        </w:rPr>
      </w:pPr>
    </w:p>
    <w:p w:rsidR="00DB70C0" w:rsidRPr="006D3C75" w:rsidRDefault="00DB70C0" w:rsidP="00DB70C0">
      <w:pPr>
        <w:pStyle w:val="Nadpis2"/>
        <w:rPr>
          <w:lang w:val="en-US"/>
        </w:rPr>
      </w:pPr>
      <w:r w:rsidRPr="006D3C75">
        <w:rPr>
          <w:lang w:val="en-US"/>
        </w:rPr>
        <w:t xml:space="preserve">What are we to </w:t>
      </w:r>
      <w:proofErr w:type="gramStart"/>
      <w:r w:rsidRPr="006D3C75">
        <w:rPr>
          <w:lang w:val="en-US"/>
        </w:rPr>
        <w:t>do ?</w:t>
      </w:r>
      <w:proofErr w:type="gramEnd"/>
    </w:p>
    <w:p w:rsidR="00E468B8" w:rsidRPr="006D3C75" w:rsidRDefault="00E468B8" w:rsidP="00E468B8">
      <w:pPr>
        <w:rPr>
          <w:lang w:val="en-US"/>
        </w:rPr>
      </w:pPr>
      <w:r w:rsidRPr="006D3C75">
        <w:rPr>
          <w:lang w:val="en-US"/>
        </w:rPr>
        <w:t>Maintenance control module</w:t>
      </w:r>
    </w:p>
    <w:p w:rsidR="00E468B8" w:rsidRPr="006D3C75" w:rsidRDefault="00E468B8" w:rsidP="00E468B8">
      <w:pPr>
        <w:rPr>
          <w:lang w:val="en-US"/>
        </w:rPr>
      </w:pPr>
      <w:r w:rsidRPr="006D3C75">
        <w:rPr>
          <w:lang w:val="en-US"/>
        </w:rPr>
        <w:t>Improvement comparing to normal model</w:t>
      </w:r>
    </w:p>
    <w:p w:rsidR="00E468B8" w:rsidRPr="006D3C75" w:rsidRDefault="00E468B8" w:rsidP="00E468B8">
      <w:pPr>
        <w:rPr>
          <w:lang w:val="en-US"/>
        </w:rPr>
      </w:pPr>
      <w:r w:rsidRPr="006D3C75">
        <w:rPr>
          <w:lang w:val="en-US"/>
        </w:rPr>
        <w:t>Sensitivity analysis</w:t>
      </w:r>
    </w:p>
    <w:p w:rsidR="00AC4F97" w:rsidRPr="006D3C75" w:rsidRDefault="00AC4F97" w:rsidP="00E468B8">
      <w:pPr>
        <w:rPr>
          <w:lang w:val="en-US"/>
        </w:rPr>
      </w:pPr>
    </w:p>
    <w:p w:rsidR="00AC4F97" w:rsidRPr="006D3C75" w:rsidRDefault="00AC4F97" w:rsidP="00E468B8">
      <w:pPr>
        <w:rPr>
          <w:lang w:val="en-US"/>
        </w:rPr>
      </w:pPr>
      <w:r w:rsidRPr="006D3C75">
        <w:rPr>
          <w:lang w:val="en-US"/>
        </w:rPr>
        <w:t>Multiple approaches possible</w:t>
      </w:r>
    </w:p>
    <w:p w:rsidR="00DB70C0" w:rsidRPr="006D3C75" w:rsidRDefault="00DB70C0" w:rsidP="00DB70C0">
      <w:pPr>
        <w:rPr>
          <w:lang w:val="en-US"/>
        </w:rPr>
      </w:pPr>
    </w:p>
    <w:p w:rsidR="00ED387E" w:rsidRPr="006D3C75" w:rsidRDefault="00ED387E" w:rsidP="00ED387E">
      <w:pPr>
        <w:rPr>
          <w:lang w:val="en-US"/>
        </w:rPr>
      </w:pPr>
      <w:r w:rsidRPr="006D3C75">
        <w:rPr>
          <w:lang w:val="en-US"/>
        </w:rPr>
        <w:t>Approaches to solution</w:t>
      </w:r>
    </w:p>
    <w:p w:rsidR="00ED387E" w:rsidRPr="006D3C75" w:rsidRDefault="00ED387E" w:rsidP="00ED387E">
      <w:pPr>
        <w:rPr>
          <w:lang w:val="en-US"/>
        </w:rPr>
      </w:pPr>
      <w:r w:rsidRPr="006D3C75">
        <w:rPr>
          <w:lang w:val="en-US"/>
        </w:rPr>
        <w:t xml:space="preserve">Maintenance cost estimation in next 7 days, </w:t>
      </w:r>
      <w:r w:rsidR="00330072" w:rsidRPr="006D3C75">
        <w:rPr>
          <w:lang w:val="en-US"/>
        </w:rPr>
        <w:t>monitor</w:t>
      </w:r>
      <w:r w:rsidRPr="006D3C75">
        <w:rPr>
          <w:lang w:val="en-US"/>
        </w:rPr>
        <w:t xml:space="preserve"> evolution of cost using, this will use last 30 samples of flow to predict future flow into dam. </w:t>
      </w:r>
    </w:p>
    <w:p w:rsidR="00ED387E" w:rsidRPr="006D3C75" w:rsidRDefault="00ED387E" w:rsidP="00ED387E">
      <w:pPr>
        <w:pStyle w:val="Odsekzoznamu"/>
        <w:numPr>
          <w:ilvl w:val="0"/>
          <w:numId w:val="2"/>
        </w:numPr>
        <w:rPr>
          <w:lang w:val="en-US"/>
        </w:rPr>
      </w:pPr>
      <w:r w:rsidRPr="006D3C75">
        <w:rPr>
          <w:lang w:val="en-US"/>
        </w:rPr>
        <w:t>Mean of all values</w:t>
      </w:r>
    </w:p>
    <w:p w:rsidR="00ED387E" w:rsidRPr="006D3C75" w:rsidRDefault="00ED387E" w:rsidP="00ED387E">
      <w:pPr>
        <w:pStyle w:val="Odsekzoznamu"/>
        <w:numPr>
          <w:ilvl w:val="0"/>
          <w:numId w:val="2"/>
        </w:numPr>
        <w:rPr>
          <w:lang w:val="en-US"/>
        </w:rPr>
      </w:pPr>
      <w:r w:rsidRPr="006D3C75">
        <w:rPr>
          <w:lang w:val="en-US"/>
        </w:rPr>
        <w:t>Mean of las t 30 values</w:t>
      </w:r>
    </w:p>
    <w:p w:rsidR="00ED387E" w:rsidRPr="006D3C75" w:rsidRDefault="00ED387E" w:rsidP="00ED387E">
      <w:pPr>
        <w:pStyle w:val="Odsekzoznamu"/>
        <w:numPr>
          <w:ilvl w:val="0"/>
          <w:numId w:val="2"/>
        </w:numPr>
        <w:rPr>
          <w:lang w:val="en-US"/>
        </w:rPr>
      </w:pPr>
      <w:r w:rsidRPr="006D3C75">
        <w:rPr>
          <w:lang w:val="en-US"/>
        </w:rPr>
        <w:t>Threshold</w:t>
      </w:r>
    </w:p>
    <w:p w:rsidR="00ED387E" w:rsidRPr="006D3C75" w:rsidRDefault="00ED387E" w:rsidP="0031776F">
      <w:pPr>
        <w:rPr>
          <w:lang w:val="en-US"/>
        </w:rPr>
      </w:pPr>
      <w:r w:rsidRPr="006D3C75">
        <w:rPr>
          <w:lang w:val="en-US"/>
        </w:rPr>
        <w:t>If percentage drop of estimated maintenance cost exceeds certain threshold, there will be signal to enable maintenance. This is done for each dam separately.</w:t>
      </w:r>
    </w:p>
    <w:p w:rsidR="00330072" w:rsidRPr="006D3C75" w:rsidRDefault="00ED387E" w:rsidP="0031776F">
      <w:pPr>
        <w:rPr>
          <w:lang w:val="en-US"/>
        </w:rPr>
      </w:pPr>
      <w:r w:rsidRPr="006D3C75">
        <w:rPr>
          <w:lang w:val="en-US"/>
        </w:rPr>
        <w:lastRenderedPageBreak/>
        <w:t xml:space="preserve">There are hints, sometimes when dam is low, it happens that dam stops generating for a day. This can be </w:t>
      </w:r>
      <w:r w:rsidR="00330072" w:rsidRPr="006D3C75">
        <w:rPr>
          <w:lang w:val="en-US"/>
        </w:rPr>
        <w:t>addressed</w:t>
      </w:r>
      <w:r w:rsidRPr="006D3C75">
        <w:rPr>
          <w:lang w:val="en-US"/>
        </w:rPr>
        <w:t xml:space="preserve"> by </w:t>
      </w:r>
      <w:r w:rsidR="00330072" w:rsidRPr="006D3C75">
        <w:rPr>
          <w:lang w:val="en-US"/>
        </w:rPr>
        <w:t>extracting</w:t>
      </w:r>
      <w:r w:rsidRPr="006D3C75">
        <w:rPr>
          <w:lang w:val="en-US"/>
        </w:rPr>
        <w:t xml:space="preserve"> signal from module of generator</w:t>
      </w:r>
      <w:r w:rsidR="00330072" w:rsidRPr="006D3C75">
        <w:rPr>
          <w:lang w:val="en-US"/>
        </w:rPr>
        <w:t xml:space="preserve">, and used as signal to enable maintenance, one day of production thus will be spared. </w:t>
      </w:r>
    </w:p>
    <w:p w:rsidR="00330072" w:rsidRPr="006D3C75" w:rsidRDefault="00330072" w:rsidP="0031776F">
      <w:pPr>
        <w:rPr>
          <w:lang w:val="en-US"/>
        </w:rPr>
      </w:pPr>
      <w:r w:rsidRPr="006D3C75">
        <w:rPr>
          <w:lang w:val="en-US"/>
        </w:rPr>
        <w:t xml:space="preserve">So main idea of solution is, create modules that guess when it would be optimal to run maintenance, then combine the signal and in one decision module </w:t>
      </w:r>
      <w:r w:rsidR="0045187F" w:rsidRPr="006D3C75">
        <w:rPr>
          <w:lang w:val="en-US"/>
        </w:rPr>
        <w:t>select when to run the</w:t>
      </w:r>
      <w:r w:rsidRPr="006D3C75">
        <w:rPr>
          <w:lang w:val="en-US"/>
        </w:rPr>
        <w:t xml:space="preserve"> maintenance. </w:t>
      </w:r>
    </w:p>
    <w:p w:rsidR="00330072" w:rsidRPr="006D3C75" w:rsidRDefault="0045187F" w:rsidP="0031776F">
      <w:pPr>
        <w:rPr>
          <w:lang w:val="en-US"/>
        </w:rPr>
      </w:pPr>
      <w:r w:rsidRPr="006D3C75">
        <w:rPr>
          <w:lang w:val="en-US"/>
        </w:rPr>
        <w:t>Maintenance can be run when certain conditions are met:</w:t>
      </w:r>
    </w:p>
    <w:p w:rsidR="0045187F" w:rsidRPr="006D3C75" w:rsidRDefault="0045187F" w:rsidP="0031776F">
      <w:pPr>
        <w:rPr>
          <w:lang w:val="en-US"/>
        </w:rPr>
      </w:pPr>
      <w:r w:rsidRPr="006D3C75">
        <w:rPr>
          <w:lang w:val="en-US"/>
        </w:rPr>
        <w:t>Next day there is outage in power production, or dam is low 0-2</w:t>
      </w:r>
    </w:p>
    <w:p w:rsidR="0045187F" w:rsidRPr="006D3C75" w:rsidRDefault="0045187F" w:rsidP="0031776F">
      <w:pPr>
        <w:rPr>
          <w:lang w:val="en-US"/>
        </w:rPr>
      </w:pPr>
      <w:r w:rsidRPr="006D3C75">
        <w:rPr>
          <w:lang w:val="en-US"/>
        </w:rPr>
        <w:t>The estimated maintenance cost is below average, considering some threshold</w:t>
      </w:r>
      <w:r w:rsidR="003F065C" w:rsidRPr="006D3C75">
        <w:rPr>
          <w:lang w:val="en-US"/>
        </w:rPr>
        <w:t xml:space="preserve"> (parameter if simulation)</w:t>
      </w:r>
      <w:r w:rsidRPr="006D3C75">
        <w:rPr>
          <w:lang w:val="en-US"/>
        </w:rPr>
        <w:t>.  0-2</w:t>
      </w:r>
    </w:p>
    <w:p w:rsidR="003F065C" w:rsidRPr="006D3C75" w:rsidRDefault="003F065C" w:rsidP="0031776F">
      <w:pPr>
        <w:rPr>
          <w:lang w:val="en-US"/>
        </w:rPr>
      </w:pPr>
    </w:p>
    <w:p w:rsidR="0062018A" w:rsidRPr="006D3C75" w:rsidRDefault="0062018A" w:rsidP="0062018A">
      <w:pPr>
        <w:pStyle w:val="Nadpis2"/>
        <w:rPr>
          <w:lang w:val="en-US"/>
        </w:rPr>
      </w:pPr>
      <w:r w:rsidRPr="006D3C75">
        <w:rPr>
          <w:lang w:val="en-US"/>
        </w:rPr>
        <w:t>Tests</w:t>
      </w:r>
    </w:p>
    <w:p w:rsidR="0062018A" w:rsidRPr="006D3C75" w:rsidRDefault="0062018A" w:rsidP="0062018A">
      <w:pPr>
        <w:rPr>
          <w:lang w:val="en-US"/>
        </w:rPr>
      </w:pPr>
      <w:r w:rsidRPr="006D3C75">
        <w:rPr>
          <w:lang w:val="en-US"/>
        </w:rPr>
        <w:t>Should be better</w:t>
      </w:r>
    </w:p>
    <w:p w:rsidR="0062018A" w:rsidRPr="006D3C75" w:rsidRDefault="0062018A" w:rsidP="0062018A">
      <w:pPr>
        <w:rPr>
          <w:lang w:val="en-US"/>
        </w:rPr>
      </w:pPr>
      <w:r w:rsidRPr="006D3C75">
        <w:rPr>
          <w:lang w:val="en-US"/>
        </w:rPr>
        <w:t>1)</w:t>
      </w:r>
    </w:p>
    <w:p w:rsidR="0062018A" w:rsidRPr="006D3C75" w:rsidRDefault="0062018A" w:rsidP="0062018A">
      <w:pPr>
        <w:rPr>
          <w:lang w:val="en-US"/>
        </w:rPr>
      </w:pPr>
      <w:r w:rsidRPr="006D3C75">
        <w:rPr>
          <w:lang w:val="en-US"/>
        </w:rPr>
        <w:t>Price increase volatility &lt;= should benefit</w:t>
      </w:r>
    </w:p>
    <w:p w:rsidR="0062018A" w:rsidRPr="006D3C75" w:rsidRDefault="0062018A" w:rsidP="0062018A">
      <w:pPr>
        <w:rPr>
          <w:lang w:val="en-US"/>
        </w:rPr>
      </w:pPr>
      <w:r w:rsidRPr="006D3C75">
        <w:rPr>
          <w:lang w:val="en-US"/>
        </w:rPr>
        <w:t>Price add drift +</w:t>
      </w:r>
    </w:p>
    <w:p w:rsidR="0062018A" w:rsidRPr="006D3C75" w:rsidRDefault="0062018A" w:rsidP="0062018A">
      <w:pPr>
        <w:rPr>
          <w:lang w:val="en-US"/>
        </w:rPr>
      </w:pPr>
      <w:r w:rsidRPr="006D3C75">
        <w:rPr>
          <w:lang w:val="en-US"/>
        </w:rPr>
        <w:t>Price add drift and volatility</w:t>
      </w:r>
    </w:p>
    <w:p w:rsidR="0062018A" w:rsidRPr="006D3C75" w:rsidRDefault="0062018A" w:rsidP="0062018A">
      <w:pPr>
        <w:rPr>
          <w:lang w:val="en-US"/>
        </w:rPr>
      </w:pPr>
      <w:r w:rsidRPr="006D3C75">
        <w:rPr>
          <w:lang w:val="en-US"/>
        </w:rPr>
        <w:t>2)</w:t>
      </w:r>
    </w:p>
    <w:p w:rsidR="0062018A" w:rsidRPr="006D3C75" w:rsidRDefault="0062018A" w:rsidP="0062018A">
      <w:pPr>
        <w:rPr>
          <w:lang w:val="en-US"/>
        </w:rPr>
      </w:pPr>
      <w:r w:rsidRPr="006D3C75">
        <w:rPr>
          <w:lang w:val="en-US"/>
        </w:rPr>
        <w:t>Rain less often &lt;= should benefit</w:t>
      </w:r>
    </w:p>
    <w:p w:rsidR="008C4D16" w:rsidRPr="006D3C75" w:rsidRDefault="008C4D16" w:rsidP="0031776F">
      <w:pPr>
        <w:rPr>
          <w:lang w:val="en-US"/>
        </w:rPr>
      </w:pPr>
    </w:p>
    <w:p w:rsidR="008C4D16" w:rsidRPr="006D3C75" w:rsidRDefault="008C4D16" w:rsidP="0031776F">
      <w:pPr>
        <w:rPr>
          <w:lang w:val="en-US"/>
        </w:rPr>
      </w:pPr>
    </w:p>
    <w:p w:rsidR="008F581E" w:rsidRPr="006D3C75" w:rsidRDefault="008F581E">
      <w:pPr>
        <w:rPr>
          <w:rFonts w:asciiTheme="majorHAnsi" w:eastAsiaTheme="majorEastAsia" w:hAnsiTheme="majorHAnsi" w:cstheme="majorBidi"/>
          <w:color w:val="2F5496" w:themeColor="accent1" w:themeShade="BF"/>
          <w:sz w:val="26"/>
          <w:szCs w:val="26"/>
          <w:lang w:val="en-US"/>
        </w:rPr>
      </w:pPr>
      <w:r w:rsidRPr="006D3C75">
        <w:rPr>
          <w:lang w:val="en-US"/>
        </w:rPr>
        <w:br w:type="page"/>
      </w:r>
    </w:p>
    <w:p w:rsidR="008C4D16" w:rsidRPr="006D3C75" w:rsidRDefault="008C4D16" w:rsidP="008F581E">
      <w:pPr>
        <w:pStyle w:val="Nadpis2"/>
        <w:rPr>
          <w:lang w:val="en-US"/>
        </w:rPr>
      </w:pPr>
      <w:r w:rsidRPr="006D3C75">
        <w:rPr>
          <w:lang w:val="en-US"/>
        </w:rPr>
        <w:lastRenderedPageBreak/>
        <w:t>Description</w:t>
      </w:r>
      <w:r w:rsidR="00447D05" w:rsidRPr="006D3C75">
        <w:rPr>
          <w:lang w:val="en-US"/>
        </w:rPr>
        <w:t xml:space="preserve"> of </w:t>
      </w:r>
      <w:r w:rsidR="008F581E" w:rsidRPr="006D3C75">
        <w:rPr>
          <w:lang w:val="en-US"/>
        </w:rPr>
        <w:t>DAM CONTROL module</w:t>
      </w:r>
      <w:r w:rsidRPr="006D3C75">
        <w:rPr>
          <w:lang w:val="en-US"/>
        </w:rPr>
        <w:t xml:space="preserve"> </w:t>
      </w:r>
    </w:p>
    <w:p w:rsidR="006269A4" w:rsidRPr="006D3C75" w:rsidRDefault="006269A4" w:rsidP="0031776F">
      <w:pPr>
        <w:rPr>
          <w:noProof/>
          <w:lang w:val="en-US"/>
        </w:rPr>
      </w:pPr>
    </w:p>
    <w:p w:rsidR="00910A75" w:rsidRPr="006D3C75" w:rsidRDefault="006269A4" w:rsidP="00910A75">
      <w:pPr>
        <w:keepNext/>
        <w:jc w:val="center"/>
        <w:rPr>
          <w:lang w:val="en-US"/>
        </w:rPr>
      </w:pPr>
      <w:r w:rsidRPr="006D3C75">
        <w:rPr>
          <w:noProof/>
          <w:lang w:val="en-US"/>
        </w:rPr>
        <w:drawing>
          <wp:inline distT="0" distB="0" distL="0" distR="0" wp14:anchorId="39719E05" wp14:editId="39EBD080">
            <wp:extent cx="5665107" cy="32956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02" t="16122" r="5791" b="3958"/>
                    <a:stretch/>
                  </pic:blipFill>
                  <pic:spPr bwMode="auto">
                    <a:xfrm>
                      <a:off x="0" y="0"/>
                      <a:ext cx="5703512" cy="3317992"/>
                    </a:xfrm>
                    <a:prstGeom prst="rect">
                      <a:avLst/>
                    </a:prstGeom>
                    <a:ln>
                      <a:noFill/>
                    </a:ln>
                    <a:extLst>
                      <a:ext uri="{53640926-AAD7-44D8-BBD7-CCE9431645EC}">
                        <a14:shadowObscured xmlns:a14="http://schemas.microsoft.com/office/drawing/2010/main"/>
                      </a:ext>
                    </a:extLst>
                  </pic:spPr>
                </pic:pic>
              </a:graphicData>
            </a:graphic>
          </wp:inline>
        </w:drawing>
      </w:r>
    </w:p>
    <w:p w:rsidR="006269A4" w:rsidRPr="006D3C75" w:rsidRDefault="00910A75" w:rsidP="00910A75">
      <w:pPr>
        <w:pStyle w:val="Popis"/>
        <w:jc w:val="center"/>
        <w:rPr>
          <w:lang w:val="en-US"/>
        </w:rPr>
      </w:pPr>
      <w:r w:rsidRPr="006D3C75">
        <w:rPr>
          <w:lang w:val="en-US"/>
        </w:rPr>
        <w:t xml:space="preserve">Figure </w:t>
      </w:r>
      <w:r w:rsidRPr="006D3C75">
        <w:rPr>
          <w:lang w:val="en-US"/>
        </w:rPr>
        <w:fldChar w:fldCharType="begin"/>
      </w:r>
      <w:r w:rsidRPr="006D3C75">
        <w:rPr>
          <w:lang w:val="en-US"/>
        </w:rPr>
        <w:instrText xml:space="preserve"> SEQ Figure \* ARABIC </w:instrText>
      </w:r>
      <w:r w:rsidRPr="006D3C75">
        <w:rPr>
          <w:lang w:val="en-US"/>
        </w:rPr>
        <w:fldChar w:fldCharType="separate"/>
      </w:r>
      <w:r w:rsidR="00A10F32" w:rsidRPr="006D3C75">
        <w:rPr>
          <w:noProof/>
          <w:lang w:val="en-US"/>
        </w:rPr>
        <w:t>1</w:t>
      </w:r>
      <w:r w:rsidRPr="006D3C75">
        <w:rPr>
          <w:lang w:val="en-US"/>
        </w:rPr>
        <w:fldChar w:fldCharType="end"/>
      </w:r>
      <w:r w:rsidRPr="006D3C75">
        <w:rPr>
          <w:lang w:val="en-US"/>
        </w:rPr>
        <w:t xml:space="preserve"> Dam control module</w:t>
      </w:r>
    </w:p>
    <w:p w:rsidR="006269A4" w:rsidRPr="006D3C75" w:rsidRDefault="006269A4" w:rsidP="0031776F">
      <w:pPr>
        <w:rPr>
          <w:lang w:val="en-US"/>
        </w:rPr>
      </w:pPr>
    </w:p>
    <w:p w:rsidR="006269A4" w:rsidRPr="006D3C75" w:rsidRDefault="006269A4" w:rsidP="008F581E">
      <w:pPr>
        <w:pStyle w:val="Nadpis3"/>
        <w:rPr>
          <w:lang w:val="en-US"/>
        </w:rPr>
      </w:pPr>
      <w:r w:rsidRPr="006D3C75">
        <w:rPr>
          <w:lang w:val="en-US"/>
        </w:rPr>
        <w:t>Predictors</w:t>
      </w:r>
    </w:p>
    <w:p w:rsidR="006269A4" w:rsidRPr="006D3C75" w:rsidRDefault="006269A4" w:rsidP="006269A4">
      <w:pPr>
        <w:rPr>
          <w:lang w:val="en-US"/>
        </w:rPr>
      </w:pPr>
      <w:r w:rsidRPr="006D3C75">
        <w:rPr>
          <w:lang w:val="en-US"/>
        </w:rPr>
        <w:t>In simulation</w:t>
      </w:r>
      <w:r w:rsidR="00F10DCD" w:rsidRPr="006D3C75">
        <w:rPr>
          <w:lang w:val="en-US"/>
        </w:rPr>
        <w:t>,</w:t>
      </w:r>
      <w:r w:rsidRPr="006D3C75">
        <w:rPr>
          <w:lang w:val="en-US"/>
        </w:rPr>
        <w:t xml:space="preserve"> one needs to decide when is the optimal time to do the maintenance. As the time goes, there is more and more information available, because of history of inputs can be accumulated. After consideration, the problem of optimization can be phrased like as follows:</w:t>
      </w:r>
    </w:p>
    <w:p w:rsidR="006269A4" w:rsidRPr="006D3C75" w:rsidRDefault="006269A4" w:rsidP="006269A4">
      <w:pPr>
        <w:rPr>
          <w:lang w:val="en-US"/>
        </w:rPr>
      </w:pPr>
      <w:r w:rsidRPr="006D3C75">
        <w:rPr>
          <w:lang w:val="en-US"/>
        </w:rPr>
        <w:t xml:space="preserve">When will the maintenance cost least amount of money? </w:t>
      </w:r>
    </w:p>
    <w:p w:rsidR="006269A4" w:rsidRPr="006D3C75" w:rsidRDefault="006269A4" w:rsidP="006269A4">
      <w:pPr>
        <w:rPr>
          <w:lang w:val="en-US"/>
        </w:rPr>
      </w:pPr>
      <w:r w:rsidRPr="006D3C75">
        <w:rPr>
          <w:lang w:val="en-US"/>
        </w:rPr>
        <w:t>This depends on price, storage level and flow</w:t>
      </w:r>
      <w:r w:rsidR="002F3DA4" w:rsidRPr="006D3C75">
        <w:rPr>
          <w:lang w:val="en-US"/>
        </w:rPr>
        <w:t xml:space="preserve">, and cannot be known precisely without seeing into future. Therefore, we need to estimate. For GBM without inclination, best predictor for future is present sample, because part of GBM equation is increment with zero mean random distribution. </w:t>
      </w:r>
    </w:p>
    <w:p w:rsidR="00F10DCD" w:rsidRPr="006D3C75" w:rsidRDefault="006269A4" w:rsidP="006269A4">
      <w:pPr>
        <w:rPr>
          <w:lang w:val="en-US"/>
        </w:rPr>
      </w:pPr>
      <w:r w:rsidRPr="006D3C75">
        <w:rPr>
          <w:lang w:val="en-US"/>
        </w:rPr>
        <w:t>The magic recipe</w:t>
      </w:r>
      <w:r w:rsidR="004471FE" w:rsidRPr="006D3C75">
        <w:rPr>
          <w:lang w:val="en-US"/>
        </w:rPr>
        <w:t>:</w:t>
      </w:r>
      <w:r w:rsidRPr="006D3C75">
        <w:rPr>
          <w:lang w:val="en-US"/>
        </w:rPr>
        <w:t xml:space="preserve"> function that computes estimate at each day, what is expected cost of maintenance if it were run that day. </w:t>
      </w:r>
      <w:r w:rsidR="004471FE" w:rsidRPr="006D3C75">
        <w:rPr>
          <w:lang w:val="en-US"/>
        </w:rPr>
        <w:t>This way one gets time series of estimated cost for maintenance instead of price</w:t>
      </w:r>
      <w:r w:rsidR="00F10DCD" w:rsidRPr="006D3C75">
        <w:rPr>
          <w:lang w:val="en-US"/>
        </w:rPr>
        <w:t>. This is good because, it can compute how much water will be available in dam and, one day outage will be visible as dip in cost. For convenience, rainfall is filtered with moving average of size 30 samples.</w:t>
      </w:r>
    </w:p>
    <w:p w:rsidR="00F10DCD" w:rsidRPr="006D3C75" w:rsidRDefault="00F10DCD" w:rsidP="006269A4">
      <w:pPr>
        <w:rPr>
          <w:lang w:val="en-US"/>
        </w:rPr>
      </w:pPr>
      <w:r w:rsidRPr="006D3C75">
        <w:rPr>
          <w:lang w:val="en-US"/>
        </w:rPr>
        <w:t xml:space="preserve">Problem now is how to decide when conditions are good enough to output maintenance signal, from this estimated time series. Proposed approach: accumulate mean over whole simulation, accumulate moving average values, this way, maybe regression to the mean can be utilized. As on </w:t>
      </w:r>
      <w:r w:rsidR="00910A75" w:rsidRPr="006D3C75">
        <w:rPr>
          <w:lang w:val="en-US"/>
        </w:rPr>
        <w:t>F</w:t>
      </w:r>
      <w:r w:rsidRPr="006D3C75">
        <w:rPr>
          <w:lang w:val="en-US"/>
        </w:rPr>
        <w:t>igure</w:t>
      </w:r>
      <w:r w:rsidR="00910A75" w:rsidRPr="006D3C75">
        <w:rPr>
          <w:lang w:val="en-US"/>
        </w:rPr>
        <w:t xml:space="preserve"> 2</w:t>
      </w:r>
      <w:r w:rsidRPr="006D3C75">
        <w:rPr>
          <w:lang w:val="en-US"/>
        </w:rPr>
        <w:t xml:space="preserve"> one can see 3 signals</w:t>
      </w:r>
      <w:r w:rsidR="00910A75" w:rsidRPr="006D3C75">
        <w:rPr>
          <w:lang w:val="en-US"/>
        </w:rPr>
        <w:t xml:space="preserve">. After some time mean starts to act as reliable metric, and by comparing the actual value of predictor there are two states: Actual is below Mean, Actual is Below moving Average, Actual is below Both. In this scenario, it is visible that launching the maintenance when Actual is below both is very favorable. Sensitivity can be tuned by threshold too. </w:t>
      </w:r>
    </w:p>
    <w:p w:rsidR="00910A75" w:rsidRPr="006D3C75" w:rsidRDefault="00910A75" w:rsidP="006269A4">
      <w:pPr>
        <w:rPr>
          <w:lang w:val="en-US"/>
        </w:rPr>
      </w:pPr>
      <w:r w:rsidRPr="006D3C75">
        <w:rPr>
          <w:lang w:val="en-US"/>
        </w:rPr>
        <w:lastRenderedPageBreak/>
        <w:t xml:space="preserve">There can be more sophisticated techniques but, using the score approach. </w:t>
      </w:r>
      <w:r w:rsidR="002B44BE" w:rsidRPr="006D3C75">
        <w:rPr>
          <w:noProof/>
          <w:lang w:val="en-US"/>
        </w:rPr>
        <w:drawing>
          <wp:inline distT="0" distB="0" distL="0" distR="0" wp14:anchorId="28AD0655" wp14:editId="10D8A6AD">
            <wp:extent cx="5760720" cy="28575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57500"/>
                    </a:xfrm>
                    <a:prstGeom prst="rect">
                      <a:avLst/>
                    </a:prstGeom>
                  </pic:spPr>
                </pic:pic>
              </a:graphicData>
            </a:graphic>
          </wp:inline>
        </w:drawing>
      </w:r>
    </w:p>
    <w:p w:rsidR="002B44BE" w:rsidRPr="006D3C75" w:rsidRDefault="002B44BE" w:rsidP="002B44BE">
      <w:pPr>
        <w:pStyle w:val="Popis"/>
        <w:rPr>
          <w:lang w:val="en-US"/>
        </w:rPr>
      </w:pPr>
      <w:r w:rsidRPr="006D3C75">
        <w:rPr>
          <w:lang w:val="en-US"/>
        </w:rPr>
        <w:t xml:space="preserve">Figure </w:t>
      </w:r>
      <w:r w:rsidRPr="006D3C75">
        <w:rPr>
          <w:lang w:val="en-US"/>
        </w:rPr>
        <w:fldChar w:fldCharType="begin"/>
      </w:r>
      <w:r w:rsidRPr="006D3C75">
        <w:rPr>
          <w:lang w:val="en-US"/>
        </w:rPr>
        <w:instrText xml:space="preserve"> SEQ Figure \* ARABIC </w:instrText>
      </w:r>
      <w:r w:rsidRPr="006D3C75">
        <w:rPr>
          <w:lang w:val="en-US"/>
        </w:rPr>
        <w:fldChar w:fldCharType="separate"/>
      </w:r>
      <w:r w:rsidR="00A10F32" w:rsidRPr="006D3C75">
        <w:rPr>
          <w:noProof/>
          <w:lang w:val="en-US"/>
        </w:rPr>
        <w:t>2</w:t>
      </w:r>
      <w:r w:rsidRPr="006D3C75">
        <w:rPr>
          <w:lang w:val="en-US"/>
        </w:rPr>
        <w:fldChar w:fldCharType="end"/>
      </w:r>
      <w:r w:rsidRPr="006D3C75">
        <w:rPr>
          <w:lang w:val="en-US"/>
        </w:rPr>
        <w:t xml:space="preserve"> Maintenance cost estimator</w:t>
      </w:r>
    </w:p>
    <w:p w:rsidR="002B44BE" w:rsidRPr="006D3C75" w:rsidRDefault="002B44BE" w:rsidP="006269A4">
      <w:pPr>
        <w:rPr>
          <w:lang w:val="en-US"/>
        </w:rPr>
      </w:pPr>
    </w:p>
    <w:tbl>
      <w:tblPr>
        <w:tblStyle w:val="Mriekatabuky"/>
        <w:tblW w:w="0" w:type="auto"/>
        <w:tblLook w:val="04A0" w:firstRow="1" w:lastRow="0" w:firstColumn="1" w:lastColumn="0" w:noHBand="0" w:noVBand="1"/>
      </w:tblPr>
      <w:tblGrid>
        <w:gridCol w:w="3020"/>
        <w:gridCol w:w="2078"/>
        <w:gridCol w:w="3964"/>
      </w:tblGrid>
      <w:tr w:rsidR="00910A75" w:rsidRPr="006D3C75" w:rsidTr="00910A75">
        <w:tc>
          <w:tcPr>
            <w:tcW w:w="3020" w:type="dxa"/>
          </w:tcPr>
          <w:p w:rsidR="00910A75" w:rsidRPr="006D3C75" w:rsidRDefault="00910A75" w:rsidP="006269A4">
            <w:pPr>
              <w:rPr>
                <w:lang w:val="en-US"/>
              </w:rPr>
            </w:pPr>
            <w:r w:rsidRPr="006D3C75">
              <w:rPr>
                <w:lang w:val="en-US"/>
              </w:rPr>
              <w:t xml:space="preserve">Score Actual is smaller </w:t>
            </w:r>
            <w:proofErr w:type="spellStart"/>
            <w:r w:rsidRPr="006D3C75">
              <w:rPr>
                <w:lang w:val="en-US"/>
              </w:rPr>
              <w:t>then</w:t>
            </w:r>
            <w:proofErr w:type="spellEnd"/>
            <w:r w:rsidRPr="006D3C75">
              <w:rPr>
                <w:lang w:val="en-US"/>
              </w:rPr>
              <w:t xml:space="preserve"> col</w:t>
            </w:r>
          </w:p>
        </w:tc>
        <w:tc>
          <w:tcPr>
            <w:tcW w:w="2078" w:type="dxa"/>
          </w:tcPr>
          <w:p w:rsidR="00910A75" w:rsidRPr="006D3C75" w:rsidRDefault="00910A75" w:rsidP="006269A4">
            <w:pPr>
              <w:rPr>
                <w:lang w:val="en-US"/>
              </w:rPr>
            </w:pPr>
            <w:r w:rsidRPr="006D3C75">
              <w:rPr>
                <w:lang w:val="en-US"/>
              </w:rPr>
              <w:t>Total mean</w:t>
            </w:r>
          </w:p>
        </w:tc>
        <w:tc>
          <w:tcPr>
            <w:tcW w:w="3964" w:type="dxa"/>
          </w:tcPr>
          <w:p w:rsidR="00910A75" w:rsidRPr="006D3C75" w:rsidRDefault="00910A75" w:rsidP="006269A4">
            <w:pPr>
              <w:rPr>
                <w:lang w:val="en-US"/>
              </w:rPr>
            </w:pPr>
            <w:r w:rsidRPr="006D3C75">
              <w:rPr>
                <w:lang w:val="en-US"/>
              </w:rPr>
              <w:t>Moving average &amp;&amp; Total mean</w:t>
            </w:r>
          </w:p>
        </w:tc>
      </w:tr>
      <w:tr w:rsidR="00910A75" w:rsidRPr="006D3C75" w:rsidTr="00910A75">
        <w:tc>
          <w:tcPr>
            <w:tcW w:w="3020" w:type="dxa"/>
          </w:tcPr>
          <w:p w:rsidR="00910A75" w:rsidRPr="006D3C75" w:rsidRDefault="00910A75" w:rsidP="006269A4">
            <w:pPr>
              <w:rPr>
                <w:lang w:val="en-US"/>
              </w:rPr>
            </w:pPr>
            <w:r w:rsidRPr="006D3C75">
              <w:rPr>
                <w:lang w:val="en-US"/>
              </w:rPr>
              <w:t>Actual</w:t>
            </w:r>
          </w:p>
        </w:tc>
        <w:tc>
          <w:tcPr>
            <w:tcW w:w="2078" w:type="dxa"/>
          </w:tcPr>
          <w:p w:rsidR="00910A75" w:rsidRPr="006D3C75" w:rsidRDefault="00910A75" w:rsidP="00910A75">
            <w:pPr>
              <w:tabs>
                <w:tab w:val="center" w:pos="1402"/>
              </w:tabs>
              <w:rPr>
                <w:lang w:val="en-US"/>
              </w:rPr>
            </w:pPr>
            <w:r w:rsidRPr="006D3C75">
              <w:rPr>
                <w:lang w:val="en-US"/>
              </w:rPr>
              <w:t>1</w:t>
            </w:r>
          </w:p>
        </w:tc>
        <w:tc>
          <w:tcPr>
            <w:tcW w:w="3964" w:type="dxa"/>
          </w:tcPr>
          <w:p w:rsidR="00910A75" w:rsidRPr="006D3C75" w:rsidRDefault="00910A75" w:rsidP="006269A4">
            <w:pPr>
              <w:rPr>
                <w:lang w:val="en-US"/>
              </w:rPr>
            </w:pPr>
            <w:r w:rsidRPr="006D3C75">
              <w:rPr>
                <w:lang w:val="en-US"/>
              </w:rPr>
              <w:t>2</w:t>
            </w:r>
          </w:p>
        </w:tc>
      </w:tr>
    </w:tbl>
    <w:p w:rsidR="00910A75" w:rsidRPr="006D3C75" w:rsidRDefault="00910A75" w:rsidP="006269A4">
      <w:pPr>
        <w:rPr>
          <w:lang w:val="en-US"/>
        </w:rPr>
      </w:pPr>
    </w:p>
    <w:p w:rsidR="00910A75" w:rsidRPr="006D3C75" w:rsidRDefault="002B44BE" w:rsidP="006269A4">
      <w:pPr>
        <w:rPr>
          <w:lang w:val="en-US"/>
        </w:rPr>
      </w:pPr>
      <w:r w:rsidRPr="006D3C75">
        <w:rPr>
          <w:lang w:val="en-US"/>
        </w:rPr>
        <w:t>Another good predictor can be dam state. If rain fall was lower, there can be days in future when dam will not be operating, this is undesirable. Enabling maintenance if dam is low can prevent one day of lost revenue, because it allows dam to replenish, also if there is outage of water supply next day one can run maintenance instead and save one day of lost revenue.</w:t>
      </w:r>
    </w:p>
    <w:tbl>
      <w:tblPr>
        <w:tblStyle w:val="Mriekatabuky"/>
        <w:tblW w:w="0" w:type="auto"/>
        <w:tblLook w:val="04A0" w:firstRow="1" w:lastRow="0" w:firstColumn="1" w:lastColumn="0" w:noHBand="0" w:noVBand="1"/>
      </w:tblPr>
      <w:tblGrid>
        <w:gridCol w:w="3020"/>
        <w:gridCol w:w="2078"/>
        <w:gridCol w:w="3964"/>
      </w:tblGrid>
      <w:tr w:rsidR="002B44BE" w:rsidRPr="006D3C75" w:rsidTr="001314D0">
        <w:tc>
          <w:tcPr>
            <w:tcW w:w="3020" w:type="dxa"/>
          </w:tcPr>
          <w:p w:rsidR="002B44BE" w:rsidRPr="006D3C75" w:rsidRDefault="002B44BE" w:rsidP="001314D0">
            <w:pPr>
              <w:rPr>
                <w:lang w:val="en-US"/>
              </w:rPr>
            </w:pPr>
            <w:r w:rsidRPr="006D3C75">
              <w:rPr>
                <w:lang w:val="en-US"/>
              </w:rPr>
              <w:t>Storage is smaller than</w:t>
            </w:r>
          </w:p>
        </w:tc>
        <w:tc>
          <w:tcPr>
            <w:tcW w:w="2078" w:type="dxa"/>
          </w:tcPr>
          <w:p w:rsidR="002B44BE" w:rsidRPr="006D3C75" w:rsidRDefault="002B44BE" w:rsidP="001314D0">
            <w:pPr>
              <w:rPr>
                <w:lang w:val="en-US"/>
              </w:rPr>
            </w:pPr>
            <w:r w:rsidRPr="006D3C75">
              <w:rPr>
                <w:lang w:val="en-US"/>
              </w:rPr>
              <w:t>30% capacity</w:t>
            </w:r>
          </w:p>
        </w:tc>
        <w:tc>
          <w:tcPr>
            <w:tcW w:w="3964" w:type="dxa"/>
          </w:tcPr>
          <w:p w:rsidR="002B44BE" w:rsidRPr="006D3C75" w:rsidRDefault="002B44BE" w:rsidP="001314D0">
            <w:pPr>
              <w:rPr>
                <w:lang w:val="en-US"/>
              </w:rPr>
            </w:pPr>
            <w:r w:rsidRPr="006D3C75">
              <w:rPr>
                <w:lang w:val="en-US"/>
              </w:rPr>
              <w:t>In Flow-Consumption</w:t>
            </w:r>
          </w:p>
        </w:tc>
      </w:tr>
      <w:tr w:rsidR="002B44BE" w:rsidRPr="006D3C75" w:rsidTr="001314D0">
        <w:tc>
          <w:tcPr>
            <w:tcW w:w="3020" w:type="dxa"/>
          </w:tcPr>
          <w:p w:rsidR="002B44BE" w:rsidRPr="006D3C75" w:rsidRDefault="002B44BE" w:rsidP="001314D0">
            <w:pPr>
              <w:rPr>
                <w:lang w:val="en-US"/>
              </w:rPr>
            </w:pPr>
            <w:r w:rsidRPr="006D3C75">
              <w:rPr>
                <w:lang w:val="en-US"/>
              </w:rPr>
              <w:t>Actual</w:t>
            </w:r>
          </w:p>
        </w:tc>
        <w:tc>
          <w:tcPr>
            <w:tcW w:w="2078" w:type="dxa"/>
          </w:tcPr>
          <w:p w:rsidR="002B44BE" w:rsidRPr="006D3C75" w:rsidRDefault="002B44BE" w:rsidP="001314D0">
            <w:pPr>
              <w:tabs>
                <w:tab w:val="center" w:pos="1402"/>
              </w:tabs>
              <w:rPr>
                <w:lang w:val="en-US"/>
              </w:rPr>
            </w:pPr>
            <w:r w:rsidRPr="006D3C75">
              <w:rPr>
                <w:lang w:val="en-US"/>
              </w:rPr>
              <w:t>1</w:t>
            </w:r>
          </w:p>
        </w:tc>
        <w:tc>
          <w:tcPr>
            <w:tcW w:w="3964" w:type="dxa"/>
          </w:tcPr>
          <w:p w:rsidR="002B44BE" w:rsidRPr="006D3C75" w:rsidRDefault="002B44BE" w:rsidP="001314D0">
            <w:pPr>
              <w:rPr>
                <w:lang w:val="en-US"/>
              </w:rPr>
            </w:pPr>
            <w:r w:rsidRPr="006D3C75">
              <w:rPr>
                <w:lang w:val="en-US"/>
              </w:rPr>
              <w:t>2</w:t>
            </w:r>
          </w:p>
        </w:tc>
      </w:tr>
    </w:tbl>
    <w:p w:rsidR="00F5433B" w:rsidRPr="006D3C75" w:rsidRDefault="00F5433B" w:rsidP="00F5433B">
      <w:pPr>
        <w:rPr>
          <w:lang w:val="en-US"/>
        </w:rPr>
      </w:pPr>
    </w:p>
    <w:p w:rsidR="00F5433B" w:rsidRPr="006D3C75" w:rsidRDefault="00F5433B" w:rsidP="00F5433B">
      <w:pPr>
        <w:rPr>
          <w:lang w:val="en-US"/>
        </w:rPr>
      </w:pPr>
      <w:r w:rsidRPr="006D3C75">
        <w:rPr>
          <w:lang w:val="en-US"/>
        </w:rPr>
        <w:t xml:space="preserve">Deadline predictor. If during whole year of </w:t>
      </w:r>
      <w:proofErr w:type="gramStart"/>
      <w:r w:rsidRPr="006D3C75">
        <w:rPr>
          <w:lang w:val="en-US"/>
        </w:rPr>
        <w:t>operation</w:t>
      </w:r>
      <w:proofErr w:type="gramEnd"/>
      <w:r w:rsidRPr="006D3C75">
        <w:rPr>
          <w:lang w:val="en-US"/>
        </w:rPr>
        <w:t xml:space="preserve"> no maintenance is run, it will be run in last two weeks</w:t>
      </w:r>
    </w:p>
    <w:p w:rsidR="00F5433B" w:rsidRPr="006D3C75" w:rsidRDefault="00F5433B" w:rsidP="006269A4">
      <w:pPr>
        <w:pStyle w:val="Odsekzoznamu"/>
        <w:ind w:left="1440"/>
        <w:rPr>
          <w:lang w:val="en-US"/>
        </w:rPr>
      </w:pPr>
    </w:p>
    <w:p w:rsidR="006269A4" w:rsidRPr="006D3C75" w:rsidRDefault="00447D05" w:rsidP="008F581E">
      <w:pPr>
        <w:pStyle w:val="Nadpis2"/>
        <w:rPr>
          <w:lang w:val="en-US"/>
        </w:rPr>
      </w:pPr>
      <w:r w:rsidRPr="006D3C75">
        <w:rPr>
          <w:rStyle w:val="Nadpis2Char"/>
          <w:lang w:val="en-US"/>
        </w:rPr>
        <w:t>Decision</w:t>
      </w:r>
      <w:r w:rsidRPr="006D3C75">
        <w:rPr>
          <w:lang w:val="en-US"/>
        </w:rPr>
        <w:t xml:space="preserve"> module</w:t>
      </w:r>
    </w:p>
    <w:p w:rsidR="00447D05" w:rsidRPr="006D3C75" w:rsidRDefault="00447D05" w:rsidP="00447D05">
      <w:pPr>
        <w:rPr>
          <w:lang w:val="en-US"/>
        </w:rPr>
      </w:pPr>
      <w:r w:rsidRPr="006D3C75">
        <w:rPr>
          <w:lang w:val="en-US"/>
        </w:rPr>
        <w:t xml:space="preserve">Logic module combines predictors into signals which tells whether to run maintenance for each </w:t>
      </w:r>
      <w:proofErr w:type="gramStart"/>
      <w:r w:rsidRPr="006D3C75">
        <w:rPr>
          <w:lang w:val="en-US"/>
        </w:rPr>
        <w:t>dams</w:t>
      </w:r>
      <w:proofErr w:type="gramEnd"/>
      <w:r w:rsidRPr="006D3C75">
        <w:rPr>
          <w:lang w:val="en-US"/>
        </w:rPr>
        <w:t xml:space="preserve"> separately. So </w:t>
      </w:r>
      <w:proofErr w:type="gramStart"/>
      <w:r w:rsidRPr="006D3C75">
        <w:rPr>
          <w:lang w:val="en-US"/>
        </w:rPr>
        <w:t>far</w:t>
      </w:r>
      <w:proofErr w:type="gramEnd"/>
      <w:r w:rsidRPr="006D3C75">
        <w:rPr>
          <w:lang w:val="en-US"/>
        </w:rPr>
        <w:t xml:space="preserve"> the operation is as follows:</w:t>
      </w:r>
    </w:p>
    <w:p w:rsidR="00447D05" w:rsidRPr="006D3C75" w:rsidRDefault="00447D05" w:rsidP="00447D05">
      <w:pPr>
        <w:rPr>
          <w:lang w:val="en-US"/>
        </w:rPr>
      </w:pPr>
      <w:r w:rsidRPr="006D3C75">
        <w:rPr>
          <w:lang w:val="en-US"/>
        </w:rPr>
        <w:t xml:space="preserve">If </w:t>
      </w:r>
      <w:proofErr w:type="spellStart"/>
      <w:r w:rsidRPr="006D3C75">
        <w:rPr>
          <w:lang w:val="en-US"/>
        </w:rPr>
        <w:t>dam_low</w:t>
      </w:r>
      <w:proofErr w:type="spellEnd"/>
      <w:r w:rsidRPr="006D3C75">
        <w:rPr>
          <w:lang w:val="en-US"/>
        </w:rPr>
        <w:t xml:space="preserve"> value is 2, run maintenance</w:t>
      </w:r>
    </w:p>
    <w:p w:rsidR="00447D05" w:rsidRPr="006D3C75" w:rsidRDefault="00447D05" w:rsidP="00447D05">
      <w:pPr>
        <w:rPr>
          <w:lang w:val="en-US"/>
        </w:rPr>
      </w:pPr>
      <w:r w:rsidRPr="006D3C75">
        <w:rPr>
          <w:lang w:val="en-US"/>
        </w:rPr>
        <w:t xml:space="preserve">If </w:t>
      </w:r>
      <w:proofErr w:type="spellStart"/>
      <w:r w:rsidRPr="006D3C75">
        <w:rPr>
          <w:lang w:val="en-US"/>
        </w:rPr>
        <w:t>price_below</w:t>
      </w:r>
      <w:proofErr w:type="spellEnd"/>
      <w:r w:rsidRPr="006D3C75">
        <w:rPr>
          <w:lang w:val="en-US"/>
        </w:rPr>
        <w:t xml:space="preserve"> average is nonzero and dam _low is 1 run maintenance.</w:t>
      </w:r>
    </w:p>
    <w:p w:rsidR="00447D05" w:rsidRPr="006D3C75" w:rsidRDefault="00447D05" w:rsidP="00447D05">
      <w:pPr>
        <w:rPr>
          <w:lang w:val="en-US"/>
        </w:rPr>
      </w:pPr>
      <w:r w:rsidRPr="006D3C75">
        <w:rPr>
          <w:lang w:val="en-US"/>
        </w:rPr>
        <w:t>For the time being this is resulting strategy. There are ways to make it better even with simple approaches.</w:t>
      </w:r>
    </w:p>
    <w:p w:rsidR="00F5433B" w:rsidRPr="006D3C75" w:rsidRDefault="006269A4" w:rsidP="008F581E">
      <w:pPr>
        <w:pStyle w:val="Nadpis3"/>
        <w:rPr>
          <w:lang w:val="en-US"/>
        </w:rPr>
      </w:pPr>
      <w:r w:rsidRPr="006D3C75">
        <w:rPr>
          <w:lang w:val="en-US"/>
        </w:rPr>
        <w:t>Maintenance module</w:t>
      </w:r>
    </w:p>
    <w:p w:rsidR="006269A4" w:rsidRPr="006D3C75" w:rsidRDefault="00F5433B" w:rsidP="006269A4">
      <w:pPr>
        <w:rPr>
          <w:lang w:val="en-US"/>
        </w:rPr>
      </w:pPr>
      <w:r w:rsidRPr="006D3C75">
        <w:rPr>
          <w:lang w:val="en-US"/>
        </w:rPr>
        <w:t xml:space="preserve">In order to translate output of logic into desired form we created maintenance blocks. Those are function blocks with memory which count days of maintenance that were run already. They prevent </w:t>
      </w:r>
      <w:r w:rsidRPr="006D3C75">
        <w:rPr>
          <w:lang w:val="en-US"/>
        </w:rPr>
        <w:lastRenderedPageBreak/>
        <w:t xml:space="preserve">maintenance signal from oscillating and exceeding desired count of days. Maintenance is run in </w:t>
      </w:r>
      <w:r w:rsidR="00447D05" w:rsidRPr="006D3C75">
        <w:rPr>
          <w:lang w:val="en-US"/>
        </w:rPr>
        <w:t>7-day</w:t>
      </w:r>
      <w:r w:rsidRPr="006D3C75">
        <w:rPr>
          <w:lang w:val="en-US"/>
        </w:rPr>
        <w:t xml:space="preserve"> blocks and those blocks can follow each other without delay.</w:t>
      </w:r>
    </w:p>
    <w:p w:rsidR="00447D05" w:rsidRPr="006D3C75" w:rsidRDefault="00447D05" w:rsidP="006269A4">
      <w:pPr>
        <w:rPr>
          <w:lang w:val="en-US"/>
        </w:rPr>
      </w:pPr>
    </w:p>
    <w:p w:rsidR="00447D05" w:rsidRPr="006D3C75" w:rsidRDefault="00447D05" w:rsidP="008F581E">
      <w:pPr>
        <w:pStyle w:val="Nadpis3"/>
        <w:rPr>
          <w:lang w:val="en-US"/>
        </w:rPr>
      </w:pPr>
      <w:r w:rsidRPr="006D3C75">
        <w:rPr>
          <w:lang w:val="en-US"/>
        </w:rPr>
        <w:t>Evaluation</w:t>
      </w:r>
      <w:r w:rsidR="008F581E" w:rsidRPr="006D3C75">
        <w:rPr>
          <w:lang w:val="en-US"/>
        </w:rPr>
        <w:t xml:space="preserve"> of results</w:t>
      </w:r>
    </w:p>
    <w:p w:rsidR="008F581E" w:rsidRPr="006D3C75" w:rsidRDefault="008F581E" w:rsidP="008F581E">
      <w:pPr>
        <w:rPr>
          <w:lang w:val="en-US"/>
        </w:rPr>
      </w:pPr>
      <w:proofErr w:type="spellStart"/>
      <w:r w:rsidRPr="006D3C75">
        <w:rPr>
          <w:lang w:val="en-US"/>
        </w:rPr>
        <w:t>HydroPower</w:t>
      </w:r>
      <w:r w:rsidR="00A10F32" w:rsidRPr="006D3C75">
        <w:rPr>
          <w:lang w:val="en-US"/>
        </w:rPr>
        <w:t>Sheet</w:t>
      </w:r>
      <w:proofErr w:type="spellEnd"/>
      <w:r w:rsidRPr="006D3C75">
        <w:rPr>
          <w:lang w:val="en-US"/>
        </w:rPr>
        <w:t xml:space="preserve"> – old module, statistics are as follows</w:t>
      </w:r>
    </w:p>
    <w:p w:rsidR="008F581E" w:rsidRPr="006D3C75" w:rsidRDefault="008F581E" w:rsidP="008F581E">
      <w:pPr>
        <w:rPr>
          <w:noProof/>
          <w:lang w:val="en-US"/>
        </w:rPr>
      </w:pPr>
      <w:r w:rsidRPr="006D3C75">
        <w:rPr>
          <w:noProof/>
          <w:lang w:val="en-US"/>
        </w:rPr>
        <w:drawing>
          <wp:inline distT="0" distB="0" distL="0" distR="0" wp14:anchorId="28AFFC43" wp14:editId="3B5E676B">
            <wp:extent cx="2832100" cy="2146894"/>
            <wp:effectExtent l="0" t="0" r="6350" b="635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529" r="861"/>
                    <a:stretch/>
                  </pic:blipFill>
                  <pic:spPr bwMode="auto">
                    <a:xfrm>
                      <a:off x="0" y="0"/>
                      <a:ext cx="2851500" cy="2161600"/>
                    </a:xfrm>
                    <a:prstGeom prst="rect">
                      <a:avLst/>
                    </a:prstGeom>
                    <a:ln>
                      <a:noFill/>
                    </a:ln>
                    <a:extLst>
                      <a:ext uri="{53640926-AAD7-44D8-BBD7-CCE9431645EC}">
                        <a14:shadowObscured xmlns:a14="http://schemas.microsoft.com/office/drawing/2010/main"/>
                      </a:ext>
                    </a:extLst>
                  </pic:spPr>
                </pic:pic>
              </a:graphicData>
            </a:graphic>
          </wp:inline>
        </w:drawing>
      </w:r>
      <w:r w:rsidRPr="006D3C75">
        <w:rPr>
          <w:noProof/>
          <w:lang w:val="en-US"/>
        </w:rPr>
        <w:t xml:space="preserve"> </w:t>
      </w:r>
      <w:r w:rsidR="003D05A7" w:rsidRPr="006D3C75">
        <w:rPr>
          <w:noProof/>
          <w:lang w:val="en-US"/>
        </w:rPr>
        <w:drawing>
          <wp:inline distT="0" distB="0" distL="0" distR="0" wp14:anchorId="4212F6FF" wp14:editId="7C6D45E7">
            <wp:extent cx="2851150" cy="2144281"/>
            <wp:effectExtent l="0" t="0" r="6350" b="889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469"/>
                    <a:stretch/>
                  </pic:blipFill>
                  <pic:spPr bwMode="auto">
                    <a:xfrm>
                      <a:off x="0" y="0"/>
                      <a:ext cx="2869594" cy="2158152"/>
                    </a:xfrm>
                    <a:prstGeom prst="rect">
                      <a:avLst/>
                    </a:prstGeom>
                    <a:ln>
                      <a:noFill/>
                    </a:ln>
                    <a:extLst>
                      <a:ext uri="{53640926-AAD7-44D8-BBD7-CCE9431645EC}">
                        <a14:shadowObscured xmlns:a14="http://schemas.microsoft.com/office/drawing/2010/main"/>
                      </a:ext>
                    </a:extLst>
                  </pic:spPr>
                </pic:pic>
              </a:graphicData>
            </a:graphic>
          </wp:inline>
        </w:drawing>
      </w:r>
    </w:p>
    <w:p w:rsidR="003D05A7" w:rsidRPr="006D3C75" w:rsidRDefault="003D05A7" w:rsidP="008F581E">
      <w:pPr>
        <w:rPr>
          <w:lang w:val="en-US"/>
        </w:rPr>
      </w:pPr>
      <w:r w:rsidRPr="006D3C75">
        <w:rPr>
          <w:lang w:val="en-US"/>
        </w:rPr>
        <w:t xml:space="preserve">Mean total revenue 17.3250 </w:t>
      </w:r>
      <w:proofErr w:type="spellStart"/>
      <w:r w:rsidRPr="006D3C75">
        <w:rPr>
          <w:lang w:val="en-US"/>
        </w:rPr>
        <w:t>MEur</w:t>
      </w:r>
      <w:bookmarkStart w:id="0" w:name="_GoBack"/>
      <w:bookmarkEnd w:id="0"/>
      <w:proofErr w:type="spellEnd"/>
      <w:r w:rsidRPr="006D3C75">
        <w:rPr>
          <w:lang w:val="en-US"/>
        </w:rPr>
        <w:br/>
        <w:t>Water wasted mean</w:t>
      </w:r>
      <w:r w:rsidRPr="006D3C75">
        <w:rPr>
          <w:lang w:val="en-US"/>
        </w:rPr>
        <w:t xml:space="preserve"> 516.4554</w:t>
      </w:r>
      <w:r w:rsidRPr="006D3C75">
        <w:rPr>
          <w:lang w:val="en-US"/>
        </w:rPr>
        <w:t xml:space="preserve"> Mm^3</w:t>
      </w:r>
    </w:p>
    <w:p w:rsidR="003D05A7" w:rsidRPr="006D3C75" w:rsidRDefault="00A10F32" w:rsidP="008F581E">
      <w:pPr>
        <w:rPr>
          <w:lang w:val="en-US"/>
        </w:rPr>
      </w:pPr>
      <w:proofErr w:type="spellStart"/>
      <w:r w:rsidRPr="006D3C75">
        <w:rPr>
          <w:lang w:val="en-US"/>
        </w:rPr>
        <w:t>HydroPowerControl</w:t>
      </w:r>
      <w:proofErr w:type="spellEnd"/>
      <w:r w:rsidRPr="006D3C75">
        <w:rPr>
          <w:lang w:val="en-US"/>
        </w:rPr>
        <w:t xml:space="preserve"> – controlled operation are red columns.</w:t>
      </w:r>
    </w:p>
    <w:p w:rsidR="00A10F32" w:rsidRPr="006D3C75" w:rsidRDefault="00D327CF" w:rsidP="008F581E">
      <w:pPr>
        <w:rPr>
          <w:noProof/>
          <w:lang w:val="en-US"/>
        </w:rPr>
      </w:pPr>
      <w:r w:rsidRPr="006D3C75">
        <w:rPr>
          <w:noProof/>
          <w:lang w:val="en-US"/>
        </w:rPr>
        <w:drawing>
          <wp:inline distT="0" distB="0" distL="0" distR="0" wp14:anchorId="5218212D" wp14:editId="02BDA47A">
            <wp:extent cx="2851150" cy="2152771"/>
            <wp:effectExtent l="0" t="0" r="635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338" r="237"/>
                    <a:stretch/>
                  </pic:blipFill>
                  <pic:spPr bwMode="auto">
                    <a:xfrm>
                      <a:off x="0" y="0"/>
                      <a:ext cx="2877728" cy="2172839"/>
                    </a:xfrm>
                    <a:prstGeom prst="rect">
                      <a:avLst/>
                    </a:prstGeom>
                    <a:ln>
                      <a:noFill/>
                    </a:ln>
                    <a:extLst>
                      <a:ext uri="{53640926-AAD7-44D8-BBD7-CCE9431645EC}">
                        <a14:shadowObscured xmlns:a14="http://schemas.microsoft.com/office/drawing/2010/main"/>
                      </a:ext>
                    </a:extLst>
                  </pic:spPr>
                </pic:pic>
              </a:graphicData>
            </a:graphic>
          </wp:inline>
        </w:drawing>
      </w:r>
      <w:r w:rsidR="00A10F32" w:rsidRPr="006D3C75">
        <w:rPr>
          <w:noProof/>
          <w:lang w:val="en-US"/>
        </w:rPr>
        <w:t xml:space="preserve"> </w:t>
      </w:r>
      <w:r w:rsidR="00A10F32" w:rsidRPr="006D3C75">
        <w:rPr>
          <w:noProof/>
          <w:lang w:val="en-US"/>
        </w:rPr>
        <w:drawing>
          <wp:inline distT="0" distB="0" distL="0" distR="0" wp14:anchorId="6E23BF3D" wp14:editId="1755F1C8">
            <wp:extent cx="2857500" cy="2151610"/>
            <wp:effectExtent l="0" t="0" r="0" b="127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69" r="118"/>
                    <a:stretch/>
                  </pic:blipFill>
                  <pic:spPr bwMode="auto">
                    <a:xfrm>
                      <a:off x="0" y="0"/>
                      <a:ext cx="2870511" cy="216140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Mriekatabuky"/>
        <w:tblW w:w="0" w:type="auto"/>
        <w:tblLook w:val="04A0" w:firstRow="1" w:lastRow="0" w:firstColumn="1" w:lastColumn="0" w:noHBand="0" w:noVBand="1"/>
      </w:tblPr>
      <w:tblGrid>
        <w:gridCol w:w="2885"/>
        <w:gridCol w:w="3179"/>
        <w:gridCol w:w="2998"/>
      </w:tblGrid>
      <w:tr w:rsidR="00A10F32" w:rsidRPr="006D3C75" w:rsidTr="00A10F32">
        <w:tc>
          <w:tcPr>
            <w:tcW w:w="2885" w:type="dxa"/>
          </w:tcPr>
          <w:p w:rsidR="00A10F32" w:rsidRPr="006D3C75" w:rsidRDefault="00A10F32" w:rsidP="007C7701">
            <w:pPr>
              <w:rPr>
                <w:lang w:val="en-US"/>
              </w:rPr>
            </w:pPr>
          </w:p>
        </w:tc>
        <w:tc>
          <w:tcPr>
            <w:tcW w:w="3179" w:type="dxa"/>
          </w:tcPr>
          <w:p w:rsidR="00A10F32" w:rsidRPr="006D3C75" w:rsidRDefault="00A10F32" w:rsidP="007C7701">
            <w:pPr>
              <w:rPr>
                <w:lang w:val="en-US"/>
              </w:rPr>
            </w:pPr>
            <w:r w:rsidRPr="006D3C75">
              <w:rPr>
                <w:lang w:val="en-US"/>
              </w:rPr>
              <w:t>MEUR</w:t>
            </w:r>
          </w:p>
        </w:tc>
        <w:tc>
          <w:tcPr>
            <w:tcW w:w="2998" w:type="dxa"/>
          </w:tcPr>
          <w:p w:rsidR="00A10F32" w:rsidRPr="006D3C75" w:rsidRDefault="00A10F32" w:rsidP="007C7701">
            <w:pPr>
              <w:rPr>
                <w:lang w:val="en-US"/>
              </w:rPr>
            </w:pPr>
            <w:r w:rsidRPr="006D3C75">
              <w:rPr>
                <w:lang w:val="en-US"/>
              </w:rPr>
              <w:t>Mm^3</w:t>
            </w:r>
          </w:p>
        </w:tc>
      </w:tr>
      <w:tr w:rsidR="00A10F32" w:rsidRPr="006D3C75" w:rsidTr="00A10F32">
        <w:tc>
          <w:tcPr>
            <w:tcW w:w="2885" w:type="dxa"/>
          </w:tcPr>
          <w:p w:rsidR="00A10F32" w:rsidRPr="006D3C75" w:rsidRDefault="00A10F32" w:rsidP="007C7701">
            <w:pPr>
              <w:rPr>
                <w:lang w:val="en-US"/>
              </w:rPr>
            </w:pPr>
            <w:r w:rsidRPr="006D3C75">
              <w:rPr>
                <w:lang w:val="en-US"/>
              </w:rPr>
              <w:t>Mean Value</w:t>
            </w:r>
          </w:p>
        </w:tc>
        <w:tc>
          <w:tcPr>
            <w:tcW w:w="3179" w:type="dxa"/>
          </w:tcPr>
          <w:p w:rsidR="00A10F32" w:rsidRPr="006D3C75" w:rsidRDefault="00A10F32" w:rsidP="007C7701">
            <w:pPr>
              <w:rPr>
                <w:lang w:val="en-US"/>
              </w:rPr>
            </w:pPr>
            <w:r w:rsidRPr="006D3C75">
              <w:rPr>
                <w:lang w:val="en-US"/>
              </w:rPr>
              <w:t xml:space="preserve">   17.4204</w:t>
            </w:r>
          </w:p>
        </w:tc>
        <w:tc>
          <w:tcPr>
            <w:tcW w:w="2998" w:type="dxa"/>
          </w:tcPr>
          <w:p w:rsidR="00A10F32" w:rsidRPr="006D3C75" w:rsidRDefault="00A10F32" w:rsidP="00A10F32">
            <w:pPr>
              <w:rPr>
                <w:lang w:val="en-US"/>
              </w:rPr>
            </w:pPr>
            <w:r w:rsidRPr="006D3C75">
              <w:rPr>
                <w:lang w:val="en-US"/>
              </w:rPr>
              <w:t xml:space="preserve">  491.8326</w:t>
            </w:r>
          </w:p>
        </w:tc>
      </w:tr>
      <w:tr w:rsidR="00A10F32" w:rsidRPr="006D3C75" w:rsidTr="00A10F32">
        <w:tc>
          <w:tcPr>
            <w:tcW w:w="2885" w:type="dxa"/>
          </w:tcPr>
          <w:p w:rsidR="00A10F32" w:rsidRPr="006D3C75" w:rsidRDefault="00A10F32" w:rsidP="007C7701">
            <w:pPr>
              <w:rPr>
                <w:lang w:val="en-US"/>
              </w:rPr>
            </w:pPr>
            <w:r w:rsidRPr="006D3C75">
              <w:rPr>
                <w:lang w:val="en-US"/>
              </w:rPr>
              <w:t>10%</w:t>
            </w:r>
          </w:p>
        </w:tc>
        <w:tc>
          <w:tcPr>
            <w:tcW w:w="3179" w:type="dxa"/>
          </w:tcPr>
          <w:p w:rsidR="00A10F32" w:rsidRPr="006D3C75" w:rsidRDefault="00A10F32" w:rsidP="007C7701">
            <w:pPr>
              <w:rPr>
                <w:lang w:val="en-US"/>
              </w:rPr>
            </w:pPr>
            <w:r w:rsidRPr="006D3C75">
              <w:rPr>
                <w:lang w:val="en-US"/>
              </w:rPr>
              <w:t xml:space="preserve">   15.0257</w:t>
            </w:r>
          </w:p>
        </w:tc>
        <w:tc>
          <w:tcPr>
            <w:tcW w:w="2998" w:type="dxa"/>
          </w:tcPr>
          <w:p w:rsidR="00A10F32" w:rsidRPr="006D3C75" w:rsidRDefault="00A10F32" w:rsidP="007C7701">
            <w:pPr>
              <w:rPr>
                <w:lang w:val="en-US"/>
              </w:rPr>
            </w:pPr>
            <w:r w:rsidRPr="006D3C75">
              <w:rPr>
                <w:lang w:val="en-US"/>
              </w:rPr>
              <w:t xml:space="preserve">  254.0147</w:t>
            </w:r>
          </w:p>
        </w:tc>
      </w:tr>
      <w:tr w:rsidR="00A10F32" w:rsidRPr="006D3C75" w:rsidTr="00A10F32">
        <w:tc>
          <w:tcPr>
            <w:tcW w:w="2885" w:type="dxa"/>
          </w:tcPr>
          <w:p w:rsidR="00A10F32" w:rsidRPr="006D3C75" w:rsidRDefault="00A10F32" w:rsidP="007C7701">
            <w:pPr>
              <w:rPr>
                <w:lang w:val="en-US"/>
              </w:rPr>
            </w:pPr>
            <w:r w:rsidRPr="006D3C75">
              <w:rPr>
                <w:lang w:val="en-US"/>
              </w:rPr>
              <w:t>90%</w:t>
            </w:r>
          </w:p>
        </w:tc>
        <w:tc>
          <w:tcPr>
            <w:tcW w:w="3179" w:type="dxa"/>
          </w:tcPr>
          <w:p w:rsidR="00A10F32" w:rsidRPr="006D3C75" w:rsidRDefault="00A10F32" w:rsidP="007C7701">
            <w:pPr>
              <w:rPr>
                <w:lang w:val="en-US"/>
              </w:rPr>
            </w:pPr>
            <w:r w:rsidRPr="006D3C75">
              <w:rPr>
                <w:lang w:val="en-US"/>
              </w:rPr>
              <w:t xml:space="preserve">   20.0581</w:t>
            </w:r>
          </w:p>
        </w:tc>
        <w:tc>
          <w:tcPr>
            <w:tcW w:w="2998" w:type="dxa"/>
          </w:tcPr>
          <w:p w:rsidR="00A10F32" w:rsidRPr="006D3C75" w:rsidRDefault="00A10F32" w:rsidP="007C7701">
            <w:pPr>
              <w:rPr>
                <w:lang w:val="en-US"/>
              </w:rPr>
            </w:pPr>
            <w:r w:rsidRPr="006D3C75">
              <w:rPr>
                <w:lang w:val="en-US"/>
              </w:rPr>
              <w:t xml:space="preserve">  740.6595</w:t>
            </w:r>
          </w:p>
        </w:tc>
      </w:tr>
    </w:tbl>
    <w:p w:rsidR="00A10F32" w:rsidRPr="006D3C75" w:rsidRDefault="006D3C75" w:rsidP="00A10F32">
      <w:pPr>
        <w:keepNext/>
        <w:rPr>
          <w:lang w:val="en-US"/>
        </w:rPr>
      </w:pPr>
      <w:r>
        <w:rPr>
          <w:lang w:val="en-US"/>
        </w:rPr>
        <w:t>Above</w:t>
      </w:r>
      <w:r w:rsidR="00A10F32" w:rsidRPr="006D3C75">
        <w:rPr>
          <w:lang w:val="en-US"/>
        </w:rPr>
        <w:t xml:space="preserve"> results were achieved using just maintenance cost estimation and control using </w:t>
      </w:r>
      <w:proofErr w:type="spellStart"/>
      <w:r w:rsidR="00A10F32" w:rsidRPr="006D3C75">
        <w:rPr>
          <w:lang w:val="en-US"/>
        </w:rPr>
        <w:t>below_avg</w:t>
      </w:r>
      <w:proofErr w:type="spellEnd"/>
      <w:r w:rsidR="00A10F32" w:rsidRPr="006D3C75">
        <w:rPr>
          <w:lang w:val="en-US"/>
        </w:rPr>
        <w:t>==2 condition.</w:t>
      </w:r>
    </w:p>
    <w:p w:rsidR="00A10F32" w:rsidRPr="006D3C75" w:rsidRDefault="00A10F32" w:rsidP="00A10F32">
      <w:pPr>
        <w:keepNext/>
        <w:rPr>
          <w:lang w:val="en-US"/>
        </w:rPr>
      </w:pPr>
      <w:r w:rsidRPr="006D3C75">
        <w:rPr>
          <w:lang w:val="en-US"/>
        </w:rPr>
        <w:t xml:space="preserve">On figure below we can see </w:t>
      </w:r>
      <w:r w:rsidR="0086223D" w:rsidRPr="006D3C75">
        <w:rPr>
          <w:lang w:val="en-US"/>
        </w:rPr>
        <w:t>maintenance planning is far from random</w:t>
      </w:r>
      <w:r w:rsidR="006D3C75">
        <w:rPr>
          <w:lang w:val="en-US"/>
        </w:rPr>
        <w:t xml:space="preserve"> or static</w:t>
      </w:r>
      <w:r w:rsidR="0086223D" w:rsidRPr="006D3C75">
        <w:rPr>
          <w:lang w:val="en-US"/>
        </w:rPr>
        <w:t>. Reason for bias in planning</w:t>
      </w:r>
      <w:r w:rsidR="006D3C75">
        <w:rPr>
          <w:lang w:val="en-US"/>
        </w:rPr>
        <w:t xml:space="preserve"> towards beginning</w:t>
      </w:r>
      <w:r w:rsidR="0086223D" w:rsidRPr="006D3C75">
        <w:rPr>
          <w:lang w:val="en-US"/>
        </w:rPr>
        <w:t xml:space="preserve"> might be error in actual mean estimation</w:t>
      </w:r>
      <w:r w:rsidR="006D3C75">
        <w:rPr>
          <w:lang w:val="en-US"/>
        </w:rPr>
        <w:t xml:space="preserve"> and effect of different kinds of </w:t>
      </w:r>
      <w:r w:rsidR="006D3C75">
        <w:rPr>
          <w:lang w:val="en-US"/>
        </w:rPr>
        <w:lastRenderedPageBreak/>
        <w:t>scenarios (constant rising, falling or stable oscillating of cumulative mean)</w:t>
      </w:r>
      <w:r w:rsidR="0086223D" w:rsidRPr="006D3C75">
        <w:rPr>
          <w:lang w:val="en-US"/>
        </w:rPr>
        <w:t>.</w:t>
      </w:r>
      <w:r w:rsidR="006D3C75">
        <w:rPr>
          <w:lang w:val="en-US"/>
        </w:rPr>
        <w:t xml:space="preserve"> Columns represent amount of maintenance days out of all simulations at each time step.</w:t>
      </w:r>
    </w:p>
    <w:p w:rsidR="00A10F32" w:rsidRPr="006D3C75" w:rsidRDefault="00D327CF" w:rsidP="00A10F32">
      <w:pPr>
        <w:keepNext/>
        <w:jc w:val="center"/>
        <w:rPr>
          <w:lang w:val="en-US"/>
        </w:rPr>
      </w:pPr>
      <w:r w:rsidRPr="006D3C75">
        <w:rPr>
          <w:noProof/>
          <w:lang w:val="en-US"/>
        </w:rPr>
        <w:drawing>
          <wp:inline distT="0" distB="0" distL="0" distR="0" wp14:anchorId="0ED2A828" wp14:editId="37F9CFAE">
            <wp:extent cx="3477279" cy="2616200"/>
            <wp:effectExtent l="0" t="0" r="889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338" r="-118"/>
                    <a:stretch/>
                  </pic:blipFill>
                  <pic:spPr bwMode="auto">
                    <a:xfrm>
                      <a:off x="0" y="0"/>
                      <a:ext cx="3522359" cy="2650117"/>
                    </a:xfrm>
                    <a:prstGeom prst="rect">
                      <a:avLst/>
                    </a:prstGeom>
                    <a:ln>
                      <a:noFill/>
                    </a:ln>
                    <a:extLst>
                      <a:ext uri="{53640926-AAD7-44D8-BBD7-CCE9431645EC}">
                        <a14:shadowObscured xmlns:a14="http://schemas.microsoft.com/office/drawing/2010/main"/>
                      </a:ext>
                    </a:extLst>
                  </pic:spPr>
                </pic:pic>
              </a:graphicData>
            </a:graphic>
          </wp:inline>
        </w:drawing>
      </w:r>
    </w:p>
    <w:p w:rsidR="00D327CF" w:rsidRPr="006D3C75" w:rsidRDefault="00A10F32" w:rsidP="00A10F32">
      <w:pPr>
        <w:pStyle w:val="Popis"/>
        <w:jc w:val="center"/>
        <w:rPr>
          <w:noProof/>
          <w:lang w:val="en-US"/>
        </w:rPr>
      </w:pPr>
      <w:r w:rsidRPr="006D3C75">
        <w:rPr>
          <w:lang w:val="en-US"/>
        </w:rPr>
        <w:t xml:space="preserve">Figure </w:t>
      </w:r>
      <w:r w:rsidRPr="006D3C75">
        <w:rPr>
          <w:lang w:val="en-US"/>
        </w:rPr>
        <w:fldChar w:fldCharType="begin"/>
      </w:r>
      <w:r w:rsidRPr="006D3C75">
        <w:rPr>
          <w:lang w:val="en-US"/>
        </w:rPr>
        <w:instrText xml:space="preserve"> SEQ Figure \* ARABIC </w:instrText>
      </w:r>
      <w:r w:rsidRPr="006D3C75">
        <w:rPr>
          <w:lang w:val="en-US"/>
        </w:rPr>
        <w:fldChar w:fldCharType="separate"/>
      </w:r>
      <w:r w:rsidRPr="006D3C75">
        <w:rPr>
          <w:noProof/>
          <w:lang w:val="en-US"/>
        </w:rPr>
        <w:t>3</w:t>
      </w:r>
      <w:r w:rsidRPr="006D3C75">
        <w:rPr>
          <w:lang w:val="en-US"/>
        </w:rPr>
        <w:fldChar w:fldCharType="end"/>
      </w:r>
      <w:r w:rsidRPr="006D3C75">
        <w:rPr>
          <w:lang w:val="en-US"/>
        </w:rPr>
        <w:t xml:space="preserve"> Vector sum of maintenance plan</w:t>
      </w:r>
    </w:p>
    <w:sectPr w:rsidR="00D327CF" w:rsidRPr="006D3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4712"/>
    <w:multiLevelType w:val="hybridMultilevel"/>
    <w:tmpl w:val="91B2004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4032DAB"/>
    <w:multiLevelType w:val="hybridMultilevel"/>
    <w:tmpl w:val="5D3AD7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50D086B"/>
    <w:multiLevelType w:val="hybridMultilevel"/>
    <w:tmpl w:val="68B69B3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5496C30"/>
    <w:multiLevelType w:val="hybridMultilevel"/>
    <w:tmpl w:val="63B6B5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84"/>
    <w:rsid w:val="001D1D84"/>
    <w:rsid w:val="002B44BE"/>
    <w:rsid w:val="002F3DA4"/>
    <w:rsid w:val="0031776F"/>
    <w:rsid w:val="00330072"/>
    <w:rsid w:val="003D05A7"/>
    <w:rsid w:val="003F065C"/>
    <w:rsid w:val="004471FE"/>
    <w:rsid w:val="00447D05"/>
    <w:rsid w:val="0045187F"/>
    <w:rsid w:val="0062018A"/>
    <w:rsid w:val="006269A4"/>
    <w:rsid w:val="00657441"/>
    <w:rsid w:val="006D3C75"/>
    <w:rsid w:val="00702B1A"/>
    <w:rsid w:val="00713499"/>
    <w:rsid w:val="0086223D"/>
    <w:rsid w:val="008C4D16"/>
    <w:rsid w:val="008E03C3"/>
    <w:rsid w:val="008F581E"/>
    <w:rsid w:val="00910A75"/>
    <w:rsid w:val="00A10F32"/>
    <w:rsid w:val="00AC4F97"/>
    <w:rsid w:val="00B54E3A"/>
    <w:rsid w:val="00C305E7"/>
    <w:rsid w:val="00CF61AB"/>
    <w:rsid w:val="00D327CF"/>
    <w:rsid w:val="00DB2BFC"/>
    <w:rsid w:val="00DB70C0"/>
    <w:rsid w:val="00E468B8"/>
    <w:rsid w:val="00ED387E"/>
    <w:rsid w:val="00F10DCD"/>
    <w:rsid w:val="00F234BF"/>
    <w:rsid w:val="00F54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9C07"/>
  <w15:chartTrackingRefBased/>
  <w15:docId w15:val="{102B83A6-0139-48EE-9628-D9905F4B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D1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1D1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17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D1D8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1D1D84"/>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1D1D84"/>
    <w:pPr>
      <w:ind w:left="720"/>
      <w:contextualSpacing/>
    </w:pPr>
  </w:style>
  <w:style w:type="character" w:customStyle="1" w:styleId="Nadpis3Char">
    <w:name w:val="Nadpis 3 Char"/>
    <w:basedOn w:val="Predvolenpsmoodseku"/>
    <w:link w:val="Nadpis3"/>
    <w:uiPriority w:val="9"/>
    <w:rsid w:val="0031776F"/>
    <w:rPr>
      <w:rFonts w:asciiTheme="majorHAnsi" w:eastAsiaTheme="majorEastAsia" w:hAnsiTheme="majorHAnsi" w:cstheme="majorBidi"/>
      <w:color w:val="1F3763" w:themeColor="accent1" w:themeShade="7F"/>
      <w:sz w:val="24"/>
      <w:szCs w:val="24"/>
    </w:rPr>
  </w:style>
  <w:style w:type="paragraph" w:styleId="Textbubliny">
    <w:name w:val="Balloon Text"/>
    <w:basedOn w:val="Normlny"/>
    <w:link w:val="TextbublinyChar"/>
    <w:uiPriority w:val="99"/>
    <w:semiHidden/>
    <w:unhideWhenUsed/>
    <w:rsid w:val="006269A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269A4"/>
    <w:rPr>
      <w:rFonts w:ascii="Segoe UI" w:hAnsi="Segoe UI" w:cs="Segoe UI"/>
      <w:sz w:val="18"/>
      <w:szCs w:val="18"/>
    </w:rPr>
  </w:style>
  <w:style w:type="paragraph" w:styleId="Popis">
    <w:name w:val="caption"/>
    <w:basedOn w:val="Normlny"/>
    <w:next w:val="Normlny"/>
    <w:uiPriority w:val="35"/>
    <w:unhideWhenUsed/>
    <w:qFormat/>
    <w:rsid w:val="00F10DCD"/>
    <w:pPr>
      <w:spacing w:after="200" w:line="240" w:lineRule="auto"/>
    </w:pPr>
    <w:rPr>
      <w:i/>
      <w:iCs/>
      <w:color w:val="44546A" w:themeColor="text2"/>
      <w:sz w:val="18"/>
      <w:szCs w:val="18"/>
    </w:rPr>
  </w:style>
  <w:style w:type="table" w:styleId="Mriekatabuky">
    <w:name w:val="Table Grid"/>
    <w:basedOn w:val="Normlnatabuka"/>
    <w:uiPriority w:val="39"/>
    <w:rsid w:val="0091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r">
    <w:name w:val="annotation reference"/>
    <w:basedOn w:val="Predvolenpsmoodseku"/>
    <w:uiPriority w:val="99"/>
    <w:semiHidden/>
    <w:unhideWhenUsed/>
    <w:rsid w:val="006D3C75"/>
    <w:rPr>
      <w:sz w:val="16"/>
      <w:szCs w:val="16"/>
    </w:rPr>
  </w:style>
  <w:style w:type="paragraph" w:styleId="Textkomentra">
    <w:name w:val="annotation text"/>
    <w:basedOn w:val="Normlny"/>
    <w:link w:val="TextkomentraChar"/>
    <w:uiPriority w:val="99"/>
    <w:semiHidden/>
    <w:unhideWhenUsed/>
    <w:rsid w:val="006D3C75"/>
    <w:pPr>
      <w:spacing w:line="240" w:lineRule="auto"/>
    </w:pPr>
    <w:rPr>
      <w:sz w:val="20"/>
      <w:szCs w:val="20"/>
    </w:rPr>
  </w:style>
  <w:style w:type="character" w:customStyle="1" w:styleId="TextkomentraChar">
    <w:name w:val="Text komentára Char"/>
    <w:basedOn w:val="Predvolenpsmoodseku"/>
    <w:link w:val="Textkomentra"/>
    <w:uiPriority w:val="99"/>
    <w:semiHidden/>
    <w:rsid w:val="006D3C75"/>
    <w:rPr>
      <w:sz w:val="20"/>
      <w:szCs w:val="20"/>
    </w:rPr>
  </w:style>
  <w:style w:type="paragraph" w:styleId="Predmetkomentra">
    <w:name w:val="annotation subject"/>
    <w:basedOn w:val="Textkomentra"/>
    <w:next w:val="Textkomentra"/>
    <w:link w:val="PredmetkomentraChar"/>
    <w:uiPriority w:val="99"/>
    <w:semiHidden/>
    <w:unhideWhenUsed/>
    <w:rsid w:val="006D3C75"/>
    <w:rPr>
      <w:b/>
      <w:bCs/>
    </w:rPr>
  </w:style>
  <w:style w:type="character" w:customStyle="1" w:styleId="PredmetkomentraChar">
    <w:name w:val="Predmet komentára Char"/>
    <w:basedOn w:val="TextkomentraChar"/>
    <w:link w:val="Predmetkomentra"/>
    <w:uiPriority w:val="99"/>
    <w:semiHidden/>
    <w:rsid w:val="006D3C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2410-9A40-428E-AC31-D2906C03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TotalTime>
  <Pages>6</Pages>
  <Words>919</Words>
  <Characters>5243</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Imrich Štoffa</dc:creator>
  <cp:keywords/>
  <dc:description/>
  <cp:lastModifiedBy>Imrich Štoffa</cp:lastModifiedBy>
  <cp:revision>11</cp:revision>
  <dcterms:created xsi:type="dcterms:W3CDTF">2019-02-21T08:38:00Z</dcterms:created>
  <dcterms:modified xsi:type="dcterms:W3CDTF">2019-03-09T20:53:00Z</dcterms:modified>
</cp:coreProperties>
</file>