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B64D0" w:rsidP="00792966">
      <w:pPr>
        <w:pStyle w:val="H1"/>
        <w:rPr>
          <w:sz w:val="48"/>
        </w:rPr>
      </w:pPr>
      <w:bookmarkStart w:id="0" w:name="_GoBack"/>
      <w:bookmarkEnd w:id="0"/>
      <w:r>
        <w:rPr>
          <w:sz w:val="48"/>
        </w:rPr>
        <w:t>Solution</w:t>
      </w:r>
      <w:r w:rsidR="00792966">
        <w:rPr>
          <w:sz w:val="48"/>
        </w:rPr>
        <w:t xml:space="preserve">: </w:t>
      </w:r>
      <w:r w:rsidR="00EB2784">
        <w:rPr>
          <w:sz w:val="48"/>
        </w:rPr>
        <w:t xml:space="preserve">Create </w:t>
      </w:r>
      <w:r>
        <w:rPr>
          <w:sz w:val="48"/>
        </w:rPr>
        <w:t>N</w:t>
      </w:r>
      <w:r w:rsidR="00EB2784">
        <w:rPr>
          <w:sz w:val="48"/>
        </w:rPr>
        <w:t xml:space="preserve">ew </w:t>
      </w:r>
      <w:r>
        <w:rPr>
          <w:sz w:val="48"/>
        </w:rPr>
        <w:t>O</w:t>
      </w:r>
      <w:r w:rsidR="00EB2784">
        <w:rPr>
          <w:sz w:val="48"/>
        </w:rPr>
        <w:t>bject</w:t>
      </w:r>
      <w:r w:rsidR="00695FD4">
        <w:rPr>
          <w:sz w:val="48"/>
        </w:rPr>
        <w:t>s</w:t>
      </w:r>
      <w:r w:rsidR="00AA50FB">
        <w:rPr>
          <w:sz w:val="48"/>
        </w:rPr>
        <w:t xml:space="preserve"> </w:t>
      </w:r>
      <w:r w:rsidR="00EB2784">
        <w:rPr>
          <w:sz w:val="48"/>
        </w:rPr>
        <w:t xml:space="preserve">with </w:t>
      </w:r>
      <w:r w:rsidR="00792966">
        <w:rPr>
          <w:sz w:val="48"/>
        </w:rPr>
        <w:t>Popups</w:t>
      </w:r>
    </w:p>
    <w:p w:rsidR="00B272FE" w:rsidRDefault="00827160" w:rsidP="00792966">
      <w:pPr>
        <w:pStyle w:val="Paragraph"/>
      </w:pPr>
      <w:r>
        <w:t xml:space="preserve">In the previous lab, you configured TrainingApp so that </w:t>
      </w:r>
      <w:r w:rsidR="00792966">
        <w:t xml:space="preserve">users </w:t>
      </w:r>
      <w:r w:rsidR="00792966" w:rsidRPr="006B7B0F">
        <w:t xml:space="preserve">can </w:t>
      </w:r>
      <w:r w:rsidR="00792966">
        <w:t xml:space="preserve">add, remove, and edit contact interactions on the Interactions page.  </w:t>
      </w:r>
      <w:r w:rsidR="00B46647">
        <w:t>Users</w:t>
      </w:r>
      <w:r w:rsidR="00B272FE">
        <w:t xml:space="preserve"> can also navigate to the Interactions popup to view and edit the details of a contact interaction.  H</w:t>
      </w:r>
      <w:r w:rsidR="00792966">
        <w:t xml:space="preserve">owever, </w:t>
      </w:r>
      <w:r w:rsidR="00B272FE">
        <w:t>users</w:t>
      </w:r>
      <w:r w:rsidR="00792966">
        <w:t xml:space="preserve"> </w:t>
      </w:r>
      <w:r w:rsidR="00B272FE">
        <w:t xml:space="preserve">can only create new interactions in </w:t>
      </w:r>
      <w:r>
        <w:t xml:space="preserve">a new row of </w:t>
      </w:r>
      <w:r w:rsidR="00B272FE">
        <w:t>the list view panel</w:t>
      </w:r>
      <w:r>
        <w:t>.</w:t>
      </w:r>
      <w:r w:rsidR="00B272FE">
        <w:t xml:space="preserve"> </w:t>
      </w:r>
    </w:p>
    <w:p w:rsidR="00792966" w:rsidRDefault="00792966" w:rsidP="00792966">
      <w:pPr>
        <w:pStyle w:val="Paragraph"/>
      </w:pPr>
      <w:r>
        <w:t xml:space="preserve">In this lab, you will </w:t>
      </w:r>
      <w:r w:rsidR="00B272FE">
        <w:t xml:space="preserve">modify both the </w:t>
      </w:r>
      <w:r w:rsidR="00D01CC2">
        <w:t xml:space="preserve">Interaction </w:t>
      </w:r>
      <w:r w:rsidR="00B272FE">
        <w:t xml:space="preserve">list view panel and the </w:t>
      </w:r>
      <w:r w:rsidR="00D01CC2">
        <w:t xml:space="preserve">Interaction </w:t>
      </w:r>
      <w:r w:rsidR="00B272FE">
        <w:t xml:space="preserve">popup.  You will modify the behavior </w:t>
      </w:r>
      <w:r w:rsidR="007D5240">
        <w:t xml:space="preserve">of the </w:t>
      </w:r>
      <w:r w:rsidR="00B272FE">
        <w:t>Add button</w:t>
      </w:r>
      <w:r w:rsidR="007D5240">
        <w:t xml:space="preserve"> for the list view panel</w:t>
      </w:r>
      <w:r w:rsidR="00B272FE">
        <w:t xml:space="preserve"> to navigate to the Interaction popup and create a new interaction object</w:t>
      </w:r>
      <w:r w:rsidR="00D01CC2">
        <w:t>.</w:t>
      </w:r>
      <w:r w:rsidR="00B272FE">
        <w:t xml:space="preserve"> </w:t>
      </w:r>
      <w:r w:rsidR="00D01CC2">
        <w:t xml:space="preserve"> </w:t>
      </w:r>
      <w:r w:rsidR="00B272FE">
        <w:t xml:space="preserve">You will </w:t>
      </w:r>
      <w:r w:rsidR="007D5240">
        <w:t xml:space="preserve">also </w:t>
      </w:r>
      <w:r w:rsidR="00B272FE">
        <w:t xml:space="preserve">modify the Interaction popup to return the new interaction object to the list view panel when created by the user.  </w:t>
      </w:r>
      <w:r w:rsidR="007D5240">
        <w:t>Then, y</w:t>
      </w:r>
      <w:r w:rsidR="00B272FE">
        <w:t xml:space="preserve">ou will </w:t>
      </w:r>
      <w:r w:rsidR="007D5240">
        <w:t xml:space="preserve">configure </w:t>
      </w:r>
      <w:r w:rsidR="00B272FE">
        <w:t>the</w:t>
      </w:r>
      <w:r w:rsidR="00827160">
        <w:t xml:space="preserve"> popup and the list view panel </w:t>
      </w:r>
      <w:r w:rsidR="00B272FE">
        <w:t xml:space="preserve">navigable cell widgets </w:t>
      </w:r>
      <w:r w:rsidR="00827160">
        <w:t>so that the popup will be in the same mode as the list view panel.</w:t>
      </w:r>
      <w:r w:rsidR="00B272FE">
        <w:t xml:space="preserve"> </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w:t>
      </w:r>
      <w:r w:rsidR="00135F26" w:rsidRPr="00135F26">
        <w:t>and a supported web browser.</w:t>
      </w:r>
      <w:r>
        <w:t xml:space="preserve">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827160" w:rsidP="00792966">
      <w:pPr>
        <w:pStyle w:val="E1"/>
      </w:pPr>
      <w:r>
        <w:t>Modify the Interaction</w:t>
      </w:r>
      <w:r w:rsidR="00792966">
        <w:t xml:space="preserve"> Popup</w:t>
      </w:r>
      <w:r>
        <w:t xml:space="preserve"> </w:t>
      </w:r>
    </w:p>
    <w:p w:rsidR="00792966" w:rsidRDefault="00792966" w:rsidP="00792966">
      <w:pPr>
        <w:pStyle w:val="Paragraph"/>
      </w:pPr>
      <w:r>
        <w:t>In this exe</w:t>
      </w:r>
      <w:r w:rsidR="00D01CC2">
        <w:t xml:space="preserve">rcise, you will </w:t>
      </w:r>
      <w:r w:rsidR="00827160">
        <w:t>modify</w:t>
      </w:r>
      <w:r w:rsidR="00D01CC2">
        <w:t xml:space="preserve"> the Interaction</w:t>
      </w:r>
      <w:r>
        <w:t xml:space="preserve"> Popup</w:t>
      </w:r>
      <w:r w:rsidR="00827160">
        <w:t xml:space="preserve"> to be able to create a new interaction object and return the new object</w:t>
      </w:r>
      <w:r w:rsidR="00D01CC2">
        <w:t xml:space="preserve"> to the Interaction list view panel</w:t>
      </w:r>
      <w:r w:rsidR="00827160">
        <w:t>.  You wi</w:t>
      </w:r>
      <w:r w:rsidR="00D01CC2">
        <w:t xml:space="preserve">ll also modify the </w:t>
      </w:r>
      <w:r w:rsidR="00413B56">
        <w:t>p</w:t>
      </w:r>
      <w:r w:rsidR="00D01CC2">
        <w:t xml:space="preserve">opup to start in edit mode for new objects.  For existing objects that are already in edit mode from the source list view panel, you will configure the Popup to start in edit mode.  For interaction objects already in read-only mode from the source list view panel, you will configure the Interaction </w:t>
      </w:r>
      <w:r w:rsidR="00413B56">
        <w:t>P</w:t>
      </w:r>
      <w:r w:rsidR="00D01CC2">
        <w:t>opup to remain in read-only mode.</w:t>
      </w: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792966">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792966" w:rsidRPr="00900046" w:rsidRDefault="00D01CC2" w:rsidP="00792966">
      <w:pPr>
        <w:pStyle w:val="ListNumber1"/>
      </w:pPr>
      <w:r>
        <w:rPr>
          <w:lang w:val="en-US"/>
        </w:rPr>
        <w:t xml:space="preserve">Modify the </w:t>
      </w:r>
      <w:r w:rsidR="00760A70">
        <w:rPr>
          <w:lang w:val="en-US"/>
        </w:rPr>
        <w:t>I</w:t>
      </w:r>
      <w:proofErr w:type="spellStart"/>
      <w:r w:rsidR="00792966" w:rsidRPr="00A85E0F">
        <w:t>nteractionPopup</w:t>
      </w:r>
      <w:proofErr w:type="spellEnd"/>
    </w:p>
    <w:p w:rsidR="00760A70" w:rsidRPr="00760A70" w:rsidRDefault="00760A70" w:rsidP="00760A70">
      <w:pPr>
        <w:pStyle w:val="ListLettera"/>
        <w:numPr>
          <w:ilvl w:val="0"/>
          <w:numId w:val="38"/>
        </w:numPr>
        <w:rPr>
          <w:lang w:val="en-US"/>
        </w:rPr>
      </w:pPr>
      <w:r w:rsidRPr="00760A70">
        <w:rPr>
          <w:lang w:val="en-US"/>
        </w:rPr>
        <w:lastRenderedPageBreak/>
        <w:t>Create an entry point that allows the popup to create a new interaction object in edit mode.</w:t>
      </w:r>
      <w:r w:rsidR="00E16D8F">
        <w:rPr>
          <w:lang w:val="en-US"/>
        </w:rPr>
        <w:br/>
      </w:r>
      <w:r w:rsidR="00E16D8F">
        <w:rPr>
          <w:noProof/>
          <w:lang w:val="en-US" w:eastAsia="en-US" w:bidi="ar-SA"/>
        </w:rPr>
        <w:drawing>
          <wp:inline distT="0" distB="0" distL="0" distR="0" wp14:anchorId="676DE9F7" wp14:editId="1769E9AB">
            <wp:extent cx="4019048" cy="838095"/>
            <wp:effectExtent l="57150" t="57150" r="57785" b="577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9048" cy="838095"/>
                    </a:xfrm>
                    <a:prstGeom prst="rect">
                      <a:avLst/>
                    </a:prstGeom>
                    <a:ln w="57150">
                      <a:solidFill>
                        <a:srgbClr val="FFFF00"/>
                      </a:solidFill>
                    </a:ln>
                  </pic:spPr>
                </pic:pic>
              </a:graphicData>
            </a:graphic>
          </wp:inline>
        </w:drawing>
      </w:r>
    </w:p>
    <w:p w:rsidR="00760A70" w:rsidRDefault="00760A70" w:rsidP="00792966">
      <w:pPr>
        <w:pStyle w:val="ListLettera"/>
        <w:numPr>
          <w:ilvl w:val="0"/>
          <w:numId w:val="3"/>
        </w:numPr>
        <w:rPr>
          <w:lang w:val="en-US"/>
        </w:rPr>
      </w:pPr>
      <w:r>
        <w:rPr>
          <w:lang w:val="en-US"/>
        </w:rPr>
        <w:t xml:space="preserve">Configure the popup to create a new interaction object in edit mode and return that object to the Interaction list view panel. </w:t>
      </w:r>
      <w:r w:rsidR="00E16D8F">
        <w:rPr>
          <w:lang w:val="en-US"/>
        </w:rPr>
        <w:br/>
      </w:r>
      <w:r w:rsidR="00E16D8F">
        <w:rPr>
          <w:noProof/>
          <w:lang w:val="en-US" w:eastAsia="en-US" w:bidi="ar-SA"/>
        </w:rPr>
        <w:drawing>
          <wp:inline distT="0" distB="0" distL="0" distR="0" wp14:anchorId="38B9A7F5" wp14:editId="456D2703">
            <wp:extent cx="4638096" cy="1180952"/>
            <wp:effectExtent l="57150" t="57150" r="48260" b="57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8096" cy="1180952"/>
                    </a:xfrm>
                    <a:prstGeom prst="rect">
                      <a:avLst/>
                    </a:prstGeom>
                    <a:ln w="57150">
                      <a:solidFill>
                        <a:srgbClr val="FFFF00"/>
                      </a:solidFill>
                    </a:ln>
                  </pic:spPr>
                </pic:pic>
              </a:graphicData>
            </a:graphic>
          </wp:inline>
        </w:drawing>
      </w:r>
      <w:r w:rsidR="00E16D8F">
        <w:rPr>
          <w:lang w:val="en-US"/>
        </w:rPr>
        <w:br/>
      </w:r>
      <w:r w:rsidR="00E16D8F">
        <w:rPr>
          <w:noProof/>
          <w:lang w:val="en-US" w:eastAsia="en-US" w:bidi="ar-SA"/>
        </w:rPr>
        <w:drawing>
          <wp:inline distT="0" distB="0" distL="0" distR="0" wp14:anchorId="3560DC80" wp14:editId="42F306FB">
            <wp:extent cx="4285715" cy="638095"/>
            <wp:effectExtent l="57150" t="57150" r="57785" b="482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5715" cy="638095"/>
                    </a:xfrm>
                    <a:prstGeom prst="rect">
                      <a:avLst/>
                    </a:prstGeom>
                    <a:ln w="57150">
                      <a:solidFill>
                        <a:srgbClr val="FFFF00"/>
                      </a:solidFill>
                    </a:ln>
                  </pic:spPr>
                </pic:pic>
              </a:graphicData>
            </a:graphic>
          </wp:inline>
        </w:drawing>
      </w:r>
      <w:r w:rsidR="00723504">
        <w:rPr>
          <w:lang w:val="en-US"/>
        </w:rPr>
        <w:br/>
      </w:r>
      <w:r w:rsidR="00723504">
        <w:rPr>
          <w:noProof/>
          <w:lang w:val="en-US" w:eastAsia="en-US" w:bidi="ar-SA"/>
        </w:rPr>
        <w:drawing>
          <wp:inline distT="0" distB="0" distL="0" distR="0" wp14:anchorId="2CF382DE" wp14:editId="5EF63954">
            <wp:extent cx="3980953" cy="2809524"/>
            <wp:effectExtent l="57150" t="57150" r="57785" b="482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0953" cy="2809524"/>
                    </a:xfrm>
                    <a:prstGeom prst="rect">
                      <a:avLst/>
                    </a:prstGeom>
                    <a:ln w="57150">
                      <a:solidFill>
                        <a:srgbClr val="FFFF00"/>
                      </a:solidFill>
                    </a:ln>
                  </pic:spPr>
                </pic:pic>
              </a:graphicData>
            </a:graphic>
          </wp:inline>
        </w:drawing>
      </w:r>
    </w:p>
    <w:p w:rsidR="00AC4A8C" w:rsidRDefault="00760A70" w:rsidP="00792966">
      <w:pPr>
        <w:pStyle w:val="ListLettera"/>
        <w:numPr>
          <w:ilvl w:val="0"/>
          <w:numId w:val="3"/>
        </w:numPr>
        <w:rPr>
          <w:lang w:val="en-US"/>
        </w:rPr>
      </w:pPr>
      <w:r>
        <w:rPr>
          <w:lang w:val="en-US"/>
        </w:rPr>
        <w:t>Configure the popup to start in edit mode for existing interactions objects that are already in edit mode and to start in read-only mode for existing objects that are already in read-only mode.</w:t>
      </w:r>
      <w:r w:rsidR="00B27DB4">
        <w:rPr>
          <w:lang w:val="en-US"/>
        </w:rPr>
        <w:br/>
      </w:r>
      <w:r w:rsidR="00B27DB4">
        <w:rPr>
          <w:lang w:val="en-US"/>
        </w:rPr>
        <w:lastRenderedPageBreak/>
        <w:br/>
      </w:r>
      <w:r w:rsidR="00B27DB4">
        <w:rPr>
          <w:noProof/>
          <w:lang w:val="en-US" w:eastAsia="en-US" w:bidi="ar-SA"/>
        </w:rPr>
        <w:drawing>
          <wp:inline distT="0" distB="0" distL="0" distR="0" wp14:anchorId="23DA7920" wp14:editId="0F65917A">
            <wp:extent cx="4885715" cy="1171429"/>
            <wp:effectExtent l="57150" t="57150" r="48260" b="482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5715" cy="1171429"/>
                    </a:xfrm>
                    <a:prstGeom prst="rect">
                      <a:avLst/>
                    </a:prstGeom>
                    <a:ln w="57150">
                      <a:solidFill>
                        <a:srgbClr val="FFFF00"/>
                      </a:solidFill>
                    </a:ln>
                  </pic:spPr>
                </pic:pic>
              </a:graphicData>
            </a:graphic>
          </wp:inline>
        </w:drawing>
      </w:r>
    </w:p>
    <w:p w:rsidR="00760A70" w:rsidRDefault="00AC4A8C" w:rsidP="00AC4A8C">
      <w:pPr>
        <w:pStyle w:val="Paragraph"/>
        <w:ind w:left="720"/>
      </w:pPr>
      <w:r>
        <w:rPr>
          <w:noProof/>
        </w:rPr>
        <w:drawing>
          <wp:inline distT="0" distB="0" distL="0" distR="0" wp14:anchorId="3ED291EE" wp14:editId="2F352BC2">
            <wp:extent cx="4761905" cy="666667"/>
            <wp:effectExtent l="57150" t="57150" r="57785" b="577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1905" cy="666667"/>
                    </a:xfrm>
                    <a:prstGeom prst="rect">
                      <a:avLst/>
                    </a:prstGeom>
                    <a:ln w="57150">
                      <a:solidFill>
                        <a:srgbClr val="FFFF00"/>
                      </a:solidFill>
                    </a:ln>
                  </pic:spPr>
                </pic:pic>
              </a:graphicData>
            </a:graphic>
          </wp:inline>
        </w:drawing>
      </w:r>
      <w:r>
        <w:br/>
      </w:r>
      <w:r>
        <w:rPr>
          <w:noProof/>
        </w:rPr>
        <w:drawing>
          <wp:inline distT="0" distB="0" distL="0" distR="0" wp14:anchorId="2D800A33" wp14:editId="2EEED894">
            <wp:extent cx="5943600" cy="763905"/>
            <wp:effectExtent l="57150" t="57150" r="57150" b="552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63905"/>
                    </a:xfrm>
                    <a:prstGeom prst="rect">
                      <a:avLst/>
                    </a:prstGeom>
                    <a:ln w="57150">
                      <a:solidFill>
                        <a:srgbClr val="FFFF00"/>
                      </a:solidFill>
                    </a:ln>
                  </pic:spPr>
                </pic:pic>
              </a:graphicData>
            </a:graphic>
          </wp:inline>
        </w:drawing>
      </w:r>
      <w:r w:rsidR="00B27DB4">
        <w:br/>
      </w:r>
      <w:r w:rsidR="00B27DB4">
        <w:rPr>
          <w:noProof/>
        </w:rPr>
        <w:drawing>
          <wp:inline distT="0" distB="0" distL="0" distR="0" wp14:anchorId="1B232B1A" wp14:editId="2F394842">
            <wp:extent cx="3476191" cy="3990476"/>
            <wp:effectExtent l="57150" t="57150" r="48260" b="482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6191" cy="3990476"/>
                    </a:xfrm>
                    <a:prstGeom prst="rect">
                      <a:avLst/>
                    </a:prstGeom>
                    <a:ln w="57150">
                      <a:solidFill>
                        <a:srgbClr val="FFFF00"/>
                      </a:solidFill>
                    </a:ln>
                  </pic:spPr>
                </pic:pic>
              </a:graphicData>
            </a:graphic>
          </wp:inline>
        </w:drawing>
      </w:r>
    </w:p>
    <w:p w:rsidR="00792966" w:rsidRDefault="00792966" w:rsidP="00792966">
      <w:pPr>
        <w:pStyle w:val="ListNumber1"/>
        <w:numPr>
          <w:ilvl w:val="0"/>
          <w:numId w:val="23"/>
        </w:numPr>
        <w:rPr>
          <w:lang w:val="en-US"/>
        </w:rPr>
      </w:pPr>
      <w:r>
        <w:rPr>
          <w:lang w:val="en-US"/>
        </w:rPr>
        <w:t xml:space="preserve">Modify the </w:t>
      </w:r>
      <w:proofErr w:type="spellStart"/>
      <w:r>
        <w:rPr>
          <w:lang w:val="en-US"/>
        </w:rPr>
        <w:t>InteractionsLV</w:t>
      </w:r>
      <w:proofErr w:type="spellEnd"/>
    </w:p>
    <w:p w:rsidR="00413B56" w:rsidRPr="00413B56" w:rsidRDefault="00413B56" w:rsidP="006B0FE7">
      <w:pPr>
        <w:pStyle w:val="ListLettera"/>
        <w:numPr>
          <w:ilvl w:val="0"/>
          <w:numId w:val="33"/>
        </w:numPr>
      </w:pPr>
      <w:r>
        <w:rPr>
          <w:lang w:val="en-US"/>
        </w:rPr>
        <w:lastRenderedPageBreak/>
        <w:t>Configure the Add button to use the entry point that navigates to the Interaction Popup to create a new object in edit mode.</w:t>
      </w:r>
      <w:r w:rsidR="001F384C">
        <w:rPr>
          <w:lang w:val="en-US"/>
        </w:rPr>
        <w:br/>
      </w:r>
      <w:r w:rsidR="001F384C">
        <w:rPr>
          <w:noProof/>
          <w:lang w:val="en-US" w:eastAsia="en-US" w:bidi="ar-SA"/>
        </w:rPr>
        <w:drawing>
          <wp:inline distT="0" distB="0" distL="0" distR="0" wp14:anchorId="057F14EA" wp14:editId="775208B5">
            <wp:extent cx="4504762" cy="3133334"/>
            <wp:effectExtent l="57150" t="57150" r="48260" b="482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04762" cy="3133334"/>
                    </a:xfrm>
                    <a:prstGeom prst="rect">
                      <a:avLst/>
                    </a:prstGeom>
                    <a:ln w="57150">
                      <a:solidFill>
                        <a:srgbClr val="FFFF00"/>
                      </a:solidFill>
                    </a:ln>
                  </pic:spPr>
                </pic:pic>
              </a:graphicData>
            </a:graphic>
          </wp:inline>
        </w:drawing>
      </w:r>
    </w:p>
    <w:p w:rsidR="00413B56" w:rsidRPr="00413B56" w:rsidRDefault="00413B56" w:rsidP="006B0FE7">
      <w:pPr>
        <w:pStyle w:val="ListLettera"/>
        <w:numPr>
          <w:ilvl w:val="0"/>
          <w:numId w:val="33"/>
        </w:numPr>
      </w:pPr>
      <w:r>
        <w:rPr>
          <w:lang w:val="en-US"/>
        </w:rPr>
        <w:t>Configure the navigation cell widgets to be non-editable.</w:t>
      </w:r>
    </w:p>
    <w:p w:rsidR="00413B56" w:rsidRPr="00413B56" w:rsidRDefault="00413B56" w:rsidP="006B0FE7">
      <w:pPr>
        <w:pStyle w:val="ListLettera"/>
        <w:numPr>
          <w:ilvl w:val="0"/>
          <w:numId w:val="33"/>
        </w:numPr>
      </w:pPr>
      <w:r>
        <w:rPr>
          <w:lang w:val="en-US"/>
        </w:rPr>
        <w:t xml:space="preserve">For when the </w:t>
      </w:r>
      <w:proofErr w:type="spellStart"/>
      <w:r>
        <w:rPr>
          <w:lang w:val="en-US"/>
        </w:rPr>
        <w:t>InteractionsLV</w:t>
      </w:r>
      <w:proofErr w:type="spellEnd"/>
      <w:r>
        <w:rPr>
          <w:lang w:val="en-US"/>
        </w:rPr>
        <w:t xml:space="preserve"> is in edit mode, configure the navigation cell widgets to navigate to the Interaction Popup and open the object in edit mode.</w:t>
      </w:r>
    </w:p>
    <w:p w:rsidR="00413B56" w:rsidRPr="00413B56" w:rsidRDefault="00413B56" w:rsidP="00413B56">
      <w:pPr>
        <w:pStyle w:val="ListLettera"/>
        <w:numPr>
          <w:ilvl w:val="0"/>
          <w:numId w:val="33"/>
        </w:numPr>
      </w:pPr>
      <w:r>
        <w:rPr>
          <w:lang w:val="en-US"/>
        </w:rPr>
        <w:t xml:space="preserve">For when the </w:t>
      </w:r>
      <w:proofErr w:type="spellStart"/>
      <w:r>
        <w:rPr>
          <w:lang w:val="en-US"/>
        </w:rPr>
        <w:t>InteractionsLV</w:t>
      </w:r>
      <w:proofErr w:type="spellEnd"/>
      <w:r>
        <w:rPr>
          <w:lang w:val="en-US"/>
        </w:rPr>
        <w:t xml:space="preserve"> is in read-only mode, configure the navigation cell widgets to navigate to the Interaction Popup and open the object in read-only mode.</w:t>
      </w:r>
      <w:r w:rsidR="001F384C">
        <w:rPr>
          <w:lang w:val="en-US"/>
        </w:rPr>
        <w:br/>
      </w:r>
      <w:r w:rsidR="001F384C">
        <w:rPr>
          <w:noProof/>
          <w:lang w:val="en-US" w:eastAsia="en-US" w:bidi="ar-SA"/>
        </w:rPr>
        <w:drawing>
          <wp:inline distT="0" distB="0" distL="0" distR="0" wp14:anchorId="5B0D4FAC" wp14:editId="28B65C3E">
            <wp:extent cx="5943600" cy="3368040"/>
            <wp:effectExtent l="57150" t="57150" r="57150" b="609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68040"/>
                    </a:xfrm>
                    <a:prstGeom prst="rect">
                      <a:avLst/>
                    </a:prstGeom>
                    <a:ln w="57150">
                      <a:solidFill>
                        <a:srgbClr val="FFFF00"/>
                      </a:solidFill>
                    </a:ln>
                  </pic:spPr>
                </pic:pic>
              </a:graphicData>
            </a:graphic>
          </wp:inline>
        </w:drawing>
      </w:r>
    </w:p>
    <w:p w:rsidR="00792966" w:rsidRDefault="00792966" w:rsidP="00792966">
      <w:pPr>
        <w:pStyle w:val="H3"/>
      </w:pPr>
      <w:r>
        <w:lastRenderedPageBreak/>
        <w:t>Verification</w:t>
      </w:r>
    </w:p>
    <w:p w:rsidR="00792966" w:rsidRPr="00E50CE0" w:rsidRDefault="00792966" w:rsidP="00792966">
      <w:pPr>
        <w:pStyle w:val="ListNumber1"/>
      </w:pPr>
      <w:r>
        <w:t>Log in to TrainingApp</w:t>
      </w:r>
    </w:p>
    <w:p w:rsidR="00792966" w:rsidRPr="00F370DF" w:rsidRDefault="00792966" w:rsidP="006B0FE7">
      <w:pPr>
        <w:pStyle w:val="ListLettera"/>
        <w:numPr>
          <w:ilvl w:val="0"/>
          <w:numId w:val="34"/>
        </w:numPr>
      </w:pPr>
      <w:r>
        <w:t>Log in as Alice Applegate.</w:t>
      </w:r>
    </w:p>
    <w:p w:rsidR="00792966" w:rsidRPr="001F1DD5" w:rsidRDefault="00792966" w:rsidP="00792966">
      <w:pPr>
        <w:pStyle w:val="ListNumber1"/>
        <w:numPr>
          <w:ilvl w:val="0"/>
          <w:numId w:val="23"/>
        </w:numPr>
        <w:rPr>
          <w:lang w:val="en-US"/>
        </w:rPr>
      </w:pPr>
      <w:r>
        <w:rPr>
          <w:lang w:val="en-US"/>
        </w:rPr>
        <w:t>Reload the PCF changes</w:t>
      </w:r>
    </w:p>
    <w:p w:rsidR="00792966" w:rsidRPr="00796506" w:rsidRDefault="00792966" w:rsidP="006B0FE7">
      <w:pPr>
        <w:pStyle w:val="ListLettera"/>
        <w:numPr>
          <w:ilvl w:val="0"/>
          <w:numId w:val="35"/>
        </w:numPr>
      </w:pPr>
      <w:r w:rsidRPr="006B0FE7">
        <w:rPr>
          <w:lang w:val="en-US"/>
        </w:rPr>
        <w:t>In TrainingApp, reload the PCF file changes.</w:t>
      </w:r>
    </w:p>
    <w:p w:rsidR="00792966" w:rsidRPr="00E50CE0" w:rsidRDefault="002753B1" w:rsidP="00792966">
      <w:pPr>
        <w:pStyle w:val="ListNumber1"/>
      </w:pPr>
      <w:r>
        <w:rPr>
          <w:lang w:val="en-US"/>
        </w:rPr>
        <w:t>View an existing i</w:t>
      </w:r>
      <w:r w:rsidR="00792966">
        <w:rPr>
          <w:lang w:val="en-US"/>
        </w:rPr>
        <w:t>nter</w:t>
      </w:r>
      <w:r>
        <w:rPr>
          <w:lang w:val="en-US"/>
        </w:rPr>
        <w:t xml:space="preserve">action </w:t>
      </w:r>
      <w:r w:rsidR="00792966">
        <w:rPr>
          <w:lang w:val="en-US"/>
        </w:rPr>
        <w:t>for William Andy</w:t>
      </w:r>
    </w:p>
    <w:p w:rsidR="00792966" w:rsidRPr="004438D7" w:rsidRDefault="00792966" w:rsidP="006B0FE7">
      <w:pPr>
        <w:pStyle w:val="ListLettera"/>
        <w:numPr>
          <w:ilvl w:val="0"/>
          <w:numId w:val="36"/>
        </w:numPr>
      </w:pPr>
      <w:r w:rsidRPr="006B0FE7">
        <w:rPr>
          <w:lang w:val="en-US"/>
        </w:rPr>
        <w:t xml:space="preserve">Open the William Andy contact.   </w:t>
      </w:r>
    </w:p>
    <w:p w:rsidR="00792966" w:rsidRPr="00912E3E" w:rsidRDefault="00792966" w:rsidP="00792966">
      <w:pPr>
        <w:pStyle w:val="ListLettera"/>
        <w:numPr>
          <w:ilvl w:val="0"/>
          <w:numId w:val="3"/>
        </w:numPr>
      </w:pPr>
      <w:r>
        <w:t xml:space="preserve">In the sidebar menu, click </w:t>
      </w:r>
      <w:r>
        <w:rPr>
          <w:lang w:val="en-US"/>
        </w:rPr>
        <w:t>Interactions.</w:t>
      </w:r>
    </w:p>
    <w:p w:rsidR="00B46647" w:rsidRPr="00B46647" w:rsidRDefault="00B46647" w:rsidP="00413B56">
      <w:pPr>
        <w:pStyle w:val="ListLettera"/>
        <w:numPr>
          <w:ilvl w:val="0"/>
          <w:numId w:val="3"/>
        </w:numPr>
      </w:pPr>
      <w:r>
        <w:rPr>
          <w:lang w:val="en-US"/>
        </w:rPr>
        <w:t>Click a navigation cell widget for one of the rows in the list view p</w:t>
      </w:r>
      <w:r w:rsidR="00723504">
        <w:rPr>
          <w:lang w:val="en-US"/>
        </w:rPr>
        <w:t>anel that is in read-only mode.</w:t>
      </w:r>
    </w:p>
    <w:p w:rsidR="00413B56" w:rsidRPr="00B46647" w:rsidRDefault="00413B56" w:rsidP="00413B56">
      <w:pPr>
        <w:pStyle w:val="ListLettera"/>
        <w:numPr>
          <w:ilvl w:val="0"/>
          <w:numId w:val="3"/>
        </w:numPr>
      </w:pPr>
      <w:r>
        <w:rPr>
          <w:lang w:val="en-US"/>
        </w:rPr>
        <w:t xml:space="preserve">View </w:t>
      </w:r>
      <w:r w:rsidR="00B46647">
        <w:rPr>
          <w:lang w:val="en-US"/>
        </w:rPr>
        <w:t xml:space="preserve">the details of an </w:t>
      </w:r>
      <w:r>
        <w:rPr>
          <w:lang w:val="en-US"/>
        </w:rPr>
        <w:t xml:space="preserve">existing </w:t>
      </w:r>
      <w:r w:rsidR="00B46647">
        <w:rPr>
          <w:lang w:val="en-US"/>
        </w:rPr>
        <w:t>interaction in read-only mode in the popup.</w:t>
      </w:r>
      <w:r w:rsidR="00066FFC">
        <w:rPr>
          <w:lang w:val="en-US"/>
        </w:rPr>
        <w:br/>
      </w:r>
    </w:p>
    <w:p w:rsidR="00066FFC" w:rsidRDefault="00066FFC" w:rsidP="00B46647">
      <w:r>
        <w:rPr>
          <w:noProof/>
        </w:rPr>
        <w:drawing>
          <wp:inline distT="0" distB="0" distL="0" distR="0" wp14:anchorId="34CCA2D0" wp14:editId="4E744DC1">
            <wp:extent cx="5160805" cy="310420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0805" cy="3104202"/>
                    </a:xfrm>
                    <a:prstGeom prst="rect">
                      <a:avLst/>
                    </a:prstGeom>
                  </pic:spPr>
                </pic:pic>
              </a:graphicData>
            </a:graphic>
          </wp:inline>
        </w:drawing>
      </w:r>
    </w:p>
    <w:p w:rsidR="00066FFC" w:rsidRPr="00413B56" w:rsidRDefault="00066FFC" w:rsidP="00B46647"/>
    <w:p w:rsidR="00B46647" w:rsidRPr="00E50CE0" w:rsidRDefault="00413B56" w:rsidP="00B46647">
      <w:pPr>
        <w:pStyle w:val="ListNumber1"/>
      </w:pPr>
      <w:r w:rsidRPr="00B10907">
        <w:t xml:space="preserve"> </w:t>
      </w:r>
      <w:r w:rsidR="00B46647">
        <w:rPr>
          <w:lang w:val="en-US"/>
        </w:rPr>
        <w:t>Edit an existing interaction for William Andy</w:t>
      </w:r>
    </w:p>
    <w:p w:rsidR="00B46647" w:rsidRPr="00912E3E" w:rsidRDefault="00B46647" w:rsidP="00B46647">
      <w:pPr>
        <w:pStyle w:val="ListLettera"/>
        <w:numPr>
          <w:ilvl w:val="0"/>
          <w:numId w:val="40"/>
        </w:numPr>
      </w:pPr>
      <w:r>
        <w:t xml:space="preserve">In the sidebar menu, click </w:t>
      </w:r>
      <w:r w:rsidRPr="00B46647">
        <w:rPr>
          <w:lang w:val="en-US"/>
        </w:rPr>
        <w:t>Interactions.</w:t>
      </w:r>
    </w:p>
    <w:p w:rsidR="00B46647" w:rsidRPr="00B46647" w:rsidRDefault="00B46647" w:rsidP="00B46647">
      <w:pPr>
        <w:pStyle w:val="ListLettera"/>
        <w:numPr>
          <w:ilvl w:val="0"/>
          <w:numId w:val="3"/>
        </w:numPr>
      </w:pPr>
      <w:r>
        <w:rPr>
          <w:lang w:val="en-US"/>
        </w:rPr>
        <w:t>Click Edit.</w:t>
      </w:r>
    </w:p>
    <w:p w:rsidR="00B46647" w:rsidRPr="00B46647" w:rsidRDefault="00B46647" w:rsidP="00B46647">
      <w:pPr>
        <w:pStyle w:val="ListLettera"/>
        <w:numPr>
          <w:ilvl w:val="0"/>
          <w:numId w:val="3"/>
        </w:numPr>
      </w:pPr>
      <w:r>
        <w:rPr>
          <w:lang w:val="en-US"/>
        </w:rPr>
        <w:t>Click a navigation cell widget for one of the rows in the list view panel that is in edit mode.</w:t>
      </w:r>
    </w:p>
    <w:p w:rsidR="00545CC6" w:rsidRPr="00545CC6" w:rsidRDefault="00545CC6" w:rsidP="00B46647">
      <w:pPr>
        <w:pStyle w:val="ListLettera"/>
        <w:numPr>
          <w:ilvl w:val="0"/>
          <w:numId w:val="3"/>
        </w:numPr>
      </w:pPr>
      <w:r>
        <w:rPr>
          <w:lang w:val="en-US"/>
        </w:rPr>
        <w:t>Confirm that t</w:t>
      </w:r>
      <w:r w:rsidR="00B46647">
        <w:rPr>
          <w:lang w:val="en-US"/>
        </w:rPr>
        <w:t xml:space="preserve">he popup </w:t>
      </w:r>
      <w:r>
        <w:rPr>
          <w:lang w:val="en-US"/>
        </w:rPr>
        <w:t xml:space="preserve">is </w:t>
      </w:r>
      <w:r w:rsidR="00B46647">
        <w:rPr>
          <w:lang w:val="en-US"/>
        </w:rPr>
        <w:t>in edit mode already.</w:t>
      </w:r>
    </w:p>
    <w:p w:rsidR="00B46647" w:rsidRPr="00B46647" w:rsidRDefault="00545CC6" w:rsidP="00B46647">
      <w:pPr>
        <w:pStyle w:val="ListLettera"/>
        <w:numPr>
          <w:ilvl w:val="0"/>
          <w:numId w:val="3"/>
        </w:numPr>
      </w:pPr>
      <w:r>
        <w:rPr>
          <w:lang w:val="en-US"/>
        </w:rPr>
        <w:t xml:space="preserve">Edit the details of an existing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B46647" w:rsidRDefault="00B46647" w:rsidP="00B46647">
      <w:pPr>
        <w:pStyle w:val="ListLettera"/>
        <w:numPr>
          <w:ilvl w:val="0"/>
          <w:numId w:val="3"/>
        </w:numPr>
      </w:pPr>
      <w:r>
        <w:rPr>
          <w:lang w:val="en-US"/>
        </w:rPr>
        <w:t>Verify that your changes are committed</w:t>
      </w:r>
      <w:r w:rsidR="00545CC6">
        <w:rPr>
          <w:lang w:val="en-US"/>
        </w:rPr>
        <w:t xml:space="preserve"> and visible in the list view panel.</w:t>
      </w:r>
    </w:p>
    <w:p w:rsidR="00B46647" w:rsidRPr="00413B56" w:rsidRDefault="00B46647" w:rsidP="00B46647">
      <w:pPr>
        <w:pStyle w:val="ListLettera"/>
        <w:numPr>
          <w:ilvl w:val="0"/>
          <w:numId w:val="0"/>
        </w:numPr>
        <w:ind w:left="720"/>
      </w:pPr>
    </w:p>
    <w:p w:rsidR="00B46647" w:rsidRDefault="00B46647" w:rsidP="00B46647">
      <w:r w:rsidRPr="00B10907">
        <w:lastRenderedPageBreak/>
        <w:t xml:space="preserve"> </w:t>
      </w:r>
      <w:r w:rsidR="00066FFC">
        <w:rPr>
          <w:noProof/>
        </w:rPr>
        <w:drawing>
          <wp:inline distT="0" distB="0" distL="0" distR="0" wp14:anchorId="63E4ACED" wp14:editId="2ED45A3B">
            <wp:extent cx="5943600" cy="3845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2753B1" w:rsidRPr="00B10907" w:rsidRDefault="002753B1" w:rsidP="002753B1"/>
    <w:p w:rsidR="002753B1" w:rsidRPr="00E50CE0" w:rsidRDefault="002753B1" w:rsidP="002753B1">
      <w:pPr>
        <w:pStyle w:val="ListNumber1"/>
      </w:pPr>
      <w:r>
        <w:rPr>
          <w:lang w:val="en-US"/>
        </w:rPr>
        <w:t>Create a new interaction for William Andy</w:t>
      </w:r>
    </w:p>
    <w:p w:rsidR="002753B1" w:rsidRPr="00912E3E" w:rsidRDefault="002753B1" w:rsidP="00B46647">
      <w:pPr>
        <w:pStyle w:val="ListLettera"/>
        <w:numPr>
          <w:ilvl w:val="0"/>
          <w:numId w:val="41"/>
        </w:numPr>
      </w:pPr>
      <w:r>
        <w:t xml:space="preserve">In the sidebar menu, click </w:t>
      </w:r>
      <w:r w:rsidRPr="00B46647">
        <w:rPr>
          <w:lang w:val="en-US"/>
        </w:rPr>
        <w:t>Interactions.</w:t>
      </w:r>
    </w:p>
    <w:p w:rsidR="002753B1" w:rsidRPr="00B46647" w:rsidRDefault="00B46647" w:rsidP="002753B1">
      <w:pPr>
        <w:pStyle w:val="ListLettera"/>
        <w:numPr>
          <w:ilvl w:val="0"/>
          <w:numId w:val="3"/>
        </w:numPr>
      </w:pPr>
      <w:r>
        <w:rPr>
          <w:lang w:val="en-US"/>
        </w:rPr>
        <w:t>Click Edit.</w:t>
      </w:r>
    </w:p>
    <w:p w:rsidR="00B46647" w:rsidRPr="00413B56" w:rsidRDefault="00B46647" w:rsidP="002753B1">
      <w:pPr>
        <w:pStyle w:val="ListLettera"/>
        <w:numPr>
          <w:ilvl w:val="0"/>
          <w:numId w:val="3"/>
        </w:numPr>
      </w:pPr>
      <w:r>
        <w:rPr>
          <w:lang w:val="en-US"/>
        </w:rPr>
        <w:t>Click Add.</w:t>
      </w:r>
    </w:p>
    <w:p w:rsidR="00B46647" w:rsidRPr="00545CC6" w:rsidRDefault="00B46647" w:rsidP="00B46647">
      <w:pPr>
        <w:pStyle w:val="ListLettera"/>
        <w:numPr>
          <w:ilvl w:val="0"/>
          <w:numId w:val="3"/>
        </w:numPr>
      </w:pPr>
      <w:r>
        <w:rPr>
          <w:lang w:val="en-US"/>
        </w:rPr>
        <w:t>The popup</w:t>
      </w:r>
      <w:r w:rsidR="00545CC6">
        <w:rPr>
          <w:lang w:val="en-US"/>
        </w:rPr>
        <w:t xml:space="preserve"> should be in edit mode already and all field</w:t>
      </w:r>
      <w:r w:rsidR="00105F61">
        <w:rPr>
          <w:lang w:val="en-US"/>
        </w:rPr>
        <w:t>s</w:t>
      </w:r>
      <w:r w:rsidR="00545CC6">
        <w:rPr>
          <w:lang w:val="en-US"/>
        </w:rPr>
        <w:t xml:space="preserve"> should be blank.</w:t>
      </w:r>
    </w:p>
    <w:p w:rsidR="00545CC6" w:rsidRPr="00B46647" w:rsidRDefault="00545CC6" w:rsidP="00B46647">
      <w:pPr>
        <w:pStyle w:val="ListLettera"/>
        <w:numPr>
          <w:ilvl w:val="0"/>
          <w:numId w:val="3"/>
        </w:numPr>
      </w:pPr>
      <w:r>
        <w:rPr>
          <w:lang w:val="en-US"/>
        </w:rPr>
        <w:t xml:space="preserve">Edit the details of a new interaction in the popup.  </w:t>
      </w:r>
    </w:p>
    <w:p w:rsidR="00B46647" w:rsidRPr="00B46647" w:rsidRDefault="00B46647" w:rsidP="00B46647">
      <w:pPr>
        <w:pStyle w:val="ListLettera"/>
        <w:numPr>
          <w:ilvl w:val="0"/>
          <w:numId w:val="3"/>
        </w:numPr>
      </w:pPr>
      <w:r>
        <w:rPr>
          <w:lang w:val="en-US"/>
        </w:rPr>
        <w:t>Click OK.</w:t>
      </w:r>
    </w:p>
    <w:p w:rsidR="00B46647" w:rsidRPr="00B46647" w:rsidRDefault="00B46647" w:rsidP="00B46647">
      <w:pPr>
        <w:pStyle w:val="ListLettera"/>
        <w:numPr>
          <w:ilvl w:val="0"/>
          <w:numId w:val="3"/>
        </w:numPr>
      </w:pPr>
      <w:r>
        <w:rPr>
          <w:lang w:val="en-US"/>
        </w:rPr>
        <w:t>Click Update in the list view</w:t>
      </w:r>
      <w:r w:rsidR="00545CC6">
        <w:rPr>
          <w:lang w:val="en-US"/>
        </w:rPr>
        <w:t xml:space="preserve"> panel.</w:t>
      </w:r>
    </w:p>
    <w:p w:rsidR="00B46647" w:rsidRPr="00066FFC" w:rsidRDefault="00B46647" w:rsidP="00B46647">
      <w:pPr>
        <w:pStyle w:val="ListLettera"/>
        <w:numPr>
          <w:ilvl w:val="0"/>
          <w:numId w:val="3"/>
        </w:numPr>
      </w:pPr>
      <w:r>
        <w:rPr>
          <w:lang w:val="en-US"/>
        </w:rPr>
        <w:t>Verify that your changes are committed.</w:t>
      </w:r>
    </w:p>
    <w:p w:rsidR="00066FFC" w:rsidRPr="00B46647" w:rsidRDefault="00066FFC" w:rsidP="00066FFC"/>
    <w:p w:rsidR="00792966" w:rsidRDefault="00066FFC" w:rsidP="002753B1">
      <w:r>
        <w:rPr>
          <w:noProof/>
        </w:rPr>
        <w:lastRenderedPageBreak/>
        <w:drawing>
          <wp:inline distT="0" distB="0" distL="0" distR="0" wp14:anchorId="3C0A06B8" wp14:editId="01663A4E">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81375"/>
                    </a:xfrm>
                    <a:prstGeom prst="rect">
                      <a:avLst/>
                    </a:prstGeom>
                  </pic:spPr>
                </pic:pic>
              </a:graphicData>
            </a:graphic>
          </wp:inline>
        </w:drawing>
      </w:r>
    </w:p>
    <w:p w:rsidR="00792966" w:rsidRDefault="00792966" w:rsidP="00545CC6"/>
    <w:p w:rsidR="00545CC6" w:rsidRDefault="00545CC6" w:rsidP="00545CC6"/>
    <w:p w:rsidR="00545CC6" w:rsidRDefault="00545CC6" w:rsidP="00545CC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24"/>
      <w:footerReference w:type="default" r:id="rId25"/>
      <w:headerReference w:type="first" r:id="rId26"/>
      <w:footerReference w:type="first" r:id="rId2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96F" w:rsidRDefault="0050796F" w:rsidP="004E1325">
      <w:pPr>
        <w:spacing w:after="0" w:line="240" w:lineRule="auto"/>
      </w:pPr>
      <w:r>
        <w:separator/>
      </w:r>
    </w:p>
  </w:endnote>
  <w:endnote w:type="continuationSeparator" w:id="0">
    <w:p w:rsidR="0050796F" w:rsidRDefault="0050796F"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AC4A8C">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AC4A8C">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96F" w:rsidRDefault="0050796F" w:rsidP="004E1325">
      <w:pPr>
        <w:spacing w:after="0" w:line="240" w:lineRule="auto"/>
      </w:pPr>
      <w:r>
        <w:separator/>
      </w:r>
    </w:p>
  </w:footnote>
  <w:footnote w:type="continuationSeparator" w:id="0">
    <w:p w:rsidR="0050796F" w:rsidRDefault="0050796F"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50796F"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695FD4">
          <w:t xml:space="preserve">Create </w:t>
        </w:r>
        <w:r w:rsidR="007B64D0">
          <w:t>N</w:t>
        </w:r>
        <w:r w:rsidR="00695FD4">
          <w:t xml:space="preserve">ew </w:t>
        </w:r>
        <w:r w:rsidR="007B64D0">
          <w:t>O</w:t>
        </w:r>
        <w:r w:rsidR="00695FD4">
          <w:t>bjects with Popups</w:t>
        </w:r>
      </w:sdtContent>
    </w:sdt>
    <w:r w:rsidR="00230A33">
      <w:rPr>
        <w:noProof/>
      </w:rPr>
      <w:drawing>
        <wp:anchor distT="0" distB="0" distL="114300" distR="114300" simplePos="0" relativeHeight="251662336" behindDoc="1" locked="0" layoutInCell="0" allowOverlap="1" wp14:anchorId="18F2478D" wp14:editId="21AFA2D9">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0D96"/>
    <w:rsid w:val="00006168"/>
    <w:rsid w:val="00011A01"/>
    <w:rsid w:val="00060356"/>
    <w:rsid w:val="00065847"/>
    <w:rsid w:val="0006622E"/>
    <w:rsid w:val="00066FFC"/>
    <w:rsid w:val="000714B3"/>
    <w:rsid w:val="000B4F9A"/>
    <w:rsid w:val="000C49D1"/>
    <w:rsid w:val="000D4F9B"/>
    <w:rsid w:val="000E5C4B"/>
    <w:rsid w:val="00102BF2"/>
    <w:rsid w:val="00105F61"/>
    <w:rsid w:val="00122515"/>
    <w:rsid w:val="00125932"/>
    <w:rsid w:val="00135F26"/>
    <w:rsid w:val="001954D6"/>
    <w:rsid w:val="001B709C"/>
    <w:rsid w:val="001C5BF9"/>
    <w:rsid w:val="001D0763"/>
    <w:rsid w:val="001D31E7"/>
    <w:rsid w:val="001D7A29"/>
    <w:rsid w:val="001F384C"/>
    <w:rsid w:val="00210642"/>
    <w:rsid w:val="00230A33"/>
    <w:rsid w:val="0023264F"/>
    <w:rsid w:val="0024629B"/>
    <w:rsid w:val="002520CC"/>
    <w:rsid w:val="002632B9"/>
    <w:rsid w:val="002753B1"/>
    <w:rsid w:val="00283D94"/>
    <w:rsid w:val="00296DE8"/>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13B56"/>
    <w:rsid w:val="00447CF8"/>
    <w:rsid w:val="00486139"/>
    <w:rsid w:val="004967F0"/>
    <w:rsid w:val="004E0E3D"/>
    <w:rsid w:val="004E1325"/>
    <w:rsid w:val="004E74EB"/>
    <w:rsid w:val="004E7C7F"/>
    <w:rsid w:val="004F633D"/>
    <w:rsid w:val="004F7EF2"/>
    <w:rsid w:val="005045E5"/>
    <w:rsid w:val="0050796F"/>
    <w:rsid w:val="00510084"/>
    <w:rsid w:val="00513509"/>
    <w:rsid w:val="00515C17"/>
    <w:rsid w:val="00545CC6"/>
    <w:rsid w:val="0058255A"/>
    <w:rsid w:val="00584551"/>
    <w:rsid w:val="005C0DCF"/>
    <w:rsid w:val="005D2B5D"/>
    <w:rsid w:val="005D7A4D"/>
    <w:rsid w:val="005E1095"/>
    <w:rsid w:val="006006F6"/>
    <w:rsid w:val="006126BD"/>
    <w:rsid w:val="00612967"/>
    <w:rsid w:val="006145A0"/>
    <w:rsid w:val="00620BBE"/>
    <w:rsid w:val="00643D40"/>
    <w:rsid w:val="00654634"/>
    <w:rsid w:val="0066468E"/>
    <w:rsid w:val="00695FD4"/>
    <w:rsid w:val="006B0FE7"/>
    <w:rsid w:val="006C4F04"/>
    <w:rsid w:val="006D00DC"/>
    <w:rsid w:val="006E4059"/>
    <w:rsid w:val="00710273"/>
    <w:rsid w:val="00710F5E"/>
    <w:rsid w:val="00723504"/>
    <w:rsid w:val="00723674"/>
    <w:rsid w:val="00723EE0"/>
    <w:rsid w:val="00737C71"/>
    <w:rsid w:val="00760A70"/>
    <w:rsid w:val="00774499"/>
    <w:rsid w:val="00775AF4"/>
    <w:rsid w:val="00792966"/>
    <w:rsid w:val="00797A3F"/>
    <w:rsid w:val="007A0C5A"/>
    <w:rsid w:val="007A40A8"/>
    <w:rsid w:val="007B3890"/>
    <w:rsid w:val="007B64D0"/>
    <w:rsid w:val="007C3407"/>
    <w:rsid w:val="007D5240"/>
    <w:rsid w:val="007E2895"/>
    <w:rsid w:val="007F0B8E"/>
    <w:rsid w:val="007F0F5F"/>
    <w:rsid w:val="008048BC"/>
    <w:rsid w:val="0080527B"/>
    <w:rsid w:val="008111A9"/>
    <w:rsid w:val="00827160"/>
    <w:rsid w:val="00834C52"/>
    <w:rsid w:val="00863D20"/>
    <w:rsid w:val="00896F25"/>
    <w:rsid w:val="008B5861"/>
    <w:rsid w:val="008F24D8"/>
    <w:rsid w:val="009069C4"/>
    <w:rsid w:val="00912CE6"/>
    <w:rsid w:val="00921482"/>
    <w:rsid w:val="00940E36"/>
    <w:rsid w:val="00945EBE"/>
    <w:rsid w:val="00962CF9"/>
    <w:rsid w:val="009D276F"/>
    <w:rsid w:val="00A00A29"/>
    <w:rsid w:val="00A1100D"/>
    <w:rsid w:val="00A16929"/>
    <w:rsid w:val="00A172F1"/>
    <w:rsid w:val="00A17E90"/>
    <w:rsid w:val="00A26A28"/>
    <w:rsid w:val="00A52852"/>
    <w:rsid w:val="00A571A6"/>
    <w:rsid w:val="00A626A9"/>
    <w:rsid w:val="00AA50FB"/>
    <w:rsid w:val="00AC4A8C"/>
    <w:rsid w:val="00B01628"/>
    <w:rsid w:val="00B029CF"/>
    <w:rsid w:val="00B272FE"/>
    <w:rsid w:val="00B27DB4"/>
    <w:rsid w:val="00B30DE8"/>
    <w:rsid w:val="00B403FB"/>
    <w:rsid w:val="00B46647"/>
    <w:rsid w:val="00B5199A"/>
    <w:rsid w:val="00B5434A"/>
    <w:rsid w:val="00B62C9E"/>
    <w:rsid w:val="00B71EF3"/>
    <w:rsid w:val="00B74A73"/>
    <w:rsid w:val="00BC5A7E"/>
    <w:rsid w:val="00BD17A4"/>
    <w:rsid w:val="00BF7219"/>
    <w:rsid w:val="00C0236C"/>
    <w:rsid w:val="00C128F9"/>
    <w:rsid w:val="00C22114"/>
    <w:rsid w:val="00C24298"/>
    <w:rsid w:val="00C258E5"/>
    <w:rsid w:val="00C447A9"/>
    <w:rsid w:val="00C778C6"/>
    <w:rsid w:val="00C8248E"/>
    <w:rsid w:val="00C919B1"/>
    <w:rsid w:val="00CA5B6A"/>
    <w:rsid w:val="00CC2EC9"/>
    <w:rsid w:val="00CD5B25"/>
    <w:rsid w:val="00CE6048"/>
    <w:rsid w:val="00D01CC2"/>
    <w:rsid w:val="00D1394D"/>
    <w:rsid w:val="00D30C9C"/>
    <w:rsid w:val="00D72AFC"/>
    <w:rsid w:val="00D747B5"/>
    <w:rsid w:val="00D835C9"/>
    <w:rsid w:val="00D9090E"/>
    <w:rsid w:val="00D917CD"/>
    <w:rsid w:val="00D9184D"/>
    <w:rsid w:val="00DA6BFD"/>
    <w:rsid w:val="00DC7A15"/>
    <w:rsid w:val="00DD3AC7"/>
    <w:rsid w:val="00E066AC"/>
    <w:rsid w:val="00E16D8F"/>
    <w:rsid w:val="00E2678E"/>
    <w:rsid w:val="00E37584"/>
    <w:rsid w:val="00E44D9A"/>
    <w:rsid w:val="00E50CE0"/>
    <w:rsid w:val="00E61C94"/>
    <w:rsid w:val="00E62E5D"/>
    <w:rsid w:val="00E6417F"/>
    <w:rsid w:val="00E72BF3"/>
    <w:rsid w:val="00E92147"/>
    <w:rsid w:val="00EA1C2C"/>
    <w:rsid w:val="00EB2784"/>
    <w:rsid w:val="00EC0B54"/>
    <w:rsid w:val="00ED3BA3"/>
    <w:rsid w:val="00EE2D14"/>
    <w:rsid w:val="00EF2585"/>
    <w:rsid w:val="00EF26BA"/>
    <w:rsid w:val="00F30D05"/>
    <w:rsid w:val="00F32050"/>
    <w:rsid w:val="00F672F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ower\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FAB51322-3FE1-4FAE-A724-710CF69A8AED}">
  <ds:schemaRefs>
    <ds:schemaRef ds:uri="http://schemas.openxmlformats.org/officeDocument/2006/bibliography"/>
  </ds:schemaRefs>
</ds:datastoreItem>
</file>

<file path=customXml/itemProps2.xml><?xml version="1.0" encoding="utf-8"?>
<ds:datastoreItem xmlns:ds="http://schemas.openxmlformats.org/officeDocument/2006/customXml" ds:itemID="{44E0585C-808B-4A22-88F5-37B90283FF83}"/>
</file>

<file path=customXml/itemProps3.xml><?xml version="1.0" encoding="utf-8"?>
<ds:datastoreItem xmlns:ds="http://schemas.openxmlformats.org/officeDocument/2006/customXml" ds:itemID="{D145C3BF-2C4E-493E-8AF8-C241E40CBF67}"/>
</file>

<file path=customXml/itemProps4.xml><?xml version="1.0" encoding="utf-8"?>
<ds:datastoreItem xmlns:ds="http://schemas.openxmlformats.org/officeDocument/2006/customXml" ds:itemID="{01E1255D-F8C4-40A7-99BE-CAF366F1A7EB}"/>
</file>

<file path=docProps/app.xml><?xml version="1.0" encoding="utf-8"?>
<Properties xmlns="http://schemas.openxmlformats.org/officeDocument/2006/extended-properties" xmlns:vt="http://schemas.openxmlformats.org/officeDocument/2006/docPropsVTypes">
  <Template>Emerald_WordTemplate.dotx</Template>
  <TotalTime>7</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Create New Objects with Popups</vt:lpstr>
    </vt:vector>
  </TitlesOfParts>
  <Manager>Peter Niemeyer</Manager>
  <Company>Guidewire, Inc</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dc:subject>
  <dc:creator>Seth Luersen</dc:creator>
  <cp:keywords>Emerald;Configuration Fundamentals;User Interface</cp:keywords>
  <dc:description>Drop3</dc:description>
  <cp:lastModifiedBy>Julie Tower</cp:lastModifiedBy>
  <cp:revision>3</cp:revision>
  <dcterms:created xsi:type="dcterms:W3CDTF">2014-12-02T00:02:00Z</dcterms:created>
  <dcterms:modified xsi:type="dcterms:W3CDTF">2014-12-02T00:25:00Z</dcterms:modified>
  <cp:category>Emerald;Configuration Fundamentals;User 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0x0101007CFB29EADDD5C24B957691831FD266C3</vt:lpwstr>
  </property>
  <property fmtid="{D5CDD505-2E9C-101B-9397-08002B2CF9AE}" pid="3" name="Order">
    <vt:r8>1486900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