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ACFE" w14:textId="77777777" w:rsidR="00341CD8" w:rsidRPr="00341CD8" w:rsidRDefault="00341CD8" w:rsidP="00341CD8">
      <w:pPr>
        <w:pStyle w:val="Ttulo"/>
        <w:jc w:val="center"/>
      </w:pPr>
      <w:r w:rsidRPr="00341CD8">
        <w:t>Curriculum Vitae - Yanua Ledesma</w:t>
      </w:r>
    </w:p>
    <w:p w14:paraId="29818D72" w14:textId="01D49D51" w:rsidR="00654077" w:rsidRPr="00341CD8" w:rsidRDefault="00A87597">
      <w:pPr>
        <w:pStyle w:val="Ttulo1"/>
      </w:pPr>
      <w:r>
        <w:rPr>
          <w:noProof/>
          <w:lang w:val="es-EC"/>
        </w:rPr>
        <w:drawing>
          <wp:anchor distT="0" distB="0" distL="114300" distR="114300" simplePos="0" relativeHeight="251657216" behindDoc="1" locked="0" layoutInCell="1" allowOverlap="1" wp14:anchorId="655B9B41" wp14:editId="5233FF3B">
            <wp:simplePos x="0" y="0"/>
            <wp:positionH relativeFrom="column">
              <wp:posOffset>4011283</wp:posOffset>
            </wp:positionH>
            <wp:positionV relativeFrom="paragraph">
              <wp:posOffset>130306</wp:posOffset>
            </wp:positionV>
            <wp:extent cx="1602740" cy="1440180"/>
            <wp:effectExtent l="5080" t="0" r="2540" b="2540"/>
            <wp:wrapNone/>
            <wp:docPr id="1769829038" name="Imagen 3" descr="Imagen que contiene interior, refrigerador, gabinete, coci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29038" name="Imagen 3" descr="Imagen que contiene interior, refrigerador, gabinete, cocina&#10;&#10;El contenido generado por IA puede ser incorrecto."/>
                    <pic:cNvPicPr/>
                  </pic:nvPicPr>
                  <pic:blipFill rotWithShape="1">
                    <a:blip r:embed="rId6"/>
                    <a:srcRect l="15524" t="22955" r="34323" b="1696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02740" cy="144018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1CD8">
        <w:t>Contact Information</w:t>
      </w:r>
    </w:p>
    <w:p w14:paraId="2D15B7CD" w14:textId="3C61EDC9" w:rsidR="00341CD8" w:rsidRPr="00341CD8" w:rsidRDefault="00A87597" w:rsidP="00341CD8">
      <w:pPr>
        <w:spacing w:after="0"/>
      </w:pPr>
      <w:r>
        <w:rPr>
          <w:b/>
          <w:bCs/>
        </w:rPr>
        <w:t>Name</w:t>
      </w:r>
      <w:r w:rsidRPr="00341CD8">
        <w:rPr>
          <w:b/>
          <w:bCs/>
        </w:rPr>
        <w:t>:</w:t>
      </w:r>
      <w:r w:rsidRPr="00341CD8">
        <w:t xml:space="preserve"> Yanua Ledesma</w:t>
      </w:r>
      <w:r w:rsidRPr="00341CD8">
        <w:br/>
      </w:r>
      <w:r>
        <w:rPr>
          <w:b/>
          <w:bCs/>
        </w:rPr>
        <w:t>Email</w:t>
      </w:r>
      <w:r w:rsidRPr="00341CD8">
        <w:rPr>
          <w:b/>
          <w:bCs/>
        </w:rPr>
        <w:t>:</w:t>
      </w:r>
      <w:r w:rsidRPr="00341CD8">
        <w:t xml:space="preserve"> yanua_ledesma26@outlook.com</w:t>
      </w:r>
    </w:p>
    <w:p w14:paraId="5466A11D" w14:textId="75E43E91" w:rsidR="00654077" w:rsidRPr="00341CD8" w:rsidRDefault="00A87597" w:rsidP="00341CD8">
      <w:pPr>
        <w:spacing w:after="0"/>
      </w:pPr>
      <w:r w:rsidRPr="00341CD8">
        <w:rPr>
          <w:b/>
          <w:bCs/>
        </w:rPr>
        <w:t>Cellular:</w:t>
      </w:r>
      <w:r w:rsidRPr="00341CD8">
        <w:t xml:space="preserve"> 0983061620</w:t>
      </w:r>
    </w:p>
    <w:p w14:paraId="003FB539" w14:textId="0D65F1ED" w:rsidR="00654077" w:rsidRPr="00341CD8" w:rsidRDefault="00341CD8" w:rsidP="00341CD8">
      <w:pPr>
        <w:spacing w:after="0"/>
      </w:pPr>
      <w:r w:rsidRPr="00341CD8">
        <w:rPr>
          <w:b/>
          <w:bCs/>
        </w:rPr>
        <w:t>Birth:</w:t>
      </w:r>
      <w:r w:rsidRPr="00341CD8">
        <w:t xml:space="preserve"> 26/08/1998</w:t>
      </w:r>
      <w:r w:rsidRPr="00341CD8">
        <w:br/>
      </w:r>
      <w:r w:rsidRPr="00341CD8">
        <w:rPr>
          <w:b/>
          <w:bCs/>
        </w:rPr>
        <w:t>LinkedIn:</w:t>
      </w:r>
      <w:r w:rsidRPr="00341CD8">
        <w:t xml:space="preserve"> </w:t>
      </w:r>
      <w:hyperlink r:id="rId7" w:history="1">
        <w:r w:rsidRPr="00341CD8">
          <w:rPr>
            <w:rStyle w:val="Hipervnculo"/>
          </w:rPr>
          <w:t>https://www.linkedin.com/in/yanua-ledesma</w:t>
        </w:r>
      </w:hyperlink>
      <w:r w:rsidRPr="00341CD8">
        <w:t xml:space="preserve"> </w:t>
      </w:r>
      <w:r w:rsidRPr="00341CD8">
        <w:br/>
      </w:r>
      <w:r w:rsidRPr="00341CD8">
        <w:rPr>
          <w:b/>
          <w:bCs/>
        </w:rPr>
        <w:t>ORCID:</w:t>
      </w:r>
      <w:r w:rsidRPr="00341CD8">
        <w:t xml:space="preserve"> </w:t>
      </w:r>
      <w:hyperlink r:id="rId8" w:history="1">
        <w:r w:rsidRPr="00341CD8">
          <w:rPr>
            <w:rStyle w:val="Hipervnculo"/>
          </w:rPr>
          <w:t>https://orcid.org/0000-0003-4139-3018</w:t>
        </w:r>
      </w:hyperlink>
    </w:p>
    <w:p w14:paraId="2717FD76" w14:textId="77777777" w:rsidR="00654077" w:rsidRPr="00341CD8" w:rsidRDefault="00000000">
      <w:pPr>
        <w:pStyle w:val="Ttulo1"/>
      </w:pPr>
      <w:r w:rsidRPr="00341CD8">
        <w:t>Professional Profile</w:t>
      </w:r>
    </w:p>
    <w:p w14:paraId="5E6362B8" w14:textId="0A3A81E7" w:rsidR="00654077" w:rsidRPr="006C1625" w:rsidRDefault="006C1625" w:rsidP="006C1625">
      <w:pPr>
        <w:jc w:val="both"/>
      </w:pPr>
      <w:r w:rsidRPr="006C1625">
        <w:t xml:space="preserve">Biotechnology Engineer and PhD candidate in Veterinary Sciences with experience in the epidemiology of zoonotic diseases, molecular diagnostics, and project management. Author and co-author of indexed publications, with teaching experience at the university level and international collaboration in research on zoonotic diseases and non-tuberculous mycobacteria. </w:t>
      </w:r>
    </w:p>
    <w:p w14:paraId="25CF26AE" w14:textId="77777777" w:rsidR="00654077" w:rsidRPr="00341CD8" w:rsidRDefault="00000000">
      <w:pPr>
        <w:pStyle w:val="Ttulo1"/>
      </w:pPr>
      <w:r w:rsidRPr="00341CD8">
        <w:t>Education</w:t>
      </w:r>
    </w:p>
    <w:p w14:paraId="170BA207" w14:textId="1EA925D4" w:rsidR="00654077" w:rsidRPr="00341CD8" w:rsidRDefault="00000000" w:rsidP="00C432A2">
      <w:pPr>
        <w:pStyle w:val="Prrafodelista"/>
        <w:numPr>
          <w:ilvl w:val="0"/>
          <w:numId w:val="10"/>
        </w:numPr>
        <w:jc w:val="both"/>
      </w:pPr>
      <w:r w:rsidRPr="00341CD8">
        <w:t>PhD in Veterinary Sciences – University of Buenos Aires (2024–present)</w:t>
      </w:r>
      <w:r w:rsidR="00C432A2">
        <w:t>.</w:t>
      </w:r>
    </w:p>
    <w:p w14:paraId="34539E97" w14:textId="700FAC15" w:rsidR="00654077" w:rsidRPr="00840B9E" w:rsidRDefault="00000000" w:rsidP="00C432A2">
      <w:pPr>
        <w:pStyle w:val="Prrafodelista"/>
        <w:numPr>
          <w:ilvl w:val="0"/>
          <w:numId w:val="10"/>
        </w:numPr>
        <w:jc w:val="both"/>
        <w:rPr>
          <w:lang w:val="es-EC"/>
        </w:rPr>
      </w:pPr>
      <w:proofErr w:type="spellStart"/>
      <w:r w:rsidRPr="00840B9E">
        <w:rPr>
          <w:lang w:val="es-EC"/>
        </w:rPr>
        <w:t>Biotechnology</w:t>
      </w:r>
      <w:proofErr w:type="spellEnd"/>
      <w:r w:rsidRPr="00840B9E">
        <w:rPr>
          <w:lang w:val="es-EC"/>
        </w:rPr>
        <w:t xml:space="preserve"> </w:t>
      </w:r>
      <w:proofErr w:type="spellStart"/>
      <w:r w:rsidRPr="00840B9E">
        <w:rPr>
          <w:lang w:val="es-EC"/>
        </w:rPr>
        <w:t>Engineering</w:t>
      </w:r>
      <w:proofErr w:type="spellEnd"/>
      <w:r w:rsidRPr="00840B9E">
        <w:rPr>
          <w:lang w:val="es-EC"/>
        </w:rPr>
        <w:t xml:space="preserve"> – Universidad de las Américas, Ecuador (2017–2022)</w:t>
      </w:r>
      <w:r w:rsidR="00121B58">
        <w:rPr>
          <w:lang w:val="es-EC"/>
        </w:rPr>
        <w:t xml:space="preserve">. </w:t>
      </w:r>
      <w:r w:rsidR="00121B58" w:rsidRPr="00121B58">
        <w:t>SENESCYT registration</w:t>
      </w:r>
      <w:r w:rsidR="00121B58">
        <w:t xml:space="preserve"> </w:t>
      </w:r>
      <w:r w:rsidR="00121B58" w:rsidRPr="00B327F8">
        <w:rPr>
          <w:lang w:val="es-EC"/>
        </w:rPr>
        <w:t>1040-2022-2444386</w:t>
      </w:r>
      <w:r w:rsidR="00121B58">
        <w:rPr>
          <w:lang w:val="es-EC"/>
        </w:rPr>
        <w:t>.</w:t>
      </w:r>
    </w:p>
    <w:p w14:paraId="06F7DB9A" w14:textId="77777777" w:rsidR="00654077" w:rsidRPr="00341CD8" w:rsidRDefault="00000000">
      <w:pPr>
        <w:pStyle w:val="Ttulo1"/>
      </w:pPr>
      <w:r w:rsidRPr="00341CD8">
        <w:t>Research Lines</w:t>
      </w:r>
    </w:p>
    <w:p w14:paraId="26CB45D2" w14:textId="411450E4" w:rsidR="00341CD8" w:rsidRPr="00341CD8" w:rsidRDefault="00341CD8" w:rsidP="00341CD8">
      <w:pPr>
        <w:pStyle w:val="Prrafodelista"/>
        <w:numPr>
          <w:ilvl w:val="0"/>
          <w:numId w:val="11"/>
        </w:numPr>
        <w:jc w:val="both"/>
      </w:pPr>
      <w:r w:rsidRPr="00341CD8">
        <w:t>Doctoral project UBA/UDLA: Paratuberculosis in sheep in Ecuador. Comprehensive study on diagnosis, epidemiology, and control strategies.</w:t>
      </w:r>
    </w:p>
    <w:p w14:paraId="4B00615D" w14:textId="5F42490D" w:rsidR="00654077" w:rsidRPr="00341CD8" w:rsidRDefault="00341CD8" w:rsidP="00341CD8">
      <w:pPr>
        <w:pStyle w:val="Prrafodelista"/>
        <w:numPr>
          <w:ilvl w:val="0"/>
          <w:numId w:val="11"/>
        </w:numPr>
        <w:jc w:val="both"/>
      </w:pPr>
      <w:r w:rsidRPr="00341CD8">
        <w:t xml:space="preserve">Infectious diseases: microbiology, epidemiology, and molecular/serological diagnosis of Q fever, neosporosis, brucellosis, </w:t>
      </w:r>
      <w:proofErr w:type="spellStart"/>
      <w:r w:rsidRPr="00341CD8">
        <w:t>mycobacteriosis</w:t>
      </w:r>
      <w:proofErr w:type="spellEnd"/>
      <w:r w:rsidRPr="00341CD8">
        <w:t xml:space="preserve">, </w:t>
      </w:r>
      <w:proofErr w:type="spellStart"/>
      <w:r w:rsidRPr="00341CD8">
        <w:t>protothecosis</w:t>
      </w:r>
      <w:proofErr w:type="spellEnd"/>
      <w:r w:rsidRPr="00341CD8">
        <w:t xml:space="preserve">, and </w:t>
      </w:r>
      <w:proofErr w:type="spellStart"/>
      <w:r w:rsidRPr="00341CD8">
        <w:t>papillomavirusGenotyping</w:t>
      </w:r>
      <w:proofErr w:type="spellEnd"/>
      <w:r w:rsidRPr="00341CD8">
        <w:t xml:space="preserve"> the SLICK gene in two breeds of cattle (</w:t>
      </w:r>
      <w:proofErr w:type="spellStart"/>
      <w:r w:rsidRPr="00341CD8">
        <w:t>carora</w:t>
      </w:r>
      <w:proofErr w:type="spellEnd"/>
      <w:r w:rsidRPr="00341CD8">
        <w:t xml:space="preserve"> and </w:t>
      </w:r>
      <w:proofErr w:type="spellStart"/>
      <w:r w:rsidRPr="00341CD8">
        <w:t>limonero</w:t>
      </w:r>
      <w:proofErr w:type="spellEnd"/>
      <w:r w:rsidRPr="00341CD8">
        <w:t>).</w:t>
      </w:r>
    </w:p>
    <w:p w14:paraId="68A408CC" w14:textId="7C9CF799" w:rsidR="00654077" w:rsidRPr="00341CD8" w:rsidRDefault="00000000" w:rsidP="00341CD8">
      <w:pPr>
        <w:pStyle w:val="Prrafodelista"/>
        <w:numPr>
          <w:ilvl w:val="0"/>
          <w:numId w:val="11"/>
        </w:numPr>
        <w:jc w:val="both"/>
      </w:pPr>
      <w:r w:rsidRPr="00341CD8">
        <w:t xml:space="preserve">Whole genome </w:t>
      </w:r>
      <w:r w:rsidR="00341CD8" w:rsidRPr="00341CD8">
        <w:t>sequencing</w:t>
      </w:r>
      <w:r w:rsidRPr="00341CD8">
        <w:t xml:space="preserve"> of new species of mycobacteria isolated from patients of Venezuela.</w:t>
      </w:r>
    </w:p>
    <w:p w14:paraId="77F2560B" w14:textId="77777777" w:rsidR="00654077" w:rsidRPr="00341CD8" w:rsidRDefault="00000000">
      <w:pPr>
        <w:pStyle w:val="Ttulo1"/>
      </w:pPr>
      <w:r w:rsidRPr="00341CD8">
        <w:t>Professional and Teaching Experience</w:t>
      </w:r>
    </w:p>
    <w:p w14:paraId="26DBDF54" w14:textId="77777777" w:rsidR="00654077" w:rsidRPr="00341CD8" w:rsidRDefault="00000000" w:rsidP="00341CD8">
      <w:pPr>
        <w:pStyle w:val="Prrafodelista"/>
        <w:numPr>
          <w:ilvl w:val="0"/>
          <w:numId w:val="12"/>
        </w:numPr>
      </w:pPr>
      <w:r w:rsidRPr="00840B9E">
        <w:rPr>
          <w:lang w:val="es-EC"/>
        </w:rPr>
        <w:t xml:space="preserve">Universidad de las Américas – </w:t>
      </w:r>
      <w:proofErr w:type="spellStart"/>
      <w:r w:rsidRPr="00840B9E">
        <w:rPr>
          <w:lang w:val="es-EC"/>
        </w:rPr>
        <w:t>Research</w:t>
      </w:r>
      <w:proofErr w:type="spellEnd"/>
      <w:r w:rsidRPr="00840B9E">
        <w:rPr>
          <w:lang w:val="es-EC"/>
        </w:rPr>
        <w:t xml:space="preserve"> </w:t>
      </w:r>
      <w:proofErr w:type="spellStart"/>
      <w:r w:rsidRPr="00840B9E">
        <w:rPr>
          <w:lang w:val="es-EC"/>
        </w:rPr>
        <w:t>Assistant</w:t>
      </w:r>
      <w:proofErr w:type="spellEnd"/>
      <w:r w:rsidRPr="00840B9E">
        <w:rPr>
          <w:lang w:val="es-EC"/>
        </w:rPr>
        <w:t xml:space="preserve"> (2020–2025). </w:t>
      </w:r>
      <w:r w:rsidRPr="00341CD8">
        <w:t>Sample processing, molecular diagnostics, epidemiological analysis, field coordination.</w:t>
      </w:r>
    </w:p>
    <w:p w14:paraId="5C1372C1" w14:textId="77777777" w:rsidR="00654077" w:rsidRPr="00341CD8" w:rsidRDefault="00000000" w:rsidP="00341CD8">
      <w:pPr>
        <w:pStyle w:val="Prrafodelista"/>
        <w:numPr>
          <w:ilvl w:val="0"/>
          <w:numId w:val="12"/>
        </w:numPr>
      </w:pPr>
      <w:r w:rsidRPr="00341CD8">
        <w:t xml:space="preserve">Universidad de las </w:t>
      </w:r>
      <w:proofErr w:type="spellStart"/>
      <w:r w:rsidRPr="00341CD8">
        <w:t>Américas</w:t>
      </w:r>
      <w:proofErr w:type="spellEnd"/>
      <w:r w:rsidRPr="00341CD8">
        <w:t xml:space="preserve"> – Teaching Assistant, Cell and Molecular Biology II (March 2025–present). Responsible for practical classes.</w:t>
      </w:r>
    </w:p>
    <w:p w14:paraId="71263CC3" w14:textId="77777777" w:rsidR="00654077" w:rsidRPr="00341CD8" w:rsidRDefault="00000000">
      <w:pPr>
        <w:pStyle w:val="Ttulo1"/>
      </w:pPr>
      <w:r w:rsidRPr="00341CD8">
        <w:lastRenderedPageBreak/>
        <w:t>Scientific Publications</w:t>
      </w:r>
    </w:p>
    <w:p w14:paraId="124C12D5" w14:textId="77777777" w:rsidR="00654077" w:rsidRPr="00341CD8" w:rsidRDefault="00000000" w:rsidP="00341CD8">
      <w:pPr>
        <w:pStyle w:val="Prrafodelista"/>
        <w:numPr>
          <w:ilvl w:val="0"/>
          <w:numId w:val="13"/>
        </w:numPr>
        <w:jc w:val="both"/>
      </w:pPr>
      <w:r w:rsidRPr="00341CD8">
        <w:t xml:space="preserve">Bovine Papillomavirus Genotypic Diversity and a Putative Novel Viral Type in Ecuador. </w:t>
      </w:r>
      <w:r w:rsidRPr="00341CD8">
        <w:rPr>
          <w:b/>
          <w:bCs/>
        </w:rPr>
        <w:t>DOI</w:t>
      </w:r>
      <w:r w:rsidRPr="00341CD8">
        <w:t>: https://doi.org/10.3390/vetsci12070672</w:t>
      </w:r>
    </w:p>
    <w:p w14:paraId="0B7B3DEA" w14:textId="77777777" w:rsidR="00654077" w:rsidRPr="00341CD8" w:rsidRDefault="00000000" w:rsidP="00341CD8">
      <w:pPr>
        <w:pStyle w:val="Prrafodelista"/>
        <w:numPr>
          <w:ilvl w:val="0"/>
          <w:numId w:val="13"/>
        </w:numPr>
        <w:jc w:val="both"/>
      </w:pPr>
      <w:r w:rsidRPr="00341CD8">
        <w:t xml:space="preserve">Addressing the Concern of Orange-Yellow Fungus Growth on Palm Kernel Cake: Safeguarding Dairy Cattle Diets for Mycotoxin-Producing Fungi. </w:t>
      </w:r>
      <w:r w:rsidRPr="00341CD8">
        <w:rPr>
          <w:b/>
          <w:bCs/>
        </w:rPr>
        <w:t>DOI</w:t>
      </w:r>
      <w:r w:rsidRPr="00341CD8">
        <w:t>: https://doi.org/10.3390/microorganisms12050937</w:t>
      </w:r>
    </w:p>
    <w:p w14:paraId="1202E6E5" w14:textId="77777777" w:rsidR="00654077" w:rsidRPr="00341CD8" w:rsidRDefault="00000000" w:rsidP="00341CD8">
      <w:pPr>
        <w:pStyle w:val="Prrafodelista"/>
        <w:numPr>
          <w:ilvl w:val="0"/>
          <w:numId w:val="13"/>
        </w:numPr>
        <w:jc w:val="both"/>
      </w:pPr>
      <w:r w:rsidRPr="00341CD8">
        <w:t>A rapid and inexpensive 96-well DNA-extraction method from blood using silicon dioxide powder (</w:t>
      </w:r>
      <w:proofErr w:type="spellStart"/>
      <w:r w:rsidRPr="00341CD8">
        <w:t>glassmilk</w:t>
      </w:r>
      <w:proofErr w:type="spellEnd"/>
      <w:r w:rsidRPr="00341CD8">
        <w:t xml:space="preserve">). </w:t>
      </w:r>
      <w:r w:rsidRPr="00341CD8">
        <w:rPr>
          <w:b/>
          <w:bCs/>
        </w:rPr>
        <w:t>DOI</w:t>
      </w:r>
      <w:r w:rsidRPr="00341CD8">
        <w:t>: https://doi.org/10.1093/biomethods/bpae079</w:t>
      </w:r>
    </w:p>
    <w:p w14:paraId="14608B1A" w14:textId="77777777" w:rsidR="00654077" w:rsidRPr="00341CD8" w:rsidRDefault="00000000" w:rsidP="00341CD8">
      <w:pPr>
        <w:pStyle w:val="Prrafodelista"/>
        <w:numPr>
          <w:ilvl w:val="0"/>
          <w:numId w:val="13"/>
        </w:numPr>
        <w:jc w:val="both"/>
      </w:pPr>
      <w:r w:rsidRPr="00341CD8">
        <w:t xml:space="preserve">Shedding light on risk: Seroprevalence of Q fever among farm animals and workers in Ecuador. </w:t>
      </w:r>
      <w:r w:rsidRPr="00341CD8">
        <w:rPr>
          <w:b/>
          <w:bCs/>
        </w:rPr>
        <w:t>DOI</w:t>
      </w:r>
      <w:r w:rsidRPr="00341CD8">
        <w:t>: https://doi.org/10.1016/j.onehlt.2024.100939</w:t>
      </w:r>
    </w:p>
    <w:p w14:paraId="56C528DB" w14:textId="77777777" w:rsidR="00654077" w:rsidRPr="00341CD8" w:rsidRDefault="00000000" w:rsidP="00341CD8">
      <w:pPr>
        <w:pStyle w:val="Prrafodelista"/>
        <w:numPr>
          <w:ilvl w:val="0"/>
          <w:numId w:val="13"/>
        </w:numPr>
        <w:jc w:val="both"/>
      </w:pPr>
      <w:r w:rsidRPr="00341CD8">
        <w:t xml:space="preserve">The Re-Identification of Previously Unidentifiable Clinical Non-Tuberculous Mycobacterial Isolates Shows Great Species Diversity and the Presence of Other Acid-Fast Genera. </w:t>
      </w:r>
      <w:r w:rsidRPr="00341CD8">
        <w:rPr>
          <w:b/>
          <w:bCs/>
        </w:rPr>
        <w:t>DOI</w:t>
      </w:r>
      <w:r w:rsidRPr="00341CD8">
        <w:t>: https://doi.org/10.3390/pathogens11101159</w:t>
      </w:r>
    </w:p>
    <w:p w14:paraId="64BD2D2D" w14:textId="77777777" w:rsidR="00654077" w:rsidRPr="00341CD8" w:rsidRDefault="00000000" w:rsidP="00341CD8">
      <w:pPr>
        <w:pStyle w:val="Prrafodelista"/>
        <w:numPr>
          <w:ilvl w:val="0"/>
          <w:numId w:val="13"/>
        </w:numPr>
        <w:jc w:val="both"/>
      </w:pPr>
      <w:r w:rsidRPr="00341CD8">
        <w:t xml:space="preserve">High Prevalence of </w:t>
      </w:r>
      <w:proofErr w:type="spellStart"/>
      <w:r w:rsidRPr="00341CD8">
        <w:t>Prototheca</w:t>
      </w:r>
      <w:proofErr w:type="spellEnd"/>
      <w:r w:rsidRPr="00341CD8">
        <w:t xml:space="preserve"> </w:t>
      </w:r>
      <w:proofErr w:type="spellStart"/>
      <w:r w:rsidRPr="00341CD8">
        <w:t>bovis</w:t>
      </w:r>
      <w:proofErr w:type="spellEnd"/>
      <w:r w:rsidRPr="00341CD8">
        <w:t xml:space="preserve"> Infection in Dairy Cattle with Chronic Mastitis in Ecuador. </w:t>
      </w:r>
      <w:r w:rsidRPr="00341CD8">
        <w:rPr>
          <w:b/>
          <w:bCs/>
        </w:rPr>
        <w:t>DOI</w:t>
      </w:r>
      <w:r w:rsidRPr="00341CD8">
        <w:t>: https://doi.org/10.3390/vetsci9120659</w:t>
      </w:r>
    </w:p>
    <w:p w14:paraId="487B0C76" w14:textId="77777777" w:rsidR="00654077" w:rsidRPr="00341CD8" w:rsidRDefault="00000000" w:rsidP="00341CD8">
      <w:pPr>
        <w:pStyle w:val="Prrafodelista"/>
        <w:numPr>
          <w:ilvl w:val="0"/>
          <w:numId w:val="13"/>
        </w:numPr>
        <w:jc w:val="both"/>
      </w:pPr>
      <w:r w:rsidRPr="00341CD8">
        <w:t xml:space="preserve">The Development of a Multiplex PCR Assay for Fast and Cost-Effective Identification of the Five Most Significant Pathogenic </w:t>
      </w:r>
      <w:proofErr w:type="spellStart"/>
      <w:r w:rsidRPr="00341CD8">
        <w:t>Prototheca</w:t>
      </w:r>
      <w:proofErr w:type="spellEnd"/>
      <w:r w:rsidRPr="00341CD8">
        <w:t xml:space="preserve"> Species. </w:t>
      </w:r>
      <w:r w:rsidRPr="00341CD8">
        <w:rPr>
          <w:b/>
          <w:bCs/>
        </w:rPr>
        <w:t>DOI</w:t>
      </w:r>
      <w:r w:rsidRPr="00341CD8">
        <w:t>: https://doi.org/10.3390/pathogens12081018</w:t>
      </w:r>
    </w:p>
    <w:p w14:paraId="3399E109" w14:textId="77777777" w:rsidR="00654077" w:rsidRPr="00341CD8" w:rsidRDefault="00000000">
      <w:pPr>
        <w:pStyle w:val="Ttulo1"/>
      </w:pPr>
      <w:r w:rsidRPr="00341CD8">
        <w:t>Scientific Publications in Progress</w:t>
      </w:r>
    </w:p>
    <w:p w14:paraId="315AEBC4" w14:textId="59FDFE61" w:rsidR="00654077" w:rsidRPr="00341CD8" w:rsidRDefault="00000000" w:rsidP="00341CD8">
      <w:pPr>
        <w:pStyle w:val="Prrafodelista"/>
        <w:numPr>
          <w:ilvl w:val="0"/>
          <w:numId w:val="14"/>
        </w:numPr>
        <w:jc w:val="both"/>
      </w:pPr>
      <w:r w:rsidRPr="00341CD8">
        <w:t xml:space="preserve">A Fast and cheap DNA extraction method for plants: molecular identification of orchids from the Amazon. </w:t>
      </w:r>
      <w:r w:rsidR="00341CD8">
        <w:t>P</w:t>
      </w:r>
      <w:r w:rsidR="00341CD8" w:rsidRPr="00341CD8">
        <w:t>rincipal</w:t>
      </w:r>
      <w:r w:rsidR="00341CD8">
        <w:t xml:space="preserve"> researcher</w:t>
      </w:r>
      <w:r w:rsidRPr="00341CD8">
        <w:t>: Jacobus H. de Waard.</w:t>
      </w:r>
    </w:p>
    <w:p w14:paraId="07DCB46A" w14:textId="77777777" w:rsidR="00341CD8" w:rsidRDefault="00000000" w:rsidP="00341CD8">
      <w:pPr>
        <w:pStyle w:val="Prrafodelista"/>
        <w:numPr>
          <w:ilvl w:val="0"/>
          <w:numId w:val="14"/>
        </w:numPr>
        <w:jc w:val="both"/>
      </w:pPr>
      <w:r w:rsidRPr="00341CD8">
        <w:t xml:space="preserve">First Report of Paratuberculosis in Sheep in Ecuador: A Case Study and Literature Review. </w:t>
      </w:r>
      <w:r w:rsidR="00341CD8">
        <w:t>P</w:t>
      </w:r>
      <w:r w:rsidRPr="00341CD8">
        <w:t>rincipal</w:t>
      </w:r>
      <w:r w:rsidR="00341CD8">
        <w:t xml:space="preserve"> researcher</w:t>
      </w:r>
      <w:r w:rsidRPr="00341CD8">
        <w:t>: Jacobus H. de Waard.</w:t>
      </w:r>
      <w:r w:rsidR="00341CD8">
        <w:t xml:space="preserve"> </w:t>
      </w:r>
      <w:r w:rsidR="00341CD8" w:rsidRPr="00341CD8">
        <w:t xml:space="preserve">Submitted to </w:t>
      </w:r>
      <w:r w:rsidR="00341CD8" w:rsidRPr="00341CD8">
        <w:rPr>
          <w:i/>
          <w:iCs/>
        </w:rPr>
        <w:t>BMC Veterinary Research</w:t>
      </w:r>
      <w:r w:rsidR="00341CD8" w:rsidRPr="00341CD8">
        <w:t xml:space="preserve"> (under review).</w:t>
      </w:r>
    </w:p>
    <w:p w14:paraId="6E6FC132" w14:textId="704E5340" w:rsidR="00654077" w:rsidRPr="00341CD8" w:rsidRDefault="00000000" w:rsidP="00341CD8">
      <w:pPr>
        <w:pStyle w:val="Prrafodelista"/>
        <w:numPr>
          <w:ilvl w:val="0"/>
          <w:numId w:val="14"/>
        </w:numPr>
        <w:jc w:val="both"/>
      </w:pPr>
      <w:r w:rsidRPr="00341CD8">
        <w:t xml:space="preserve">On the footsteps of Calaway Dodson: Understanding Ecuadorian </w:t>
      </w:r>
      <w:proofErr w:type="spellStart"/>
      <w:r w:rsidRPr="00341CD8">
        <w:t>Telipogon</w:t>
      </w:r>
      <w:proofErr w:type="spellEnd"/>
      <w:r w:rsidRPr="00341CD8">
        <w:t xml:space="preserve">. </w:t>
      </w:r>
      <w:r w:rsidR="00341CD8">
        <w:t>P</w:t>
      </w:r>
      <w:r w:rsidR="00341CD8" w:rsidRPr="00341CD8">
        <w:t>rincipal</w:t>
      </w:r>
      <w:r w:rsidR="00341CD8">
        <w:t xml:space="preserve"> researcher:</w:t>
      </w:r>
      <w:r w:rsidR="00341CD8" w:rsidRPr="00341CD8">
        <w:t xml:space="preserve"> </w:t>
      </w:r>
      <w:r w:rsidRPr="00341CD8">
        <w:t>Gabriel A. Iturralde.</w:t>
      </w:r>
    </w:p>
    <w:p w14:paraId="5053A063" w14:textId="77777777" w:rsidR="00654077" w:rsidRPr="00341CD8" w:rsidRDefault="00000000">
      <w:pPr>
        <w:pStyle w:val="Ttulo1"/>
      </w:pPr>
      <w:r w:rsidRPr="00341CD8">
        <w:t>Conferences and Presentations</w:t>
      </w:r>
    </w:p>
    <w:p w14:paraId="4D82F4E7" w14:textId="503818BA" w:rsidR="00341CD8" w:rsidRPr="00341CD8" w:rsidRDefault="00341CD8" w:rsidP="00A87597">
      <w:pPr>
        <w:pStyle w:val="Prrafodelista"/>
        <w:numPr>
          <w:ilvl w:val="0"/>
          <w:numId w:val="15"/>
        </w:numPr>
        <w:jc w:val="both"/>
      </w:pPr>
      <w:r>
        <w:t>Participant at the International Engineering Conference FICA 2017: Sustainable Life and Industrial Revolution 4.0, October 30–31, 2017, Quito, Ecuador.</w:t>
      </w:r>
    </w:p>
    <w:p w14:paraId="1DB14B85" w14:textId="77777777" w:rsidR="00341CD8" w:rsidRDefault="00341CD8" w:rsidP="00A87597">
      <w:pPr>
        <w:pStyle w:val="Prrafodelista"/>
        <w:numPr>
          <w:ilvl w:val="0"/>
          <w:numId w:val="15"/>
        </w:numPr>
        <w:jc w:val="both"/>
      </w:pPr>
      <w:r>
        <w:t>Participant at the 1st International Biotechnology Congress, October 16–18, 2019, Quito, Ecuador.</w:t>
      </w:r>
    </w:p>
    <w:p w14:paraId="7B3BD259" w14:textId="77777777" w:rsidR="00341CD8" w:rsidRDefault="00341CD8" w:rsidP="00A87597">
      <w:pPr>
        <w:pStyle w:val="Prrafodelista"/>
        <w:numPr>
          <w:ilvl w:val="0"/>
          <w:numId w:val="15"/>
        </w:numPr>
        <w:jc w:val="both"/>
      </w:pPr>
      <w:r>
        <w:t xml:space="preserve">Participant at the Microbiology Week of </w:t>
      </w:r>
      <w:proofErr w:type="spellStart"/>
      <w:r>
        <w:t>Sociem</w:t>
      </w:r>
      <w:proofErr w:type="spellEnd"/>
      <w:r>
        <w:t xml:space="preserve"> </w:t>
      </w:r>
      <w:proofErr w:type="spellStart"/>
      <w:r>
        <w:t>Upao</w:t>
      </w:r>
      <w:proofErr w:type="spellEnd"/>
      <w:r>
        <w:t xml:space="preserve"> Piura and </w:t>
      </w:r>
      <w:proofErr w:type="spellStart"/>
      <w:r>
        <w:t>Scudep</w:t>
      </w:r>
      <w:proofErr w:type="spellEnd"/>
      <w:r>
        <w:t>, August 24–30, 2020, virtual modality.</w:t>
      </w:r>
    </w:p>
    <w:p w14:paraId="77B78B3C" w14:textId="77777777" w:rsidR="00341CD8" w:rsidRDefault="00341CD8" w:rsidP="00A87597">
      <w:pPr>
        <w:pStyle w:val="Prrafodelista"/>
        <w:numPr>
          <w:ilvl w:val="0"/>
          <w:numId w:val="15"/>
        </w:numPr>
        <w:jc w:val="both"/>
      </w:pPr>
      <w:r>
        <w:t>Oral presenter at the XLIV National Biology Conference, December 1–3, 2020, Quito, Ecuador.</w:t>
      </w:r>
    </w:p>
    <w:p w14:paraId="682F00B6" w14:textId="77777777" w:rsidR="00341CD8" w:rsidRPr="00341CD8" w:rsidRDefault="00341CD8" w:rsidP="00A87597">
      <w:pPr>
        <w:pStyle w:val="Prrafodelista"/>
        <w:numPr>
          <w:ilvl w:val="0"/>
          <w:numId w:val="15"/>
        </w:numPr>
        <w:jc w:val="both"/>
        <w:rPr>
          <w:lang w:val="es-EC"/>
        </w:rPr>
      </w:pPr>
      <w:r>
        <w:t xml:space="preserve">Ledesma, Y. (2021). Participation in the Proceedings of the XLIV National Biology Conference. </w:t>
      </w:r>
      <w:r w:rsidRPr="00341CD8">
        <w:rPr>
          <w:lang w:val="es-EC"/>
        </w:rPr>
        <w:t>Pontificia Universidad Católica del Ecuador. ISBN: 978-9978-77-531-8.</w:t>
      </w:r>
    </w:p>
    <w:p w14:paraId="7205B4F8" w14:textId="77777777" w:rsidR="00341CD8" w:rsidRPr="00341CD8" w:rsidRDefault="00341CD8" w:rsidP="00A87597">
      <w:pPr>
        <w:pStyle w:val="Prrafodelista"/>
        <w:numPr>
          <w:ilvl w:val="0"/>
          <w:numId w:val="15"/>
        </w:numPr>
        <w:jc w:val="both"/>
      </w:pPr>
      <w:r w:rsidRPr="00341CD8">
        <w:lastRenderedPageBreak/>
        <w:t>Participant at the VIII International Research Congress REDU, November 15–18, 2021, Ambato, Ecuador.</w:t>
      </w:r>
    </w:p>
    <w:p w14:paraId="7456A919" w14:textId="77777777" w:rsidR="00341CD8" w:rsidRDefault="00341CD8" w:rsidP="00A87597">
      <w:pPr>
        <w:pStyle w:val="Prrafodelista"/>
        <w:numPr>
          <w:ilvl w:val="0"/>
          <w:numId w:val="15"/>
        </w:numPr>
        <w:jc w:val="both"/>
      </w:pPr>
      <w:r>
        <w:t>Poster presentation at the 2nd International Biotechnology Congress, November 24–26, 2021, virtual modality.</w:t>
      </w:r>
    </w:p>
    <w:p w14:paraId="55A1BE57" w14:textId="77777777" w:rsidR="00341CD8" w:rsidRDefault="00341CD8" w:rsidP="00A87597">
      <w:pPr>
        <w:pStyle w:val="Prrafodelista"/>
        <w:numPr>
          <w:ilvl w:val="0"/>
          <w:numId w:val="15"/>
        </w:numPr>
        <w:jc w:val="both"/>
      </w:pPr>
      <w:r>
        <w:t>Poster presentations at the V C2B2 and XI SLAMTB, November 8–10, 2023, Bucaramanga, Colombia.</w:t>
      </w:r>
    </w:p>
    <w:p w14:paraId="31143C41" w14:textId="77777777" w:rsidR="00341CD8" w:rsidRDefault="00341CD8" w:rsidP="00A87597">
      <w:pPr>
        <w:pStyle w:val="Prrafodelista"/>
        <w:numPr>
          <w:ilvl w:val="0"/>
          <w:numId w:val="15"/>
        </w:numPr>
        <w:jc w:val="both"/>
      </w:pPr>
      <w:r>
        <w:t>Oral presentation of two research works at the V C2B2 and XI SLAMTB, November 10, 2023, Bucaramanga, Colombia.</w:t>
      </w:r>
    </w:p>
    <w:p w14:paraId="42E3E4B8" w14:textId="0690B17C" w:rsidR="00341CD8" w:rsidRPr="00341CD8" w:rsidRDefault="00341CD8" w:rsidP="00A87597">
      <w:pPr>
        <w:pStyle w:val="Prrafodelista"/>
        <w:numPr>
          <w:ilvl w:val="0"/>
          <w:numId w:val="15"/>
        </w:numPr>
        <w:jc w:val="both"/>
      </w:pPr>
      <w:r>
        <w:t xml:space="preserve">Oral presenter on advances in the diagnosis of paratuberculosis in sheep in Ecuador. </w:t>
      </w:r>
      <w:proofErr w:type="spellStart"/>
      <w:r>
        <w:t>Conecta</w:t>
      </w:r>
      <w:proofErr w:type="spellEnd"/>
      <w:r>
        <w:t xml:space="preserve"> Ciencia 2025, Universidad de las </w:t>
      </w:r>
      <w:proofErr w:type="spellStart"/>
      <w:r>
        <w:t>Américas</w:t>
      </w:r>
      <w:proofErr w:type="spellEnd"/>
      <w:r>
        <w:t>.</w:t>
      </w:r>
    </w:p>
    <w:p w14:paraId="4805E823" w14:textId="161ACEF9" w:rsidR="00C432A2" w:rsidRDefault="00C432A2">
      <w:pPr>
        <w:pStyle w:val="Ttulo1"/>
      </w:pPr>
      <w:r>
        <w:t>Award</w:t>
      </w:r>
    </w:p>
    <w:p w14:paraId="42341D5F" w14:textId="21DDEA1A" w:rsidR="00C432A2" w:rsidRPr="00C432A2" w:rsidRDefault="00C432A2" w:rsidP="00C432A2">
      <w:pPr>
        <w:pStyle w:val="Prrafodelista"/>
        <w:numPr>
          <w:ilvl w:val="0"/>
          <w:numId w:val="18"/>
        </w:numPr>
        <w:jc w:val="both"/>
      </w:pPr>
      <w:r w:rsidRPr="00C432A2">
        <w:t>Awarded for Best Research Work and Presentation at the 5th International Congress C2B2 and the 11th SLAMTB, Bucaramanga, Colombia.</w:t>
      </w:r>
    </w:p>
    <w:p w14:paraId="2E221C35" w14:textId="2E0D1C5D" w:rsidR="00654077" w:rsidRPr="00341CD8" w:rsidRDefault="00000000">
      <w:pPr>
        <w:pStyle w:val="Ttulo1"/>
      </w:pPr>
      <w:r w:rsidRPr="00341CD8">
        <w:t>Technical Skills</w:t>
      </w:r>
    </w:p>
    <w:p w14:paraId="6DA0EBC7" w14:textId="77777777" w:rsidR="00654077" w:rsidRPr="00341CD8" w:rsidRDefault="00000000" w:rsidP="00A87597">
      <w:pPr>
        <w:pStyle w:val="Prrafodelista"/>
        <w:numPr>
          <w:ilvl w:val="0"/>
          <w:numId w:val="16"/>
        </w:numPr>
        <w:jc w:val="both"/>
      </w:pPr>
      <w:r w:rsidRPr="00341CD8">
        <w:rPr>
          <w:b/>
          <w:bCs/>
        </w:rPr>
        <w:t>Molecular and immunological techniques:</w:t>
      </w:r>
      <w:r w:rsidRPr="00341CD8">
        <w:t xml:space="preserve"> PCR, nested-PCR, qPCR, and ELISA.</w:t>
      </w:r>
    </w:p>
    <w:p w14:paraId="518218EB" w14:textId="77777777" w:rsidR="00654077" w:rsidRPr="00341CD8" w:rsidRDefault="00000000" w:rsidP="00A87597">
      <w:pPr>
        <w:pStyle w:val="Prrafodelista"/>
        <w:numPr>
          <w:ilvl w:val="0"/>
          <w:numId w:val="16"/>
        </w:numPr>
        <w:jc w:val="both"/>
      </w:pPr>
      <w:r w:rsidRPr="00341CD8">
        <w:rPr>
          <w:b/>
          <w:bCs/>
        </w:rPr>
        <w:t>DNA/RNA extraction:</w:t>
      </w:r>
      <w:r w:rsidRPr="00341CD8">
        <w:t xml:space="preserve"> CTAB, phenol-chloroform, commercial kits, </w:t>
      </w:r>
      <w:proofErr w:type="spellStart"/>
      <w:r w:rsidRPr="00341CD8">
        <w:t>Glassmilk</w:t>
      </w:r>
      <w:proofErr w:type="spellEnd"/>
      <w:r w:rsidRPr="00341CD8">
        <w:t xml:space="preserve"> method.</w:t>
      </w:r>
    </w:p>
    <w:p w14:paraId="0702D14E" w14:textId="77777777" w:rsidR="00654077" w:rsidRPr="00341CD8" w:rsidRDefault="00000000" w:rsidP="00A87597">
      <w:pPr>
        <w:pStyle w:val="Prrafodelista"/>
        <w:numPr>
          <w:ilvl w:val="0"/>
          <w:numId w:val="16"/>
        </w:numPr>
        <w:jc w:val="both"/>
      </w:pPr>
      <w:r w:rsidRPr="00341CD8">
        <w:rPr>
          <w:b/>
          <w:bCs/>
        </w:rPr>
        <w:t xml:space="preserve">Epidemiology: </w:t>
      </w:r>
      <w:r w:rsidRPr="00341CD8">
        <w:t xml:space="preserve">statistical analysis, </w:t>
      </w:r>
      <w:proofErr w:type="spellStart"/>
      <w:r w:rsidRPr="00341CD8">
        <w:t>Rstudio</w:t>
      </w:r>
      <w:proofErr w:type="spellEnd"/>
      <w:r w:rsidRPr="00341CD8">
        <w:t>, and QGIS.</w:t>
      </w:r>
    </w:p>
    <w:p w14:paraId="12246053" w14:textId="77777777" w:rsidR="00654077" w:rsidRDefault="00000000" w:rsidP="00A87597">
      <w:pPr>
        <w:pStyle w:val="Prrafodelista"/>
        <w:numPr>
          <w:ilvl w:val="0"/>
          <w:numId w:val="16"/>
        </w:numPr>
        <w:jc w:val="both"/>
      </w:pPr>
      <w:r w:rsidRPr="00341CD8">
        <w:rPr>
          <w:b/>
          <w:bCs/>
        </w:rPr>
        <w:t xml:space="preserve">Fieldwork: </w:t>
      </w:r>
      <w:r w:rsidRPr="00341CD8">
        <w:t>sampling in sheep and goats.</w:t>
      </w:r>
    </w:p>
    <w:p w14:paraId="298B92A1" w14:textId="0A6D082D" w:rsidR="00840B9E" w:rsidRPr="00341CD8" w:rsidRDefault="00840B9E" w:rsidP="00A87597">
      <w:pPr>
        <w:pStyle w:val="Prrafodelista"/>
        <w:numPr>
          <w:ilvl w:val="0"/>
          <w:numId w:val="16"/>
        </w:numPr>
        <w:jc w:val="both"/>
      </w:pPr>
      <w:r>
        <w:rPr>
          <w:b/>
          <w:bCs/>
        </w:rPr>
        <w:t xml:space="preserve">Bioinformatic tools: </w:t>
      </w:r>
      <w:r>
        <w:t>MEGA.</w:t>
      </w:r>
    </w:p>
    <w:p w14:paraId="18901277" w14:textId="77777777" w:rsidR="00654077" w:rsidRPr="00341CD8" w:rsidRDefault="00000000">
      <w:pPr>
        <w:pStyle w:val="Ttulo1"/>
      </w:pPr>
      <w:r w:rsidRPr="00341CD8">
        <w:t>Languages</w:t>
      </w:r>
    </w:p>
    <w:p w14:paraId="6A212F8D" w14:textId="77777777" w:rsidR="00654077" w:rsidRPr="00341CD8" w:rsidRDefault="00000000" w:rsidP="00A87597">
      <w:pPr>
        <w:pStyle w:val="Prrafodelista"/>
        <w:numPr>
          <w:ilvl w:val="0"/>
          <w:numId w:val="17"/>
        </w:numPr>
      </w:pPr>
      <w:r w:rsidRPr="00341CD8">
        <w:t>Spanish – native</w:t>
      </w:r>
    </w:p>
    <w:p w14:paraId="162A29A3" w14:textId="77777777" w:rsidR="00654077" w:rsidRPr="00341CD8" w:rsidRDefault="00000000" w:rsidP="00A87597">
      <w:pPr>
        <w:pStyle w:val="Prrafodelista"/>
        <w:numPr>
          <w:ilvl w:val="0"/>
          <w:numId w:val="17"/>
        </w:numPr>
      </w:pPr>
      <w:r w:rsidRPr="00341CD8">
        <w:t>English – B2 (certification issued by UDLA)</w:t>
      </w:r>
    </w:p>
    <w:sectPr w:rsidR="00654077" w:rsidRPr="00341C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90A21"/>
    <w:multiLevelType w:val="hybridMultilevel"/>
    <w:tmpl w:val="6F0468C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221083"/>
    <w:multiLevelType w:val="hybridMultilevel"/>
    <w:tmpl w:val="53600E7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A0AA7"/>
    <w:multiLevelType w:val="hybridMultilevel"/>
    <w:tmpl w:val="C9E4DBC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572632"/>
    <w:multiLevelType w:val="hybridMultilevel"/>
    <w:tmpl w:val="F136617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823E6"/>
    <w:multiLevelType w:val="hybridMultilevel"/>
    <w:tmpl w:val="C0563FF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4F4488"/>
    <w:multiLevelType w:val="hybridMultilevel"/>
    <w:tmpl w:val="8DC68C3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2849C5"/>
    <w:multiLevelType w:val="hybridMultilevel"/>
    <w:tmpl w:val="917CB65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F51C1"/>
    <w:multiLevelType w:val="hybridMultilevel"/>
    <w:tmpl w:val="5E0C7FE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B85D46"/>
    <w:multiLevelType w:val="hybridMultilevel"/>
    <w:tmpl w:val="39CE1AA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8245996">
    <w:abstractNumId w:val="8"/>
  </w:num>
  <w:num w:numId="2" w16cid:durableId="237830599">
    <w:abstractNumId w:val="6"/>
  </w:num>
  <w:num w:numId="3" w16cid:durableId="1752660209">
    <w:abstractNumId w:val="5"/>
  </w:num>
  <w:num w:numId="4" w16cid:durableId="1798178253">
    <w:abstractNumId w:val="4"/>
  </w:num>
  <w:num w:numId="5" w16cid:durableId="394935563">
    <w:abstractNumId w:val="7"/>
  </w:num>
  <w:num w:numId="6" w16cid:durableId="1755979098">
    <w:abstractNumId w:val="3"/>
  </w:num>
  <w:num w:numId="7" w16cid:durableId="263265977">
    <w:abstractNumId w:val="2"/>
  </w:num>
  <w:num w:numId="8" w16cid:durableId="1820883058">
    <w:abstractNumId w:val="1"/>
  </w:num>
  <w:num w:numId="9" w16cid:durableId="82575418">
    <w:abstractNumId w:val="0"/>
  </w:num>
  <w:num w:numId="10" w16cid:durableId="951862027">
    <w:abstractNumId w:val="15"/>
  </w:num>
  <w:num w:numId="11" w16cid:durableId="217128816">
    <w:abstractNumId w:val="13"/>
  </w:num>
  <w:num w:numId="12" w16cid:durableId="1836799106">
    <w:abstractNumId w:val="16"/>
  </w:num>
  <w:num w:numId="13" w16cid:durableId="525948221">
    <w:abstractNumId w:val="14"/>
  </w:num>
  <w:num w:numId="14" w16cid:durableId="2011325873">
    <w:abstractNumId w:val="9"/>
  </w:num>
  <w:num w:numId="15" w16cid:durableId="136846619">
    <w:abstractNumId w:val="12"/>
  </w:num>
  <w:num w:numId="16" w16cid:durableId="2008896531">
    <w:abstractNumId w:val="10"/>
  </w:num>
  <w:num w:numId="17" w16cid:durableId="1103265252">
    <w:abstractNumId w:val="17"/>
  </w:num>
  <w:num w:numId="18" w16cid:durableId="16294368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58"/>
    <w:rsid w:val="0015074B"/>
    <w:rsid w:val="0029639D"/>
    <w:rsid w:val="00326F90"/>
    <w:rsid w:val="00341CD8"/>
    <w:rsid w:val="00654077"/>
    <w:rsid w:val="006B5964"/>
    <w:rsid w:val="006C1625"/>
    <w:rsid w:val="00840B9E"/>
    <w:rsid w:val="00864D02"/>
    <w:rsid w:val="00A70761"/>
    <w:rsid w:val="00A87597"/>
    <w:rsid w:val="00AA1D8D"/>
    <w:rsid w:val="00B47730"/>
    <w:rsid w:val="00C432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87D18C"/>
  <w14:defaultImageDpi w14:val="300"/>
  <w15:docId w15:val="{C57B24C4-C33E-4BA3-85A8-D25F0DE0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41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1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4139-3018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yanua-ledes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789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Yanua Gabriela Ledesma</cp:lastModifiedBy>
  <cp:revision>7</cp:revision>
  <dcterms:created xsi:type="dcterms:W3CDTF">2013-12-23T23:15:00Z</dcterms:created>
  <dcterms:modified xsi:type="dcterms:W3CDTF">2025-09-22T20:45:00Z</dcterms:modified>
  <cp:category/>
</cp:coreProperties>
</file>