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Леся Українка (Лариса Петрівна Косач) народилася 25 лютого 1871</w:t>
      </w:r>
      <w:r w:rsidRPr="00D84C1E">
        <w:rPr>
          <w:rFonts w:ascii="Arial" w:eastAsia="Times New Roman" w:hAnsi="Arial" w:cs="Arial"/>
          <w:sz w:val="20"/>
          <w:szCs w:val="20"/>
          <w:lang w:val="ru-RU" w:eastAsia="uk-UA"/>
        </w:rPr>
        <w:t>р. у Но</w:t>
      </w:r>
      <w:proofErr w:type="spellStart"/>
      <w:r w:rsidRPr="00D84C1E">
        <w:rPr>
          <w:rFonts w:ascii="Arial" w:eastAsia="Times New Roman" w:hAnsi="Arial" w:cs="Arial"/>
          <w:sz w:val="20"/>
          <w:szCs w:val="20"/>
          <w:lang w:eastAsia="uk-UA"/>
        </w:rPr>
        <w:t>воград</w:t>
      </w:r>
      <w:proofErr w:type="gramStart"/>
      <w:r w:rsidRPr="00D84C1E">
        <w:rPr>
          <w:rFonts w:ascii="Arial" w:eastAsia="Times New Roman" w:hAnsi="Arial" w:cs="Arial"/>
          <w:sz w:val="20"/>
          <w:szCs w:val="20"/>
          <w:lang w:eastAsia="uk-UA"/>
        </w:rPr>
        <w:t>і-</w:t>
      </w:r>
      <w:proofErr w:type="gramEnd"/>
      <w:r w:rsidRPr="00D84C1E">
        <w:rPr>
          <w:rFonts w:ascii="Arial" w:eastAsia="Times New Roman" w:hAnsi="Arial" w:cs="Arial"/>
          <w:sz w:val="20"/>
          <w:szCs w:val="20"/>
          <w:lang w:eastAsia="uk-UA"/>
        </w:rPr>
        <w:t>Волинському</w:t>
      </w:r>
      <w:proofErr w:type="spellEnd"/>
      <w:r w:rsidRPr="00D84C1E">
        <w:rPr>
          <w:rFonts w:ascii="Arial" w:eastAsia="Times New Roman" w:hAnsi="Arial" w:cs="Arial"/>
          <w:sz w:val="20"/>
          <w:szCs w:val="20"/>
          <w:lang w:eastAsia="uk-UA"/>
        </w:rPr>
        <w:t>. Мати її — письменниця Олена Пчілка — і батько — юрист — багато уваги приділяли гуманітарній освіті дітей, розвивали інтерес до літератури, вивчення мов, перекладацької роботи. Серед близького оточення майбутньої поетеси були відомі культурні діячі: М.</w:t>
      </w:r>
      <w:r w:rsidRPr="00D84C1E">
        <w:rPr>
          <w:rFonts w:ascii="Arial" w:eastAsia="Times New Roman" w:hAnsi="Arial" w:cs="Arial"/>
          <w:sz w:val="20"/>
          <w:szCs w:val="20"/>
          <w:lang w:val="ru-RU" w:eastAsia="uk-UA"/>
        </w:rPr>
        <w:t xml:space="preserve"> </w:t>
      </w:r>
      <w:proofErr w:type="gramStart"/>
      <w:r w:rsidRPr="00D84C1E">
        <w:rPr>
          <w:rFonts w:ascii="Arial" w:eastAsia="Times New Roman" w:hAnsi="Arial" w:cs="Arial"/>
          <w:sz w:val="20"/>
          <w:szCs w:val="20"/>
          <w:lang w:val="ru-RU" w:eastAsia="uk-UA"/>
        </w:rPr>
        <w:t>Драгоманов</w:t>
      </w:r>
      <w:r w:rsidRPr="00D84C1E">
        <w:rPr>
          <w:rFonts w:ascii="Arial" w:eastAsia="Times New Roman" w:hAnsi="Arial" w:cs="Arial"/>
          <w:sz w:val="20"/>
          <w:szCs w:val="20"/>
          <w:lang w:eastAsia="uk-UA"/>
        </w:rPr>
        <w:t xml:space="preserve"> (її дядько по матері), М. Старицький, М.</w:t>
      </w:r>
      <w:r w:rsidRPr="00D84C1E">
        <w:rPr>
          <w:rFonts w:ascii="Arial" w:eastAsia="Times New Roman" w:hAnsi="Arial" w:cs="Arial"/>
          <w:sz w:val="20"/>
          <w:szCs w:val="20"/>
          <w:lang w:val="ru-RU" w:eastAsia="uk-UA"/>
        </w:rPr>
        <w:t xml:space="preserve"> Лисенко.</w:t>
      </w:r>
      <w:proofErr w:type="gramEnd"/>
      <w:r w:rsidRPr="00D84C1E">
        <w:rPr>
          <w:rFonts w:ascii="Arial" w:eastAsia="Times New Roman" w:hAnsi="Arial" w:cs="Arial"/>
          <w:sz w:val="20"/>
          <w:szCs w:val="20"/>
          <w:lang w:val="ru-RU" w:eastAsia="uk-UA"/>
        </w:rPr>
        <w:t xml:space="preserve"> Все</w:t>
      </w:r>
      <w:r w:rsidRPr="00D84C1E">
        <w:rPr>
          <w:rFonts w:ascii="Arial" w:eastAsia="Times New Roman" w:hAnsi="Arial" w:cs="Arial"/>
          <w:sz w:val="20"/>
          <w:szCs w:val="20"/>
          <w:lang w:eastAsia="uk-UA"/>
        </w:rPr>
        <w:t xml:space="preserve"> це сприяло ранньому входженню Лесі в літературу:</w:t>
      </w:r>
      <w:r w:rsidRPr="00D84C1E">
        <w:rPr>
          <w:rFonts w:ascii="Arial" w:eastAsia="Times New Roman" w:hAnsi="Arial" w:cs="Arial"/>
          <w:sz w:val="20"/>
          <w:szCs w:val="20"/>
          <w:lang w:val="ru-RU" w:eastAsia="uk-UA"/>
        </w:rPr>
        <w:t xml:space="preserve"> </w:t>
      </w:r>
      <w:r w:rsidRPr="00D84C1E">
        <w:rPr>
          <w:rFonts w:ascii="Arial" w:eastAsia="Times New Roman" w:hAnsi="Arial" w:cs="Arial"/>
          <w:sz w:val="20"/>
          <w:szCs w:val="20"/>
          <w:lang w:eastAsia="uk-UA"/>
        </w:rPr>
        <w:t xml:space="preserve">в </w:t>
      </w:r>
      <w:proofErr w:type="gramStart"/>
      <w:r w:rsidRPr="00D84C1E">
        <w:rPr>
          <w:rFonts w:ascii="Arial" w:eastAsia="Times New Roman" w:hAnsi="Arial" w:cs="Arial"/>
          <w:sz w:val="20"/>
          <w:szCs w:val="20"/>
          <w:lang w:eastAsia="uk-UA"/>
        </w:rPr>
        <w:t>дев'ять</w:t>
      </w:r>
      <w:proofErr w:type="gramEnd"/>
      <w:r w:rsidRPr="00D84C1E">
        <w:rPr>
          <w:rFonts w:ascii="Arial" w:eastAsia="Times New Roman" w:hAnsi="Arial" w:cs="Arial"/>
          <w:sz w:val="20"/>
          <w:szCs w:val="20"/>
          <w:lang w:eastAsia="uk-UA"/>
        </w:rPr>
        <w:t xml:space="preserve"> років вона вже писала вірші, у тринадцять почала друкуватись.</w:t>
      </w:r>
      <w:r w:rsidRPr="00D84C1E">
        <w:rPr>
          <w:rFonts w:ascii="Arial" w:eastAsia="Times New Roman" w:hAnsi="Arial" w:cs="Arial"/>
          <w:sz w:val="20"/>
          <w:szCs w:val="20"/>
          <w:lang w:val="ru-RU" w:eastAsia="uk-UA"/>
        </w:rPr>
        <w:t xml:space="preserve"> </w:t>
      </w:r>
      <w:r w:rsidRPr="00D84C1E">
        <w:rPr>
          <w:rFonts w:ascii="Arial" w:eastAsia="Times New Roman" w:hAnsi="Arial" w:cs="Arial"/>
          <w:sz w:val="20"/>
          <w:szCs w:val="20"/>
          <w:lang w:eastAsia="uk-UA"/>
        </w:rPr>
        <w:t>У 1884</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Львові в журналі “Зоря” було опубліковано два вірші (“Конвалія” і “</w:t>
      </w:r>
      <w:proofErr w:type="spellStart"/>
      <w:r w:rsidRPr="00D84C1E">
        <w:rPr>
          <w:rFonts w:ascii="Arial" w:eastAsia="Times New Roman" w:hAnsi="Arial" w:cs="Arial"/>
          <w:sz w:val="20"/>
          <w:szCs w:val="20"/>
          <w:lang w:eastAsia="uk-UA"/>
        </w:rPr>
        <w:t>Сафо</w:t>
      </w:r>
      <w:proofErr w:type="spellEnd"/>
      <w:r w:rsidRPr="00D84C1E">
        <w:rPr>
          <w:rFonts w:ascii="Arial" w:eastAsia="Times New Roman" w:hAnsi="Arial" w:cs="Arial"/>
          <w:sz w:val="20"/>
          <w:szCs w:val="20"/>
          <w:lang w:eastAsia="uk-UA"/>
        </w:rPr>
        <w:t xml:space="preserve">”),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ід якими вперше з'явилось ім'я — Леся Українка.</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Дитячі роки поетеси минали на Поліссі. Взимку Косачі жили в Луцьку, а літом — у с. </w:t>
      </w:r>
      <w:proofErr w:type="spellStart"/>
      <w:r w:rsidRPr="00D84C1E">
        <w:rPr>
          <w:rFonts w:ascii="Arial" w:eastAsia="Times New Roman" w:hAnsi="Arial" w:cs="Arial"/>
          <w:sz w:val="20"/>
          <w:szCs w:val="20"/>
          <w:lang w:eastAsia="uk-UA"/>
        </w:rPr>
        <w:t>Колодяжне</w:t>
      </w:r>
      <w:proofErr w:type="spellEnd"/>
      <w:r w:rsidRPr="00D84C1E">
        <w:rPr>
          <w:rFonts w:ascii="Arial" w:eastAsia="Times New Roman" w:hAnsi="Arial" w:cs="Arial"/>
          <w:sz w:val="20"/>
          <w:szCs w:val="20"/>
          <w:lang w:eastAsia="uk-UA"/>
        </w:rPr>
        <w:t>. Серед факторів, які впливали на формування таланту Лесі Українки, була музика. “Мені часом здається, — писала вона, — що з мене вийшов би далеко кращий музика, ніж поет, та тільки біда, що натура утяла мені кепський жарт”. Цей “жарт” — початок туберкульозу, з яким вона боролась усе життя. Хвороба спричинилась до того, що дівчинка не ходила до школи, однак завдяки матері, а також М. Драгоманову, який мав великий вплив на духовний розвиток Лесі Українки, вона дістала глибоку і різнобічну освіту. Письменниця знала більше десяти мов, вітчизняну і світову літературу, історію, філософію. Так, наприклад, у 19 років вона написала для своєї сестри підручник “Стародавня історія східних народів”.</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У 1879</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було заарештовано і вислано до Сибіру тітку Лесі Олену Косач, яка належала до київського гуртка “бунтарів”, там же, в </w:t>
      </w:r>
      <w:proofErr w:type="spellStart"/>
      <w:r w:rsidRPr="00D84C1E">
        <w:rPr>
          <w:rFonts w:ascii="Arial" w:eastAsia="Times New Roman" w:hAnsi="Arial" w:cs="Arial"/>
          <w:sz w:val="20"/>
          <w:szCs w:val="20"/>
          <w:lang w:eastAsia="uk-UA"/>
        </w:rPr>
        <w:t>Карійській</w:t>
      </w:r>
      <w:proofErr w:type="spellEnd"/>
      <w:r w:rsidRPr="00D84C1E">
        <w:rPr>
          <w:rFonts w:ascii="Arial" w:eastAsia="Times New Roman" w:hAnsi="Arial" w:cs="Arial"/>
          <w:sz w:val="20"/>
          <w:szCs w:val="20"/>
          <w:lang w:eastAsia="uk-UA"/>
        </w:rPr>
        <w:t xml:space="preserve"> тюрмі, загинула мати її найближчої товаришки — Марія Ковалевська. Враження тих літ виявилися такими сильними й пам'ятними, що пізніше ожили у віршах “Віче”, “Мати-невільниця”, “Забуті слова”, “Епілог”. Ідеалом для поетеси стає герой, який, пробитий списом, шепоче: “Убий, не здамся!”</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З кінця 80-х рр. Леся Українка живе у Києві.</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На початку 1893</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Львові виходить перша збірка поезій Лесі Українки — “На крилах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ісень”. Збірку відкриває цикл лірики “Сім струн”, з якого постає образ “бездольної матері” України, що дістає свій розвиток у циклі “Сльози-перли”. Два наступних цикли — “Подорож до моря” і “Кримські спогади” — привертають увагу не тільки любов'ю до рідної землі, красою пейзажних малюнків, а й плином рефлексій ліричного героя, думка якого раз по раз звертається до проблеми волі і неволі. Серед вміщених у збірці творів виділяється вірш “</w:t>
      </w:r>
      <w:r w:rsidRPr="00D84C1E">
        <w:rPr>
          <w:rFonts w:ascii="Arial" w:eastAsia="Times New Roman" w:hAnsi="Arial" w:cs="Arial"/>
          <w:sz w:val="20"/>
          <w:szCs w:val="20"/>
          <w:lang w:val="en-US" w:eastAsia="uk-UA"/>
        </w:rPr>
        <w:t>Contra</w:t>
      </w:r>
      <w:r w:rsidRPr="00D84C1E">
        <w:rPr>
          <w:rFonts w:ascii="Arial" w:eastAsia="Times New Roman" w:hAnsi="Arial" w:cs="Arial"/>
          <w:sz w:val="20"/>
          <w:szCs w:val="20"/>
          <w:lang w:eastAsia="uk-UA"/>
        </w:rPr>
        <w:t xml:space="preserve"> </w:t>
      </w:r>
      <w:proofErr w:type="spellStart"/>
      <w:r w:rsidRPr="00D84C1E">
        <w:rPr>
          <w:rFonts w:ascii="Arial" w:eastAsia="Times New Roman" w:hAnsi="Arial" w:cs="Arial"/>
          <w:sz w:val="20"/>
          <w:szCs w:val="20"/>
          <w:lang w:val="en-US" w:eastAsia="uk-UA"/>
        </w:rPr>
        <w:t>spem</w:t>
      </w:r>
      <w:proofErr w:type="spellEnd"/>
      <w:r w:rsidRPr="00D84C1E">
        <w:rPr>
          <w:rFonts w:ascii="Arial" w:eastAsia="Times New Roman" w:hAnsi="Arial" w:cs="Arial"/>
          <w:sz w:val="20"/>
          <w:szCs w:val="20"/>
          <w:lang w:eastAsia="uk-UA"/>
        </w:rPr>
        <w:t xml:space="preserve"> </w:t>
      </w:r>
      <w:proofErr w:type="spellStart"/>
      <w:r w:rsidRPr="00D84C1E">
        <w:rPr>
          <w:rFonts w:ascii="Arial" w:eastAsia="Times New Roman" w:hAnsi="Arial" w:cs="Arial"/>
          <w:sz w:val="20"/>
          <w:szCs w:val="20"/>
          <w:lang w:val="en-US" w:eastAsia="uk-UA"/>
        </w:rPr>
        <w:t>spero</w:t>
      </w:r>
      <w:proofErr w:type="spellEnd"/>
      <w:r w:rsidRPr="00D84C1E">
        <w:rPr>
          <w:rFonts w:ascii="Arial" w:eastAsia="Times New Roman" w:hAnsi="Arial" w:cs="Arial"/>
          <w:sz w:val="20"/>
          <w:szCs w:val="20"/>
          <w:lang w:eastAsia="uk-UA"/>
        </w:rPr>
        <w:t>”, що сприймається як кредо молодої письменниці, декларація її незнищенного оптимізму. Та особливо гостро — як заклик і гасло — прозвучали у тогочасній суспільній атмосфері “Досвітні огні”.</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1892</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Львові виходить</w:t>
      </w:r>
      <w:r w:rsidRPr="00D84C1E">
        <w:rPr>
          <w:rFonts w:ascii="Arial" w:eastAsia="Times New Roman" w:hAnsi="Arial" w:cs="Arial"/>
          <w:sz w:val="20"/>
          <w:szCs w:val="20"/>
          <w:lang w:val="ru-RU" w:eastAsia="uk-UA"/>
        </w:rPr>
        <w:t xml:space="preserve"> “Книга</w:t>
      </w:r>
      <w:r w:rsidRPr="00D84C1E">
        <w:rPr>
          <w:rFonts w:ascii="Arial" w:eastAsia="Times New Roman" w:hAnsi="Arial" w:cs="Arial"/>
          <w:sz w:val="20"/>
          <w:szCs w:val="20"/>
          <w:lang w:eastAsia="uk-UA"/>
        </w:rPr>
        <w:t xml:space="preserve">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ісень”</w:t>
      </w:r>
      <w:r w:rsidRPr="00D84C1E">
        <w:rPr>
          <w:rFonts w:ascii="Arial" w:eastAsia="Times New Roman" w:hAnsi="Arial" w:cs="Arial"/>
          <w:sz w:val="20"/>
          <w:szCs w:val="20"/>
          <w:lang w:val="ru-RU" w:eastAsia="uk-UA"/>
        </w:rPr>
        <w:t xml:space="preserve"> Г. Гейне,</w:t>
      </w:r>
      <w:r w:rsidRPr="00D84C1E">
        <w:rPr>
          <w:rFonts w:ascii="Arial" w:eastAsia="Times New Roman" w:hAnsi="Arial" w:cs="Arial"/>
          <w:sz w:val="20"/>
          <w:szCs w:val="20"/>
          <w:lang w:eastAsia="uk-UA"/>
        </w:rPr>
        <w:t xml:space="preserve"> де Лесі Українці належали 92 переклади. Вона перекладає також поезію в прозі І. Тургенева “Німфи”, уривок з поеми А. Міцкевича “Конрад </w:t>
      </w:r>
      <w:proofErr w:type="spellStart"/>
      <w:r w:rsidRPr="00D84C1E">
        <w:rPr>
          <w:rFonts w:ascii="Arial" w:eastAsia="Times New Roman" w:hAnsi="Arial" w:cs="Arial"/>
          <w:sz w:val="20"/>
          <w:szCs w:val="20"/>
          <w:lang w:eastAsia="uk-UA"/>
        </w:rPr>
        <w:t>Валленрод</w:t>
      </w:r>
      <w:proofErr w:type="spellEnd"/>
      <w:r w:rsidRPr="00D84C1E">
        <w:rPr>
          <w:rFonts w:ascii="Arial" w:eastAsia="Times New Roman" w:hAnsi="Arial" w:cs="Arial"/>
          <w:sz w:val="20"/>
          <w:szCs w:val="20"/>
          <w:lang w:eastAsia="uk-UA"/>
        </w:rPr>
        <w:t>”, поетичні твори В. Гюго “Лагідні поети, співайте” і “Сірома”, уривки з “Одіссеї” Гомера, індійські обрядові гімни із збірки “Ріг-Веди”. Як перекладач Леся Українка додержує принципу змістової точності, уникає стилізації.</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Початок роботи Лесі Українки над прозовими жанрами пов'язаний з діяльністю гуртка київської літературної молоді “Плеяда”. Тут готували видання для народу з історії, географії, перекладали твори російських та зарубіжних письменників; гуртківці писали і власні твори, які оцінювались на конкурсах. Так були написані і деякі оповідання Лесі Українки, присвячені переважно </w:t>
      </w:r>
      <w:proofErr w:type="spellStart"/>
      <w:r w:rsidRPr="00D84C1E">
        <w:rPr>
          <w:rFonts w:ascii="Arial" w:eastAsia="Times New Roman" w:hAnsi="Arial" w:cs="Arial"/>
          <w:sz w:val="20"/>
          <w:szCs w:val="20"/>
          <w:lang w:eastAsia="uk-UA"/>
        </w:rPr>
        <w:t>соціально-побуто</w:t>
      </w:r>
      <w:r w:rsidRPr="00D84C1E">
        <w:rPr>
          <w:rFonts w:ascii="Arial" w:eastAsia="Times New Roman" w:hAnsi="Arial" w:cs="Arial"/>
          <w:sz w:val="20"/>
          <w:szCs w:val="20"/>
          <w:lang w:val="ru-RU" w:eastAsia="uk-UA"/>
        </w:rPr>
        <w:t>вим</w:t>
      </w:r>
      <w:proofErr w:type="spellEnd"/>
      <w:r w:rsidRPr="00D84C1E">
        <w:rPr>
          <w:rFonts w:ascii="Arial" w:eastAsia="Times New Roman" w:hAnsi="Arial" w:cs="Arial"/>
          <w:sz w:val="20"/>
          <w:szCs w:val="20"/>
          <w:lang w:val="ru-RU" w:eastAsia="uk-UA"/>
        </w:rPr>
        <w:t xml:space="preserve"> темам. Вони</w:t>
      </w:r>
      <w:r w:rsidRPr="00D84C1E">
        <w:rPr>
          <w:rFonts w:ascii="Arial" w:eastAsia="Times New Roman" w:hAnsi="Arial" w:cs="Arial"/>
          <w:sz w:val="20"/>
          <w:szCs w:val="20"/>
          <w:lang w:eastAsia="uk-UA"/>
        </w:rPr>
        <w:t xml:space="preserve"> друкувалися в</w:t>
      </w:r>
      <w:r w:rsidRPr="00D84C1E">
        <w:rPr>
          <w:rFonts w:ascii="Arial" w:eastAsia="Times New Roman" w:hAnsi="Arial" w:cs="Arial"/>
          <w:sz w:val="20"/>
          <w:szCs w:val="20"/>
          <w:lang w:val="ru-RU" w:eastAsia="uk-UA"/>
        </w:rPr>
        <w:t xml:space="preserve"> журналах “Зоря”</w:t>
      </w:r>
      <w:r w:rsidRPr="00D84C1E">
        <w:rPr>
          <w:rFonts w:ascii="Arial" w:eastAsia="Times New Roman" w:hAnsi="Arial" w:cs="Arial"/>
          <w:sz w:val="20"/>
          <w:szCs w:val="20"/>
          <w:lang w:eastAsia="uk-UA"/>
        </w:rPr>
        <w:t xml:space="preserve"> (“Така її</w:t>
      </w:r>
      <w:r w:rsidRPr="00D84C1E">
        <w:rPr>
          <w:rFonts w:ascii="Arial" w:eastAsia="Times New Roman" w:hAnsi="Arial" w:cs="Arial"/>
          <w:sz w:val="20"/>
          <w:szCs w:val="20"/>
          <w:lang w:val="ru-RU" w:eastAsia="uk-UA"/>
        </w:rPr>
        <w:t xml:space="preserve"> доля”,</w:t>
      </w:r>
      <w:r w:rsidRPr="00D84C1E">
        <w:rPr>
          <w:rFonts w:ascii="Arial" w:eastAsia="Times New Roman" w:hAnsi="Arial" w:cs="Arial"/>
          <w:sz w:val="20"/>
          <w:szCs w:val="20"/>
          <w:lang w:eastAsia="uk-UA"/>
        </w:rPr>
        <w:t xml:space="preserve"> “Святий вечі</w:t>
      </w:r>
      <w:proofErr w:type="gramStart"/>
      <w:r w:rsidRPr="00D84C1E">
        <w:rPr>
          <w:rFonts w:ascii="Arial" w:eastAsia="Times New Roman" w:hAnsi="Arial" w:cs="Arial"/>
          <w:sz w:val="20"/>
          <w:szCs w:val="20"/>
          <w:lang w:eastAsia="uk-UA"/>
        </w:rPr>
        <w:t>р</w:t>
      </w:r>
      <w:proofErr w:type="gramEnd"/>
      <w:r w:rsidRPr="00D84C1E">
        <w:rPr>
          <w:rFonts w:ascii="Arial" w:eastAsia="Times New Roman" w:hAnsi="Arial" w:cs="Arial"/>
          <w:sz w:val="20"/>
          <w:szCs w:val="20"/>
          <w:lang w:eastAsia="uk-UA"/>
        </w:rPr>
        <w:t>”, “Весняні співи”, “Жаль”), “Дзвінок” (“Метелик”, “Біда навчить”).</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У 1894 — 1895 рр. Леся Українка перебувала в Болгарії у Драгоманова. У Болгарії була написана переважна частина циклу політичної лірики “Невільничі пісні”. Поетеса говорить, що розстається з рожевими мріями, із скаргами на долю і сльозами та свідомо приймає свій терновий вінок. Вона відчуває в собі народження нової людини — як криці у вогні (“Північні думи”, “О, знаю я, багато ще промчить”). Письменниця підтримує галицьку радикальну пресу, публікує у львівському журналі “Народ” статтю “Безпардонний патріотизм” та вірш-памфлет “Пророчий сон патріота”, що є відгуком на </w:t>
      </w:r>
      <w:proofErr w:type="spellStart"/>
      <w:r w:rsidRPr="00D84C1E">
        <w:rPr>
          <w:rFonts w:ascii="Arial" w:eastAsia="Times New Roman" w:hAnsi="Arial" w:cs="Arial"/>
          <w:sz w:val="20"/>
          <w:szCs w:val="20"/>
          <w:lang w:eastAsia="uk-UA"/>
        </w:rPr>
        <w:t>проватіканські</w:t>
      </w:r>
      <w:proofErr w:type="spellEnd"/>
      <w:r w:rsidRPr="00D84C1E">
        <w:rPr>
          <w:rFonts w:ascii="Arial" w:eastAsia="Times New Roman" w:hAnsi="Arial" w:cs="Arial"/>
          <w:sz w:val="20"/>
          <w:szCs w:val="20"/>
          <w:lang w:eastAsia="uk-UA"/>
        </w:rPr>
        <w:t xml:space="preserve"> статті газети “Буковина”. Це було нове явище в її творчості — сатира, спрямована проти українського буржуазного націоналізму та клерикалізму. Твори публікувались під криптонімом “Н. С. Ж.”.</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З 1893р. вона перебуває під таємним наглядом, підтримує тісні зв'язки з особами, які були на засланні і багатьма студентами “сумнівної політичної благонадійності”.</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У 1898</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“Літературно-науковому віснику” з'</w:t>
      </w:r>
      <w:proofErr w:type="gramStart"/>
      <w:r w:rsidRPr="00D84C1E">
        <w:rPr>
          <w:rFonts w:ascii="Arial" w:eastAsia="Times New Roman" w:hAnsi="Arial" w:cs="Arial"/>
          <w:sz w:val="20"/>
          <w:szCs w:val="20"/>
          <w:lang w:eastAsia="uk-UA"/>
        </w:rPr>
        <w:t>являється</w:t>
      </w:r>
      <w:proofErr w:type="gramEnd"/>
      <w:r w:rsidRPr="00D84C1E">
        <w:rPr>
          <w:rFonts w:ascii="Arial" w:eastAsia="Times New Roman" w:hAnsi="Arial" w:cs="Arial"/>
          <w:sz w:val="20"/>
          <w:szCs w:val="20"/>
          <w:lang w:eastAsia="uk-UA"/>
        </w:rPr>
        <w:t xml:space="preserve"> стаття І. Франка про творчість Лесі Українки, в якій він ставить поетесу в один ряд з Шевченком.</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lastRenderedPageBreak/>
        <w:t>1899</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Львові виходить друга збірка поезій — “Думи і мрії”. Сюди ввійшли цикли “Мелодії”, “Невільничі пісні”, “Відгуки”, поеми “Давня казка” і “Роберт Брюс, король шотландський”. Ця збірка засвідчила безсумнівний злет творчості молодої поетеси.</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В 1900</w:t>
      </w:r>
      <w:r w:rsidRPr="00D84C1E">
        <w:rPr>
          <w:rFonts w:ascii="Arial" w:eastAsia="Times New Roman" w:hAnsi="Arial" w:cs="Arial"/>
          <w:sz w:val="20"/>
          <w:szCs w:val="20"/>
          <w:lang w:val="ru-RU" w:eastAsia="uk-UA"/>
        </w:rPr>
        <w:t>р. в</w:t>
      </w:r>
      <w:r w:rsidRPr="00D84C1E">
        <w:rPr>
          <w:rFonts w:ascii="Arial" w:eastAsia="Times New Roman" w:hAnsi="Arial" w:cs="Arial"/>
          <w:sz w:val="20"/>
          <w:szCs w:val="20"/>
          <w:lang w:eastAsia="uk-UA"/>
        </w:rPr>
        <w:t xml:space="preserve"> Петербурзі Леся Українка знайомиться з російськими літераторами, які групувались навколо журналу </w:t>
      </w:r>
      <w:r w:rsidRPr="00D84C1E">
        <w:rPr>
          <w:rFonts w:ascii="Arial" w:eastAsia="Times New Roman" w:hAnsi="Arial" w:cs="Arial"/>
          <w:sz w:val="20"/>
          <w:szCs w:val="20"/>
          <w:lang w:val="ru-RU" w:eastAsia="uk-UA"/>
        </w:rPr>
        <w:t>“Жизнь”.</w:t>
      </w:r>
      <w:r w:rsidRPr="00D84C1E">
        <w:rPr>
          <w:rFonts w:ascii="Arial" w:eastAsia="Times New Roman" w:hAnsi="Arial" w:cs="Arial"/>
          <w:sz w:val="20"/>
          <w:szCs w:val="20"/>
          <w:lang w:eastAsia="uk-UA"/>
        </w:rPr>
        <w:t xml:space="preserve"> Леся Українка вмістила в</w:t>
      </w:r>
      <w:r w:rsidRPr="00D84C1E">
        <w:rPr>
          <w:rFonts w:ascii="Arial" w:eastAsia="Times New Roman" w:hAnsi="Arial" w:cs="Arial"/>
          <w:sz w:val="20"/>
          <w:szCs w:val="20"/>
          <w:lang w:val="ru-RU" w:eastAsia="uk-UA"/>
        </w:rPr>
        <w:t xml:space="preserve"> “Жизни”</w:t>
      </w:r>
      <w:r w:rsidRPr="00D84C1E">
        <w:rPr>
          <w:rFonts w:ascii="Arial" w:eastAsia="Times New Roman" w:hAnsi="Arial" w:cs="Arial"/>
          <w:sz w:val="20"/>
          <w:szCs w:val="20"/>
          <w:lang w:eastAsia="uk-UA"/>
        </w:rPr>
        <w:t xml:space="preserve"> чотири статті: “Два направлення в</w:t>
      </w:r>
      <w:r w:rsidRPr="00D84C1E">
        <w:rPr>
          <w:rFonts w:ascii="Arial" w:eastAsia="Times New Roman" w:hAnsi="Arial" w:cs="Arial"/>
          <w:sz w:val="20"/>
          <w:szCs w:val="20"/>
          <w:lang w:val="ru-RU" w:eastAsia="uk-UA"/>
        </w:rPr>
        <w:t xml:space="preserve"> новейшей итальянской литературе”, “Малорусские писатели на </w:t>
      </w:r>
      <w:proofErr w:type="spellStart"/>
      <w:r w:rsidRPr="00D84C1E">
        <w:rPr>
          <w:rFonts w:ascii="Arial" w:eastAsia="Times New Roman" w:hAnsi="Arial" w:cs="Arial"/>
          <w:sz w:val="20"/>
          <w:szCs w:val="20"/>
          <w:lang w:val="ru-RU" w:eastAsia="uk-UA"/>
        </w:rPr>
        <w:t>Буковине</w:t>
      </w:r>
      <w:proofErr w:type="spellEnd"/>
      <w:r w:rsidRPr="00D84C1E">
        <w:rPr>
          <w:rFonts w:ascii="Arial" w:eastAsia="Times New Roman" w:hAnsi="Arial" w:cs="Arial"/>
          <w:sz w:val="20"/>
          <w:szCs w:val="20"/>
          <w:lang w:val="ru-RU" w:eastAsia="uk-UA"/>
        </w:rPr>
        <w:t>”, “Заметки о новейшей польской литературе”, “Новые перспективы и старые тени”.</w:t>
      </w:r>
      <w:r w:rsidRPr="00D84C1E">
        <w:rPr>
          <w:rFonts w:ascii="Arial" w:eastAsia="Times New Roman" w:hAnsi="Arial" w:cs="Arial"/>
          <w:sz w:val="20"/>
          <w:szCs w:val="20"/>
          <w:lang w:eastAsia="uk-UA"/>
        </w:rPr>
        <w:t xml:space="preserve"> Підготована до друку стаття</w:t>
      </w:r>
      <w:r w:rsidRPr="00D84C1E">
        <w:rPr>
          <w:rFonts w:ascii="Arial" w:eastAsia="Times New Roman" w:hAnsi="Arial" w:cs="Arial"/>
          <w:sz w:val="20"/>
          <w:szCs w:val="20"/>
          <w:lang w:val="ru-RU" w:eastAsia="uk-UA"/>
        </w:rPr>
        <w:t xml:space="preserve"> “Новейшая общественная драма” </w:t>
      </w:r>
      <w:r w:rsidRPr="00D84C1E">
        <w:rPr>
          <w:rFonts w:ascii="Arial" w:eastAsia="Times New Roman" w:hAnsi="Arial" w:cs="Arial"/>
          <w:sz w:val="20"/>
          <w:szCs w:val="20"/>
          <w:lang w:eastAsia="uk-UA"/>
        </w:rPr>
        <w:t>була</w:t>
      </w:r>
      <w:r w:rsidRPr="00D84C1E">
        <w:rPr>
          <w:rFonts w:ascii="Arial" w:eastAsia="Times New Roman" w:hAnsi="Arial" w:cs="Arial"/>
          <w:sz w:val="20"/>
          <w:szCs w:val="20"/>
          <w:lang w:val="ru-RU" w:eastAsia="uk-UA"/>
        </w:rPr>
        <w:t xml:space="preserve"> заборонена цензурою,</w:t>
      </w:r>
      <w:r w:rsidRPr="00D84C1E">
        <w:rPr>
          <w:rFonts w:ascii="Arial" w:eastAsia="Times New Roman" w:hAnsi="Arial" w:cs="Arial"/>
          <w:sz w:val="20"/>
          <w:szCs w:val="20"/>
          <w:lang w:eastAsia="uk-UA"/>
        </w:rPr>
        <w:t xml:space="preserve"> а дві інші — </w:t>
      </w:r>
      <w:r w:rsidRPr="00D84C1E">
        <w:rPr>
          <w:rFonts w:ascii="Arial" w:eastAsia="Times New Roman" w:hAnsi="Arial" w:cs="Arial"/>
          <w:sz w:val="20"/>
          <w:szCs w:val="20"/>
          <w:lang w:val="ru-RU" w:eastAsia="uk-UA"/>
        </w:rPr>
        <w:t>“Народничество в Германии”</w:t>
      </w:r>
      <w:r w:rsidRPr="00D84C1E">
        <w:rPr>
          <w:rFonts w:ascii="Arial" w:eastAsia="Times New Roman" w:hAnsi="Arial" w:cs="Arial"/>
          <w:sz w:val="20"/>
          <w:szCs w:val="20"/>
          <w:lang w:eastAsia="uk-UA"/>
        </w:rPr>
        <w:t xml:space="preserve"> і</w:t>
      </w:r>
      <w:r w:rsidRPr="00D84C1E">
        <w:rPr>
          <w:rFonts w:ascii="Arial" w:eastAsia="Times New Roman" w:hAnsi="Arial" w:cs="Arial"/>
          <w:sz w:val="20"/>
          <w:szCs w:val="20"/>
          <w:lang w:val="ru-RU" w:eastAsia="uk-UA"/>
        </w:rPr>
        <w:t xml:space="preserve"> “Михаэль </w:t>
      </w:r>
      <w:proofErr w:type="spellStart"/>
      <w:r w:rsidRPr="00D84C1E">
        <w:rPr>
          <w:rFonts w:ascii="Arial" w:eastAsia="Times New Roman" w:hAnsi="Arial" w:cs="Arial"/>
          <w:sz w:val="20"/>
          <w:szCs w:val="20"/>
          <w:lang w:val="ru-RU" w:eastAsia="uk-UA"/>
        </w:rPr>
        <w:t>Крамер</w:t>
      </w:r>
      <w:proofErr w:type="spellEnd"/>
      <w:r w:rsidRPr="00D84C1E">
        <w:rPr>
          <w:rFonts w:ascii="Arial" w:eastAsia="Times New Roman" w:hAnsi="Arial" w:cs="Arial"/>
          <w:sz w:val="20"/>
          <w:szCs w:val="20"/>
          <w:lang w:val="ru-RU" w:eastAsia="uk-UA"/>
        </w:rPr>
        <w:t xml:space="preserve">. Последняя драма </w:t>
      </w:r>
      <w:proofErr w:type="spellStart"/>
      <w:r w:rsidRPr="00D84C1E">
        <w:rPr>
          <w:rFonts w:ascii="Arial" w:eastAsia="Times New Roman" w:hAnsi="Arial" w:cs="Arial"/>
          <w:sz w:val="20"/>
          <w:szCs w:val="20"/>
          <w:lang w:val="ru-RU" w:eastAsia="uk-UA"/>
        </w:rPr>
        <w:t>Гергарта</w:t>
      </w:r>
      <w:proofErr w:type="spellEnd"/>
      <w:r w:rsidRPr="00D84C1E">
        <w:rPr>
          <w:rFonts w:ascii="Arial" w:eastAsia="Times New Roman" w:hAnsi="Arial" w:cs="Arial"/>
          <w:sz w:val="20"/>
          <w:szCs w:val="20"/>
          <w:lang w:val="ru-RU" w:eastAsia="uk-UA"/>
        </w:rPr>
        <w:t xml:space="preserve"> </w:t>
      </w:r>
      <w:proofErr w:type="spellStart"/>
      <w:r w:rsidRPr="00D84C1E">
        <w:rPr>
          <w:rFonts w:ascii="Arial" w:eastAsia="Times New Roman" w:hAnsi="Arial" w:cs="Arial"/>
          <w:sz w:val="20"/>
          <w:szCs w:val="20"/>
          <w:lang w:val="ru-RU" w:eastAsia="uk-UA"/>
        </w:rPr>
        <w:t>Гауптмана</w:t>
      </w:r>
      <w:proofErr w:type="spellEnd"/>
      <w:r w:rsidRPr="00D84C1E">
        <w:rPr>
          <w:rFonts w:ascii="Arial" w:eastAsia="Times New Roman" w:hAnsi="Arial" w:cs="Arial"/>
          <w:sz w:val="20"/>
          <w:szCs w:val="20"/>
          <w:lang w:val="ru-RU" w:eastAsia="uk-UA"/>
        </w:rPr>
        <w:t>”</w:t>
      </w:r>
      <w:r w:rsidRPr="00D84C1E">
        <w:rPr>
          <w:rFonts w:ascii="Arial" w:eastAsia="Times New Roman" w:hAnsi="Arial" w:cs="Arial"/>
          <w:sz w:val="20"/>
          <w:szCs w:val="20"/>
          <w:lang w:eastAsia="uk-UA"/>
        </w:rPr>
        <w:t xml:space="preserve"> —</w:t>
      </w:r>
      <w:r w:rsidRPr="00D84C1E">
        <w:rPr>
          <w:rFonts w:ascii="Arial" w:eastAsia="Times New Roman" w:hAnsi="Arial" w:cs="Arial"/>
          <w:sz w:val="20"/>
          <w:szCs w:val="20"/>
          <w:lang w:val="ru-RU" w:eastAsia="uk-UA"/>
        </w:rPr>
        <w:t xml:space="preserve"> не</w:t>
      </w:r>
      <w:r w:rsidRPr="00D84C1E">
        <w:rPr>
          <w:rFonts w:ascii="Arial" w:eastAsia="Times New Roman" w:hAnsi="Arial" w:cs="Arial"/>
          <w:sz w:val="20"/>
          <w:szCs w:val="20"/>
          <w:lang w:eastAsia="uk-UA"/>
        </w:rPr>
        <w:t xml:space="preserve"> були опубліковані, бо 8 червня 1901</w:t>
      </w:r>
      <w:r w:rsidRPr="00D84C1E">
        <w:rPr>
          <w:rFonts w:ascii="Arial" w:eastAsia="Times New Roman" w:hAnsi="Arial" w:cs="Arial"/>
          <w:sz w:val="20"/>
          <w:szCs w:val="20"/>
          <w:lang w:val="ru-RU" w:eastAsia="uk-UA"/>
        </w:rPr>
        <w:t>р. журнал</w:t>
      </w:r>
      <w:r w:rsidRPr="00D84C1E">
        <w:rPr>
          <w:rFonts w:ascii="Arial" w:eastAsia="Times New Roman" w:hAnsi="Arial" w:cs="Arial"/>
          <w:sz w:val="20"/>
          <w:szCs w:val="20"/>
          <w:lang w:eastAsia="uk-UA"/>
        </w:rPr>
        <w:t xml:space="preserve"> </w:t>
      </w:r>
      <w:proofErr w:type="gramStart"/>
      <w:r w:rsidRPr="00D84C1E">
        <w:rPr>
          <w:rFonts w:ascii="Arial" w:eastAsia="Times New Roman" w:hAnsi="Arial" w:cs="Arial"/>
          <w:sz w:val="20"/>
          <w:szCs w:val="20"/>
          <w:lang w:eastAsia="uk-UA"/>
        </w:rPr>
        <w:t>л</w:t>
      </w:r>
      <w:proofErr w:type="gramEnd"/>
      <w:r w:rsidRPr="00D84C1E">
        <w:rPr>
          <w:rFonts w:ascii="Arial" w:eastAsia="Times New Roman" w:hAnsi="Arial" w:cs="Arial"/>
          <w:sz w:val="20"/>
          <w:szCs w:val="20"/>
          <w:lang w:eastAsia="uk-UA"/>
        </w:rPr>
        <w:t>іквідовано.</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Більшість своїх статей для</w:t>
      </w:r>
      <w:r w:rsidRPr="00D84C1E">
        <w:rPr>
          <w:rFonts w:ascii="Arial" w:eastAsia="Times New Roman" w:hAnsi="Arial" w:cs="Arial"/>
          <w:sz w:val="20"/>
          <w:szCs w:val="20"/>
          <w:lang w:val="ru-RU" w:eastAsia="uk-UA"/>
        </w:rPr>
        <w:t xml:space="preserve"> “Жизни”</w:t>
      </w:r>
      <w:r w:rsidRPr="00D84C1E">
        <w:rPr>
          <w:rFonts w:ascii="Arial" w:eastAsia="Times New Roman" w:hAnsi="Arial" w:cs="Arial"/>
          <w:sz w:val="20"/>
          <w:szCs w:val="20"/>
          <w:lang w:eastAsia="uk-UA"/>
        </w:rPr>
        <w:t xml:space="preserve"> Леся Українка писала в Мінську біля смертельно хворого</w:t>
      </w:r>
      <w:r w:rsidRPr="00D84C1E">
        <w:rPr>
          <w:rFonts w:ascii="Arial" w:eastAsia="Times New Roman" w:hAnsi="Arial" w:cs="Arial"/>
          <w:sz w:val="20"/>
          <w:szCs w:val="20"/>
          <w:lang w:val="ru-RU" w:eastAsia="uk-UA"/>
        </w:rPr>
        <w:t xml:space="preserve"> С. </w:t>
      </w:r>
      <w:proofErr w:type="spellStart"/>
      <w:r w:rsidRPr="00D84C1E">
        <w:rPr>
          <w:rFonts w:ascii="Arial" w:eastAsia="Times New Roman" w:hAnsi="Arial" w:cs="Arial"/>
          <w:sz w:val="20"/>
          <w:szCs w:val="20"/>
          <w:lang w:val="ru-RU" w:eastAsia="uk-UA"/>
        </w:rPr>
        <w:t>Мержинського</w:t>
      </w:r>
      <w:proofErr w:type="spellEnd"/>
      <w:r w:rsidRPr="00D84C1E">
        <w:rPr>
          <w:rFonts w:ascii="Arial" w:eastAsia="Times New Roman" w:hAnsi="Arial" w:cs="Arial"/>
          <w:sz w:val="20"/>
          <w:szCs w:val="20"/>
          <w:lang w:val="ru-RU" w:eastAsia="uk-UA"/>
        </w:rPr>
        <w:t>. В</w:t>
      </w:r>
      <w:r w:rsidRPr="00D84C1E">
        <w:rPr>
          <w:rFonts w:ascii="Arial" w:eastAsia="Times New Roman" w:hAnsi="Arial" w:cs="Arial"/>
          <w:sz w:val="20"/>
          <w:szCs w:val="20"/>
          <w:lang w:eastAsia="uk-UA"/>
        </w:rPr>
        <w:t xml:space="preserve"> одну з найстрашніших ночей у стані невимовної туги створила вона драматичну поему “Одержима” (1901), в якій вибух інтимного почуття, викликаний нелюдськими стражданнями вмираючого товариша, спрямовується в широке русло вибору людиною життєвого шляху і тієї ідеї, якій вона служить увесь </w:t>
      </w:r>
      <w:proofErr w:type="gramStart"/>
      <w:r w:rsidRPr="00D84C1E">
        <w:rPr>
          <w:rFonts w:ascii="Arial" w:eastAsia="Times New Roman" w:hAnsi="Arial" w:cs="Arial"/>
          <w:sz w:val="20"/>
          <w:szCs w:val="20"/>
          <w:lang w:eastAsia="uk-UA"/>
        </w:rPr>
        <w:t>св</w:t>
      </w:r>
      <w:proofErr w:type="gramEnd"/>
      <w:r w:rsidRPr="00D84C1E">
        <w:rPr>
          <w:rFonts w:ascii="Arial" w:eastAsia="Times New Roman" w:hAnsi="Arial" w:cs="Arial"/>
          <w:sz w:val="20"/>
          <w:szCs w:val="20"/>
          <w:lang w:eastAsia="uk-UA"/>
        </w:rPr>
        <w:t xml:space="preserve">ій вік (ці питання звучать уже у вірші “Завжди терновий вінець...”, написаному за кілька місяців до “Одержимої”, і широко розроблені у драмі “Адвокат </w:t>
      </w:r>
      <w:proofErr w:type="spellStart"/>
      <w:r w:rsidRPr="00D84C1E">
        <w:rPr>
          <w:rFonts w:ascii="Arial" w:eastAsia="Times New Roman" w:hAnsi="Arial" w:cs="Arial"/>
          <w:sz w:val="20"/>
          <w:szCs w:val="20"/>
          <w:lang w:eastAsia="uk-UA"/>
        </w:rPr>
        <w:t>Мартіан</w:t>
      </w:r>
      <w:proofErr w:type="spellEnd"/>
      <w:r w:rsidRPr="00D84C1E">
        <w:rPr>
          <w:rFonts w:ascii="Arial" w:eastAsia="Times New Roman" w:hAnsi="Arial" w:cs="Arial"/>
          <w:sz w:val="20"/>
          <w:szCs w:val="20"/>
          <w:lang w:eastAsia="uk-UA"/>
        </w:rPr>
        <w:t>”, 1913).</w:t>
      </w:r>
      <w:r w:rsidRPr="00D84C1E">
        <w:rPr>
          <w:rFonts w:ascii="Arial" w:eastAsia="Times New Roman" w:hAnsi="Arial" w:cs="Arial"/>
          <w:sz w:val="20"/>
          <w:szCs w:val="20"/>
          <w:lang w:val="ru-RU" w:eastAsia="uk-UA"/>
        </w:rPr>
        <w:t xml:space="preserve"> С. </w:t>
      </w:r>
      <w:proofErr w:type="spellStart"/>
      <w:r w:rsidRPr="00D84C1E">
        <w:rPr>
          <w:rFonts w:ascii="Arial" w:eastAsia="Times New Roman" w:hAnsi="Arial" w:cs="Arial"/>
          <w:sz w:val="20"/>
          <w:szCs w:val="20"/>
          <w:lang w:val="ru-RU" w:eastAsia="uk-UA"/>
        </w:rPr>
        <w:t>Мержинському</w:t>
      </w:r>
      <w:proofErr w:type="spellEnd"/>
      <w:r w:rsidRPr="00D84C1E">
        <w:rPr>
          <w:rFonts w:ascii="Arial" w:eastAsia="Times New Roman" w:hAnsi="Arial" w:cs="Arial"/>
          <w:sz w:val="20"/>
          <w:szCs w:val="20"/>
          <w:lang w:eastAsia="uk-UA"/>
        </w:rPr>
        <w:t xml:space="preserve"> присвячені також “Я бачила, як ти хиливсь додолу”, “</w:t>
      </w:r>
      <w:proofErr w:type="gramStart"/>
      <w:r w:rsidRPr="00D84C1E">
        <w:rPr>
          <w:rFonts w:ascii="Arial" w:eastAsia="Times New Roman" w:hAnsi="Arial" w:cs="Arial"/>
          <w:sz w:val="20"/>
          <w:szCs w:val="20"/>
          <w:lang w:eastAsia="uk-UA"/>
        </w:rPr>
        <w:t>Мрія</w:t>
      </w:r>
      <w:proofErr w:type="gramEnd"/>
      <w:r w:rsidRPr="00D84C1E">
        <w:rPr>
          <w:rFonts w:ascii="Arial" w:eastAsia="Times New Roman" w:hAnsi="Arial" w:cs="Arial"/>
          <w:sz w:val="20"/>
          <w:szCs w:val="20"/>
          <w:lang w:eastAsia="uk-UA"/>
        </w:rPr>
        <w:t xml:space="preserve"> </w:t>
      </w:r>
      <w:proofErr w:type="spellStart"/>
      <w:r w:rsidRPr="00D84C1E">
        <w:rPr>
          <w:rFonts w:ascii="Arial" w:eastAsia="Times New Roman" w:hAnsi="Arial" w:cs="Arial"/>
          <w:sz w:val="20"/>
          <w:szCs w:val="20"/>
          <w:lang w:eastAsia="uk-UA"/>
        </w:rPr>
        <w:t>далекая</w:t>
      </w:r>
      <w:proofErr w:type="spellEnd"/>
      <w:r w:rsidRPr="00D84C1E">
        <w:rPr>
          <w:rFonts w:ascii="Arial" w:eastAsia="Times New Roman" w:hAnsi="Arial" w:cs="Arial"/>
          <w:sz w:val="20"/>
          <w:szCs w:val="20"/>
          <w:lang w:eastAsia="uk-UA"/>
        </w:rPr>
        <w:t xml:space="preserve">, мрія </w:t>
      </w:r>
      <w:proofErr w:type="spellStart"/>
      <w:r w:rsidRPr="00D84C1E">
        <w:rPr>
          <w:rFonts w:ascii="Arial" w:eastAsia="Times New Roman" w:hAnsi="Arial" w:cs="Arial"/>
          <w:sz w:val="20"/>
          <w:szCs w:val="20"/>
          <w:lang w:eastAsia="uk-UA"/>
        </w:rPr>
        <w:t>минулая</w:t>
      </w:r>
      <w:proofErr w:type="spellEnd"/>
      <w:r w:rsidRPr="00D84C1E">
        <w:rPr>
          <w:rFonts w:ascii="Arial" w:eastAsia="Times New Roman" w:hAnsi="Arial" w:cs="Arial"/>
          <w:sz w:val="20"/>
          <w:szCs w:val="20"/>
          <w:lang w:eastAsia="uk-UA"/>
        </w:rPr>
        <w:t>”, “Калина” та інші вірші — цілий цикл інтимної лірики. Трагічні переживання поетеси відлунюються також у поемі “</w:t>
      </w:r>
      <w:proofErr w:type="spellStart"/>
      <w:r w:rsidRPr="00D84C1E">
        <w:rPr>
          <w:rFonts w:ascii="Arial" w:eastAsia="Times New Roman" w:hAnsi="Arial" w:cs="Arial"/>
          <w:sz w:val="20"/>
          <w:szCs w:val="20"/>
          <w:lang w:eastAsia="uk-UA"/>
        </w:rPr>
        <w:t>Віла-посестра</w:t>
      </w:r>
      <w:proofErr w:type="spellEnd"/>
      <w:r w:rsidRPr="00D84C1E">
        <w:rPr>
          <w:rFonts w:ascii="Arial" w:eastAsia="Times New Roman" w:hAnsi="Arial" w:cs="Arial"/>
          <w:sz w:val="20"/>
          <w:szCs w:val="20"/>
          <w:lang w:eastAsia="uk-UA"/>
        </w:rPr>
        <w:t>”.</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Пережита особиста драма позначилась на загостренні хвороби легень, і Леся Українка їде на Буковину, далі — Гуцульщину рятувати підірване здоров'я. В 1902р. у Чернівцях з ініціативи студентів університету, які тепло вітали поетесу, виходить третя збірка її поезій — “Відгуки”. Вона складається з циклів “З невольницьких пісень”, “Ритми”, “Хвилини”, шести легенд і драматичної поеми “Одержима”.</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У 900-х рр. міцніють зв'язки Лесі Українки з соціал-демократичним рухом. З групою товаришів вона займається розповсюдженням соціалістичної і марксистської літератури, перекладом праць теоретиків соціалізму, виданням цих творів за кордоном і транспортуванням у Росію. У 1907р. при обшуку у Лесі Українки вилучено 121 брошуру, серед них були три видання “Маніфесту Комуністичної партії”, три праці В І. Леніна (“До сільської бідноти”, “Державна дума і соціал-демократична тактика”, “Перемога кадетів і завдання робітничої партії”), чотири праці К. Маркса, п'ять — Ф. Енгельса, біографія К. Маркса і Ф. Енгельса та ін.</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Феномен таланту Лесі Українки полягав у тому, що вона одночасно плідно працювала в різних літературних жанрах. У кінці 90-х — на початку 900-х рр. з'являються її поеми “Одно слово”, “</w:t>
      </w:r>
      <w:proofErr w:type="spellStart"/>
      <w:r w:rsidRPr="00D84C1E">
        <w:rPr>
          <w:rFonts w:ascii="Arial" w:eastAsia="Times New Roman" w:hAnsi="Arial" w:cs="Arial"/>
          <w:sz w:val="20"/>
          <w:szCs w:val="20"/>
          <w:lang w:eastAsia="uk-UA"/>
        </w:rPr>
        <w:t>Віла-посестра</w:t>
      </w:r>
      <w:proofErr w:type="spellEnd"/>
      <w:r w:rsidRPr="00D84C1E">
        <w:rPr>
          <w:rFonts w:ascii="Arial" w:eastAsia="Times New Roman" w:hAnsi="Arial" w:cs="Arial"/>
          <w:sz w:val="20"/>
          <w:szCs w:val="20"/>
          <w:lang w:eastAsia="uk-UA"/>
        </w:rPr>
        <w:t xml:space="preserve">”, “Се ви питаєте за тих”, “Ізольда Білорука”, в яких яскраво виявилася схильність до оригінальної обробки світових сюжетів. Активно працює Леся Українка і як перекладач, її увагу привертають вершинні явища світової літератури — “Макбет” Шекспіра, “Пекло” Данте, “Каїн” Байрона. Вона перекладає також драму Г. Гауптмана “Ткачі”, яка належала до забороненої в Росії літератури, вірші </w:t>
      </w:r>
      <w:proofErr w:type="spellStart"/>
      <w:r w:rsidRPr="00D84C1E">
        <w:rPr>
          <w:rFonts w:ascii="Arial" w:eastAsia="Times New Roman" w:hAnsi="Arial" w:cs="Arial"/>
          <w:sz w:val="20"/>
          <w:szCs w:val="20"/>
          <w:lang w:eastAsia="uk-UA"/>
        </w:rPr>
        <w:t>Надсона</w:t>
      </w:r>
      <w:proofErr w:type="spellEnd"/>
      <w:r w:rsidRPr="00D84C1E">
        <w:rPr>
          <w:rFonts w:ascii="Arial" w:eastAsia="Times New Roman" w:hAnsi="Arial" w:cs="Arial"/>
          <w:sz w:val="20"/>
          <w:szCs w:val="20"/>
          <w:lang w:eastAsia="uk-UA"/>
        </w:rPr>
        <w:t xml:space="preserve">, </w:t>
      </w:r>
      <w:proofErr w:type="spellStart"/>
      <w:r w:rsidRPr="00D84C1E">
        <w:rPr>
          <w:rFonts w:ascii="Arial" w:eastAsia="Times New Roman" w:hAnsi="Arial" w:cs="Arial"/>
          <w:sz w:val="20"/>
          <w:szCs w:val="20"/>
          <w:lang w:eastAsia="uk-UA"/>
        </w:rPr>
        <w:t>Конопніцької</w:t>
      </w:r>
      <w:proofErr w:type="spellEnd"/>
      <w:r w:rsidRPr="00D84C1E">
        <w:rPr>
          <w:rFonts w:ascii="Arial" w:eastAsia="Times New Roman" w:hAnsi="Arial" w:cs="Arial"/>
          <w:sz w:val="20"/>
          <w:szCs w:val="20"/>
          <w:lang w:eastAsia="uk-UA"/>
        </w:rPr>
        <w:t>, Ади Негрі. З метою популяризації української літератури серед російського читача Леся Українка вибирає для перекладу твори на народні теми. Так, у видавництві</w:t>
      </w:r>
      <w:r w:rsidRPr="00D84C1E">
        <w:rPr>
          <w:rFonts w:ascii="Arial" w:eastAsia="Times New Roman" w:hAnsi="Arial" w:cs="Arial"/>
          <w:sz w:val="20"/>
          <w:szCs w:val="20"/>
          <w:lang w:val="ru-RU" w:eastAsia="uk-UA"/>
        </w:rPr>
        <w:t xml:space="preserve"> “Донская речь” у Рос</w:t>
      </w:r>
      <w:proofErr w:type="spellStart"/>
      <w:r w:rsidRPr="00D84C1E">
        <w:rPr>
          <w:rFonts w:ascii="Arial" w:eastAsia="Times New Roman" w:hAnsi="Arial" w:cs="Arial"/>
          <w:sz w:val="20"/>
          <w:szCs w:val="20"/>
          <w:lang w:eastAsia="uk-UA"/>
        </w:rPr>
        <w:t>тові-на-Дону</w:t>
      </w:r>
      <w:proofErr w:type="spellEnd"/>
      <w:r w:rsidRPr="00D84C1E">
        <w:rPr>
          <w:rFonts w:ascii="Arial" w:eastAsia="Times New Roman" w:hAnsi="Arial" w:cs="Arial"/>
          <w:sz w:val="20"/>
          <w:szCs w:val="20"/>
          <w:lang w:eastAsia="uk-UA"/>
        </w:rPr>
        <w:t xml:space="preserve"> в 1903 — 1905 рр. вийшли в її перекладах російською мовою оповідання І. Франка “Сам собі винен”, “Добрий </w:t>
      </w:r>
      <w:proofErr w:type="spellStart"/>
      <w:r w:rsidRPr="00D84C1E">
        <w:rPr>
          <w:rFonts w:ascii="Arial" w:eastAsia="Times New Roman" w:hAnsi="Arial" w:cs="Arial"/>
          <w:sz w:val="20"/>
          <w:szCs w:val="20"/>
          <w:lang w:eastAsia="uk-UA"/>
        </w:rPr>
        <w:t>заробок</w:t>
      </w:r>
      <w:proofErr w:type="spellEnd"/>
      <w:r w:rsidRPr="00D84C1E">
        <w:rPr>
          <w:rFonts w:ascii="Arial" w:eastAsia="Times New Roman" w:hAnsi="Arial" w:cs="Arial"/>
          <w:sz w:val="20"/>
          <w:szCs w:val="20"/>
          <w:lang w:eastAsia="uk-UA"/>
        </w:rPr>
        <w:t>”, “На дні”, “Ліси і пасовиська”, “Історія кожуха”, “До світла”. Переклади Лесі Українки відзначаються високою мовною культурою, пильною увагою до відтворення ідейно-художнього змісту оригіналу, його стильових особливостей.</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Особливе місце у творчій біографії Лесі Українки займає фольклор. Починаючи з дитячих вражень (поема в народному дусі “Русалка”) і кінчаючи останньою казкою “Про велета”, він органічно входить у поетичний світ письменниці. Вона записує з уст селян обряди, пісні, думи, балади, казки. Вже на початку 90-х рр. Леся Українка друкує в “Житі і слові” </w:t>
      </w:r>
      <w:proofErr w:type="spellStart"/>
      <w:r w:rsidRPr="00D84C1E">
        <w:rPr>
          <w:rFonts w:ascii="Arial" w:eastAsia="Times New Roman" w:hAnsi="Arial" w:cs="Arial"/>
          <w:sz w:val="20"/>
          <w:szCs w:val="20"/>
          <w:lang w:eastAsia="uk-UA"/>
        </w:rPr>
        <w:t>підбірку</w:t>
      </w:r>
      <w:proofErr w:type="spellEnd"/>
      <w:r w:rsidRPr="00D84C1E">
        <w:rPr>
          <w:rFonts w:ascii="Arial" w:eastAsia="Times New Roman" w:hAnsi="Arial" w:cs="Arial"/>
          <w:sz w:val="20"/>
          <w:szCs w:val="20"/>
          <w:lang w:eastAsia="uk-UA"/>
        </w:rPr>
        <w:t xml:space="preserve"> “Купала на Волині”. Широтою інтересів відзначається рукописний зошит пісень із с. </w:t>
      </w:r>
      <w:proofErr w:type="spellStart"/>
      <w:r w:rsidRPr="00D84C1E">
        <w:rPr>
          <w:rFonts w:ascii="Arial" w:eastAsia="Times New Roman" w:hAnsi="Arial" w:cs="Arial"/>
          <w:sz w:val="20"/>
          <w:szCs w:val="20"/>
          <w:lang w:eastAsia="uk-UA"/>
        </w:rPr>
        <w:t>Колодяжне</w:t>
      </w:r>
      <w:proofErr w:type="spellEnd"/>
      <w:r w:rsidRPr="00D84C1E">
        <w:rPr>
          <w:rFonts w:ascii="Arial" w:eastAsia="Times New Roman" w:hAnsi="Arial" w:cs="Arial"/>
          <w:sz w:val="20"/>
          <w:szCs w:val="20"/>
          <w:lang w:eastAsia="uk-UA"/>
        </w:rPr>
        <w:t>, куди ввійшли веснянки, колядки, весільні, родинно-побутові, жниварські та ліричні пісні. Під час перебування в Карпатах поетеса записувала гуцульські мелодії; в 1903</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вона друкує збірник “Дитячі гри, пісні, казки”. У 1904</w:t>
      </w:r>
      <w:r w:rsidRPr="00D84C1E">
        <w:rPr>
          <w:rFonts w:ascii="Arial" w:eastAsia="Times New Roman" w:hAnsi="Arial" w:cs="Arial"/>
          <w:sz w:val="20"/>
          <w:szCs w:val="20"/>
          <w:lang w:val="ru-RU" w:eastAsia="uk-UA"/>
        </w:rPr>
        <w:t>р. у</w:t>
      </w:r>
      <w:r w:rsidRPr="00D84C1E">
        <w:rPr>
          <w:rFonts w:ascii="Arial" w:eastAsia="Times New Roman" w:hAnsi="Arial" w:cs="Arial"/>
          <w:sz w:val="20"/>
          <w:szCs w:val="20"/>
          <w:lang w:eastAsia="uk-UA"/>
        </w:rPr>
        <w:t xml:space="preserve"> неї виникає задум видати “Народні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існі до танцю” (54 тексти). Леся Українка стає ініціатором видання українського героїчного епосу, у 1908</w:t>
      </w:r>
      <w:r w:rsidRPr="00D84C1E">
        <w:rPr>
          <w:rFonts w:ascii="Arial" w:eastAsia="Times New Roman" w:hAnsi="Arial" w:cs="Arial"/>
          <w:sz w:val="20"/>
          <w:szCs w:val="20"/>
          <w:lang w:val="ru-RU" w:eastAsia="uk-UA"/>
        </w:rPr>
        <w:t xml:space="preserve">р. </w:t>
      </w:r>
      <w:r w:rsidRPr="00D84C1E">
        <w:rPr>
          <w:rFonts w:ascii="Arial" w:eastAsia="Times New Roman" w:hAnsi="Arial" w:cs="Arial"/>
          <w:sz w:val="20"/>
          <w:szCs w:val="20"/>
          <w:lang w:eastAsia="uk-UA"/>
        </w:rPr>
        <w:t xml:space="preserve">записує на фонографі думи у виконанні кобзаря з Харківщини Г. </w:t>
      </w:r>
      <w:proofErr w:type="spellStart"/>
      <w:r w:rsidRPr="00D84C1E">
        <w:rPr>
          <w:rFonts w:ascii="Arial" w:eastAsia="Times New Roman" w:hAnsi="Arial" w:cs="Arial"/>
          <w:sz w:val="20"/>
          <w:szCs w:val="20"/>
          <w:lang w:eastAsia="uk-UA"/>
        </w:rPr>
        <w:t>Гончаренка</w:t>
      </w:r>
      <w:proofErr w:type="spellEnd"/>
      <w:r w:rsidRPr="00D84C1E">
        <w:rPr>
          <w:rFonts w:ascii="Arial" w:eastAsia="Times New Roman" w:hAnsi="Arial" w:cs="Arial"/>
          <w:sz w:val="20"/>
          <w:szCs w:val="20"/>
          <w:lang w:eastAsia="uk-UA"/>
        </w:rPr>
        <w:t>. 30 записів веснянок і обжинкових пісень з голосу Лесі Українки зробив композитор М.</w:t>
      </w:r>
      <w:r w:rsidRPr="00D84C1E">
        <w:rPr>
          <w:rFonts w:ascii="Arial" w:eastAsia="Times New Roman" w:hAnsi="Arial" w:cs="Arial"/>
          <w:sz w:val="20"/>
          <w:szCs w:val="20"/>
          <w:lang w:val="ru-RU" w:eastAsia="uk-UA"/>
        </w:rPr>
        <w:t xml:space="preserve"> Лисенко.</w:t>
      </w:r>
      <w:r w:rsidRPr="00D84C1E">
        <w:rPr>
          <w:rFonts w:ascii="Arial" w:eastAsia="Times New Roman" w:hAnsi="Arial" w:cs="Arial"/>
          <w:sz w:val="20"/>
          <w:szCs w:val="20"/>
          <w:lang w:eastAsia="uk-UA"/>
        </w:rPr>
        <w:t xml:space="preserve"> 225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ісень увійшли до книги “Народні мелодії. З голосу Лесі Українки”, яку впорядкував і видав 1917</w:t>
      </w:r>
      <w:r w:rsidRPr="00D84C1E">
        <w:rPr>
          <w:rFonts w:ascii="Arial" w:eastAsia="Times New Roman" w:hAnsi="Arial" w:cs="Arial"/>
          <w:sz w:val="20"/>
          <w:szCs w:val="20"/>
          <w:lang w:val="ru-RU" w:eastAsia="uk-UA"/>
        </w:rPr>
        <w:t>р. К.</w:t>
      </w:r>
      <w:r w:rsidRPr="00D84C1E">
        <w:rPr>
          <w:rFonts w:ascii="Arial" w:eastAsia="Times New Roman" w:hAnsi="Arial" w:cs="Arial"/>
          <w:sz w:val="20"/>
          <w:szCs w:val="20"/>
          <w:lang w:eastAsia="uk-UA"/>
        </w:rPr>
        <w:t xml:space="preserve"> Квітка. У 1908 — 1910 рр. стараннями поетеси була організована експедиція Ф. </w:t>
      </w:r>
      <w:proofErr w:type="spellStart"/>
      <w:r w:rsidRPr="00D84C1E">
        <w:rPr>
          <w:rFonts w:ascii="Arial" w:eastAsia="Times New Roman" w:hAnsi="Arial" w:cs="Arial"/>
          <w:sz w:val="20"/>
          <w:szCs w:val="20"/>
          <w:lang w:eastAsia="uk-UA"/>
        </w:rPr>
        <w:t>Колесси</w:t>
      </w:r>
      <w:proofErr w:type="spellEnd"/>
      <w:r w:rsidRPr="00D84C1E">
        <w:rPr>
          <w:rFonts w:ascii="Arial" w:eastAsia="Times New Roman" w:hAnsi="Arial" w:cs="Arial"/>
          <w:sz w:val="20"/>
          <w:szCs w:val="20"/>
          <w:lang w:eastAsia="uk-UA"/>
        </w:rPr>
        <w:t xml:space="preserve"> для записування народних дум на Полтавщині, й у 1910 — 1913 рр. у Львові вийшли два томи цих записів (“Мелодії українських народних дум”), які стали визначним явищем світової фольклористики.</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lastRenderedPageBreak/>
        <w:t>Через хворобу Лесі Українці доводилось багато їздити по світу. Вона лікувалася в Криму і на Кавказі, у Німеччині і Швейцарії, в Італії та Єгипті. І хоча чужина завжди викликала в неї тугу за рідним краєм, але й збагачувала новими враженнями, знанням життя інших народів, зміцнювала й поглиблювала інтернаціональні мотиви її творчості. Так, у циклі “Весна в Єгипті” (1910), Леся Українка знайомить українського читача з цим краєм, його природою, людьми.</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У 1904</w:t>
      </w:r>
      <w:r w:rsidRPr="00D84C1E">
        <w:rPr>
          <w:rFonts w:ascii="Arial" w:eastAsia="Times New Roman" w:hAnsi="Arial" w:cs="Arial"/>
          <w:sz w:val="20"/>
          <w:szCs w:val="20"/>
          <w:lang w:val="ru-RU" w:eastAsia="uk-UA"/>
        </w:rPr>
        <w:t>р. в</w:t>
      </w:r>
      <w:r w:rsidRPr="00D84C1E">
        <w:rPr>
          <w:rFonts w:ascii="Arial" w:eastAsia="Times New Roman" w:hAnsi="Arial" w:cs="Arial"/>
          <w:sz w:val="20"/>
          <w:szCs w:val="20"/>
          <w:lang w:eastAsia="uk-UA"/>
        </w:rPr>
        <w:t xml:space="preserve"> Києві вийшло ще одне видання поетичних творів Лесі Українки (вибране)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ід заголовком “На крилах пісень”.</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1905 рік не був несподіваним для Лесі Українки. Драматичні поеми “Осіння казка” і “В катакомбах”, датовані 1905</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були безпосереднім відгуком на революційні події.</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Після поразки революції Леся Українка звертається до соціальної і політичної сатири, співробітничає в журналі “Шершень”, її вірші “Пан політик”, “Пан народовець”, “Практичний пан” та ін. — це критика ліберальної буржуазії, </w:t>
      </w:r>
      <w:proofErr w:type="spellStart"/>
      <w:r w:rsidRPr="00D84C1E">
        <w:rPr>
          <w:rFonts w:ascii="Arial" w:eastAsia="Times New Roman" w:hAnsi="Arial" w:cs="Arial"/>
          <w:sz w:val="20"/>
          <w:szCs w:val="20"/>
          <w:lang w:eastAsia="uk-UA"/>
        </w:rPr>
        <w:t>лжедрузів</w:t>
      </w:r>
      <w:proofErr w:type="spellEnd"/>
      <w:r w:rsidRPr="00D84C1E">
        <w:rPr>
          <w:rFonts w:ascii="Arial" w:eastAsia="Times New Roman" w:hAnsi="Arial" w:cs="Arial"/>
          <w:sz w:val="20"/>
          <w:szCs w:val="20"/>
          <w:lang w:eastAsia="uk-UA"/>
        </w:rPr>
        <w:t xml:space="preserve"> народу.</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В останнє десятиліття у творчості Лесі Українки переважає драматургія. За порівняно короткий час було написано понад двадцять драматичних творів, які відкрили нову сторінку в історії театральної культури.</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Поетичний театр Лесі Українки вимагав від глядача розвивати здатність не лише дивитися, а й бачити та розуміти, підноситися від живого споглядання до абстрактного мислення. Все це разом було однією з причин складної сценічної долі драматургії поетеси; ні тогочасний театр, ні глядачі ще не були готові до її освоєння. Так, поставлена в 1899</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драма “Блакитна троянда” (1896) успіху не мала. Щось подібне — нерозуміння, глузування — пережила “Чайка”</w:t>
      </w:r>
      <w:r w:rsidRPr="00D84C1E">
        <w:rPr>
          <w:rFonts w:ascii="Arial" w:eastAsia="Times New Roman" w:hAnsi="Arial" w:cs="Arial"/>
          <w:sz w:val="20"/>
          <w:szCs w:val="20"/>
          <w:lang w:val="ru-RU" w:eastAsia="uk-UA"/>
        </w:rPr>
        <w:t xml:space="preserve"> Чехова,</w:t>
      </w:r>
      <w:r w:rsidRPr="00D84C1E">
        <w:rPr>
          <w:rFonts w:ascii="Arial" w:eastAsia="Times New Roman" w:hAnsi="Arial" w:cs="Arial"/>
          <w:sz w:val="20"/>
          <w:szCs w:val="20"/>
          <w:lang w:eastAsia="uk-UA"/>
        </w:rPr>
        <w:t xml:space="preserve"> зазнавши провалу в </w:t>
      </w:r>
      <w:proofErr w:type="spellStart"/>
      <w:r w:rsidRPr="00D84C1E">
        <w:rPr>
          <w:rFonts w:ascii="Arial" w:eastAsia="Times New Roman" w:hAnsi="Arial" w:cs="Arial"/>
          <w:sz w:val="20"/>
          <w:szCs w:val="20"/>
          <w:lang w:eastAsia="uk-UA"/>
        </w:rPr>
        <w:t>Александрінському</w:t>
      </w:r>
      <w:proofErr w:type="spellEnd"/>
      <w:r w:rsidRPr="00D84C1E">
        <w:rPr>
          <w:rFonts w:ascii="Arial" w:eastAsia="Times New Roman" w:hAnsi="Arial" w:cs="Arial"/>
          <w:sz w:val="20"/>
          <w:szCs w:val="20"/>
          <w:lang w:eastAsia="uk-UA"/>
        </w:rPr>
        <w:t xml:space="preserve"> театрі в 1896</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Але вже в 1898</w:t>
      </w:r>
      <w:r w:rsidRPr="00D84C1E">
        <w:rPr>
          <w:rFonts w:ascii="Arial" w:eastAsia="Times New Roman" w:hAnsi="Arial" w:cs="Arial"/>
          <w:sz w:val="20"/>
          <w:szCs w:val="20"/>
          <w:lang w:val="ru-RU" w:eastAsia="uk-UA"/>
        </w:rPr>
        <w:t>р.</w:t>
      </w:r>
      <w:r w:rsidRPr="00D84C1E">
        <w:rPr>
          <w:rFonts w:ascii="Arial" w:eastAsia="Times New Roman" w:hAnsi="Arial" w:cs="Arial"/>
          <w:sz w:val="20"/>
          <w:szCs w:val="20"/>
          <w:lang w:eastAsia="uk-UA"/>
        </w:rPr>
        <w:t xml:space="preserve"> “Чайка” була поставлена </w:t>
      </w:r>
      <w:proofErr w:type="spellStart"/>
      <w:r w:rsidRPr="00D84C1E">
        <w:rPr>
          <w:rFonts w:ascii="Arial" w:eastAsia="Times New Roman" w:hAnsi="Arial" w:cs="Arial"/>
          <w:sz w:val="20"/>
          <w:szCs w:val="20"/>
          <w:lang w:eastAsia="uk-UA"/>
        </w:rPr>
        <w:t>МХАТом</w:t>
      </w:r>
      <w:proofErr w:type="spellEnd"/>
      <w:r w:rsidRPr="00D84C1E">
        <w:rPr>
          <w:rFonts w:ascii="Arial" w:eastAsia="Times New Roman" w:hAnsi="Arial" w:cs="Arial"/>
          <w:sz w:val="20"/>
          <w:szCs w:val="20"/>
          <w:lang w:eastAsia="uk-UA"/>
        </w:rPr>
        <w:t>, який поклав початок її тріумфу. На жаль, такого театру Леся Українка не мала.</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На характер і тенденції новаторства Лесі Українки-драматурга проливають світло її статті, в яких викладена теорія соціальної драми. Виходячи з концепції змістовності жанру, авторка багато уваги приділяє його еволюції.</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Функціональне призначення сюжетів притчового характеру, які брала Леся Українка з історії Давнього Сходу й античного світу, полягало не в бажанні “оживити історію”, а в прагненні письменниці художньо об'єктивувати духовну суть філософських і морально-етичних шукань та політичних проблем свого часу (драма “Кассандра” (1907), драматична поема “В катакомбах” (1905), драматичний діалог “На полі крові” (1909), драма “</w:t>
      </w:r>
      <w:proofErr w:type="spellStart"/>
      <w:r w:rsidRPr="00D84C1E">
        <w:rPr>
          <w:rFonts w:ascii="Arial" w:eastAsia="Times New Roman" w:hAnsi="Arial" w:cs="Arial"/>
          <w:sz w:val="20"/>
          <w:szCs w:val="20"/>
          <w:lang w:eastAsia="uk-UA"/>
        </w:rPr>
        <w:t>Руфін</w:t>
      </w:r>
      <w:proofErr w:type="spellEnd"/>
      <w:r w:rsidRPr="00D84C1E">
        <w:rPr>
          <w:rFonts w:ascii="Arial" w:eastAsia="Times New Roman" w:hAnsi="Arial" w:cs="Arial"/>
          <w:sz w:val="20"/>
          <w:szCs w:val="20"/>
          <w:lang w:eastAsia="uk-UA"/>
        </w:rPr>
        <w:t xml:space="preserve"> і </w:t>
      </w:r>
      <w:proofErr w:type="spellStart"/>
      <w:r w:rsidRPr="00D84C1E">
        <w:rPr>
          <w:rFonts w:ascii="Arial" w:eastAsia="Times New Roman" w:hAnsi="Arial" w:cs="Arial"/>
          <w:sz w:val="20"/>
          <w:szCs w:val="20"/>
          <w:lang w:eastAsia="uk-UA"/>
        </w:rPr>
        <w:t>Прісцілла</w:t>
      </w:r>
      <w:proofErr w:type="spellEnd"/>
      <w:r w:rsidRPr="00D84C1E">
        <w:rPr>
          <w:rFonts w:ascii="Arial" w:eastAsia="Times New Roman" w:hAnsi="Arial" w:cs="Arial"/>
          <w:sz w:val="20"/>
          <w:szCs w:val="20"/>
          <w:lang w:eastAsia="uk-UA"/>
        </w:rPr>
        <w:t xml:space="preserve">” (1910), драматична поема “Адвокат </w:t>
      </w:r>
      <w:proofErr w:type="spellStart"/>
      <w:r w:rsidRPr="00D84C1E">
        <w:rPr>
          <w:rFonts w:ascii="Arial" w:eastAsia="Times New Roman" w:hAnsi="Arial" w:cs="Arial"/>
          <w:sz w:val="20"/>
          <w:szCs w:val="20"/>
          <w:lang w:eastAsia="uk-UA"/>
        </w:rPr>
        <w:t>Мартіан</w:t>
      </w:r>
      <w:proofErr w:type="spellEnd"/>
      <w:r w:rsidRPr="00D84C1E">
        <w:rPr>
          <w:rFonts w:ascii="Arial" w:eastAsia="Times New Roman" w:hAnsi="Arial" w:cs="Arial"/>
          <w:sz w:val="20"/>
          <w:szCs w:val="20"/>
          <w:lang w:eastAsia="uk-UA"/>
        </w:rPr>
        <w:t>” (1911)).</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Про те, що Лесю Українку постійно хвилювала тема митець і суспільство, свідчить її драматична поема “У пущі”, над якою вона почала працювати в 1897</w:t>
      </w:r>
      <w:r w:rsidRPr="00D84C1E">
        <w:rPr>
          <w:rFonts w:ascii="Arial" w:eastAsia="Times New Roman" w:hAnsi="Arial" w:cs="Arial"/>
          <w:sz w:val="20"/>
          <w:szCs w:val="20"/>
          <w:lang w:val="ru-RU" w:eastAsia="uk-UA"/>
        </w:rPr>
        <w:t xml:space="preserve">р., а </w:t>
      </w:r>
      <w:r w:rsidRPr="00D84C1E">
        <w:rPr>
          <w:rFonts w:ascii="Arial" w:eastAsia="Times New Roman" w:hAnsi="Arial" w:cs="Arial"/>
          <w:sz w:val="20"/>
          <w:szCs w:val="20"/>
          <w:lang w:eastAsia="uk-UA"/>
        </w:rPr>
        <w:t>завершила в 1909</w:t>
      </w:r>
      <w:r w:rsidRPr="00D84C1E">
        <w:rPr>
          <w:rFonts w:ascii="Arial" w:eastAsia="Times New Roman" w:hAnsi="Arial" w:cs="Arial"/>
          <w:sz w:val="20"/>
          <w:szCs w:val="20"/>
          <w:lang w:val="ru-RU" w:eastAsia="uk-UA"/>
        </w:rPr>
        <w:t>р.</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 xml:space="preserve">Визначним досягненням драматургії Лесі Українки є її “Камінний господар”. Це одна з найцікавіших версій легенди про Дон </w:t>
      </w:r>
      <w:proofErr w:type="spellStart"/>
      <w:r w:rsidRPr="00D84C1E">
        <w:rPr>
          <w:rFonts w:ascii="Arial" w:eastAsia="Times New Roman" w:hAnsi="Arial" w:cs="Arial"/>
          <w:sz w:val="20"/>
          <w:szCs w:val="20"/>
          <w:lang w:eastAsia="uk-UA"/>
        </w:rPr>
        <w:t>Жуана</w:t>
      </w:r>
      <w:proofErr w:type="spellEnd"/>
      <w:r w:rsidRPr="00D84C1E">
        <w:rPr>
          <w:rFonts w:ascii="Arial" w:eastAsia="Times New Roman" w:hAnsi="Arial" w:cs="Arial"/>
          <w:sz w:val="20"/>
          <w:szCs w:val="20"/>
          <w:lang w:eastAsia="uk-UA"/>
        </w:rPr>
        <w:t xml:space="preserve">, до образу якого зверталося багато великих художників. Звернення до образу Дон </w:t>
      </w:r>
      <w:proofErr w:type="spellStart"/>
      <w:r w:rsidRPr="00D84C1E">
        <w:rPr>
          <w:rFonts w:ascii="Arial" w:eastAsia="Times New Roman" w:hAnsi="Arial" w:cs="Arial"/>
          <w:sz w:val="20"/>
          <w:szCs w:val="20"/>
          <w:lang w:eastAsia="uk-UA"/>
        </w:rPr>
        <w:t>Жуана</w:t>
      </w:r>
      <w:proofErr w:type="spellEnd"/>
      <w:r w:rsidRPr="00D84C1E">
        <w:rPr>
          <w:rFonts w:ascii="Arial" w:eastAsia="Times New Roman" w:hAnsi="Arial" w:cs="Arial"/>
          <w:sz w:val="20"/>
          <w:szCs w:val="20"/>
          <w:lang w:eastAsia="uk-UA"/>
        </w:rPr>
        <w:t xml:space="preserve"> мало і конкретні причини. В 1911</w:t>
      </w:r>
      <w:r w:rsidRPr="00D84C1E">
        <w:rPr>
          <w:rFonts w:ascii="Arial" w:eastAsia="Times New Roman" w:hAnsi="Arial" w:cs="Arial"/>
          <w:sz w:val="20"/>
          <w:szCs w:val="20"/>
          <w:lang w:val="ru-RU" w:eastAsia="uk-UA"/>
        </w:rPr>
        <w:t>р. в</w:t>
      </w:r>
      <w:r w:rsidRPr="00D84C1E">
        <w:rPr>
          <w:rFonts w:ascii="Arial" w:eastAsia="Times New Roman" w:hAnsi="Arial" w:cs="Arial"/>
          <w:sz w:val="20"/>
          <w:szCs w:val="20"/>
          <w:lang w:eastAsia="uk-UA"/>
        </w:rPr>
        <w:t xml:space="preserve"> журналі </w:t>
      </w:r>
      <w:r w:rsidRPr="00D84C1E">
        <w:rPr>
          <w:rFonts w:ascii="Arial" w:eastAsia="Times New Roman" w:hAnsi="Arial" w:cs="Arial"/>
          <w:sz w:val="20"/>
          <w:szCs w:val="20"/>
          <w:lang w:val="ru-RU" w:eastAsia="uk-UA"/>
        </w:rPr>
        <w:t>“Русская мысль” П. Струве,</w:t>
      </w:r>
      <w:r w:rsidRPr="00D84C1E">
        <w:rPr>
          <w:rFonts w:ascii="Arial" w:eastAsia="Times New Roman" w:hAnsi="Arial" w:cs="Arial"/>
          <w:sz w:val="20"/>
          <w:szCs w:val="20"/>
          <w:lang w:eastAsia="uk-UA"/>
        </w:rPr>
        <w:t xml:space="preserve"> який</w:t>
      </w:r>
      <w:r w:rsidRPr="00D84C1E">
        <w:rPr>
          <w:rFonts w:ascii="Arial" w:eastAsia="Times New Roman" w:hAnsi="Arial" w:cs="Arial"/>
          <w:sz w:val="20"/>
          <w:szCs w:val="20"/>
          <w:lang w:val="ru-RU" w:eastAsia="uk-UA"/>
        </w:rPr>
        <w:t xml:space="preserve"> у 90-х </w:t>
      </w:r>
      <w:proofErr w:type="spellStart"/>
      <w:r w:rsidRPr="00D84C1E">
        <w:rPr>
          <w:rFonts w:ascii="Arial" w:eastAsia="Times New Roman" w:hAnsi="Arial" w:cs="Arial"/>
          <w:sz w:val="20"/>
          <w:szCs w:val="20"/>
          <w:lang w:val="ru-RU" w:eastAsia="uk-UA"/>
        </w:rPr>
        <w:t>рр</w:t>
      </w:r>
      <w:proofErr w:type="spellEnd"/>
      <w:r w:rsidRPr="00D84C1E">
        <w:rPr>
          <w:rFonts w:ascii="Arial" w:eastAsia="Times New Roman" w:hAnsi="Arial" w:cs="Arial"/>
          <w:sz w:val="20"/>
          <w:szCs w:val="20"/>
          <w:lang w:val="ru-RU" w:eastAsia="uk-UA"/>
        </w:rPr>
        <w:t xml:space="preserve">. </w:t>
      </w:r>
      <w:proofErr w:type="gramStart"/>
      <w:r w:rsidRPr="00D84C1E">
        <w:rPr>
          <w:rFonts w:ascii="Arial" w:eastAsia="Times New Roman" w:hAnsi="Arial" w:cs="Arial"/>
          <w:sz w:val="20"/>
          <w:szCs w:val="20"/>
          <w:lang w:eastAsia="uk-UA"/>
        </w:rPr>
        <w:t>п</w:t>
      </w:r>
      <w:proofErr w:type="gramEnd"/>
      <w:r w:rsidRPr="00D84C1E">
        <w:rPr>
          <w:rFonts w:ascii="Arial" w:eastAsia="Times New Roman" w:hAnsi="Arial" w:cs="Arial"/>
          <w:sz w:val="20"/>
          <w:szCs w:val="20"/>
          <w:lang w:eastAsia="uk-UA"/>
        </w:rPr>
        <w:t>ідтримував культурний рух на Україні, виступив із статтею, де заперечував доцільність самого існування української культури, говорив про її нездатність використовувати світові образи. Політичне донжуанство</w:t>
      </w:r>
      <w:r w:rsidRPr="00D84C1E">
        <w:rPr>
          <w:rFonts w:ascii="Arial" w:eastAsia="Times New Roman" w:hAnsi="Arial" w:cs="Arial"/>
          <w:sz w:val="20"/>
          <w:szCs w:val="20"/>
          <w:lang w:val="ru-RU" w:eastAsia="uk-UA"/>
        </w:rPr>
        <w:t xml:space="preserve"> Струве</w:t>
      </w:r>
      <w:r w:rsidRPr="00D84C1E">
        <w:rPr>
          <w:rFonts w:ascii="Arial" w:eastAsia="Times New Roman" w:hAnsi="Arial" w:cs="Arial"/>
          <w:sz w:val="20"/>
          <w:szCs w:val="20"/>
          <w:lang w:eastAsia="uk-UA"/>
        </w:rPr>
        <w:t xml:space="preserve"> обурило Лесю Українку, і, вважаючи, що лише публіцистичної полеміки тут замало, вона написала “Камінного господаря”.</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Останні роки Леся Українка жила в Грузії та Єгипті. Невблаганно прогресувала хвороба. Перемагаючи тяжкі страждання, вона знаходила силу працювати. На Кавказі вона все частіше згадувала волинське дитинство, перед нею поставали картини задумливої поліської краси. Так виникла “Лісова пісня”, яка була написана за кілька днів тяжкохворою поетесою.</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Датовані 1913-м — останнім роком життя — твори свідчать, що Лесю Українку не лишають роздуми про громадянські обов'язки митця, його творчий подвиг. Образ співця стає в центрі останньої драматичної поеми — “Оргія”. Свій ліро-епічний триптих — “Що дасть нам силу?”, “Орфеєве чудо”, “Про велета”, в якому звучить думка про суспільне перетворюючу місію мистецтва, письменниця присвятила І. Франкові і надіслала до ювілейного збірника на його честь.</w:t>
      </w:r>
    </w:p>
    <w:p w:rsidR="00D84C1E" w:rsidRPr="00D84C1E" w:rsidRDefault="00D84C1E" w:rsidP="00D84C1E">
      <w:pPr>
        <w:spacing w:before="100" w:beforeAutospacing="1" w:after="100" w:afterAutospacing="1" w:line="240" w:lineRule="auto"/>
        <w:ind w:firstLine="567"/>
        <w:rPr>
          <w:rFonts w:ascii="Times New Roman" w:eastAsia="Times New Roman" w:hAnsi="Times New Roman" w:cs="Times New Roman"/>
          <w:sz w:val="24"/>
          <w:szCs w:val="24"/>
          <w:lang w:eastAsia="uk-UA"/>
        </w:rPr>
      </w:pPr>
      <w:r w:rsidRPr="00D84C1E">
        <w:rPr>
          <w:rFonts w:ascii="Arial" w:eastAsia="Times New Roman" w:hAnsi="Arial" w:cs="Arial"/>
          <w:sz w:val="20"/>
          <w:szCs w:val="20"/>
          <w:lang w:eastAsia="uk-UA"/>
        </w:rPr>
        <w:t>Леся Українка померла 1 серпня 1913</w:t>
      </w:r>
      <w:r w:rsidRPr="00D84C1E">
        <w:rPr>
          <w:rFonts w:ascii="Arial" w:eastAsia="Times New Roman" w:hAnsi="Arial" w:cs="Arial"/>
          <w:sz w:val="20"/>
          <w:szCs w:val="20"/>
          <w:lang w:val="ru-RU" w:eastAsia="uk-UA"/>
        </w:rPr>
        <w:t xml:space="preserve">р. </w:t>
      </w:r>
      <w:r w:rsidRPr="00D84C1E">
        <w:rPr>
          <w:rFonts w:ascii="Arial" w:eastAsia="Times New Roman" w:hAnsi="Arial" w:cs="Arial"/>
          <w:sz w:val="20"/>
          <w:szCs w:val="20"/>
          <w:lang w:eastAsia="uk-UA"/>
        </w:rPr>
        <w:t xml:space="preserve">в грузинському містечку </w:t>
      </w:r>
      <w:proofErr w:type="spellStart"/>
      <w:r w:rsidRPr="00D84C1E">
        <w:rPr>
          <w:rFonts w:ascii="Arial" w:eastAsia="Times New Roman" w:hAnsi="Arial" w:cs="Arial"/>
          <w:sz w:val="20"/>
          <w:szCs w:val="20"/>
          <w:lang w:eastAsia="uk-UA"/>
        </w:rPr>
        <w:t>Сурамі</w:t>
      </w:r>
      <w:proofErr w:type="spellEnd"/>
      <w:r w:rsidRPr="00D84C1E">
        <w:rPr>
          <w:rFonts w:ascii="Arial" w:eastAsia="Times New Roman" w:hAnsi="Arial" w:cs="Arial"/>
          <w:sz w:val="20"/>
          <w:szCs w:val="20"/>
          <w:lang w:eastAsia="uk-UA"/>
        </w:rPr>
        <w:t>. Тіло її перевезли до Києва і поховали на Байковому кладовищі.</w:t>
      </w:r>
    </w:p>
    <w:p w:rsidR="00A07216" w:rsidRDefault="00D84C1E" w:rsidP="00D84C1E">
      <w:r w:rsidRPr="00D84C1E">
        <w:rPr>
          <w:rFonts w:ascii="Times New Roman" w:eastAsia="Times New Roman" w:hAnsi="Times New Roman" w:cs="Times New Roman"/>
          <w:sz w:val="24"/>
          <w:szCs w:val="24"/>
          <w:lang w:eastAsia="uk-UA"/>
        </w:rPr>
        <w:lastRenderedPageBreak/>
        <w:t>﻿</w:t>
      </w:r>
      <w:bookmarkStart w:id="0" w:name="_GoBack"/>
      <w:bookmarkEnd w:id="0"/>
    </w:p>
    <w:sectPr w:rsidR="00A0721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1E"/>
    <w:rsid w:val="00A07216"/>
    <w:rsid w:val="00D84C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74746">
      <w:bodyDiv w:val="1"/>
      <w:marLeft w:val="0"/>
      <w:marRight w:val="0"/>
      <w:marTop w:val="0"/>
      <w:marBottom w:val="0"/>
      <w:divBdr>
        <w:top w:val="none" w:sz="0" w:space="0" w:color="auto"/>
        <w:left w:val="none" w:sz="0" w:space="0" w:color="auto"/>
        <w:bottom w:val="none" w:sz="0" w:space="0" w:color="auto"/>
        <w:right w:val="none" w:sz="0" w:space="0" w:color="auto"/>
      </w:divBdr>
      <w:divsChild>
        <w:div w:id="163390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8950</Words>
  <Characters>5102</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2015-06-11T19:23:00Z</dcterms:created>
  <dcterms:modified xsi:type="dcterms:W3CDTF">2015-06-11T19:24:00Z</dcterms:modified>
</cp:coreProperties>
</file>