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C40D0" w14:textId="13BF349F" w:rsidR="00150D5A" w:rsidRPr="005C321B" w:rsidRDefault="00D355A6" w:rsidP="00150D5A">
      <w:pPr>
        <w:rPr>
          <w:rFonts w:ascii="Times New Roman" w:hAnsi="Times New Roman" w:cs="Times New Roman"/>
        </w:rPr>
      </w:pPr>
      <w:r w:rsidRPr="005C321B">
        <w:rPr>
          <w:rFonts w:ascii="Times New Roman" w:hAnsi="Times New Roman" w:cs="Times New Roman"/>
        </w:rPr>
        <w:t xml:space="preserve">Juliano Welke, Leonardo Machado, Leonardo </w:t>
      </w:r>
      <w:proofErr w:type="spellStart"/>
      <w:r w:rsidRPr="005C321B">
        <w:rPr>
          <w:rFonts w:ascii="Times New Roman" w:hAnsi="Times New Roman" w:cs="Times New Roman"/>
        </w:rPr>
        <w:t>Lacortt</w:t>
      </w:r>
      <w:proofErr w:type="spellEnd"/>
      <w:r w:rsidRPr="005C321B">
        <w:rPr>
          <w:rFonts w:ascii="Times New Roman" w:hAnsi="Times New Roman" w:cs="Times New Roman"/>
        </w:rPr>
        <w:t>, Leonardo Ferrari</w:t>
      </w:r>
      <w:r w:rsidR="005C321B" w:rsidRPr="005C321B">
        <w:rPr>
          <w:rFonts w:ascii="Times New Roman" w:hAnsi="Times New Roman" w:cs="Times New Roman"/>
        </w:rPr>
        <w:t>.</w:t>
      </w:r>
      <w:r w:rsidRPr="005C321B">
        <w:rPr>
          <w:rFonts w:ascii="Times New Roman" w:hAnsi="Times New Roman" w:cs="Times New Roman"/>
        </w:rPr>
        <w:t xml:space="preserve"> </w:t>
      </w:r>
    </w:p>
    <w:p w14:paraId="760337B9" w14:textId="0E807DA8" w:rsidR="00150D5A" w:rsidRPr="0090558D" w:rsidRDefault="00150D5A" w:rsidP="00150D5A">
      <w:pPr>
        <w:pStyle w:val="PargrafodaLista"/>
        <w:ind w:left="0"/>
        <w:jc w:val="center"/>
        <w:rPr>
          <w:rFonts w:ascii="Times New Roman" w:hAnsi="Times New Roman" w:cs="Times New Roman"/>
          <w:b/>
          <w:bCs/>
          <w:sz w:val="36"/>
          <w:szCs w:val="36"/>
          <w:shd w:val="clear" w:color="auto" w:fill="F8F9FA"/>
        </w:rPr>
      </w:pPr>
      <w:r w:rsidRPr="0090558D">
        <w:rPr>
          <w:rFonts w:ascii="Times New Roman" w:hAnsi="Times New Roman" w:cs="Times New Roman"/>
          <w:b/>
          <w:bCs/>
          <w:sz w:val="36"/>
          <w:szCs w:val="36"/>
          <w:shd w:val="clear" w:color="auto" w:fill="F8F9FA"/>
        </w:rPr>
        <w:t>Soluções em Nuvem para Recuperação e Gestão de Dados da Prefeitura de Muçum</w:t>
      </w:r>
    </w:p>
    <w:p w14:paraId="140662C3" w14:textId="77777777" w:rsidR="00150D5A" w:rsidRDefault="00150D5A" w:rsidP="000B494C">
      <w:pPr>
        <w:pStyle w:val="PargrafodaLista"/>
        <w:rPr>
          <w:rFonts w:ascii="Times New Roman" w:hAnsi="Times New Roman" w:cs="Times New Roman"/>
          <w:b/>
          <w:bCs/>
          <w:sz w:val="28"/>
          <w:szCs w:val="28"/>
          <w:shd w:val="clear" w:color="auto" w:fill="F8F9FA"/>
        </w:rPr>
      </w:pPr>
    </w:p>
    <w:p w14:paraId="40149EF6" w14:textId="4C1E0B14" w:rsidR="00150D5A" w:rsidRPr="00150D5A" w:rsidRDefault="00150D5A" w:rsidP="000B494C">
      <w:pPr>
        <w:pStyle w:val="PargrafodaLista"/>
        <w:rPr>
          <w:rFonts w:ascii="Times New Roman" w:hAnsi="Times New Roman" w:cs="Times New Roman"/>
          <w:sz w:val="28"/>
          <w:szCs w:val="28"/>
          <w:shd w:val="clear" w:color="auto" w:fill="F8F9FA"/>
        </w:rPr>
      </w:pPr>
      <w:r w:rsidRPr="00150D5A">
        <w:rPr>
          <w:rFonts w:ascii="Times New Roman" w:hAnsi="Times New Roman" w:cs="Times New Roman"/>
          <w:sz w:val="28"/>
          <w:szCs w:val="28"/>
          <w:shd w:val="clear" w:color="auto" w:fill="F8F9FA"/>
        </w:rPr>
        <w:t>A perda de informações dos sistemas de informática da Prefeitura de Muçum destaca a importância de uma infraestrutura de armazenamento segura e confiável. As plataformas em nuvem oferecem uma variedade de serviços que podem atender às necessidades da prefeitura, incluindo armazenamento de arquivos e sistemas de gestão.</w:t>
      </w:r>
    </w:p>
    <w:p w14:paraId="5AC51587" w14:textId="540788B6" w:rsidR="00D355A6" w:rsidRPr="00E7007F" w:rsidRDefault="00840E52" w:rsidP="000B494C">
      <w:pPr>
        <w:pStyle w:val="PargrafodaLista"/>
        <w:rPr>
          <w:rFonts w:ascii="Times New Roman" w:hAnsi="Times New Roman" w:cs="Times New Roman"/>
          <w:sz w:val="28"/>
          <w:szCs w:val="28"/>
        </w:rPr>
      </w:pPr>
      <w:r w:rsidRPr="00E7007F">
        <w:rPr>
          <w:rFonts w:ascii="Times New Roman" w:hAnsi="Times New Roman" w:cs="Times New Roman"/>
          <w:sz w:val="28"/>
          <w:szCs w:val="28"/>
        </w:rPr>
        <w:t>O Google Cloud é uma plataforma de computação em nuvem fornecida pelo Google, que fornece uma variedade de serviços para ajudar empresas a construir e escalar aplicativos, armazenar e analisar dados e muito mais.</w:t>
      </w:r>
    </w:p>
    <w:p w14:paraId="00EE96D9" w14:textId="2C8202C4" w:rsidR="00A3653F" w:rsidRPr="00E7007F" w:rsidRDefault="00A3653F" w:rsidP="000B494C">
      <w:pPr>
        <w:pStyle w:val="PargrafodaLista"/>
        <w:rPr>
          <w:rFonts w:ascii="Times New Roman" w:hAnsi="Times New Roman" w:cs="Times New Roman"/>
          <w:sz w:val="28"/>
          <w:szCs w:val="28"/>
        </w:rPr>
      </w:pPr>
      <w:r w:rsidRPr="00E7007F">
        <w:rPr>
          <w:rFonts w:ascii="Times New Roman" w:hAnsi="Times New Roman" w:cs="Times New Roman"/>
          <w:sz w:val="28"/>
          <w:szCs w:val="28"/>
        </w:rPr>
        <w:t xml:space="preserve">Já a </w:t>
      </w:r>
      <w:proofErr w:type="spellStart"/>
      <w:r w:rsidRPr="00E7007F">
        <w:rPr>
          <w:rFonts w:ascii="Times New Roman" w:hAnsi="Times New Roman" w:cs="Times New Roman"/>
          <w:sz w:val="28"/>
          <w:szCs w:val="28"/>
        </w:rPr>
        <w:t>Amazon</w:t>
      </w:r>
      <w:proofErr w:type="spellEnd"/>
      <w:r w:rsidRPr="00E7007F">
        <w:rPr>
          <w:rFonts w:ascii="Times New Roman" w:hAnsi="Times New Roman" w:cs="Times New Roman"/>
          <w:sz w:val="28"/>
          <w:szCs w:val="28"/>
        </w:rPr>
        <w:t xml:space="preserve"> Web Services</w:t>
      </w:r>
      <w:r w:rsidR="000B494C">
        <w:rPr>
          <w:rFonts w:ascii="Times New Roman" w:hAnsi="Times New Roman" w:cs="Times New Roman"/>
          <w:sz w:val="28"/>
          <w:szCs w:val="28"/>
        </w:rPr>
        <w:t xml:space="preserve"> </w:t>
      </w:r>
      <w:r w:rsidRPr="00E7007F">
        <w:rPr>
          <w:rFonts w:ascii="Times New Roman" w:hAnsi="Times New Roman" w:cs="Times New Roman"/>
          <w:sz w:val="28"/>
          <w:szCs w:val="28"/>
        </w:rPr>
        <w:t>(AWS) é uma plataforma de computação em nuvem líder do mercado, oferecida pela Amazon.com. Ela fornece uma ampla gama de serviços de computação em nuvem, incluindo computação, armazenamento, bancos de dados, análise, aprendizado de máquina, Internet</w:t>
      </w:r>
      <w:r w:rsidR="005C321B">
        <w:rPr>
          <w:rFonts w:ascii="Times New Roman" w:hAnsi="Times New Roman" w:cs="Times New Roman"/>
          <w:sz w:val="28"/>
          <w:szCs w:val="28"/>
        </w:rPr>
        <w:t xml:space="preserve"> </w:t>
      </w:r>
      <w:r w:rsidRPr="00E7007F">
        <w:rPr>
          <w:rFonts w:ascii="Times New Roman" w:hAnsi="Times New Roman" w:cs="Times New Roman"/>
          <w:sz w:val="28"/>
          <w:szCs w:val="28"/>
        </w:rPr>
        <w:t>(IoT), segurança e muito mais.</w:t>
      </w:r>
    </w:p>
    <w:p w14:paraId="76711564" w14:textId="57EDA219" w:rsidR="00E7007F" w:rsidRPr="00E7007F" w:rsidRDefault="00E7007F" w:rsidP="000B494C">
      <w:pPr>
        <w:pStyle w:val="PargrafodaLista"/>
        <w:rPr>
          <w:rFonts w:ascii="Times New Roman" w:hAnsi="Times New Roman" w:cs="Times New Roman"/>
          <w:sz w:val="28"/>
          <w:szCs w:val="28"/>
        </w:rPr>
      </w:pPr>
      <w:r w:rsidRPr="00E7007F">
        <w:rPr>
          <w:rFonts w:ascii="Times New Roman" w:hAnsi="Times New Roman" w:cs="Times New Roman"/>
          <w:sz w:val="28"/>
          <w:szCs w:val="28"/>
        </w:rPr>
        <w:t>O Microsoft Azure é uma plataforma de computação em nuvem abrangente oferecida pela Microsoft. Ela fornece uma variedade de serviços de nuvem, incluindo computação, armazenamento, bancos de dados</w:t>
      </w:r>
      <w:r w:rsidRPr="00E7007F">
        <w:rPr>
          <w:rFonts w:ascii="Times New Roman" w:hAnsi="Times New Roman" w:cs="Times New Roman"/>
          <w:sz w:val="28"/>
          <w:szCs w:val="28"/>
        </w:rPr>
        <w:t>.</w:t>
      </w:r>
    </w:p>
    <w:p w14:paraId="393ED7F5" w14:textId="2AFDB533" w:rsidR="005C321B" w:rsidRPr="000B494C" w:rsidRDefault="005C321B" w:rsidP="000B494C">
      <w:pPr>
        <w:pStyle w:val="PargrafodaLista"/>
        <w:rPr>
          <w:rFonts w:ascii="Times New Roman" w:hAnsi="Times New Roman" w:cs="Times New Roman"/>
          <w:sz w:val="28"/>
          <w:szCs w:val="28"/>
        </w:rPr>
      </w:pPr>
      <w:r w:rsidRPr="005C321B">
        <w:rPr>
          <w:rFonts w:ascii="Times New Roman" w:hAnsi="Times New Roman" w:cs="Times New Roman"/>
          <w:sz w:val="28"/>
          <w:szCs w:val="28"/>
        </w:rPr>
        <w:t>Além desses provedores de nuvem, existem outras opções no mercado. A escolha da plataforma em nuvem ideal para uma prefeitura deve levar em consideração a segurança, a conformidade com regulamentações, a escalabilidade e a capacidade de integração com os sistemas existentes da prefeitura.</w:t>
      </w:r>
    </w:p>
    <w:p w14:paraId="5DBFF213" w14:textId="77777777" w:rsidR="000916F6" w:rsidRPr="00E7007F" w:rsidRDefault="00D355A6" w:rsidP="000B494C">
      <w:pPr>
        <w:pStyle w:val="PargrafodaLista"/>
        <w:rPr>
          <w:rFonts w:ascii="Times New Roman" w:hAnsi="Times New Roman" w:cs="Times New Roman"/>
          <w:sz w:val="28"/>
          <w:szCs w:val="28"/>
        </w:rPr>
      </w:pPr>
      <w:r w:rsidRPr="00E7007F">
        <w:rPr>
          <w:rFonts w:ascii="Times New Roman" w:hAnsi="Times New Roman" w:cs="Times New Roman"/>
          <w:sz w:val="28"/>
          <w:szCs w:val="28"/>
        </w:rPr>
        <w:t xml:space="preserve">Para a prefeitura de Muçum, que precisa armazenar arquivos como </w:t>
      </w:r>
      <w:proofErr w:type="spellStart"/>
      <w:r w:rsidRPr="00E7007F">
        <w:rPr>
          <w:rFonts w:ascii="Times New Roman" w:hAnsi="Times New Roman" w:cs="Times New Roman"/>
          <w:sz w:val="28"/>
          <w:szCs w:val="28"/>
        </w:rPr>
        <w:t>PDFs</w:t>
      </w:r>
      <w:proofErr w:type="spellEnd"/>
      <w:r w:rsidRPr="00E7007F">
        <w:rPr>
          <w:rFonts w:ascii="Times New Roman" w:hAnsi="Times New Roman" w:cs="Times New Roman"/>
          <w:sz w:val="28"/>
          <w:szCs w:val="28"/>
        </w:rPr>
        <w:t>, XML, documentos do Word, Excel, entre outros, e também implementar um sistema de gerenciamento, as plataformas de nuvem oferecem uma variedade</w:t>
      </w:r>
      <w:r w:rsidRPr="00E7007F">
        <w:rPr>
          <w:rFonts w:ascii="Times New Roman" w:hAnsi="Times New Roman" w:cs="Times New Roman"/>
          <w:sz w:val="28"/>
          <w:szCs w:val="28"/>
        </w:rPr>
        <w:t xml:space="preserve"> bem grande</w:t>
      </w:r>
      <w:r w:rsidRPr="00E7007F">
        <w:rPr>
          <w:rFonts w:ascii="Times New Roman" w:hAnsi="Times New Roman" w:cs="Times New Roman"/>
          <w:sz w:val="28"/>
          <w:szCs w:val="28"/>
        </w:rPr>
        <w:t xml:space="preserve"> de serviços adequados. Vamos dar uma olhada em algumas opções e os serviços que podem ser úteis: Google Cloud Platform</w:t>
      </w:r>
      <w:r w:rsidR="000916F6" w:rsidRPr="00E7007F">
        <w:rPr>
          <w:rFonts w:ascii="Times New Roman" w:hAnsi="Times New Roman" w:cs="Times New Roman"/>
          <w:sz w:val="28"/>
          <w:szCs w:val="28"/>
        </w:rPr>
        <w:t xml:space="preserve">, </w:t>
      </w:r>
      <w:r w:rsidRPr="00E7007F">
        <w:rPr>
          <w:rFonts w:ascii="Times New Roman" w:hAnsi="Times New Roman" w:cs="Times New Roman"/>
          <w:sz w:val="28"/>
          <w:szCs w:val="28"/>
        </w:rPr>
        <w:t xml:space="preserve">Google Cloud </w:t>
      </w:r>
      <w:proofErr w:type="spellStart"/>
      <w:r w:rsidRPr="00E7007F">
        <w:rPr>
          <w:rFonts w:ascii="Times New Roman" w:hAnsi="Times New Roman" w:cs="Times New Roman"/>
          <w:sz w:val="28"/>
          <w:szCs w:val="28"/>
        </w:rPr>
        <w:t>Storage</w:t>
      </w:r>
      <w:proofErr w:type="spellEnd"/>
      <w:r w:rsidR="000916F6" w:rsidRPr="00E7007F">
        <w:rPr>
          <w:rFonts w:ascii="Times New Roman" w:hAnsi="Times New Roman" w:cs="Times New Roman"/>
          <w:sz w:val="28"/>
          <w:szCs w:val="28"/>
        </w:rPr>
        <w:t>;</w:t>
      </w:r>
    </w:p>
    <w:p w14:paraId="49C1FCFA" w14:textId="77777777" w:rsidR="000916F6" w:rsidRPr="00E7007F" w:rsidRDefault="00D355A6" w:rsidP="000B494C">
      <w:pPr>
        <w:pStyle w:val="PargrafodaLista"/>
        <w:rPr>
          <w:rFonts w:ascii="Times New Roman" w:hAnsi="Times New Roman" w:cs="Times New Roman"/>
          <w:sz w:val="28"/>
          <w:szCs w:val="28"/>
        </w:rPr>
      </w:pPr>
      <w:r w:rsidRPr="00E7007F">
        <w:rPr>
          <w:rFonts w:ascii="Times New Roman" w:hAnsi="Times New Roman" w:cs="Times New Roman"/>
          <w:sz w:val="28"/>
          <w:szCs w:val="28"/>
        </w:rPr>
        <w:t xml:space="preserve">Por que utilizar: O Google Cloud </w:t>
      </w:r>
      <w:proofErr w:type="spellStart"/>
      <w:r w:rsidRPr="00E7007F">
        <w:rPr>
          <w:rFonts w:ascii="Times New Roman" w:hAnsi="Times New Roman" w:cs="Times New Roman"/>
          <w:sz w:val="28"/>
          <w:szCs w:val="28"/>
        </w:rPr>
        <w:t>Storage</w:t>
      </w:r>
      <w:proofErr w:type="spellEnd"/>
      <w:r w:rsidRPr="00E7007F">
        <w:rPr>
          <w:rFonts w:ascii="Times New Roman" w:hAnsi="Times New Roman" w:cs="Times New Roman"/>
          <w:sz w:val="28"/>
          <w:szCs w:val="28"/>
        </w:rPr>
        <w:t xml:space="preserve"> oferece armazenamento </w:t>
      </w:r>
      <w:r w:rsidR="000916F6" w:rsidRPr="00E7007F">
        <w:rPr>
          <w:rFonts w:ascii="Times New Roman" w:hAnsi="Times New Roman" w:cs="Times New Roman"/>
          <w:sz w:val="28"/>
          <w:szCs w:val="28"/>
        </w:rPr>
        <w:t>escalável,</w:t>
      </w:r>
      <w:r w:rsidRPr="00E7007F">
        <w:rPr>
          <w:rFonts w:ascii="Times New Roman" w:hAnsi="Times New Roman" w:cs="Times New Roman"/>
          <w:sz w:val="28"/>
          <w:szCs w:val="28"/>
        </w:rPr>
        <w:t xml:space="preserve"> </w:t>
      </w:r>
      <w:r w:rsidR="000916F6" w:rsidRPr="00E7007F">
        <w:rPr>
          <w:rFonts w:ascii="Times New Roman" w:hAnsi="Times New Roman" w:cs="Times New Roman"/>
          <w:sz w:val="28"/>
          <w:szCs w:val="28"/>
        </w:rPr>
        <w:t xml:space="preserve">super </w:t>
      </w:r>
      <w:r w:rsidRPr="00E7007F">
        <w:rPr>
          <w:rFonts w:ascii="Times New Roman" w:hAnsi="Times New Roman" w:cs="Times New Roman"/>
          <w:sz w:val="28"/>
          <w:szCs w:val="28"/>
        </w:rPr>
        <w:t xml:space="preserve">seguro e resistente para todos os tipos de arquivos. É adequado para arquivos estáticos, como </w:t>
      </w:r>
      <w:proofErr w:type="spellStart"/>
      <w:r w:rsidRPr="00E7007F">
        <w:rPr>
          <w:rFonts w:ascii="Times New Roman" w:hAnsi="Times New Roman" w:cs="Times New Roman"/>
          <w:sz w:val="28"/>
          <w:szCs w:val="28"/>
        </w:rPr>
        <w:t>PDFs</w:t>
      </w:r>
      <w:proofErr w:type="spellEnd"/>
      <w:r w:rsidRPr="00E7007F">
        <w:rPr>
          <w:rFonts w:ascii="Times New Roman" w:hAnsi="Times New Roman" w:cs="Times New Roman"/>
          <w:sz w:val="28"/>
          <w:szCs w:val="28"/>
        </w:rPr>
        <w:t>, XML e documentos do Word e Excel</w:t>
      </w:r>
      <w:r w:rsidR="000916F6" w:rsidRPr="00E7007F">
        <w:rPr>
          <w:rFonts w:ascii="Times New Roman" w:hAnsi="Times New Roman" w:cs="Times New Roman"/>
          <w:sz w:val="28"/>
          <w:szCs w:val="28"/>
        </w:rPr>
        <w:t>.</w:t>
      </w:r>
    </w:p>
    <w:p w14:paraId="66854316" w14:textId="7F297E54" w:rsidR="00D355A6" w:rsidRDefault="00D355A6" w:rsidP="000B494C">
      <w:pPr>
        <w:pStyle w:val="PargrafodaLista"/>
        <w:rPr>
          <w:rFonts w:ascii="Times New Roman" w:hAnsi="Times New Roman" w:cs="Times New Roman"/>
          <w:sz w:val="28"/>
          <w:szCs w:val="28"/>
        </w:rPr>
      </w:pPr>
      <w:r w:rsidRPr="00E7007F">
        <w:rPr>
          <w:rFonts w:ascii="Times New Roman" w:hAnsi="Times New Roman" w:cs="Times New Roman"/>
          <w:sz w:val="28"/>
          <w:szCs w:val="28"/>
        </w:rPr>
        <w:lastRenderedPageBreak/>
        <w:t xml:space="preserve">O </w:t>
      </w:r>
      <w:r w:rsidR="00E7007F" w:rsidRPr="00E7007F">
        <w:rPr>
          <w:rFonts w:ascii="Times New Roman" w:hAnsi="Times New Roman" w:cs="Times New Roman"/>
          <w:sz w:val="28"/>
          <w:szCs w:val="28"/>
        </w:rPr>
        <w:t>que permite</w:t>
      </w:r>
      <w:r w:rsidRPr="00E7007F">
        <w:rPr>
          <w:rFonts w:ascii="Times New Roman" w:hAnsi="Times New Roman" w:cs="Times New Roman"/>
          <w:sz w:val="28"/>
          <w:szCs w:val="28"/>
        </w:rPr>
        <w:t xml:space="preserve"> armazenar, acessar e gerenciar arquivos em uma infraestrutura de nuvem altamente disponível e segura.</w:t>
      </w:r>
    </w:p>
    <w:p w14:paraId="5A7B6E3C" w14:textId="51E641C9" w:rsidR="00150D5A" w:rsidRDefault="00150D5A" w:rsidP="000B494C">
      <w:pPr>
        <w:pStyle w:val="PargrafodaLista"/>
        <w:rPr>
          <w:rFonts w:ascii="Times New Roman" w:hAnsi="Times New Roman" w:cs="Times New Roman"/>
          <w:sz w:val="28"/>
          <w:szCs w:val="28"/>
        </w:rPr>
      </w:pPr>
      <w:r>
        <w:rPr>
          <w:rFonts w:ascii="Times New Roman" w:hAnsi="Times New Roman" w:cs="Times New Roman"/>
          <w:sz w:val="28"/>
          <w:szCs w:val="28"/>
        </w:rPr>
        <w:t xml:space="preserve">Azure </w:t>
      </w:r>
      <w:proofErr w:type="spellStart"/>
      <w:r>
        <w:rPr>
          <w:rFonts w:ascii="Times New Roman" w:hAnsi="Times New Roman" w:cs="Times New Roman"/>
          <w:sz w:val="28"/>
          <w:szCs w:val="28"/>
        </w:rPr>
        <w:t>B</w:t>
      </w:r>
      <w:r w:rsidRPr="00150D5A">
        <w:rPr>
          <w:rFonts w:ascii="Times New Roman" w:hAnsi="Times New Roman" w:cs="Times New Roman"/>
          <w:sz w:val="28"/>
          <w:szCs w:val="28"/>
        </w:rPr>
        <w:t>lob</w:t>
      </w:r>
      <w:proofErr w:type="spellEnd"/>
      <w:r w:rsidRPr="00150D5A">
        <w:rPr>
          <w:rFonts w:ascii="Times New Roman" w:hAnsi="Times New Roman" w:cs="Times New Roman"/>
          <w:sz w:val="28"/>
          <w:szCs w:val="28"/>
        </w:rPr>
        <w:t xml:space="preserve"> </w:t>
      </w:r>
      <w:proofErr w:type="spellStart"/>
      <w:r w:rsidRPr="00150D5A">
        <w:rPr>
          <w:rFonts w:ascii="Times New Roman" w:hAnsi="Times New Roman" w:cs="Times New Roman"/>
          <w:sz w:val="28"/>
          <w:szCs w:val="28"/>
        </w:rPr>
        <w:t>Storage</w:t>
      </w:r>
      <w:proofErr w:type="spellEnd"/>
      <w:r w:rsidR="0090558D">
        <w:rPr>
          <w:rFonts w:ascii="Times New Roman" w:hAnsi="Times New Roman" w:cs="Times New Roman"/>
          <w:sz w:val="28"/>
          <w:szCs w:val="28"/>
        </w:rPr>
        <w:t xml:space="preserve"> e SQL </w:t>
      </w:r>
      <w:proofErr w:type="spellStart"/>
      <w:r w:rsidR="0090558D">
        <w:rPr>
          <w:rFonts w:ascii="Times New Roman" w:hAnsi="Times New Roman" w:cs="Times New Roman"/>
          <w:sz w:val="28"/>
          <w:szCs w:val="28"/>
        </w:rPr>
        <w:t>Database</w:t>
      </w:r>
      <w:proofErr w:type="spellEnd"/>
      <w:r w:rsidRPr="00150D5A">
        <w:rPr>
          <w:rFonts w:ascii="Times New Roman" w:hAnsi="Times New Roman" w:cs="Times New Roman"/>
          <w:sz w:val="28"/>
          <w:szCs w:val="28"/>
        </w:rPr>
        <w:t xml:space="preserve"> </w:t>
      </w:r>
      <w:r w:rsidR="0090558D">
        <w:rPr>
          <w:rFonts w:ascii="Times New Roman" w:hAnsi="Times New Roman" w:cs="Times New Roman"/>
          <w:sz w:val="28"/>
          <w:szCs w:val="28"/>
        </w:rPr>
        <w:t>são</w:t>
      </w:r>
      <w:r w:rsidRPr="00150D5A">
        <w:rPr>
          <w:rFonts w:ascii="Times New Roman" w:hAnsi="Times New Roman" w:cs="Times New Roman"/>
          <w:sz w:val="28"/>
          <w:szCs w:val="28"/>
        </w:rPr>
        <w:t xml:space="preserve"> um</w:t>
      </w:r>
      <w:r>
        <w:rPr>
          <w:rFonts w:ascii="Times New Roman" w:hAnsi="Times New Roman" w:cs="Times New Roman"/>
          <w:sz w:val="28"/>
          <w:szCs w:val="28"/>
        </w:rPr>
        <w:t>a opção também viável para prefeitura</w:t>
      </w:r>
      <w:r w:rsidR="0090558D">
        <w:rPr>
          <w:rFonts w:ascii="Times New Roman" w:hAnsi="Times New Roman" w:cs="Times New Roman"/>
          <w:sz w:val="28"/>
          <w:szCs w:val="28"/>
        </w:rPr>
        <w:t>s</w:t>
      </w:r>
      <w:r>
        <w:rPr>
          <w:rFonts w:ascii="Times New Roman" w:hAnsi="Times New Roman" w:cs="Times New Roman"/>
          <w:sz w:val="28"/>
          <w:szCs w:val="28"/>
        </w:rPr>
        <w:t xml:space="preserve"> pois, </w:t>
      </w:r>
      <w:r w:rsidRPr="00150D5A">
        <w:rPr>
          <w:rFonts w:ascii="Times New Roman" w:hAnsi="Times New Roman" w:cs="Times New Roman"/>
          <w:sz w:val="28"/>
          <w:szCs w:val="28"/>
        </w:rPr>
        <w:t>serviço</w:t>
      </w:r>
      <w:r>
        <w:rPr>
          <w:rFonts w:ascii="Times New Roman" w:hAnsi="Times New Roman" w:cs="Times New Roman"/>
          <w:sz w:val="28"/>
          <w:szCs w:val="28"/>
        </w:rPr>
        <w:t>s</w:t>
      </w:r>
      <w:r w:rsidRPr="00150D5A">
        <w:rPr>
          <w:rFonts w:ascii="Times New Roman" w:hAnsi="Times New Roman" w:cs="Times New Roman"/>
          <w:sz w:val="28"/>
          <w:szCs w:val="28"/>
        </w:rPr>
        <w:t xml:space="preserve"> de armazenamento</w:t>
      </w:r>
      <w:r>
        <w:rPr>
          <w:rFonts w:ascii="Times New Roman" w:hAnsi="Times New Roman" w:cs="Times New Roman"/>
          <w:sz w:val="28"/>
          <w:szCs w:val="28"/>
        </w:rPr>
        <w:t>s</w:t>
      </w:r>
      <w:r w:rsidRPr="00150D5A">
        <w:rPr>
          <w:rFonts w:ascii="Times New Roman" w:hAnsi="Times New Roman" w:cs="Times New Roman"/>
          <w:sz w:val="28"/>
          <w:szCs w:val="28"/>
        </w:rPr>
        <w:t xml:space="preserve"> de objetos altamente escalável e seguro. Ele é ideal para armazenar arquivos como </w:t>
      </w:r>
      <w:proofErr w:type="spellStart"/>
      <w:r w:rsidRPr="00150D5A">
        <w:rPr>
          <w:rFonts w:ascii="Times New Roman" w:hAnsi="Times New Roman" w:cs="Times New Roman"/>
          <w:sz w:val="28"/>
          <w:szCs w:val="28"/>
        </w:rPr>
        <w:t>PDFs</w:t>
      </w:r>
      <w:proofErr w:type="spellEnd"/>
      <w:r w:rsidRPr="00150D5A">
        <w:rPr>
          <w:rFonts w:ascii="Times New Roman" w:hAnsi="Times New Roman" w:cs="Times New Roman"/>
          <w:sz w:val="28"/>
          <w:szCs w:val="28"/>
        </w:rPr>
        <w:t xml:space="preserve">, XML e documentos do Word e Excel. O Azure </w:t>
      </w:r>
      <w:proofErr w:type="spellStart"/>
      <w:r w:rsidRPr="00150D5A">
        <w:rPr>
          <w:rFonts w:ascii="Times New Roman" w:hAnsi="Times New Roman" w:cs="Times New Roman"/>
          <w:sz w:val="28"/>
          <w:szCs w:val="28"/>
        </w:rPr>
        <w:t>Blob</w:t>
      </w:r>
      <w:proofErr w:type="spellEnd"/>
      <w:r w:rsidRPr="00150D5A">
        <w:rPr>
          <w:rFonts w:ascii="Times New Roman" w:hAnsi="Times New Roman" w:cs="Times New Roman"/>
          <w:sz w:val="28"/>
          <w:szCs w:val="28"/>
        </w:rPr>
        <w:t xml:space="preserve"> </w:t>
      </w:r>
      <w:proofErr w:type="spellStart"/>
      <w:r w:rsidRPr="00150D5A">
        <w:rPr>
          <w:rFonts w:ascii="Times New Roman" w:hAnsi="Times New Roman" w:cs="Times New Roman"/>
          <w:sz w:val="28"/>
          <w:szCs w:val="28"/>
        </w:rPr>
        <w:t>Storage</w:t>
      </w:r>
      <w:proofErr w:type="spellEnd"/>
      <w:r w:rsidRPr="00150D5A">
        <w:rPr>
          <w:rFonts w:ascii="Times New Roman" w:hAnsi="Times New Roman" w:cs="Times New Roman"/>
          <w:sz w:val="28"/>
          <w:szCs w:val="28"/>
        </w:rPr>
        <w:t xml:space="preserve"> oferece níveis de acesso e gerenciamento de ciclo de vida dos objetos.</w:t>
      </w:r>
    </w:p>
    <w:p w14:paraId="0DCCFEB4" w14:textId="68E4BDE4" w:rsidR="00150D5A" w:rsidRPr="0090558D" w:rsidRDefault="00150D5A" w:rsidP="0090558D">
      <w:pPr>
        <w:pStyle w:val="PargrafodaLista"/>
        <w:rPr>
          <w:rFonts w:ascii="Times New Roman" w:hAnsi="Times New Roman" w:cs="Times New Roman"/>
          <w:sz w:val="28"/>
          <w:szCs w:val="28"/>
        </w:rPr>
      </w:pPr>
      <w:r w:rsidRPr="00150D5A">
        <w:rPr>
          <w:rFonts w:ascii="Times New Roman" w:hAnsi="Times New Roman" w:cs="Times New Roman"/>
          <w:sz w:val="28"/>
          <w:szCs w:val="28"/>
        </w:rPr>
        <w:t xml:space="preserve">Azure SQL </w:t>
      </w:r>
      <w:proofErr w:type="spellStart"/>
      <w:r w:rsidRPr="00150D5A">
        <w:rPr>
          <w:rFonts w:ascii="Times New Roman" w:hAnsi="Times New Roman" w:cs="Times New Roman"/>
          <w:sz w:val="28"/>
          <w:szCs w:val="28"/>
        </w:rPr>
        <w:t>Database</w:t>
      </w:r>
      <w:proofErr w:type="spellEnd"/>
      <w:r w:rsidRPr="00150D5A">
        <w:rPr>
          <w:rFonts w:ascii="Times New Roman" w:hAnsi="Times New Roman" w:cs="Times New Roman"/>
          <w:sz w:val="28"/>
          <w:szCs w:val="28"/>
        </w:rPr>
        <w:t xml:space="preserve">: Para o sistema de gestão da prefeitura, o Azure SQL </w:t>
      </w:r>
      <w:proofErr w:type="spellStart"/>
      <w:r w:rsidRPr="00150D5A">
        <w:rPr>
          <w:rFonts w:ascii="Times New Roman" w:hAnsi="Times New Roman" w:cs="Times New Roman"/>
          <w:sz w:val="28"/>
          <w:szCs w:val="28"/>
        </w:rPr>
        <w:t>Database</w:t>
      </w:r>
      <w:proofErr w:type="spellEnd"/>
      <w:r w:rsidRPr="00150D5A">
        <w:rPr>
          <w:rFonts w:ascii="Times New Roman" w:hAnsi="Times New Roman" w:cs="Times New Roman"/>
          <w:sz w:val="28"/>
          <w:szCs w:val="28"/>
        </w:rPr>
        <w:t xml:space="preserve"> pode ser utilizado como um banco de dados relacional gerenciado. Ele oferece alta disponibilidade, segurança avançada e integração com ferramentas de desenvolvimento da Microsoft.</w:t>
      </w:r>
    </w:p>
    <w:p w14:paraId="0B2045C1" w14:textId="2577618C" w:rsidR="00150D5A" w:rsidRPr="00E7007F" w:rsidRDefault="00150D5A" w:rsidP="000B494C">
      <w:pPr>
        <w:pStyle w:val="PargrafodaLista"/>
        <w:rPr>
          <w:rFonts w:ascii="Times New Roman" w:hAnsi="Times New Roman" w:cs="Times New Roman"/>
          <w:sz w:val="28"/>
          <w:szCs w:val="28"/>
        </w:rPr>
      </w:pPr>
      <w:r w:rsidRPr="00150D5A">
        <w:rPr>
          <w:rFonts w:ascii="Times New Roman" w:hAnsi="Times New Roman" w:cs="Times New Roman"/>
          <w:sz w:val="28"/>
          <w:szCs w:val="28"/>
        </w:rPr>
        <w:t xml:space="preserve">Esses serviços oferecem recursos avançados de segurança, escalabilidade e </w:t>
      </w:r>
      <w:r w:rsidR="0090558D">
        <w:rPr>
          <w:rFonts w:ascii="Times New Roman" w:hAnsi="Times New Roman" w:cs="Times New Roman"/>
          <w:sz w:val="28"/>
          <w:szCs w:val="28"/>
        </w:rPr>
        <w:t xml:space="preserve">ótimo </w:t>
      </w:r>
      <w:r w:rsidRPr="00150D5A">
        <w:rPr>
          <w:rFonts w:ascii="Times New Roman" w:hAnsi="Times New Roman" w:cs="Times New Roman"/>
          <w:sz w:val="28"/>
          <w:szCs w:val="28"/>
        </w:rPr>
        <w:t xml:space="preserve">gerenciamento, fundamentais para proteger e gerenciar as informações da prefeitura de Muçum de forma eficiente. </w:t>
      </w:r>
    </w:p>
    <w:sectPr w:rsidR="00150D5A" w:rsidRPr="00E700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B291F"/>
    <w:multiLevelType w:val="hybridMultilevel"/>
    <w:tmpl w:val="54302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138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A6"/>
    <w:rsid w:val="000916F6"/>
    <w:rsid w:val="000B494C"/>
    <w:rsid w:val="00150D5A"/>
    <w:rsid w:val="005C321B"/>
    <w:rsid w:val="00840E52"/>
    <w:rsid w:val="0090558D"/>
    <w:rsid w:val="00A3653F"/>
    <w:rsid w:val="00D355A6"/>
    <w:rsid w:val="00DA71C3"/>
    <w:rsid w:val="00E700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DADF"/>
  <w15:chartTrackingRefBased/>
  <w15:docId w15:val="{1CCCC82C-B944-4893-A1F9-FC7315EB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355A6"/>
    <w:rPr>
      <w:color w:val="0000FF"/>
      <w:u w:val="single"/>
    </w:rPr>
  </w:style>
  <w:style w:type="paragraph" w:styleId="PargrafodaLista">
    <w:name w:val="List Paragraph"/>
    <w:basedOn w:val="Normal"/>
    <w:uiPriority w:val="34"/>
    <w:qFormat/>
    <w:rsid w:val="00D35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712116">
      <w:bodyDiv w:val="1"/>
      <w:marLeft w:val="0"/>
      <w:marRight w:val="0"/>
      <w:marTop w:val="0"/>
      <w:marBottom w:val="0"/>
      <w:divBdr>
        <w:top w:val="none" w:sz="0" w:space="0" w:color="auto"/>
        <w:left w:val="none" w:sz="0" w:space="0" w:color="auto"/>
        <w:bottom w:val="none" w:sz="0" w:space="0" w:color="auto"/>
        <w:right w:val="none" w:sz="0" w:space="0" w:color="auto"/>
      </w:divBdr>
      <w:divsChild>
        <w:div w:id="164828287">
          <w:marLeft w:val="0"/>
          <w:marRight w:val="0"/>
          <w:marTop w:val="0"/>
          <w:marBottom w:val="0"/>
          <w:divBdr>
            <w:top w:val="none" w:sz="0" w:space="0" w:color="auto"/>
            <w:left w:val="none" w:sz="0" w:space="0" w:color="auto"/>
            <w:bottom w:val="none" w:sz="0" w:space="0" w:color="auto"/>
            <w:right w:val="none" w:sz="0" w:space="0" w:color="auto"/>
          </w:divBdr>
          <w:divsChild>
            <w:div w:id="68773295">
              <w:marLeft w:val="0"/>
              <w:marRight w:val="0"/>
              <w:marTop w:val="0"/>
              <w:marBottom w:val="0"/>
              <w:divBdr>
                <w:top w:val="none" w:sz="0" w:space="0" w:color="auto"/>
                <w:left w:val="none" w:sz="0" w:space="0" w:color="auto"/>
                <w:bottom w:val="none" w:sz="0" w:space="0" w:color="auto"/>
                <w:right w:val="none" w:sz="0" w:space="0" w:color="auto"/>
              </w:divBdr>
              <w:divsChild>
                <w:div w:id="96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9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460</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Banned Life</dc:creator>
  <cp:keywords/>
  <dc:description/>
  <cp:lastModifiedBy>Banned Life</cp:lastModifiedBy>
  <cp:revision>1</cp:revision>
  <dcterms:created xsi:type="dcterms:W3CDTF">2024-04-12T22:52:00Z</dcterms:created>
  <dcterms:modified xsi:type="dcterms:W3CDTF">2024-04-13T00:50:00Z</dcterms:modified>
</cp:coreProperties>
</file>