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FF516" w14:textId="1F06CF4D" w:rsidR="00823D53" w:rsidRPr="004B4987" w:rsidRDefault="009E407E" w:rsidP="009E407E">
      <w:pPr>
        <w:jc w:val="center"/>
        <w:rPr>
          <w:rFonts w:ascii="Microsoft JhengHei UI" w:hAnsi="Microsoft JhengHei UI"/>
          <w:sz w:val="32"/>
          <w:szCs w:val="32"/>
        </w:rPr>
      </w:pPr>
      <w:r w:rsidRPr="006B43C1">
        <w:rPr>
          <w:rFonts w:ascii="Microsoft JhengHei UI" w:eastAsia="Microsoft JhengHei UI" w:hAnsi="Microsoft JhengHei UI" w:hint="eastAsia"/>
          <w:sz w:val="32"/>
          <w:szCs w:val="32"/>
        </w:rPr>
        <w:t>Report for Database Design Project (In beauty salon)</w:t>
      </w:r>
    </w:p>
    <w:p w14:paraId="512A1136" w14:textId="140DD2DB" w:rsidR="0072111D" w:rsidRPr="0072111D" w:rsidRDefault="00A10B84" w:rsidP="0072111D">
      <w:pPr>
        <w:rPr>
          <w:rFonts w:ascii="Microsoft JhengHei UI" w:hAnsi="Microsoft JhengHei UI"/>
          <w:sz w:val="32"/>
          <w:szCs w:val="32"/>
        </w:rPr>
      </w:pPr>
      <w:r>
        <w:rPr>
          <w:rFonts w:ascii="Microsoft JhengHei UI" w:hAnsi="Microsoft JhengHei UI" w:hint="eastAsia"/>
          <w:sz w:val="32"/>
          <w:szCs w:val="32"/>
        </w:rPr>
        <w:t>Part 1</w:t>
      </w:r>
      <w:r w:rsidR="0072111D" w:rsidRPr="0072111D">
        <w:rPr>
          <w:rFonts w:ascii="Microsoft JhengHei UI" w:hAnsi="Microsoft JhengHei UI" w:hint="eastAsia"/>
          <w:sz w:val="32"/>
          <w:szCs w:val="32"/>
        </w:rPr>
        <w:t>:</w:t>
      </w:r>
      <w:r>
        <w:rPr>
          <w:rFonts w:ascii="Microsoft JhengHei UI" w:hAnsi="Microsoft JhengHei UI" w:hint="eastAsia"/>
          <w:sz w:val="32"/>
          <w:szCs w:val="32"/>
        </w:rPr>
        <w:t xml:space="preserve"> Problem Modeling</w:t>
      </w:r>
    </w:p>
    <w:p w14:paraId="6618EECF" w14:textId="77777777" w:rsidR="00F62919" w:rsidRPr="00F62919" w:rsidRDefault="00F62919" w:rsidP="00F62919">
      <w:pPr>
        <w:rPr>
          <w:rFonts w:ascii="Microsoft JhengHei UI" w:eastAsia="Microsoft JhengHei UI" w:hAnsi="Microsoft JhengHei UI"/>
          <w:b/>
          <w:bCs/>
          <w:sz w:val="24"/>
        </w:rPr>
      </w:pPr>
      <w:r w:rsidRPr="00F62919">
        <w:rPr>
          <w:rFonts w:ascii="Microsoft JhengHei UI" w:eastAsia="Microsoft JhengHei UI" w:hAnsi="Microsoft JhengHei UI"/>
          <w:b/>
          <w:bCs/>
          <w:sz w:val="24"/>
        </w:rPr>
        <w:t>Part 1: Problem Description and Modeling</w:t>
      </w:r>
    </w:p>
    <w:p w14:paraId="658E6C44" w14:textId="77777777" w:rsidR="00F62919" w:rsidRPr="00F62919" w:rsidRDefault="00F62919" w:rsidP="00F62919">
      <w:pPr>
        <w:rPr>
          <w:rFonts w:ascii="Microsoft JhengHei UI" w:eastAsia="Microsoft JhengHei UI" w:hAnsi="Microsoft JhengHei UI"/>
          <w:b/>
          <w:bCs/>
          <w:sz w:val="24"/>
        </w:rPr>
      </w:pPr>
      <w:r w:rsidRPr="00F62919">
        <w:rPr>
          <w:rFonts w:ascii="Microsoft JhengHei UI" w:eastAsia="Microsoft JhengHei UI" w:hAnsi="Microsoft JhengHei UI"/>
          <w:b/>
          <w:bCs/>
          <w:sz w:val="24"/>
        </w:rPr>
        <w:t>1.1 Background and Motivation</w:t>
      </w:r>
    </w:p>
    <w:p w14:paraId="23DC4A37" w14:textId="77777777" w:rsidR="00F62919" w:rsidRPr="00F62919" w:rsidRDefault="00F62919" w:rsidP="00F62919">
      <w:pPr>
        <w:rPr>
          <w:rFonts w:ascii="Microsoft JhengHei UI" w:eastAsia="Microsoft JhengHei UI" w:hAnsi="Microsoft JhengHei UI"/>
          <w:sz w:val="24"/>
        </w:rPr>
      </w:pPr>
      <w:r w:rsidRPr="00F62919">
        <w:rPr>
          <w:rFonts w:ascii="Microsoft JhengHei UI" w:eastAsia="Microsoft JhengHei UI" w:hAnsi="Microsoft JhengHei UI"/>
          <w:sz w:val="24"/>
        </w:rPr>
        <w:t>With the rapid growth of service-oriented businesses, traditional manual or fragmented appointment management methods are no longer sufficient.</w:t>
      </w:r>
      <w:r w:rsidRPr="00F62919">
        <w:rPr>
          <w:rFonts w:ascii="Microsoft JhengHei UI" w:eastAsia="Microsoft JhengHei UI" w:hAnsi="Microsoft JhengHei UI"/>
          <w:sz w:val="24"/>
        </w:rPr>
        <w:br/>
        <w:t>In a typical beauty salon, operations involve multiple roles—customers, hairdressers, and administrators—each interacting with the system in different ways.</w:t>
      </w:r>
      <w:r w:rsidRPr="00F62919">
        <w:rPr>
          <w:rFonts w:ascii="Microsoft JhengHei UI" w:eastAsia="Microsoft JhengHei UI" w:hAnsi="Microsoft JhengHei UI"/>
          <w:sz w:val="24"/>
        </w:rPr>
        <w:br/>
        <w:t>Without a centralized database system, problems such as inconsistent records, redundant data, and lack of access control frequently arise.</w:t>
      </w:r>
    </w:p>
    <w:p w14:paraId="5517EDD4" w14:textId="77777777" w:rsidR="00F62919" w:rsidRPr="00F62919" w:rsidRDefault="00F62919" w:rsidP="00F62919">
      <w:pPr>
        <w:rPr>
          <w:rFonts w:ascii="Microsoft JhengHei UI" w:eastAsia="Microsoft JhengHei UI" w:hAnsi="Microsoft JhengHei UI"/>
          <w:sz w:val="24"/>
        </w:rPr>
      </w:pPr>
      <w:r w:rsidRPr="00F62919">
        <w:rPr>
          <w:rFonts w:ascii="Microsoft JhengHei UI" w:eastAsia="Microsoft JhengHei UI" w:hAnsi="Microsoft JhengHei UI"/>
          <w:sz w:val="24"/>
        </w:rPr>
        <w:t>From a database design perspective, this scenario naturally introduces several challenges:</w:t>
      </w:r>
    </w:p>
    <w:p w14:paraId="120BD3A8" w14:textId="77777777" w:rsidR="00F62919" w:rsidRPr="00F62919" w:rsidRDefault="00F62919" w:rsidP="00F62919">
      <w:pPr>
        <w:numPr>
          <w:ilvl w:val="0"/>
          <w:numId w:val="19"/>
        </w:numPr>
        <w:rPr>
          <w:rFonts w:ascii="Microsoft JhengHei UI" w:eastAsia="Microsoft JhengHei UI" w:hAnsi="Microsoft JhengHei UI"/>
          <w:sz w:val="24"/>
        </w:rPr>
      </w:pPr>
      <w:r w:rsidRPr="00F62919">
        <w:rPr>
          <w:rFonts w:ascii="Microsoft JhengHei UI" w:eastAsia="Microsoft JhengHei UI" w:hAnsi="Microsoft JhengHei UI"/>
          <w:sz w:val="24"/>
        </w:rPr>
        <w:t xml:space="preserve">Managing </w:t>
      </w:r>
      <w:r w:rsidRPr="00F62919">
        <w:rPr>
          <w:rFonts w:ascii="Microsoft JhengHei UI" w:eastAsia="Microsoft JhengHei UI" w:hAnsi="Microsoft JhengHei UI"/>
          <w:b/>
          <w:bCs/>
          <w:sz w:val="24"/>
        </w:rPr>
        <w:t>multiple user roles</w:t>
      </w:r>
      <w:r w:rsidRPr="00F62919">
        <w:rPr>
          <w:rFonts w:ascii="Microsoft JhengHei UI" w:eastAsia="Microsoft JhengHei UI" w:hAnsi="Microsoft JhengHei UI"/>
          <w:sz w:val="24"/>
        </w:rPr>
        <w:t xml:space="preserve"> with different responsibilities</w:t>
      </w:r>
    </w:p>
    <w:p w14:paraId="6AC38E40" w14:textId="77777777" w:rsidR="00F62919" w:rsidRPr="00F62919" w:rsidRDefault="00F62919" w:rsidP="00F62919">
      <w:pPr>
        <w:numPr>
          <w:ilvl w:val="0"/>
          <w:numId w:val="19"/>
        </w:numPr>
        <w:rPr>
          <w:rFonts w:ascii="Microsoft JhengHei UI" w:eastAsia="Microsoft JhengHei UI" w:hAnsi="Microsoft JhengHei UI"/>
          <w:sz w:val="24"/>
        </w:rPr>
      </w:pPr>
      <w:r w:rsidRPr="00F62919">
        <w:rPr>
          <w:rFonts w:ascii="Microsoft JhengHei UI" w:eastAsia="Microsoft JhengHei UI" w:hAnsi="Microsoft JhengHei UI"/>
          <w:sz w:val="24"/>
        </w:rPr>
        <w:t xml:space="preserve">Maintaining </w:t>
      </w:r>
      <w:r w:rsidRPr="00F62919">
        <w:rPr>
          <w:rFonts w:ascii="Microsoft JhengHei UI" w:eastAsia="Microsoft JhengHei UI" w:hAnsi="Microsoft JhengHei UI"/>
          <w:b/>
          <w:bCs/>
          <w:sz w:val="24"/>
        </w:rPr>
        <w:t>data consistency</w:t>
      </w:r>
      <w:r w:rsidRPr="00F62919">
        <w:rPr>
          <w:rFonts w:ascii="Microsoft JhengHei UI" w:eastAsia="Microsoft JhengHei UI" w:hAnsi="Microsoft JhengHei UI"/>
          <w:sz w:val="24"/>
        </w:rPr>
        <w:t xml:space="preserve"> across reservations, services, and payments</w:t>
      </w:r>
    </w:p>
    <w:p w14:paraId="6B350C42" w14:textId="77777777" w:rsidR="00F62919" w:rsidRPr="00F62919" w:rsidRDefault="00F62919" w:rsidP="00F62919">
      <w:pPr>
        <w:numPr>
          <w:ilvl w:val="0"/>
          <w:numId w:val="19"/>
        </w:numPr>
        <w:rPr>
          <w:rFonts w:ascii="Microsoft JhengHei UI" w:eastAsia="Microsoft JhengHei UI" w:hAnsi="Microsoft JhengHei UI"/>
          <w:sz w:val="24"/>
        </w:rPr>
      </w:pPr>
      <w:r w:rsidRPr="00F62919">
        <w:rPr>
          <w:rFonts w:ascii="Microsoft JhengHei UI" w:eastAsia="Microsoft JhengHei UI" w:hAnsi="Microsoft JhengHei UI"/>
          <w:sz w:val="24"/>
        </w:rPr>
        <w:t xml:space="preserve">Supporting </w:t>
      </w:r>
      <w:r w:rsidRPr="00F62919">
        <w:rPr>
          <w:rFonts w:ascii="Microsoft JhengHei UI" w:eastAsia="Microsoft JhengHei UI" w:hAnsi="Microsoft JhengHei UI"/>
          <w:b/>
          <w:bCs/>
          <w:sz w:val="24"/>
        </w:rPr>
        <w:t>frequent transactional operations</w:t>
      </w:r>
      <w:r w:rsidRPr="00F62919">
        <w:rPr>
          <w:rFonts w:ascii="Microsoft JhengHei UI" w:eastAsia="Microsoft JhengHei UI" w:hAnsi="Microsoft JhengHei UI"/>
          <w:sz w:val="24"/>
        </w:rPr>
        <w:t xml:space="preserve"> with reliability and security</w:t>
      </w:r>
    </w:p>
    <w:p w14:paraId="6D24261A" w14:textId="77777777" w:rsidR="00F62919" w:rsidRPr="00F62919" w:rsidRDefault="00F62919" w:rsidP="00F62919">
      <w:pPr>
        <w:rPr>
          <w:rFonts w:ascii="Microsoft JhengHei UI" w:eastAsia="Microsoft JhengHei UI" w:hAnsi="Microsoft JhengHei UI"/>
          <w:sz w:val="24"/>
        </w:rPr>
      </w:pPr>
      <w:r w:rsidRPr="00F62919">
        <w:rPr>
          <w:rFonts w:ascii="Microsoft JhengHei UI" w:eastAsia="Microsoft JhengHei UI" w:hAnsi="Microsoft JhengHei UI"/>
          <w:sz w:val="24"/>
        </w:rPr>
        <w:t xml:space="preserve">Therefore, a database-driven management system is required to integrate </w:t>
      </w:r>
      <w:r w:rsidRPr="00F62919">
        <w:rPr>
          <w:rFonts w:ascii="Microsoft JhengHei UI" w:eastAsia="Microsoft JhengHei UI" w:hAnsi="Microsoft JhengHei UI"/>
          <w:sz w:val="24"/>
        </w:rPr>
        <w:lastRenderedPageBreak/>
        <w:t>appointment scheduling, service management, payment processing, and performance evaluation into a unified platform.</w:t>
      </w:r>
    </w:p>
    <w:p w14:paraId="1ED6A377" w14:textId="77777777" w:rsidR="00F62919" w:rsidRPr="00F62919" w:rsidRDefault="00F62919" w:rsidP="00F62919">
      <w:pPr>
        <w:rPr>
          <w:rFonts w:ascii="Microsoft JhengHei UI" w:eastAsia="Microsoft JhengHei UI" w:hAnsi="Microsoft JhengHei UI"/>
          <w:b/>
          <w:bCs/>
          <w:sz w:val="24"/>
        </w:rPr>
      </w:pPr>
      <w:r w:rsidRPr="00F62919">
        <w:rPr>
          <w:rFonts w:ascii="Microsoft JhengHei UI" w:eastAsia="Microsoft JhengHei UI" w:hAnsi="Microsoft JhengHei UI"/>
          <w:b/>
          <w:bCs/>
          <w:sz w:val="24"/>
        </w:rPr>
        <w:t>1.2 Problem Modeling</w:t>
      </w:r>
    </w:p>
    <w:p w14:paraId="2B49D4FD" w14:textId="77777777" w:rsidR="00F62919" w:rsidRPr="00F62919" w:rsidRDefault="00F62919" w:rsidP="00F62919">
      <w:pPr>
        <w:rPr>
          <w:rFonts w:ascii="Microsoft JhengHei UI" w:eastAsia="Microsoft JhengHei UI" w:hAnsi="Microsoft JhengHei UI"/>
          <w:sz w:val="24"/>
        </w:rPr>
      </w:pPr>
      <w:r w:rsidRPr="00F62919">
        <w:rPr>
          <w:rFonts w:ascii="Microsoft JhengHei UI" w:eastAsia="Microsoft JhengHei UI" w:hAnsi="Microsoft JhengHei UI"/>
          <w:sz w:val="24"/>
        </w:rPr>
        <w:t>The system is modeled around three primary actors:</w:t>
      </w:r>
    </w:p>
    <w:p w14:paraId="4A7CAFB2" w14:textId="77777777" w:rsidR="00F62919" w:rsidRPr="00F62919" w:rsidRDefault="00F62919" w:rsidP="00F62919">
      <w:pPr>
        <w:numPr>
          <w:ilvl w:val="0"/>
          <w:numId w:val="20"/>
        </w:numPr>
        <w:rPr>
          <w:rFonts w:ascii="Microsoft JhengHei UI" w:eastAsia="Microsoft JhengHei UI" w:hAnsi="Microsoft JhengHei UI"/>
          <w:sz w:val="24"/>
        </w:rPr>
      </w:pPr>
      <w:r w:rsidRPr="00F62919">
        <w:rPr>
          <w:rFonts w:ascii="Microsoft JhengHei UI" w:eastAsia="Microsoft JhengHei UI" w:hAnsi="Microsoft JhengHei UI"/>
          <w:b/>
          <w:bCs/>
          <w:sz w:val="24"/>
        </w:rPr>
        <w:t>Customers</w:t>
      </w:r>
      <w:r w:rsidRPr="00F62919">
        <w:rPr>
          <w:rFonts w:ascii="Microsoft JhengHei UI" w:eastAsia="Microsoft JhengHei UI" w:hAnsi="Microsoft JhengHei UI"/>
          <w:sz w:val="24"/>
        </w:rPr>
        <w:t>, who browse services, make reservations, complete payments, and provide ratings</w:t>
      </w:r>
    </w:p>
    <w:p w14:paraId="2C6D2BF0" w14:textId="77777777" w:rsidR="00F62919" w:rsidRPr="00F62919" w:rsidRDefault="00F62919" w:rsidP="00F62919">
      <w:pPr>
        <w:numPr>
          <w:ilvl w:val="0"/>
          <w:numId w:val="20"/>
        </w:numPr>
        <w:rPr>
          <w:rFonts w:ascii="Microsoft JhengHei UI" w:eastAsia="Microsoft JhengHei UI" w:hAnsi="Microsoft JhengHei UI"/>
          <w:sz w:val="24"/>
        </w:rPr>
      </w:pPr>
      <w:r w:rsidRPr="00F62919">
        <w:rPr>
          <w:rFonts w:ascii="Microsoft JhengHei UI" w:eastAsia="Microsoft JhengHei UI" w:hAnsi="Microsoft JhengHei UI"/>
          <w:b/>
          <w:bCs/>
          <w:sz w:val="24"/>
        </w:rPr>
        <w:t>Hairdressers</w:t>
      </w:r>
      <w:r w:rsidRPr="00F62919">
        <w:rPr>
          <w:rFonts w:ascii="Microsoft JhengHei UI" w:eastAsia="Microsoft JhengHei UI" w:hAnsi="Microsoft JhengHei UI"/>
          <w:sz w:val="24"/>
        </w:rPr>
        <w:t>, who manage their schedules, perform services, and receive performance evaluations</w:t>
      </w:r>
    </w:p>
    <w:p w14:paraId="733B5BB8" w14:textId="77777777" w:rsidR="00F62919" w:rsidRPr="00F62919" w:rsidRDefault="00F62919" w:rsidP="00F62919">
      <w:pPr>
        <w:numPr>
          <w:ilvl w:val="0"/>
          <w:numId w:val="20"/>
        </w:numPr>
        <w:rPr>
          <w:rFonts w:ascii="Microsoft JhengHei UI" w:eastAsia="Microsoft JhengHei UI" w:hAnsi="Microsoft JhengHei UI"/>
          <w:sz w:val="24"/>
        </w:rPr>
      </w:pPr>
      <w:r w:rsidRPr="00F62919">
        <w:rPr>
          <w:rFonts w:ascii="Microsoft JhengHei UI" w:eastAsia="Microsoft JhengHei UI" w:hAnsi="Microsoft JhengHei UI"/>
          <w:b/>
          <w:bCs/>
          <w:sz w:val="24"/>
        </w:rPr>
        <w:t>Administrators</w:t>
      </w:r>
      <w:r w:rsidRPr="00F62919">
        <w:rPr>
          <w:rFonts w:ascii="Microsoft JhengHei UI" w:eastAsia="Microsoft JhengHei UI" w:hAnsi="Microsoft JhengHei UI"/>
          <w:sz w:val="24"/>
        </w:rPr>
        <w:t>, who oversee system data, manage services and staff, and ensure operational correctness</w:t>
      </w:r>
    </w:p>
    <w:p w14:paraId="473A9143" w14:textId="77777777" w:rsidR="00F62919" w:rsidRPr="00F62919" w:rsidRDefault="00F62919" w:rsidP="00F62919">
      <w:pPr>
        <w:rPr>
          <w:rFonts w:ascii="Microsoft JhengHei UI" w:eastAsia="Microsoft JhengHei UI" w:hAnsi="Microsoft JhengHei UI"/>
          <w:sz w:val="24"/>
        </w:rPr>
      </w:pPr>
      <w:r w:rsidRPr="00F62919">
        <w:rPr>
          <w:rFonts w:ascii="Microsoft JhengHei UI" w:eastAsia="Microsoft JhengHei UI" w:hAnsi="Microsoft JhengHei UI"/>
          <w:sz w:val="24"/>
        </w:rPr>
        <w:t xml:space="preserve">Among all entities, </w:t>
      </w:r>
      <w:r w:rsidRPr="00F62919">
        <w:rPr>
          <w:rFonts w:ascii="Microsoft JhengHei UI" w:eastAsia="Microsoft JhengHei UI" w:hAnsi="Microsoft JhengHei UI"/>
          <w:b/>
          <w:bCs/>
          <w:sz w:val="24"/>
        </w:rPr>
        <w:t>reservations</w:t>
      </w:r>
      <w:r w:rsidRPr="00F62919">
        <w:rPr>
          <w:rFonts w:ascii="Microsoft JhengHei UI" w:eastAsia="Microsoft JhengHei UI" w:hAnsi="Microsoft JhengHei UI"/>
          <w:sz w:val="24"/>
        </w:rPr>
        <w:t xml:space="preserve"> serve as the core transactional object.</w:t>
      </w:r>
      <w:r w:rsidRPr="00F62919">
        <w:rPr>
          <w:rFonts w:ascii="Microsoft JhengHei UI" w:eastAsia="Microsoft JhengHei UI" w:hAnsi="Microsoft JhengHei UI"/>
          <w:sz w:val="24"/>
        </w:rPr>
        <w:br/>
        <w:t>Each reservation connects customers, hairdressers, services, and payments, making it the central unit for both operational processing and analytical queries.</w:t>
      </w:r>
    </w:p>
    <w:p w14:paraId="2CE39514" w14:textId="77777777" w:rsidR="00F62919" w:rsidRPr="00F62919" w:rsidRDefault="00F62919" w:rsidP="00F62919">
      <w:pPr>
        <w:rPr>
          <w:rFonts w:ascii="Microsoft JhengHei UI" w:eastAsia="Microsoft JhengHei UI" w:hAnsi="Microsoft JhengHei UI"/>
          <w:sz w:val="24"/>
        </w:rPr>
      </w:pPr>
      <w:r w:rsidRPr="00F62919">
        <w:rPr>
          <w:rFonts w:ascii="Microsoft JhengHei UI" w:eastAsia="Microsoft JhengHei UI" w:hAnsi="Microsoft JhengHei UI"/>
          <w:sz w:val="24"/>
        </w:rPr>
        <w:t>This reservation-centered modeling approach ensures:</w:t>
      </w:r>
    </w:p>
    <w:p w14:paraId="31DADCA9" w14:textId="77777777" w:rsidR="00F62919" w:rsidRPr="00F62919" w:rsidRDefault="00F62919" w:rsidP="00F62919">
      <w:pPr>
        <w:numPr>
          <w:ilvl w:val="0"/>
          <w:numId w:val="21"/>
        </w:numPr>
        <w:rPr>
          <w:rFonts w:ascii="Microsoft JhengHei UI" w:eastAsia="Microsoft JhengHei UI" w:hAnsi="Microsoft JhengHei UI"/>
          <w:sz w:val="24"/>
        </w:rPr>
      </w:pPr>
      <w:r w:rsidRPr="00F62919">
        <w:rPr>
          <w:rFonts w:ascii="Microsoft JhengHei UI" w:eastAsia="Microsoft JhengHei UI" w:hAnsi="Microsoft JhengHei UI"/>
          <w:sz w:val="24"/>
        </w:rPr>
        <w:t>Clear business workflow representation</w:t>
      </w:r>
    </w:p>
    <w:p w14:paraId="3450024E" w14:textId="77777777" w:rsidR="00F62919" w:rsidRPr="00F62919" w:rsidRDefault="00F62919" w:rsidP="00F62919">
      <w:pPr>
        <w:numPr>
          <w:ilvl w:val="0"/>
          <w:numId w:val="21"/>
        </w:numPr>
        <w:rPr>
          <w:rFonts w:ascii="Microsoft JhengHei UI" w:eastAsia="Microsoft JhengHei UI" w:hAnsi="Microsoft JhengHei UI"/>
          <w:sz w:val="24"/>
        </w:rPr>
      </w:pPr>
      <w:r w:rsidRPr="00F62919">
        <w:rPr>
          <w:rFonts w:ascii="Microsoft JhengHei UI" w:eastAsia="Microsoft JhengHei UI" w:hAnsi="Microsoft JhengHei UI"/>
          <w:sz w:val="24"/>
        </w:rPr>
        <w:t>Minimal redundancy across related entities</w:t>
      </w:r>
    </w:p>
    <w:p w14:paraId="7C754C0A" w14:textId="77777777" w:rsidR="00F62919" w:rsidRPr="00F62919" w:rsidRDefault="00F62919" w:rsidP="00F62919">
      <w:pPr>
        <w:numPr>
          <w:ilvl w:val="0"/>
          <w:numId w:val="21"/>
        </w:numPr>
        <w:rPr>
          <w:rFonts w:ascii="Microsoft JhengHei UI" w:eastAsia="Microsoft JhengHei UI" w:hAnsi="Microsoft JhengHei UI"/>
          <w:sz w:val="24"/>
        </w:rPr>
      </w:pPr>
      <w:r w:rsidRPr="00F62919">
        <w:rPr>
          <w:rFonts w:ascii="Microsoft JhengHei UI" w:eastAsia="Microsoft JhengHei UI" w:hAnsi="Microsoft JhengHei UI"/>
          <w:sz w:val="24"/>
        </w:rPr>
        <w:t>Natural extensibility for future features such as statistics or reporting</w:t>
      </w:r>
    </w:p>
    <w:p w14:paraId="316B294D" w14:textId="2447807D" w:rsidR="00C66644" w:rsidRPr="00C66644" w:rsidRDefault="00C66644" w:rsidP="00C66644">
      <w:pPr>
        <w:rPr>
          <w:rFonts w:ascii="Microsoft JhengHei UI" w:hAnsi="Microsoft JhengHei UI"/>
          <w:sz w:val="24"/>
        </w:rPr>
      </w:pPr>
    </w:p>
    <w:p w14:paraId="7A33F01B" w14:textId="77777777" w:rsidR="00C66644" w:rsidRPr="00F62919" w:rsidRDefault="00C66644" w:rsidP="0072111D">
      <w:pPr>
        <w:rPr>
          <w:rFonts w:ascii="Microsoft JhengHei UI" w:hAnsi="Microsoft JhengHei UI"/>
          <w:sz w:val="24"/>
        </w:rPr>
      </w:pPr>
    </w:p>
    <w:p w14:paraId="6F63906D" w14:textId="4F39380E" w:rsidR="00A10B84" w:rsidRPr="00A10B84" w:rsidRDefault="00A10B84" w:rsidP="0072111D">
      <w:pPr>
        <w:rPr>
          <w:rFonts w:ascii="Microsoft JhengHei UI" w:hAnsi="Microsoft JhengHei UI"/>
          <w:b/>
          <w:bCs/>
          <w:sz w:val="24"/>
        </w:rPr>
      </w:pPr>
      <w:r w:rsidRPr="00A10B84">
        <w:rPr>
          <w:rFonts w:ascii="Microsoft JhengHei UI" w:hAnsi="Microsoft JhengHei UI" w:hint="eastAsia"/>
          <w:b/>
          <w:bCs/>
          <w:sz w:val="24"/>
        </w:rPr>
        <w:t>Part 2 : Conceptual Design</w:t>
      </w:r>
    </w:p>
    <w:p w14:paraId="5108FF5A" w14:textId="56EA6342" w:rsidR="009A4B6D" w:rsidRDefault="00487512" w:rsidP="0072111D">
      <w:pPr>
        <w:rPr>
          <w:rFonts w:ascii="Microsoft JhengHei UI" w:hAnsi="Microsoft JhengHei UI"/>
          <w:sz w:val="24"/>
        </w:rPr>
      </w:pPr>
      <w:r>
        <w:rPr>
          <w:rFonts w:ascii="Microsoft JhengHei UI" w:hAnsi="Microsoft JhengHei UI" w:hint="eastAsia"/>
          <w:sz w:val="24"/>
        </w:rPr>
        <w:t xml:space="preserve">Hints: (The report will not show the ER Diagram, the graph is submitted individually according to </w:t>
      </w:r>
      <w:r>
        <w:rPr>
          <w:rFonts w:ascii="Microsoft JhengHei UI" w:hAnsi="Microsoft JhengHei UI"/>
          <w:sz w:val="24"/>
        </w:rPr>
        <w:t>requirement</w:t>
      </w:r>
      <w:r>
        <w:rPr>
          <w:rFonts w:ascii="Microsoft JhengHei UI" w:hAnsi="Microsoft JhengHei UI" w:hint="eastAsia"/>
          <w:sz w:val="24"/>
        </w:rPr>
        <w:t>.)</w:t>
      </w:r>
    </w:p>
    <w:p w14:paraId="0A5DCA26" w14:textId="77777777" w:rsidR="007A3D17" w:rsidRPr="007A3D17" w:rsidRDefault="007A3D17" w:rsidP="007A3D17">
      <w:pPr>
        <w:rPr>
          <w:rFonts w:ascii="Microsoft JhengHei UI" w:hAnsi="Microsoft JhengHei UI"/>
          <w:b/>
          <w:bCs/>
          <w:sz w:val="24"/>
        </w:rPr>
      </w:pPr>
      <w:r w:rsidRPr="007A3D17">
        <w:rPr>
          <w:rFonts w:ascii="Microsoft JhengHei UI" w:hAnsi="Microsoft JhengHei UI"/>
          <w:b/>
          <w:bCs/>
          <w:sz w:val="24"/>
        </w:rPr>
        <w:t>2.1 Initial ER Modeling</w:t>
      </w:r>
    </w:p>
    <w:p w14:paraId="4B20D597" w14:textId="77777777" w:rsidR="007A3D17" w:rsidRPr="007A3D17" w:rsidRDefault="007A3D17" w:rsidP="007A3D17">
      <w:pPr>
        <w:rPr>
          <w:rFonts w:ascii="Microsoft JhengHei UI" w:hAnsi="Microsoft JhengHei UI"/>
          <w:sz w:val="24"/>
        </w:rPr>
      </w:pPr>
      <w:r w:rsidRPr="007A3D17">
        <w:rPr>
          <w:rFonts w:ascii="Microsoft JhengHei UI" w:hAnsi="Microsoft JhengHei UI"/>
          <w:sz w:val="24"/>
        </w:rPr>
        <w:t>Based on the problem analysis, an initial Entity–Relationship (ER) model was constructed to reflect real-world interactions within the salon.</w:t>
      </w:r>
      <w:r w:rsidRPr="007A3D17">
        <w:rPr>
          <w:rFonts w:ascii="Microsoft JhengHei UI" w:hAnsi="Microsoft JhengHei UI"/>
          <w:sz w:val="24"/>
        </w:rPr>
        <w:br/>
        <w:t>Core entity sets include:</w:t>
      </w:r>
    </w:p>
    <w:p w14:paraId="45AEEE20" w14:textId="77777777" w:rsidR="007A3D17" w:rsidRPr="007A3D17" w:rsidRDefault="007A3D17" w:rsidP="007A3D17">
      <w:pPr>
        <w:numPr>
          <w:ilvl w:val="0"/>
          <w:numId w:val="22"/>
        </w:numPr>
        <w:rPr>
          <w:rFonts w:ascii="Microsoft JhengHei UI" w:hAnsi="Microsoft JhengHei UI"/>
          <w:sz w:val="24"/>
        </w:rPr>
      </w:pPr>
      <w:r w:rsidRPr="007A3D17">
        <w:rPr>
          <w:rFonts w:ascii="Microsoft JhengHei UI" w:hAnsi="Microsoft JhengHei UI"/>
          <w:sz w:val="24"/>
        </w:rPr>
        <w:t>Customer</w:t>
      </w:r>
    </w:p>
    <w:p w14:paraId="62F22D85" w14:textId="77777777" w:rsidR="007A3D17" w:rsidRPr="007A3D17" w:rsidRDefault="007A3D17" w:rsidP="007A3D17">
      <w:pPr>
        <w:numPr>
          <w:ilvl w:val="0"/>
          <w:numId w:val="22"/>
        </w:numPr>
        <w:rPr>
          <w:rFonts w:ascii="Microsoft JhengHei UI" w:hAnsi="Microsoft JhengHei UI"/>
          <w:sz w:val="24"/>
        </w:rPr>
      </w:pPr>
      <w:r w:rsidRPr="007A3D17">
        <w:rPr>
          <w:rFonts w:ascii="Microsoft JhengHei UI" w:hAnsi="Microsoft JhengHei UI"/>
          <w:sz w:val="24"/>
        </w:rPr>
        <w:t>Hairdresser</w:t>
      </w:r>
    </w:p>
    <w:p w14:paraId="7FC936BB" w14:textId="77777777" w:rsidR="007A3D17" w:rsidRPr="007A3D17" w:rsidRDefault="007A3D17" w:rsidP="007A3D17">
      <w:pPr>
        <w:numPr>
          <w:ilvl w:val="0"/>
          <w:numId w:val="22"/>
        </w:numPr>
        <w:rPr>
          <w:rFonts w:ascii="Microsoft JhengHei UI" w:hAnsi="Microsoft JhengHei UI"/>
          <w:sz w:val="24"/>
        </w:rPr>
      </w:pPr>
      <w:r w:rsidRPr="007A3D17">
        <w:rPr>
          <w:rFonts w:ascii="Microsoft JhengHei UI" w:hAnsi="Microsoft JhengHei UI"/>
          <w:sz w:val="24"/>
        </w:rPr>
        <w:t>Service</w:t>
      </w:r>
    </w:p>
    <w:p w14:paraId="6545A7F5" w14:textId="77777777" w:rsidR="007A3D17" w:rsidRPr="007A3D17" w:rsidRDefault="007A3D17" w:rsidP="007A3D17">
      <w:pPr>
        <w:numPr>
          <w:ilvl w:val="0"/>
          <w:numId w:val="22"/>
        </w:numPr>
        <w:rPr>
          <w:rFonts w:ascii="Microsoft JhengHei UI" w:hAnsi="Microsoft JhengHei UI"/>
          <w:sz w:val="24"/>
        </w:rPr>
      </w:pPr>
      <w:r w:rsidRPr="007A3D17">
        <w:rPr>
          <w:rFonts w:ascii="Microsoft JhengHei UI" w:hAnsi="Microsoft JhengHei UI"/>
          <w:sz w:val="24"/>
        </w:rPr>
        <w:t>Reservation</w:t>
      </w:r>
    </w:p>
    <w:p w14:paraId="3C493DF1" w14:textId="77777777" w:rsidR="007A3D17" w:rsidRPr="007A3D17" w:rsidRDefault="007A3D17" w:rsidP="007A3D17">
      <w:pPr>
        <w:numPr>
          <w:ilvl w:val="0"/>
          <w:numId w:val="22"/>
        </w:numPr>
        <w:rPr>
          <w:rFonts w:ascii="Microsoft JhengHei UI" w:hAnsi="Microsoft JhengHei UI"/>
          <w:sz w:val="24"/>
        </w:rPr>
      </w:pPr>
      <w:r w:rsidRPr="007A3D17">
        <w:rPr>
          <w:rFonts w:ascii="Microsoft JhengHei UI" w:hAnsi="Microsoft JhengHei UI"/>
          <w:sz w:val="24"/>
        </w:rPr>
        <w:t>Payment</w:t>
      </w:r>
    </w:p>
    <w:p w14:paraId="60DA1B85" w14:textId="77777777" w:rsidR="007A3D17" w:rsidRPr="007A3D17" w:rsidRDefault="007A3D17" w:rsidP="007A3D17">
      <w:pPr>
        <w:rPr>
          <w:rFonts w:ascii="Microsoft JhengHei UI" w:hAnsi="Microsoft JhengHei UI"/>
          <w:sz w:val="24"/>
        </w:rPr>
      </w:pPr>
      <w:r w:rsidRPr="007A3D17">
        <w:rPr>
          <w:rFonts w:ascii="Microsoft JhengHei UI" w:hAnsi="Microsoft JhengHei UI"/>
          <w:sz w:val="24"/>
        </w:rPr>
        <w:t>Each entity corresponds to a real-world object, while relationships capture business constraints such as booking, offering services, and completing payments.</w:t>
      </w:r>
    </w:p>
    <w:p w14:paraId="2A5E9668" w14:textId="77777777" w:rsidR="007A3D17" w:rsidRPr="007A3D17" w:rsidRDefault="007A3D17" w:rsidP="007A3D17">
      <w:pPr>
        <w:rPr>
          <w:rFonts w:ascii="Microsoft JhengHei UI" w:hAnsi="Microsoft JhengHei UI"/>
          <w:b/>
          <w:bCs/>
          <w:sz w:val="24"/>
        </w:rPr>
      </w:pPr>
      <w:r w:rsidRPr="007A3D17">
        <w:rPr>
          <w:rFonts w:ascii="Microsoft JhengHei UI" w:hAnsi="Microsoft JhengHei UI"/>
          <w:b/>
          <w:bCs/>
          <w:sz w:val="24"/>
        </w:rPr>
        <w:t>2.2 ER Diagram Iteration and Refinement</w:t>
      </w:r>
    </w:p>
    <w:p w14:paraId="09BCEC80" w14:textId="77777777" w:rsidR="007A3D17" w:rsidRPr="007A3D17" w:rsidRDefault="007A3D17" w:rsidP="007A3D17">
      <w:pPr>
        <w:rPr>
          <w:rFonts w:ascii="Microsoft JhengHei UI" w:hAnsi="Microsoft JhengHei UI"/>
          <w:sz w:val="24"/>
        </w:rPr>
      </w:pPr>
      <w:r w:rsidRPr="007A3D17">
        <w:rPr>
          <w:rFonts w:ascii="Microsoft JhengHei UI" w:hAnsi="Microsoft JhengHei UI"/>
          <w:sz w:val="24"/>
        </w:rPr>
        <w:t xml:space="preserve">During the design process, several iterations were performed to improve </w:t>
      </w:r>
      <w:r w:rsidRPr="007A3D17">
        <w:rPr>
          <w:rFonts w:ascii="Microsoft JhengHei UI" w:hAnsi="Microsoft JhengHei UI"/>
          <w:sz w:val="24"/>
        </w:rPr>
        <w:lastRenderedPageBreak/>
        <w:t>clarity and correctness:</w:t>
      </w:r>
    </w:p>
    <w:p w14:paraId="2FC9A060" w14:textId="77777777" w:rsidR="007A3D17" w:rsidRPr="007A3D17" w:rsidRDefault="007A3D17" w:rsidP="007A3D17">
      <w:pPr>
        <w:numPr>
          <w:ilvl w:val="0"/>
          <w:numId w:val="23"/>
        </w:numPr>
        <w:rPr>
          <w:rFonts w:ascii="Microsoft JhengHei UI" w:hAnsi="Microsoft JhengHei UI"/>
          <w:sz w:val="24"/>
        </w:rPr>
      </w:pPr>
      <w:r w:rsidRPr="007A3D17">
        <w:rPr>
          <w:rFonts w:ascii="Microsoft JhengHei UI" w:hAnsi="Microsoft JhengHei UI"/>
          <w:b/>
          <w:bCs/>
          <w:sz w:val="24"/>
        </w:rPr>
        <w:t>Removal of Product-related Entities</w:t>
      </w:r>
      <w:r w:rsidRPr="007A3D17">
        <w:rPr>
          <w:rFonts w:ascii="Microsoft JhengHei UI" w:hAnsi="Microsoft JhengHei UI"/>
          <w:sz w:val="24"/>
        </w:rPr>
        <w:br/>
        <w:t>Product inventory was initially considered. However, since inventory management is not part of the project requirements, these entities were removed to keep the schema focused.</w:t>
      </w:r>
    </w:p>
    <w:p w14:paraId="651A4D5A" w14:textId="77777777" w:rsidR="007A3D17" w:rsidRPr="007A3D17" w:rsidRDefault="007A3D17" w:rsidP="007A3D17">
      <w:pPr>
        <w:numPr>
          <w:ilvl w:val="0"/>
          <w:numId w:val="23"/>
        </w:numPr>
        <w:rPr>
          <w:rFonts w:ascii="Microsoft JhengHei UI" w:hAnsi="Microsoft JhengHei UI"/>
          <w:sz w:val="24"/>
        </w:rPr>
      </w:pPr>
      <w:r w:rsidRPr="007A3D17">
        <w:rPr>
          <w:rFonts w:ascii="Microsoft JhengHei UI" w:hAnsi="Microsoft JhengHei UI"/>
          <w:b/>
          <w:bCs/>
          <w:sz w:val="24"/>
        </w:rPr>
        <w:t>Simplification of Performance Modeling</w:t>
      </w:r>
      <w:r w:rsidRPr="007A3D17">
        <w:rPr>
          <w:rFonts w:ascii="Microsoft JhengHei UI" w:hAnsi="Microsoft JhengHei UI"/>
          <w:sz w:val="24"/>
        </w:rPr>
        <w:br/>
        <w:t>Instead of a standalone performance entity, performance metrics (e.g., rating) were derived from completed reservations, reducing redundancy.</w:t>
      </w:r>
    </w:p>
    <w:p w14:paraId="3D1664AA" w14:textId="77777777" w:rsidR="007A3D17" w:rsidRPr="007A3D17" w:rsidRDefault="007A3D17" w:rsidP="007A3D17">
      <w:pPr>
        <w:numPr>
          <w:ilvl w:val="0"/>
          <w:numId w:val="23"/>
        </w:numPr>
        <w:rPr>
          <w:rFonts w:ascii="Microsoft JhengHei UI" w:hAnsi="Microsoft JhengHei UI"/>
          <w:sz w:val="24"/>
        </w:rPr>
      </w:pPr>
      <w:r w:rsidRPr="007A3D17">
        <w:rPr>
          <w:rFonts w:ascii="Microsoft JhengHei UI" w:hAnsi="Microsoft JhengHei UI"/>
          <w:b/>
          <w:bCs/>
          <w:sz w:val="24"/>
        </w:rPr>
        <w:t>Separation of Work Time Scheduling</w:t>
      </w:r>
      <w:r w:rsidRPr="007A3D17">
        <w:rPr>
          <w:rFonts w:ascii="Microsoft JhengHei UI" w:hAnsi="Microsoft JhengHei UI"/>
          <w:sz w:val="24"/>
        </w:rPr>
        <w:br/>
        <w:t>Hairdresser work schedules were abstracted into an independent table.</w:t>
      </w:r>
      <w:r w:rsidRPr="007A3D17">
        <w:rPr>
          <w:rFonts w:ascii="Microsoft JhengHei UI" w:hAnsi="Microsoft JhengHei UI"/>
          <w:sz w:val="24"/>
        </w:rPr>
        <w:br/>
        <w:t>This design choice improves normalization and allows flexible schedule management without affecting reservation data.</w:t>
      </w:r>
    </w:p>
    <w:p w14:paraId="1F20A7F9" w14:textId="77777777" w:rsidR="007A3D17" w:rsidRPr="007A3D17" w:rsidRDefault="007A3D17" w:rsidP="007A3D17">
      <w:pPr>
        <w:rPr>
          <w:rFonts w:ascii="Microsoft JhengHei UI" w:hAnsi="Microsoft JhengHei UI"/>
          <w:sz w:val="24"/>
        </w:rPr>
      </w:pPr>
      <w:r w:rsidRPr="007A3D17">
        <w:rPr>
          <w:rFonts w:ascii="Microsoft JhengHei UI" w:hAnsi="Microsoft JhengHei UI"/>
          <w:sz w:val="24"/>
        </w:rPr>
        <w:t>These iterations demonstrate a transition from a purely conceptual model toward a database-oriented abstraction aligned with implementation constraints.</w:t>
      </w:r>
    </w:p>
    <w:p w14:paraId="7534876E" w14:textId="77777777" w:rsidR="006D3EFB" w:rsidRPr="007A3D17" w:rsidRDefault="006D3EFB" w:rsidP="006D3EFB">
      <w:pPr>
        <w:rPr>
          <w:rFonts w:ascii="Microsoft JhengHei UI" w:hAnsi="Microsoft JhengHei UI"/>
          <w:sz w:val="24"/>
        </w:rPr>
      </w:pPr>
    </w:p>
    <w:p w14:paraId="32CDA8EA" w14:textId="2AD00B66" w:rsidR="006D3EFB" w:rsidRDefault="006D3EFB" w:rsidP="006D3EFB">
      <w:pPr>
        <w:rPr>
          <w:rFonts w:ascii="Microsoft JhengHei UI" w:hAnsi="Microsoft JhengHei UI"/>
          <w:b/>
          <w:bCs/>
          <w:sz w:val="28"/>
          <w:szCs w:val="28"/>
        </w:rPr>
      </w:pPr>
      <w:r w:rsidRPr="00BA6443">
        <w:rPr>
          <w:rFonts w:ascii="Microsoft JhengHei UI" w:hAnsi="Microsoft JhengHei UI" w:hint="eastAsia"/>
          <w:b/>
          <w:bCs/>
          <w:sz w:val="28"/>
          <w:szCs w:val="28"/>
        </w:rPr>
        <w:t>Part 3: Logical and Physical Design</w:t>
      </w:r>
      <w:r w:rsidR="00BA6443">
        <w:rPr>
          <w:rFonts w:ascii="Microsoft JhengHei UI" w:hAnsi="Microsoft JhengHei UI" w:hint="eastAsia"/>
          <w:b/>
          <w:bCs/>
          <w:sz w:val="28"/>
          <w:szCs w:val="28"/>
        </w:rPr>
        <w:t>:</w:t>
      </w:r>
    </w:p>
    <w:p w14:paraId="5E26E787" w14:textId="77777777" w:rsidR="008048A2" w:rsidRPr="008048A2" w:rsidRDefault="008048A2" w:rsidP="008048A2">
      <w:pPr>
        <w:rPr>
          <w:rFonts w:ascii="Microsoft JhengHei UI" w:hAnsi="Microsoft JhengHei UI"/>
          <w:b/>
          <w:bCs/>
          <w:sz w:val="24"/>
        </w:rPr>
      </w:pPr>
      <w:r w:rsidRPr="008048A2">
        <w:rPr>
          <w:rFonts w:ascii="Microsoft JhengHei UI" w:hAnsi="Microsoft JhengHei UI"/>
          <w:b/>
          <w:bCs/>
          <w:sz w:val="24"/>
        </w:rPr>
        <w:t>3.1 Relational Schema Mapping</w:t>
      </w:r>
    </w:p>
    <w:p w14:paraId="158D0295" w14:textId="77777777" w:rsidR="008048A2" w:rsidRPr="008048A2" w:rsidRDefault="008048A2" w:rsidP="008048A2">
      <w:pPr>
        <w:rPr>
          <w:rFonts w:ascii="Microsoft JhengHei UI" w:hAnsi="Microsoft JhengHei UI"/>
          <w:sz w:val="24"/>
        </w:rPr>
      </w:pPr>
      <w:r w:rsidRPr="008048A2">
        <w:rPr>
          <w:rFonts w:ascii="Microsoft JhengHei UI" w:hAnsi="Microsoft JhengHei UI"/>
          <w:sz w:val="24"/>
        </w:rPr>
        <w:lastRenderedPageBreak/>
        <w:t>The refined ER model was transformed into a relational schema using standard mapping rules:</w:t>
      </w:r>
    </w:p>
    <w:p w14:paraId="5DA8CE1E" w14:textId="77777777" w:rsidR="008048A2" w:rsidRPr="008048A2" w:rsidRDefault="008048A2" w:rsidP="008048A2">
      <w:pPr>
        <w:numPr>
          <w:ilvl w:val="0"/>
          <w:numId w:val="24"/>
        </w:numPr>
        <w:rPr>
          <w:rFonts w:ascii="Microsoft JhengHei UI" w:hAnsi="Microsoft JhengHei UI"/>
          <w:sz w:val="24"/>
        </w:rPr>
      </w:pPr>
      <w:r w:rsidRPr="008048A2">
        <w:rPr>
          <w:rFonts w:ascii="Microsoft JhengHei UI" w:hAnsi="Microsoft JhengHei UI"/>
          <w:sz w:val="24"/>
        </w:rPr>
        <w:t>Each entity set becomes a table</w:t>
      </w:r>
    </w:p>
    <w:p w14:paraId="2FF83362" w14:textId="77777777" w:rsidR="008048A2" w:rsidRPr="008048A2" w:rsidRDefault="008048A2" w:rsidP="008048A2">
      <w:pPr>
        <w:numPr>
          <w:ilvl w:val="0"/>
          <w:numId w:val="24"/>
        </w:numPr>
        <w:rPr>
          <w:rFonts w:ascii="Microsoft JhengHei UI" w:hAnsi="Microsoft JhengHei UI"/>
          <w:sz w:val="24"/>
        </w:rPr>
      </w:pPr>
      <w:r w:rsidRPr="008048A2">
        <w:rPr>
          <w:rFonts w:ascii="Microsoft JhengHei UI" w:hAnsi="Microsoft JhengHei UI"/>
          <w:sz w:val="24"/>
        </w:rPr>
        <w:t>Primary keys uniquely identify tuples</w:t>
      </w:r>
    </w:p>
    <w:p w14:paraId="5FD81250" w14:textId="77777777" w:rsidR="008048A2" w:rsidRPr="008048A2" w:rsidRDefault="008048A2" w:rsidP="008048A2">
      <w:pPr>
        <w:numPr>
          <w:ilvl w:val="0"/>
          <w:numId w:val="24"/>
        </w:numPr>
        <w:rPr>
          <w:rFonts w:ascii="Microsoft JhengHei UI" w:hAnsi="Microsoft JhengHei UI"/>
          <w:sz w:val="24"/>
        </w:rPr>
      </w:pPr>
      <w:r w:rsidRPr="008048A2">
        <w:rPr>
          <w:rFonts w:ascii="Microsoft JhengHei UI" w:hAnsi="Microsoft JhengHei UI"/>
          <w:sz w:val="24"/>
        </w:rPr>
        <w:t>Foreign keys enforce relationships between tables</w:t>
      </w:r>
    </w:p>
    <w:p w14:paraId="7F436D7C" w14:textId="77777777" w:rsidR="008048A2" w:rsidRPr="008048A2" w:rsidRDefault="008048A2" w:rsidP="008048A2">
      <w:pPr>
        <w:rPr>
          <w:rFonts w:ascii="Microsoft JhengHei UI" w:hAnsi="Microsoft JhengHei UI"/>
          <w:sz w:val="24"/>
        </w:rPr>
      </w:pPr>
      <w:r w:rsidRPr="008048A2">
        <w:rPr>
          <w:rFonts w:ascii="Microsoft JhengHei UI" w:hAnsi="Microsoft JhengHei UI"/>
          <w:sz w:val="24"/>
        </w:rPr>
        <w:t xml:space="preserve">All relations are designed to satisfy </w:t>
      </w:r>
      <w:r w:rsidRPr="008048A2">
        <w:rPr>
          <w:rFonts w:ascii="Microsoft JhengHei UI" w:hAnsi="Microsoft JhengHei UI"/>
          <w:b/>
          <w:bCs/>
          <w:sz w:val="24"/>
        </w:rPr>
        <w:t>Third Normal Form (3NF)</w:t>
      </w:r>
      <w:r w:rsidRPr="008048A2">
        <w:rPr>
          <w:rFonts w:ascii="Microsoft JhengHei UI" w:hAnsi="Microsoft JhengHei UI"/>
          <w:sz w:val="24"/>
        </w:rPr>
        <w:t>, ensuring that:</w:t>
      </w:r>
    </w:p>
    <w:p w14:paraId="58CC39DD" w14:textId="77777777" w:rsidR="008048A2" w:rsidRPr="008048A2" w:rsidRDefault="008048A2" w:rsidP="008048A2">
      <w:pPr>
        <w:numPr>
          <w:ilvl w:val="0"/>
          <w:numId w:val="25"/>
        </w:numPr>
        <w:rPr>
          <w:rFonts w:ascii="Microsoft JhengHei UI" w:hAnsi="Microsoft JhengHei UI"/>
          <w:sz w:val="24"/>
        </w:rPr>
      </w:pPr>
      <w:r w:rsidRPr="008048A2">
        <w:rPr>
          <w:rFonts w:ascii="Microsoft JhengHei UI" w:hAnsi="Microsoft JhengHei UI"/>
          <w:sz w:val="24"/>
        </w:rPr>
        <w:t>Each non-key attribute depends only on the primary key</w:t>
      </w:r>
    </w:p>
    <w:p w14:paraId="2DD4AB07" w14:textId="77777777" w:rsidR="008048A2" w:rsidRPr="008048A2" w:rsidRDefault="008048A2" w:rsidP="008048A2">
      <w:pPr>
        <w:numPr>
          <w:ilvl w:val="0"/>
          <w:numId w:val="25"/>
        </w:numPr>
        <w:rPr>
          <w:rFonts w:ascii="Microsoft JhengHei UI" w:hAnsi="Microsoft JhengHei UI"/>
          <w:sz w:val="24"/>
        </w:rPr>
      </w:pPr>
      <w:r w:rsidRPr="008048A2">
        <w:rPr>
          <w:rFonts w:ascii="Microsoft JhengHei UI" w:hAnsi="Microsoft JhengHei UI"/>
          <w:sz w:val="24"/>
        </w:rPr>
        <w:t>Update, insertion, and deletion anomalies are avoided</w:t>
      </w:r>
    </w:p>
    <w:p w14:paraId="52B1F9EB" w14:textId="77777777" w:rsidR="008048A2" w:rsidRPr="008048A2" w:rsidRDefault="008048A2" w:rsidP="008048A2">
      <w:pPr>
        <w:rPr>
          <w:rFonts w:ascii="Microsoft JhengHei UI" w:hAnsi="Microsoft JhengHei UI"/>
          <w:sz w:val="24"/>
        </w:rPr>
      </w:pPr>
      <w:r w:rsidRPr="008048A2">
        <w:rPr>
          <w:rFonts w:ascii="Microsoft JhengHei UI" w:hAnsi="Microsoft JhengHei UI"/>
          <w:sz w:val="24"/>
        </w:rPr>
        <w:t xml:space="preserve">Foreign key constraints are used to maintain </w:t>
      </w:r>
      <w:r w:rsidRPr="008048A2">
        <w:rPr>
          <w:rFonts w:ascii="Microsoft JhengHei UI" w:hAnsi="Microsoft JhengHei UI"/>
          <w:b/>
          <w:bCs/>
          <w:sz w:val="24"/>
        </w:rPr>
        <w:t>referential integrity</w:t>
      </w:r>
      <w:r w:rsidRPr="008048A2">
        <w:rPr>
          <w:rFonts w:ascii="Microsoft JhengHei UI" w:hAnsi="Microsoft JhengHei UI"/>
          <w:sz w:val="24"/>
        </w:rPr>
        <w:t>, particularly between reservations and their associated customers, services, and hairdressers.</w:t>
      </w:r>
    </w:p>
    <w:p w14:paraId="10CD8610" w14:textId="77777777" w:rsidR="008048A2" w:rsidRPr="008048A2" w:rsidRDefault="008048A2" w:rsidP="008048A2">
      <w:pPr>
        <w:rPr>
          <w:rFonts w:ascii="Microsoft JhengHei UI" w:hAnsi="Microsoft JhengHei UI"/>
          <w:b/>
          <w:bCs/>
          <w:sz w:val="24"/>
        </w:rPr>
      </w:pPr>
      <w:r w:rsidRPr="008048A2">
        <w:rPr>
          <w:rFonts w:ascii="Microsoft JhengHei UI" w:hAnsi="Microsoft JhengHei UI"/>
          <w:b/>
          <w:bCs/>
          <w:sz w:val="24"/>
        </w:rPr>
        <w:t>3.2 User Privileges and Access Control</w:t>
      </w:r>
    </w:p>
    <w:p w14:paraId="379CD78C" w14:textId="77777777" w:rsidR="008048A2" w:rsidRPr="008048A2" w:rsidRDefault="008048A2" w:rsidP="008048A2">
      <w:pPr>
        <w:rPr>
          <w:rFonts w:ascii="Microsoft JhengHei UI" w:hAnsi="Microsoft JhengHei UI"/>
          <w:sz w:val="24"/>
        </w:rPr>
      </w:pPr>
      <w:r w:rsidRPr="008048A2">
        <w:rPr>
          <w:rFonts w:ascii="Microsoft JhengHei UI" w:hAnsi="Microsoft JhengHei UI"/>
          <w:sz w:val="24"/>
        </w:rPr>
        <w:t xml:space="preserve">To enhance system security, the database adopts a </w:t>
      </w:r>
      <w:r w:rsidRPr="008048A2">
        <w:rPr>
          <w:rFonts w:ascii="Microsoft JhengHei UI" w:hAnsi="Microsoft JhengHei UI"/>
          <w:b/>
          <w:bCs/>
          <w:sz w:val="24"/>
        </w:rPr>
        <w:t>role-based privilege design</w:t>
      </w:r>
      <w:r w:rsidRPr="008048A2">
        <w:rPr>
          <w:rFonts w:ascii="Microsoft JhengHei UI" w:hAnsi="Microsoft JhengHei UI"/>
          <w:sz w:val="24"/>
        </w:rPr>
        <w:t>.</w:t>
      </w:r>
      <w:r w:rsidRPr="008048A2">
        <w:rPr>
          <w:rFonts w:ascii="Microsoft JhengHei UI" w:hAnsi="Microsoft JhengHei UI"/>
          <w:sz w:val="24"/>
        </w:rPr>
        <w:br/>
        <w:t>Three application-level users are defined:</w:t>
      </w:r>
    </w:p>
    <w:p w14:paraId="1705F77E" w14:textId="77777777" w:rsidR="008048A2" w:rsidRPr="008048A2" w:rsidRDefault="008048A2" w:rsidP="008048A2">
      <w:pPr>
        <w:numPr>
          <w:ilvl w:val="0"/>
          <w:numId w:val="26"/>
        </w:numPr>
        <w:rPr>
          <w:rFonts w:ascii="Microsoft JhengHei UI" w:hAnsi="Microsoft JhengHei UI"/>
          <w:sz w:val="24"/>
        </w:rPr>
      </w:pPr>
      <w:proofErr w:type="spellStart"/>
      <w:r w:rsidRPr="008048A2">
        <w:rPr>
          <w:rFonts w:ascii="Microsoft JhengHei UI" w:hAnsi="Microsoft JhengHei UI"/>
          <w:b/>
          <w:bCs/>
          <w:sz w:val="24"/>
        </w:rPr>
        <w:t>customer_app</w:t>
      </w:r>
      <w:proofErr w:type="spellEnd"/>
      <w:r w:rsidRPr="008048A2">
        <w:rPr>
          <w:rFonts w:ascii="Microsoft JhengHei UI" w:hAnsi="Microsoft JhengHei UI"/>
          <w:sz w:val="24"/>
        </w:rPr>
        <w:t>: limited to browsing services, creating reservations, and making payments</w:t>
      </w:r>
    </w:p>
    <w:p w14:paraId="5AF46A3F" w14:textId="77777777" w:rsidR="008048A2" w:rsidRPr="008048A2" w:rsidRDefault="008048A2" w:rsidP="008048A2">
      <w:pPr>
        <w:numPr>
          <w:ilvl w:val="0"/>
          <w:numId w:val="26"/>
        </w:numPr>
        <w:rPr>
          <w:rFonts w:ascii="Microsoft JhengHei UI" w:hAnsi="Microsoft JhengHei UI"/>
          <w:sz w:val="24"/>
        </w:rPr>
      </w:pPr>
      <w:proofErr w:type="spellStart"/>
      <w:r w:rsidRPr="008048A2">
        <w:rPr>
          <w:rFonts w:ascii="Microsoft JhengHei UI" w:hAnsi="Microsoft JhengHei UI"/>
          <w:b/>
          <w:bCs/>
          <w:sz w:val="24"/>
        </w:rPr>
        <w:t>hairdresser_app</w:t>
      </w:r>
      <w:proofErr w:type="spellEnd"/>
      <w:r w:rsidRPr="008048A2">
        <w:rPr>
          <w:rFonts w:ascii="Microsoft JhengHei UI" w:hAnsi="Microsoft JhengHei UI"/>
          <w:sz w:val="24"/>
        </w:rPr>
        <w:t xml:space="preserve">: allowed to view assigned reservations and </w:t>
      </w:r>
      <w:r w:rsidRPr="008048A2">
        <w:rPr>
          <w:rFonts w:ascii="Microsoft JhengHei UI" w:hAnsi="Microsoft JhengHei UI"/>
          <w:sz w:val="24"/>
        </w:rPr>
        <w:lastRenderedPageBreak/>
        <w:t>schedules</w:t>
      </w:r>
    </w:p>
    <w:p w14:paraId="6D9CEC0B" w14:textId="77777777" w:rsidR="008048A2" w:rsidRPr="008048A2" w:rsidRDefault="008048A2" w:rsidP="008048A2">
      <w:pPr>
        <w:numPr>
          <w:ilvl w:val="0"/>
          <w:numId w:val="26"/>
        </w:numPr>
        <w:rPr>
          <w:rFonts w:ascii="Microsoft JhengHei UI" w:hAnsi="Microsoft JhengHei UI"/>
          <w:sz w:val="24"/>
        </w:rPr>
      </w:pPr>
      <w:proofErr w:type="spellStart"/>
      <w:r w:rsidRPr="008048A2">
        <w:rPr>
          <w:rFonts w:ascii="Microsoft JhengHei UI" w:hAnsi="Microsoft JhengHei UI"/>
          <w:b/>
          <w:bCs/>
          <w:sz w:val="24"/>
        </w:rPr>
        <w:t>admin_app</w:t>
      </w:r>
      <w:proofErr w:type="spellEnd"/>
      <w:r w:rsidRPr="008048A2">
        <w:rPr>
          <w:rFonts w:ascii="Microsoft JhengHei UI" w:hAnsi="Microsoft JhengHei UI"/>
          <w:sz w:val="24"/>
        </w:rPr>
        <w:t>: responsible for administrative operations such as managing services and staff</w:t>
      </w:r>
    </w:p>
    <w:p w14:paraId="3818572F" w14:textId="77777777" w:rsidR="008048A2" w:rsidRPr="008048A2" w:rsidRDefault="008048A2" w:rsidP="008048A2">
      <w:pPr>
        <w:rPr>
          <w:rFonts w:ascii="Microsoft JhengHei UI" w:hAnsi="Microsoft JhengHei UI"/>
          <w:sz w:val="24"/>
        </w:rPr>
      </w:pPr>
      <w:r w:rsidRPr="008048A2">
        <w:rPr>
          <w:rFonts w:ascii="Microsoft JhengHei UI" w:hAnsi="Microsoft JhengHei UI"/>
          <w:sz w:val="24"/>
        </w:rPr>
        <w:t xml:space="preserve">This separation enforces the </w:t>
      </w:r>
      <w:r w:rsidRPr="008048A2">
        <w:rPr>
          <w:rFonts w:ascii="Microsoft JhengHei UI" w:hAnsi="Microsoft JhengHei UI"/>
          <w:b/>
          <w:bCs/>
          <w:sz w:val="24"/>
        </w:rPr>
        <w:t>principle of least privilege</w:t>
      </w:r>
      <w:r w:rsidRPr="008048A2">
        <w:rPr>
          <w:rFonts w:ascii="Microsoft JhengHei UI" w:hAnsi="Microsoft JhengHei UI"/>
          <w:sz w:val="24"/>
        </w:rPr>
        <w:t>, ensuring that each role can access only the data necessary for its functionality.</w:t>
      </w:r>
    </w:p>
    <w:p w14:paraId="6EB521BB" w14:textId="383180CC" w:rsidR="00845C18" w:rsidRPr="008048A2" w:rsidRDefault="00845C18" w:rsidP="006D3EFB">
      <w:pPr>
        <w:rPr>
          <w:rFonts w:ascii="Microsoft JhengHei UI" w:hAnsi="Microsoft JhengHei UI"/>
          <w:sz w:val="24"/>
        </w:rPr>
      </w:pPr>
    </w:p>
    <w:p w14:paraId="60D9B461" w14:textId="4F61A5E9" w:rsidR="00BA6443" w:rsidRDefault="00BA6443" w:rsidP="006D3EFB">
      <w:pPr>
        <w:rPr>
          <w:rFonts w:ascii="Microsoft JhengHei UI" w:hAnsi="Microsoft JhengHei UI"/>
          <w:b/>
          <w:bCs/>
          <w:sz w:val="28"/>
          <w:szCs w:val="28"/>
        </w:rPr>
      </w:pPr>
      <w:r>
        <w:rPr>
          <w:rFonts w:ascii="Microsoft JhengHei UI" w:hAnsi="Microsoft JhengHei UI" w:hint="eastAsia"/>
          <w:b/>
          <w:bCs/>
          <w:sz w:val="28"/>
          <w:szCs w:val="28"/>
        </w:rPr>
        <w:t xml:space="preserve">Part 4: Features </w:t>
      </w:r>
      <w:r>
        <w:rPr>
          <w:rFonts w:ascii="Microsoft JhengHei UI" w:hAnsi="Microsoft JhengHei UI"/>
          <w:b/>
          <w:bCs/>
          <w:sz w:val="28"/>
          <w:szCs w:val="28"/>
        </w:rPr>
        <w:t>demonstration</w:t>
      </w:r>
      <w:r>
        <w:rPr>
          <w:rFonts w:ascii="Microsoft JhengHei UI" w:hAnsi="Microsoft JhengHei UI" w:hint="eastAsia"/>
          <w:b/>
          <w:bCs/>
          <w:sz w:val="28"/>
          <w:szCs w:val="28"/>
        </w:rPr>
        <w:t xml:space="preserve"> and </w:t>
      </w:r>
      <w:r>
        <w:rPr>
          <w:rFonts w:ascii="Microsoft JhengHei UI" w:hAnsi="Microsoft JhengHei UI"/>
          <w:b/>
          <w:bCs/>
          <w:sz w:val="28"/>
          <w:szCs w:val="28"/>
        </w:rPr>
        <w:t>requirement</w:t>
      </w:r>
      <w:r>
        <w:rPr>
          <w:rFonts w:ascii="Microsoft JhengHei UI" w:hAnsi="Microsoft JhengHei UI" w:hint="eastAsia"/>
          <w:b/>
          <w:bCs/>
          <w:sz w:val="28"/>
          <w:szCs w:val="28"/>
        </w:rPr>
        <w:t xml:space="preserve"> checking:</w:t>
      </w:r>
    </w:p>
    <w:p w14:paraId="7F706686" w14:textId="77777777" w:rsidR="00A0099D" w:rsidRPr="00A0099D" w:rsidRDefault="00A0099D" w:rsidP="00A0099D">
      <w:pPr>
        <w:rPr>
          <w:rFonts w:ascii="Microsoft JhengHei UI" w:hAnsi="Microsoft JhengHei UI"/>
          <w:b/>
          <w:bCs/>
          <w:sz w:val="28"/>
          <w:szCs w:val="28"/>
        </w:rPr>
      </w:pPr>
      <w:r w:rsidRPr="00A0099D">
        <w:rPr>
          <w:rFonts w:ascii="Microsoft JhengHei UI" w:hAnsi="Microsoft JhengHei UI"/>
          <w:b/>
          <w:bCs/>
          <w:sz w:val="28"/>
          <w:szCs w:val="28"/>
        </w:rPr>
        <w:t>The implemented system satisfies all required backend features:</w:t>
      </w:r>
    </w:p>
    <w:p w14:paraId="161A261B" w14:textId="77777777" w:rsidR="00A0099D" w:rsidRPr="00A0099D" w:rsidRDefault="00A0099D" w:rsidP="00A0099D">
      <w:pPr>
        <w:numPr>
          <w:ilvl w:val="0"/>
          <w:numId w:val="27"/>
        </w:numPr>
        <w:rPr>
          <w:rFonts w:ascii="Microsoft JhengHei UI" w:hAnsi="Microsoft JhengHei UI"/>
          <w:b/>
          <w:bCs/>
          <w:sz w:val="28"/>
          <w:szCs w:val="28"/>
        </w:rPr>
      </w:pPr>
      <w:r w:rsidRPr="00A0099D">
        <w:rPr>
          <w:rFonts w:ascii="Microsoft JhengHei UI" w:hAnsi="Microsoft JhengHei UI"/>
          <w:b/>
          <w:bCs/>
          <w:sz w:val="28"/>
          <w:szCs w:val="28"/>
        </w:rPr>
        <w:t>Data Integrity Mechanisms</w:t>
      </w:r>
      <w:r w:rsidRPr="00A0099D">
        <w:rPr>
          <w:rFonts w:ascii="Microsoft JhengHei UI" w:hAnsi="Microsoft JhengHei UI"/>
          <w:b/>
          <w:bCs/>
          <w:sz w:val="28"/>
          <w:szCs w:val="28"/>
        </w:rPr>
        <w:br/>
        <w:t>Triggers ensure consistency across reservations, payments, and ratings.</w:t>
      </w:r>
    </w:p>
    <w:p w14:paraId="0434A45E" w14:textId="49C1AE94" w:rsidR="00A0099D" w:rsidRPr="00A0099D" w:rsidRDefault="00830079" w:rsidP="00A0099D">
      <w:pPr>
        <w:numPr>
          <w:ilvl w:val="0"/>
          <w:numId w:val="27"/>
        </w:numPr>
        <w:rPr>
          <w:rFonts w:ascii="Microsoft JhengHei UI" w:hAnsi="Microsoft JhengHei UI"/>
          <w:b/>
          <w:bCs/>
          <w:sz w:val="28"/>
          <w:szCs w:val="28"/>
        </w:rPr>
      </w:pPr>
      <w:r>
        <w:rPr>
          <w:rFonts w:ascii="Microsoft JhengHei UI" w:hAnsi="Microsoft JhengHei UI" w:hint="eastAsia"/>
          <w:b/>
          <w:bCs/>
          <w:sz w:val="28"/>
          <w:szCs w:val="28"/>
        </w:rPr>
        <w:t>BLOB</w:t>
      </w:r>
    </w:p>
    <w:p w14:paraId="7292535B" w14:textId="77777777" w:rsidR="00A0099D" w:rsidRPr="00A0099D" w:rsidRDefault="00A0099D" w:rsidP="00A0099D">
      <w:pPr>
        <w:numPr>
          <w:ilvl w:val="0"/>
          <w:numId w:val="27"/>
        </w:numPr>
        <w:rPr>
          <w:rFonts w:ascii="Microsoft JhengHei UI" w:hAnsi="Microsoft JhengHei UI"/>
          <w:b/>
          <w:bCs/>
          <w:sz w:val="28"/>
          <w:szCs w:val="28"/>
        </w:rPr>
      </w:pPr>
      <w:r w:rsidRPr="00A0099D">
        <w:rPr>
          <w:rFonts w:ascii="Microsoft JhengHei UI" w:hAnsi="Microsoft JhengHei UI"/>
          <w:b/>
          <w:bCs/>
          <w:sz w:val="28"/>
          <w:szCs w:val="28"/>
        </w:rPr>
        <w:t>Security and Access Control</w:t>
      </w:r>
      <w:r w:rsidRPr="00A0099D">
        <w:rPr>
          <w:rFonts w:ascii="Microsoft JhengHei UI" w:hAnsi="Microsoft JhengHei UI"/>
          <w:b/>
          <w:bCs/>
          <w:sz w:val="28"/>
          <w:szCs w:val="28"/>
        </w:rPr>
        <w:br/>
        <w:t>Privilege separation is implemented using multiple database users.</w:t>
      </w:r>
    </w:p>
    <w:p w14:paraId="7294C683" w14:textId="77777777" w:rsidR="00A0099D" w:rsidRPr="00A0099D" w:rsidRDefault="00A0099D" w:rsidP="00A0099D">
      <w:pPr>
        <w:numPr>
          <w:ilvl w:val="0"/>
          <w:numId w:val="27"/>
        </w:numPr>
        <w:rPr>
          <w:rFonts w:ascii="Microsoft JhengHei UI" w:hAnsi="Microsoft JhengHei UI"/>
          <w:b/>
          <w:bCs/>
          <w:sz w:val="28"/>
          <w:szCs w:val="28"/>
        </w:rPr>
      </w:pPr>
      <w:r w:rsidRPr="00A0099D">
        <w:rPr>
          <w:rFonts w:ascii="Microsoft JhengHei UI" w:hAnsi="Microsoft JhengHei UI"/>
          <w:b/>
          <w:bCs/>
          <w:sz w:val="28"/>
          <w:szCs w:val="28"/>
        </w:rPr>
        <w:t>Performance Observation</w:t>
      </w:r>
      <w:r w:rsidRPr="00A0099D">
        <w:rPr>
          <w:rFonts w:ascii="Microsoft JhengHei UI" w:hAnsi="Microsoft JhengHei UI"/>
          <w:b/>
          <w:bCs/>
          <w:sz w:val="28"/>
          <w:szCs w:val="28"/>
        </w:rPr>
        <w:br/>
        <w:t>Query execution time is displayed in administrative views to demonstrate system responsiveness.</w:t>
      </w:r>
    </w:p>
    <w:p w14:paraId="5090848D" w14:textId="77777777" w:rsidR="00A0099D" w:rsidRPr="00A0099D" w:rsidRDefault="00A0099D" w:rsidP="00A0099D">
      <w:pPr>
        <w:numPr>
          <w:ilvl w:val="0"/>
          <w:numId w:val="27"/>
        </w:numPr>
        <w:rPr>
          <w:rFonts w:ascii="Microsoft JhengHei UI" w:hAnsi="Microsoft JhengHei UI"/>
          <w:b/>
          <w:bCs/>
          <w:sz w:val="28"/>
          <w:szCs w:val="28"/>
        </w:rPr>
      </w:pPr>
      <w:r w:rsidRPr="00A0099D">
        <w:rPr>
          <w:rFonts w:ascii="Microsoft JhengHei UI" w:hAnsi="Microsoft JhengHei UI"/>
          <w:b/>
          <w:bCs/>
          <w:sz w:val="28"/>
          <w:szCs w:val="28"/>
        </w:rPr>
        <w:lastRenderedPageBreak/>
        <w:t>Administrative Operations</w:t>
      </w:r>
      <w:r w:rsidRPr="00A0099D">
        <w:rPr>
          <w:rFonts w:ascii="Microsoft JhengHei UI" w:hAnsi="Microsoft JhengHei UI"/>
          <w:b/>
          <w:bCs/>
          <w:sz w:val="28"/>
          <w:szCs w:val="28"/>
        </w:rPr>
        <w:br/>
        <w:t>Administrators can manage reservations, services, and hairdresser information through controlled interfaces.</w:t>
      </w:r>
    </w:p>
    <w:p w14:paraId="5E3FE498" w14:textId="77777777" w:rsidR="00A0099D" w:rsidRPr="00A0099D" w:rsidRDefault="00A0099D" w:rsidP="006D3EFB">
      <w:pPr>
        <w:rPr>
          <w:rFonts w:ascii="Microsoft JhengHei UI" w:hAnsi="Microsoft JhengHei UI"/>
          <w:b/>
          <w:bCs/>
          <w:sz w:val="28"/>
          <w:szCs w:val="28"/>
        </w:rPr>
      </w:pPr>
    </w:p>
    <w:p w14:paraId="17BF8B37" w14:textId="216DD71C" w:rsidR="00BA6443" w:rsidRDefault="001E4EA7" w:rsidP="001E4EA7">
      <w:pPr>
        <w:pStyle w:val="a9"/>
        <w:numPr>
          <w:ilvl w:val="2"/>
          <w:numId w:val="12"/>
        </w:numPr>
        <w:rPr>
          <w:rFonts w:ascii="Microsoft JhengHei UI" w:hAnsi="Microsoft JhengHei UI"/>
          <w:b/>
          <w:bCs/>
          <w:sz w:val="28"/>
          <w:szCs w:val="28"/>
        </w:rPr>
      </w:pPr>
      <w:r>
        <w:rPr>
          <w:rFonts w:ascii="Microsoft JhengHei UI" w:hAnsi="Microsoft JhengHei UI" w:hint="eastAsia"/>
          <w:b/>
          <w:bCs/>
          <w:sz w:val="28"/>
          <w:szCs w:val="28"/>
        </w:rPr>
        <w:t>Trigger</w:t>
      </w:r>
    </w:p>
    <w:p w14:paraId="62C634D6" w14:textId="2F8DBECC" w:rsidR="005954DE" w:rsidRDefault="005954DE" w:rsidP="005954DE">
      <w:pPr>
        <w:rPr>
          <w:rFonts w:ascii="Microsoft JhengHei UI" w:hAnsi="Microsoft JhengHei UI"/>
          <w:sz w:val="24"/>
        </w:rPr>
      </w:pPr>
      <w:r w:rsidRPr="005954DE">
        <w:rPr>
          <w:rFonts w:ascii="Microsoft JhengHei UI" w:hAnsi="Microsoft JhengHei UI" w:hint="eastAsia"/>
          <w:sz w:val="24"/>
        </w:rPr>
        <w:t xml:space="preserve">In this </w:t>
      </w:r>
      <w:r>
        <w:rPr>
          <w:rFonts w:ascii="Microsoft JhengHei UI" w:hAnsi="Microsoft JhengHei UI" w:hint="eastAsia"/>
          <w:sz w:val="24"/>
        </w:rPr>
        <w:t>project, we design some triggers in table.</w:t>
      </w:r>
    </w:p>
    <w:p w14:paraId="27751F74" w14:textId="6C33459B" w:rsidR="005954DE" w:rsidRPr="005954DE" w:rsidRDefault="005954DE" w:rsidP="005954DE">
      <w:pPr>
        <w:rPr>
          <w:rFonts w:ascii="Microsoft JhengHei UI" w:hAnsi="Microsoft JhengHei UI"/>
          <w:sz w:val="24"/>
        </w:rPr>
      </w:pPr>
      <w:r w:rsidRPr="005954DE">
        <w:rPr>
          <w:rFonts w:ascii="Microsoft JhengHei UI" w:hAnsi="Microsoft JhengHei UI"/>
          <w:noProof/>
          <w:sz w:val="24"/>
        </w:rPr>
        <w:drawing>
          <wp:inline distT="0" distB="0" distL="0" distR="0" wp14:anchorId="06023171" wp14:editId="1A9ABEBA">
            <wp:extent cx="3749675" cy="4502228"/>
            <wp:effectExtent l="0" t="0" r="3175" b="0"/>
            <wp:docPr id="11" name="图片 10">
              <a:extLst xmlns:a="http://schemas.openxmlformats.org/drawingml/2006/main">
                <a:ext uri="{FF2B5EF4-FFF2-40B4-BE49-F238E27FC236}">
                  <a16:creationId xmlns:a16="http://schemas.microsoft.com/office/drawing/2014/main" id="{3998FB53-67EB-6F8E-2C6C-035E5421E6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>
                      <a:extLst>
                        <a:ext uri="{FF2B5EF4-FFF2-40B4-BE49-F238E27FC236}">
                          <a16:creationId xmlns:a16="http://schemas.microsoft.com/office/drawing/2014/main" id="{3998FB53-67EB-6F8E-2C6C-035E5421E64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682" cy="456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CBF5" w14:textId="6C5B0CEB" w:rsidR="001E4EA7" w:rsidRDefault="001E4EA7" w:rsidP="001E4EA7">
      <w:pPr>
        <w:pStyle w:val="a9"/>
        <w:numPr>
          <w:ilvl w:val="2"/>
          <w:numId w:val="12"/>
        </w:numPr>
        <w:rPr>
          <w:rFonts w:ascii="Microsoft JhengHei UI" w:hAnsi="Microsoft JhengHei UI"/>
          <w:b/>
          <w:bCs/>
          <w:sz w:val="28"/>
          <w:szCs w:val="28"/>
        </w:rPr>
      </w:pPr>
      <w:r>
        <w:rPr>
          <w:rFonts w:ascii="Microsoft JhengHei UI" w:hAnsi="Microsoft JhengHei UI" w:hint="eastAsia"/>
          <w:b/>
          <w:bCs/>
          <w:sz w:val="28"/>
          <w:szCs w:val="28"/>
        </w:rPr>
        <w:t>BLOB</w:t>
      </w:r>
    </w:p>
    <w:p w14:paraId="649C596C" w14:textId="69BC1DA6" w:rsidR="005954DE" w:rsidRDefault="005954DE" w:rsidP="005954DE">
      <w:pPr>
        <w:rPr>
          <w:rFonts w:ascii="Microsoft JhengHei UI" w:hAnsi="Microsoft JhengHei UI"/>
          <w:sz w:val="24"/>
        </w:rPr>
      </w:pPr>
      <w:r>
        <w:rPr>
          <w:rFonts w:ascii="Microsoft JhengHei UI" w:hAnsi="Microsoft JhengHei UI" w:hint="eastAsia"/>
          <w:sz w:val="24"/>
        </w:rPr>
        <w:t>BLOB we use for storing pictures first, we find it advantage and disadvantage as we show in PPT.</w:t>
      </w:r>
    </w:p>
    <w:p w14:paraId="1F38DDAB" w14:textId="05E370B5" w:rsidR="005954DE" w:rsidRPr="005954DE" w:rsidRDefault="005954DE" w:rsidP="005954DE">
      <w:pPr>
        <w:rPr>
          <w:rFonts w:ascii="Microsoft JhengHei UI" w:hAnsi="Microsoft JhengHei UI"/>
          <w:sz w:val="24"/>
        </w:rPr>
      </w:pPr>
      <w:r w:rsidRPr="005954DE">
        <w:rPr>
          <w:rFonts w:ascii="Microsoft JhengHei UI" w:hAnsi="Microsoft JhengHei UI"/>
          <w:noProof/>
          <w:sz w:val="24"/>
        </w:rPr>
        <w:lastRenderedPageBreak/>
        <w:drawing>
          <wp:inline distT="0" distB="0" distL="0" distR="0" wp14:anchorId="0167899A" wp14:editId="3EF98BF2">
            <wp:extent cx="5274310" cy="1252220"/>
            <wp:effectExtent l="0" t="0" r="2540" b="5080"/>
            <wp:docPr id="14" name="图片 13" descr="文本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0B3EAEC1-0290-E8E2-F74E-830417927F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 descr="文本&#10;&#10;AI 生成的内容可能不正确。">
                      <a:extLst>
                        <a:ext uri="{FF2B5EF4-FFF2-40B4-BE49-F238E27FC236}">
                          <a16:creationId xmlns:a16="http://schemas.microsoft.com/office/drawing/2014/main" id="{0B3EAEC1-0290-E8E2-F74E-830417927F0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6CA3" w14:textId="59047790" w:rsidR="001E4EA7" w:rsidRDefault="001E4EA7" w:rsidP="001E4EA7">
      <w:pPr>
        <w:pStyle w:val="a9"/>
        <w:numPr>
          <w:ilvl w:val="2"/>
          <w:numId w:val="12"/>
        </w:numPr>
        <w:rPr>
          <w:rFonts w:ascii="Microsoft JhengHei UI" w:hAnsi="Microsoft JhengHei UI"/>
          <w:b/>
          <w:bCs/>
          <w:sz w:val="28"/>
          <w:szCs w:val="28"/>
        </w:rPr>
      </w:pPr>
      <w:r>
        <w:rPr>
          <w:rFonts w:ascii="Microsoft JhengHei UI" w:hAnsi="Microsoft JhengHei UI" w:hint="eastAsia"/>
          <w:b/>
          <w:bCs/>
          <w:sz w:val="28"/>
          <w:szCs w:val="28"/>
        </w:rPr>
        <w:t>Safe connection</w:t>
      </w:r>
    </w:p>
    <w:p w14:paraId="1D29384E" w14:textId="5F4C67B5" w:rsidR="005954DE" w:rsidRDefault="005954DE" w:rsidP="005954DE">
      <w:pPr>
        <w:rPr>
          <w:rFonts w:ascii="Microsoft JhengHei UI" w:hAnsi="Microsoft JhengHei UI"/>
          <w:sz w:val="24"/>
        </w:rPr>
      </w:pPr>
      <w:r>
        <w:rPr>
          <w:rFonts w:ascii="Microsoft JhengHei UI" w:hAnsi="Microsoft JhengHei UI" w:hint="eastAsia"/>
          <w:sz w:val="24"/>
        </w:rPr>
        <w:t xml:space="preserve">If account wants to get the authority he </w:t>
      </w:r>
      <w:r>
        <w:rPr>
          <w:rFonts w:ascii="Microsoft JhengHei UI" w:hAnsi="Microsoft JhengHei UI"/>
          <w:sz w:val="24"/>
        </w:rPr>
        <w:t>d</w:t>
      </w:r>
      <w:r w:rsidR="00E93E50">
        <w:rPr>
          <w:rFonts w:ascii="Microsoft JhengHei UI" w:hAnsi="Microsoft JhengHei UI" w:hint="eastAsia"/>
          <w:sz w:val="24"/>
        </w:rPr>
        <w:t>oes</w:t>
      </w:r>
      <w:r>
        <w:rPr>
          <w:rFonts w:ascii="Microsoft JhengHei UI" w:hAnsi="Microsoft JhengHei UI"/>
          <w:sz w:val="24"/>
        </w:rPr>
        <w:t>n’t</w:t>
      </w:r>
      <w:r>
        <w:rPr>
          <w:rFonts w:ascii="Microsoft JhengHei UI" w:hAnsi="Microsoft JhengHei UI" w:hint="eastAsia"/>
          <w:sz w:val="24"/>
        </w:rPr>
        <w:t xml:space="preserve"> have it, </w:t>
      </w:r>
      <w:proofErr w:type="spellStart"/>
      <w:r>
        <w:rPr>
          <w:rFonts w:ascii="Microsoft JhengHei UI" w:hAnsi="Microsoft JhengHei UI" w:hint="eastAsia"/>
          <w:sz w:val="24"/>
        </w:rPr>
        <w:t>mysql</w:t>
      </w:r>
      <w:proofErr w:type="spellEnd"/>
      <w:r>
        <w:rPr>
          <w:rFonts w:ascii="Microsoft JhengHei UI" w:hAnsi="Microsoft JhengHei UI" w:hint="eastAsia"/>
          <w:sz w:val="24"/>
        </w:rPr>
        <w:t xml:space="preserve"> will deny his request.</w:t>
      </w:r>
    </w:p>
    <w:p w14:paraId="44828746" w14:textId="2B7BD960" w:rsidR="005954DE" w:rsidRPr="005954DE" w:rsidRDefault="005954DE" w:rsidP="005954DE">
      <w:pPr>
        <w:rPr>
          <w:rFonts w:ascii="Microsoft JhengHei UI" w:hAnsi="Microsoft JhengHei UI"/>
          <w:sz w:val="24"/>
        </w:rPr>
      </w:pPr>
      <w:r w:rsidRPr="005954DE">
        <w:rPr>
          <w:rFonts w:ascii="Microsoft JhengHei UI" w:hAnsi="Microsoft JhengHei UI"/>
          <w:noProof/>
          <w:sz w:val="24"/>
        </w:rPr>
        <w:drawing>
          <wp:inline distT="0" distB="0" distL="0" distR="0" wp14:anchorId="494EFA69" wp14:editId="27E4B2B8">
            <wp:extent cx="5274310" cy="170180"/>
            <wp:effectExtent l="0" t="0" r="2540" b="1270"/>
            <wp:docPr id="1664626103" name="图片 10">
              <a:extLst xmlns:a="http://schemas.openxmlformats.org/drawingml/2006/main">
                <a:ext uri="{FF2B5EF4-FFF2-40B4-BE49-F238E27FC236}">
                  <a16:creationId xmlns:a16="http://schemas.microsoft.com/office/drawing/2014/main" id="{79D3F937-2E5D-6334-6E3A-411566B4B8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>
                      <a:extLst>
                        <a:ext uri="{FF2B5EF4-FFF2-40B4-BE49-F238E27FC236}">
                          <a16:creationId xmlns:a16="http://schemas.microsoft.com/office/drawing/2014/main" id="{79D3F937-2E5D-6334-6E3A-411566B4B87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2AE4" w14:textId="73B216D7" w:rsidR="001E4EA7" w:rsidRDefault="001E4EA7" w:rsidP="001E4EA7">
      <w:pPr>
        <w:pStyle w:val="a9"/>
        <w:numPr>
          <w:ilvl w:val="2"/>
          <w:numId w:val="12"/>
        </w:numPr>
        <w:rPr>
          <w:rFonts w:ascii="Microsoft JhengHei UI" w:hAnsi="Microsoft JhengHei UI"/>
          <w:b/>
          <w:bCs/>
          <w:sz w:val="28"/>
          <w:szCs w:val="28"/>
        </w:rPr>
      </w:pPr>
      <w:r>
        <w:rPr>
          <w:rFonts w:ascii="Microsoft JhengHei UI" w:hAnsi="Microsoft JhengHei UI" w:hint="eastAsia"/>
          <w:b/>
          <w:bCs/>
          <w:sz w:val="28"/>
          <w:szCs w:val="28"/>
        </w:rPr>
        <w:t>Checking query time in webpages.</w:t>
      </w:r>
    </w:p>
    <w:p w14:paraId="0C0FAF7E" w14:textId="77777777" w:rsidR="000819EB" w:rsidRDefault="008E7FD0" w:rsidP="008E7FD0">
      <w:pPr>
        <w:rPr>
          <w:rFonts w:ascii="Microsoft JhengHei UI" w:hAnsi="Microsoft JhengHei UI"/>
          <w:sz w:val="24"/>
        </w:rPr>
      </w:pPr>
      <w:r w:rsidRPr="008E7FD0">
        <w:rPr>
          <w:rFonts w:ascii="Microsoft JhengHei UI" w:hAnsi="Microsoft JhengHei UI" w:hint="eastAsia"/>
          <w:sz w:val="24"/>
        </w:rPr>
        <w:t>To meet</w:t>
      </w:r>
      <w:r>
        <w:rPr>
          <w:rFonts w:ascii="Microsoft JhengHei UI" w:hAnsi="Microsoft JhengHei UI" w:hint="eastAsia"/>
          <w:sz w:val="24"/>
        </w:rPr>
        <w:t xml:space="preserve"> the </w:t>
      </w:r>
      <w:r>
        <w:rPr>
          <w:rFonts w:ascii="Microsoft JhengHei UI" w:hAnsi="Microsoft JhengHei UI"/>
          <w:sz w:val="24"/>
        </w:rPr>
        <w:t>requirement</w:t>
      </w:r>
      <w:r>
        <w:rPr>
          <w:rFonts w:ascii="Microsoft JhengHei UI" w:hAnsi="Microsoft JhengHei UI" w:hint="eastAsia"/>
          <w:sz w:val="24"/>
        </w:rPr>
        <w:t>, we set a webpage to show the query time in administrator management page which uses for checking reservation</w:t>
      </w:r>
      <w:r w:rsidR="000819EB">
        <w:rPr>
          <w:rFonts w:ascii="Microsoft JhengHei UI" w:hAnsi="Microsoft JhengHei UI" w:hint="eastAsia"/>
          <w:sz w:val="24"/>
        </w:rPr>
        <w:t>.</w:t>
      </w:r>
    </w:p>
    <w:p w14:paraId="19082992" w14:textId="6A0FC8D4" w:rsidR="008E7FD0" w:rsidRPr="008E7FD0" w:rsidRDefault="000819EB" w:rsidP="008E7FD0">
      <w:pPr>
        <w:rPr>
          <w:rFonts w:ascii="Microsoft JhengHei UI" w:hAnsi="Microsoft JhengHei UI"/>
          <w:sz w:val="24"/>
        </w:rPr>
      </w:pPr>
      <w:r>
        <w:rPr>
          <w:noProof/>
        </w:rPr>
        <w:drawing>
          <wp:inline distT="0" distB="0" distL="0" distR="0" wp14:anchorId="7A9868A5" wp14:editId="3BA9FD7A">
            <wp:extent cx="5274310" cy="2949575"/>
            <wp:effectExtent l="0" t="0" r="2540" b="3175"/>
            <wp:docPr id="2053637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37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7FD0">
        <w:rPr>
          <w:rFonts w:ascii="Microsoft JhengHei UI" w:hAnsi="Microsoft JhengHei UI" w:hint="eastAsia"/>
          <w:sz w:val="24"/>
        </w:rPr>
        <w:t xml:space="preserve"> </w:t>
      </w:r>
    </w:p>
    <w:p w14:paraId="6ABF33B0" w14:textId="1EDE5723" w:rsidR="001E4EA7" w:rsidRDefault="001E4EA7" w:rsidP="001E4EA7">
      <w:pPr>
        <w:pStyle w:val="a9"/>
        <w:numPr>
          <w:ilvl w:val="2"/>
          <w:numId w:val="12"/>
        </w:numPr>
        <w:rPr>
          <w:rFonts w:ascii="Microsoft JhengHei UI" w:hAnsi="Microsoft JhengHei UI"/>
          <w:b/>
          <w:bCs/>
          <w:sz w:val="28"/>
          <w:szCs w:val="28"/>
        </w:rPr>
      </w:pPr>
      <w:r>
        <w:rPr>
          <w:rFonts w:ascii="Microsoft JhengHei UI" w:hAnsi="Microsoft JhengHei UI" w:hint="eastAsia"/>
          <w:b/>
          <w:bCs/>
          <w:sz w:val="28"/>
          <w:szCs w:val="28"/>
        </w:rPr>
        <w:t>Admin management.</w:t>
      </w:r>
    </w:p>
    <w:p w14:paraId="2A93FE1C" w14:textId="6D184D30" w:rsidR="00C76422" w:rsidRPr="00C76422" w:rsidRDefault="00C76422" w:rsidP="00C76422">
      <w:pPr>
        <w:rPr>
          <w:rFonts w:ascii="Microsoft JhengHei UI" w:hAnsi="Microsoft JhengHei UI"/>
          <w:sz w:val="24"/>
        </w:rPr>
      </w:pPr>
      <w:r w:rsidRPr="00C76422">
        <w:rPr>
          <w:rFonts w:ascii="Microsoft JhengHei UI" w:hAnsi="Microsoft JhengHei UI" w:hint="eastAsia"/>
          <w:sz w:val="24"/>
        </w:rPr>
        <w:t xml:space="preserve">We </w:t>
      </w:r>
      <w:r>
        <w:rPr>
          <w:rFonts w:ascii="Microsoft JhengHei UI" w:hAnsi="Microsoft JhengHei UI" w:hint="eastAsia"/>
          <w:sz w:val="24"/>
        </w:rPr>
        <w:t xml:space="preserve">give a lot management function for </w:t>
      </w:r>
      <w:r>
        <w:rPr>
          <w:rFonts w:ascii="Microsoft JhengHei UI" w:hAnsi="Microsoft JhengHei UI"/>
          <w:sz w:val="24"/>
        </w:rPr>
        <w:t>business</w:t>
      </w:r>
      <w:r>
        <w:rPr>
          <w:rFonts w:ascii="Microsoft JhengHei UI" w:hAnsi="Microsoft JhengHei UI" w:hint="eastAsia"/>
          <w:sz w:val="24"/>
        </w:rPr>
        <w:t xml:space="preserve"> admin to manage data.</w:t>
      </w:r>
      <w:r w:rsidR="00EC57BE">
        <w:rPr>
          <w:rFonts w:ascii="Microsoft JhengHei UI" w:hAnsi="Microsoft JhengHei UI"/>
          <w:noProof/>
          <w:sz w:val="24"/>
        </w:rPr>
        <w:lastRenderedPageBreak/>
        <w:drawing>
          <wp:inline distT="0" distB="0" distL="0" distR="0" wp14:anchorId="61866D45" wp14:editId="5D791C94">
            <wp:extent cx="2918460" cy="1370651"/>
            <wp:effectExtent l="0" t="0" r="0" b="1270"/>
            <wp:docPr id="726526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916" cy="137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12613" w14:textId="77777777" w:rsidR="00BA6443" w:rsidRPr="00BA6443" w:rsidRDefault="00BA6443" w:rsidP="006D3EFB">
      <w:pPr>
        <w:rPr>
          <w:rFonts w:ascii="Microsoft JhengHei UI" w:eastAsia="Microsoft JhengHei UI" w:hAnsi="Microsoft JhengHei UI"/>
          <w:b/>
          <w:bCs/>
          <w:sz w:val="24"/>
        </w:rPr>
      </w:pPr>
    </w:p>
    <w:p w14:paraId="6888F48F" w14:textId="77777777" w:rsidR="00BF5AC1" w:rsidRPr="00BF5AC1" w:rsidRDefault="00BF5AC1" w:rsidP="00BF5AC1">
      <w:pPr>
        <w:rPr>
          <w:rFonts w:ascii="Microsoft JhengHei UI" w:hAnsi="Microsoft JhengHei UI"/>
          <w:b/>
          <w:bCs/>
          <w:sz w:val="24"/>
        </w:rPr>
      </w:pPr>
      <w:r w:rsidRPr="00BF5AC1">
        <w:rPr>
          <w:rFonts w:ascii="Microsoft JhengHei UI" w:hAnsi="Microsoft JhengHei UI"/>
          <w:b/>
          <w:bCs/>
          <w:sz w:val="24"/>
        </w:rPr>
        <w:t>Conclusion</w:t>
      </w:r>
    </w:p>
    <w:p w14:paraId="691AEE69" w14:textId="77777777" w:rsidR="00BF5AC1" w:rsidRPr="00BF5AC1" w:rsidRDefault="00BF5AC1" w:rsidP="00BF5AC1">
      <w:pPr>
        <w:rPr>
          <w:rFonts w:ascii="Microsoft JhengHei UI" w:hAnsi="Microsoft JhengHei UI"/>
          <w:sz w:val="24"/>
        </w:rPr>
      </w:pPr>
      <w:r w:rsidRPr="00BF5AC1">
        <w:rPr>
          <w:rFonts w:ascii="Microsoft JhengHei UI" w:hAnsi="Microsoft JhengHei UI"/>
          <w:sz w:val="24"/>
        </w:rPr>
        <w:t>This project demonstrates a complete database design workflow—from problem modeling and conceptual abstraction to logical implementation and frontend integration.</w:t>
      </w:r>
      <w:r w:rsidRPr="00BF5AC1">
        <w:rPr>
          <w:rFonts w:ascii="Microsoft JhengHei UI" w:hAnsi="Microsoft JhengHei UI"/>
          <w:sz w:val="24"/>
        </w:rPr>
        <w:br/>
        <w:t>Through iterative ER refinement, normalization, and role-based access control, the system achieves both functional correctness and robust data management.</w:t>
      </w:r>
    </w:p>
    <w:p w14:paraId="734248E5" w14:textId="77777777" w:rsidR="00AA166C" w:rsidRDefault="00AA166C" w:rsidP="0072111D">
      <w:pPr>
        <w:rPr>
          <w:rFonts w:ascii="Microsoft JhengHei UI" w:hAnsi="Microsoft JhengHei UI"/>
          <w:sz w:val="24"/>
        </w:rPr>
      </w:pPr>
    </w:p>
    <w:p w14:paraId="48DCF47E" w14:textId="77777777" w:rsidR="004B4987" w:rsidRDefault="004B4987" w:rsidP="0072111D">
      <w:pPr>
        <w:rPr>
          <w:rFonts w:ascii="Microsoft JhengHei UI" w:hAnsi="Microsoft JhengHei UI"/>
          <w:sz w:val="24"/>
        </w:rPr>
      </w:pPr>
    </w:p>
    <w:p w14:paraId="0D2C7A4A" w14:textId="519567CA" w:rsidR="004B4987" w:rsidRDefault="004B4987" w:rsidP="0072111D">
      <w:pPr>
        <w:rPr>
          <w:rFonts w:ascii="Microsoft JhengHei UI" w:hAnsi="Microsoft JhengHei UI"/>
          <w:sz w:val="24"/>
        </w:rPr>
      </w:pPr>
      <w:r>
        <w:rPr>
          <w:rFonts w:ascii="Microsoft JhengHei UI" w:hAnsi="Microsoft JhengHei UI" w:hint="eastAsia"/>
          <w:sz w:val="24"/>
        </w:rPr>
        <w:t>Members working:</w:t>
      </w:r>
    </w:p>
    <w:p w14:paraId="013AA972" w14:textId="11537595" w:rsidR="004B4987" w:rsidRPr="004B4987" w:rsidRDefault="004B4987" w:rsidP="004B4987">
      <w:pPr>
        <w:rPr>
          <w:rFonts w:ascii="Microsoft JhengHei UI" w:hAnsi="Microsoft JhengHei UI" w:hint="eastAsia"/>
          <w:sz w:val="24"/>
        </w:rPr>
      </w:pPr>
      <w:r w:rsidRPr="004B4987">
        <w:rPr>
          <w:rFonts w:ascii="Microsoft JhengHei UI" w:hAnsi="Microsoft JhengHei UI" w:hint="eastAsia"/>
          <w:sz w:val="24"/>
        </w:rPr>
        <w:t>金正阳</w:t>
      </w:r>
      <w:r w:rsidRPr="004B4987">
        <w:rPr>
          <w:rFonts w:ascii="Microsoft JhengHei UI" w:hAnsi="Microsoft JhengHei UI" w:hint="eastAsia"/>
          <w:sz w:val="24"/>
        </w:rPr>
        <w:t xml:space="preserve"> </w:t>
      </w:r>
      <w:r w:rsidRPr="004B4987">
        <w:rPr>
          <w:rFonts w:ascii="Microsoft JhengHei UI" w:hAnsi="Microsoft JhengHei UI"/>
          <w:sz w:val="24"/>
        </w:rPr>
        <w:t>2430026085</w:t>
      </w:r>
      <w:r>
        <w:rPr>
          <w:rFonts w:ascii="Microsoft JhengHei UI" w:hAnsi="Microsoft JhengHei UI" w:hint="eastAsia"/>
          <w:sz w:val="24"/>
        </w:rPr>
        <w:t xml:space="preserve"> : PHP interface, PPT making, report</w:t>
      </w:r>
    </w:p>
    <w:p w14:paraId="42832FFD" w14:textId="1C2FDB35" w:rsidR="004B4987" w:rsidRPr="004B4987" w:rsidRDefault="004B4987" w:rsidP="004B4987">
      <w:pPr>
        <w:rPr>
          <w:rFonts w:ascii="Microsoft JhengHei UI" w:hAnsi="Microsoft JhengHei UI" w:hint="eastAsia"/>
          <w:sz w:val="24"/>
        </w:rPr>
      </w:pPr>
      <w:r w:rsidRPr="004B4987">
        <w:rPr>
          <w:rFonts w:ascii="Microsoft JhengHei UI" w:hAnsi="Microsoft JhengHei UI" w:hint="eastAsia"/>
          <w:sz w:val="24"/>
        </w:rPr>
        <w:t>张灏帅</w:t>
      </w:r>
      <w:r w:rsidRPr="004B4987">
        <w:rPr>
          <w:rFonts w:ascii="Microsoft JhengHei UI" w:hAnsi="Microsoft JhengHei UI" w:hint="eastAsia"/>
          <w:sz w:val="24"/>
        </w:rPr>
        <w:t xml:space="preserve"> </w:t>
      </w:r>
      <w:r w:rsidRPr="004B4987">
        <w:rPr>
          <w:rFonts w:ascii="Microsoft JhengHei UI" w:hAnsi="Microsoft JhengHei UI"/>
          <w:sz w:val="24"/>
        </w:rPr>
        <w:t>2430026265</w:t>
      </w:r>
      <w:r>
        <w:rPr>
          <w:rFonts w:ascii="Microsoft JhengHei UI" w:hAnsi="Microsoft JhengHei UI" w:hint="eastAsia"/>
          <w:sz w:val="24"/>
        </w:rPr>
        <w:t>: Generate data, BLOB, Database construct</w:t>
      </w:r>
    </w:p>
    <w:p w14:paraId="3DD4D1E1" w14:textId="147A9177" w:rsidR="004B4987" w:rsidRPr="004B4987" w:rsidRDefault="004B4987" w:rsidP="004B4987">
      <w:pPr>
        <w:rPr>
          <w:rFonts w:ascii="Microsoft JhengHei UI" w:hAnsi="Microsoft JhengHei UI" w:hint="eastAsia"/>
          <w:sz w:val="24"/>
        </w:rPr>
      </w:pPr>
      <w:r w:rsidRPr="004B4987">
        <w:rPr>
          <w:rFonts w:ascii="Microsoft JhengHei UI" w:hAnsi="Microsoft JhengHei UI" w:hint="eastAsia"/>
          <w:sz w:val="24"/>
        </w:rPr>
        <w:t>李</w:t>
      </w:r>
      <w:r w:rsidR="00FE7C3D">
        <w:rPr>
          <w:rFonts w:ascii="Microsoft JhengHei UI" w:hAnsi="Microsoft JhengHei UI" w:hint="eastAsia"/>
          <w:sz w:val="24"/>
        </w:rPr>
        <w:t>秉</w:t>
      </w:r>
      <w:r w:rsidRPr="004B4987">
        <w:rPr>
          <w:rFonts w:ascii="Microsoft JhengHei UI" w:hAnsi="Microsoft JhengHei UI" w:hint="eastAsia"/>
          <w:sz w:val="24"/>
        </w:rPr>
        <w:t>轩</w:t>
      </w:r>
      <w:r w:rsidRPr="004B4987">
        <w:rPr>
          <w:rFonts w:ascii="Microsoft JhengHei UI" w:hAnsi="Microsoft JhengHei UI" w:hint="eastAsia"/>
          <w:sz w:val="24"/>
        </w:rPr>
        <w:t xml:space="preserve"> </w:t>
      </w:r>
      <w:r w:rsidRPr="004B4987">
        <w:rPr>
          <w:rFonts w:ascii="Microsoft JhengHei UI" w:hAnsi="Microsoft JhengHei UI"/>
          <w:sz w:val="24"/>
        </w:rPr>
        <w:t>2430026091</w:t>
      </w:r>
      <w:r>
        <w:rPr>
          <w:rFonts w:ascii="Microsoft JhengHei UI" w:hAnsi="Microsoft JhengHei UI" w:hint="eastAsia"/>
          <w:sz w:val="24"/>
        </w:rPr>
        <w:t>: Test all function</w:t>
      </w:r>
    </w:p>
    <w:p w14:paraId="2884894B" w14:textId="2C86BE09" w:rsidR="004B4987" w:rsidRPr="004B4987" w:rsidRDefault="004B4987" w:rsidP="004B4987">
      <w:pPr>
        <w:rPr>
          <w:rFonts w:ascii="Microsoft JhengHei UI" w:hAnsi="Microsoft JhengHei UI" w:hint="eastAsia"/>
          <w:sz w:val="24"/>
        </w:rPr>
      </w:pPr>
      <w:r w:rsidRPr="004B4987">
        <w:rPr>
          <w:rFonts w:ascii="Microsoft JhengHei UI" w:hAnsi="Microsoft JhengHei UI" w:hint="eastAsia"/>
          <w:sz w:val="24"/>
        </w:rPr>
        <w:t>刘嘉翔</w:t>
      </w:r>
      <w:r w:rsidRPr="004B4987">
        <w:rPr>
          <w:rFonts w:ascii="Microsoft JhengHei UI" w:hAnsi="Microsoft JhengHei UI" w:hint="eastAsia"/>
          <w:sz w:val="24"/>
        </w:rPr>
        <w:t xml:space="preserve"> </w:t>
      </w:r>
      <w:r w:rsidRPr="004B4987">
        <w:rPr>
          <w:rFonts w:ascii="Microsoft JhengHei UI" w:hAnsi="Microsoft JhengHei UI"/>
          <w:sz w:val="24"/>
        </w:rPr>
        <w:t>2430026128</w:t>
      </w:r>
      <w:r>
        <w:rPr>
          <w:rFonts w:ascii="Microsoft JhengHei UI" w:hAnsi="Microsoft JhengHei UI" w:hint="eastAsia"/>
          <w:sz w:val="24"/>
        </w:rPr>
        <w:t>: Static webpages design</w:t>
      </w:r>
    </w:p>
    <w:p w14:paraId="7F93D2F1" w14:textId="6677EDB3" w:rsidR="004B4987" w:rsidRPr="004B4987" w:rsidRDefault="004B4987" w:rsidP="004B4987">
      <w:pPr>
        <w:rPr>
          <w:rFonts w:ascii="Microsoft JhengHei UI" w:hAnsi="Microsoft JhengHei UI" w:hint="eastAsia"/>
          <w:sz w:val="24"/>
        </w:rPr>
      </w:pPr>
      <w:r w:rsidRPr="004B4987">
        <w:rPr>
          <w:rFonts w:ascii="Microsoft JhengHei UI" w:hAnsi="Microsoft JhengHei UI" w:hint="eastAsia"/>
          <w:sz w:val="24"/>
        </w:rPr>
        <w:t>张懿</w:t>
      </w:r>
      <w:r w:rsidRPr="004B4987">
        <w:rPr>
          <w:rFonts w:ascii="Microsoft JhengHei UI" w:hAnsi="Microsoft JhengHei UI" w:hint="eastAsia"/>
          <w:sz w:val="24"/>
        </w:rPr>
        <w:t xml:space="preserve"> </w:t>
      </w:r>
      <w:r w:rsidRPr="004B4987">
        <w:rPr>
          <w:rFonts w:ascii="Microsoft JhengHei UI" w:hAnsi="Microsoft JhengHei UI"/>
          <w:sz w:val="24"/>
        </w:rPr>
        <w:t>2430026281</w:t>
      </w:r>
      <w:r>
        <w:rPr>
          <w:rFonts w:ascii="Microsoft JhengHei UI" w:hAnsi="Microsoft JhengHei UI" w:hint="eastAsia"/>
          <w:sz w:val="24"/>
        </w:rPr>
        <w:t>:</w:t>
      </w:r>
      <w:r w:rsidRPr="004B4987">
        <w:rPr>
          <w:rFonts w:ascii="Microsoft JhengHei UI" w:hAnsi="Microsoft JhengHei UI" w:hint="eastAsia"/>
          <w:sz w:val="24"/>
        </w:rPr>
        <w:t xml:space="preserve"> </w:t>
      </w:r>
      <w:r>
        <w:rPr>
          <w:rFonts w:ascii="Microsoft JhengHei UI" w:hAnsi="Microsoft JhengHei UI" w:hint="eastAsia"/>
          <w:sz w:val="24"/>
        </w:rPr>
        <w:t>Static webpages design</w:t>
      </w:r>
    </w:p>
    <w:p w14:paraId="65105971" w14:textId="1D69D652" w:rsidR="004B4987" w:rsidRPr="004B4987" w:rsidRDefault="004B4987" w:rsidP="004B4987">
      <w:pPr>
        <w:rPr>
          <w:rFonts w:ascii="Microsoft JhengHei UI" w:hAnsi="Microsoft JhengHei UI" w:hint="eastAsia"/>
          <w:sz w:val="24"/>
        </w:rPr>
      </w:pPr>
      <w:r w:rsidRPr="004B4987">
        <w:rPr>
          <w:rFonts w:ascii="Microsoft JhengHei UI" w:hAnsi="Microsoft JhengHei UI" w:hint="eastAsia"/>
          <w:sz w:val="24"/>
        </w:rPr>
        <w:lastRenderedPageBreak/>
        <w:t>罗杨峰</w:t>
      </w:r>
      <w:r w:rsidRPr="004B4987">
        <w:rPr>
          <w:rFonts w:ascii="Microsoft JhengHei UI" w:hAnsi="Microsoft JhengHei UI" w:hint="eastAsia"/>
          <w:sz w:val="24"/>
        </w:rPr>
        <w:t xml:space="preserve"> </w:t>
      </w:r>
      <w:r w:rsidRPr="004B4987">
        <w:rPr>
          <w:rFonts w:ascii="Microsoft JhengHei UI" w:hAnsi="Microsoft JhengHei UI"/>
          <w:sz w:val="24"/>
        </w:rPr>
        <w:t>2430026151</w:t>
      </w:r>
      <w:r>
        <w:rPr>
          <w:rFonts w:ascii="Microsoft JhengHei UI" w:hAnsi="Microsoft JhengHei UI" w:hint="eastAsia"/>
          <w:sz w:val="24"/>
        </w:rPr>
        <w:t>:</w:t>
      </w:r>
      <w:r w:rsidRPr="004B4987">
        <w:rPr>
          <w:rFonts w:ascii="Microsoft JhengHei UI" w:hAnsi="Microsoft JhengHei UI" w:hint="eastAsia"/>
          <w:sz w:val="24"/>
        </w:rPr>
        <w:t xml:space="preserve"> </w:t>
      </w:r>
      <w:r>
        <w:rPr>
          <w:rFonts w:ascii="Microsoft JhengHei UI" w:hAnsi="Microsoft JhengHei UI" w:hint="eastAsia"/>
          <w:sz w:val="24"/>
        </w:rPr>
        <w:t>Static webpages design</w:t>
      </w:r>
    </w:p>
    <w:p w14:paraId="16506BC2" w14:textId="0BDB9047" w:rsidR="004B4987" w:rsidRPr="00BF5AC1" w:rsidRDefault="004B4987" w:rsidP="004B4987">
      <w:pPr>
        <w:rPr>
          <w:rFonts w:ascii="Microsoft JhengHei UI" w:hAnsi="Microsoft JhengHei UI" w:hint="eastAsia"/>
          <w:sz w:val="24"/>
        </w:rPr>
      </w:pPr>
    </w:p>
    <w:sectPr w:rsidR="004B4987" w:rsidRPr="00BF5A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57BF"/>
    <w:multiLevelType w:val="hybridMultilevel"/>
    <w:tmpl w:val="B03EDCBE"/>
    <w:lvl w:ilvl="0" w:tplc="B6DC83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EC4955"/>
    <w:multiLevelType w:val="multilevel"/>
    <w:tmpl w:val="2AA8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44C77"/>
    <w:multiLevelType w:val="multilevel"/>
    <w:tmpl w:val="55C62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581112"/>
    <w:multiLevelType w:val="hybridMultilevel"/>
    <w:tmpl w:val="17B4CFC8"/>
    <w:lvl w:ilvl="0" w:tplc="A55400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90082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D683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DE6DB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F5616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CCEB3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AAF2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4414D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5459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F1750F"/>
    <w:multiLevelType w:val="multilevel"/>
    <w:tmpl w:val="3906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F2F5B"/>
    <w:multiLevelType w:val="multilevel"/>
    <w:tmpl w:val="E6F04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95417C"/>
    <w:multiLevelType w:val="multilevel"/>
    <w:tmpl w:val="DABA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E3A96"/>
    <w:multiLevelType w:val="multilevel"/>
    <w:tmpl w:val="BBFC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7393C"/>
    <w:multiLevelType w:val="multilevel"/>
    <w:tmpl w:val="E61A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71B59"/>
    <w:multiLevelType w:val="multilevel"/>
    <w:tmpl w:val="BC580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2952EC"/>
    <w:multiLevelType w:val="multilevel"/>
    <w:tmpl w:val="D03AD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127736"/>
    <w:multiLevelType w:val="multilevel"/>
    <w:tmpl w:val="5ED45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011D04"/>
    <w:multiLevelType w:val="multilevel"/>
    <w:tmpl w:val="D0AC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59744E"/>
    <w:multiLevelType w:val="hybridMultilevel"/>
    <w:tmpl w:val="76588E28"/>
    <w:lvl w:ilvl="0" w:tplc="ADC4E5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4942CDA"/>
    <w:multiLevelType w:val="multilevel"/>
    <w:tmpl w:val="E95C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EF305F"/>
    <w:multiLevelType w:val="multilevel"/>
    <w:tmpl w:val="C3BCC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4F6BD5"/>
    <w:multiLevelType w:val="multilevel"/>
    <w:tmpl w:val="50DED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D22158"/>
    <w:multiLevelType w:val="multilevel"/>
    <w:tmpl w:val="D6F0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8223F8"/>
    <w:multiLevelType w:val="multilevel"/>
    <w:tmpl w:val="12FE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D10A6F"/>
    <w:multiLevelType w:val="multilevel"/>
    <w:tmpl w:val="0A244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B25940"/>
    <w:multiLevelType w:val="hybridMultilevel"/>
    <w:tmpl w:val="E6C24E82"/>
    <w:lvl w:ilvl="0" w:tplc="AEA69D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F835F8A"/>
    <w:multiLevelType w:val="multilevel"/>
    <w:tmpl w:val="00E23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A2128F"/>
    <w:multiLevelType w:val="multilevel"/>
    <w:tmpl w:val="960CD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6C38EF"/>
    <w:multiLevelType w:val="hybridMultilevel"/>
    <w:tmpl w:val="09BA8074"/>
    <w:lvl w:ilvl="0" w:tplc="5B02DA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737C38B8"/>
    <w:multiLevelType w:val="multilevel"/>
    <w:tmpl w:val="60CAB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3D0768"/>
    <w:multiLevelType w:val="multilevel"/>
    <w:tmpl w:val="81B4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DD0715"/>
    <w:multiLevelType w:val="multilevel"/>
    <w:tmpl w:val="BCF8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909234">
    <w:abstractNumId w:val="16"/>
  </w:num>
  <w:num w:numId="2" w16cid:durableId="1880166691">
    <w:abstractNumId w:val="21"/>
  </w:num>
  <w:num w:numId="3" w16cid:durableId="1901555969">
    <w:abstractNumId w:val="2"/>
  </w:num>
  <w:num w:numId="4" w16cid:durableId="741682233">
    <w:abstractNumId w:val="5"/>
  </w:num>
  <w:num w:numId="5" w16cid:durableId="1178498290">
    <w:abstractNumId w:val="19"/>
  </w:num>
  <w:num w:numId="6" w16cid:durableId="114494033">
    <w:abstractNumId w:val="11"/>
  </w:num>
  <w:num w:numId="7" w16cid:durableId="964701761">
    <w:abstractNumId w:val="25"/>
  </w:num>
  <w:num w:numId="8" w16cid:durableId="383678300">
    <w:abstractNumId w:val="0"/>
  </w:num>
  <w:num w:numId="9" w16cid:durableId="2068917396">
    <w:abstractNumId w:val="20"/>
  </w:num>
  <w:num w:numId="10" w16cid:durableId="1658922510">
    <w:abstractNumId w:val="23"/>
  </w:num>
  <w:num w:numId="11" w16cid:durableId="787357840">
    <w:abstractNumId w:val="24"/>
  </w:num>
  <w:num w:numId="12" w16cid:durableId="835071606">
    <w:abstractNumId w:val="22"/>
  </w:num>
  <w:num w:numId="13" w16cid:durableId="201670382">
    <w:abstractNumId w:val="9"/>
  </w:num>
  <w:num w:numId="14" w16cid:durableId="1719669657">
    <w:abstractNumId w:val="7"/>
  </w:num>
  <w:num w:numId="15" w16cid:durableId="502547599">
    <w:abstractNumId w:val="17"/>
  </w:num>
  <w:num w:numId="16" w16cid:durableId="1397701511">
    <w:abstractNumId w:val="10"/>
  </w:num>
  <w:num w:numId="17" w16cid:durableId="42682201">
    <w:abstractNumId w:val="13"/>
  </w:num>
  <w:num w:numId="18" w16cid:durableId="131677797">
    <w:abstractNumId w:val="3"/>
  </w:num>
  <w:num w:numId="19" w16cid:durableId="1525439856">
    <w:abstractNumId w:val="14"/>
  </w:num>
  <w:num w:numId="20" w16cid:durableId="1555653556">
    <w:abstractNumId w:val="18"/>
  </w:num>
  <w:num w:numId="21" w16cid:durableId="471404654">
    <w:abstractNumId w:val="12"/>
  </w:num>
  <w:num w:numId="22" w16cid:durableId="1471828983">
    <w:abstractNumId w:val="1"/>
  </w:num>
  <w:num w:numId="23" w16cid:durableId="420494531">
    <w:abstractNumId w:val="26"/>
  </w:num>
  <w:num w:numId="24" w16cid:durableId="1618172180">
    <w:abstractNumId w:val="8"/>
  </w:num>
  <w:num w:numId="25" w16cid:durableId="174811773">
    <w:abstractNumId w:val="4"/>
  </w:num>
  <w:num w:numId="26" w16cid:durableId="1565675685">
    <w:abstractNumId w:val="6"/>
  </w:num>
  <w:num w:numId="27" w16cid:durableId="9539033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D56"/>
    <w:rsid w:val="000819EB"/>
    <w:rsid w:val="000830FD"/>
    <w:rsid w:val="00131859"/>
    <w:rsid w:val="001E4EA7"/>
    <w:rsid w:val="00325528"/>
    <w:rsid w:val="003274E3"/>
    <w:rsid w:val="003829B6"/>
    <w:rsid w:val="00431B02"/>
    <w:rsid w:val="00487512"/>
    <w:rsid w:val="004B4987"/>
    <w:rsid w:val="005954DE"/>
    <w:rsid w:val="005A47B3"/>
    <w:rsid w:val="006804D5"/>
    <w:rsid w:val="006B43C1"/>
    <w:rsid w:val="006D3EFB"/>
    <w:rsid w:val="0072111D"/>
    <w:rsid w:val="007A3D17"/>
    <w:rsid w:val="007F25C8"/>
    <w:rsid w:val="008048A2"/>
    <w:rsid w:val="00823D53"/>
    <w:rsid w:val="00830079"/>
    <w:rsid w:val="00845C18"/>
    <w:rsid w:val="008E7FD0"/>
    <w:rsid w:val="009A4B6D"/>
    <w:rsid w:val="009E407E"/>
    <w:rsid w:val="00A0099D"/>
    <w:rsid w:val="00A10B84"/>
    <w:rsid w:val="00A12023"/>
    <w:rsid w:val="00AA166C"/>
    <w:rsid w:val="00B77312"/>
    <w:rsid w:val="00B94D56"/>
    <w:rsid w:val="00B94EC1"/>
    <w:rsid w:val="00BA6443"/>
    <w:rsid w:val="00BE603D"/>
    <w:rsid w:val="00BF5AC1"/>
    <w:rsid w:val="00C66644"/>
    <w:rsid w:val="00C76422"/>
    <w:rsid w:val="00CB20B3"/>
    <w:rsid w:val="00CE734F"/>
    <w:rsid w:val="00E125F0"/>
    <w:rsid w:val="00E16559"/>
    <w:rsid w:val="00E93E50"/>
    <w:rsid w:val="00EC57BE"/>
    <w:rsid w:val="00ED7A4C"/>
    <w:rsid w:val="00F2221E"/>
    <w:rsid w:val="00F56C83"/>
    <w:rsid w:val="00F62919"/>
    <w:rsid w:val="00F93AC7"/>
    <w:rsid w:val="00FC6B18"/>
    <w:rsid w:val="00FE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528C1D"/>
  <w15:chartTrackingRefBased/>
  <w15:docId w15:val="{6A7625EE-9113-4AE1-A92C-E1FA937DF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4D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4D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D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D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D5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D5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D5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D5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4D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4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4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4D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4D5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4D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4D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4D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4D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4D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4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D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4D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4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4D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4D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4D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4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4D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4D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10</Pages>
  <Words>821</Words>
  <Characters>5392</Characters>
  <Application>Microsoft Office Word</Application>
  <DocSecurity>0</DocSecurity>
  <Lines>154</Lines>
  <Paragraphs>83</Paragraphs>
  <ScaleCrop>false</ScaleCrop>
  <Company/>
  <LinksUpToDate>false</LinksUpToDate>
  <CharactersWithSpaces>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正阳 金</dc:creator>
  <cp:keywords/>
  <dc:description/>
  <cp:lastModifiedBy>正阳 金</cp:lastModifiedBy>
  <cp:revision>45</cp:revision>
  <dcterms:created xsi:type="dcterms:W3CDTF">2025-12-19T07:52:00Z</dcterms:created>
  <dcterms:modified xsi:type="dcterms:W3CDTF">2025-12-19T10:17:00Z</dcterms:modified>
</cp:coreProperties>
</file>