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CITY KALI BARI MANDIR</w:t>
        <w:br/>
        <w:t>Chandani Chok, Purnia, Bihar, India</w:t>
      </w:r>
    </w:p>
    <w:p>
      <w:r>
        <w:t>Goddess</w:t>
        <w:br/>
        <w:br/>
        <w:br/>
        <w:tab/>
        <w:t>The main deity of this temple is Goddess Kali Bari who is an incarnation of Goddess Shakti.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area October to December.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 xml:space="preserve">Belauri Bus Stand 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4 KM   </w:t>
        <w:br/>
        <w:t>08102170459</w:t>
        <w:br/>
        <w:br/>
        <w:br/>
        <w:t xml:space="preserve">  Purnea Junction          </w:t>
        <w:br/>
        <w:br/>
        <w:t xml:space="preserve">2 KM    </w:t>
        <w:br/>
        <w:t>139</w:t>
        <w:br/>
        <w:br/>
        <w:br/>
        <w:t xml:space="preserve"> </w:t>
        <w:br/>
        <w:t>Purnea Airport</w:t>
        <w:tab/>
        <w:tab/>
        <w:tab/>
        <w:tab/>
        <w:tab/>
        <w:tab/>
        <w:tab/>
        <w:tab/>
        <w:tab/>
        <w:tab/>
        <w:tab/>
        <w:br/>
        <w:t xml:space="preserve">15 KM </w:t>
        <w:br/>
        <w:t>916122220683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The main deity of this temple is Goddess Kali Bari who is an incarnation of Goddess Shakti.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area October to December.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 xml:space="preserve">Belauri Bus Stand </w:t>
        <w:br/>
        <w:t xml:space="preserve">4 KM   </w:t>
        <w:br/>
        <w:t>08102170459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Purnea Junction</w:t>
        <w:br/>
        <w:t xml:space="preserve">2 KM  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Purnea Airport</w:t>
        <w:br/>
        <w:t xml:space="preserve">15 KM </w:t>
        <w:br/>
        <w:t>916122220683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