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KHANDESHWARI MATA TEMPLE</w:t>
        <w:br/>
        <w:t>Beed, Maharashtra, India</w:t>
      </w:r>
    </w:p>
    <w:p>
      <w:r>
        <w:t>Goddess</w:t>
        <w:br/>
        <w:br/>
        <w:br/>
        <w:tab/>
        <w:t>The main deity of this temple is Goddess Khandeshwari Mata who is an incarnation of Goddess Parvathi.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Beed MSRTC Bus Stand</w:t>
        <w:tab/>
        <w:tab/>
        <w:tab/>
        <w:tab/>
        <w:tab/>
        <w:tab/>
        <w:tab/>
        <w:tab/>
        <w:tab/>
        <w:tab/>
        <w:t xml:space="preserve">    </w:t>
        <w:br/>
        <w:br/>
        <w:t>4 KM</w:t>
        <w:br/>
        <w:t>+912442222328</w:t>
        <w:br/>
        <w:br/>
        <w:br/>
        <w:t xml:space="preserve"> </w:t>
        <w:br/>
        <w:t>Kalamb Road Railway Station</w:t>
        <w:tab/>
        <w:tab/>
        <w:tab/>
        <w:tab/>
        <w:tab/>
        <w:tab/>
        <w:tab/>
        <w:tab/>
        <w:tab/>
        <w:tab/>
        <w:tab/>
        <w:br/>
        <w:t>108 KM</w:t>
        <w:br/>
        <w:t>139</w:t>
        <w:br/>
        <w:br/>
        <w:br/>
        <w:t xml:space="preserve"> </w:t>
        <w:br/>
        <w:t>Osmanabad Airport</w:t>
        <w:tab/>
        <w:tab/>
        <w:tab/>
        <w:tab/>
        <w:tab/>
        <w:tab/>
        <w:tab/>
        <w:tab/>
        <w:tab/>
        <w:tab/>
        <w:tab/>
        <w:br/>
        <w:t xml:space="preserve">110 KM </w:t>
        <w:br/>
        <w:t>8408841111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deity of this temple is Goddess Khandeshwari Mata who is an incarnation of Goddess Parvathi.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Beed MSRTC Bus Stand</w:t>
        <w:br/>
        <w:t>4 KM</w:t>
        <w:br/>
        <w:t>+912442222328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Kalamb Road Railway Station</w:t>
        <w:br/>
        <w:t>108 KM</w:t>
        <w:br/>
        <w:t>139</w:t>
        <w:br/>
        <w:br/>
        <w:br/>
        <w:t>Osmanabad Airport</w:t>
        <w:br/>
        <w:t xml:space="preserve">110 KM </w:t>
        <w:br/>
        <w:t>8408841111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