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940C77" w14:textId="19F9659A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>Министерство образования Республики Белар</w:t>
      </w:r>
      <w:bookmarkStart w:id="0" w:name="OLE_LINK1"/>
      <w:bookmarkStart w:id="1" w:name="OLE_LINK2"/>
      <w:r w:rsidRPr="008478BD">
        <w:rPr>
          <w:rFonts w:cs="Times New Roman"/>
          <w:szCs w:val="28"/>
        </w:rPr>
        <w:t>усь</w:t>
      </w:r>
    </w:p>
    <w:p w14:paraId="5AAF2046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0B75FE9D" w14:textId="39541B1C" w:rsidR="00704942" w:rsidRPr="008478BD" w:rsidRDefault="00704942" w:rsidP="008F4D5C">
      <w:pPr>
        <w:spacing w:before="120"/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>Учреждение образования</w:t>
      </w:r>
    </w:p>
    <w:p w14:paraId="48B59710" w14:textId="77777777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>БЕЛОРУССКИЙ ГОСУДАРСТВЕННЫЙ УНИВЕРСИТЕТ</w:t>
      </w:r>
    </w:p>
    <w:p w14:paraId="79712C55" w14:textId="069BE264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>ИНФОРМАТИКИ И РАДИОЭЛЕКТРОНИКИ</w:t>
      </w:r>
    </w:p>
    <w:p w14:paraId="05BEABD3" w14:textId="5B474D6E" w:rsidR="00704942" w:rsidRPr="008478BD" w:rsidRDefault="00704942" w:rsidP="008F4D5C">
      <w:pPr>
        <w:ind w:firstLine="540"/>
        <w:jc w:val="center"/>
        <w:rPr>
          <w:rFonts w:cs="Times New Roman"/>
          <w:szCs w:val="28"/>
        </w:rPr>
      </w:pPr>
    </w:p>
    <w:p w14:paraId="7ED26356" w14:textId="77777777" w:rsidR="00704942" w:rsidRPr="008478BD" w:rsidRDefault="00704942" w:rsidP="008F4D5C">
      <w:pPr>
        <w:pStyle w:val="a0"/>
        <w:ind w:firstLine="0"/>
        <w:jc w:val="center"/>
        <w:rPr>
          <w:sz w:val="28"/>
          <w:szCs w:val="28"/>
        </w:rPr>
      </w:pPr>
      <w:r w:rsidRPr="008478BD">
        <w:rPr>
          <w:sz w:val="28"/>
          <w:szCs w:val="28"/>
        </w:rPr>
        <w:t>Факультет компьютерных систем и сетей</w:t>
      </w:r>
    </w:p>
    <w:p w14:paraId="6839E874" w14:textId="77777777" w:rsidR="00704942" w:rsidRPr="008478BD" w:rsidRDefault="00704942" w:rsidP="008F4D5C">
      <w:pPr>
        <w:pStyle w:val="a0"/>
        <w:jc w:val="center"/>
        <w:rPr>
          <w:sz w:val="28"/>
          <w:szCs w:val="28"/>
        </w:rPr>
      </w:pPr>
    </w:p>
    <w:p w14:paraId="1097A10E" w14:textId="77777777" w:rsidR="00704942" w:rsidRPr="008478BD" w:rsidRDefault="00704942" w:rsidP="008F4D5C">
      <w:pPr>
        <w:pStyle w:val="a0"/>
        <w:ind w:firstLine="0"/>
        <w:jc w:val="center"/>
        <w:rPr>
          <w:sz w:val="28"/>
          <w:szCs w:val="28"/>
        </w:rPr>
      </w:pPr>
      <w:r w:rsidRPr="008478BD">
        <w:rPr>
          <w:sz w:val="28"/>
          <w:szCs w:val="28"/>
        </w:rPr>
        <w:t>Кафедра электронных вычислительных машин</w:t>
      </w:r>
    </w:p>
    <w:p w14:paraId="240A53AE" w14:textId="77777777" w:rsidR="00704942" w:rsidRPr="008478BD" w:rsidRDefault="00704942" w:rsidP="008F4D5C">
      <w:pPr>
        <w:pStyle w:val="a0"/>
        <w:ind w:left="1701" w:hanging="1701"/>
        <w:jc w:val="center"/>
        <w:rPr>
          <w:sz w:val="28"/>
          <w:szCs w:val="28"/>
        </w:rPr>
      </w:pPr>
    </w:p>
    <w:p w14:paraId="3B38F987" w14:textId="0020B2FE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 xml:space="preserve">Дисциплина: </w:t>
      </w:r>
      <w:r w:rsidR="000C6001" w:rsidRPr="008478BD">
        <w:rPr>
          <w:rFonts w:cs="Times New Roman"/>
          <w:szCs w:val="28"/>
        </w:rPr>
        <w:t>Аппаратное обеспечение компьютерных сетей</w:t>
      </w:r>
    </w:p>
    <w:p w14:paraId="13C9762E" w14:textId="77777777" w:rsidR="00704942" w:rsidRPr="008478BD" w:rsidRDefault="00704942" w:rsidP="008F4D5C">
      <w:pPr>
        <w:jc w:val="center"/>
        <w:rPr>
          <w:rFonts w:cs="Times New Roman"/>
          <w:b/>
          <w:szCs w:val="28"/>
        </w:rPr>
      </w:pPr>
    </w:p>
    <w:p w14:paraId="32C776CA" w14:textId="77777777" w:rsidR="00704942" w:rsidRPr="008478BD" w:rsidRDefault="00704942" w:rsidP="008F4D5C">
      <w:pPr>
        <w:jc w:val="center"/>
        <w:rPr>
          <w:rFonts w:cs="Times New Roman"/>
          <w:b/>
          <w:szCs w:val="28"/>
        </w:rPr>
      </w:pPr>
    </w:p>
    <w:p w14:paraId="06B517B1" w14:textId="77777777" w:rsidR="00704942" w:rsidRPr="008478BD" w:rsidRDefault="00704942" w:rsidP="008F4D5C">
      <w:pPr>
        <w:jc w:val="center"/>
        <w:rPr>
          <w:rFonts w:cs="Times New Roman"/>
          <w:b/>
          <w:szCs w:val="28"/>
        </w:rPr>
      </w:pPr>
    </w:p>
    <w:p w14:paraId="6C5A8C28" w14:textId="77777777" w:rsidR="00704942" w:rsidRPr="008478BD" w:rsidRDefault="00704942" w:rsidP="008F4D5C">
      <w:pPr>
        <w:jc w:val="center"/>
        <w:rPr>
          <w:rFonts w:cs="Times New Roman"/>
          <w:b/>
          <w:szCs w:val="28"/>
        </w:rPr>
      </w:pPr>
    </w:p>
    <w:p w14:paraId="68BFD6D6" w14:textId="11D5D985" w:rsidR="00704942" w:rsidRPr="008478BD" w:rsidRDefault="00704942" w:rsidP="008F4D5C">
      <w:pPr>
        <w:jc w:val="center"/>
        <w:rPr>
          <w:rFonts w:cs="Times New Roman"/>
          <w:b/>
          <w:szCs w:val="28"/>
        </w:rPr>
      </w:pPr>
    </w:p>
    <w:p w14:paraId="54068CD2" w14:textId="77777777" w:rsidR="000C6001" w:rsidRPr="008478BD" w:rsidRDefault="000C6001" w:rsidP="008F4D5C">
      <w:pPr>
        <w:jc w:val="center"/>
        <w:rPr>
          <w:rFonts w:cs="Times New Roman"/>
          <w:b/>
          <w:szCs w:val="28"/>
        </w:rPr>
      </w:pPr>
    </w:p>
    <w:p w14:paraId="22A1B6C5" w14:textId="77777777" w:rsidR="00704942" w:rsidRPr="008478BD" w:rsidRDefault="00704942" w:rsidP="008F4D5C">
      <w:pPr>
        <w:jc w:val="center"/>
        <w:rPr>
          <w:rFonts w:cs="Times New Roman"/>
          <w:b/>
          <w:szCs w:val="28"/>
        </w:rPr>
      </w:pPr>
    </w:p>
    <w:p w14:paraId="30ED740A" w14:textId="77777777" w:rsidR="00704942" w:rsidRPr="008478BD" w:rsidRDefault="00704942" w:rsidP="008F4D5C">
      <w:pPr>
        <w:ind w:firstLine="540"/>
        <w:jc w:val="center"/>
        <w:rPr>
          <w:rFonts w:cs="Times New Roman"/>
          <w:b/>
          <w:szCs w:val="28"/>
        </w:rPr>
      </w:pPr>
    </w:p>
    <w:p w14:paraId="2089809F" w14:textId="77777777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>ПОЯСНИТЕЛЬНАЯ ЗАПИСКА</w:t>
      </w:r>
    </w:p>
    <w:p w14:paraId="56181732" w14:textId="77777777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>к курсовому проекту</w:t>
      </w:r>
    </w:p>
    <w:p w14:paraId="753EC548" w14:textId="77777777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>на тему</w:t>
      </w:r>
    </w:p>
    <w:p w14:paraId="5C2851C5" w14:textId="6AA0C31B" w:rsidR="000C6001" w:rsidRPr="008478BD" w:rsidRDefault="000C6001" w:rsidP="008F4D5C">
      <w:pPr>
        <w:ind w:firstLine="0"/>
        <w:jc w:val="center"/>
        <w:rPr>
          <w:rFonts w:eastAsiaTheme="minorHAnsi" w:cs="Times New Roman"/>
          <w:szCs w:val="28"/>
          <w:lang w:eastAsia="en-US" w:bidi="ar-SA"/>
        </w:rPr>
      </w:pPr>
      <w:r w:rsidRPr="008478BD">
        <w:rPr>
          <w:rFonts w:eastAsiaTheme="minorHAnsi" w:cs="Times New Roman"/>
          <w:szCs w:val="28"/>
          <w:lang w:eastAsia="en-US" w:bidi="ar-SA"/>
        </w:rPr>
        <w:t>ЛОКАЛЬНАЯ КОМПЬЮТЕРНАЯ СЕТЬ,</w:t>
      </w:r>
    </w:p>
    <w:p w14:paraId="13F5A1F0" w14:textId="2CEA90EF" w:rsidR="003C3228" w:rsidRPr="008478BD" w:rsidRDefault="001F5EEA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eastAsiaTheme="minorHAnsi" w:cs="Times New Roman"/>
          <w:szCs w:val="28"/>
          <w:lang w:eastAsia="en-US" w:bidi="ar-SA"/>
        </w:rPr>
        <w:t>ВАРИАНТ 6</w:t>
      </w:r>
      <w:r w:rsidR="006F1D9D" w:rsidRPr="008478BD">
        <w:rPr>
          <w:rFonts w:eastAsiaTheme="minorHAnsi" w:cs="Times New Roman"/>
          <w:szCs w:val="28"/>
          <w:lang w:eastAsia="en-US" w:bidi="ar-SA"/>
        </w:rPr>
        <w:t>4</w:t>
      </w:r>
    </w:p>
    <w:p w14:paraId="16AE1978" w14:textId="77777777" w:rsidR="0016575F" w:rsidRPr="008478BD" w:rsidRDefault="0016575F" w:rsidP="008F4D5C">
      <w:pPr>
        <w:jc w:val="center"/>
        <w:rPr>
          <w:rFonts w:cs="Times New Roman"/>
          <w:szCs w:val="28"/>
        </w:rPr>
      </w:pPr>
    </w:p>
    <w:p w14:paraId="679ACE81" w14:textId="6E866299" w:rsidR="00704942" w:rsidRPr="008478BD" w:rsidRDefault="001F5EEA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 xml:space="preserve">БГУИР КП 1–40 02 01 </w:t>
      </w:r>
      <w:r w:rsidR="00B35D9B" w:rsidRPr="008478BD">
        <w:rPr>
          <w:rFonts w:cs="Times New Roman"/>
          <w:szCs w:val="28"/>
        </w:rPr>
        <w:t>01</w:t>
      </w:r>
      <w:r w:rsidR="00696C55" w:rsidRPr="008478BD">
        <w:rPr>
          <w:rFonts w:cs="Times New Roman"/>
          <w:szCs w:val="28"/>
        </w:rPr>
        <w:t xml:space="preserve"> </w:t>
      </w:r>
      <w:r w:rsidR="006245D5" w:rsidRPr="008478BD">
        <w:rPr>
          <w:rFonts w:cs="Times New Roman"/>
          <w:szCs w:val="28"/>
        </w:rPr>
        <w:t>064</w:t>
      </w:r>
      <w:r w:rsidR="00696C55" w:rsidRPr="008478BD">
        <w:rPr>
          <w:rFonts w:cs="Times New Roman"/>
          <w:szCs w:val="28"/>
        </w:rPr>
        <w:t xml:space="preserve"> ПЗ</w:t>
      </w:r>
      <w:r w:rsidR="00EA006E" w:rsidRPr="008478BD">
        <w:rPr>
          <w:rFonts w:cs="Times New Roman"/>
          <w:szCs w:val="28"/>
        </w:rPr>
        <w:tab/>
      </w:r>
    </w:p>
    <w:p w14:paraId="61CC7CBF" w14:textId="4E509C0E" w:rsidR="00A06DBC" w:rsidRPr="008478BD" w:rsidRDefault="00A06DBC" w:rsidP="008F4D5C">
      <w:pPr>
        <w:jc w:val="center"/>
        <w:rPr>
          <w:rFonts w:cs="Times New Roman"/>
          <w:szCs w:val="28"/>
        </w:rPr>
      </w:pPr>
    </w:p>
    <w:p w14:paraId="057F9B42" w14:textId="54FFD96E" w:rsidR="00696C55" w:rsidRPr="008478BD" w:rsidRDefault="00696C55" w:rsidP="008F4D5C">
      <w:pPr>
        <w:jc w:val="center"/>
        <w:rPr>
          <w:rFonts w:cs="Times New Roman"/>
          <w:szCs w:val="28"/>
        </w:rPr>
      </w:pPr>
    </w:p>
    <w:p w14:paraId="31180048" w14:textId="77777777" w:rsidR="003C6483" w:rsidRPr="008478BD" w:rsidRDefault="003C6483" w:rsidP="008F4D5C">
      <w:pPr>
        <w:jc w:val="center"/>
        <w:rPr>
          <w:rFonts w:cs="Times New Roman"/>
          <w:szCs w:val="28"/>
        </w:rPr>
      </w:pPr>
    </w:p>
    <w:p w14:paraId="00CF8953" w14:textId="77777777" w:rsidR="003C6483" w:rsidRPr="008478BD" w:rsidRDefault="003C6483" w:rsidP="008F4D5C">
      <w:pPr>
        <w:jc w:val="center"/>
        <w:rPr>
          <w:rFonts w:cs="Times New Roman"/>
          <w:szCs w:val="28"/>
        </w:rPr>
      </w:pPr>
    </w:p>
    <w:p w14:paraId="76453F7A" w14:textId="77777777" w:rsidR="000C6001" w:rsidRPr="008478BD" w:rsidRDefault="000C6001" w:rsidP="008F4D5C">
      <w:pPr>
        <w:jc w:val="center"/>
        <w:rPr>
          <w:rFonts w:cs="Times New Roman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2"/>
      </w:tblGrid>
      <w:tr w:rsidR="003C6483" w:rsidRPr="008478BD" w14:paraId="1DB71136" w14:textId="77777777" w:rsidTr="003C6483">
        <w:tc>
          <w:tcPr>
            <w:tcW w:w="4672" w:type="dxa"/>
          </w:tcPr>
          <w:p w14:paraId="0FE89277" w14:textId="576EAA5C" w:rsidR="003C6483" w:rsidRPr="008478BD" w:rsidRDefault="003C6483" w:rsidP="003C6483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8478BD">
              <w:rPr>
                <w:rFonts w:eastAsia="Times New Roman" w:cs="Times New Roman"/>
                <w:color w:val="000000"/>
                <w:szCs w:val="28"/>
                <w:lang w:eastAsia="ru-RU" w:bidi="ar-SA"/>
              </w:rPr>
              <w:t>Студент:</w:t>
            </w:r>
          </w:p>
        </w:tc>
        <w:tc>
          <w:tcPr>
            <w:tcW w:w="4672" w:type="dxa"/>
          </w:tcPr>
          <w:p w14:paraId="684798A0" w14:textId="41387853" w:rsidR="003C6483" w:rsidRPr="008478BD" w:rsidRDefault="003C6483" w:rsidP="003C6483">
            <w:pPr>
              <w:widowControl/>
              <w:ind w:firstLine="0"/>
              <w:jc w:val="right"/>
              <w:rPr>
                <w:rFonts w:eastAsia="Times New Roman" w:cs="Times New Roman"/>
                <w:color w:val="000000"/>
                <w:szCs w:val="28"/>
                <w:lang w:eastAsia="ru-RU" w:bidi="ar-SA"/>
              </w:rPr>
            </w:pPr>
            <w:r w:rsidRPr="008478BD">
              <w:rPr>
                <w:rFonts w:eastAsia="Times New Roman" w:cs="Times New Roman"/>
                <w:color w:val="000000"/>
                <w:szCs w:val="28"/>
                <w:lang w:eastAsia="ru-RU" w:bidi="ar-SA"/>
              </w:rPr>
              <w:t>И. А. Григорик</w:t>
            </w:r>
          </w:p>
        </w:tc>
      </w:tr>
      <w:tr w:rsidR="003C6483" w:rsidRPr="008478BD" w14:paraId="7A2B8D32" w14:textId="77777777" w:rsidTr="003C6483">
        <w:tc>
          <w:tcPr>
            <w:tcW w:w="4672" w:type="dxa"/>
          </w:tcPr>
          <w:p w14:paraId="2B12D4BD" w14:textId="77777777" w:rsidR="003C6483" w:rsidRPr="008478BD" w:rsidRDefault="003C6483" w:rsidP="003C6483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 w:bidi="ar-SA"/>
              </w:rPr>
            </w:pPr>
          </w:p>
        </w:tc>
        <w:tc>
          <w:tcPr>
            <w:tcW w:w="4672" w:type="dxa"/>
          </w:tcPr>
          <w:p w14:paraId="0C78323A" w14:textId="77777777" w:rsidR="003C6483" w:rsidRPr="008478BD" w:rsidRDefault="003C6483" w:rsidP="003C6483">
            <w:pPr>
              <w:widowControl/>
              <w:ind w:firstLine="0"/>
              <w:jc w:val="right"/>
              <w:rPr>
                <w:rFonts w:eastAsia="Times New Roman" w:cs="Times New Roman"/>
                <w:color w:val="000000"/>
                <w:szCs w:val="28"/>
                <w:lang w:eastAsia="ru-RU" w:bidi="ar-SA"/>
              </w:rPr>
            </w:pPr>
          </w:p>
        </w:tc>
      </w:tr>
      <w:tr w:rsidR="003C6483" w:rsidRPr="008478BD" w14:paraId="438C5D9E" w14:textId="77777777" w:rsidTr="003C6483">
        <w:tc>
          <w:tcPr>
            <w:tcW w:w="4672" w:type="dxa"/>
          </w:tcPr>
          <w:p w14:paraId="131C0B5A" w14:textId="4DB6E70E" w:rsidR="003C6483" w:rsidRPr="008478BD" w:rsidRDefault="003C6483" w:rsidP="003C6483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8478BD">
              <w:rPr>
                <w:rFonts w:eastAsia="Times New Roman" w:cs="Times New Roman"/>
                <w:color w:val="000000"/>
                <w:szCs w:val="28"/>
                <w:lang w:eastAsia="ru-RU" w:bidi="ar-SA"/>
              </w:rPr>
              <w:t>Руководитель:</w:t>
            </w:r>
          </w:p>
        </w:tc>
        <w:tc>
          <w:tcPr>
            <w:tcW w:w="4672" w:type="dxa"/>
          </w:tcPr>
          <w:p w14:paraId="35EC4128" w14:textId="5D19C8C8" w:rsidR="003C6483" w:rsidRPr="008478BD" w:rsidRDefault="003C6483" w:rsidP="003C6483">
            <w:pPr>
              <w:ind w:firstLine="0"/>
              <w:jc w:val="right"/>
              <w:rPr>
                <w:rFonts w:cs="Times New Roman"/>
                <w:szCs w:val="28"/>
              </w:rPr>
            </w:pPr>
            <w:r w:rsidRPr="008478BD">
              <w:rPr>
                <w:rFonts w:eastAsia="Times New Roman" w:cs="Times New Roman"/>
                <w:color w:val="000000"/>
                <w:szCs w:val="28"/>
                <w:lang w:eastAsia="ru-RU" w:bidi="ar-SA"/>
              </w:rPr>
              <w:t xml:space="preserve">А. В. </w:t>
            </w:r>
            <w:proofErr w:type="spellStart"/>
            <w:r w:rsidRPr="008478BD">
              <w:rPr>
                <w:rFonts w:eastAsia="Times New Roman" w:cs="Times New Roman"/>
                <w:color w:val="000000"/>
                <w:szCs w:val="28"/>
                <w:lang w:eastAsia="ru-RU" w:bidi="ar-SA"/>
              </w:rPr>
              <w:t>Русакович</w:t>
            </w:r>
            <w:proofErr w:type="spellEnd"/>
          </w:p>
        </w:tc>
      </w:tr>
    </w:tbl>
    <w:p w14:paraId="04874A58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553BCFDC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72A2061B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11FEB304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73264F0E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4F9445EC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064B51F1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129350E9" w14:textId="4D634B63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3893C3A0" w14:textId="25BD9BE3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>М</w:t>
      </w:r>
      <w:r w:rsidR="0016575F" w:rsidRPr="008478BD">
        <w:rPr>
          <w:rFonts w:cs="Times New Roman"/>
          <w:szCs w:val="28"/>
        </w:rPr>
        <w:t>ИНСК</w:t>
      </w:r>
      <w:r w:rsidRPr="008478BD">
        <w:rPr>
          <w:rFonts w:cs="Times New Roman"/>
          <w:szCs w:val="28"/>
        </w:rPr>
        <w:t xml:space="preserve"> 202</w:t>
      </w:r>
      <w:r w:rsidR="001F5EEA" w:rsidRPr="008478BD">
        <w:rPr>
          <w:rFonts w:cs="Times New Roman"/>
          <w:szCs w:val="28"/>
        </w:rPr>
        <w:t>3</w:t>
      </w:r>
    </w:p>
    <w:p w14:paraId="0D18C219" w14:textId="77777777" w:rsidR="004B023C" w:rsidRDefault="004B023C" w:rsidP="008F4D5C">
      <w:pPr>
        <w:ind w:firstLine="0"/>
        <w:sectPr w:rsidR="004B023C" w:rsidSect="00124D3D">
          <w:footerReference w:type="default" r:id="rId8"/>
          <w:type w:val="continuous"/>
          <w:pgSz w:w="11906" w:h="16838"/>
          <w:pgMar w:top="1134" w:right="851" w:bottom="1531" w:left="1701" w:header="709" w:footer="964" w:gutter="0"/>
          <w:pgNumType w:start="1"/>
          <w:cols w:space="708"/>
          <w:titlePg/>
          <w:docGrid w:linePitch="381"/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CB0684" w:rsidRPr="008478BD" w14:paraId="68E60E06" w14:textId="77777777" w:rsidTr="00CB0684">
        <w:tc>
          <w:tcPr>
            <w:tcW w:w="4672" w:type="dxa"/>
          </w:tcPr>
          <w:p w14:paraId="4AA1E6C1" w14:textId="17149EB2" w:rsidR="00CB0684" w:rsidRPr="008478BD" w:rsidRDefault="00CB0684" w:rsidP="008F4D5C">
            <w:pPr>
              <w:ind w:firstLine="0"/>
            </w:pPr>
            <w:r w:rsidRPr="008478BD">
              <w:lastRenderedPageBreak/>
              <w:t>Вариант</w:t>
            </w:r>
          </w:p>
        </w:tc>
        <w:tc>
          <w:tcPr>
            <w:tcW w:w="4672" w:type="dxa"/>
          </w:tcPr>
          <w:p w14:paraId="401E63C3" w14:textId="17ED1BFD" w:rsidR="00CB0684" w:rsidRPr="008478BD" w:rsidRDefault="00E772B0" w:rsidP="008F4D5C">
            <w:pPr>
              <w:ind w:firstLine="0"/>
            </w:pPr>
            <w:r w:rsidRPr="008478BD">
              <w:t>6</w:t>
            </w:r>
            <w:r w:rsidR="003C6483" w:rsidRPr="008478BD">
              <w:t>4</w:t>
            </w:r>
          </w:p>
        </w:tc>
      </w:tr>
      <w:tr w:rsidR="00CB0684" w:rsidRPr="008478BD" w14:paraId="7BEF87C1" w14:textId="77777777" w:rsidTr="00CB0684">
        <w:tc>
          <w:tcPr>
            <w:tcW w:w="4672" w:type="dxa"/>
          </w:tcPr>
          <w:p w14:paraId="5CB4E261" w14:textId="66CAD4B9" w:rsidR="00CB0684" w:rsidRPr="008478BD" w:rsidRDefault="00CB0684" w:rsidP="008F4D5C">
            <w:pPr>
              <w:ind w:firstLine="0"/>
            </w:pPr>
            <w:r w:rsidRPr="008478BD">
              <w:t>Объект</w:t>
            </w:r>
          </w:p>
        </w:tc>
        <w:tc>
          <w:tcPr>
            <w:tcW w:w="4672" w:type="dxa"/>
          </w:tcPr>
          <w:p w14:paraId="225D9A27" w14:textId="7105815C" w:rsidR="00CB0684" w:rsidRPr="008478BD" w:rsidRDefault="00440D10" w:rsidP="002C2A00">
            <w:pPr>
              <w:ind w:firstLine="0"/>
              <w:rPr>
                <w:highlight w:val="yellow"/>
              </w:rPr>
            </w:pPr>
            <w:r w:rsidRPr="008478BD">
              <w:t>н</w:t>
            </w:r>
            <w:r w:rsidR="00EA006E" w:rsidRPr="008478BD">
              <w:t>аучно-исследовательская организация (металлообработка)</w:t>
            </w:r>
          </w:p>
        </w:tc>
      </w:tr>
      <w:tr w:rsidR="00CB0684" w:rsidRPr="008478BD" w14:paraId="6443C311" w14:textId="77777777" w:rsidTr="00CB0684">
        <w:tc>
          <w:tcPr>
            <w:tcW w:w="4672" w:type="dxa"/>
          </w:tcPr>
          <w:p w14:paraId="2F380328" w14:textId="7E5930DF" w:rsidR="00CB0684" w:rsidRPr="008478BD" w:rsidRDefault="00CB0684" w:rsidP="008F4D5C">
            <w:pPr>
              <w:ind w:firstLine="0"/>
            </w:pPr>
            <w:r w:rsidRPr="008478BD">
              <w:t xml:space="preserve">Форма здания, этажи, суммарная площадь </w:t>
            </w:r>
            <w:r w:rsidR="007B4218">
              <w:t>одного этажа</w:t>
            </w:r>
            <w:r w:rsidRPr="008478BD">
              <w:t xml:space="preserve"> в квадратных метрах</w:t>
            </w:r>
          </w:p>
        </w:tc>
        <w:tc>
          <w:tcPr>
            <w:tcW w:w="4672" w:type="dxa"/>
          </w:tcPr>
          <w:p w14:paraId="12DDDBBE" w14:textId="37C729FD" w:rsidR="00CB0684" w:rsidRPr="008478BD" w:rsidRDefault="00440D10" w:rsidP="002C2A00">
            <w:pPr>
              <w:ind w:firstLine="0"/>
              <w:rPr>
                <w:highlight w:val="yellow"/>
              </w:rPr>
            </w:pPr>
            <w:r w:rsidRPr="008478BD">
              <w:t>в</w:t>
            </w:r>
            <w:r w:rsidR="00EA006E" w:rsidRPr="008478BD">
              <w:t>ытянутая прямоугольная (с соотношением сторон 1:4), 1-3, 410</w:t>
            </w:r>
          </w:p>
        </w:tc>
      </w:tr>
      <w:tr w:rsidR="00CB0684" w:rsidRPr="008478BD" w14:paraId="0D978995" w14:textId="77777777" w:rsidTr="00CB0684">
        <w:tc>
          <w:tcPr>
            <w:tcW w:w="4672" w:type="dxa"/>
          </w:tcPr>
          <w:p w14:paraId="169F421D" w14:textId="66E67AA2" w:rsidR="00255E15" w:rsidRPr="008478BD" w:rsidRDefault="00255E15" w:rsidP="008F4D5C">
            <w:pPr>
              <w:ind w:firstLine="0"/>
              <w:rPr>
                <w:rFonts w:ascii="TimesNewRomanPSMT" w:hAnsi="TimesNewRomanPSMT" w:hint="eastAsia"/>
              </w:rPr>
            </w:pPr>
            <w:r w:rsidRPr="008478BD">
              <w:rPr>
                <w:rFonts w:ascii="TimesNewRomanPSMT" w:hAnsi="TimesNewRomanPSMT"/>
              </w:rPr>
              <w:t xml:space="preserve">Количество стационарных </w:t>
            </w:r>
            <w:r w:rsidR="00B647A9" w:rsidRPr="008478BD">
              <w:rPr>
                <w:rFonts w:ascii="TimesNewRomanPSMT" w:hAnsi="TimesNewRomanPSMT"/>
              </w:rPr>
              <w:t>пользователей</w:t>
            </w:r>
            <w:r w:rsidRPr="008478BD">
              <w:rPr>
                <w:rFonts w:ascii="TimesNewRomanPSMT" w:hAnsi="TimesNewRomanPSMT"/>
              </w:rPr>
              <w:t xml:space="preserve"> (ПК), количество стационарных подключений, количество мобильных подключений </w:t>
            </w:r>
          </w:p>
        </w:tc>
        <w:tc>
          <w:tcPr>
            <w:tcW w:w="4672" w:type="dxa"/>
          </w:tcPr>
          <w:p w14:paraId="76B80B54" w14:textId="003C42B2" w:rsidR="00CB0684" w:rsidRPr="008478BD" w:rsidRDefault="00440D10" w:rsidP="00AA5FB6">
            <w:pPr>
              <w:ind w:firstLine="0"/>
            </w:pPr>
            <w:r w:rsidRPr="008478BD">
              <w:t>у</w:t>
            </w:r>
            <w:r w:rsidR="00B647A9" w:rsidRPr="008478BD">
              <w:t>словный з</w:t>
            </w:r>
            <w:r w:rsidR="00EA006E" w:rsidRPr="008478BD">
              <w:t>аказчик не уверен, от 10, 20</w:t>
            </w:r>
          </w:p>
        </w:tc>
      </w:tr>
      <w:tr w:rsidR="00CB0684" w:rsidRPr="008478BD" w14:paraId="65BE913C" w14:textId="77777777" w:rsidTr="00CB0684">
        <w:tc>
          <w:tcPr>
            <w:tcW w:w="4672" w:type="dxa"/>
          </w:tcPr>
          <w:p w14:paraId="0985DA8C" w14:textId="5754D72E" w:rsidR="00CB0684" w:rsidRPr="008478BD" w:rsidRDefault="00255E15" w:rsidP="008F4D5C">
            <w:pPr>
              <w:ind w:firstLine="0"/>
            </w:pPr>
            <w:r w:rsidRPr="008478BD">
              <w:t>Сервисы (дополнительные подключения)</w:t>
            </w:r>
          </w:p>
        </w:tc>
        <w:tc>
          <w:tcPr>
            <w:tcW w:w="4672" w:type="dxa"/>
          </w:tcPr>
          <w:p w14:paraId="6F1DCFEC" w14:textId="5D313EAC" w:rsidR="00CB0684" w:rsidRPr="008478BD" w:rsidRDefault="00440D10" w:rsidP="002C2A00">
            <w:pPr>
              <w:ind w:firstLine="0"/>
            </w:pPr>
            <w:r w:rsidRPr="008478BD">
              <w:t>ф</w:t>
            </w:r>
            <w:r w:rsidR="00106F1B" w:rsidRPr="008478BD">
              <w:t>айловый сервер NTFS/SMB для внутреннего использования</w:t>
            </w:r>
          </w:p>
        </w:tc>
      </w:tr>
      <w:tr w:rsidR="00CB0684" w:rsidRPr="008478BD" w14:paraId="65693AFD" w14:textId="77777777" w:rsidTr="00CB0684">
        <w:tc>
          <w:tcPr>
            <w:tcW w:w="4672" w:type="dxa"/>
          </w:tcPr>
          <w:p w14:paraId="5AD6986A" w14:textId="2A3155FA" w:rsidR="00CB0684" w:rsidRPr="008478BD" w:rsidRDefault="00255E15" w:rsidP="008F4D5C">
            <w:pPr>
              <w:ind w:firstLine="0"/>
            </w:pPr>
            <w:r w:rsidRPr="008478BD">
              <w:t>Прочее оконечное оборудование (дополнительные подключения)</w:t>
            </w:r>
          </w:p>
        </w:tc>
        <w:tc>
          <w:tcPr>
            <w:tcW w:w="4672" w:type="dxa"/>
          </w:tcPr>
          <w:p w14:paraId="75A210BE" w14:textId="156E9A34" w:rsidR="00CB0684" w:rsidRPr="008478BD" w:rsidRDefault="00440D10" w:rsidP="00EA006E">
            <w:pPr>
              <w:ind w:firstLine="0"/>
            </w:pPr>
            <w:r w:rsidRPr="008478BD">
              <w:t>ц</w:t>
            </w:r>
            <w:r w:rsidR="00EA006E" w:rsidRPr="008478BD">
              <w:t>ветные п</w:t>
            </w:r>
            <w:r w:rsidR="00391D37" w:rsidRPr="008478BD">
              <w:t xml:space="preserve">ринтеры, </w:t>
            </w:r>
            <w:r w:rsidR="00255E15" w:rsidRPr="008478BD">
              <w:t>принтеры</w:t>
            </w:r>
          </w:p>
        </w:tc>
      </w:tr>
      <w:tr w:rsidR="00CB0684" w:rsidRPr="008478BD" w14:paraId="20E1DD1A" w14:textId="77777777" w:rsidTr="00CB0684">
        <w:tc>
          <w:tcPr>
            <w:tcW w:w="4672" w:type="dxa"/>
          </w:tcPr>
          <w:p w14:paraId="1108E064" w14:textId="46739E9F" w:rsidR="00CB0684" w:rsidRPr="008478BD" w:rsidRDefault="00255E15" w:rsidP="008F4D5C">
            <w:pPr>
              <w:ind w:firstLine="0"/>
            </w:pPr>
            <w:r w:rsidRPr="008478BD">
              <w:t>Подключение к Internet</w:t>
            </w:r>
          </w:p>
        </w:tc>
        <w:tc>
          <w:tcPr>
            <w:tcW w:w="4672" w:type="dxa"/>
          </w:tcPr>
          <w:p w14:paraId="1C95260F" w14:textId="3903D302" w:rsidR="00CB0684" w:rsidRPr="007C3B65" w:rsidRDefault="00EA006E" w:rsidP="002C2A00">
            <w:pPr>
              <w:ind w:firstLine="0"/>
              <w:rPr>
                <w:lang w:val="en-US"/>
              </w:rPr>
            </w:pPr>
            <w:r w:rsidRPr="007C3B65">
              <w:rPr>
                <w:lang w:val="en-US"/>
              </w:rPr>
              <w:t>Metro Ethernet</w:t>
            </w:r>
          </w:p>
        </w:tc>
      </w:tr>
      <w:tr w:rsidR="00CB0684" w:rsidRPr="008478BD" w14:paraId="50BBF478" w14:textId="77777777" w:rsidTr="00CB0684">
        <w:tc>
          <w:tcPr>
            <w:tcW w:w="4672" w:type="dxa"/>
          </w:tcPr>
          <w:p w14:paraId="6A01137B" w14:textId="516E2D5E" w:rsidR="00255E15" w:rsidRPr="008478BD" w:rsidRDefault="006172BD" w:rsidP="008F4D5C">
            <w:pPr>
              <w:ind w:firstLine="0"/>
            </w:pPr>
            <w:r w:rsidRPr="008478BD">
              <w:t>Внешняя адресация IPv4;</w:t>
            </w:r>
          </w:p>
          <w:p w14:paraId="465535D1" w14:textId="11A10939" w:rsidR="00255E15" w:rsidRPr="008478BD" w:rsidRDefault="00255E15" w:rsidP="008F4D5C">
            <w:pPr>
              <w:ind w:firstLine="0"/>
            </w:pPr>
            <w:r w:rsidRPr="008478BD">
              <w:t>внутренняя адресация IPv4</w:t>
            </w:r>
            <w:r w:rsidR="006172BD" w:rsidRPr="008478BD">
              <w:t>;</w:t>
            </w:r>
          </w:p>
          <w:p w14:paraId="13EBE525" w14:textId="106DA2C6" w:rsidR="00CB0684" w:rsidRPr="008478BD" w:rsidRDefault="00255E15" w:rsidP="008F4D5C">
            <w:pPr>
              <w:ind w:firstLine="0"/>
            </w:pPr>
            <w:r w:rsidRPr="008478BD">
              <w:t>адресация IPv6</w:t>
            </w:r>
          </w:p>
        </w:tc>
        <w:tc>
          <w:tcPr>
            <w:tcW w:w="4672" w:type="dxa"/>
          </w:tcPr>
          <w:p w14:paraId="5BC286D8" w14:textId="2B312D57" w:rsidR="00EA006E" w:rsidRPr="008478BD" w:rsidRDefault="00440D10" w:rsidP="00EA006E">
            <w:pPr>
              <w:ind w:firstLine="0"/>
            </w:pPr>
            <w:r w:rsidRPr="008478BD">
              <w:t>н</w:t>
            </w:r>
            <w:r w:rsidR="00EA006E" w:rsidRPr="008478BD">
              <w:t>епосредственного подключения к провайдеру нет, приватная подсеть, взаимодействие в рамках внутренней сети.</w:t>
            </w:r>
          </w:p>
        </w:tc>
      </w:tr>
      <w:tr w:rsidR="00255E15" w:rsidRPr="008478BD" w14:paraId="738B54AA" w14:textId="77777777" w:rsidTr="00CB0684">
        <w:tc>
          <w:tcPr>
            <w:tcW w:w="4672" w:type="dxa"/>
          </w:tcPr>
          <w:p w14:paraId="495BA4C8" w14:textId="78E3782D" w:rsidR="00255E15" w:rsidRPr="008478BD" w:rsidRDefault="00255E15" w:rsidP="008F4D5C">
            <w:pPr>
              <w:ind w:firstLine="0"/>
              <w:rPr>
                <w:szCs w:val="24"/>
              </w:rPr>
            </w:pPr>
            <w:r w:rsidRPr="008478BD">
              <w:rPr>
                <w:rFonts w:ascii="TimesNewRomanPSMT" w:hAnsi="TimesNewRomanPSMT"/>
              </w:rPr>
              <w:t xml:space="preserve">Безопасность </w:t>
            </w:r>
          </w:p>
        </w:tc>
        <w:tc>
          <w:tcPr>
            <w:tcW w:w="4672" w:type="dxa"/>
          </w:tcPr>
          <w:p w14:paraId="5BCD7195" w14:textId="77FAB440" w:rsidR="00255E15" w:rsidRPr="008478BD" w:rsidRDefault="00440D10" w:rsidP="00EA006E">
            <w:pPr>
              <w:ind w:firstLine="0"/>
            </w:pPr>
            <w:r w:rsidRPr="008478BD">
              <w:t>у</w:t>
            </w:r>
            <w:r w:rsidR="00EA006E" w:rsidRPr="008478BD">
              <w:t>силенная безопасность в отношении учетных записей пользователей</w:t>
            </w:r>
          </w:p>
        </w:tc>
      </w:tr>
      <w:tr w:rsidR="00255E15" w:rsidRPr="008478BD" w14:paraId="53210975" w14:textId="77777777" w:rsidTr="00CB0684">
        <w:tc>
          <w:tcPr>
            <w:tcW w:w="4672" w:type="dxa"/>
          </w:tcPr>
          <w:p w14:paraId="3A20BF34" w14:textId="4B25C6B3" w:rsidR="00255E15" w:rsidRPr="008478BD" w:rsidRDefault="00255E15" w:rsidP="008F4D5C">
            <w:pPr>
              <w:ind w:firstLine="0"/>
              <w:rPr>
                <w:szCs w:val="24"/>
              </w:rPr>
            </w:pPr>
            <w:r w:rsidRPr="008478BD">
              <w:rPr>
                <w:rFonts w:ascii="TimesNewRomanPSMT" w:hAnsi="TimesNewRomanPSMT"/>
              </w:rPr>
              <w:t xml:space="preserve">Надежность </w:t>
            </w:r>
          </w:p>
        </w:tc>
        <w:tc>
          <w:tcPr>
            <w:tcW w:w="4672" w:type="dxa"/>
          </w:tcPr>
          <w:p w14:paraId="155403C3" w14:textId="3CB99BD2" w:rsidR="00255E15" w:rsidRPr="008478BD" w:rsidRDefault="00440D10" w:rsidP="002C2A00">
            <w:pPr>
              <w:ind w:firstLine="0"/>
            </w:pPr>
            <w:r w:rsidRPr="008478BD">
              <w:t>о</w:t>
            </w:r>
            <w:r w:rsidR="00EA006E" w:rsidRPr="008478BD">
              <w:t>собых требований нет</w:t>
            </w:r>
          </w:p>
        </w:tc>
      </w:tr>
      <w:tr w:rsidR="00255E15" w:rsidRPr="008478BD" w14:paraId="256FA1B6" w14:textId="77777777" w:rsidTr="00CB0684">
        <w:tc>
          <w:tcPr>
            <w:tcW w:w="4672" w:type="dxa"/>
          </w:tcPr>
          <w:p w14:paraId="03A177DE" w14:textId="1E4850BD" w:rsidR="00255E15" w:rsidRPr="008478BD" w:rsidRDefault="00255E15" w:rsidP="008F4D5C">
            <w:pPr>
              <w:ind w:firstLine="0"/>
              <w:rPr>
                <w:szCs w:val="24"/>
              </w:rPr>
            </w:pPr>
            <w:r w:rsidRPr="008478BD">
              <w:rPr>
                <w:rFonts w:ascii="TimesNewRomanPSMT" w:hAnsi="TimesNewRomanPSMT"/>
              </w:rPr>
              <w:t xml:space="preserve">Финансы </w:t>
            </w:r>
          </w:p>
        </w:tc>
        <w:tc>
          <w:tcPr>
            <w:tcW w:w="4672" w:type="dxa"/>
          </w:tcPr>
          <w:p w14:paraId="6480349F" w14:textId="66B83539" w:rsidR="00255E15" w:rsidRPr="008478BD" w:rsidRDefault="00440D10" w:rsidP="00EA006E">
            <w:pPr>
              <w:ind w:firstLine="0"/>
            </w:pPr>
            <w:r w:rsidRPr="008478BD">
              <w:t>п</w:t>
            </w:r>
            <w:r w:rsidR="00EA006E" w:rsidRPr="008478BD">
              <w:t xml:space="preserve">олноценная коммерческая сеть </w:t>
            </w:r>
          </w:p>
        </w:tc>
      </w:tr>
      <w:tr w:rsidR="00255E15" w:rsidRPr="008478BD" w14:paraId="6FDC7645" w14:textId="77777777" w:rsidTr="00CB0684">
        <w:tc>
          <w:tcPr>
            <w:tcW w:w="4672" w:type="dxa"/>
          </w:tcPr>
          <w:p w14:paraId="3B98C55B" w14:textId="438206EB" w:rsidR="00255E15" w:rsidRPr="008478BD" w:rsidRDefault="00255E15" w:rsidP="008F4D5C">
            <w:pPr>
              <w:ind w:firstLine="0"/>
              <w:rPr>
                <w:rFonts w:ascii="TimesNewRomanPSMT" w:hAnsi="TimesNewRomanPSMT" w:hint="eastAsia"/>
              </w:rPr>
            </w:pPr>
            <w:r w:rsidRPr="008478BD">
              <w:rPr>
                <w:rFonts w:ascii="TimesNewRomanPSMT" w:hAnsi="TimesNewRomanPSMT"/>
              </w:rPr>
              <w:t>Производитель сетевого оборудования</w:t>
            </w:r>
          </w:p>
        </w:tc>
        <w:tc>
          <w:tcPr>
            <w:tcW w:w="4672" w:type="dxa"/>
          </w:tcPr>
          <w:p w14:paraId="6ED80248" w14:textId="67E1FEBF" w:rsidR="00255E15" w:rsidRPr="008478BD" w:rsidRDefault="00440D10" w:rsidP="002C2A00">
            <w:pPr>
              <w:ind w:firstLine="0"/>
              <w:rPr>
                <w:highlight w:val="yellow"/>
              </w:rPr>
            </w:pPr>
            <w:r w:rsidRPr="008478BD">
              <w:t>условный з</w:t>
            </w:r>
            <w:r w:rsidR="00EA006E" w:rsidRPr="008478BD">
              <w:t>аказчик не уверен</w:t>
            </w:r>
          </w:p>
        </w:tc>
      </w:tr>
      <w:tr w:rsidR="00255E15" w:rsidRPr="008478BD" w14:paraId="7D587D3A" w14:textId="77777777" w:rsidTr="00CB0684">
        <w:tc>
          <w:tcPr>
            <w:tcW w:w="4672" w:type="dxa"/>
          </w:tcPr>
          <w:p w14:paraId="36F6151D" w14:textId="4E20C037" w:rsidR="00255E15" w:rsidRPr="008478BD" w:rsidRDefault="00255E15" w:rsidP="008F4D5C">
            <w:pPr>
              <w:ind w:firstLine="0"/>
              <w:rPr>
                <w:rFonts w:ascii="TimesNewRomanPSMT" w:hAnsi="TimesNewRomanPSMT" w:hint="eastAsia"/>
              </w:rPr>
            </w:pPr>
            <w:r w:rsidRPr="008478BD">
              <w:rPr>
                <w:rFonts w:ascii="TimesNewRomanPSMT" w:hAnsi="TimesNewRomanPSMT"/>
              </w:rPr>
              <w:t>Дополнительные требования заказчика</w:t>
            </w:r>
          </w:p>
        </w:tc>
        <w:tc>
          <w:tcPr>
            <w:tcW w:w="4672" w:type="dxa"/>
          </w:tcPr>
          <w:p w14:paraId="1994D267" w14:textId="10AECE6F" w:rsidR="00255E15" w:rsidRPr="008478BD" w:rsidRDefault="00440D10" w:rsidP="00EA006E">
            <w:pPr>
              <w:tabs>
                <w:tab w:val="left" w:pos="1486"/>
              </w:tabs>
              <w:ind w:firstLine="0"/>
            </w:pPr>
            <w:r w:rsidRPr="008478BD">
              <w:t>н</w:t>
            </w:r>
            <w:r w:rsidR="00EA006E" w:rsidRPr="008478BD">
              <w:t>ет</w:t>
            </w:r>
          </w:p>
        </w:tc>
      </w:tr>
    </w:tbl>
    <w:p w14:paraId="3013CB4A" w14:textId="026A9593" w:rsidR="00A75BE8" w:rsidRPr="008478BD" w:rsidRDefault="00A75BE8" w:rsidP="00CB0684">
      <w:pPr>
        <w:jc w:val="left"/>
        <w:rPr>
          <w:rFonts w:cs="Times New Roman"/>
          <w:szCs w:val="28"/>
        </w:rPr>
      </w:pPr>
    </w:p>
    <w:p w14:paraId="58509CFB" w14:textId="7C6EE986" w:rsidR="00391D37" w:rsidRPr="008478BD" w:rsidRDefault="00391D37" w:rsidP="00391D37">
      <w:pPr>
        <w:rPr>
          <w:rFonts w:ascii="Arial" w:hAnsi="Arial" w:cs="Arial"/>
          <w:color w:val="202122"/>
          <w:sz w:val="21"/>
          <w:szCs w:val="21"/>
        </w:rPr>
      </w:pPr>
    </w:p>
    <w:p w14:paraId="27A32F3D" w14:textId="77777777" w:rsidR="00391D37" w:rsidRPr="008478BD" w:rsidRDefault="00391D37" w:rsidP="00391D37">
      <w:pPr>
        <w:rPr>
          <w:rFonts w:cs="Times New Roman"/>
          <w:sz w:val="24"/>
          <w:szCs w:val="24"/>
        </w:rPr>
      </w:pPr>
    </w:p>
    <w:p w14:paraId="07EE7E69" w14:textId="7DE99E21" w:rsidR="00391D37" w:rsidRPr="008478BD" w:rsidRDefault="00391D37" w:rsidP="00391D37">
      <w:pPr>
        <w:rPr>
          <w:rFonts w:ascii="Arial" w:hAnsi="Arial" w:cs="Arial"/>
          <w:color w:val="202122"/>
          <w:sz w:val="21"/>
          <w:szCs w:val="21"/>
        </w:rPr>
      </w:pPr>
    </w:p>
    <w:p w14:paraId="637437B7" w14:textId="77777777" w:rsidR="00391D37" w:rsidRPr="008478BD" w:rsidRDefault="00391D37" w:rsidP="00391D37">
      <w:pPr>
        <w:rPr>
          <w:rFonts w:cs="Times New Roman"/>
          <w:sz w:val="24"/>
          <w:szCs w:val="24"/>
        </w:rPr>
      </w:pPr>
    </w:p>
    <w:p w14:paraId="7481673F" w14:textId="2362D4C0" w:rsidR="00A75BE8" w:rsidRPr="008478BD" w:rsidRDefault="00A75BE8" w:rsidP="006D002C">
      <w:pPr>
        <w:jc w:val="center"/>
        <w:rPr>
          <w:rFonts w:cs="Times New Roman"/>
          <w:szCs w:val="28"/>
        </w:rPr>
      </w:pPr>
    </w:p>
    <w:p w14:paraId="21887CC7" w14:textId="0C27AC86" w:rsidR="00A75BE8" w:rsidRPr="008478BD" w:rsidRDefault="00A75BE8" w:rsidP="006D002C">
      <w:pPr>
        <w:jc w:val="center"/>
        <w:rPr>
          <w:rFonts w:cs="Times New Roman"/>
          <w:szCs w:val="28"/>
        </w:rPr>
      </w:pPr>
    </w:p>
    <w:p w14:paraId="779FD4D5" w14:textId="75904AFD" w:rsidR="00CB0684" w:rsidRPr="008478BD" w:rsidRDefault="00CB0684" w:rsidP="006D002C">
      <w:pPr>
        <w:jc w:val="center"/>
        <w:rPr>
          <w:rFonts w:cs="Times New Roman"/>
          <w:szCs w:val="28"/>
        </w:rPr>
      </w:pPr>
    </w:p>
    <w:bookmarkEnd w:id="1" w:displacedByCustomXml="next"/>
    <w:bookmarkEnd w:id="0" w:displacedByCustomXml="next"/>
    <w:bookmarkStart w:id="2" w:name="OLE_LINK16" w:displacedByCustomXml="next"/>
    <w:bookmarkStart w:id="3" w:name="OLE_LINK15" w:displacedByCustomXml="next"/>
    <w:bookmarkStart w:id="4" w:name="_Toc72613152" w:displacedByCustomXml="next"/>
    <w:sdt>
      <w:sdtPr>
        <w:rPr>
          <w:rFonts w:eastAsia="SimSun" w:cs="Mangal"/>
          <w:b w:val="0"/>
          <w:bCs w:val="0"/>
          <w:szCs w:val="20"/>
          <w:lang w:eastAsia="zh-CN" w:bidi="hi-IN"/>
        </w:rPr>
        <w:id w:val="204170116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8352476" w14:textId="79B37B5B" w:rsidR="004B023C" w:rsidRDefault="004B023C" w:rsidP="004B023C">
          <w:pPr>
            <w:pStyle w:val="TOCHeading"/>
            <w:tabs>
              <w:tab w:val="left" w:pos="4007"/>
            </w:tabs>
            <w:jc w:val="both"/>
            <w:rPr>
              <w:rFonts w:eastAsia="SimSun" w:cs="Mangal"/>
              <w:b w:val="0"/>
              <w:bCs w:val="0"/>
              <w:szCs w:val="20"/>
              <w:lang w:eastAsia="zh-CN" w:bidi="hi-IN"/>
            </w:rPr>
            <w:sectPr w:rsidR="004B023C" w:rsidSect="004B023C">
              <w:pgSz w:w="11906" w:h="16838"/>
              <w:pgMar w:top="1134" w:right="851" w:bottom="1531" w:left="1701" w:header="709" w:footer="964" w:gutter="0"/>
              <w:pgNumType w:start="1"/>
              <w:cols w:space="708"/>
              <w:titlePg/>
              <w:docGrid w:linePitch="381"/>
            </w:sectPr>
          </w:pPr>
        </w:p>
        <w:p w14:paraId="32B11DF9" w14:textId="4ED5B95E" w:rsidR="00276B82" w:rsidRPr="0000601F" w:rsidRDefault="0000601F" w:rsidP="004B023C">
          <w:pPr>
            <w:pStyle w:val="TOCHeading"/>
          </w:pPr>
          <w:r>
            <w:lastRenderedPageBreak/>
            <w:t>СОДЕРЖАНИЕ</w:t>
          </w:r>
        </w:p>
        <w:p w14:paraId="086E016A" w14:textId="78410B49" w:rsidR="009D3DF9" w:rsidRDefault="00276B82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710357" w:history="1">
            <w:r w:rsidR="009D3DF9" w:rsidRPr="007823BE">
              <w:rPr>
                <w:rStyle w:val="Hyperlink"/>
                <w:noProof/>
              </w:rPr>
              <w:t>ВВЕДЕНИЕ</w:t>
            </w:r>
            <w:r w:rsidR="009D3DF9">
              <w:rPr>
                <w:noProof/>
                <w:webHidden/>
              </w:rPr>
              <w:tab/>
            </w:r>
            <w:r w:rsidR="009D3DF9">
              <w:rPr>
                <w:noProof/>
                <w:webHidden/>
              </w:rPr>
              <w:fldChar w:fldCharType="begin"/>
            </w:r>
            <w:r w:rsidR="009D3DF9">
              <w:rPr>
                <w:noProof/>
                <w:webHidden/>
              </w:rPr>
              <w:instrText xml:space="preserve"> PAGEREF _Toc152710357 \h </w:instrText>
            </w:r>
            <w:r w:rsidR="009D3DF9">
              <w:rPr>
                <w:noProof/>
                <w:webHidden/>
              </w:rPr>
            </w:r>
            <w:r w:rsidR="009D3DF9">
              <w:rPr>
                <w:noProof/>
                <w:webHidden/>
              </w:rPr>
              <w:fldChar w:fldCharType="separate"/>
            </w:r>
            <w:r w:rsidR="009D3DF9">
              <w:rPr>
                <w:noProof/>
                <w:webHidden/>
              </w:rPr>
              <w:t>6</w:t>
            </w:r>
            <w:r w:rsidR="009D3DF9">
              <w:rPr>
                <w:noProof/>
                <w:webHidden/>
              </w:rPr>
              <w:fldChar w:fldCharType="end"/>
            </w:r>
          </w:hyperlink>
        </w:p>
        <w:p w14:paraId="7F38F155" w14:textId="582998D6" w:rsidR="009D3DF9" w:rsidRDefault="009D3DF9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2710358" w:history="1">
            <w:r w:rsidRPr="007823BE">
              <w:rPr>
                <w:rStyle w:val="Hyperlink"/>
                <w:noProof/>
              </w:rPr>
              <w:t>1 ОБЗОР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_Toc152710358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F4210" w14:textId="7DA3C0DD" w:rsidR="009D3DF9" w:rsidRDefault="009D3DF9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2710359" w:history="1">
            <w:r w:rsidRPr="007823BE">
              <w:rPr>
                <w:rStyle w:val="Hyperlink"/>
                <w:noProof/>
              </w:rPr>
              <w:t xml:space="preserve">1.1 </w:t>
            </w:r>
            <w:r w:rsidRPr="007823BE">
              <w:rPr>
                <w:rStyle w:val="Hyperlink"/>
                <w:noProof/>
                <w:lang w:val="en-US"/>
              </w:rPr>
              <w:t>NTFS</w:t>
            </w:r>
            <w:r w:rsidRPr="007823BE">
              <w:rPr>
                <w:rStyle w:val="Hyperlink"/>
                <w:noProof/>
              </w:rPr>
              <w:t>/</w:t>
            </w:r>
            <w:r w:rsidRPr="007823BE">
              <w:rPr>
                <w:rStyle w:val="Hyperlink"/>
                <w:noProof/>
                <w:lang w:val="en-US"/>
              </w:rPr>
              <w:t>SMB</w:t>
            </w:r>
            <w:r w:rsidRPr="007823BE">
              <w:rPr>
                <w:rStyle w:val="Hyperlink"/>
                <w:noProof/>
              </w:rPr>
              <w:t xml:space="preserve"> сервер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_Toc152710359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64725" w14:textId="1C6A0163" w:rsidR="009D3DF9" w:rsidRDefault="009D3DF9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2710360" w:history="1">
            <w:r w:rsidRPr="007823BE">
              <w:rPr>
                <w:rStyle w:val="Hyperlink"/>
                <w:noProof/>
              </w:rPr>
              <w:t>1.2 Двухфакторная аутентификация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_Toc152710360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3F610" w14:textId="5B582FA0" w:rsidR="009D3DF9" w:rsidRDefault="009D3DF9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2710361" w:history="1">
            <w:r w:rsidRPr="007823BE">
              <w:rPr>
                <w:rStyle w:val="Hyperlink"/>
                <w:noProof/>
              </w:rPr>
              <w:t xml:space="preserve">1.3 Использование </w:t>
            </w:r>
            <w:r w:rsidRPr="007823BE">
              <w:rPr>
                <w:rStyle w:val="Hyperlink"/>
                <w:noProof/>
                <w:lang w:val="en-US"/>
              </w:rPr>
              <w:t>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_Toc152710361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39051" w14:textId="5715D263" w:rsidR="009D3DF9" w:rsidRDefault="009D3DF9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2710362" w:history="1">
            <w:r w:rsidRPr="007823BE">
              <w:rPr>
                <w:rStyle w:val="Hyperlink"/>
                <w:noProof/>
              </w:rPr>
              <w:t xml:space="preserve">1.5 Использование </w:t>
            </w:r>
            <w:r w:rsidRPr="007823BE">
              <w:rPr>
                <w:rStyle w:val="Hyperlink"/>
                <w:noProof/>
                <w:lang w:val="en-US"/>
              </w:rPr>
              <w:t>NAT</w:t>
            </w:r>
            <w:r w:rsidRPr="007823BE">
              <w:rPr>
                <w:rStyle w:val="Hyperlink"/>
                <w:noProof/>
              </w:rPr>
              <w:t xml:space="preserve"> и </w:t>
            </w:r>
            <w:r w:rsidRPr="007823BE">
              <w:rPr>
                <w:rStyle w:val="Hyperlink"/>
                <w:noProof/>
                <w:lang w:val="en-US"/>
              </w:rPr>
              <w:t>PAT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_Toc152710362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443DC" w14:textId="3BF57346" w:rsidR="009D3DF9" w:rsidRDefault="009D3DF9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2710363" w:history="1">
            <w:r w:rsidRPr="007823BE">
              <w:rPr>
                <w:rStyle w:val="Hyperlink"/>
                <w:noProof/>
              </w:rPr>
              <w:t>1.6 Использование контроллера точек доступа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_Toc152710363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C3B91" w14:textId="7F341915" w:rsidR="009D3DF9" w:rsidRDefault="009D3DF9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2710364" w:history="1">
            <w:r w:rsidRPr="007823BE">
              <w:rPr>
                <w:rStyle w:val="Hyperlink"/>
                <w:noProof/>
              </w:rPr>
              <w:t>2 СТРУКТУРНОЕ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_Toc152710364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6120D" w14:textId="507DAACD" w:rsidR="009D3DF9" w:rsidRDefault="009D3DF9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2710365" w:history="1">
            <w:r w:rsidRPr="007823BE">
              <w:rPr>
                <w:rStyle w:val="Hyperlink"/>
                <w:noProof/>
              </w:rPr>
              <w:t>3 ФУНКЦИОНАЛЬНОЕ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_Toc152710365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F5789" w14:textId="41AE2842" w:rsidR="009D3DF9" w:rsidRDefault="009D3DF9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2710366" w:history="1">
            <w:r w:rsidRPr="007823BE">
              <w:rPr>
                <w:rStyle w:val="Hyperlink"/>
                <w:noProof/>
                <w:lang w:val="en-US"/>
              </w:rPr>
              <w:t xml:space="preserve">3.1 </w:t>
            </w:r>
            <w:r w:rsidRPr="007823BE">
              <w:rPr>
                <w:rStyle w:val="Hyperlink"/>
                <w:noProof/>
              </w:rPr>
              <w:t>Обоснование выбора оборудования для рабочих мест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_Toc152710366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E024F" w14:textId="5168CF39" w:rsidR="009D3DF9" w:rsidRDefault="009D3DF9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710367" w:history="1">
            <w:r w:rsidRPr="007823BE">
              <w:rPr>
                <w:rStyle w:val="Hyperlink"/>
                <w:noProof/>
                <w:lang w:bidi="hi-IN"/>
              </w:rPr>
              <w:t>3.1.1 Рабочие станции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_Toc152710367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B3485" w14:textId="5D553697" w:rsidR="009D3DF9" w:rsidRDefault="009D3DF9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710368" w:history="1">
            <w:r w:rsidRPr="007823BE">
              <w:rPr>
                <w:rStyle w:val="Hyperlink"/>
                <w:noProof/>
                <w:lang w:bidi="hi-IN"/>
              </w:rPr>
              <w:t>3.1.2 Принтеры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_Toc152710368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A7F0D" w14:textId="35709BE6" w:rsidR="009D3DF9" w:rsidRDefault="009D3DF9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2710369" w:history="1">
            <w:r w:rsidRPr="007823BE">
              <w:rPr>
                <w:rStyle w:val="Hyperlink"/>
                <w:noProof/>
                <w:lang w:val="en-US"/>
              </w:rPr>
              <w:t xml:space="preserve">3.2 </w:t>
            </w:r>
            <w:r w:rsidRPr="007823BE">
              <w:rPr>
                <w:rStyle w:val="Hyperlink"/>
                <w:noProof/>
              </w:rPr>
              <w:t>Настройка оконечных устройств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_Toc152710369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8DA0E" w14:textId="3BE94E5C" w:rsidR="009D3DF9" w:rsidRDefault="009D3DF9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710370" w:history="1">
            <w:r w:rsidRPr="007823BE">
              <w:rPr>
                <w:rStyle w:val="Hyperlink"/>
                <w:noProof/>
                <w:lang w:bidi="hi-IN"/>
              </w:rPr>
              <w:t>3.2.1 Настройка пользовательских станций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_Toc152710370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23E19" w14:textId="60504CD1" w:rsidR="009D3DF9" w:rsidRDefault="009D3DF9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710371" w:history="1">
            <w:r w:rsidRPr="007823BE">
              <w:rPr>
                <w:rStyle w:val="Hyperlink"/>
                <w:noProof/>
                <w:lang w:bidi="hi-IN"/>
              </w:rPr>
              <w:t>3.2.3 Настройка принтеров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_Toc152710371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53E65" w14:textId="243B21C8" w:rsidR="009D3DF9" w:rsidRDefault="009D3DF9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2710372" w:history="1">
            <w:r w:rsidRPr="007823BE">
              <w:rPr>
                <w:rStyle w:val="Hyperlink"/>
                <w:noProof/>
              </w:rPr>
              <w:t>3.</w:t>
            </w:r>
            <w:r w:rsidRPr="007823BE">
              <w:rPr>
                <w:rStyle w:val="Hyperlink"/>
                <w:noProof/>
                <w:lang w:val="en-US"/>
              </w:rPr>
              <w:t>3</w:t>
            </w:r>
            <w:r w:rsidRPr="007823BE">
              <w:rPr>
                <w:rStyle w:val="Hyperlink"/>
                <w:noProof/>
              </w:rPr>
              <w:t xml:space="preserve"> Обоснование выбора активного сетевого оборудования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_Toc152710372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75F2B" w14:textId="08D0046C" w:rsidR="009D3DF9" w:rsidRDefault="009D3DF9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710373" w:history="1">
            <w:r w:rsidRPr="007823BE">
              <w:rPr>
                <w:rStyle w:val="Hyperlink"/>
                <w:noProof/>
                <w:lang w:bidi="hi-IN"/>
              </w:rPr>
              <w:t>3.</w:t>
            </w:r>
            <w:r w:rsidRPr="007823BE">
              <w:rPr>
                <w:rStyle w:val="Hyperlink"/>
                <w:noProof/>
                <w:lang w:val="en-US" w:bidi="hi-IN"/>
              </w:rPr>
              <w:t>3</w:t>
            </w:r>
            <w:r w:rsidRPr="007823BE">
              <w:rPr>
                <w:rStyle w:val="Hyperlink"/>
                <w:noProof/>
                <w:lang w:bidi="hi-IN"/>
              </w:rPr>
              <w:t>.1 Маршрутизатор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_Toc152710373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AAA1F" w14:textId="3981C9E4" w:rsidR="009D3DF9" w:rsidRDefault="009D3DF9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710374" w:history="1">
            <w:r w:rsidRPr="007823BE">
              <w:rPr>
                <w:rStyle w:val="Hyperlink"/>
                <w:noProof/>
                <w:lang w:bidi="hi-IN"/>
              </w:rPr>
              <w:t>3.</w:t>
            </w:r>
            <w:r w:rsidRPr="007823BE">
              <w:rPr>
                <w:rStyle w:val="Hyperlink"/>
                <w:noProof/>
                <w:lang w:val="en-US" w:bidi="hi-IN"/>
              </w:rPr>
              <w:t>3</w:t>
            </w:r>
            <w:r w:rsidRPr="007823BE">
              <w:rPr>
                <w:rStyle w:val="Hyperlink"/>
                <w:noProof/>
                <w:lang w:bidi="hi-IN"/>
              </w:rPr>
              <w:t>.2 Коммутатор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_Toc152710374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D3543" w14:textId="65B9EFCF" w:rsidR="009D3DF9" w:rsidRDefault="009D3DF9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710375" w:history="1">
            <w:r w:rsidRPr="007823BE">
              <w:rPr>
                <w:rStyle w:val="Hyperlink"/>
                <w:noProof/>
                <w:lang w:bidi="hi-IN"/>
              </w:rPr>
              <w:t>3.</w:t>
            </w:r>
            <w:r w:rsidRPr="007823BE">
              <w:rPr>
                <w:rStyle w:val="Hyperlink"/>
                <w:noProof/>
                <w:lang w:val="en-US" w:bidi="hi-IN"/>
              </w:rPr>
              <w:t>3</w:t>
            </w:r>
            <w:r w:rsidRPr="007823BE">
              <w:rPr>
                <w:rStyle w:val="Hyperlink"/>
                <w:noProof/>
                <w:lang w:bidi="hi-IN"/>
              </w:rPr>
              <w:t>.3 Файловый сервер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_Toc152710375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1288E" w14:textId="739BEEE3" w:rsidR="009D3DF9" w:rsidRDefault="009D3DF9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710376" w:history="1">
            <w:r w:rsidRPr="007823BE">
              <w:rPr>
                <w:rStyle w:val="Hyperlink"/>
                <w:noProof/>
                <w:lang w:bidi="hi-IN"/>
              </w:rPr>
              <w:t>3.</w:t>
            </w:r>
            <w:r w:rsidRPr="007823BE">
              <w:rPr>
                <w:rStyle w:val="Hyperlink"/>
                <w:noProof/>
                <w:lang w:val="en-US" w:bidi="hi-IN"/>
              </w:rPr>
              <w:t>3</w:t>
            </w:r>
            <w:r w:rsidRPr="007823BE">
              <w:rPr>
                <w:rStyle w:val="Hyperlink"/>
                <w:noProof/>
                <w:lang w:bidi="hi-IN"/>
              </w:rPr>
              <w:t>.4 Беспроводные точки доступа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_Toc152710376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D8190" w14:textId="6A199955" w:rsidR="009D3DF9" w:rsidRDefault="009D3DF9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710377" w:history="1">
            <w:r w:rsidRPr="007823BE">
              <w:rPr>
                <w:rStyle w:val="Hyperlink"/>
                <w:noProof/>
                <w:lang w:bidi="hi-IN"/>
              </w:rPr>
              <w:t>3.</w:t>
            </w:r>
            <w:r w:rsidRPr="007823BE">
              <w:rPr>
                <w:rStyle w:val="Hyperlink"/>
                <w:noProof/>
                <w:lang w:val="en-US" w:bidi="hi-IN"/>
              </w:rPr>
              <w:t>3</w:t>
            </w:r>
            <w:r w:rsidRPr="007823BE">
              <w:rPr>
                <w:rStyle w:val="Hyperlink"/>
                <w:noProof/>
                <w:lang w:bidi="hi-IN"/>
              </w:rPr>
              <w:t>.5 Контроллер точек доступа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_Toc152710377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05112" w14:textId="2088A12C" w:rsidR="009D3DF9" w:rsidRDefault="009D3DF9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2710378" w:history="1">
            <w:r w:rsidRPr="007823BE">
              <w:rPr>
                <w:rStyle w:val="Hyperlink"/>
                <w:noProof/>
              </w:rPr>
              <w:t>3.</w:t>
            </w:r>
            <w:r w:rsidRPr="007823BE">
              <w:rPr>
                <w:rStyle w:val="Hyperlink"/>
                <w:noProof/>
                <w:lang w:val="en-US"/>
              </w:rPr>
              <w:t>4</w:t>
            </w:r>
            <w:r w:rsidRPr="007823BE">
              <w:rPr>
                <w:rStyle w:val="Hyperlink"/>
                <w:noProof/>
              </w:rPr>
              <w:t xml:space="preserve"> Обоснование выбора пассивного сетевого оборудования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_Toc152710378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2FE9F" w14:textId="5C796E15" w:rsidR="009D3DF9" w:rsidRDefault="009D3DF9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710379" w:history="1">
            <w:r w:rsidRPr="007823BE">
              <w:rPr>
                <w:rStyle w:val="Hyperlink"/>
                <w:noProof/>
                <w:lang w:bidi="hi-IN"/>
              </w:rPr>
              <w:t>3.</w:t>
            </w:r>
            <w:r w:rsidRPr="007823BE">
              <w:rPr>
                <w:rStyle w:val="Hyperlink"/>
                <w:noProof/>
                <w:lang w:val="en-US" w:bidi="hi-IN"/>
              </w:rPr>
              <w:t>4</w:t>
            </w:r>
            <w:r w:rsidRPr="007823BE">
              <w:rPr>
                <w:rStyle w:val="Hyperlink"/>
                <w:noProof/>
                <w:lang w:bidi="hi-IN"/>
              </w:rPr>
              <w:t>.1 Телекоммуникационный шкаф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_Toc152710379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F06DB" w14:textId="25D3F18F" w:rsidR="009D3DF9" w:rsidRDefault="009D3DF9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2710380" w:history="1">
            <w:r w:rsidRPr="007823BE">
              <w:rPr>
                <w:rStyle w:val="Hyperlink"/>
                <w:noProof/>
              </w:rPr>
              <w:t>3.5 Обоснование выбора серверного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_Toc152710380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6EB62" w14:textId="038D53F6" w:rsidR="009D3DF9" w:rsidRDefault="009D3DF9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2710381" w:history="1">
            <w:r w:rsidRPr="007823BE">
              <w:rPr>
                <w:rStyle w:val="Hyperlink"/>
                <w:noProof/>
              </w:rPr>
              <w:t>3.6 Настройка активного сетевого оборудования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_Toc152710381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0D0B0" w14:textId="66415A54" w:rsidR="009D3DF9" w:rsidRDefault="009D3DF9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710382" w:history="1">
            <w:r w:rsidRPr="007823BE">
              <w:rPr>
                <w:rStyle w:val="Hyperlink"/>
                <w:noProof/>
                <w:lang w:bidi="hi-IN"/>
              </w:rPr>
              <w:t xml:space="preserve">3.6.1 Настройка </w:t>
            </w:r>
            <w:r w:rsidRPr="007823BE">
              <w:rPr>
                <w:rStyle w:val="Hyperlink"/>
                <w:noProof/>
                <w:lang w:val="en-US" w:bidi="hi-IN"/>
              </w:rPr>
              <w:t xml:space="preserve">NTFS/SMB </w:t>
            </w:r>
            <w:r w:rsidRPr="007823BE">
              <w:rPr>
                <w:rStyle w:val="Hyperlink"/>
                <w:noProof/>
                <w:lang w:bidi="hi-IN"/>
              </w:rPr>
              <w:t>сервера</w:t>
            </w:r>
            <w:r w:rsidRPr="007823BE">
              <w:rPr>
                <w:rStyle w:val="Hyperlink"/>
                <w:noProof/>
                <w:lang w:val="en-US" w:bidi="hi-IN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_Toc152710382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2D1B7" w14:textId="68DC4D2D" w:rsidR="009D3DF9" w:rsidRDefault="009D3DF9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2710383" w:history="1">
            <w:r w:rsidRPr="007823BE">
              <w:rPr>
                <w:rStyle w:val="Hyperlink"/>
                <w:noProof/>
              </w:rPr>
              <w:t>3.7 Разделение сети на внутренние виртуальные подсети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_Toc152710383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45B41" w14:textId="4A9E818D" w:rsidR="009D3DF9" w:rsidRDefault="009D3DF9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2710384" w:history="1">
            <w:r w:rsidRPr="007823BE">
              <w:rPr>
                <w:rStyle w:val="Hyperlink"/>
                <w:noProof/>
              </w:rPr>
              <w:t>3.8 Составление таблицы адресации в ЛКС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_Toc152710384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DBD88" w14:textId="5E2B5A88" w:rsidR="009D3DF9" w:rsidRDefault="009D3DF9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2710385" w:history="1">
            <w:r w:rsidRPr="007823BE">
              <w:rPr>
                <w:rStyle w:val="Hyperlink"/>
                <w:noProof/>
              </w:rPr>
              <w:t>3.9 Описание и настройка компонентов локальной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_Toc152710385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CD9FC" w14:textId="7FC4B4C2" w:rsidR="009D3DF9" w:rsidRDefault="009D3DF9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710386" w:history="1">
            <w:r w:rsidRPr="007823BE">
              <w:rPr>
                <w:rStyle w:val="Hyperlink"/>
                <w:noProof/>
                <w:lang w:bidi="hi-IN"/>
              </w:rPr>
              <w:t>3.9.1 Настройка маршрутизатора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_Toc152710386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34846" w14:textId="0D1212BD" w:rsidR="009D3DF9" w:rsidRDefault="009D3DF9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710387" w:history="1">
            <w:r w:rsidRPr="007823BE">
              <w:rPr>
                <w:rStyle w:val="Hyperlink"/>
                <w:noProof/>
                <w:lang w:bidi="hi-IN"/>
              </w:rPr>
              <w:t>3.9.2 Настройка коммутатора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_Toc152710387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89A52" w14:textId="19ECAE28" w:rsidR="009D3DF9" w:rsidRDefault="009D3DF9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710388" w:history="1">
            <w:r w:rsidRPr="007823BE">
              <w:rPr>
                <w:rStyle w:val="Hyperlink"/>
                <w:noProof/>
                <w:lang w:bidi="hi-IN"/>
              </w:rPr>
              <w:t>3.9.</w:t>
            </w:r>
            <w:r w:rsidRPr="007823BE">
              <w:rPr>
                <w:rStyle w:val="Hyperlink"/>
                <w:noProof/>
                <w:lang w:val="en-US" w:bidi="hi-IN"/>
              </w:rPr>
              <w:t>3</w:t>
            </w:r>
            <w:r w:rsidRPr="007823BE">
              <w:rPr>
                <w:rStyle w:val="Hyperlink"/>
                <w:noProof/>
                <w:lang w:bidi="hi-IN"/>
              </w:rPr>
              <w:t xml:space="preserve"> Настройка беспроводной точки доступа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_Toc152710388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50897" w14:textId="1FA590E0" w:rsidR="009D3DF9" w:rsidRDefault="009D3DF9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710389" w:history="1">
            <w:r w:rsidRPr="007823BE">
              <w:rPr>
                <w:rStyle w:val="Hyperlink"/>
                <w:noProof/>
                <w:lang w:bidi="hi-IN"/>
              </w:rPr>
              <w:t>3.9.</w:t>
            </w:r>
            <w:r w:rsidRPr="007823BE">
              <w:rPr>
                <w:rStyle w:val="Hyperlink"/>
                <w:noProof/>
                <w:lang w:val="en-US" w:bidi="hi-IN"/>
              </w:rPr>
              <w:t>4</w:t>
            </w:r>
            <w:r w:rsidRPr="007823BE">
              <w:rPr>
                <w:rStyle w:val="Hyperlink"/>
                <w:noProof/>
                <w:lang w:bidi="hi-IN"/>
              </w:rPr>
              <w:t xml:space="preserve"> Настройка контроллера точек доступа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_Toc152710389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769AA" w14:textId="6158F337" w:rsidR="009D3DF9" w:rsidRDefault="009D3DF9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2710390" w:history="1">
            <w:r w:rsidRPr="007823BE">
              <w:rPr>
                <w:rStyle w:val="Hyperlink"/>
                <w:noProof/>
              </w:rPr>
              <w:t>4 ПРОЕКТИРОВАНИЕ СТРУКТУРИРОВАННОЙ КАБЕЛЬНОЙ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_Toc152710390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D6C4E" w14:textId="7AE20B6E" w:rsidR="009D3DF9" w:rsidRDefault="009D3DF9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2710391" w:history="1">
            <w:r w:rsidRPr="007823BE">
              <w:rPr>
                <w:rStyle w:val="Hyperlink"/>
                <w:noProof/>
              </w:rPr>
              <w:t>4.1 Обоснование выбора среды передачи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_Toc152710391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0EC77" w14:textId="691B1CCC" w:rsidR="009D3DF9" w:rsidRDefault="009D3DF9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2710392" w:history="1">
            <w:r w:rsidRPr="007823BE">
              <w:rPr>
                <w:rStyle w:val="Hyperlink"/>
                <w:noProof/>
              </w:rPr>
              <w:t>4.2 Обоснование выбора сетевых розеток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_Toc152710392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C5C16" w14:textId="5C381B25" w:rsidR="009D3DF9" w:rsidRDefault="009D3DF9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2710393" w:history="1">
            <w:r w:rsidRPr="007823BE">
              <w:rPr>
                <w:rStyle w:val="Hyperlink"/>
                <w:noProof/>
              </w:rPr>
              <w:t>4.3 Обоснование выбора кабельного короба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_Toc152710393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57D14" w14:textId="242266F1" w:rsidR="009D3DF9" w:rsidRDefault="009D3DF9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2710394" w:history="1">
            <w:r w:rsidRPr="007823BE">
              <w:rPr>
                <w:rStyle w:val="Hyperlink"/>
                <w:noProof/>
              </w:rPr>
              <w:t>4.3 Размещение и монтаж активного сетевого оборудования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_Toc152710394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C2DE0" w14:textId="1E4A25BA" w:rsidR="009D3DF9" w:rsidRDefault="009D3DF9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710395" w:history="1">
            <w:r w:rsidRPr="007823BE">
              <w:rPr>
                <w:rStyle w:val="Hyperlink"/>
                <w:noProof/>
                <w:lang w:bidi="hi-IN"/>
              </w:rPr>
              <w:t>4.2.1 Расчёт качества покрытия беспроводной сетью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_Toc152710395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8BA66" w14:textId="22732C03" w:rsidR="009D3DF9" w:rsidRDefault="009D3DF9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2710396" w:history="1">
            <w:r w:rsidRPr="007823BE">
              <w:rPr>
                <w:rStyle w:val="Hyperlink"/>
                <w:noProof/>
              </w:rPr>
              <w:t>4.3 Размещение и монтаж пассивного сетевого оборудования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_Toc152710396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3B499" w14:textId="4CCCCB73" w:rsidR="009D3DF9" w:rsidRDefault="009D3DF9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2710397" w:history="1">
            <w:r w:rsidRPr="007823BE">
              <w:rPr>
                <w:rStyle w:val="Hyperlink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_Toc152710397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40762" w14:textId="5DCF5A9B" w:rsidR="009D3DF9" w:rsidRDefault="009D3DF9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2710398" w:history="1">
            <w:r w:rsidRPr="007823BE">
              <w:rPr>
                <w:rStyle w:val="Hyperlink"/>
                <w:noProof/>
              </w:rPr>
              <w:t>СПИСОК</w:t>
            </w:r>
            <w:r w:rsidRPr="007823BE">
              <w:rPr>
                <w:rStyle w:val="Hyperlink"/>
                <w:rFonts w:eastAsia="Arial"/>
                <w:noProof/>
                <w:lang w:eastAsia="ru-RU"/>
              </w:rPr>
              <w:t xml:space="preserve">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_Toc152710398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BFE1D" w14:textId="387ECDC9" w:rsidR="009D3DF9" w:rsidRDefault="009D3DF9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2710399" w:history="1">
            <w:r w:rsidRPr="007823BE">
              <w:rPr>
                <w:rStyle w:val="Hyperlink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_Toc152710399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06B43" w14:textId="42BC020C" w:rsidR="009D3DF9" w:rsidRDefault="009D3DF9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2710400" w:history="1">
            <w:r w:rsidRPr="007823BE">
              <w:rPr>
                <w:rStyle w:val="Hyperlink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_Toc152710400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FC32F" w14:textId="4DA0D082" w:rsidR="009D3DF9" w:rsidRDefault="009D3DF9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2710401" w:history="1">
            <w:r w:rsidRPr="007823BE">
              <w:rPr>
                <w:rStyle w:val="Hyperlink"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_Toc152710401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F8D61" w14:textId="20C0BD85" w:rsidR="009D3DF9" w:rsidRDefault="009D3DF9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2710402" w:history="1">
            <w:r w:rsidRPr="007823BE">
              <w:rPr>
                <w:rStyle w:val="Hyperlink"/>
                <w:noProof/>
              </w:rPr>
              <w:t>ПРИЛОЖЕНИЕ 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_Toc152710402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FC1FD" w14:textId="5732F81A" w:rsidR="009D3DF9" w:rsidRDefault="009D3DF9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2710403" w:history="1">
            <w:r w:rsidRPr="007823BE">
              <w:rPr>
                <w:rStyle w:val="Hyperlink"/>
                <w:noProof/>
              </w:rPr>
              <w:t>ПРИЛОЖЕНИЕ 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_Toc152710403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1FB93" w14:textId="0E8C8736" w:rsidR="009D3DF9" w:rsidRDefault="009D3DF9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2710404" w:history="1">
            <w:r w:rsidRPr="007823BE">
              <w:rPr>
                <w:rStyle w:val="Hyperlink"/>
                <w:noProof/>
              </w:rPr>
              <w:t>ПРИЛОЖЕНИЕ 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_Toc152710404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D0932" w14:textId="6B2EBA7E" w:rsidR="009D3DF9" w:rsidRDefault="009D3DF9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2710405" w:history="1">
            <w:r w:rsidRPr="007823BE">
              <w:rPr>
                <w:rStyle w:val="Hyperlink"/>
                <w:noProof/>
              </w:rPr>
              <w:t>ПРИЛОЖЕНИЕ 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_Toc152710405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6B85A" w14:textId="1E574DC2" w:rsidR="009D3DF9" w:rsidRDefault="009D3DF9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2710406" w:history="1">
            <w:r w:rsidRPr="007823BE">
              <w:rPr>
                <w:rStyle w:val="Hyperlink"/>
                <w:noProof/>
              </w:rPr>
              <w:t>ПРИЛОЖЕНИЕ 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_Toc152710406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79759" w14:textId="42DB31D5" w:rsidR="00276B82" w:rsidRDefault="00276B82">
          <w:r>
            <w:rPr>
              <w:b/>
              <w:bCs/>
              <w:noProof/>
            </w:rPr>
            <w:fldChar w:fldCharType="end"/>
          </w:r>
        </w:p>
      </w:sdtContent>
    </w:sdt>
    <w:p w14:paraId="5EEB8B01" w14:textId="77777777" w:rsidR="0000601F" w:rsidRDefault="0000601F">
      <w:pPr>
        <w:widowControl/>
        <w:ind w:firstLine="0"/>
        <w:jc w:val="left"/>
        <w:rPr>
          <w:rFonts w:eastAsiaTheme="majorEastAsia"/>
          <w:b/>
          <w:szCs w:val="29"/>
        </w:rPr>
      </w:pPr>
      <w:r>
        <w:br w:type="page"/>
      </w:r>
    </w:p>
    <w:p w14:paraId="0BB74995" w14:textId="4612EBC4" w:rsidR="00CB4B72" w:rsidRPr="008478BD" w:rsidRDefault="00704942" w:rsidP="00CB4B72">
      <w:pPr>
        <w:pStyle w:val="Heading1"/>
        <w:jc w:val="center"/>
      </w:pPr>
      <w:bookmarkStart w:id="5" w:name="_Toc152710357"/>
      <w:r w:rsidRPr="008478BD">
        <w:lastRenderedPageBreak/>
        <w:t>ВВЕДЕНИЕ</w:t>
      </w:r>
      <w:bookmarkEnd w:id="4"/>
      <w:bookmarkEnd w:id="3"/>
      <w:bookmarkEnd w:id="2"/>
      <w:bookmarkEnd w:id="5"/>
    </w:p>
    <w:p w14:paraId="309F6CB3" w14:textId="77777777" w:rsidR="00CB4B72" w:rsidRPr="008478BD" w:rsidRDefault="00CB4B72" w:rsidP="00CB4B72"/>
    <w:p w14:paraId="36A7AE48" w14:textId="0E4DEB82" w:rsidR="00CB4B72" w:rsidRPr="008478BD" w:rsidRDefault="002B5866" w:rsidP="00726AE4">
      <w:r w:rsidRPr="008478BD">
        <w:t xml:space="preserve">Сетевая инфраструктура являются одной из важнейших частей любой современной сферы деятельности. Компьютерные сети нужны практически в любых сферах: от бизнеса и маркетинга, до образования и исследовательских лабораторий. Благодаря компьютерным сетям </w:t>
      </w:r>
      <w:r w:rsidR="00726AE4" w:rsidRPr="008478BD">
        <w:t>работа оптимизируется, становится быстрее, легче и надёжнее.</w:t>
      </w:r>
      <w:r w:rsidR="00E50765" w:rsidRPr="008478BD">
        <w:t xml:space="preserve"> </w:t>
      </w:r>
    </w:p>
    <w:p w14:paraId="64747F24" w14:textId="36B360EA" w:rsidR="00E50765" w:rsidRPr="008478BD" w:rsidRDefault="003C6E2F" w:rsidP="00CB4B72">
      <w:r w:rsidRPr="008478BD">
        <w:t xml:space="preserve">Ключевой частью любой компьютерной сети является выход в интернет. По данному варианту его </w:t>
      </w:r>
      <w:r w:rsidR="00E3517A" w:rsidRPr="008478BD">
        <w:t xml:space="preserve">необходимо реализовать путём использования существующего подключения к </w:t>
      </w:r>
      <w:r w:rsidR="00E3517A" w:rsidRPr="007C3B65">
        <w:rPr>
          <w:lang w:val="en-US"/>
        </w:rPr>
        <w:t>Metro Ethernet</w:t>
      </w:r>
      <w:r w:rsidR="00E3517A" w:rsidRPr="008478BD">
        <w:t xml:space="preserve">.  </w:t>
      </w:r>
      <w:r w:rsidR="00CB5E1D" w:rsidRPr="008478BD">
        <w:t>Сети данного типа характеризуются многоточечным подключением в городской сети. Данный тип сети обладает преимуществами, например, лёгкой масштабируемостью, хорошим отношением цена/качество и простотой использования.</w:t>
      </w:r>
    </w:p>
    <w:p w14:paraId="16063F40" w14:textId="2E9A2546" w:rsidR="00CD6BC9" w:rsidRPr="008478BD" w:rsidRDefault="00F0574F" w:rsidP="00CD6BC9">
      <w:r w:rsidRPr="008478BD">
        <w:t xml:space="preserve">Основной задачей компьютерных сетей является обеспечение совместного доступ к данным, поэтому под данную сеть по заданию </w:t>
      </w:r>
      <w:r w:rsidR="007544A0" w:rsidRPr="008478BD">
        <w:t>требуется создать отдельный сервис</w:t>
      </w:r>
      <w:r w:rsidR="00CD6BC9" w:rsidRPr="008478BD">
        <w:t xml:space="preserve"> </w:t>
      </w:r>
      <w:r w:rsidR="007544A0" w:rsidRPr="008478BD">
        <w:t>NTFS/SMB</w:t>
      </w:r>
      <w:r w:rsidR="00350018" w:rsidRPr="008478BD">
        <w:t xml:space="preserve"> с</w:t>
      </w:r>
      <w:r w:rsidR="00CD6BC9" w:rsidRPr="008478BD">
        <w:t xml:space="preserve"> внутренним сервером</w:t>
      </w:r>
      <w:r w:rsidR="007544A0" w:rsidRPr="008478BD">
        <w:t xml:space="preserve">. </w:t>
      </w:r>
      <w:r w:rsidR="00CD6BC9" w:rsidRPr="008478BD">
        <w:t>Файлов</w:t>
      </w:r>
      <w:r w:rsidR="007514E8">
        <w:t>ая</w:t>
      </w:r>
      <w:r w:rsidR="00CD6BC9" w:rsidRPr="008478BD">
        <w:t xml:space="preserve"> систем</w:t>
      </w:r>
      <w:r w:rsidR="007514E8">
        <w:t>а</w:t>
      </w:r>
      <w:r w:rsidR="00CD6BC9" w:rsidRPr="008478BD">
        <w:t xml:space="preserve"> NTFS поддержива</w:t>
      </w:r>
      <w:r w:rsidR="007514E8">
        <w:t>ется</w:t>
      </w:r>
      <w:r w:rsidR="00CD6BC9" w:rsidRPr="008478BD">
        <w:t xml:space="preserve"> операционн</w:t>
      </w:r>
      <w:r w:rsidR="007514E8">
        <w:t>ой</w:t>
      </w:r>
      <w:r w:rsidR="00CD6BC9" w:rsidRPr="008478BD">
        <w:t xml:space="preserve"> систем</w:t>
      </w:r>
      <w:r w:rsidR="007514E8">
        <w:t>ой</w:t>
      </w:r>
      <w:r w:rsidR="00CD6BC9" w:rsidRPr="008478BD">
        <w:t xml:space="preserve"> Windows</w:t>
      </w:r>
      <w:r w:rsidR="007514E8">
        <w:t>, однако так же, доступ к ней можно получить на базе операционных систем</w:t>
      </w:r>
      <w:r w:rsidR="007514E8">
        <w:rPr>
          <w:lang w:val="en-US"/>
        </w:rPr>
        <w:t xml:space="preserve"> Linux</w:t>
      </w:r>
      <w:r w:rsidR="007514E8">
        <w:t xml:space="preserve"> с использованием дополнительных модулей ядра. Д</w:t>
      </w:r>
      <w:r w:rsidR="00CD6BC9" w:rsidRPr="008478BD">
        <w:t xml:space="preserve">анный формат </w:t>
      </w:r>
      <w:r w:rsidR="007514E8">
        <w:t>файловой системы</w:t>
      </w:r>
      <w:r w:rsidR="007514E8" w:rsidRPr="008478BD">
        <w:t xml:space="preserve"> разрабатывался</w:t>
      </w:r>
      <w:r w:rsidR="00CD6BC9" w:rsidRPr="008478BD">
        <w:t xml:space="preserve"> компанией </w:t>
      </w:r>
      <w:r w:rsidR="00CD6BC9" w:rsidRPr="007C3B65">
        <w:rPr>
          <w:lang w:val="en-US"/>
        </w:rPr>
        <w:t>Microsoft</w:t>
      </w:r>
      <w:r w:rsidR="00CD6BC9" w:rsidRPr="008478BD">
        <w:t xml:space="preserve"> для Windows NT. Протокол </w:t>
      </w:r>
      <w:r w:rsidR="00350018" w:rsidRPr="008478BD">
        <w:t>SMB</w:t>
      </w:r>
      <w:r w:rsidR="00CD6BC9" w:rsidRPr="008478BD">
        <w:t xml:space="preserve"> является протоколом коммуникации, который кроме взаимодействия с некоторым сетевым оборудованием</w:t>
      </w:r>
      <w:r w:rsidR="007514E8">
        <w:t xml:space="preserve"> </w:t>
      </w:r>
      <w:r w:rsidR="00CD6BC9" w:rsidRPr="008478BD">
        <w:t>и общего доступа к директориям обеспечивает механиз</w:t>
      </w:r>
      <w:r w:rsidR="00350018" w:rsidRPr="008478BD">
        <w:t>м межпроцессорной коммуникации</w:t>
      </w:r>
      <w:r w:rsidR="00CD6BC9" w:rsidRPr="008478BD">
        <w:t>.</w:t>
      </w:r>
    </w:p>
    <w:p w14:paraId="6616A5F3" w14:textId="23778DD9" w:rsidR="00CD6BC9" w:rsidRPr="008478BD" w:rsidRDefault="00703CB5" w:rsidP="007200EA">
      <w:r w:rsidRPr="008478BD">
        <w:t xml:space="preserve">Одно из ключевых качеств компьютерных сетей – её безопасность, ибо безопасные сети становятся лёгкой добычей для злоумышленников. По варианту </w:t>
      </w:r>
      <w:r w:rsidR="007200EA" w:rsidRPr="008478BD">
        <w:t xml:space="preserve">требуется обеспечить усиленную безопасность в отношении учетных записей пользователей. </w:t>
      </w:r>
    </w:p>
    <w:p w14:paraId="0023F29B" w14:textId="7E1ECAAB" w:rsidR="00B647A9" w:rsidRPr="008478BD" w:rsidRDefault="00E864EA" w:rsidP="00B647A9">
      <w:r w:rsidRPr="008478BD">
        <w:t xml:space="preserve">Количество стационарных пользователей будет определяться разработчиком, соответственно будет выбираться в зависимости от размера и нагрузки на сеть. Количество стационарных подключений – от 10, а количество мобильных в размере 20. </w:t>
      </w:r>
    </w:p>
    <w:p w14:paraId="53F71CF3" w14:textId="2C4F7D0A" w:rsidR="00726AE4" w:rsidRPr="008478BD" w:rsidRDefault="007544A0" w:rsidP="00703CB5">
      <w:r w:rsidRPr="008478BD">
        <w:t>Здание вытянутое, прямоугольное с соотношением 1 к 4, так что располагать рабочие места и сетевое оборудование будет удобно.</w:t>
      </w:r>
    </w:p>
    <w:p w14:paraId="66E0A396" w14:textId="4A5CBF38" w:rsidR="00E50765" w:rsidRPr="008478BD" w:rsidRDefault="00E50765" w:rsidP="00E50765">
      <w:pPr>
        <w:rPr>
          <w:lang w:eastAsia="ru-RU" w:bidi="ar-SA"/>
        </w:rPr>
      </w:pPr>
      <w:r w:rsidRPr="008478BD">
        <w:rPr>
          <w:lang w:eastAsia="ru-RU" w:bidi="ar-SA"/>
        </w:rPr>
        <w:t xml:space="preserve">Цель проекта: разработка локальной компьютерной сети для научно-исследовательской организации, занимающейся изучением металлообработки. </w:t>
      </w:r>
    </w:p>
    <w:p w14:paraId="52F09BF7" w14:textId="4ED05463" w:rsidR="00E50765" w:rsidRPr="008478BD" w:rsidRDefault="00E50765" w:rsidP="00E50765">
      <w:pPr>
        <w:rPr>
          <w:lang w:eastAsia="ru-RU" w:bidi="ar-SA"/>
        </w:rPr>
      </w:pPr>
      <w:r w:rsidRPr="008478BD">
        <w:rPr>
          <w:lang w:eastAsia="ru-RU" w:bidi="ar-SA"/>
        </w:rPr>
        <w:t xml:space="preserve">Задачи: изучение материала </w:t>
      </w:r>
      <w:r w:rsidR="006A3B6B" w:rsidRPr="008478BD">
        <w:rPr>
          <w:lang w:eastAsia="ru-RU" w:bidi="ar-SA"/>
        </w:rPr>
        <w:t xml:space="preserve">и технологий, заданных </w:t>
      </w:r>
      <w:r w:rsidRPr="008478BD">
        <w:rPr>
          <w:lang w:eastAsia="ru-RU" w:bidi="ar-SA"/>
        </w:rPr>
        <w:t>по заданию; разработка структурной схемы</w:t>
      </w:r>
      <w:r w:rsidR="006A3B6B" w:rsidRPr="008478BD">
        <w:rPr>
          <w:lang w:eastAsia="ru-RU" w:bidi="ar-SA"/>
        </w:rPr>
        <w:t xml:space="preserve"> сети</w:t>
      </w:r>
      <w:r w:rsidRPr="008478BD">
        <w:rPr>
          <w:lang w:eastAsia="ru-RU" w:bidi="ar-SA"/>
        </w:rPr>
        <w:t xml:space="preserve">; </w:t>
      </w:r>
      <w:r w:rsidR="00F96134" w:rsidRPr="008478BD">
        <w:rPr>
          <w:lang w:eastAsia="ru-RU" w:bidi="ar-SA"/>
        </w:rPr>
        <w:t xml:space="preserve">использование </w:t>
      </w:r>
      <w:r w:rsidRPr="008478BD">
        <w:rPr>
          <w:lang w:eastAsia="ru-RU" w:bidi="ar-SA"/>
        </w:rPr>
        <w:t>устройств</w:t>
      </w:r>
      <w:r w:rsidR="00DC5438" w:rsidRPr="008478BD">
        <w:rPr>
          <w:lang w:eastAsia="ru-RU" w:bidi="ar-SA"/>
        </w:rPr>
        <w:t xml:space="preserve"> и </w:t>
      </w:r>
      <w:r w:rsidRPr="008478BD">
        <w:rPr>
          <w:lang w:eastAsia="ru-RU" w:bidi="ar-SA"/>
        </w:rPr>
        <w:t>обоснование их выбора, описание настройки устройств, с</w:t>
      </w:r>
      <w:r w:rsidR="00BB3099" w:rsidRPr="008478BD">
        <w:rPr>
          <w:lang w:eastAsia="ru-RU" w:bidi="ar-SA"/>
        </w:rPr>
        <w:t>оставление функциональной схемы</w:t>
      </w:r>
      <w:r w:rsidR="00F96134" w:rsidRPr="008478BD">
        <w:rPr>
          <w:lang w:eastAsia="ru-RU" w:bidi="ar-SA"/>
        </w:rPr>
        <w:t>, подведение итогов разработанной системы.</w:t>
      </w:r>
    </w:p>
    <w:p w14:paraId="2DDFB04F" w14:textId="77777777" w:rsidR="008A4A47" w:rsidRPr="008478BD" w:rsidRDefault="008A4A47" w:rsidP="00D16B34">
      <w:pPr>
        <w:rPr>
          <w:lang w:eastAsia="ru-RU" w:bidi="ar-SA"/>
        </w:rPr>
      </w:pPr>
    </w:p>
    <w:p w14:paraId="53221B8B" w14:textId="55E829F8" w:rsidR="00E128DA" w:rsidRPr="008478BD" w:rsidRDefault="00FD0DF0" w:rsidP="00D16B34">
      <w:pPr>
        <w:rPr>
          <w:lang w:eastAsia="ru-RU" w:bidi="ar-SA"/>
        </w:rPr>
      </w:pPr>
      <w:r w:rsidRPr="008478BD">
        <w:rPr>
          <w:lang w:eastAsia="ru-RU" w:bidi="ar-SA"/>
        </w:rPr>
        <w:tab/>
        <w:t xml:space="preserve"> </w:t>
      </w:r>
    </w:p>
    <w:p w14:paraId="6CB02D29" w14:textId="77777777" w:rsidR="00124D3D" w:rsidRDefault="00124D3D">
      <w:pPr>
        <w:widowControl/>
        <w:ind w:firstLine="0"/>
        <w:jc w:val="left"/>
        <w:rPr>
          <w:rFonts w:eastAsiaTheme="majorEastAsia"/>
          <w:b/>
          <w:szCs w:val="29"/>
        </w:rPr>
      </w:pPr>
      <w:bookmarkStart w:id="6" w:name="OLE_LINK176"/>
      <w:bookmarkStart w:id="7" w:name="OLE_LINK35"/>
      <w:bookmarkStart w:id="8" w:name="OLE_LINK36"/>
      <w:bookmarkStart w:id="9" w:name="OLE_LINK3"/>
      <w:bookmarkStart w:id="10" w:name="OLE_LINK4"/>
      <w:r>
        <w:br w:type="page"/>
      </w:r>
    </w:p>
    <w:p w14:paraId="1E4F73A1" w14:textId="294239CD" w:rsidR="00EA7D25" w:rsidRPr="008478BD" w:rsidRDefault="0036686B" w:rsidP="00124D3D">
      <w:pPr>
        <w:pStyle w:val="Heading1"/>
        <w:ind w:firstLine="709"/>
      </w:pPr>
      <w:bookmarkStart w:id="11" w:name="_Toc152710358"/>
      <w:r w:rsidRPr="008478BD">
        <w:lastRenderedPageBreak/>
        <w:t xml:space="preserve">1 </w:t>
      </w:r>
      <w:r w:rsidR="001643DA" w:rsidRPr="008478BD">
        <w:t xml:space="preserve">ОБЗОР </w:t>
      </w:r>
      <w:r w:rsidR="00C3721C" w:rsidRPr="008478BD">
        <w:t>ЛИТЕРАТУРЫ</w:t>
      </w:r>
      <w:bookmarkEnd w:id="11"/>
    </w:p>
    <w:p w14:paraId="58098BA1" w14:textId="2BBDB647" w:rsidR="001B4E3B" w:rsidRPr="008478BD" w:rsidRDefault="001B4E3B" w:rsidP="006D002C"/>
    <w:bookmarkEnd w:id="6"/>
    <w:bookmarkEnd w:id="7"/>
    <w:bookmarkEnd w:id="8"/>
    <w:bookmarkEnd w:id="9"/>
    <w:bookmarkEnd w:id="10"/>
    <w:p w14:paraId="6814D4D9" w14:textId="77777777" w:rsidR="00B03F6C" w:rsidRDefault="00E00AFC" w:rsidP="00C13682">
      <w:r>
        <w:t>В ходе выполнения курсовой работы были применены знания, полученные в ходе изучения дисциплин «</w:t>
      </w:r>
      <w:r w:rsidRPr="00E00AFC">
        <w:t xml:space="preserve">Теоретические основы компьютерных сетей», «Администрирование компьютерных систем и сетей» и «Аппаратное обеспечение компьютерных сетей». </w:t>
      </w:r>
      <w:r>
        <w:t xml:space="preserve">Так же из интернет-источников и книг были подчерпнуты знания и принципы проектирования </w:t>
      </w:r>
      <w:r w:rsidR="00B03F6C">
        <w:t xml:space="preserve">и администрирования локальных </w:t>
      </w:r>
      <w:r>
        <w:t>сетей.</w:t>
      </w:r>
    </w:p>
    <w:p w14:paraId="7D9EF931" w14:textId="77777777" w:rsidR="00B03F6C" w:rsidRDefault="00B03F6C" w:rsidP="00C13682"/>
    <w:p w14:paraId="432DD553" w14:textId="4F60FD8C" w:rsidR="00B03F6C" w:rsidRDefault="00B03F6C" w:rsidP="00B03F6C">
      <w:pPr>
        <w:pStyle w:val="Heading2"/>
        <w:rPr>
          <w:lang w:eastAsia="en-US" w:bidi="ar-SA"/>
        </w:rPr>
      </w:pPr>
      <w:bookmarkStart w:id="12" w:name="_Toc152266099"/>
      <w:bookmarkStart w:id="13" w:name="_Toc152710359"/>
      <w:r>
        <w:t>1.</w:t>
      </w:r>
      <w:r w:rsidR="00473FD6">
        <w:t>1</w:t>
      </w:r>
      <w:r>
        <w:t xml:space="preserve"> </w:t>
      </w:r>
      <w:r>
        <w:rPr>
          <w:lang w:val="en-US"/>
        </w:rPr>
        <w:t>NTFS</w:t>
      </w:r>
      <w:r>
        <w:t>/</w:t>
      </w:r>
      <w:r>
        <w:rPr>
          <w:lang w:val="en-US"/>
        </w:rPr>
        <w:t>SMB</w:t>
      </w:r>
      <w:r>
        <w:t xml:space="preserve"> сервер</w:t>
      </w:r>
      <w:bookmarkEnd w:id="12"/>
      <w:bookmarkEnd w:id="13"/>
    </w:p>
    <w:p w14:paraId="0978BC9A" w14:textId="77777777" w:rsidR="00B03F6C" w:rsidRDefault="00B03F6C" w:rsidP="00B03F6C">
      <w:r w:rsidRPr="008478BD">
        <w:t xml:space="preserve"> </w:t>
      </w:r>
    </w:p>
    <w:p w14:paraId="11957EF5" w14:textId="51AC90EC" w:rsidR="00B03F6C" w:rsidRDefault="00B03F6C" w:rsidP="00B03F6C">
      <w:r>
        <w:rPr>
          <w:lang w:val="en-US"/>
        </w:rPr>
        <w:t>NTFS –</w:t>
      </w:r>
      <w:r>
        <w:t xml:space="preserve"> самая распространённая файловая система для жёстких дисков или твердотельных накопителей, разработанная </w:t>
      </w:r>
      <w:r>
        <w:rPr>
          <w:lang w:val="en-US"/>
        </w:rPr>
        <w:t>Microsoft</w:t>
      </w:r>
      <w:r>
        <w:t xml:space="preserve"> и используемая по сей день. </w:t>
      </w:r>
      <w:r w:rsidRPr="00B03F6C">
        <w:t xml:space="preserve">NTFS, основная файловая система для последних версий Windows и Windows Server, предоставляет полный набор функций, включая дескрипторы безопасности, шифрование, квоты дисков и расширенные метаданные. Его можно использовать с общими томами кластера для обеспечения непрерывно доступных томов, к которым можно получить доступ одновременно из нескольких узлов отказоустойчивого кластера. </w:t>
      </w:r>
      <w:r>
        <w:rPr>
          <w:lang w:val="en-US"/>
        </w:rPr>
        <w:t xml:space="preserve">NTFS </w:t>
      </w:r>
      <w:r>
        <w:t xml:space="preserve">позволяет задать разрешения для файла или папки, указать группы и пользователей, доступ к которым требуется ограничить или разрешить, и выбрать тип доступа, чем обеспечивает повышенную безопасность. Из этого можно предположить, что </w:t>
      </w:r>
      <w:r>
        <w:rPr>
          <w:lang w:val="en-US"/>
        </w:rPr>
        <w:t>NTFS</w:t>
      </w:r>
      <w:r>
        <w:t xml:space="preserve"> – подходящая система для использования в качестве основной файловой системы на серверах.</w:t>
      </w:r>
    </w:p>
    <w:p w14:paraId="584746C2" w14:textId="77777777" w:rsidR="00B03F6C" w:rsidRDefault="00B03F6C" w:rsidP="00B03F6C">
      <w:proofErr w:type="spellStart"/>
      <w:r w:rsidRPr="00B03F6C">
        <w:t>Samba</w:t>
      </w:r>
      <w:proofErr w:type="spellEnd"/>
      <w:r w:rsidRPr="00B03F6C">
        <w:t xml:space="preserve"> представляет собой программный пакет с открытым исходным кодом, дающий сетевым администраторам возможность гибко и свободно настраивать, конфигурировать и выбирать системы и оборудование, то есть устанавливать на компьютерах UNIX/Linux имитации устройств с Windows. Это упрощает выполнение задач по обмену файлами (как файл-серверам) или задавать параметры печати в качестве принт-серверов. </w:t>
      </w:r>
    </w:p>
    <w:p w14:paraId="4AB966C9" w14:textId="4FA1282C" w:rsidR="00B03F6C" w:rsidRDefault="00B03F6C" w:rsidP="00B03F6C">
      <w:proofErr w:type="spellStart"/>
      <w:r>
        <w:t>Samba</w:t>
      </w:r>
      <w:proofErr w:type="spellEnd"/>
      <w:r>
        <w:t xml:space="preserve"> обеспечивает свободный доступ к:</w:t>
      </w:r>
    </w:p>
    <w:p w14:paraId="45A9122C" w14:textId="14E432EB" w:rsidR="00B03F6C" w:rsidRDefault="00B03F6C" w:rsidP="00B03F6C">
      <w:pPr>
        <w:pStyle w:val="ListParagraph"/>
        <w:numPr>
          <w:ilvl w:val="0"/>
          <w:numId w:val="24"/>
        </w:numPr>
        <w:ind w:left="0" w:firstLine="709"/>
      </w:pPr>
      <w:r>
        <w:t>Дискам Linux к Windows-компьютерам;</w:t>
      </w:r>
    </w:p>
    <w:p w14:paraId="022B0412" w14:textId="473B50EF" w:rsidR="00B03F6C" w:rsidRDefault="00B03F6C" w:rsidP="00B03F6C">
      <w:pPr>
        <w:pStyle w:val="ListParagraph"/>
        <w:numPr>
          <w:ilvl w:val="0"/>
          <w:numId w:val="24"/>
        </w:numPr>
        <w:ind w:left="0" w:firstLine="709"/>
      </w:pPr>
      <w:r>
        <w:t>Дискам Windows к оборудованию с ПО Linux;</w:t>
      </w:r>
    </w:p>
    <w:p w14:paraId="4747D119" w14:textId="1CEB5AD8" w:rsidR="00B03F6C" w:rsidRDefault="00B03F6C" w:rsidP="00B03F6C">
      <w:pPr>
        <w:pStyle w:val="ListParagraph"/>
        <w:numPr>
          <w:ilvl w:val="0"/>
          <w:numId w:val="24"/>
        </w:numPr>
        <w:ind w:left="0" w:firstLine="709"/>
      </w:pPr>
      <w:r>
        <w:t>Принтерам Linux к Windows-компьютерам;</w:t>
      </w:r>
    </w:p>
    <w:p w14:paraId="5A746331" w14:textId="77777777" w:rsidR="00B03F6C" w:rsidRDefault="00B03F6C" w:rsidP="00B03F6C">
      <w:pPr>
        <w:pStyle w:val="ListParagraph"/>
        <w:numPr>
          <w:ilvl w:val="0"/>
          <w:numId w:val="24"/>
        </w:numPr>
        <w:ind w:left="0" w:firstLine="709"/>
      </w:pPr>
      <w:r>
        <w:t>Принтерам Windows к Linux-системам.</w:t>
      </w:r>
      <w:r w:rsidRPr="008478BD">
        <w:t xml:space="preserve"> </w:t>
      </w:r>
    </w:p>
    <w:p w14:paraId="7FD1A878" w14:textId="3BB6F0CE" w:rsidR="00B03F6C" w:rsidRDefault="00B03F6C" w:rsidP="00B03F6C">
      <w:r>
        <w:t xml:space="preserve">Собственно, файловый сервер </w:t>
      </w:r>
      <w:r>
        <w:rPr>
          <w:lang w:val="en-US"/>
        </w:rPr>
        <w:t>NTFS/SMB</w:t>
      </w:r>
      <w:r>
        <w:t xml:space="preserve"> представляет собой </w:t>
      </w:r>
      <w:r w:rsidR="00090A06">
        <w:t xml:space="preserve">файловый </w:t>
      </w:r>
      <w:r>
        <w:t xml:space="preserve">сервер, работающий </w:t>
      </w:r>
      <w:r w:rsidR="00090A06">
        <w:t xml:space="preserve">под управлением операционной системы </w:t>
      </w:r>
      <w:r w:rsidR="00090A06">
        <w:rPr>
          <w:lang w:val="en-US"/>
        </w:rPr>
        <w:t xml:space="preserve">Linux </w:t>
      </w:r>
      <w:r w:rsidR="00090A06">
        <w:t xml:space="preserve">или </w:t>
      </w:r>
      <w:r w:rsidR="00090A06">
        <w:rPr>
          <w:lang w:val="en-US"/>
        </w:rPr>
        <w:t>Windows</w:t>
      </w:r>
      <w:r w:rsidR="00090A06">
        <w:t xml:space="preserve">, в задачи которого входит разделение папок и настройка доступа к ним. В конечном итоге и на </w:t>
      </w:r>
      <w:r w:rsidR="00090A06">
        <w:rPr>
          <w:lang w:val="en-US"/>
        </w:rPr>
        <w:t xml:space="preserve">Windows </w:t>
      </w:r>
      <w:r w:rsidR="00090A06">
        <w:t xml:space="preserve">и на </w:t>
      </w:r>
      <w:r w:rsidR="00090A06">
        <w:rPr>
          <w:lang w:val="en-US"/>
        </w:rPr>
        <w:t xml:space="preserve">Linux </w:t>
      </w:r>
      <w:r w:rsidR="00090A06">
        <w:t>задача настройки сводится к тому, чтобы настроить разделяемое файловое пространство, и настроить правила доступа к нему.</w:t>
      </w:r>
    </w:p>
    <w:p w14:paraId="08F63383" w14:textId="77777777" w:rsidR="00090A06" w:rsidRPr="00090A06" w:rsidRDefault="00090A06" w:rsidP="00B03F6C"/>
    <w:p w14:paraId="0F8F5623" w14:textId="3009A8F9" w:rsidR="00943E38" w:rsidRDefault="00943E38" w:rsidP="00943E38">
      <w:pPr>
        <w:pStyle w:val="Heading2"/>
      </w:pPr>
      <w:bookmarkStart w:id="14" w:name="_Toc152710360"/>
      <w:r>
        <w:lastRenderedPageBreak/>
        <w:t>1.</w:t>
      </w:r>
      <w:r w:rsidR="00473FD6">
        <w:t>2</w:t>
      </w:r>
      <w:r>
        <w:t xml:space="preserve"> Двухфакторная аутентификация</w:t>
      </w:r>
      <w:bookmarkEnd w:id="14"/>
      <w:r>
        <w:t xml:space="preserve"> </w:t>
      </w:r>
    </w:p>
    <w:p w14:paraId="4DECA0B7" w14:textId="77777777" w:rsidR="00943E38" w:rsidRDefault="00943E38" w:rsidP="00943E38">
      <w:pPr>
        <w:pStyle w:val="Heading2"/>
      </w:pPr>
    </w:p>
    <w:p w14:paraId="3664463F" w14:textId="57123F49" w:rsidR="00943E38" w:rsidRDefault="00943E38" w:rsidP="00943E38">
      <w:pPr>
        <w:rPr>
          <w:lang w:eastAsia="en-US" w:bidi="ar-SA"/>
        </w:rPr>
      </w:pPr>
      <w:r>
        <w:rPr>
          <w:lang w:eastAsia="en-US" w:bidi="ar-SA"/>
        </w:rPr>
        <w:t>Так как по требованию условного</w:t>
      </w:r>
      <w:r>
        <w:rPr>
          <w:lang w:eastAsia="en-US" w:bidi="ar-SA"/>
        </w:rPr>
        <w:softHyphen/>
      </w:r>
      <w:r>
        <w:rPr>
          <w:lang w:eastAsia="en-US" w:bidi="ar-SA"/>
        </w:rPr>
        <w:softHyphen/>
        <w:t xml:space="preserve"> заказчика было необходимо реализовать повышенную безопасность в отношении учётных записей пользователей – было принято решение использования двухфакторной аутентификации. </w:t>
      </w:r>
    </w:p>
    <w:p w14:paraId="1F01993E" w14:textId="3959B756" w:rsidR="00943E38" w:rsidRDefault="00943E38" w:rsidP="00B03F6C">
      <w:r w:rsidRPr="00943E38">
        <w:rPr>
          <w:lang w:eastAsia="en-US" w:bidi="ar-SA"/>
        </w:rPr>
        <w:t>Двухфакторная аутентификация</w:t>
      </w:r>
      <w:r>
        <w:rPr>
          <w:lang w:eastAsia="en-US" w:bidi="ar-SA"/>
        </w:rPr>
        <w:t xml:space="preserve"> – </w:t>
      </w:r>
      <w:r w:rsidRPr="00943E38">
        <w:rPr>
          <w:lang w:eastAsia="en-US" w:bidi="ar-SA"/>
        </w:rPr>
        <w:t>это метод идентификации</w:t>
      </w:r>
      <w:r>
        <w:rPr>
          <w:lang w:eastAsia="en-US" w:bidi="ar-SA"/>
        </w:rPr>
        <w:t xml:space="preserve"> </w:t>
      </w:r>
      <w:r w:rsidRPr="00943E38">
        <w:rPr>
          <w:lang w:eastAsia="en-US" w:bidi="ar-SA"/>
        </w:rPr>
        <w:t xml:space="preserve">пользователя в каком-либо сервисе (как правило, в Интернете) при помощи запроса </w:t>
      </w:r>
      <w:proofErr w:type="spellStart"/>
      <w:r w:rsidRPr="00943E38">
        <w:rPr>
          <w:lang w:eastAsia="en-US" w:bidi="ar-SA"/>
        </w:rPr>
        <w:t>аутентификационных</w:t>
      </w:r>
      <w:proofErr w:type="spellEnd"/>
      <w:r w:rsidRPr="00943E38">
        <w:rPr>
          <w:lang w:eastAsia="en-US" w:bidi="ar-SA"/>
        </w:rPr>
        <w:t xml:space="preserve"> данных двух разных типов, что обеспечивает двухслойную, а значит, более эффективную защиту аккаунта от несанкционированного проникновения. На практике это обычно выглядит так: первый рубеж — это логин и пароль, второй — специальный код, приходящий по SMS или электронной почте. Реже второй «слой» защиты запрашивает специальный USB-ключ или биометрические данные пользователя. В общем, суть подхода очень проста: чтобы куда-то попасть, нужно дважды подтвердить тот факт, что вы — это вы, причем при помощи двух «ключей», одним из которых вы владеете, а другой держите в памяти.</w:t>
      </w:r>
      <w:r>
        <w:rPr>
          <w:lang w:eastAsia="en-US" w:bidi="ar-SA"/>
        </w:rPr>
        <w:t xml:space="preserve"> </w:t>
      </w:r>
      <w:r>
        <w:t>Данный тип аутентификации практически всегда гарантирует безопасность пользователя, чем и достигается дополнительная ступень безопасности.</w:t>
      </w:r>
      <w:r w:rsidR="00AB3C9A">
        <w:t xml:space="preserve"> </w:t>
      </w:r>
    </w:p>
    <w:p w14:paraId="2FE18C45" w14:textId="610875EF" w:rsidR="00AB3C9A" w:rsidRPr="00AB3C9A" w:rsidRDefault="00AB3C9A" w:rsidP="00B03F6C">
      <w:r>
        <w:t xml:space="preserve">Для двухфакторной аутентификации было использовано приложение </w:t>
      </w:r>
      <w:proofErr w:type="spellStart"/>
      <w:r>
        <w:rPr>
          <w:lang w:val="en-US"/>
        </w:rPr>
        <w:t>miniOrange</w:t>
      </w:r>
      <w:proofErr w:type="spellEnd"/>
      <w:r>
        <w:t xml:space="preserve">. </w:t>
      </w:r>
      <w:r w:rsidR="003D1FD6">
        <w:t xml:space="preserve">Данное приложение </w:t>
      </w:r>
      <w:r>
        <w:t>прост</w:t>
      </w:r>
      <w:r w:rsidR="003D1FD6">
        <w:t>о</w:t>
      </w:r>
      <w:r>
        <w:t xml:space="preserve"> в настройке и поддерживает аутентификацию через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Authenticator</w:t>
      </w:r>
      <w:proofErr w:type="spellEnd"/>
      <w:r>
        <w:t xml:space="preserve">. Его легко настроить, и он будет аутентифицировать пользователей с помощью SMS, </w:t>
      </w:r>
      <w:proofErr w:type="spellStart"/>
      <w:r>
        <w:t>push</w:t>
      </w:r>
      <w:proofErr w:type="spellEnd"/>
      <w:r>
        <w:t xml:space="preserve">-сообщений, идентификатора устройства или QR-кода. </w:t>
      </w:r>
    </w:p>
    <w:p w14:paraId="142428D9" w14:textId="77777777" w:rsidR="00084AF2" w:rsidRDefault="00943E38" w:rsidP="00B03F6C">
      <w:r>
        <w:t>Следующая принятая ступень – настройка часов использования. Д</w:t>
      </w:r>
      <w:r w:rsidR="00CE3238">
        <w:t xml:space="preserve">анный механизм позволяет разрешить вход в учётную запись лишь по определённому времени (в большинстве согласуется с рабочим графиком человека). </w:t>
      </w:r>
      <w:r w:rsidR="00CE3238" w:rsidRPr="00CE3238">
        <w:t>По истечении времени входа пользователя в систему пользователь может продолжать работать на рабочей станции, но не может получить доступ ни к каким сетевым ресурсам, за исключением уже открытых ресурсов, таких как общие ресурсы, к которым обращается пользователь. В Windows Server мож</w:t>
      </w:r>
      <w:r w:rsidR="00CE3238">
        <w:t>но</w:t>
      </w:r>
      <w:r w:rsidR="00CE3238" w:rsidRPr="00CE3238">
        <w:t xml:space="preserve"> отключить пользователей от всех сетевых ресурсов по истечении их рабочего времени</w:t>
      </w:r>
      <w:r w:rsidR="001D139C">
        <w:t>, что является лучшей практикой в защите учётных записей пользователей.</w:t>
      </w:r>
    </w:p>
    <w:p w14:paraId="0C6AD53C" w14:textId="77777777" w:rsidR="00084AF2" w:rsidRDefault="00084AF2" w:rsidP="00B03F6C"/>
    <w:p w14:paraId="1A25599D" w14:textId="1C2DC1AF" w:rsidR="00084AF2" w:rsidRDefault="00084AF2" w:rsidP="00084AF2">
      <w:pPr>
        <w:pStyle w:val="Heading2"/>
      </w:pPr>
      <w:bookmarkStart w:id="15" w:name="_Toc152710361"/>
      <w:r>
        <w:t>1.</w:t>
      </w:r>
      <w:r w:rsidR="00473FD6">
        <w:t>3</w:t>
      </w:r>
      <w:r>
        <w:t xml:space="preserve"> </w:t>
      </w:r>
      <w:r w:rsidR="00473FD6">
        <w:t xml:space="preserve">Использование </w:t>
      </w:r>
      <w:r>
        <w:rPr>
          <w:lang w:val="en-US"/>
        </w:rPr>
        <w:t>VLAN</w:t>
      </w:r>
      <w:bookmarkEnd w:id="15"/>
    </w:p>
    <w:p w14:paraId="5AFE4E77" w14:textId="77777777" w:rsidR="00084AF2" w:rsidRDefault="00084AF2" w:rsidP="00084AF2">
      <w:pPr>
        <w:pStyle w:val="Heading2"/>
      </w:pPr>
    </w:p>
    <w:p w14:paraId="798315B7" w14:textId="5E105414" w:rsidR="00084AF2" w:rsidRDefault="00084AF2" w:rsidP="00084AF2">
      <w:r>
        <w:t xml:space="preserve">Так же при проектировании сети была произведена процедура разбиения сети на </w:t>
      </w:r>
      <w:r>
        <w:rPr>
          <w:lang w:val="en-US"/>
        </w:rPr>
        <w:t>VLAN</w:t>
      </w:r>
      <w:r>
        <w:t xml:space="preserve"> – виртуальный ЛКС</w:t>
      </w:r>
      <w:r w:rsidRPr="00084AF2">
        <w:t>, которые существуют на втором уровне модели OSI.</w:t>
      </w:r>
      <w:r>
        <w:t xml:space="preserve"> </w:t>
      </w:r>
      <w:proofErr w:type="spellStart"/>
      <w:r>
        <w:t>Виланы</w:t>
      </w:r>
      <w:proofErr w:type="spellEnd"/>
      <w:r>
        <w:t xml:space="preserve"> позволяют строить на базе одной физической сети некоторое количество логических, причем логические сети будут существовать независимо друг от друга, то есть переданный в одной сети пакет никогда не будет принят в другой. </w:t>
      </w:r>
      <w:r>
        <w:rPr>
          <w:lang w:val="en-US"/>
        </w:rPr>
        <w:t xml:space="preserve">VLAN </w:t>
      </w:r>
      <w:r>
        <w:t xml:space="preserve">обладают рядом преимуществ, таких как разграничение трафика, адаптация к изменению в сети, логическое </w:t>
      </w:r>
      <w:r>
        <w:lastRenderedPageBreak/>
        <w:t xml:space="preserve">разбиение сети и так далее. </w:t>
      </w:r>
    </w:p>
    <w:p w14:paraId="337673A9" w14:textId="3CDAF459" w:rsidR="00084AF2" w:rsidRDefault="00084AF2" w:rsidP="00D35D8E">
      <w:r>
        <w:t xml:space="preserve">Так же следует упомянуть про маршрутизацию между </w:t>
      </w:r>
      <w:r>
        <w:rPr>
          <w:lang w:val="en-US"/>
        </w:rPr>
        <w:t>VLANs</w:t>
      </w:r>
      <w:r>
        <w:t>. На данный момент распространены два типа маршрутизации: «</w:t>
      </w:r>
      <w:r>
        <w:rPr>
          <w:lang w:val="en-US"/>
        </w:rPr>
        <w:t>Router-on-a-Stick</w:t>
      </w:r>
      <w:r>
        <w:t>»</w:t>
      </w:r>
      <w:r>
        <w:rPr>
          <w:lang w:val="en-US"/>
        </w:rPr>
        <w:t xml:space="preserve">, </w:t>
      </w:r>
      <w:r>
        <w:t>«</w:t>
      </w:r>
      <w:proofErr w:type="spellStart"/>
      <w:r>
        <w:rPr>
          <w:lang w:val="en-US"/>
        </w:rPr>
        <w:t>InterVLAN</w:t>
      </w:r>
      <w:proofErr w:type="spellEnd"/>
      <w:r>
        <w:rPr>
          <w:lang w:val="en-US"/>
        </w:rPr>
        <w:t xml:space="preserve"> Routing</w:t>
      </w:r>
      <w:r>
        <w:t>», и</w:t>
      </w:r>
      <w:r>
        <w:rPr>
          <w:lang w:val="en-US"/>
        </w:rPr>
        <w:t xml:space="preserve"> </w:t>
      </w:r>
      <w:r>
        <w:t>«</w:t>
      </w:r>
      <w:r>
        <w:rPr>
          <w:lang w:val="en-US"/>
        </w:rPr>
        <w:t>IVR via L3 Switch</w:t>
      </w:r>
      <w:r>
        <w:t xml:space="preserve">». Данные типы маршрутизации разделяются по видам подключения </w:t>
      </w:r>
      <w:r w:rsidR="00D35D8E">
        <w:t xml:space="preserve">каналов «маршрутизатор-коммутатор». В первом случае канал «маршрутизатор-коммутатор» является </w:t>
      </w:r>
      <w:r w:rsidR="00D35D8E">
        <w:rPr>
          <w:lang w:val="en-US"/>
        </w:rPr>
        <w:t>trunk</w:t>
      </w:r>
      <w:r w:rsidR="00D35D8E">
        <w:t xml:space="preserve">-каналом, при чём на маршрутизаторе создаются подинтерфейсы, за счёт которых и происходит маршрутизация между </w:t>
      </w:r>
      <w:r w:rsidR="00D35D8E">
        <w:rPr>
          <w:lang w:val="en-US"/>
        </w:rPr>
        <w:t>VLANs</w:t>
      </w:r>
      <w:r w:rsidR="00D35D8E">
        <w:t xml:space="preserve">. Данный способ эффективен для использования в сетях с большим количеством </w:t>
      </w:r>
      <w:r w:rsidR="00D35D8E">
        <w:rPr>
          <w:lang w:val="en-US"/>
        </w:rPr>
        <w:t>VLANs</w:t>
      </w:r>
      <w:r w:rsidR="00D35D8E">
        <w:t xml:space="preserve">, так как при втором способе сделать канал «маршрутизатор-коммутатор» намного сложнее. Во втором способе на маршрутизатор от коммутатора идёт количество каналов, равное количеству маршрутизируемых </w:t>
      </w:r>
      <w:r w:rsidR="00D35D8E">
        <w:rPr>
          <w:lang w:val="en-US"/>
        </w:rPr>
        <w:t>VLANs</w:t>
      </w:r>
      <w:r w:rsidR="00D35D8E">
        <w:t xml:space="preserve">. При этом каждый канал назначает </w:t>
      </w:r>
      <w:r w:rsidR="00D35D8E">
        <w:rPr>
          <w:lang w:val="en-US"/>
        </w:rPr>
        <w:t>access-</w:t>
      </w:r>
      <w:r w:rsidR="00D35D8E">
        <w:t xml:space="preserve">роль, за счёт чего и достигается маршрутизация между интерфейсами. При третьем способе используется </w:t>
      </w:r>
      <w:r w:rsidR="00D35D8E">
        <w:rPr>
          <w:lang w:val="en-US"/>
        </w:rPr>
        <w:t xml:space="preserve">L3 </w:t>
      </w:r>
      <w:r w:rsidR="00D35D8E">
        <w:t>коммутатор, в котором создаются виртуальные интерфейсы.</w:t>
      </w:r>
    </w:p>
    <w:p w14:paraId="36DCD7EB" w14:textId="07FAB64F" w:rsidR="00D35D8E" w:rsidRDefault="00D35D8E" w:rsidP="00D35D8E"/>
    <w:p w14:paraId="405419A1" w14:textId="0D293225" w:rsidR="00473FD6" w:rsidRPr="00473FD6" w:rsidRDefault="00473FD6" w:rsidP="00473FD6">
      <w:pPr>
        <w:pStyle w:val="Heading2"/>
      </w:pPr>
      <w:bookmarkStart w:id="16" w:name="_Toc152710362"/>
      <w:r>
        <w:t xml:space="preserve">1.5 Использование </w:t>
      </w:r>
      <w:r>
        <w:rPr>
          <w:lang w:val="en-US"/>
        </w:rPr>
        <w:t>NAT</w:t>
      </w:r>
      <w:r>
        <w:t xml:space="preserve"> и </w:t>
      </w:r>
      <w:r>
        <w:rPr>
          <w:lang w:val="en-US"/>
        </w:rPr>
        <w:t>PAT</w:t>
      </w:r>
      <w:bookmarkEnd w:id="16"/>
    </w:p>
    <w:p w14:paraId="7C5DC081" w14:textId="33AF1F68" w:rsidR="00473FD6" w:rsidRDefault="00473FD6" w:rsidP="00473FD6"/>
    <w:p w14:paraId="6054AD13" w14:textId="274EA53F" w:rsidR="00473FD6" w:rsidRDefault="00473FD6" w:rsidP="00473FD6">
      <w:r>
        <w:t xml:space="preserve">Для того, чтобы дать пользователям доступ в интернет – использовался </w:t>
      </w:r>
      <w:r>
        <w:rPr>
          <w:lang w:val="en-US"/>
        </w:rPr>
        <w:t>NAT</w:t>
      </w:r>
      <w:r>
        <w:t xml:space="preserve">. </w:t>
      </w:r>
      <w:r>
        <w:rPr>
          <w:lang w:val="en-US"/>
        </w:rPr>
        <w:t xml:space="preserve">NAT </w:t>
      </w:r>
      <w:r>
        <w:t xml:space="preserve">используется для маскировки адресов, что зачастую используется при переводе приватных адресов в публичные. </w:t>
      </w:r>
      <w:r w:rsidRPr="00473FD6">
        <w:t xml:space="preserve">Это позволяет устройству с </w:t>
      </w:r>
      <w:r>
        <w:t>приватным</w:t>
      </w:r>
      <w:r w:rsidRPr="00473FD6">
        <w:t xml:space="preserve"> адресом IPv4 обращаться к ресурсам за пределами его частной сети. NAT в сочетании с частными адресами IPv4 оказался полезным методом сохранения общедоступных IPv4-адресов. Один общедоступный IPv4-адрес может быть использован сотнями, даже тысячами устройств, каждый из которых имеет частный IPv4-адрес. NAT имеет дополнительное преимущество, заключающееся в добавлении степени конфиденциальности и безопасности в сеть, поскольку он скрывает внутренние IPv4-адреса из внешних сетей.</w:t>
      </w:r>
      <w:r w:rsidR="009824FB">
        <w:t xml:space="preserve"> </w:t>
      </w:r>
    </w:p>
    <w:p w14:paraId="114F43DB" w14:textId="47F22350" w:rsidR="00093D34" w:rsidRDefault="00093D34" w:rsidP="00093D34">
      <w:r>
        <w:t>NAT включает в себя четыре типа адресов:</w:t>
      </w:r>
    </w:p>
    <w:p w14:paraId="363DB4C2" w14:textId="77777777" w:rsidR="00093D34" w:rsidRDefault="00093D34" w:rsidP="00093D34">
      <w:pPr>
        <w:pStyle w:val="ListParagraph"/>
        <w:numPr>
          <w:ilvl w:val="0"/>
          <w:numId w:val="26"/>
        </w:numPr>
        <w:ind w:hanging="11"/>
        <w:jc w:val="left"/>
      </w:pPr>
      <w:r>
        <w:t>Внутренний локальный адрес (Inside local address);</w:t>
      </w:r>
    </w:p>
    <w:p w14:paraId="56F680B2" w14:textId="235E9458" w:rsidR="00093D34" w:rsidRDefault="00093D34" w:rsidP="00093D34">
      <w:pPr>
        <w:pStyle w:val="ListParagraph"/>
        <w:numPr>
          <w:ilvl w:val="0"/>
          <w:numId w:val="26"/>
        </w:numPr>
        <w:ind w:hanging="11"/>
        <w:jc w:val="left"/>
      </w:pPr>
      <w:r>
        <w:t>Внутренний глобальный адрес (Inside global address);</w:t>
      </w:r>
    </w:p>
    <w:p w14:paraId="64BDCD11" w14:textId="77777777" w:rsidR="00093D34" w:rsidRDefault="00093D34" w:rsidP="00093D34">
      <w:pPr>
        <w:pStyle w:val="ListParagraph"/>
        <w:numPr>
          <w:ilvl w:val="0"/>
          <w:numId w:val="26"/>
        </w:numPr>
        <w:ind w:hanging="11"/>
        <w:jc w:val="left"/>
      </w:pPr>
      <w:r>
        <w:t>Внешний местный адрес (Outside local address);</w:t>
      </w:r>
    </w:p>
    <w:p w14:paraId="0F261750" w14:textId="6070FCC2" w:rsidR="00093D34" w:rsidRPr="00473FD6" w:rsidRDefault="00093D34" w:rsidP="00093D34">
      <w:pPr>
        <w:pStyle w:val="ListParagraph"/>
        <w:numPr>
          <w:ilvl w:val="0"/>
          <w:numId w:val="26"/>
        </w:numPr>
        <w:ind w:hanging="11"/>
        <w:jc w:val="left"/>
      </w:pPr>
      <w:r>
        <w:t>Внешний глобальный адрес (Outside global address);</w:t>
      </w:r>
    </w:p>
    <w:p w14:paraId="3830B9C9" w14:textId="008B13AD" w:rsidR="00473FD6" w:rsidRDefault="00284CE6" w:rsidP="00D35D8E">
      <w:r>
        <w:t xml:space="preserve">Модификация </w:t>
      </w:r>
      <w:r>
        <w:rPr>
          <w:lang w:val="en-US"/>
        </w:rPr>
        <w:t>NAT</w:t>
      </w:r>
      <w:r>
        <w:t xml:space="preserve"> – </w:t>
      </w:r>
      <w:r>
        <w:rPr>
          <w:lang w:val="en-US"/>
        </w:rPr>
        <w:t>PAT</w:t>
      </w:r>
      <w:r>
        <w:t xml:space="preserve">, позволяет транслировать несколько приватных адресов на один или несколько публичных. Данная технология используется в большинстве маршрутизаторов, причём как в домашних, так и в коммерческих условиях. Условия трансляции адресов, а точнее транслируемые области, задаются с помощью </w:t>
      </w:r>
      <w:r>
        <w:rPr>
          <w:lang w:val="en-US"/>
        </w:rPr>
        <w:t>PAT-</w:t>
      </w:r>
      <w:r>
        <w:t xml:space="preserve">листов.  </w:t>
      </w:r>
    </w:p>
    <w:p w14:paraId="4478E87A" w14:textId="6FCDADAD" w:rsidR="00284CE6" w:rsidRDefault="00284CE6" w:rsidP="00284CE6">
      <w:r>
        <w:t xml:space="preserve">Таким образом, за счёт </w:t>
      </w:r>
      <w:r>
        <w:rPr>
          <w:lang w:val="en-US"/>
        </w:rPr>
        <w:t xml:space="preserve">NAT </w:t>
      </w:r>
      <w:r>
        <w:t xml:space="preserve">достигается гибкость сети и минимальное использование адресного пространства. </w:t>
      </w:r>
    </w:p>
    <w:p w14:paraId="408CA874" w14:textId="77777777" w:rsidR="00284CE6" w:rsidRDefault="00284CE6" w:rsidP="00284CE6"/>
    <w:p w14:paraId="6D7B5ADF" w14:textId="63F604CF" w:rsidR="00284CE6" w:rsidRDefault="00284CE6" w:rsidP="00284CE6">
      <w:pPr>
        <w:pStyle w:val="Heading2"/>
      </w:pPr>
      <w:bookmarkStart w:id="17" w:name="_Toc152710363"/>
      <w:r>
        <w:lastRenderedPageBreak/>
        <w:t>1.6 Использование контроллера точек доступа</w:t>
      </w:r>
      <w:bookmarkEnd w:id="17"/>
      <w:r w:rsidR="00107ADA">
        <w:t xml:space="preserve"> </w:t>
      </w:r>
    </w:p>
    <w:p w14:paraId="5AD22251" w14:textId="4A7B698C" w:rsidR="00284CE6" w:rsidRDefault="00284CE6" w:rsidP="00284CE6"/>
    <w:p w14:paraId="29865771" w14:textId="77777777" w:rsidR="00797800" w:rsidRDefault="00107ADA" w:rsidP="00284CE6">
      <w:r>
        <w:t>Так как организация условного заказчика является ко</w:t>
      </w:r>
      <w:r w:rsidR="00BE3F8A">
        <w:t xml:space="preserve">ммерческой, и существует шанс расширения сети – было принято использовать контроллер точек доступа и использовать легковесные точки доступа соответственно. </w:t>
      </w:r>
    </w:p>
    <w:p w14:paraId="476F9A58" w14:textId="57253634" w:rsidR="00284CE6" w:rsidRDefault="00284CE6" w:rsidP="00284CE6">
      <w:r>
        <w:t>Контроллер беспроводной сети производит автоматический поиск, централизованную настройку точек доступа, обновление программного обеспечения подключенных точек доступа.</w:t>
      </w:r>
      <w:r w:rsidR="00797800">
        <w:t xml:space="preserve"> </w:t>
      </w:r>
      <w:r>
        <w:rPr>
          <w:lang w:val="en-US"/>
        </w:rPr>
        <w:t>WLC</w:t>
      </w:r>
      <w:r>
        <w:t xml:space="preserve"> может выступать в роли DHCP сервера, для автоматического распределения IP-адресов. Контроллер производит анализ радиочастотного диапазона, регулируя мощность каждой точки доступа, канал, на котором она работает, периодически обновляя данные о состоянии радиоэфира.</w:t>
      </w:r>
    </w:p>
    <w:p w14:paraId="7B8CFDD1" w14:textId="1F810314" w:rsidR="00284CE6" w:rsidRPr="00284CE6" w:rsidRDefault="00284CE6" w:rsidP="00284CE6">
      <w:r>
        <w:t>Контроллер централизованно авторизует пользователей при подключении к беспроводной сети. Операционная система контроллера управляет всеми беспроводными соединениями, обеспечивает управление ресурсами радио-интерфейсов сети (точками доступа).</w:t>
      </w:r>
    </w:p>
    <w:p w14:paraId="4B04C057" w14:textId="075560DB" w:rsidR="00284CE6" w:rsidRDefault="00797800" w:rsidP="00D35D8E">
      <w:r>
        <w:t xml:space="preserve">В данной курсовой работе контроллер так же играл немаловажную роль в плане настройки бесшовного соединения, авторизации пользователей и разбиения сети на беспроводные локальные сети.  </w:t>
      </w:r>
    </w:p>
    <w:p w14:paraId="5165C9B8" w14:textId="69B761C5" w:rsidR="00797800" w:rsidRDefault="00797800" w:rsidP="00797800">
      <w:r>
        <w:t>Архитектура сети с центральным контроллером:</w:t>
      </w:r>
    </w:p>
    <w:p w14:paraId="48F87BDF" w14:textId="12B1B78C" w:rsidR="00797800" w:rsidRDefault="00797800" w:rsidP="00797800">
      <w:pPr>
        <w:pStyle w:val="ListParagraph"/>
        <w:numPr>
          <w:ilvl w:val="0"/>
          <w:numId w:val="28"/>
        </w:numPr>
        <w:ind w:left="0" w:firstLine="709"/>
      </w:pPr>
      <w:r>
        <w:t>позволяет строить масштабные WiFi сети;</w:t>
      </w:r>
    </w:p>
    <w:p w14:paraId="71716542" w14:textId="46DB36D2" w:rsidR="00797800" w:rsidRPr="00797800" w:rsidRDefault="00797800" w:rsidP="00797800">
      <w:pPr>
        <w:pStyle w:val="ListParagraph"/>
        <w:numPr>
          <w:ilvl w:val="0"/>
          <w:numId w:val="28"/>
        </w:numPr>
        <w:ind w:left="0" w:firstLine="709"/>
      </w:pPr>
      <w:r>
        <w:t>обеспечивает простоту и удобство администрирования сети, безопасность ее работы.</w:t>
      </w:r>
    </w:p>
    <w:p w14:paraId="51690E27" w14:textId="1777F758" w:rsidR="00CB0684" w:rsidRPr="008478BD" w:rsidRDefault="00F564C2" w:rsidP="00F564C2">
      <w:r w:rsidRPr="00F564C2">
        <w:t>Легковесная</w:t>
      </w:r>
      <w:r>
        <w:t xml:space="preserve"> же</w:t>
      </w:r>
      <w:r w:rsidRPr="00F564C2">
        <w:t xml:space="preserve"> точка доступа может быть установлена в любом участке сети, подключена к обычному порту доступа ЛВС и при этом предоставлять сервис для нескольких беспроводных сетей (WLAN) одновременно, с разными политиками безопасности: для гостей, для персонала, для технологических устройств. Точка доступа создает туннель (LWAPP, CAPWAP) до контроллера, в котором передает информацию от каждого клиента с меткой идентификатора сети).</w:t>
      </w:r>
      <w:r w:rsidR="00CB0684" w:rsidRPr="008478BD">
        <w:br w:type="page"/>
      </w:r>
    </w:p>
    <w:p w14:paraId="3E57FA15" w14:textId="39D2922F" w:rsidR="00972A00" w:rsidRPr="008478BD" w:rsidRDefault="001E3037" w:rsidP="00820A26">
      <w:pPr>
        <w:pStyle w:val="Heading1"/>
        <w:ind w:firstLine="708"/>
      </w:pPr>
      <w:bookmarkStart w:id="18" w:name="_Toc152710364"/>
      <w:r w:rsidRPr="008478BD">
        <w:lastRenderedPageBreak/>
        <w:t xml:space="preserve">2 </w:t>
      </w:r>
      <w:bookmarkStart w:id="19" w:name="OLE_LINK45"/>
      <w:bookmarkStart w:id="20" w:name="OLE_LINK46"/>
      <w:r w:rsidR="005B2B97" w:rsidRPr="008478BD">
        <w:t>СТРУКТУРНОЕ ПРОЕКТИРОВАНИЕ</w:t>
      </w:r>
      <w:bookmarkEnd w:id="18"/>
    </w:p>
    <w:bookmarkEnd w:id="19"/>
    <w:bookmarkEnd w:id="20"/>
    <w:p w14:paraId="673CF815" w14:textId="326F41B2" w:rsidR="00485283" w:rsidRPr="008478BD" w:rsidRDefault="00485283" w:rsidP="00A75BE8">
      <w:pPr>
        <w:widowControl/>
      </w:pPr>
    </w:p>
    <w:p w14:paraId="504E9C45" w14:textId="63BF8E99" w:rsidR="005B2B97" w:rsidRPr="008478BD" w:rsidRDefault="008478BD" w:rsidP="00151DF2">
      <w:r w:rsidRPr="008478BD">
        <w:t>Раздел структурного проектирования в контексте данной научно-исследовательской организации представляет собой процесс разработки оптимальной логической инфраструктуры передачи данных, обеспечивающей надежную передачу информации и эффективное взаимодействие между сотрудниками и системами.</w:t>
      </w:r>
      <w:r>
        <w:t xml:space="preserve"> </w:t>
      </w:r>
    </w:p>
    <w:p w14:paraId="2A8E3202" w14:textId="121D1EE1" w:rsidR="00D24054" w:rsidRDefault="008478BD" w:rsidP="00D24054">
      <w:r w:rsidRPr="008478BD">
        <w:t xml:space="preserve">Компания использует три этажа по 410 метров квадратных каждый. На данных этажах будут </w:t>
      </w:r>
      <w:r w:rsidR="00123DDD">
        <w:t>располагаться</w:t>
      </w:r>
      <w:r w:rsidRPr="008478BD">
        <w:t xml:space="preserve"> помещения с различными назначениями:</w:t>
      </w:r>
      <w:r w:rsidR="00D77D20">
        <w:t xml:space="preserve"> дирекция, учёный совет, административный отдел, исследовательский и производственный отдел, отдел продаж и обслуживания клиентов</w:t>
      </w:r>
      <w:r w:rsidR="00D45B25">
        <w:t>, бухгалтерия</w:t>
      </w:r>
      <w:r w:rsidR="00123DDD">
        <w:t xml:space="preserve">. </w:t>
      </w:r>
      <w:r w:rsidR="001168A5">
        <w:t>Данная структура является типовой для научно-исследовательских институтов, поскольку обеспечивает эффективное распределение задач.</w:t>
      </w:r>
      <w:r w:rsidR="00D24054">
        <w:t xml:space="preserve"> Так же из данной структуры возможно предположить, что пользовательские станции будут распределены в примерном соотношении: </w:t>
      </w:r>
    </w:p>
    <w:p w14:paraId="3EAE19DA" w14:textId="36438997" w:rsidR="00D24054" w:rsidRPr="00D24054" w:rsidRDefault="00D24054" w:rsidP="00252FEC">
      <w:pPr>
        <w:pStyle w:val="ListParagraph"/>
        <w:numPr>
          <w:ilvl w:val="0"/>
          <w:numId w:val="9"/>
        </w:numPr>
        <w:ind w:left="0" w:firstLine="709"/>
      </w:pPr>
      <w:r>
        <w:t xml:space="preserve">Дирекция – </w:t>
      </w:r>
      <w:r w:rsidR="009803E7">
        <w:t>10</w:t>
      </w:r>
      <w:r>
        <w:t>%</w:t>
      </w:r>
      <w:r>
        <w:rPr>
          <w:lang w:val="en-US"/>
        </w:rPr>
        <w:t>;</w:t>
      </w:r>
    </w:p>
    <w:p w14:paraId="7210CD54" w14:textId="2D14A000" w:rsidR="00D24054" w:rsidRPr="00D24054" w:rsidRDefault="00D24054" w:rsidP="00252FEC">
      <w:pPr>
        <w:pStyle w:val="ListParagraph"/>
        <w:numPr>
          <w:ilvl w:val="0"/>
          <w:numId w:val="9"/>
        </w:numPr>
        <w:ind w:left="0" w:firstLine="709"/>
      </w:pPr>
      <w:r>
        <w:t xml:space="preserve">Учёный совет – </w:t>
      </w:r>
      <w:r w:rsidR="009803E7">
        <w:t>15</w:t>
      </w:r>
      <w:r>
        <w:t>%</w:t>
      </w:r>
      <w:r>
        <w:rPr>
          <w:lang w:val="en-US"/>
        </w:rPr>
        <w:t>;</w:t>
      </w:r>
    </w:p>
    <w:p w14:paraId="326112EF" w14:textId="73AE7AE1" w:rsidR="00D24054" w:rsidRPr="00D24054" w:rsidRDefault="00D24054" w:rsidP="00252FEC">
      <w:pPr>
        <w:pStyle w:val="ListParagraph"/>
        <w:numPr>
          <w:ilvl w:val="0"/>
          <w:numId w:val="9"/>
        </w:numPr>
        <w:ind w:left="0" w:firstLine="709"/>
      </w:pPr>
      <w:r>
        <w:t xml:space="preserve">Административный отдел – </w:t>
      </w:r>
      <w:r w:rsidR="009803E7">
        <w:t>10</w:t>
      </w:r>
      <w:r>
        <w:t>%</w:t>
      </w:r>
      <w:r>
        <w:rPr>
          <w:lang w:val="en-US"/>
        </w:rPr>
        <w:t>;</w:t>
      </w:r>
    </w:p>
    <w:p w14:paraId="3E3E6DC8" w14:textId="6B9AF919" w:rsidR="00D24054" w:rsidRPr="00D24054" w:rsidRDefault="00D24054" w:rsidP="00252FEC">
      <w:pPr>
        <w:pStyle w:val="ListParagraph"/>
        <w:numPr>
          <w:ilvl w:val="0"/>
          <w:numId w:val="9"/>
        </w:numPr>
        <w:ind w:left="0" w:firstLine="709"/>
      </w:pPr>
      <w:r>
        <w:t xml:space="preserve">Исследовательский и производственный отдел – </w:t>
      </w:r>
      <w:r w:rsidR="009803E7">
        <w:t>45</w:t>
      </w:r>
      <w:r>
        <w:t>%</w:t>
      </w:r>
      <w:r>
        <w:rPr>
          <w:lang w:val="en-US"/>
        </w:rPr>
        <w:t>;</w:t>
      </w:r>
    </w:p>
    <w:p w14:paraId="78E1B38E" w14:textId="2D78DCF5" w:rsidR="00D24054" w:rsidRPr="00D24054" w:rsidRDefault="00D24054" w:rsidP="00252FEC">
      <w:pPr>
        <w:pStyle w:val="ListParagraph"/>
        <w:numPr>
          <w:ilvl w:val="0"/>
          <w:numId w:val="9"/>
        </w:numPr>
        <w:ind w:left="0" w:firstLine="709"/>
      </w:pPr>
      <w:r>
        <w:t>Отдел продаж и обслуживания клиентов</w:t>
      </w:r>
      <w:r w:rsidR="0052276D">
        <w:t>, бухгалтерия</w:t>
      </w:r>
      <w:r>
        <w:t xml:space="preserve"> – 2</w:t>
      </w:r>
      <w:r w:rsidR="009803E7">
        <w:t>0</w:t>
      </w:r>
      <w:r>
        <w:t>%.</w:t>
      </w:r>
    </w:p>
    <w:p w14:paraId="2DDDA1A9" w14:textId="1FA59630" w:rsidR="005B2B97" w:rsidRDefault="00123DDD" w:rsidP="00151DF2">
      <w:r>
        <w:t>Для обеспечения доступа выхода в инт</w:t>
      </w:r>
      <w:r w:rsidR="007C3B65">
        <w:t>е</w:t>
      </w:r>
      <w:r>
        <w:t xml:space="preserve">рнет предполагается </w:t>
      </w:r>
      <w:r w:rsidR="001168A5">
        <w:t xml:space="preserve">задействование уже существующего подключения </w:t>
      </w:r>
      <w:r w:rsidR="001168A5">
        <w:rPr>
          <w:lang w:val="en-US"/>
        </w:rPr>
        <w:t>Metro Ethernet</w:t>
      </w:r>
      <w:r w:rsidR="001168A5">
        <w:t>.</w:t>
      </w:r>
      <w:r w:rsidR="00350018" w:rsidRPr="008478BD">
        <w:t xml:space="preserve"> Данное соединение предоставляет скорость до 10 Гбит/с, что является конкурирующей скоростью по сравнению с другими типами подключе</w:t>
      </w:r>
      <w:r w:rsidR="001168A5">
        <w:t>ний, например, GigabitEthernet.</w:t>
      </w:r>
      <w:r w:rsidR="005B2B97" w:rsidRPr="008478BD">
        <w:t xml:space="preserve"> </w:t>
      </w:r>
    </w:p>
    <w:p w14:paraId="12BA754B" w14:textId="093C0057" w:rsidR="00C95129" w:rsidRDefault="00C95129" w:rsidP="00151DF2">
      <w:r>
        <w:t xml:space="preserve">Выход в интернет из данной локальной сети реализован посредством косвенного подключения к </w:t>
      </w:r>
      <w:r>
        <w:rPr>
          <w:lang w:val="en-US"/>
        </w:rPr>
        <w:t>Metro Ethernet.</w:t>
      </w:r>
      <w:r>
        <w:t xml:space="preserve"> Стоит понимать, что прямого </w:t>
      </w:r>
      <w:r w:rsidR="006679D2">
        <w:t>подключения</w:t>
      </w:r>
      <w:r>
        <w:t xml:space="preserve"> к провайдеру нету. Это значит, что между интернетом и локальной сетью есть некая прослойка, недоступная для инженера компьютерной сети, которая в дальнейшем передаёт пакеты в глобальную сеть. Также из этой сети пакеты могут приходить, поэтому блок интернета будет являться как сборщиком информации, так и её провайдером. </w:t>
      </w:r>
    </w:p>
    <w:p w14:paraId="7AC036E0" w14:textId="24F5CF40" w:rsidR="00C95129" w:rsidRPr="00C95129" w:rsidRDefault="006679D2" w:rsidP="00151DF2">
      <w:r>
        <w:t>Для</w:t>
      </w:r>
      <w:r w:rsidR="00C95129">
        <w:t xml:space="preserve"> того чтобы данную информацию маршрутизировать внутрь сети и в интернет – используются маршрутизаторы. Данные устройства принимают пакеты и путём использования маршрутной информации направляют их в соответствующие каналы связи. </w:t>
      </w:r>
    </w:p>
    <w:p w14:paraId="3A3E261D" w14:textId="0867C18B" w:rsidR="001168A5" w:rsidRDefault="00C95129" w:rsidP="00151DF2">
      <w:r>
        <w:t>Чтобы обеспечить взаимодействие</w:t>
      </w:r>
      <w:r w:rsidR="001C6865">
        <w:t xml:space="preserve"> </w:t>
      </w:r>
      <w:r>
        <w:t>локальной сети с интернетом –</w:t>
      </w:r>
      <w:r w:rsidR="001C6865">
        <w:t xml:space="preserve"> </w:t>
      </w:r>
      <w:r>
        <w:t>на границу</w:t>
      </w:r>
      <w:r w:rsidR="001C6865">
        <w:t xml:space="preserve"> сети будет поставлен маршрутизатор</w:t>
      </w:r>
      <w:r w:rsidR="00151DF2">
        <w:t xml:space="preserve">, который будет выполнять не только цель взаимодействия локальных сетей с интернетом, но также и </w:t>
      </w:r>
      <w:r w:rsidR="006679D2">
        <w:t>маршрутизацию</w:t>
      </w:r>
      <w:r w:rsidR="00151DF2" w:rsidRPr="00151DF2">
        <w:t xml:space="preserve"> между виртуальными локальными сетями</w:t>
      </w:r>
      <w:r w:rsidR="001C6865">
        <w:t xml:space="preserve">. Данный маршрутизатор будет присоединяться к компьютерной сети по принципу </w:t>
      </w:r>
      <w:r w:rsidR="00151DF2">
        <w:t>«маршрутизатор на палочке» (в оригинале – «</w:t>
      </w:r>
      <w:r w:rsidR="00151DF2">
        <w:rPr>
          <w:lang w:val="en-US"/>
        </w:rPr>
        <w:t>router on a stick</w:t>
      </w:r>
      <w:r w:rsidR="00151DF2">
        <w:t xml:space="preserve">»). Данный подход характеризуется единственным подключением маршрутизатора к коммутаторам, вместо </w:t>
      </w:r>
      <w:r w:rsidR="00151DF2">
        <w:rPr>
          <w:lang w:val="en-US"/>
        </w:rPr>
        <w:t>N</w:t>
      </w:r>
      <w:r w:rsidR="008B1E71">
        <w:t xml:space="preserve"> подключений маршрутизатора к коммутатору</w:t>
      </w:r>
      <w:r w:rsidR="00151DF2">
        <w:t xml:space="preserve">, где </w:t>
      </w:r>
      <w:r w:rsidR="00151DF2">
        <w:rPr>
          <w:lang w:val="en-US"/>
        </w:rPr>
        <w:t>N</w:t>
      </w:r>
      <w:r w:rsidR="00151DF2">
        <w:t xml:space="preserve"> </w:t>
      </w:r>
      <w:r w:rsidR="00151DF2">
        <w:lastRenderedPageBreak/>
        <w:t xml:space="preserve">– количество внутренних разделений внутренних сетей на виртуальные. </w:t>
      </w:r>
      <w:r w:rsidR="008B1E71">
        <w:t>Так как сеть относительно небольшая – данный подход также поможет сэкономить средства, чтобы не покупать коммутатор третьего уровня.</w:t>
      </w:r>
    </w:p>
    <w:p w14:paraId="100C4229" w14:textId="63ECE6B3" w:rsidR="00442334" w:rsidRDefault="008B1E71" w:rsidP="00442334">
      <w:r>
        <w:t xml:space="preserve">Таким образом пакеты из интернета будут приходить на маршрутизатор и адресоваться в локальную сеть. В свою же очередь пакеты, которым необходимо выйти за пределы локальной сети будут приходить на </w:t>
      </w:r>
      <w:r w:rsidR="00442334">
        <w:t xml:space="preserve">маршрутизатор </w:t>
      </w:r>
      <w:r>
        <w:t>и уходить в интернет за счёт данного соединения. И наконец, пакеты, которым необходимо перейти от одной виртуальной локальной сети в другую виртуальную сеть – будут также приходить на маршрутизатор, обрабатываться и маршрутизироваться.</w:t>
      </w:r>
      <w:r w:rsidR="00442334">
        <w:t xml:space="preserve"> Таким образом, данный блок маршрутизации будет выполнять адресную функцию как внутри сети, так и за пределы сети. Блок маршрутизации было решено поставить на границе сети, чтобы не использовать дополнительных каналов коммутаторов и не усложнять подсеть. Также, так как блок связан с ком</w:t>
      </w:r>
      <w:r w:rsidR="00565A10">
        <w:t>м</w:t>
      </w:r>
      <w:r w:rsidR="00442334">
        <w:t xml:space="preserve">утационным узлом, что и позволяет распространяться пакетам по всем виртуальным локальным сетям. </w:t>
      </w:r>
    </w:p>
    <w:p w14:paraId="77C55D15" w14:textId="703CC32F" w:rsidR="00184F24" w:rsidRDefault="00442334" w:rsidP="00442334">
      <w:r>
        <w:t xml:space="preserve">Для взаимодействия пользователей внутри локальных сетей зачастую используют коммутаторы. Они </w:t>
      </w:r>
      <w:r w:rsidR="00565A10">
        <w:t xml:space="preserve">позволяют создавать так называемые </w:t>
      </w:r>
      <w:r w:rsidR="006679D2">
        <w:t>виртуальные</w:t>
      </w:r>
      <w:r w:rsidR="00565A10">
        <w:t xml:space="preserve"> локальные компьютерные сети. Благодаря большому количеству портов и взаимодействию на другом уровне модели </w:t>
      </w:r>
      <w:r w:rsidR="00565A10">
        <w:rPr>
          <w:lang w:val="en-US"/>
        </w:rPr>
        <w:t>OSI</w:t>
      </w:r>
      <w:r w:rsidR="00565A10">
        <w:t xml:space="preserve">, данные устройства получаются удобными, быстрыми и дешёвыми. В данной компьютерной сети коммутационный узел играет важнейшую роль. Данный узел отвечает за всю передачу пакетов, как из интернета и в интернет, так и между </w:t>
      </w:r>
      <w:r w:rsidR="006679D2">
        <w:t>виртуальными</w:t>
      </w:r>
      <w:r w:rsidR="00565A10">
        <w:t xml:space="preserve"> сетями. Ключевое соединение данного узла является соединение с устройствами администрирования.</w:t>
      </w:r>
      <w:r w:rsidR="00184F24">
        <w:t xml:space="preserve"> Благодаря этому соединению локальную сеть легко администрировать, настраивать и логировать. </w:t>
      </w:r>
    </w:p>
    <w:p w14:paraId="4E7CC1EC" w14:textId="5E400787" w:rsidR="00442334" w:rsidRDefault="006679D2" w:rsidP="00442334">
      <w:r>
        <w:t>Коммутационный</w:t>
      </w:r>
      <w:r w:rsidR="00184F24">
        <w:t xml:space="preserve"> блок необходимо подключать ко всем устройствам, так как это позволит распределить виртуальные локальные сети и, </w:t>
      </w:r>
      <w:r>
        <w:t>соответственно</w:t>
      </w:r>
      <w:r w:rsidR="00184F24">
        <w:t xml:space="preserve">, </w:t>
      </w:r>
      <w:r>
        <w:t>тегировать</w:t>
      </w:r>
      <w:r w:rsidR="00184F24">
        <w:t xml:space="preserve"> весь трафик в один</w:t>
      </w:r>
      <w:r w:rsidR="00184F24">
        <w:rPr>
          <w:lang w:val="en-US"/>
        </w:rPr>
        <w:t xml:space="preserve"> hop</w:t>
      </w:r>
      <w:r w:rsidR="00184F24">
        <w:t xml:space="preserve">, не занимая каналы чужих сетей. Ключевое подключение – подключение к </w:t>
      </w:r>
      <w:r w:rsidR="002D0B5B">
        <w:t xml:space="preserve">маршрутизатору. Так как данный блок подключён ещё и к блоку стационарных пользователей, и должен как-то взаимодействовать с глобальной сетью – подключение к маршрутизатору должно быть двунаправленным. </w:t>
      </w:r>
      <w:r>
        <w:t>Соответственно</w:t>
      </w:r>
      <w:r w:rsidR="00184F24">
        <w:t xml:space="preserve">, если пакеты идут за пределы сети – им необходимо получить некую маршрутную информацию, которую должен предоставить маршрутизатор, и прийти обратно к устройствам в виде ответа или же в виде сообщения в другую сеть. </w:t>
      </w:r>
    </w:p>
    <w:p w14:paraId="03BA55A7" w14:textId="77777777" w:rsidR="003F5110" w:rsidRDefault="00184F24" w:rsidP="00442334">
      <w:r>
        <w:t xml:space="preserve">Так как внутри сетей могут возникать перебои или ошибки, вне зависимости от типа сети, её масштаба и сложности, то в каждой компьютерной сети необходим отдел с некими сетевыми администраторами. </w:t>
      </w:r>
      <w:r w:rsidR="003F5110">
        <w:t xml:space="preserve">Сетевые администраторы должны иметь наибольший приоритет в сообщениях и наивысший уровень доступа, так как данные люди считаются квалифицированными специалистами, и могут наравне настраивать, масштабировать и исправлять неисправности компьютерных сетей. Зачастую сетевые администраторы имеют непосредственный доступ ко всему сетевому оборудованию. </w:t>
      </w:r>
    </w:p>
    <w:p w14:paraId="2288524B" w14:textId="4F543D5C" w:rsidR="00B420BC" w:rsidRDefault="003F5110" w:rsidP="00B420BC">
      <w:r>
        <w:lastRenderedPageBreak/>
        <w:t xml:space="preserve">В данной сети было решено подключить устройства администрирования сети к коммутационному узлу. Это упростит маршрутизацию данных устройств внутри локальной сети и позволит легко масштабировать их количество. Данные устройства могут настраивать и управлять не только стационарные подключения по типу ПК и серверов, но и беспроводные подключения. Именно поэтому они подключены напрямую к коммутационному узлу, который сможет </w:t>
      </w:r>
      <w:r w:rsidR="00B420BC">
        <w:t xml:space="preserve">принимать все административные пакеты. Так же, для этого будет необходимо изолировать административный </w:t>
      </w:r>
      <w:r w:rsidR="00B420BC">
        <w:rPr>
          <w:lang w:val="en-US"/>
        </w:rPr>
        <w:t>VLAN</w:t>
      </w:r>
      <w:r w:rsidR="00B420BC">
        <w:t xml:space="preserve">. Данный блок было решено не подключать к маршрутизатору из-за плохой масштабируемости системы в будущем и усложнении подключения. Например, если устройств администрирования будет больше, чем 2 – то уже возникнут проблемы, так как обычно на маршрутизаторах располагается примерно 2-3 порта </w:t>
      </w:r>
      <w:r w:rsidR="00B420BC">
        <w:rPr>
          <w:lang w:val="en-US"/>
        </w:rPr>
        <w:t xml:space="preserve">Gigabit </w:t>
      </w:r>
      <w:r w:rsidR="00B420BC">
        <w:t xml:space="preserve">или же </w:t>
      </w:r>
      <w:r w:rsidR="00B420BC">
        <w:rPr>
          <w:lang w:val="en-US"/>
        </w:rPr>
        <w:t xml:space="preserve">FastEthernet. </w:t>
      </w:r>
      <w:r w:rsidR="00B420BC">
        <w:t xml:space="preserve">Причём необходимо учитывать, что один из портов должен идти на коммутатор, а один – на выход в интернет. </w:t>
      </w:r>
    </w:p>
    <w:p w14:paraId="6DC2D83F" w14:textId="357BC5EE" w:rsidR="00B420BC" w:rsidRDefault="00B420BC" w:rsidP="00B420BC">
      <w:r>
        <w:t xml:space="preserve">Главная цель создания локальной компьютерной сети – обеспечение взаимодействия между подключёнными абонентами, или же стационарными пользователями. Пользователи могут разбиваться на определённые группы, которые в последующем могут разделяться не только названиями, а </w:t>
      </w:r>
      <w:r w:rsidR="006679D2">
        <w:t>также</w:t>
      </w:r>
      <w:r>
        <w:t xml:space="preserve"> правами доступа, тегированием приоритетом сообщений, т.е. тегированием трафика и другими характеристиками. </w:t>
      </w:r>
      <w:r w:rsidR="00C95129">
        <w:t xml:space="preserve">В данном случае стационарными пользователями будут являться научные сотрудники, бухгалтера и другие сотрудники </w:t>
      </w:r>
      <w:r w:rsidR="006679D2">
        <w:t>научно-исследовательского</w:t>
      </w:r>
      <w:r w:rsidR="00C95129">
        <w:t xml:space="preserve"> института.</w:t>
      </w:r>
    </w:p>
    <w:p w14:paraId="5E632685" w14:textId="6D75154D" w:rsidR="002D0B5B" w:rsidRDefault="00C95129" w:rsidP="002D0B5B">
      <w:r>
        <w:t>Стационарные пользователи в данной сети отделены от блока устройств администрирования по причинам</w:t>
      </w:r>
      <w:r w:rsidR="002D0B5B">
        <w:t xml:space="preserve"> разного тегирования трафика, уровня доступа и так далее. Данный блок устройств будет представлять собой персональные компьютеры работников </w:t>
      </w:r>
      <w:r w:rsidR="006679D2">
        <w:t>научно-исследовательского</w:t>
      </w:r>
      <w:r w:rsidR="002D0B5B">
        <w:t xml:space="preserve"> института.</w:t>
      </w:r>
      <w:r w:rsidR="002D0B5B" w:rsidRPr="002D0B5B">
        <w:t xml:space="preserve"> </w:t>
      </w:r>
      <w:r w:rsidR="002D0B5B">
        <w:t xml:space="preserve">Также подключения пользователей необходимо разграничить от беспроводных подключений, по причине топологической необоснованности данного действия, и от блока стационарные подключений, так как в стационарные подключения входят принтеры и серверы, которые не должны обслуживаться равноправно пользователям. </w:t>
      </w:r>
    </w:p>
    <w:p w14:paraId="0F42C88E" w14:textId="4659AE99" w:rsidR="002D0B5B" w:rsidRDefault="002D0B5B" w:rsidP="002D0B5B">
      <w:r>
        <w:t xml:space="preserve">Пользователи должны быть </w:t>
      </w:r>
      <w:r w:rsidR="006679D2">
        <w:t>объединены</w:t>
      </w:r>
      <w:r>
        <w:t xml:space="preserve"> в некую группу и образовывать локальную сеть. Соответственно, для создания групп используется подключение пользователей к коммутационному узлу. Данное подключение является ключевым в сети, так как оно формирует саму сеть. Подключение должно быть двунаправленным, так как пакеты могут идти как внутрь своей виртуальной локальной сети, так и за её пределы, например в интернет или в другую виртуальную локальную сеть. Также подключение должно быть разграничено с маршрутизатором по причине необходимости работать с другим оборудованием. Так как маршрутизаторы рассчитаны на выдачу информации – они не рассчитаны на подключение множества устройств. Данную проблему решает коммутатор – устройство с множеством подключений, однако без наличия решения задачи адресации. </w:t>
      </w:r>
    </w:p>
    <w:p w14:paraId="43F593A8" w14:textId="04A14CC6" w:rsidR="00151DF2" w:rsidRDefault="002D0B5B" w:rsidP="00151DF2">
      <w:r>
        <w:lastRenderedPageBreak/>
        <w:t xml:space="preserve">Кроме подключений обычных проводных пользователей необходимо организовать </w:t>
      </w:r>
      <w:r w:rsidR="00065978">
        <w:t xml:space="preserve">мобильные подключения, которые будут обеспечивать </w:t>
      </w:r>
      <w:r w:rsidR="001B71CB">
        <w:t xml:space="preserve">подключением к сети портативные устройства. Данные подключения являются </w:t>
      </w:r>
      <w:r w:rsidR="00A71C6F">
        <w:t xml:space="preserve">популярными, так как портативные устройства являются самыми востребованными способами передачи информации на данный момент. </w:t>
      </w:r>
      <w:r w:rsidR="00BA75E2">
        <w:t xml:space="preserve">Беспроводные подключения также будут являться одной из уязвимостей данной сети, поэтому </w:t>
      </w:r>
      <w:r w:rsidR="007B2C3A">
        <w:t xml:space="preserve">необходимо приобретать беспроводные точки доступа как минимум с протоколом </w:t>
      </w:r>
      <w:r w:rsidR="007B2C3A">
        <w:rPr>
          <w:lang w:val="en-US"/>
        </w:rPr>
        <w:t>WPA2</w:t>
      </w:r>
      <w:r w:rsidR="007B2C3A">
        <w:t xml:space="preserve">. </w:t>
      </w:r>
    </w:p>
    <w:p w14:paraId="4EE80D73" w14:textId="5F8BB7D5" w:rsidR="007B2C3A" w:rsidRDefault="007B2C3A" w:rsidP="00151DF2">
      <w:r>
        <w:t xml:space="preserve">Блок устройств беспроводного доступа будет подключаться к коммутатору непосредственно. Данный блок не должен обобщаться с блоков </w:t>
      </w:r>
      <w:r w:rsidR="006679D2">
        <w:t>стационарных</w:t>
      </w:r>
      <w:r>
        <w:t xml:space="preserve"> подключений или же с блоком стационарных пользователей, так как данные блоки должны иметь собственный трафик, отделённый и </w:t>
      </w:r>
      <w:r w:rsidR="00150421">
        <w:t>тегами,</w:t>
      </w:r>
      <w:r>
        <w:t xml:space="preserve"> и соединениями. Блок также не имеет смысла в подключении к маршрутизатору, так как данное подключение будет занимать лишние порты.</w:t>
      </w:r>
    </w:p>
    <w:p w14:paraId="3B0B0226" w14:textId="54024E59" w:rsidR="007B2C3A" w:rsidRDefault="007B2C3A" w:rsidP="007B2C3A">
      <w:pPr>
        <w:ind w:firstLine="0"/>
      </w:pPr>
      <w:r>
        <w:t xml:space="preserve">Беспроводные подключения должны взаимодействовать в дуплексном или полудуплексном режиме, так как пакеты могут браться как из сети интернет, так и из других виртуальных локальных сетей. </w:t>
      </w:r>
    </w:p>
    <w:p w14:paraId="5AB790E5" w14:textId="0043DB7D" w:rsidR="005C399B" w:rsidRPr="005C399B" w:rsidRDefault="00A96F97" w:rsidP="00A96F97">
      <w:pPr>
        <w:rPr>
          <w:lang w:val="en-US"/>
        </w:rPr>
      </w:pPr>
      <w:r>
        <w:t xml:space="preserve">Так как на данный момент ни одна компания не обходится без напечатания тех или иных документов – то </w:t>
      </w:r>
      <w:r w:rsidR="005C399B">
        <w:t xml:space="preserve">во всех компаниях сейчас распространены стационарные подключения в виде принтеров. Данные устройства так же входят в состав локальной компьютерной сети, так как покупка и установка одного принтера на одного человека – зачастую невыгодно и неэффективно. Вместо этого часто используется локальное подключение принтера или МФУ, которые могут использоваться несколькими пользователями одновременно. Причём со стороны пользователя – использование </w:t>
      </w:r>
      <w:r w:rsidR="006679D2">
        <w:t>офисных</w:t>
      </w:r>
      <w:r w:rsidR="005C399B">
        <w:t xml:space="preserve"> устройств с данным подключением отличается только тем, что вместо печати на рабочем месте ставится отдельный блок с </w:t>
      </w:r>
      <w:r w:rsidR="006679D2">
        <w:t>офисными</w:t>
      </w:r>
      <w:r w:rsidR="005C399B">
        <w:t xml:space="preserve"> устройствами, к которым необходимо подойти и забрать бумаги, отправленные на печать. Зачастую на одну рабочую комнату ставится одно устройство. Так же так как необходимо организовать внутренний </w:t>
      </w:r>
      <w:r w:rsidR="005C399B">
        <w:rPr>
          <w:lang w:val="en-US"/>
        </w:rPr>
        <w:t xml:space="preserve">NTFS/SMB </w:t>
      </w:r>
      <w:r w:rsidR="005C399B">
        <w:t xml:space="preserve">сервер для файлообмена – то данный блок также необходимо подключить отдельно, не связанно напрямую ни с маршрутизатором, ни с устройствами пользователей, ни с устройствами администрирования, однако </w:t>
      </w:r>
      <w:r w:rsidR="00B254AE">
        <w:t>все данные блоки должны иметь доступ к серверам.</w:t>
      </w:r>
    </w:p>
    <w:p w14:paraId="6C3B2446" w14:textId="1C7C7DAD" w:rsidR="000906D5" w:rsidRPr="007B2C3A" w:rsidRDefault="005C399B" w:rsidP="00170CAC">
      <w:r>
        <w:t xml:space="preserve">Для организации данного типа подключения </w:t>
      </w:r>
      <w:r w:rsidR="00B254AE">
        <w:t xml:space="preserve">выделяется отдельный блок стационарных устройств. Данный блок также подключается к коммутационному узлу, который будет «раздавать» доступ к данным устройствам всем подключениям от него. Данное подключение должно быть двунаправленным, так как сообщения могут входить как на сервера (в виде файлов, программ и так далее), так и выходить с сервера в локальную сеть (передача данных на компьютеры). На принтеры приходит информация о </w:t>
      </w:r>
      <w:r w:rsidR="00170CAC">
        <w:t>печати</w:t>
      </w:r>
      <w:r w:rsidR="00B254AE">
        <w:t xml:space="preserve"> страницы. Однако при отмене печати, малом количестве чернил или другом </w:t>
      </w:r>
      <w:r w:rsidR="000906D5">
        <w:t>техническом сбое.</w:t>
      </w:r>
    </w:p>
    <w:p w14:paraId="2FADD775" w14:textId="3A04BBF0" w:rsidR="00CB0684" w:rsidRPr="008478BD" w:rsidRDefault="00CB0684" w:rsidP="00151DF2">
      <w:r w:rsidRPr="008478BD">
        <w:br w:type="page"/>
      </w:r>
    </w:p>
    <w:p w14:paraId="584F7A9C" w14:textId="2090FE1C" w:rsidR="00CE7CCE" w:rsidRDefault="00022A1B" w:rsidP="00CE7CCE">
      <w:pPr>
        <w:pStyle w:val="Heading1"/>
        <w:ind w:firstLine="708"/>
      </w:pPr>
      <w:bookmarkStart w:id="21" w:name="_Toc152710365"/>
      <w:r w:rsidRPr="008478BD">
        <w:lastRenderedPageBreak/>
        <w:t xml:space="preserve">3 </w:t>
      </w:r>
      <w:r w:rsidR="005B2B97" w:rsidRPr="008478BD">
        <w:t>ФУНКЦИОНАЛЬНОЕ ПРОЕКТИРОВАНИЕ</w:t>
      </w:r>
      <w:bookmarkEnd w:id="21"/>
    </w:p>
    <w:p w14:paraId="7571311D" w14:textId="6C76E96E" w:rsidR="00E4042C" w:rsidRDefault="00E4042C" w:rsidP="00E4042C">
      <w:pPr>
        <w:rPr>
          <w:lang w:val="en-US"/>
        </w:rPr>
      </w:pPr>
    </w:p>
    <w:p w14:paraId="28E610AE" w14:textId="7D1779F5" w:rsidR="00E4042C" w:rsidRDefault="00E4042C" w:rsidP="00E4042C">
      <w:pPr>
        <w:pStyle w:val="Heading2"/>
      </w:pPr>
      <w:bookmarkStart w:id="22" w:name="_Toc152710366"/>
      <w:r>
        <w:rPr>
          <w:lang w:val="en-US"/>
        </w:rPr>
        <w:t xml:space="preserve">3.1 </w:t>
      </w:r>
      <w:r>
        <w:t>Обоснование выбора оборудования для рабочих мест</w:t>
      </w:r>
      <w:bookmarkEnd w:id="22"/>
    </w:p>
    <w:p w14:paraId="08AEA6BD" w14:textId="2F3F6885" w:rsidR="00E4042C" w:rsidRDefault="00E4042C" w:rsidP="00E4042C"/>
    <w:p w14:paraId="2E997136" w14:textId="49F3DDC4" w:rsidR="00E4042C" w:rsidRDefault="00E4042C" w:rsidP="00E4042C">
      <w:r>
        <w:t xml:space="preserve">Под рабочим местом воспринимается пункт, где устанавливается и обслуживается технологическое оборудование, необходимое для выполнения работы. </w:t>
      </w:r>
    </w:p>
    <w:p w14:paraId="204548E5" w14:textId="7536B5A8" w:rsidR="00E4042C" w:rsidRDefault="00E4042C" w:rsidP="00E4042C">
      <w:r>
        <w:t>В рамках данного проекта под рабочим местом воспринима</w:t>
      </w:r>
      <w:r w:rsidR="00840764">
        <w:t>ет</w:t>
      </w:r>
      <w:r>
        <w:t xml:space="preserve">ся отдельно выделенная часть площади с персональным компьютером и цветным или же чёрно-белым принтером, как требует заказчик. </w:t>
      </w:r>
    </w:p>
    <w:p w14:paraId="4442BBA5" w14:textId="4F256F39" w:rsidR="00E4042C" w:rsidRDefault="00E4042C" w:rsidP="00E4042C"/>
    <w:p w14:paraId="6A28C614" w14:textId="55315D6D" w:rsidR="00E4042C" w:rsidRDefault="00E4042C" w:rsidP="00E4042C">
      <w:pPr>
        <w:pStyle w:val="Heading3"/>
      </w:pPr>
      <w:bookmarkStart w:id="23" w:name="_Toc152710367"/>
      <w:r>
        <w:t>3.1.1 Рабочие станции</w:t>
      </w:r>
      <w:bookmarkEnd w:id="23"/>
    </w:p>
    <w:p w14:paraId="61D9F86F" w14:textId="021CB25D" w:rsidR="00E4042C" w:rsidRDefault="00E4042C" w:rsidP="00E4042C"/>
    <w:p w14:paraId="21F34CD0" w14:textId="1ADB74BE" w:rsidR="00E4042C" w:rsidRDefault="00E4042C" w:rsidP="00C51C33">
      <w:r>
        <w:t>Основой всех рабочих мест является рабочая станция, которая должна быть надёжным устройством, оборудованной операционной системой и необходимым программным обеспечением. Первое, на что стоит смотреть при выборе станции – наличие соответствующих сетевых адаптеров и характеристики</w:t>
      </w:r>
      <w:r w:rsidR="00142800">
        <w:t>,</w:t>
      </w:r>
      <w:r>
        <w:t xml:space="preserve"> для выполнения задач</w:t>
      </w:r>
      <w:r w:rsidR="00142800">
        <w:t xml:space="preserve"> предприятия</w:t>
      </w:r>
      <w:r>
        <w:t xml:space="preserve">. Так как </w:t>
      </w:r>
      <w:r w:rsidR="00C51C33">
        <w:t>предприятие является научно-исследовательской организацией, занимающейся металлообработкой</w:t>
      </w:r>
      <w:r w:rsidR="00840764">
        <w:t xml:space="preserve"> (важно не путать с металлургией)</w:t>
      </w:r>
      <w:r w:rsidR="00C51C33">
        <w:t>, следует предположить,</w:t>
      </w:r>
      <w:r w:rsidR="00C96B1D">
        <w:t xml:space="preserve"> что</w:t>
      </w:r>
      <w:r w:rsidR="00C51C33">
        <w:t xml:space="preserve"> на станциях зачастую придётся использовать САПРы, а также различное требовательное</w:t>
      </w:r>
      <w:r w:rsidR="00142800">
        <w:t xml:space="preserve"> к ресурсам</w:t>
      </w:r>
      <w:r w:rsidR="00C51C33">
        <w:t xml:space="preserve"> ПО. </w:t>
      </w:r>
    </w:p>
    <w:p w14:paraId="024BF80A" w14:textId="3A81F5CA" w:rsidR="00C51C33" w:rsidRPr="0027705B" w:rsidRDefault="00C51C33" w:rsidP="00C51C33">
      <w:pPr>
        <w:rPr>
          <w:lang w:val="en-US"/>
        </w:rPr>
      </w:pPr>
      <w:r>
        <w:t xml:space="preserve">Под </w:t>
      </w:r>
      <w:r w:rsidR="00D30A50">
        <w:t xml:space="preserve">данные характеристики </w:t>
      </w:r>
      <w:r w:rsidR="00142800">
        <w:t xml:space="preserve">подходят некоторые офисные компьютеры, например </w:t>
      </w:r>
      <w:r w:rsidR="00D30A50" w:rsidRPr="00D30A50">
        <w:t>Z-</w:t>
      </w:r>
      <w:proofErr w:type="spellStart"/>
      <w:r w:rsidR="00D30A50" w:rsidRPr="00D30A50">
        <w:t>Tech</w:t>
      </w:r>
      <w:proofErr w:type="spellEnd"/>
      <w:r w:rsidR="00D30A50" w:rsidRPr="00D30A50">
        <w:t xml:space="preserve"> 5-34G-16-120-1000-320-N-190047n</w:t>
      </w:r>
      <w:r w:rsidR="007958C6">
        <w:t xml:space="preserve"> </w:t>
      </w:r>
      <w:r w:rsidR="007958C6">
        <w:rPr>
          <w:lang w:val="en-US"/>
        </w:rPr>
        <w:t>[1]</w:t>
      </w:r>
      <w:r w:rsidR="00701800">
        <w:t xml:space="preserve"> или же </w:t>
      </w:r>
      <w:r w:rsidR="00701800">
        <w:rPr>
          <w:lang w:val="en-US"/>
        </w:rPr>
        <w:t xml:space="preserve">ASUS </w:t>
      </w:r>
      <w:r w:rsidR="00701800" w:rsidRPr="00701800">
        <w:rPr>
          <w:lang w:val="en-US"/>
        </w:rPr>
        <w:t>D700ME</w:t>
      </w:r>
      <w:r w:rsidR="007958C6">
        <w:rPr>
          <w:lang w:val="en-US"/>
        </w:rPr>
        <w:t xml:space="preserve"> [2]</w:t>
      </w:r>
      <w:r w:rsidR="00D30A50">
        <w:t>. Данн</w:t>
      </w:r>
      <w:r w:rsidR="00701800">
        <w:t>ые</w:t>
      </w:r>
      <w:r w:rsidR="00D30A50">
        <w:t xml:space="preserve"> модел</w:t>
      </w:r>
      <w:r w:rsidR="00701800">
        <w:t>и</w:t>
      </w:r>
      <w:r w:rsidR="00D30A50">
        <w:t xml:space="preserve"> облада</w:t>
      </w:r>
      <w:r w:rsidR="00701800">
        <w:t>ю</w:t>
      </w:r>
      <w:r w:rsidR="00D30A50">
        <w:t>т хорошим</w:t>
      </w:r>
      <w:r w:rsidR="00701800">
        <w:t>и</w:t>
      </w:r>
      <w:r w:rsidR="00D30A50">
        <w:t xml:space="preserve"> </w:t>
      </w:r>
      <w:r w:rsidR="00701800">
        <w:t xml:space="preserve">дискретными видеокартами, </w:t>
      </w:r>
      <w:r w:rsidR="00D30A50">
        <w:t>соотношением цена</w:t>
      </w:r>
      <w:r w:rsidR="00D30A50">
        <w:rPr>
          <w:lang w:val="en-US"/>
        </w:rPr>
        <w:t>/</w:t>
      </w:r>
      <w:r w:rsidR="00D30A50">
        <w:t>качество, име</w:t>
      </w:r>
      <w:r w:rsidR="00701800">
        <w:t>ю</w:t>
      </w:r>
      <w:r w:rsidR="00D30A50">
        <w:t xml:space="preserve">т сетевой интерфейс </w:t>
      </w:r>
      <w:r w:rsidR="00D30A50">
        <w:rPr>
          <w:lang w:val="en-US"/>
        </w:rPr>
        <w:t>GigabitEthernet</w:t>
      </w:r>
      <w:r w:rsidR="00D30A50">
        <w:t xml:space="preserve">, что удовлетворяет всем требованиям. </w:t>
      </w:r>
      <w:r w:rsidR="00701800">
        <w:t xml:space="preserve">Сравнение </w:t>
      </w:r>
      <w:r w:rsidR="00D30A50">
        <w:t>данн</w:t>
      </w:r>
      <w:r w:rsidR="00701800">
        <w:t>ых</w:t>
      </w:r>
      <w:r w:rsidR="00D30A50">
        <w:t xml:space="preserve"> компьютер</w:t>
      </w:r>
      <w:r w:rsidR="00701800">
        <w:t>ов</w:t>
      </w:r>
      <w:r w:rsidR="00D30A50">
        <w:t xml:space="preserve"> приведены в таблице 3.1</w:t>
      </w:r>
      <w:r w:rsidR="00686E99">
        <w:t>.</w:t>
      </w:r>
    </w:p>
    <w:p w14:paraId="5D3E7BD5" w14:textId="41218514" w:rsidR="00D30A50" w:rsidRDefault="00D30A50" w:rsidP="00C51C33"/>
    <w:p w14:paraId="3DFB1CEB" w14:textId="18B6E977" w:rsidR="00D30A50" w:rsidRPr="00701800" w:rsidRDefault="00D30A50" w:rsidP="00D30A50">
      <w:pPr>
        <w:ind w:firstLine="0"/>
      </w:pPr>
      <w:r>
        <w:t>Таблица 3.</w:t>
      </w:r>
      <w:r w:rsidR="00656933">
        <w:t>1</w:t>
      </w:r>
      <w:r>
        <w:t xml:space="preserve"> – </w:t>
      </w:r>
      <w:r w:rsidR="00686E99">
        <w:t>С</w:t>
      </w:r>
      <w:r w:rsidR="00701800">
        <w:t>равнение</w:t>
      </w:r>
      <w:r>
        <w:t xml:space="preserve"> </w:t>
      </w:r>
      <w:r w:rsidR="00347AB7">
        <w:t>пользовательских станций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7"/>
        <w:gridCol w:w="2845"/>
        <w:gridCol w:w="3302"/>
      </w:tblGrid>
      <w:tr w:rsidR="00701800" w14:paraId="39E0DE5F" w14:textId="77777777" w:rsidTr="00701800">
        <w:tc>
          <w:tcPr>
            <w:tcW w:w="3197" w:type="dxa"/>
          </w:tcPr>
          <w:p w14:paraId="3175E282" w14:textId="4F37A851" w:rsidR="00701800" w:rsidRPr="002B6FCF" w:rsidRDefault="00701800" w:rsidP="00D30A50">
            <w:pPr>
              <w:ind w:firstLine="0"/>
            </w:pPr>
            <w:r>
              <w:t>Модель компьютера</w:t>
            </w:r>
          </w:p>
        </w:tc>
        <w:tc>
          <w:tcPr>
            <w:tcW w:w="2845" w:type="dxa"/>
          </w:tcPr>
          <w:p w14:paraId="0E576D0E" w14:textId="3605E135" w:rsidR="00701800" w:rsidRPr="00701800" w:rsidRDefault="00701800" w:rsidP="00D30A5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D700ME</w:t>
            </w:r>
          </w:p>
        </w:tc>
        <w:tc>
          <w:tcPr>
            <w:tcW w:w="3302" w:type="dxa"/>
          </w:tcPr>
          <w:p w14:paraId="127F54B2" w14:textId="14F4CC89" w:rsidR="00701800" w:rsidRDefault="00701800" w:rsidP="00D30A50">
            <w:pPr>
              <w:ind w:firstLine="0"/>
              <w:rPr>
                <w:lang w:val="en-US"/>
              </w:rPr>
            </w:pPr>
            <w:r w:rsidRPr="002B6FCF">
              <w:rPr>
                <w:lang w:val="en-US"/>
              </w:rPr>
              <w:t>5-34G-16-120-1000-320-N-190047n</w:t>
            </w:r>
          </w:p>
        </w:tc>
      </w:tr>
      <w:tr w:rsidR="00701800" w14:paraId="1F106FD3" w14:textId="77777777" w:rsidTr="00701800">
        <w:tc>
          <w:tcPr>
            <w:tcW w:w="3197" w:type="dxa"/>
          </w:tcPr>
          <w:p w14:paraId="5D17A66A" w14:textId="044772D1" w:rsidR="00701800" w:rsidRDefault="00701800" w:rsidP="00701800">
            <w:pPr>
              <w:ind w:firstLine="0"/>
            </w:pPr>
            <w:r>
              <w:t>Цена</w:t>
            </w:r>
          </w:p>
        </w:tc>
        <w:tc>
          <w:tcPr>
            <w:tcW w:w="2845" w:type="dxa"/>
          </w:tcPr>
          <w:p w14:paraId="40DCEE86" w14:textId="726EA94E" w:rsidR="00701800" w:rsidRPr="00701800" w:rsidRDefault="00701800" w:rsidP="00D30A50">
            <w:pPr>
              <w:ind w:firstLine="0"/>
              <w:rPr>
                <w:lang w:val="en-US"/>
              </w:rPr>
            </w:pPr>
            <w:r>
              <w:rPr>
                <w:rStyle w:val="lm"/>
              </w:rPr>
              <w:t>4 373</w:t>
            </w:r>
            <w:r w:rsidR="000D0423">
              <w:rPr>
                <w:rStyle w:val="lm"/>
                <w:lang w:val="en-US"/>
              </w:rPr>
              <w:t>.</w:t>
            </w:r>
            <w:r>
              <w:rPr>
                <w:rStyle w:val="lm"/>
              </w:rPr>
              <w:t>27 р.</w:t>
            </w:r>
          </w:p>
        </w:tc>
        <w:tc>
          <w:tcPr>
            <w:tcW w:w="3302" w:type="dxa"/>
          </w:tcPr>
          <w:p w14:paraId="6F5806F9" w14:textId="40319D42" w:rsidR="00701800" w:rsidRPr="002B6FCF" w:rsidRDefault="00701800" w:rsidP="00D30A50">
            <w:pPr>
              <w:ind w:firstLine="0"/>
              <w:rPr>
                <w:lang w:val="en-US"/>
              </w:rPr>
            </w:pPr>
            <w:r>
              <w:t>2701</w:t>
            </w:r>
            <w:r w:rsidR="000D0423">
              <w:rPr>
                <w:lang w:val="en-US"/>
              </w:rPr>
              <w:t>.</w:t>
            </w:r>
            <w:r>
              <w:t>60 р.</w:t>
            </w:r>
          </w:p>
        </w:tc>
      </w:tr>
      <w:tr w:rsidR="00701800" w14:paraId="417585AC" w14:textId="77777777" w:rsidTr="00701800">
        <w:tc>
          <w:tcPr>
            <w:tcW w:w="3197" w:type="dxa"/>
          </w:tcPr>
          <w:p w14:paraId="7447F082" w14:textId="38C2C395" w:rsidR="00701800" w:rsidRDefault="00701800" w:rsidP="00701800">
            <w:pPr>
              <w:ind w:firstLine="0"/>
            </w:pPr>
            <w:r>
              <w:t>Дата выхода на рынок</w:t>
            </w:r>
          </w:p>
        </w:tc>
        <w:tc>
          <w:tcPr>
            <w:tcW w:w="2845" w:type="dxa"/>
          </w:tcPr>
          <w:p w14:paraId="71F1B282" w14:textId="2D9063E9" w:rsidR="00701800" w:rsidRDefault="00701800" w:rsidP="00D30A50">
            <w:pPr>
              <w:ind w:firstLine="0"/>
            </w:pPr>
            <w:r>
              <w:t>2022</w:t>
            </w:r>
          </w:p>
        </w:tc>
        <w:tc>
          <w:tcPr>
            <w:tcW w:w="3302" w:type="dxa"/>
          </w:tcPr>
          <w:p w14:paraId="06E2AF8E" w14:textId="76B752D5" w:rsidR="00701800" w:rsidRDefault="00701800" w:rsidP="00D30A50">
            <w:pPr>
              <w:ind w:firstLine="0"/>
            </w:pPr>
            <w:r>
              <w:t>2020</w:t>
            </w:r>
          </w:p>
        </w:tc>
      </w:tr>
      <w:tr w:rsidR="00701800" w14:paraId="6585B0B1" w14:textId="77777777" w:rsidTr="00701800">
        <w:tc>
          <w:tcPr>
            <w:tcW w:w="3197" w:type="dxa"/>
          </w:tcPr>
          <w:p w14:paraId="02BFB4B6" w14:textId="4DD6649B" w:rsidR="00701800" w:rsidRPr="002B6FCF" w:rsidRDefault="00701800" w:rsidP="00701800">
            <w:pPr>
              <w:ind w:firstLine="0"/>
            </w:pPr>
            <w:r>
              <w:t>Модель процессора</w:t>
            </w:r>
          </w:p>
        </w:tc>
        <w:tc>
          <w:tcPr>
            <w:tcW w:w="2845" w:type="dxa"/>
          </w:tcPr>
          <w:p w14:paraId="7994EA28" w14:textId="73E23020" w:rsidR="00701800" w:rsidRDefault="00701800" w:rsidP="00D30A50">
            <w:pPr>
              <w:ind w:firstLine="0"/>
              <w:rPr>
                <w:lang w:val="en-US"/>
              </w:rPr>
            </w:pPr>
            <w:r w:rsidRPr="00701800">
              <w:rPr>
                <w:lang w:val="en-US"/>
              </w:rPr>
              <w:t>Intel Core i5-10400</w:t>
            </w:r>
          </w:p>
        </w:tc>
        <w:tc>
          <w:tcPr>
            <w:tcW w:w="3302" w:type="dxa"/>
          </w:tcPr>
          <w:p w14:paraId="0F846790" w14:textId="605A0C40" w:rsidR="00701800" w:rsidRPr="002B6FCF" w:rsidRDefault="00701800" w:rsidP="00D30A5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AMD Ryzen 5 3400 G</w:t>
            </w:r>
          </w:p>
        </w:tc>
      </w:tr>
      <w:tr w:rsidR="00701800" w14:paraId="12DD2535" w14:textId="77777777" w:rsidTr="00701800">
        <w:tc>
          <w:tcPr>
            <w:tcW w:w="3197" w:type="dxa"/>
          </w:tcPr>
          <w:p w14:paraId="4DA1AB7E" w14:textId="79A8653D" w:rsidR="00701800" w:rsidRDefault="00701800" w:rsidP="00701800">
            <w:pPr>
              <w:ind w:firstLine="0"/>
            </w:pPr>
            <w:r>
              <w:t>Количество ядер</w:t>
            </w:r>
          </w:p>
        </w:tc>
        <w:tc>
          <w:tcPr>
            <w:tcW w:w="2845" w:type="dxa"/>
          </w:tcPr>
          <w:p w14:paraId="40F50CA9" w14:textId="4893A215" w:rsidR="00701800" w:rsidRDefault="00701800" w:rsidP="00D30A50">
            <w:pPr>
              <w:ind w:firstLine="0"/>
            </w:pPr>
            <w:r>
              <w:t>6</w:t>
            </w:r>
          </w:p>
        </w:tc>
        <w:tc>
          <w:tcPr>
            <w:tcW w:w="3302" w:type="dxa"/>
          </w:tcPr>
          <w:p w14:paraId="4E3CF057" w14:textId="60E80AD9" w:rsidR="00701800" w:rsidRPr="002B6FCF" w:rsidRDefault="00701800" w:rsidP="00D30A50">
            <w:pPr>
              <w:ind w:firstLine="0"/>
            </w:pPr>
            <w:r>
              <w:t>4</w:t>
            </w:r>
          </w:p>
        </w:tc>
      </w:tr>
      <w:tr w:rsidR="00701800" w14:paraId="21EF9991" w14:textId="77777777" w:rsidTr="00701800">
        <w:tc>
          <w:tcPr>
            <w:tcW w:w="3197" w:type="dxa"/>
          </w:tcPr>
          <w:p w14:paraId="7C132C96" w14:textId="6C367FF6" w:rsidR="00701800" w:rsidRDefault="00701800" w:rsidP="00701800">
            <w:pPr>
              <w:ind w:firstLine="0"/>
            </w:pPr>
            <w:r>
              <w:t>Тип и объём оперативной памяти</w:t>
            </w:r>
          </w:p>
        </w:tc>
        <w:tc>
          <w:tcPr>
            <w:tcW w:w="2845" w:type="dxa"/>
          </w:tcPr>
          <w:p w14:paraId="00073E6E" w14:textId="18CCFAB2" w:rsidR="00701800" w:rsidRPr="00701800" w:rsidRDefault="00701800" w:rsidP="00D30A50">
            <w:pPr>
              <w:ind w:firstLine="0"/>
            </w:pPr>
            <w:r>
              <w:rPr>
                <w:lang w:val="en-US"/>
              </w:rPr>
              <w:t>DDR4, 16</w:t>
            </w:r>
            <w:r>
              <w:t xml:space="preserve"> ГБ</w:t>
            </w:r>
          </w:p>
        </w:tc>
        <w:tc>
          <w:tcPr>
            <w:tcW w:w="3302" w:type="dxa"/>
          </w:tcPr>
          <w:p w14:paraId="06A27859" w14:textId="13F38378" w:rsidR="00701800" w:rsidRPr="002B6FCF" w:rsidRDefault="00701800" w:rsidP="00D30A50">
            <w:pPr>
              <w:ind w:firstLine="0"/>
            </w:pPr>
            <w:r>
              <w:rPr>
                <w:lang w:val="en-US"/>
              </w:rPr>
              <w:t xml:space="preserve">DDR4, </w:t>
            </w:r>
            <w:r>
              <w:t>16 ГБ</w:t>
            </w:r>
          </w:p>
        </w:tc>
      </w:tr>
      <w:tr w:rsidR="00701800" w14:paraId="6C62ECB5" w14:textId="77777777" w:rsidTr="00701800">
        <w:tc>
          <w:tcPr>
            <w:tcW w:w="3197" w:type="dxa"/>
          </w:tcPr>
          <w:p w14:paraId="056ED0D8" w14:textId="75435F2C" w:rsidR="00701800" w:rsidRPr="002B6FCF" w:rsidRDefault="00701800" w:rsidP="00701800">
            <w:pPr>
              <w:ind w:firstLine="0"/>
            </w:pPr>
            <w:r>
              <w:t>Видеокарта</w:t>
            </w:r>
            <w:r>
              <w:rPr>
                <w:lang w:val="en-US"/>
              </w:rPr>
              <w:t xml:space="preserve"> </w:t>
            </w:r>
            <w:r>
              <w:t>и объём видеопамяти</w:t>
            </w:r>
          </w:p>
        </w:tc>
        <w:tc>
          <w:tcPr>
            <w:tcW w:w="2845" w:type="dxa"/>
          </w:tcPr>
          <w:p w14:paraId="6BA5AA28" w14:textId="3A9D3240" w:rsidR="00701800" w:rsidRPr="00701800" w:rsidRDefault="00701800" w:rsidP="00D30A50">
            <w:pPr>
              <w:ind w:firstLine="0"/>
              <w:rPr>
                <w:rStyle w:val="valuetext"/>
                <w:lang w:val="en-US"/>
              </w:rPr>
            </w:pPr>
            <w:r>
              <w:t>NVIDIA</w:t>
            </w:r>
            <w:r>
              <w:rPr>
                <w:lang w:val="en-US"/>
              </w:rPr>
              <w:t xml:space="preserve"> </w:t>
            </w:r>
            <w:proofErr w:type="spellStart"/>
            <w:r>
              <w:t>GeForce</w:t>
            </w:r>
            <w:proofErr w:type="spellEnd"/>
            <w:r>
              <w:t xml:space="preserve"> RTX</w:t>
            </w:r>
            <w:r w:rsidR="00CD5109">
              <w:rPr>
                <w:lang w:val="en-US"/>
              </w:rPr>
              <w:t xml:space="preserve"> </w:t>
            </w:r>
            <w:r>
              <w:t>3060</w:t>
            </w:r>
            <w:r w:rsidR="00CD5109">
              <w:rPr>
                <w:lang w:val="en-US"/>
              </w:rPr>
              <w:t>,</w:t>
            </w:r>
            <w:r>
              <w:t xml:space="preserve"> 12 ГБ</w:t>
            </w:r>
          </w:p>
        </w:tc>
        <w:tc>
          <w:tcPr>
            <w:tcW w:w="3302" w:type="dxa"/>
          </w:tcPr>
          <w:p w14:paraId="074E92D0" w14:textId="30F2BF67" w:rsidR="00701800" w:rsidRDefault="00701800" w:rsidP="00D30A50">
            <w:pPr>
              <w:ind w:firstLine="0"/>
            </w:pPr>
            <w:r>
              <w:rPr>
                <w:rStyle w:val="valuetext"/>
              </w:rPr>
              <w:t xml:space="preserve">NVIDIA </w:t>
            </w:r>
            <w:proofErr w:type="spellStart"/>
            <w:r>
              <w:rPr>
                <w:rStyle w:val="valuetext"/>
              </w:rPr>
              <w:t>GeForce</w:t>
            </w:r>
            <w:proofErr w:type="spellEnd"/>
            <w:r>
              <w:rPr>
                <w:rStyle w:val="valuetext"/>
              </w:rPr>
              <w:t xml:space="preserve"> GTX 1660 </w:t>
            </w:r>
            <w:proofErr w:type="spellStart"/>
            <w:r>
              <w:rPr>
                <w:rStyle w:val="valuetext"/>
              </w:rPr>
              <w:t>Ti</w:t>
            </w:r>
            <w:proofErr w:type="spellEnd"/>
            <w:r>
              <w:rPr>
                <w:rStyle w:val="valuetext"/>
              </w:rPr>
              <w:t>, 6 ГБ</w:t>
            </w:r>
          </w:p>
        </w:tc>
      </w:tr>
      <w:tr w:rsidR="00701800" w14:paraId="476055D5" w14:textId="77777777" w:rsidTr="00701800">
        <w:tc>
          <w:tcPr>
            <w:tcW w:w="3197" w:type="dxa"/>
          </w:tcPr>
          <w:p w14:paraId="788A68F5" w14:textId="04303988" w:rsidR="00701800" w:rsidRDefault="00701800" w:rsidP="00701800">
            <w:pPr>
              <w:ind w:firstLine="0"/>
            </w:pPr>
            <w:r>
              <w:t>Конфигурация накопителя</w:t>
            </w:r>
          </w:p>
        </w:tc>
        <w:tc>
          <w:tcPr>
            <w:tcW w:w="2845" w:type="dxa"/>
          </w:tcPr>
          <w:p w14:paraId="6CAB1A37" w14:textId="266F9D14" w:rsidR="00701800" w:rsidRDefault="00CD5109" w:rsidP="00D30A50">
            <w:pPr>
              <w:ind w:firstLine="0"/>
              <w:rPr>
                <w:rStyle w:val="valuetext"/>
                <w:lang w:val="en-US"/>
              </w:rPr>
            </w:pPr>
            <w:r>
              <w:t xml:space="preserve">SSD 512 ГБ </w:t>
            </w:r>
          </w:p>
        </w:tc>
        <w:tc>
          <w:tcPr>
            <w:tcW w:w="3302" w:type="dxa"/>
          </w:tcPr>
          <w:p w14:paraId="70E975FD" w14:textId="4D7DC2E8" w:rsidR="00701800" w:rsidRPr="002B6FCF" w:rsidRDefault="00701800" w:rsidP="00D30A50">
            <w:pPr>
              <w:ind w:firstLine="0"/>
              <w:rPr>
                <w:rStyle w:val="valuetext"/>
              </w:rPr>
            </w:pPr>
            <w:r>
              <w:rPr>
                <w:rStyle w:val="valuetext"/>
                <w:lang w:val="en-US"/>
              </w:rPr>
              <w:t xml:space="preserve">HDD 1000 </w:t>
            </w:r>
            <w:r>
              <w:rPr>
                <w:rStyle w:val="valuetext"/>
              </w:rPr>
              <w:t xml:space="preserve">ГБ </w:t>
            </w:r>
            <w:r>
              <w:rPr>
                <w:rStyle w:val="valuetext"/>
                <w:lang w:val="en-US"/>
              </w:rPr>
              <w:t>+ SSD 120</w:t>
            </w:r>
            <w:r>
              <w:rPr>
                <w:rStyle w:val="valuetext"/>
              </w:rPr>
              <w:t xml:space="preserve"> ГБ</w:t>
            </w:r>
          </w:p>
        </w:tc>
      </w:tr>
      <w:tr w:rsidR="00701800" w14:paraId="548E6150" w14:textId="77777777" w:rsidTr="00701800">
        <w:tc>
          <w:tcPr>
            <w:tcW w:w="3197" w:type="dxa"/>
          </w:tcPr>
          <w:p w14:paraId="360C1263" w14:textId="797EEC91" w:rsidR="00701800" w:rsidRPr="002B6FCF" w:rsidRDefault="00701800" w:rsidP="00701800">
            <w:pPr>
              <w:ind w:firstLine="0"/>
            </w:pPr>
            <w:r>
              <w:t xml:space="preserve">Порты </w:t>
            </w:r>
            <w:r>
              <w:rPr>
                <w:lang w:val="en-US"/>
              </w:rPr>
              <w:t>LAN</w:t>
            </w:r>
          </w:p>
        </w:tc>
        <w:tc>
          <w:tcPr>
            <w:tcW w:w="2845" w:type="dxa"/>
          </w:tcPr>
          <w:p w14:paraId="22CDF54E" w14:textId="78139DEF" w:rsidR="00701800" w:rsidRPr="00CD5109" w:rsidRDefault="00CD5109" w:rsidP="00D30A50">
            <w:pPr>
              <w:ind w:firstLine="0"/>
              <w:rPr>
                <w:rStyle w:val="valuetext"/>
                <w:lang w:val="en-US"/>
              </w:rPr>
            </w:pPr>
            <w:r>
              <w:rPr>
                <w:rStyle w:val="valuetext"/>
                <w:lang w:val="en-US"/>
              </w:rPr>
              <w:t xml:space="preserve">1 </w:t>
            </w:r>
            <w:proofErr w:type="spellStart"/>
            <w:r>
              <w:t>Gigabit</w:t>
            </w:r>
            <w:proofErr w:type="spellEnd"/>
            <w:r>
              <w:t xml:space="preserve"> </w:t>
            </w:r>
            <w:proofErr w:type="spellStart"/>
            <w:r>
              <w:t>Ethernet</w:t>
            </w:r>
            <w:proofErr w:type="spellEnd"/>
          </w:p>
        </w:tc>
        <w:tc>
          <w:tcPr>
            <w:tcW w:w="3302" w:type="dxa"/>
          </w:tcPr>
          <w:p w14:paraId="082A29B3" w14:textId="0AD87146" w:rsidR="00701800" w:rsidRPr="002B6FCF" w:rsidRDefault="00701800" w:rsidP="00D30A50">
            <w:pPr>
              <w:ind w:firstLine="0"/>
              <w:rPr>
                <w:rStyle w:val="valuetext"/>
                <w:lang w:val="en-US"/>
              </w:rPr>
            </w:pPr>
            <w:r>
              <w:rPr>
                <w:rStyle w:val="valuetext"/>
              </w:rPr>
              <w:t xml:space="preserve">1 </w:t>
            </w:r>
            <w:proofErr w:type="spellStart"/>
            <w:r w:rsidR="00CD5109">
              <w:t>Gigabit</w:t>
            </w:r>
            <w:proofErr w:type="spellEnd"/>
            <w:r w:rsidR="00CD5109">
              <w:t xml:space="preserve"> </w:t>
            </w:r>
            <w:proofErr w:type="spellStart"/>
            <w:r w:rsidR="00CD5109">
              <w:t>Ethernet</w:t>
            </w:r>
            <w:proofErr w:type="spellEnd"/>
          </w:p>
        </w:tc>
      </w:tr>
    </w:tbl>
    <w:p w14:paraId="2695BF19" w14:textId="089F84B2" w:rsidR="002B6FCF" w:rsidRPr="00142800" w:rsidRDefault="00142800" w:rsidP="00142800">
      <w:r>
        <w:lastRenderedPageBreak/>
        <w:t xml:space="preserve">В данном сравнении компьютер от компании </w:t>
      </w:r>
      <w:r>
        <w:rPr>
          <w:lang w:val="en-US"/>
        </w:rPr>
        <w:t xml:space="preserve">Z-Tech </w:t>
      </w:r>
      <w:r>
        <w:t xml:space="preserve">проигрывает по характеристикам видеокарты, а также по процессору и дате выхода на рынок. Несмотря на то, что компьютер от компании </w:t>
      </w:r>
      <w:r>
        <w:rPr>
          <w:lang w:val="en-US"/>
        </w:rPr>
        <w:t xml:space="preserve">Z-Tech </w:t>
      </w:r>
      <w:r>
        <w:t xml:space="preserve">выигрывает по конфигурации накопителя и цене, было принято выбрать компьютеры </w:t>
      </w:r>
      <w:r>
        <w:rPr>
          <w:lang w:val="en-US"/>
        </w:rPr>
        <w:t>ASUS D700ME</w:t>
      </w:r>
      <w:r>
        <w:t>, так как у предприятия будет иметься внутренний файловый сервер, а также предприятие является полностью коммерческим проектом, что даёт нам больше воли распоряжения деньгами.</w:t>
      </w:r>
    </w:p>
    <w:p w14:paraId="3CBE2B23" w14:textId="77777777" w:rsidR="00142800" w:rsidRDefault="00142800" w:rsidP="002B6FCF">
      <w:pPr>
        <w:ind w:firstLine="0"/>
      </w:pPr>
    </w:p>
    <w:p w14:paraId="35A0133F" w14:textId="0DEAD631" w:rsidR="002B6FCF" w:rsidRDefault="002B6FCF" w:rsidP="002B6FCF">
      <w:pPr>
        <w:pStyle w:val="Heading3"/>
      </w:pPr>
      <w:bookmarkStart w:id="24" w:name="_Toc152710368"/>
      <w:r w:rsidRPr="00374E97">
        <w:t>3.1.2 Принтеры</w:t>
      </w:r>
      <w:bookmarkEnd w:id="24"/>
    </w:p>
    <w:p w14:paraId="0527DE30" w14:textId="65838D62" w:rsidR="00040215" w:rsidRDefault="00040215" w:rsidP="00040215"/>
    <w:p w14:paraId="02D3E06A" w14:textId="27726F32" w:rsidR="00040215" w:rsidRDefault="00040215" w:rsidP="00040215">
      <w:r>
        <w:t xml:space="preserve">По требованию заказчика для данной научно-исследовательской организации необходимо выбрать и купить чёрно-белые, а также цветные принтеры. </w:t>
      </w:r>
      <w:r w:rsidR="004D67D9">
        <w:t>Так как данное предприятие занимается научной деятельностью, следует предположить, что необходимо использовать высокоточные принтеры, с поддержкой печати графического материала.</w:t>
      </w:r>
      <w:r w:rsidR="0073492C">
        <w:t xml:space="preserve"> Также немаловажными характеристиками будут являться: скорость печати, технология (лазерная</w:t>
      </w:r>
      <w:r w:rsidR="0073492C">
        <w:rPr>
          <w:lang w:val="en-US"/>
        </w:rPr>
        <w:t>/</w:t>
      </w:r>
      <w:r w:rsidR="0073492C">
        <w:t>струйная), производительность (поддерживаемый объём страниц в месяц).</w:t>
      </w:r>
      <w:r w:rsidR="006730DA">
        <w:t xml:space="preserve"> </w:t>
      </w:r>
      <w:r w:rsidR="00656933">
        <w:t>Сравнение чёрно-белых принтеров приведены в таблице 3</w:t>
      </w:r>
      <w:r w:rsidR="00686E99">
        <w:t>.</w:t>
      </w:r>
      <w:r w:rsidR="00656933">
        <w:t>2, а сравнение цветных – в 3.</w:t>
      </w:r>
      <w:r w:rsidR="00686E99">
        <w:t>3.</w:t>
      </w:r>
      <w:r w:rsidR="00656933">
        <w:t xml:space="preserve"> </w:t>
      </w:r>
    </w:p>
    <w:p w14:paraId="07666DC1" w14:textId="7F8D4579" w:rsidR="00656933" w:rsidRDefault="00656933" w:rsidP="00040215"/>
    <w:p w14:paraId="69AF3448" w14:textId="3F8EAD7E" w:rsidR="00656933" w:rsidRDefault="00656933" w:rsidP="00656933">
      <w:pPr>
        <w:ind w:firstLine="0"/>
      </w:pPr>
      <w:r>
        <w:t>Таблиц</w:t>
      </w:r>
      <w:r w:rsidR="00617714">
        <w:t>а</w:t>
      </w:r>
      <w:r>
        <w:t xml:space="preserve"> 3.</w:t>
      </w:r>
      <w:r w:rsidR="00686E99">
        <w:t>2</w:t>
      </w:r>
      <w:r>
        <w:t xml:space="preserve"> – </w:t>
      </w:r>
      <w:r w:rsidR="00686E99">
        <w:t>С</w:t>
      </w:r>
      <w:r>
        <w:t xml:space="preserve">равнение характеристик чёрно-белых принтеров </w:t>
      </w:r>
    </w:p>
    <w:tbl>
      <w:tblPr>
        <w:tblW w:w="9346" w:type="dxa"/>
        <w:tblLook w:val="04A0" w:firstRow="1" w:lastRow="0" w:firstColumn="1" w:lastColumn="0" w:noHBand="0" w:noVBand="1"/>
      </w:tblPr>
      <w:tblGrid>
        <w:gridCol w:w="2678"/>
        <w:gridCol w:w="2274"/>
        <w:gridCol w:w="1992"/>
        <w:gridCol w:w="2402"/>
      </w:tblGrid>
      <w:tr w:rsidR="002D7AF4" w:rsidRPr="00656933" w14:paraId="33CC80AA" w14:textId="77777777" w:rsidTr="002D7AF4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1C064F" w14:textId="4F7D3E1C" w:rsidR="00656933" w:rsidRPr="00656933" w:rsidRDefault="00656933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656933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Модель</w:t>
            </w:r>
            <w:r w:rsidR="00432BFC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 принтера</w:t>
            </w:r>
          </w:p>
        </w:tc>
        <w:tc>
          <w:tcPr>
            <w:tcW w:w="22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DCE873" w14:textId="77777777" w:rsidR="002D7AF4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2D7AF4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Kyocera </w:t>
            </w:r>
          </w:p>
          <w:p w14:paraId="0A2AE31D" w14:textId="395658B2" w:rsidR="00656933" w:rsidRPr="00656933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2D7AF4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ECOSYS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 </w:t>
            </w:r>
            <w:r w:rsidRPr="002D7AF4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P4060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dn</w:t>
            </w:r>
          </w:p>
        </w:tc>
        <w:tc>
          <w:tcPr>
            <w:tcW w:w="1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7F1495" w14:textId="77777777" w:rsid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2D7AF4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Kyocera </w:t>
            </w:r>
          </w:p>
          <w:p w14:paraId="2A577DEB" w14:textId="5A4580E1" w:rsidR="00656933" w:rsidRPr="00656933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2D7AF4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ECOSYS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 </w:t>
            </w:r>
            <w:r w:rsidRPr="002D7AF4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P4060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dn</w:t>
            </w:r>
          </w:p>
        </w:tc>
        <w:tc>
          <w:tcPr>
            <w:tcW w:w="24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947B9C" w14:textId="351FEC36" w:rsidR="006D2AAE" w:rsidRDefault="002D7AF4" w:rsidP="006D2AAE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Kyocera ECOSYS</w:t>
            </w:r>
          </w:p>
          <w:p w14:paraId="7986648D" w14:textId="3D799B84" w:rsidR="00656933" w:rsidRPr="00656933" w:rsidRDefault="006D2AAE" w:rsidP="006D2AAE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656933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P3145DN </w:t>
            </w:r>
          </w:p>
        </w:tc>
      </w:tr>
      <w:tr w:rsidR="002D7AF4" w:rsidRPr="00656933" w14:paraId="359A2546" w14:textId="77777777" w:rsidTr="002D7AF4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9EBF761" w14:textId="7809471E" w:rsidR="00656933" w:rsidRPr="00656933" w:rsidRDefault="00656933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Цена</w:t>
            </w:r>
          </w:p>
        </w:tc>
        <w:tc>
          <w:tcPr>
            <w:tcW w:w="22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C7E1382" w14:textId="1A1A5686" w:rsidR="00656933" w:rsidRPr="00656933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 w:rsidRPr="002D7AF4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22 874</w:t>
            </w:r>
            <w:r w:rsidR="000D0423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.</w:t>
            </w:r>
            <w:r w:rsidRPr="002D7AF4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16 р.</w:t>
            </w:r>
          </w:p>
        </w:tc>
        <w:tc>
          <w:tcPr>
            <w:tcW w:w="1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BBF692D" w14:textId="0AC62A93" w:rsidR="00656933" w:rsidRPr="00656933" w:rsidRDefault="00656933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1349 р</w:t>
            </w:r>
            <w:r w:rsidR="006D2AAE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.</w:t>
            </w:r>
          </w:p>
        </w:tc>
        <w:tc>
          <w:tcPr>
            <w:tcW w:w="24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9329C11" w14:textId="77FBA5C1" w:rsidR="00656933" w:rsidRP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2050 р.</w:t>
            </w:r>
          </w:p>
        </w:tc>
      </w:tr>
      <w:tr w:rsidR="002D7AF4" w:rsidRPr="00656933" w14:paraId="5C1FA12F" w14:textId="77777777" w:rsidTr="002D7AF4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56922EA" w14:textId="076864EB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Объём оперативной памяти</w:t>
            </w:r>
          </w:p>
        </w:tc>
        <w:tc>
          <w:tcPr>
            <w:tcW w:w="22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D6D2F44" w14:textId="59CBF0B9" w:rsidR="006D2AAE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Style w:val="valuetext"/>
              </w:rPr>
              <w:t>4 096</w:t>
            </w: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 </w:t>
            </w:r>
            <w:r w:rsidR="006D2AAE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Мб</w:t>
            </w:r>
          </w:p>
        </w:tc>
        <w:tc>
          <w:tcPr>
            <w:tcW w:w="1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0BB2FC0" w14:textId="1E817E93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256 Мб</w:t>
            </w:r>
          </w:p>
        </w:tc>
        <w:tc>
          <w:tcPr>
            <w:tcW w:w="24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823AFE5" w14:textId="789D1259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512 Мб</w:t>
            </w:r>
          </w:p>
        </w:tc>
      </w:tr>
      <w:tr w:rsidR="002D7AF4" w:rsidRPr="00656933" w14:paraId="4FEB9FA3" w14:textId="77777777" w:rsidTr="002D7AF4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9CAE739" w14:textId="174C8267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Максимальная скорость печати</w:t>
            </w:r>
          </w:p>
        </w:tc>
        <w:tc>
          <w:tcPr>
            <w:tcW w:w="22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81557CA" w14:textId="52A0E41D" w:rsidR="006D2AAE" w:rsidRPr="006D2AAE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60</w:t>
            </w:r>
            <w:r w:rsidR="006D2AAE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 стр./мин.</w:t>
            </w:r>
          </w:p>
        </w:tc>
        <w:tc>
          <w:tcPr>
            <w:tcW w:w="1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5D5B14E" w14:textId="38F1A339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35 стр./мин.</w:t>
            </w:r>
          </w:p>
        </w:tc>
        <w:tc>
          <w:tcPr>
            <w:tcW w:w="24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1FFDDC6" w14:textId="6B637B28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45 стр./мин.</w:t>
            </w:r>
          </w:p>
        </w:tc>
      </w:tr>
      <w:tr w:rsidR="002D7AF4" w:rsidRPr="00656933" w14:paraId="5124A8E3" w14:textId="77777777" w:rsidTr="002D7AF4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B9751BA" w14:textId="07A14A05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Максимальная месячная нагрузка</w:t>
            </w:r>
          </w:p>
        </w:tc>
        <w:tc>
          <w:tcPr>
            <w:tcW w:w="22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7271C84" w14:textId="46561337" w:rsidR="006D2AAE" w:rsidRPr="002D7AF4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16000 </w:t>
            </w: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стр.</w:t>
            </w:r>
          </w:p>
        </w:tc>
        <w:tc>
          <w:tcPr>
            <w:tcW w:w="1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27DECE3" w14:textId="429C8755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20000 стр.</w:t>
            </w:r>
          </w:p>
        </w:tc>
        <w:tc>
          <w:tcPr>
            <w:tcW w:w="24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3F5A0C0" w14:textId="5D9B76D0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150000 стр.</w:t>
            </w:r>
          </w:p>
        </w:tc>
      </w:tr>
      <w:tr w:rsidR="002D7AF4" w:rsidRPr="00656933" w14:paraId="2EBC79FA" w14:textId="77777777" w:rsidTr="002D7AF4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0C53EE7" w14:textId="5BD1926A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Максимальное разрешение печати</w:t>
            </w:r>
          </w:p>
        </w:tc>
        <w:tc>
          <w:tcPr>
            <w:tcW w:w="22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A0AC796" w14:textId="695490D3" w:rsidR="006D2AAE" w:rsidRP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1200х1200 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dpi</w:t>
            </w:r>
          </w:p>
        </w:tc>
        <w:tc>
          <w:tcPr>
            <w:tcW w:w="1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A978AA6" w14:textId="1794A9BB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1200х1200 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dpi</w:t>
            </w:r>
          </w:p>
        </w:tc>
        <w:tc>
          <w:tcPr>
            <w:tcW w:w="24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2AF00C0" w14:textId="3D4036B0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1200х1200 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dpi</w:t>
            </w:r>
          </w:p>
        </w:tc>
      </w:tr>
      <w:tr w:rsidR="002D7AF4" w:rsidRPr="00656933" w14:paraId="40FF5E92" w14:textId="77777777" w:rsidTr="002D7AF4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DC16E32" w14:textId="29FD2AA1" w:rsidR="002D7AF4" w:rsidRPr="002D7AF4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Формат печати</w:t>
            </w:r>
          </w:p>
        </w:tc>
        <w:tc>
          <w:tcPr>
            <w:tcW w:w="22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0AD7591" w14:textId="61518510" w:rsidR="002D7AF4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А3</w:t>
            </w:r>
          </w:p>
        </w:tc>
        <w:tc>
          <w:tcPr>
            <w:tcW w:w="1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98409D4" w14:textId="0A60D89F" w:rsidR="002D7AF4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А4</w:t>
            </w:r>
          </w:p>
        </w:tc>
        <w:tc>
          <w:tcPr>
            <w:tcW w:w="24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979CECD" w14:textId="32E921AF" w:rsidR="002D7AF4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А4</w:t>
            </w:r>
          </w:p>
        </w:tc>
      </w:tr>
    </w:tbl>
    <w:p w14:paraId="0C65CE1A" w14:textId="49BD2D99" w:rsidR="00656933" w:rsidRDefault="00656933" w:rsidP="00656933">
      <w:pPr>
        <w:ind w:firstLine="0"/>
      </w:pPr>
    </w:p>
    <w:p w14:paraId="21425497" w14:textId="75BE403B" w:rsidR="006730DA" w:rsidRDefault="006D2AAE" w:rsidP="001E6D76">
      <w:r>
        <w:t xml:space="preserve">Исходя из данной таблицы можно предположить, что принтер </w:t>
      </w:r>
      <w:r w:rsidR="00F81161">
        <w:t>KYOCERA ECOSYS P3145DN</w:t>
      </w:r>
      <w:r w:rsidR="00F81161">
        <w:rPr>
          <w:lang w:val="en-US"/>
        </w:rPr>
        <w:t xml:space="preserve"> </w:t>
      </w:r>
      <w:r w:rsidR="00F81161">
        <w:t>является наилучшим для полноценно</w:t>
      </w:r>
      <w:r w:rsidR="00B369EB">
        <w:t>го</w:t>
      </w:r>
      <w:r w:rsidR="00F81161">
        <w:t xml:space="preserve"> коммерческого проекта.</w:t>
      </w:r>
      <w:r w:rsidR="002D7AF4">
        <w:t xml:space="preserve"> </w:t>
      </w:r>
      <w:r w:rsidR="006730DA">
        <w:t xml:space="preserve">Принтер </w:t>
      </w:r>
      <w:proofErr w:type="spellStart"/>
      <w:r w:rsidR="006730DA">
        <w:t>Kyocera</w:t>
      </w:r>
      <w:proofErr w:type="spellEnd"/>
      <w:r w:rsidR="006730DA">
        <w:t xml:space="preserve"> ECOSYS P4060dn является чрезмерно дорогим, и в нём нет таковых потребностей. Принтер </w:t>
      </w:r>
      <w:proofErr w:type="spellStart"/>
      <w:r w:rsidR="006730DA">
        <w:t>Kyocera</w:t>
      </w:r>
      <w:proofErr w:type="spellEnd"/>
      <w:r w:rsidR="006730DA">
        <w:t xml:space="preserve"> ECOSYS P4060dn просто проигрывает по характеристикам. </w:t>
      </w:r>
    </w:p>
    <w:p w14:paraId="1EB2FB8A" w14:textId="5368AA62" w:rsidR="001E6D76" w:rsidRDefault="001E6D76" w:rsidP="001E6D76"/>
    <w:p w14:paraId="715D55DA" w14:textId="24B38DC0" w:rsidR="001E6D76" w:rsidRDefault="001E6D76" w:rsidP="001E6D76"/>
    <w:p w14:paraId="1751B47A" w14:textId="77777777" w:rsidR="001E6D76" w:rsidRDefault="001E6D76" w:rsidP="001E6D76"/>
    <w:p w14:paraId="7A955779" w14:textId="4A109C63" w:rsidR="006730DA" w:rsidRDefault="006730DA" w:rsidP="006730DA">
      <w:pPr>
        <w:ind w:firstLine="0"/>
      </w:pPr>
      <w:r>
        <w:lastRenderedPageBreak/>
        <w:t>Таблица 3.</w:t>
      </w:r>
      <w:r w:rsidR="00686E99">
        <w:t>3</w:t>
      </w:r>
      <w:r>
        <w:t xml:space="preserve"> – </w:t>
      </w:r>
      <w:r w:rsidR="00686E99">
        <w:t>С</w:t>
      </w:r>
      <w:r>
        <w:t xml:space="preserve">равнение характеристик цветных принтеров </w:t>
      </w:r>
    </w:p>
    <w:tbl>
      <w:tblPr>
        <w:tblW w:w="9346" w:type="dxa"/>
        <w:tblLook w:val="04A0" w:firstRow="1" w:lastRow="0" w:firstColumn="1" w:lastColumn="0" w:noHBand="0" w:noVBand="1"/>
      </w:tblPr>
      <w:tblGrid>
        <w:gridCol w:w="2678"/>
        <w:gridCol w:w="1990"/>
        <w:gridCol w:w="2410"/>
        <w:gridCol w:w="2268"/>
      </w:tblGrid>
      <w:tr w:rsidR="006730DA" w:rsidRPr="00656933" w14:paraId="71B5714C" w14:textId="77777777" w:rsidTr="006B577C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6882E3" w14:textId="3A6B0561" w:rsidR="006730DA" w:rsidRPr="00656933" w:rsidRDefault="006730DA" w:rsidP="005B1C6E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656933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Модель</w:t>
            </w:r>
            <w:r w:rsidR="00432BFC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 принтера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B9A9EB" w14:textId="22EE5D8B" w:rsidR="006730DA" w:rsidRPr="00656933" w:rsidRDefault="00432BFC" w:rsidP="005B1C6E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432BFC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Epson L1300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D041C30" w14:textId="28FD17A1" w:rsidR="006730DA" w:rsidRPr="00656933" w:rsidRDefault="006730DA" w:rsidP="005B1C6E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6730DA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Kyocera ECOSYS P5026cdn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D2A1006" w14:textId="3A2ED5AA" w:rsidR="006730DA" w:rsidRPr="00656933" w:rsidRDefault="00432BFC" w:rsidP="005B1C6E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432BFC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HP Color Laser</w:t>
            </w:r>
          </w:p>
        </w:tc>
      </w:tr>
      <w:tr w:rsidR="006730DA" w:rsidRPr="00656933" w14:paraId="643FE3F0" w14:textId="77777777" w:rsidTr="006B577C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CD4CDFF" w14:textId="384D5A35" w:rsidR="006730DA" w:rsidRP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Цена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AEF6967" w14:textId="007687D1" w:rsidR="006730DA" w:rsidRPr="00432BFC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 w:rsidRPr="00432BFC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2083</w:t>
            </w:r>
            <w:r w:rsidR="000D0423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.</w:t>
            </w:r>
            <w:r w:rsidRPr="00432BFC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62 р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.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DAB9658" w14:textId="083208EA" w:rsidR="006730DA" w:rsidRPr="002D7AF4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432BFC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1863 р.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AB3869C" w14:textId="5ABEEF00" w:rsidR="006730DA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432BFC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1399 р.</w:t>
            </w:r>
          </w:p>
        </w:tc>
      </w:tr>
      <w:tr w:rsidR="006730DA" w:rsidRPr="00656933" w14:paraId="1046B44A" w14:textId="77777777" w:rsidTr="006B577C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6B775B6" w14:textId="00154A50" w:rsidR="006730DA" w:rsidRP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Технология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72BC538" w14:textId="78E32D5F" w:rsidR="006730DA" w:rsidRP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Струйная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539EA28" w14:textId="4F7D1B37" w:rsidR="006730DA" w:rsidRP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Лазерная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9D8E143" w14:textId="578DA4E5" w:rsidR="006730DA" w:rsidRP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Лазерная</w:t>
            </w:r>
          </w:p>
        </w:tc>
      </w:tr>
      <w:tr w:rsidR="006730DA" w:rsidRPr="00656933" w14:paraId="35BCA8BA" w14:textId="77777777" w:rsidTr="006B577C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1D54431" w14:textId="21A1ABAF" w:rsid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Объём оперативной памяти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DA5C86B" w14:textId="2295B04A" w:rsidR="006730DA" w:rsidRPr="00432BFC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Нет данных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C0688B0" w14:textId="442D626F" w:rsidR="006730DA" w:rsidRPr="00432BFC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512 </w:t>
            </w:r>
            <w:r w:rsidR="00432BFC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Мб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1B69D47" w14:textId="00336E55" w:rsidR="006730DA" w:rsidRPr="00432BFC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128</w:t>
            </w:r>
            <w:r w:rsidR="00432BFC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 Мб</w:t>
            </w:r>
          </w:p>
        </w:tc>
      </w:tr>
      <w:tr w:rsidR="006730DA" w:rsidRPr="00656933" w14:paraId="4BD65298" w14:textId="77777777" w:rsidTr="006B577C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4AB546B" w14:textId="782B78D7" w:rsid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Максимальная скорость печати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BD26E95" w14:textId="03C9F5F8" w:rsidR="006730DA" w:rsidRPr="00432BFC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32 стр.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/</w:t>
            </w: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мин.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2E8F835" w14:textId="5C6D5782" w:rsidR="006730DA" w:rsidRPr="006B577C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26 стр.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/</w:t>
            </w: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мин.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E86FE4A" w14:textId="368BF053" w:rsidR="006730DA" w:rsidRPr="006B577C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18 </w:t>
            </w: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стр.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/</w:t>
            </w: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мин.</w:t>
            </w:r>
          </w:p>
        </w:tc>
      </w:tr>
      <w:tr w:rsidR="006730DA" w:rsidRPr="00656933" w14:paraId="4182ABD7" w14:textId="77777777" w:rsidTr="006B577C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377CD29" w14:textId="4D07385D" w:rsid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Максимальная месячная нагрузка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60657BD" w14:textId="421CBFBB" w:rsidR="006730DA" w:rsidRPr="00432BFC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2500 </w:t>
            </w: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стр.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C60D030" w14:textId="5C47FF85" w:rsidR="006730DA" w:rsidRPr="006B577C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50000 стр.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91FBC2C" w14:textId="0A12087C" w:rsidR="006730DA" w:rsidRPr="006B577C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20000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стр.</w:t>
            </w:r>
          </w:p>
        </w:tc>
      </w:tr>
      <w:tr w:rsidR="006730DA" w:rsidRPr="00656933" w14:paraId="2CD8ACA6" w14:textId="77777777" w:rsidTr="006B577C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AFDDCEF" w14:textId="0F641C86" w:rsid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Максимальное разрешение печати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8117EE9" w14:textId="2D179B5F" w:rsidR="006730DA" w:rsidRPr="002D7AF4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>
              <w:t xml:space="preserve">5760x1440 </w:t>
            </w:r>
            <w:proofErr w:type="spellStart"/>
            <w:r>
              <w:t>dpi</w:t>
            </w:r>
            <w:proofErr w:type="spellEnd"/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23E926E" w14:textId="124A8AFD" w:rsidR="006730DA" w:rsidRPr="002D7AF4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>
              <w:rPr>
                <w:rStyle w:val="valuetext"/>
              </w:rPr>
              <w:t xml:space="preserve">1200x1200 </w:t>
            </w:r>
            <w:proofErr w:type="spellStart"/>
            <w:r>
              <w:rPr>
                <w:rStyle w:val="valuetext"/>
              </w:rPr>
              <w:t>dpi</w:t>
            </w:r>
            <w:proofErr w:type="spellEnd"/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5843B03" w14:textId="022D23DF" w:rsidR="006730DA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>
              <w:rPr>
                <w:rStyle w:val="valuetext"/>
              </w:rPr>
              <w:t xml:space="preserve">600x600 </w:t>
            </w:r>
            <w:proofErr w:type="spellStart"/>
            <w:r>
              <w:rPr>
                <w:rStyle w:val="valuetext"/>
              </w:rPr>
              <w:t>dpi</w:t>
            </w:r>
            <w:proofErr w:type="spellEnd"/>
          </w:p>
        </w:tc>
      </w:tr>
      <w:tr w:rsidR="006730DA" w:rsidRPr="00656933" w14:paraId="76E69226" w14:textId="77777777" w:rsidTr="006B577C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E6DDF42" w14:textId="6BE926FA" w:rsidR="006730DA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Максимальный ф</w:t>
            </w:r>
            <w:r w:rsidR="006730DA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ормат печати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81AAD09" w14:textId="448B65C0" w:rsidR="006730DA" w:rsidRPr="00432BFC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А</w:t>
            </w:r>
            <w:r w:rsidR="00775753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3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26D05BD" w14:textId="25081634" w:rsidR="006730DA" w:rsidRPr="00432BFC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А4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B820AD6" w14:textId="75AC27B8" w:rsidR="006730DA" w:rsidRPr="00432BFC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А4</w:t>
            </w:r>
          </w:p>
        </w:tc>
      </w:tr>
    </w:tbl>
    <w:p w14:paraId="643F8A1C" w14:textId="77777777" w:rsidR="006730DA" w:rsidRPr="006730DA" w:rsidRDefault="006730DA" w:rsidP="006730DA">
      <w:pPr>
        <w:ind w:firstLine="0"/>
        <w:rPr>
          <w:lang w:val="en-US"/>
        </w:rPr>
      </w:pPr>
    </w:p>
    <w:p w14:paraId="130F4226" w14:textId="7ED11932" w:rsidR="00656933" w:rsidRPr="00775753" w:rsidRDefault="00775753" w:rsidP="00040215">
      <w:pPr>
        <w:rPr>
          <w:sz w:val="30"/>
          <w:szCs w:val="22"/>
          <w:lang w:val="en-US"/>
        </w:rPr>
      </w:pPr>
      <w:r>
        <w:rPr>
          <w:sz w:val="30"/>
          <w:szCs w:val="22"/>
        </w:rPr>
        <w:t>Так как заказчику</w:t>
      </w:r>
      <w:r w:rsidR="00D364F0">
        <w:rPr>
          <w:sz w:val="30"/>
          <w:szCs w:val="22"/>
        </w:rPr>
        <w:t xml:space="preserve"> может быть важно</w:t>
      </w:r>
      <w:r>
        <w:rPr>
          <w:sz w:val="30"/>
          <w:szCs w:val="22"/>
        </w:rPr>
        <w:t xml:space="preserve"> разрешение и формат печати – стоит выбрать принтер </w:t>
      </w:r>
      <w:r>
        <w:rPr>
          <w:sz w:val="30"/>
          <w:szCs w:val="22"/>
          <w:lang w:val="en-US"/>
        </w:rPr>
        <w:t>Epson L1300</w:t>
      </w:r>
      <w:r>
        <w:rPr>
          <w:sz w:val="30"/>
          <w:szCs w:val="22"/>
        </w:rPr>
        <w:t xml:space="preserve">. Данный принтер обладает большим разрешением печати при относительно небольшой цене в отличие от конкурирующих принтеров. Также данный принтер лидирует в скорости печати, а месячной нагрузкой можно нивелировать.  </w:t>
      </w:r>
    </w:p>
    <w:p w14:paraId="60BD299A" w14:textId="53F1F1CE" w:rsidR="005E244E" w:rsidRDefault="005E244E" w:rsidP="00374E97">
      <w:pPr>
        <w:ind w:firstLine="0"/>
      </w:pPr>
    </w:p>
    <w:p w14:paraId="03D64528" w14:textId="54BF7529" w:rsidR="005E244E" w:rsidRDefault="005E244E" w:rsidP="005E244E">
      <w:pPr>
        <w:pStyle w:val="Heading2"/>
      </w:pPr>
      <w:bookmarkStart w:id="25" w:name="_Toc152710369"/>
      <w:r>
        <w:rPr>
          <w:lang w:val="en-US"/>
        </w:rPr>
        <w:t xml:space="preserve">3.2 </w:t>
      </w:r>
      <w:r>
        <w:t>Настройка оконечных устройств</w:t>
      </w:r>
      <w:bookmarkEnd w:id="25"/>
    </w:p>
    <w:p w14:paraId="1987C8AE" w14:textId="092A7D3A" w:rsidR="00BE1A1F" w:rsidRDefault="00BE1A1F" w:rsidP="00BE1A1F"/>
    <w:p w14:paraId="7ADAC6AF" w14:textId="5F54F191" w:rsidR="00BE1A1F" w:rsidRDefault="00BE1A1F" w:rsidP="00BE1A1F">
      <w:r>
        <w:t>Под настройкой оконечных устройств понимается настройка пользовательских станций, принтеров и цветных принтеров. Данная процедура проделывается с каждым новым подключаемым устройством.</w:t>
      </w:r>
    </w:p>
    <w:p w14:paraId="58C437FE" w14:textId="7AA4EFD3" w:rsidR="00BE1A1F" w:rsidRDefault="00BE1A1F" w:rsidP="00BE1A1F"/>
    <w:p w14:paraId="249168B7" w14:textId="6F69517E" w:rsidR="00BE1A1F" w:rsidRDefault="00BE1A1F" w:rsidP="009C70DC">
      <w:pPr>
        <w:pStyle w:val="Heading3"/>
      </w:pPr>
      <w:bookmarkStart w:id="26" w:name="_Toc152710370"/>
      <w:r>
        <w:t>3.2.1 Настройка пользовательских станций</w:t>
      </w:r>
      <w:bookmarkEnd w:id="26"/>
    </w:p>
    <w:p w14:paraId="6660EFB8" w14:textId="7802F336" w:rsidR="008F4A95" w:rsidRDefault="008F4A95" w:rsidP="008F4A95">
      <w:pPr>
        <w:ind w:firstLine="0"/>
      </w:pPr>
      <w:r>
        <w:tab/>
      </w:r>
    </w:p>
    <w:p w14:paraId="22938F3A" w14:textId="77777777" w:rsidR="008F4A95" w:rsidRDefault="008F4A95" w:rsidP="008F4A95">
      <w:pPr>
        <w:ind w:firstLine="0"/>
      </w:pPr>
      <w:r>
        <w:tab/>
        <w:t xml:space="preserve">Настройка персональных компьютеров происходит в два шага: </w:t>
      </w:r>
    </w:p>
    <w:p w14:paraId="243957A1" w14:textId="54F1651C" w:rsidR="008F4A95" w:rsidRPr="008F4A95" w:rsidRDefault="008F4A95" w:rsidP="00686E99">
      <w:pPr>
        <w:pStyle w:val="ListParagraph"/>
        <w:numPr>
          <w:ilvl w:val="0"/>
          <w:numId w:val="18"/>
        </w:numPr>
        <w:ind w:left="0" w:firstLine="709"/>
      </w:pPr>
      <w:r>
        <w:t>Настройка параметров адаптеров:</w:t>
      </w:r>
    </w:p>
    <w:p w14:paraId="5CAB1CF8" w14:textId="1199E9F0" w:rsidR="00BE1A1F" w:rsidRPr="008F4A95" w:rsidRDefault="00BE1A1F" w:rsidP="008F4A95">
      <w:pPr>
        <w:rPr>
          <w:lang w:val="en-US"/>
        </w:rPr>
      </w:pPr>
      <w:r>
        <w:t xml:space="preserve">Персональные компьютеры подключаются посредством </w:t>
      </w:r>
      <w:r>
        <w:rPr>
          <w:lang w:val="en-US"/>
        </w:rPr>
        <w:t xml:space="preserve">Ethernet. </w:t>
      </w:r>
      <w:r>
        <w:t>Чтобы настроить ПК, необходимо зайти в панель управления, выбрать «</w:t>
      </w:r>
      <w:r>
        <w:rPr>
          <w:lang w:val="en-US"/>
        </w:rPr>
        <w:t>Network and Sharing Center</w:t>
      </w:r>
      <w:r>
        <w:t>», далее «</w:t>
      </w:r>
      <w:r>
        <w:rPr>
          <w:lang w:val="en-US"/>
        </w:rPr>
        <w:t>Change adapter settings</w:t>
      </w:r>
      <w:r>
        <w:t>». После выбора необходимого адаптера и захода в его настройки, необходимо выбрать пункт «</w:t>
      </w:r>
      <w:r>
        <w:rPr>
          <w:lang w:val="en-US"/>
        </w:rPr>
        <w:t>Internet Protocol Version 4 TCP/IPv4</w:t>
      </w:r>
      <w:r>
        <w:t>» и в нём выставить пункт «</w:t>
      </w:r>
      <w:r w:rsidR="008F4A95">
        <w:rPr>
          <w:lang w:val="en-US"/>
        </w:rPr>
        <w:t>Obtain</w:t>
      </w:r>
      <w:r>
        <w:rPr>
          <w:lang w:val="en-US"/>
        </w:rPr>
        <w:t xml:space="preserve"> IP address</w:t>
      </w:r>
      <w:r w:rsidR="008F4A95">
        <w:rPr>
          <w:lang w:val="en-US"/>
        </w:rPr>
        <w:t xml:space="preserve"> automatically</w:t>
      </w:r>
      <w:r>
        <w:t>».</w:t>
      </w:r>
      <w:r w:rsidR="00645189">
        <w:t xml:space="preserve"> В поле «</w:t>
      </w:r>
      <w:r w:rsidR="005F265A">
        <w:rPr>
          <w:lang w:val="en-US"/>
        </w:rPr>
        <w:t>DNS</w:t>
      </w:r>
      <w:r w:rsidR="00645189">
        <w:t>» следует так же выставить «</w:t>
      </w:r>
      <w:r w:rsidR="00645189">
        <w:rPr>
          <w:lang w:val="en-US"/>
        </w:rPr>
        <w:t>Obtain DNS server address automatically</w:t>
      </w:r>
      <w:r w:rsidR="00645189">
        <w:t>»</w:t>
      </w:r>
      <w:r>
        <w:t xml:space="preserve"> </w:t>
      </w:r>
      <w:r w:rsidR="008F4A95">
        <w:t xml:space="preserve">Так как в локальной сети </w:t>
      </w:r>
      <w:r w:rsidR="008F4A95">
        <w:rPr>
          <w:lang w:val="en-US"/>
        </w:rPr>
        <w:t xml:space="preserve">IPv4 </w:t>
      </w:r>
      <w:r w:rsidR="008F4A95">
        <w:t xml:space="preserve">и </w:t>
      </w:r>
      <w:r w:rsidR="008F4A95">
        <w:rPr>
          <w:lang w:val="en-US"/>
        </w:rPr>
        <w:t xml:space="preserve">IPv6 </w:t>
      </w:r>
      <w:r w:rsidR="008F4A95">
        <w:t xml:space="preserve">пулы настроены на коммутаторе и маршрутизаторе – то прописывать </w:t>
      </w:r>
      <w:r w:rsidR="008F4A95">
        <w:rPr>
          <w:lang w:val="en-US"/>
        </w:rPr>
        <w:t>IP</w:t>
      </w:r>
      <w:r w:rsidR="008F4A95">
        <w:t xml:space="preserve">-адреса, как и </w:t>
      </w:r>
      <w:r w:rsidR="008F4A95">
        <w:rPr>
          <w:lang w:val="en-US"/>
        </w:rPr>
        <w:t>DNS-</w:t>
      </w:r>
      <w:r w:rsidR="008F4A95">
        <w:t>сервер</w:t>
      </w:r>
      <w:r w:rsidR="008F4A95">
        <w:rPr>
          <w:lang w:val="en-US"/>
        </w:rPr>
        <w:t xml:space="preserve"> </w:t>
      </w:r>
      <w:r w:rsidR="008F4A95">
        <w:t>вручную не требуется</w:t>
      </w:r>
      <w:r>
        <w:t>.</w:t>
      </w:r>
      <w:r w:rsidR="008F4A95">
        <w:t xml:space="preserve"> </w:t>
      </w:r>
      <w:r w:rsidR="00594CBD">
        <w:t xml:space="preserve">После </w:t>
      </w:r>
      <w:r w:rsidR="008F4A95">
        <w:t xml:space="preserve">данных настроек </w:t>
      </w:r>
      <w:r w:rsidR="00594CBD">
        <w:t>компьютер перезагрузится, и пользователь будет сконфигурирован с ПК администратора.</w:t>
      </w:r>
    </w:p>
    <w:p w14:paraId="21B3FF9B" w14:textId="1E1E83AD" w:rsidR="00594CBD" w:rsidRDefault="00594CBD" w:rsidP="00BE1A1F">
      <w:pPr>
        <w:rPr>
          <w:lang w:val="en-US"/>
        </w:rPr>
      </w:pPr>
      <w:r>
        <w:lastRenderedPageBreak/>
        <w:t>Полный список действий представлен на рисунках 3.1 – 3.</w:t>
      </w:r>
      <w:r w:rsidR="008B4B96">
        <w:t>5</w:t>
      </w:r>
    </w:p>
    <w:p w14:paraId="7FA4159D" w14:textId="54DE2264" w:rsidR="00594CBD" w:rsidRDefault="00594CBD" w:rsidP="00594CBD">
      <w:pPr>
        <w:ind w:firstLine="0"/>
        <w:rPr>
          <w:lang w:val="en-US"/>
        </w:rPr>
      </w:pPr>
    </w:p>
    <w:p w14:paraId="68DA47FE" w14:textId="2E6B438E" w:rsidR="00594CBD" w:rsidRDefault="00594CBD" w:rsidP="00594CBD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40B6D8F" wp14:editId="17DB87C9">
            <wp:extent cx="5076883" cy="28608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3215" cy="288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A51EC" w14:textId="77777777" w:rsidR="00594CBD" w:rsidRDefault="00594CBD" w:rsidP="00594CBD">
      <w:pPr>
        <w:ind w:firstLine="0"/>
        <w:jc w:val="center"/>
        <w:rPr>
          <w:lang w:val="en-US"/>
        </w:rPr>
      </w:pPr>
    </w:p>
    <w:p w14:paraId="3C508E65" w14:textId="6D7AE134" w:rsidR="00594CBD" w:rsidRDefault="00594CBD" w:rsidP="00594CBD">
      <w:pPr>
        <w:ind w:firstLine="0"/>
        <w:jc w:val="center"/>
      </w:pPr>
      <w:r>
        <w:t>Рисунок 3.1 – выбор «</w:t>
      </w:r>
      <w:r>
        <w:rPr>
          <w:lang w:val="en-US"/>
        </w:rPr>
        <w:t>Network Sharing Center</w:t>
      </w:r>
      <w:r>
        <w:t>»</w:t>
      </w:r>
    </w:p>
    <w:p w14:paraId="5C858C04" w14:textId="77777777" w:rsidR="00F41DBD" w:rsidRPr="00594CBD" w:rsidRDefault="00F41DBD" w:rsidP="00594CBD">
      <w:pPr>
        <w:ind w:firstLine="0"/>
        <w:jc w:val="center"/>
      </w:pPr>
    </w:p>
    <w:p w14:paraId="55AC250F" w14:textId="5B6321F3" w:rsidR="005E244E" w:rsidRDefault="00594CBD" w:rsidP="00594CBD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CF433F0" wp14:editId="1202F5BB">
            <wp:extent cx="5630091" cy="3172570"/>
            <wp:effectExtent l="0" t="0" r="889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9528" cy="320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5128" w14:textId="4814FC94" w:rsidR="00594CBD" w:rsidRDefault="00594CBD" w:rsidP="00594CBD">
      <w:pPr>
        <w:ind w:firstLine="0"/>
        <w:jc w:val="center"/>
        <w:rPr>
          <w:lang w:val="en-US"/>
        </w:rPr>
      </w:pPr>
    </w:p>
    <w:p w14:paraId="682A9327" w14:textId="317841A3" w:rsidR="00594CBD" w:rsidRPr="00594CBD" w:rsidRDefault="00594CBD" w:rsidP="00594CBD">
      <w:pPr>
        <w:ind w:firstLine="0"/>
        <w:jc w:val="center"/>
      </w:pPr>
      <w:r>
        <w:t>Рисунок 3.2 – выбор «</w:t>
      </w:r>
      <w:r>
        <w:rPr>
          <w:lang w:val="en-US"/>
        </w:rPr>
        <w:t>Change adapter setting</w:t>
      </w:r>
      <w:r>
        <w:t>»</w:t>
      </w:r>
    </w:p>
    <w:p w14:paraId="083FB6BE" w14:textId="54EE9DAF" w:rsidR="00594CBD" w:rsidRDefault="00594CBD" w:rsidP="00594CBD">
      <w:pPr>
        <w:ind w:firstLine="0"/>
        <w:jc w:val="center"/>
      </w:pPr>
    </w:p>
    <w:p w14:paraId="612433A4" w14:textId="1BD81131" w:rsidR="00594CBD" w:rsidRDefault="00594CBD" w:rsidP="00594CBD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AD6A09D" wp14:editId="7F566577">
            <wp:extent cx="5701085" cy="321257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4048" cy="326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85413" w14:textId="1D36EF90" w:rsidR="00594CBD" w:rsidRDefault="00594CBD" w:rsidP="00594CBD">
      <w:pPr>
        <w:ind w:firstLine="0"/>
        <w:jc w:val="center"/>
        <w:rPr>
          <w:lang w:val="en-US"/>
        </w:rPr>
      </w:pPr>
    </w:p>
    <w:p w14:paraId="5F912906" w14:textId="4C534483" w:rsidR="00594CBD" w:rsidRPr="00594CBD" w:rsidRDefault="00594CBD" w:rsidP="00594CBD">
      <w:pPr>
        <w:ind w:firstLine="0"/>
        <w:jc w:val="center"/>
      </w:pPr>
      <w:r>
        <w:t>Рисунок 3</w:t>
      </w:r>
      <w:r w:rsidR="008B4B96">
        <w:t>.</w:t>
      </w:r>
      <w:r>
        <w:t>3 – выбор соответствующего адаптера и его настроек</w:t>
      </w:r>
    </w:p>
    <w:p w14:paraId="143B246C" w14:textId="3BF101CD" w:rsidR="00594CBD" w:rsidRDefault="00594CBD" w:rsidP="00594CBD">
      <w:pPr>
        <w:ind w:firstLine="0"/>
        <w:jc w:val="center"/>
      </w:pPr>
    </w:p>
    <w:p w14:paraId="27DEE2A7" w14:textId="64178F79" w:rsidR="00594CBD" w:rsidRDefault="00594CBD" w:rsidP="00594CBD">
      <w:pPr>
        <w:ind w:firstLine="0"/>
        <w:jc w:val="center"/>
      </w:pPr>
      <w:r>
        <w:rPr>
          <w:noProof/>
        </w:rPr>
        <w:drawing>
          <wp:inline distT="0" distB="0" distL="0" distR="0" wp14:anchorId="38A17F6B" wp14:editId="19FC3CCE">
            <wp:extent cx="3460173" cy="4461051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4421" cy="449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F1B7" w14:textId="55099086" w:rsidR="00594CBD" w:rsidRDefault="00594CBD" w:rsidP="00594CBD">
      <w:pPr>
        <w:ind w:firstLine="0"/>
        <w:jc w:val="center"/>
      </w:pPr>
    </w:p>
    <w:p w14:paraId="6AFA596A" w14:textId="5151DB34" w:rsidR="00594CBD" w:rsidRDefault="00594CBD" w:rsidP="00594CBD">
      <w:pPr>
        <w:ind w:firstLine="0"/>
        <w:jc w:val="center"/>
        <w:rPr>
          <w:lang w:val="en-US"/>
        </w:rPr>
      </w:pPr>
      <w:r>
        <w:t xml:space="preserve">Рисунок 3.4 – выбор настроек </w:t>
      </w:r>
      <w:r>
        <w:rPr>
          <w:lang w:val="en-US"/>
        </w:rPr>
        <w:t xml:space="preserve">IPv4 </w:t>
      </w:r>
      <w:r>
        <w:t xml:space="preserve">и </w:t>
      </w:r>
      <w:r>
        <w:rPr>
          <w:lang w:val="en-US"/>
        </w:rPr>
        <w:t>IPv6</w:t>
      </w:r>
    </w:p>
    <w:p w14:paraId="14186B4C" w14:textId="07D91183" w:rsidR="00594CBD" w:rsidRDefault="00594CBD" w:rsidP="00594CBD">
      <w:pPr>
        <w:ind w:firstLine="0"/>
        <w:jc w:val="center"/>
        <w:rPr>
          <w:lang w:val="en-US"/>
        </w:rPr>
      </w:pPr>
    </w:p>
    <w:p w14:paraId="2D818C55" w14:textId="7BE90087" w:rsidR="00594CBD" w:rsidRDefault="008F4A95" w:rsidP="00594CBD">
      <w:pPr>
        <w:ind w:firstLine="0"/>
        <w:jc w:val="center"/>
        <w:rPr>
          <w:lang w:val="en-US"/>
        </w:rPr>
      </w:pPr>
      <w:r w:rsidRPr="008F4A95">
        <w:rPr>
          <w:noProof/>
          <w:lang w:val="en-US"/>
        </w:rPr>
        <w:lastRenderedPageBreak/>
        <w:drawing>
          <wp:inline distT="0" distB="0" distL="0" distR="0" wp14:anchorId="34C63A6C" wp14:editId="79413AB8">
            <wp:extent cx="3991936" cy="4540827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2392" cy="45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481DD" w14:textId="0146E8FC" w:rsidR="00EB328E" w:rsidRDefault="00EB328E" w:rsidP="00594CBD">
      <w:pPr>
        <w:ind w:firstLine="0"/>
        <w:jc w:val="center"/>
        <w:rPr>
          <w:lang w:val="en-US"/>
        </w:rPr>
      </w:pPr>
    </w:p>
    <w:p w14:paraId="6B8E2006" w14:textId="1982FDDE" w:rsidR="00EB328E" w:rsidRPr="00C2424E" w:rsidRDefault="00EB328E" w:rsidP="00EB328E">
      <w:pPr>
        <w:ind w:firstLine="0"/>
        <w:jc w:val="center"/>
        <w:rPr>
          <w:lang w:val="en-US"/>
        </w:rPr>
      </w:pPr>
      <w:r w:rsidRPr="008F4A95">
        <w:t>Рисунок 3.</w:t>
      </w:r>
      <w:r w:rsidR="008B4B96">
        <w:t>5</w:t>
      </w:r>
      <w:r w:rsidRPr="008F4A95">
        <w:t xml:space="preserve"> – Настройка </w:t>
      </w:r>
      <w:r w:rsidRPr="008F4A95">
        <w:rPr>
          <w:lang w:val="en-US"/>
        </w:rPr>
        <w:t>IPv4</w:t>
      </w:r>
    </w:p>
    <w:p w14:paraId="0E5EA479" w14:textId="5FD86037" w:rsidR="00EB328E" w:rsidRDefault="00EB328E" w:rsidP="00EB328E">
      <w:pPr>
        <w:ind w:firstLine="0"/>
        <w:jc w:val="center"/>
        <w:rPr>
          <w:lang w:val="en-US"/>
        </w:rPr>
      </w:pPr>
    </w:p>
    <w:p w14:paraId="5F325CCF" w14:textId="3A49FE95" w:rsidR="00DD253D" w:rsidRDefault="00EB328E" w:rsidP="005F679F">
      <w:r>
        <w:t>После перезагрузки или же выхода и входа в учётную запись, данный пользователь будет иметь доступ к разделяемым ресурсам данной ЛКС.</w:t>
      </w:r>
    </w:p>
    <w:p w14:paraId="11BBE033" w14:textId="039F96B8" w:rsidR="00DD253D" w:rsidRDefault="00DD253D" w:rsidP="00EB328E">
      <w:pPr>
        <w:rPr>
          <w:lang w:val="en-US"/>
        </w:rPr>
      </w:pPr>
      <w:r>
        <w:t>2</w:t>
      </w:r>
      <w:r w:rsidR="008F4A95">
        <w:t>)</w:t>
      </w:r>
      <w:r>
        <w:t xml:space="preserve"> Настройка </w:t>
      </w:r>
      <w:r w:rsidR="00AF253C">
        <w:t>усиленной безопасности в отношении учётных записей</w:t>
      </w:r>
      <w:r w:rsidR="00645189">
        <w:rPr>
          <w:lang w:val="en-US"/>
        </w:rPr>
        <w:t>:</w:t>
      </w:r>
    </w:p>
    <w:p w14:paraId="43721F0E" w14:textId="3BD5A553" w:rsidR="00645189" w:rsidRDefault="003B114C" w:rsidP="00EB328E">
      <w:r>
        <w:t xml:space="preserve">Для обеспечения усиленной безопасности в отношении учётных записей пользователей было принято использовать </w:t>
      </w:r>
      <w:r w:rsidR="00AF253C">
        <w:t xml:space="preserve">два решения: </w:t>
      </w:r>
    </w:p>
    <w:p w14:paraId="0E343513" w14:textId="1729C36A" w:rsidR="005F679F" w:rsidRDefault="005F679F" w:rsidP="005F679F">
      <w:pPr>
        <w:pStyle w:val="ListParagraph"/>
        <w:numPr>
          <w:ilvl w:val="0"/>
          <w:numId w:val="19"/>
        </w:numPr>
        <w:ind w:left="0" w:firstLine="709"/>
      </w:pPr>
      <w:r>
        <w:t>Пользователь должен менять пароль после каждого входа в учётную запись (рисунок 3.6)</w:t>
      </w:r>
      <w:r>
        <w:rPr>
          <w:lang w:val="en-US"/>
        </w:rPr>
        <w:t>;</w:t>
      </w:r>
    </w:p>
    <w:p w14:paraId="291D5F10" w14:textId="01DD3FA5" w:rsidR="00AF253C" w:rsidRDefault="00AF253C" w:rsidP="00AF253C">
      <w:pPr>
        <w:pStyle w:val="ListParagraph"/>
        <w:numPr>
          <w:ilvl w:val="0"/>
          <w:numId w:val="19"/>
        </w:numPr>
        <w:ind w:left="0" w:firstLine="709"/>
      </w:pPr>
      <w:r>
        <w:t>Настройка опции «</w:t>
      </w:r>
      <w:r>
        <w:rPr>
          <w:lang w:val="en-US"/>
        </w:rPr>
        <w:t>Log on hours</w:t>
      </w:r>
      <w:r>
        <w:t>» в соответствии со временем работы компании (рисунок 3.</w:t>
      </w:r>
      <w:r w:rsidR="005F679F">
        <w:t>7</w:t>
      </w:r>
      <w:r>
        <w:t>)</w:t>
      </w:r>
      <w:r>
        <w:rPr>
          <w:lang w:val="en-US"/>
        </w:rPr>
        <w:t>;</w:t>
      </w:r>
    </w:p>
    <w:p w14:paraId="5E2F314B" w14:textId="0D03DAC2" w:rsidR="005F679F" w:rsidRDefault="005F679F" w:rsidP="005F679F"/>
    <w:p w14:paraId="65FB1620" w14:textId="77777777" w:rsidR="005F679F" w:rsidRDefault="005F679F" w:rsidP="005F679F">
      <w:pPr>
        <w:ind w:firstLine="0"/>
        <w:jc w:val="center"/>
      </w:pPr>
      <w:r>
        <w:rPr>
          <w:noProof/>
        </w:rPr>
        <w:drawing>
          <wp:inline distT="0" distB="0" distL="0" distR="0" wp14:anchorId="199BD1C9" wp14:editId="09CBC27F">
            <wp:extent cx="3916875" cy="1101013"/>
            <wp:effectExtent l="0" t="0" r="762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5697" cy="114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CB452" w14:textId="77777777" w:rsidR="005F679F" w:rsidRDefault="005F679F" w:rsidP="005F679F">
      <w:pPr>
        <w:ind w:firstLine="0"/>
        <w:jc w:val="center"/>
      </w:pPr>
    </w:p>
    <w:p w14:paraId="6CEEA0CD" w14:textId="08F03638" w:rsidR="005F679F" w:rsidRDefault="005F679F" w:rsidP="005F679F">
      <w:pPr>
        <w:ind w:firstLine="0"/>
        <w:jc w:val="center"/>
      </w:pPr>
      <w:r>
        <w:t>Рисунок 3.6 – Настройка повторного изменения пароля</w:t>
      </w:r>
    </w:p>
    <w:p w14:paraId="67EC0EA7" w14:textId="77777777" w:rsidR="005F679F" w:rsidRDefault="005F679F" w:rsidP="005F679F"/>
    <w:p w14:paraId="1966AD73" w14:textId="77777777" w:rsidR="005F679F" w:rsidRDefault="005F679F" w:rsidP="005F679F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CDAE8C2" wp14:editId="0111546F">
            <wp:extent cx="2929467" cy="1842542"/>
            <wp:effectExtent l="0" t="0" r="444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14503" cy="189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8C94E" w14:textId="77777777" w:rsidR="005F679F" w:rsidRDefault="005F679F" w:rsidP="005F679F">
      <w:pPr>
        <w:ind w:firstLine="0"/>
        <w:jc w:val="center"/>
      </w:pPr>
    </w:p>
    <w:p w14:paraId="1906152A" w14:textId="5D533687" w:rsidR="005F679F" w:rsidRDefault="005F679F" w:rsidP="005F679F">
      <w:pPr>
        <w:ind w:firstLine="0"/>
        <w:jc w:val="center"/>
      </w:pPr>
      <w:r>
        <w:t>Рисунок 3.7 – Настройка опции «</w:t>
      </w:r>
      <w:r>
        <w:rPr>
          <w:lang w:val="en-US"/>
        </w:rPr>
        <w:t>Log on hours</w:t>
      </w:r>
      <w:r>
        <w:t>»</w:t>
      </w:r>
    </w:p>
    <w:p w14:paraId="5C5FBBCC" w14:textId="77777777" w:rsidR="005F679F" w:rsidRPr="00F75608" w:rsidRDefault="005F679F" w:rsidP="005F679F">
      <w:pPr>
        <w:ind w:firstLine="0"/>
        <w:jc w:val="center"/>
      </w:pPr>
    </w:p>
    <w:p w14:paraId="41DB9DB6" w14:textId="22368040" w:rsidR="00F75608" w:rsidRDefault="00F75608" w:rsidP="00AF253C">
      <w:pPr>
        <w:pStyle w:val="ListParagraph"/>
        <w:numPr>
          <w:ilvl w:val="0"/>
          <w:numId w:val="19"/>
        </w:numPr>
        <w:ind w:left="0" w:firstLine="709"/>
      </w:pPr>
      <w:r>
        <w:t>Будет использоваться приложение «</w:t>
      </w:r>
      <w:proofErr w:type="spellStart"/>
      <w:r>
        <w:rPr>
          <w:lang w:val="en-US"/>
        </w:rPr>
        <w:t>miniOrange</w:t>
      </w:r>
      <w:proofErr w:type="spellEnd"/>
      <w:r>
        <w:t>» для двухфакторной аутентификации.</w:t>
      </w:r>
    </w:p>
    <w:p w14:paraId="757010DE" w14:textId="538E48D8" w:rsidR="00CE3238" w:rsidRPr="00CE3238" w:rsidRDefault="00CE3238" w:rsidP="0016042C">
      <w:r>
        <w:t xml:space="preserve">После настройки пункта часов входа в систему следует </w:t>
      </w:r>
      <w:r w:rsidRPr="00CE3238">
        <w:t xml:space="preserve">отключить пользователей от всех сетевых ресурсов по истечении их рабочего времени, выбрав «Политики» в строке меню «Диспетчер пользователей для доменов», выбрав «Учетная запись», а затем выбрав «Принудительное отключение удаленных пользователей от сервера по истечении времени входа в систему» в нижней части </w:t>
      </w:r>
      <w:r w:rsidR="00475C49">
        <w:t>д</w:t>
      </w:r>
      <w:r w:rsidR="00475C49" w:rsidRPr="00CE3238">
        <w:t>иалогово</w:t>
      </w:r>
      <w:r w:rsidR="00475C49">
        <w:t>го</w:t>
      </w:r>
      <w:r w:rsidR="00475C49" w:rsidRPr="00CE3238">
        <w:t xml:space="preserve"> </w:t>
      </w:r>
      <w:r w:rsidRPr="00CE3238">
        <w:t>окна</w:t>
      </w:r>
      <w:r w:rsidR="00475C49">
        <w:t xml:space="preserve"> </w:t>
      </w:r>
      <w:r w:rsidRPr="00CE3238">
        <w:t>«Политика учетной записи».</w:t>
      </w:r>
    </w:p>
    <w:p w14:paraId="7AC4F8C6" w14:textId="5CF31B6D" w:rsidR="00AF253C" w:rsidRDefault="00F75608" w:rsidP="00AF253C">
      <w:r>
        <w:t xml:space="preserve">Для использования приложения </w:t>
      </w:r>
      <w:proofErr w:type="spellStart"/>
      <w:r>
        <w:rPr>
          <w:lang w:val="en-US"/>
        </w:rPr>
        <w:t>miniOrange</w:t>
      </w:r>
      <w:proofErr w:type="spellEnd"/>
      <w:r>
        <w:rPr>
          <w:lang w:val="en-US"/>
        </w:rPr>
        <w:t xml:space="preserve"> </w:t>
      </w:r>
      <w:r>
        <w:t xml:space="preserve">необходимо зайти на официальный сайт, создать аккаунт администратора один раз. Далее необходимо </w:t>
      </w:r>
      <w:r w:rsidR="001D7EF3">
        <w:t>добавить новый тип авторизации в разделе «</w:t>
      </w:r>
      <w:r w:rsidR="001D7EF3">
        <w:rPr>
          <w:lang w:val="en-US"/>
        </w:rPr>
        <w:t>apps</w:t>
      </w:r>
      <w:r w:rsidR="001D7EF3">
        <w:t>» (рисунок 3.2.6). Далее необходимо добавить тип «</w:t>
      </w:r>
      <w:r w:rsidR="001D7EF3">
        <w:rPr>
          <w:lang w:val="en-US"/>
        </w:rPr>
        <w:t>Desktop</w:t>
      </w:r>
      <w:r w:rsidR="001D7EF3">
        <w:t>»</w:t>
      </w:r>
      <w:r w:rsidR="001D7EF3">
        <w:rPr>
          <w:lang w:val="en-US"/>
        </w:rPr>
        <w:t xml:space="preserve">, </w:t>
      </w:r>
      <w:r w:rsidR="001D7EF3">
        <w:t>«</w:t>
      </w:r>
      <w:r w:rsidR="001D7EF3">
        <w:rPr>
          <w:lang w:val="en-US"/>
        </w:rPr>
        <w:t>Windows</w:t>
      </w:r>
      <w:r w:rsidR="001D7EF3">
        <w:t>»</w:t>
      </w:r>
      <w:r w:rsidR="001D7EF3">
        <w:rPr>
          <w:lang w:val="en-US"/>
        </w:rPr>
        <w:t xml:space="preserve">, </w:t>
      </w:r>
      <w:r w:rsidR="001D7EF3">
        <w:t>задать имя аутентификации, имя политики и группы, тип входа и выставить «</w:t>
      </w:r>
      <w:r w:rsidR="001D7EF3">
        <w:rPr>
          <w:lang w:val="en-US"/>
        </w:rPr>
        <w:t>Two Factor Authentication</w:t>
      </w:r>
      <w:r w:rsidR="001D7EF3">
        <w:t>» (рисунок 3.2.7). Далее в разделе «2</w:t>
      </w:r>
      <w:r w:rsidR="001D7EF3">
        <w:rPr>
          <w:lang w:val="en-US"/>
        </w:rPr>
        <w:t xml:space="preserve">FA options for </w:t>
      </w:r>
      <w:proofErr w:type="spellStart"/>
      <w:r w:rsidR="001D7EF3">
        <w:rPr>
          <w:lang w:val="en-US"/>
        </w:rPr>
        <w:t>EndUsers</w:t>
      </w:r>
      <w:proofErr w:type="spellEnd"/>
      <w:r w:rsidR="001D7EF3">
        <w:t>» необходимо выставить метод аутентификации для пользователей</w:t>
      </w:r>
      <w:r w:rsidR="001D7EF3">
        <w:rPr>
          <w:lang w:val="en-US"/>
        </w:rPr>
        <w:t xml:space="preserve"> (</w:t>
      </w:r>
      <w:r w:rsidR="001D7EF3">
        <w:t xml:space="preserve">рисунок 3.2.8). </w:t>
      </w:r>
    </w:p>
    <w:p w14:paraId="2A3FA67A" w14:textId="7A945976" w:rsidR="001D7EF3" w:rsidRPr="001D7EF3" w:rsidRDefault="001D7EF3" w:rsidP="00AF253C">
      <w:r>
        <w:t xml:space="preserve">На стороне пользователя необходимо загрузить приложение аутентификации с официального сайте </w:t>
      </w:r>
      <w:r>
        <w:rPr>
          <w:lang w:val="en-US"/>
        </w:rPr>
        <w:t>[</w:t>
      </w:r>
      <w:r w:rsidR="00502439">
        <w:rPr>
          <w:lang w:val="en-US"/>
        </w:rPr>
        <w:t>3</w:t>
      </w:r>
      <w:r>
        <w:rPr>
          <w:lang w:val="en-US"/>
        </w:rPr>
        <w:t>]</w:t>
      </w:r>
      <w:r>
        <w:t>. После входа в приложение во вкладке «</w:t>
      </w:r>
      <w:r>
        <w:rPr>
          <w:lang w:val="en-US"/>
        </w:rPr>
        <w:t>Plugin Selection</w:t>
      </w:r>
      <w:r>
        <w:t>» необходимо включить пункт «</w:t>
      </w:r>
      <w:proofErr w:type="spellStart"/>
      <w:r>
        <w:rPr>
          <w:lang w:val="en-US"/>
        </w:rPr>
        <w:t>miniOrange</w:t>
      </w:r>
      <w:proofErr w:type="spellEnd"/>
      <w:r>
        <w:t>». При этом высветиться окно, в котором необходимо ввести «</w:t>
      </w:r>
      <w:r>
        <w:rPr>
          <w:lang w:val="en-US"/>
        </w:rPr>
        <w:t>Customer Key</w:t>
      </w:r>
      <w:r>
        <w:t>» и «</w:t>
      </w:r>
      <w:r>
        <w:rPr>
          <w:lang w:val="en-US"/>
        </w:rPr>
        <w:t>API Key</w:t>
      </w:r>
      <w:r>
        <w:t xml:space="preserve">», которые даны в настройках </w:t>
      </w:r>
      <w:r w:rsidR="00666A8D">
        <w:t>на стороне администратора. Делается данная процедура один раз для каждого пользователя (рисунки 3.</w:t>
      </w:r>
      <w:r w:rsidR="005F679F">
        <w:t>8</w:t>
      </w:r>
      <w:r w:rsidR="00666A8D">
        <w:t xml:space="preserve"> – 3.</w:t>
      </w:r>
      <w:r w:rsidR="005F679F">
        <w:t>13</w:t>
      </w:r>
      <w:r w:rsidR="00666A8D">
        <w:t>)</w:t>
      </w:r>
      <w:r w:rsidR="003221C5">
        <w:t>.</w:t>
      </w:r>
    </w:p>
    <w:p w14:paraId="17A9094A" w14:textId="7171FFD3" w:rsidR="001D7EF3" w:rsidRDefault="001D7EF3" w:rsidP="005F679F">
      <w:pPr>
        <w:ind w:firstLine="0"/>
      </w:pPr>
    </w:p>
    <w:p w14:paraId="12208233" w14:textId="17411187" w:rsidR="001D7EF3" w:rsidRDefault="001D7EF3" w:rsidP="001D7EF3">
      <w:pPr>
        <w:ind w:hanging="709"/>
        <w:jc w:val="center"/>
      </w:pPr>
      <w:r w:rsidRPr="001D7EF3">
        <w:rPr>
          <w:noProof/>
        </w:rPr>
        <w:lastRenderedPageBreak/>
        <w:drawing>
          <wp:inline distT="0" distB="0" distL="0" distR="0" wp14:anchorId="41E0E777" wp14:editId="3BFE55D7">
            <wp:extent cx="5964382" cy="256008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94424" cy="257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A1D65" w14:textId="2569EE6F" w:rsidR="001D7EF3" w:rsidRDefault="001D7EF3" w:rsidP="00AF253C">
      <w:pPr>
        <w:ind w:firstLine="0"/>
        <w:jc w:val="center"/>
      </w:pPr>
    </w:p>
    <w:p w14:paraId="6BECDDB5" w14:textId="41A1394F" w:rsidR="001D7EF3" w:rsidRDefault="001D7EF3" w:rsidP="00AF253C">
      <w:pPr>
        <w:ind w:firstLine="0"/>
        <w:jc w:val="center"/>
      </w:pPr>
      <w:r>
        <w:t>Рисунок 3.</w:t>
      </w:r>
      <w:r w:rsidR="005F679F">
        <w:t>8</w:t>
      </w:r>
      <w:r>
        <w:t xml:space="preserve"> – Добавление нового типа авторизации</w:t>
      </w:r>
    </w:p>
    <w:p w14:paraId="7AD465D5" w14:textId="41539457" w:rsidR="001D7EF3" w:rsidRDefault="001D7EF3" w:rsidP="00AF253C">
      <w:pPr>
        <w:ind w:firstLine="0"/>
        <w:jc w:val="center"/>
      </w:pPr>
    </w:p>
    <w:p w14:paraId="3E6EB708" w14:textId="69A13BD6" w:rsidR="001D7EF3" w:rsidRDefault="001D7EF3" w:rsidP="00AF253C">
      <w:pPr>
        <w:ind w:firstLine="0"/>
        <w:jc w:val="center"/>
      </w:pPr>
      <w:r w:rsidRPr="001D7EF3">
        <w:rPr>
          <w:noProof/>
        </w:rPr>
        <w:drawing>
          <wp:inline distT="0" distB="0" distL="0" distR="0" wp14:anchorId="4EC74715" wp14:editId="43212550">
            <wp:extent cx="5939790" cy="2152015"/>
            <wp:effectExtent l="0" t="0" r="381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16F69" w14:textId="162B1613" w:rsidR="001D7EF3" w:rsidRDefault="001D7EF3" w:rsidP="00AF253C">
      <w:pPr>
        <w:ind w:firstLine="0"/>
        <w:jc w:val="center"/>
      </w:pPr>
    </w:p>
    <w:p w14:paraId="0DFAA4AE" w14:textId="2E74605A" w:rsidR="001D7EF3" w:rsidRDefault="001D7EF3" w:rsidP="00AF253C">
      <w:pPr>
        <w:ind w:firstLine="0"/>
        <w:jc w:val="center"/>
      </w:pPr>
      <w:r>
        <w:t>Рисунок 3.</w:t>
      </w:r>
      <w:r w:rsidR="005F679F">
        <w:t>9</w:t>
      </w:r>
      <w:r>
        <w:t xml:space="preserve"> – Добавление способа входа</w:t>
      </w:r>
    </w:p>
    <w:p w14:paraId="39C440EB" w14:textId="38FB4645" w:rsidR="001D7EF3" w:rsidRDefault="001D7EF3" w:rsidP="00AF253C">
      <w:pPr>
        <w:ind w:firstLine="0"/>
        <w:jc w:val="center"/>
      </w:pPr>
    </w:p>
    <w:p w14:paraId="1AC3A92C" w14:textId="44DD31F8" w:rsidR="001D7EF3" w:rsidRDefault="001D7EF3" w:rsidP="00AF253C">
      <w:pPr>
        <w:ind w:firstLine="0"/>
        <w:jc w:val="center"/>
        <w:rPr>
          <w:lang w:val="en-US"/>
        </w:rPr>
      </w:pPr>
      <w:r w:rsidRPr="001D7EF3">
        <w:rPr>
          <w:noProof/>
        </w:rPr>
        <w:drawing>
          <wp:inline distT="0" distB="0" distL="0" distR="0" wp14:anchorId="6AC51694" wp14:editId="5F867902">
            <wp:extent cx="5939790" cy="2590165"/>
            <wp:effectExtent l="0" t="0" r="381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2D4AD" w14:textId="1B4B1B45" w:rsidR="001D7EF3" w:rsidRDefault="001D7EF3" w:rsidP="00AF253C">
      <w:pPr>
        <w:ind w:firstLine="0"/>
        <w:jc w:val="center"/>
        <w:rPr>
          <w:lang w:val="en-US"/>
        </w:rPr>
      </w:pPr>
    </w:p>
    <w:p w14:paraId="2B61F797" w14:textId="31413AAA" w:rsidR="001D7EF3" w:rsidRDefault="001D7EF3" w:rsidP="00AF253C">
      <w:pPr>
        <w:ind w:firstLine="0"/>
        <w:jc w:val="center"/>
      </w:pPr>
      <w:r>
        <w:t>Рисунок 3.</w:t>
      </w:r>
      <w:r w:rsidR="005F679F">
        <w:t xml:space="preserve">10 </w:t>
      </w:r>
      <w:r>
        <w:t>– Выбор метода двухфакторной аутентификации</w:t>
      </w:r>
    </w:p>
    <w:p w14:paraId="21875918" w14:textId="77777777" w:rsidR="00AD0BBB" w:rsidRDefault="00AD0BBB" w:rsidP="00AF253C">
      <w:pPr>
        <w:ind w:firstLine="0"/>
        <w:jc w:val="center"/>
      </w:pPr>
    </w:p>
    <w:p w14:paraId="1B029E1B" w14:textId="4E783997" w:rsidR="00666A8D" w:rsidRDefault="00666A8D" w:rsidP="00AF253C">
      <w:pPr>
        <w:ind w:firstLine="0"/>
        <w:jc w:val="center"/>
      </w:pPr>
    </w:p>
    <w:p w14:paraId="3C2779A5" w14:textId="77777777" w:rsidR="00AD0BBB" w:rsidRDefault="00AD0BBB" w:rsidP="00AD0BBB">
      <w:pPr>
        <w:ind w:firstLine="0"/>
        <w:jc w:val="center"/>
      </w:pPr>
      <w:r w:rsidRPr="00666A8D">
        <w:rPr>
          <w:noProof/>
        </w:rPr>
        <w:drawing>
          <wp:inline distT="0" distB="0" distL="0" distR="0" wp14:anchorId="0BA4D08E" wp14:editId="4CE19B65">
            <wp:extent cx="4343400" cy="1077724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8842" cy="109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2960B" w14:textId="77777777" w:rsidR="00AD0BBB" w:rsidRDefault="00AD0BBB" w:rsidP="00AD0BBB">
      <w:pPr>
        <w:ind w:firstLine="0"/>
        <w:jc w:val="center"/>
      </w:pPr>
    </w:p>
    <w:p w14:paraId="33F2FB70" w14:textId="558D8557" w:rsidR="00AD0BBB" w:rsidRPr="00666A8D" w:rsidRDefault="00AD0BBB" w:rsidP="00AD0BBB">
      <w:pPr>
        <w:ind w:firstLine="0"/>
        <w:jc w:val="center"/>
      </w:pPr>
      <w:r>
        <w:t>Рисунок 3.</w:t>
      </w:r>
      <w:r w:rsidR="005F679F">
        <w:t>11</w:t>
      </w:r>
      <w:r>
        <w:t xml:space="preserve"> – </w:t>
      </w:r>
      <w:r>
        <w:rPr>
          <w:lang w:val="en-US"/>
        </w:rPr>
        <w:t>Customer Key</w:t>
      </w:r>
      <w:r>
        <w:t xml:space="preserve"> и </w:t>
      </w:r>
      <w:r>
        <w:rPr>
          <w:lang w:val="en-US"/>
        </w:rPr>
        <w:t xml:space="preserve">API Key </w:t>
      </w:r>
      <w:r>
        <w:t>со стороны администратора</w:t>
      </w:r>
    </w:p>
    <w:p w14:paraId="75463024" w14:textId="48EA01AA" w:rsidR="00666A8D" w:rsidRDefault="00666A8D" w:rsidP="00AF253C">
      <w:pPr>
        <w:ind w:firstLine="0"/>
        <w:jc w:val="center"/>
      </w:pPr>
    </w:p>
    <w:p w14:paraId="544EBC49" w14:textId="77777777" w:rsidR="00CE3238" w:rsidRDefault="00CE3238" w:rsidP="00CE3238">
      <w:pPr>
        <w:ind w:firstLine="0"/>
        <w:jc w:val="left"/>
      </w:pPr>
    </w:p>
    <w:p w14:paraId="2864D18F" w14:textId="125F121E" w:rsidR="00666A8D" w:rsidRDefault="00666A8D" w:rsidP="00AF253C">
      <w:pPr>
        <w:ind w:firstLine="0"/>
        <w:jc w:val="center"/>
      </w:pPr>
      <w:r w:rsidRPr="00666A8D">
        <w:rPr>
          <w:noProof/>
        </w:rPr>
        <w:drawing>
          <wp:inline distT="0" distB="0" distL="0" distR="0" wp14:anchorId="2CC99A09" wp14:editId="69AC89C5">
            <wp:extent cx="4336130" cy="326160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91244" cy="330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6B614" w14:textId="03180E15" w:rsidR="00666A8D" w:rsidRDefault="00666A8D" w:rsidP="00AF253C">
      <w:pPr>
        <w:ind w:firstLine="0"/>
        <w:jc w:val="center"/>
      </w:pPr>
    </w:p>
    <w:p w14:paraId="4CE0E5BD" w14:textId="2C2654BC" w:rsidR="00666A8D" w:rsidRDefault="00666A8D" w:rsidP="00AF253C">
      <w:pPr>
        <w:ind w:firstLine="0"/>
        <w:jc w:val="center"/>
      </w:pPr>
      <w:r>
        <w:t>Рисунок 3.</w:t>
      </w:r>
      <w:r w:rsidR="005F679F">
        <w:t>12</w:t>
      </w:r>
      <w:r>
        <w:t xml:space="preserve"> – Включение плагина двухфакторной аутентификации</w:t>
      </w:r>
    </w:p>
    <w:p w14:paraId="0FE7A5EE" w14:textId="3AE977B5" w:rsidR="00666A8D" w:rsidRDefault="00666A8D" w:rsidP="00AF253C">
      <w:pPr>
        <w:ind w:firstLine="0"/>
        <w:jc w:val="center"/>
      </w:pPr>
    </w:p>
    <w:p w14:paraId="29A2344B" w14:textId="0ABEC5A8" w:rsidR="00666A8D" w:rsidRDefault="00666A8D" w:rsidP="00AF253C">
      <w:pPr>
        <w:ind w:firstLine="0"/>
        <w:jc w:val="center"/>
      </w:pPr>
      <w:r w:rsidRPr="00666A8D">
        <w:rPr>
          <w:noProof/>
        </w:rPr>
        <w:drawing>
          <wp:inline distT="0" distB="0" distL="0" distR="0" wp14:anchorId="4D43D8CA" wp14:editId="09D64A9E">
            <wp:extent cx="3492000" cy="238361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0089" cy="240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1776E" w14:textId="007FFA80" w:rsidR="00666A8D" w:rsidRDefault="00666A8D" w:rsidP="00CE3238">
      <w:pPr>
        <w:ind w:firstLine="0"/>
      </w:pPr>
    </w:p>
    <w:p w14:paraId="42E2D055" w14:textId="4AFC9DE4" w:rsidR="00666A8D" w:rsidRPr="001F0F62" w:rsidRDefault="00666A8D" w:rsidP="001F0F62">
      <w:pPr>
        <w:ind w:firstLine="0"/>
        <w:jc w:val="center"/>
        <w:rPr>
          <w:lang w:val="en-US"/>
        </w:rPr>
      </w:pPr>
      <w:r>
        <w:t>Рисунок 3.</w:t>
      </w:r>
      <w:r w:rsidR="005F679F">
        <w:t>13</w:t>
      </w:r>
      <w:r>
        <w:t xml:space="preserve"> – Меню ввода </w:t>
      </w:r>
      <w:r>
        <w:rPr>
          <w:lang w:val="en-US"/>
        </w:rPr>
        <w:t xml:space="preserve">Customer key </w:t>
      </w:r>
      <w:r>
        <w:t>и</w:t>
      </w:r>
      <w:r>
        <w:rPr>
          <w:lang w:val="en-US"/>
        </w:rPr>
        <w:t xml:space="preserve"> API key.</w:t>
      </w:r>
    </w:p>
    <w:p w14:paraId="468F66FC" w14:textId="77777777" w:rsidR="003221C5" w:rsidRDefault="003221C5" w:rsidP="003221C5">
      <w:r>
        <w:lastRenderedPageBreak/>
        <w:t>После данной настройки и нажатия кнопки «</w:t>
      </w:r>
      <w:r>
        <w:rPr>
          <w:lang w:val="en-US"/>
        </w:rPr>
        <w:t>Save</w:t>
      </w:r>
      <w:r>
        <w:t>» в пункте «</w:t>
      </w:r>
      <w:r>
        <w:rPr>
          <w:lang w:val="en-US"/>
        </w:rPr>
        <w:t>Credential Provider Options</w:t>
      </w:r>
      <w:r>
        <w:t>» необходимо выбрать пункт «</w:t>
      </w:r>
      <w:r>
        <w:rPr>
          <w:lang w:val="en-US"/>
        </w:rPr>
        <w:t xml:space="preserve">Force </w:t>
      </w:r>
      <w:proofErr w:type="spellStart"/>
      <w:r>
        <w:rPr>
          <w:lang w:val="en-US"/>
        </w:rPr>
        <w:t>miniOrange</w:t>
      </w:r>
      <w:proofErr w:type="spellEnd"/>
      <w:r>
        <w:rPr>
          <w:lang w:val="en-US"/>
        </w:rPr>
        <w:t xml:space="preserve"> 2FA on Logon</w:t>
      </w:r>
      <w:r>
        <w:t>».</w:t>
      </w:r>
    </w:p>
    <w:p w14:paraId="790CAE63" w14:textId="7043419B" w:rsidR="003221C5" w:rsidRDefault="003221C5" w:rsidP="003221C5">
      <w:r>
        <w:t>Таким образом после включения персонального компьютера пользователь будет видеть меню аутентификации (рисунок 3.</w:t>
      </w:r>
      <w:r w:rsidR="00617714">
        <w:t>14</w:t>
      </w:r>
      <w:r>
        <w:t xml:space="preserve">). При этом привязывая своё приложение от </w:t>
      </w:r>
      <w:r>
        <w:rPr>
          <w:lang w:val="en-US"/>
        </w:rPr>
        <w:t xml:space="preserve">Google Authenticator </w:t>
      </w:r>
      <w:r>
        <w:t xml:space="preserve">или </w:t>
      </w:r>
      <w:r>
        <w:rPr>
          <w:lang w:val="en-US"/>
        </w:rPr>
        <w:t>Push Notification</w:t>
      </w:r>
      <w:r>
        <w:t xml:space="preserve">. </w:t>
      </w:r>
    </w:p>
    <w:p w14:paraId="32A9D628" w14:textId="77777777" w:rsidR="001F0F62" w:rsidRPr="003221C5" w:rsidRDefault="001F0F62" w:rsidP="003221C5"/>
    <w:p w14:paraId="1B600496" w14:textId="5445CFCF" w:rsidR="00AF253C" w:rsidRDefault="003221C5" w:rsidP="003221C5">
      <w:pPr>
        <w:ind w:firstLine="0"/>
        <w:jc w:val="center"/>
      </w:pPr>
      <w:r w:rsidRPr="003221C5">
        <w:rPr>
          <w:noProof/>
        </w:rPr>
        <w:drawing>
          <wp:inline distT="0" distB="0" distL="0" distR="0" wp14:anchorId="77B3234D" wp14:editId="427EA839">
            <wp:extent cx="4125191" cy="3157619"/>
            <wp:effectExtent l="0" t="0" r="889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9555" cy="317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226CC" w14:textId="25D7177C" w:rsidR="003221C5" w:rsidRDefault="003221C5" w:rsidP="003221C5">
      <w:pPr>
        <w:ind w:firstLine="0"/>
        <w:jc w:val="center"/>
      </w:pPr>
    </w:p>
    <w:p w14:paraId="47ACAC70" w14:textId="797E0488" w:rsidR="003221C5" w:rsidRDefault="003221C5" w:rsidP="003221C5">
      <w:pPr>
        <w:ind w:firstLine="0"/>
        <w:jc w:val="center"/>
      </w:pPr>
      <w:r>
        <w:t>Рисунок 3.</w:t>
      </w:r>
      <w:r w:rsidR="00617714">
        <w:t>14</w:t>
      </w:r>
      <w:r>
        <w:t xml:space="preserve"> – Меню входа пользователя.</w:t>
      </w:r>
    </w:p>
    <w:p w14:paraId="1B6A1603" w14:textId="77777777" w:rsidR="00617714" w:rsidRDefault="00617714" w:rsidP="00CE3238">
      <w:pPr>
        <w:ind w:firstLine="0"/>
      </w:pPr>
    </w:p>
    <w:p w14:paraId="01A0AFF9" w14:textId="67B29455" w:rsidR="00A70C83" w:rsidRDefault="00A70C83" w:rsidP="009C70DC">
      <w:pPr>
        <w:pStyle w:val="Heading3"/>
      </w:pPr>
      <w:bookmarkStart w:id="27" w:name="_Toc152710371"/>
      <w:r w:rsidRPr="00374E97">
        <w:t>3.2.</w:t>
      </w:r>
      <w:r w:rsidR="00DD253D">
        <w:t>3</w:t>
      </w:r>
      <w:r w:rsidRPr="00374E97">
        <w:t xml:space="preserve"> Настройка принтеров</w:t>
      </w:r>
      <w:bookmarkEnd w:id="27"/>
    </w:p>
    <w:p w14:paraId="37A92464" w14:textId="330C41F7" w:rsidR="00A70C83" w:rsidRDefault="00A70C83" w:rsidP="00EB328E"/>
    <w:p w14:paraId="09CFF581" w14:textId="66C2FBB0" w:rsidR="006D4124" w:rsidRDefault="00374E97" w:rsidP="006D4124">
      <w:r>
        <w:t xml:space="preserve">Для настройки принтеров требуется подключить принтер к пользовательской станции и включить принтер в сеть. Для настройки чёрно-белых принтеров от компании </w:t>
      </w:r>
      <w:r>
        <w:rPr>
          <w:lang w:val="en-US"/>
        </w:rPr>
        <w:t xml:space="preserve">Kyocera </w:t>
      </w:r>
      <w:r>
        <w:t xml:space="preserve">следует </w:t>
      </w:r>
      <w:r w:rsidR="006D4124">
        <w:t>загрузить</w:t>
      </w:r>
      <w:r>
        <w:t xml:space="preserve"> с официального сайта </w:t>
      </w:r>
      <w:r w:rsidR="006D4124">
        <w:rPr>
          <w:lang w:val="en-US"/>
        </w:rPr>
        <w:t xml:space="preserve">Kyocera </w:t>
      </w:r>
      <w:r>
        <w:rPr>
          <w:lang w:val="en-US"/>
        </w:rPr>
        <w:t>[</w:t>
      </w:r>
      <w:r w:rsidR="00502439">
        <w:rPr>
          <w:lang w:val="en-US"/>
        </w:rPr>
        <w:t>4</w:t>
      </w:r>
      <w:r>
        <w:rPr>
          <w:lang w:val="en-US"/>
        </w:rPr>
        <w:t>]</w:t>
      </w:r>
      <w:r w:rsidR="006D4124">
        <w:t xml:space="preserve"> универсальный драйвер, запустить его и нажать «</w:t>
      </w:r>
      <w:r w:rsidR="006D4124">
        <w:rPr>
          <w:lang w:val="en-US"/>
        </w:rPr>
        <w:t>Express Install</w:t>
      </w:r>
      <w:r w:rsidR="006D4124">
        <w:t>». После автоматического поиска принтера и его выбора следует нажать «</w:t>
      </w:r>
      <w:r w:rsidR="006D4124">
        <w:rPr>
          <w:lang w:val="en-US"/>
        </w:rPr>
        <w:t>Install</w:t>
      </w:r>
      <w:r w:rsidR="006D4124">
        <w:t xml:space="preserve">». </w:t>
      </w:r>
    </w:p>
    <w:p w14:paraId="4498E333" w14:textId="7280CDBD" w:rsidR="001A24BE" w:rsidRDefault="006D4124" w:rsidP="001A24BE">
      <w:r>
        <w:t xml:space="preserve">Для настройки цветных принтеров от </w:t>
      </w:r>
      <w:r>
        <w:rPr>
          <w:lang w:val="en-US"/>
        </w:rPr>
        <w:t>Epson</w:t>
      </w:r>
      <w:r>
        <w:t xml:space="preserve"> требуется загрузить драйвер с официального сайта </w:t>
      </w:r>
      <w:r>
        <w:rPr>
          <w:lang w:val="en-US"/>
        </w:rPr>
        <w:t>Epson [</w:t>
      </w:r>
      <w:r w:rsidR="00502439">
        <w:rPr>
          <w:lang w:val="en-US"/>
        </w:rPr>
        <w:t>5</w:t>
      </w:r>
      <w:r>
        <w:rPr>
          <w:lang w:val="en-US"/>
        </w:rPr>
        <w:t>]</w:t>
      </w:r>
      <w:r w:rsidR="006F3748">
        <w:rPr>
          <w:lang w:val="en-US"/>
        </w:rPr>
        <w:t>.</w:t>
      </w:r>
      <w:r w:rsidR="006F3748">
        <w:t xml:space="preserve"> После скачивания и запуска драйверов следует нажать «</w:t>
      </w:r>
      <w:r w:rsidR="006F3748">
        <w:rPr>
          <w:lang w:val="en-US"/>
        </w:rPr>
        <w:t>Ok</w:t>
      </w:r>
      <w:r w:rsidR="006F3748">
        <w:t>», после чего драйверы будут установлены на пользовательскую станцию.</w:t>
      </w:r>
    </w:p>
    <w:p w14:paraId="5261C112" w14:textId="77777777" w:rsidR="00617714" w:rsidRPr="001A24BE" w:rsidRDefault="00617714" w:rsidP="001A24BE"/>
    <w:p w14:paraId="429243E6" w14:textId="026DAD2A" w:rsidR="00150A8B" w:rsidRPr="00150A8B" w:rsidRDefault="00150A8B" w:rsidP="00150A8B">
      <w:pPr>
        <w:pStyle w:val="Heading2"/>
      </w:pPr>
      <w:bookmarkStart w:id="28" w:name="_Toc152710372"/>
      <w:r w:rsidRPr="009F31DB">
        <w:t>3.</w:t>
      </w:r>
      <w:r w:rsidR="005E244E" w:rsidRPr="009F31DB">
        <w:rPr>
          <w:lang w:val="en-US"/>
        </w:rPr>
        <w:t>3</w:t>
      </w:r>
      <w:r w:rsidRPr="009F31DB">
        <w:t xml:space="preserve"> Обоснование выбора активного сетевого оборудования</w:t>
      </w:r>
      <w:bookmarkEnd w:id="28"/>
      <w:r>
        <w:t xml:space="preserve"> </w:t>
      </w:r>
    </w:p>
    <w:p w14:paraId="07F72523" w14:textId="3D975FED" w:rsidR="00E4042C" w:rsidRDefault="00E4042C" w:rsidP="00E4042C"/>
    <w:p w14:paraId="27B3658B" w14:textId="7DBA325B" w:rsidR="004D67D9" w:rsidRDefault="004D67D9" w:rsidP="00E4042C">
      <w:r>
        <w:t xml:space="preserve">Активным сетевым оборудованием можно считать оборудование, участвующее в обработке и передаче данных в компьютерных сетях. К данному оборудованию относятся маршрутизаторы, коммутаторы, мосты, сетевые серверы и другие устройства, управляющее трафиком и </w:t>
      </w:r>
      <w:r>
        <w:lastRenderedPageBreak/>
        <w:t xml:space="preserve">принимающие решения о маршрутизации данных и усиливающие сигнал для передачи по сети. </w:t>
      </w:r>
    </w:p>
    <w:p w14:paraId="6B2AC4DE" w14:textId="6E66914C" w:rsidR="004D67D9" w:rsidRDefault="004D67D9" w:rsidP="00E4042C">
      <w:r>
        <w:t xml:space="preserve">Из параметров, предоставленными заказчиком, следует выделить самые главные, коими являются: </w:t>
      </w:r>
    </w:p>
    <w:p w14:paraId="30DB4105" w14:textId="3564395C" w:rsidR="004D67D9" w:rsidRPr="004D67D9" w:rsidRDefault="004D67D9" w:rsidP="00252FEC">
      <w:pPr>
        <w:pStyle w:val="ListParagraph"/>
        <w:numPr>
          <w:ilvl w:val="0"/>
          <w:numId w:val="2"/>
        </w:numPr>
        <w:ind w:left="0" w:firstLine="709"/>
        <w:rPr>
          <w:lang w:val="en-US"/>
        </w:rPr>
      </w:pPr>
      <w:r>
        <w:t>Сеть имеет небольшой масштаб. Как минимум от 10 стационарных подключений и 20 подключений для мобильных устройств</w:t>
      </w:r>
      <w:r>
        <w:rPr>
          <w:lang w:val="en-US"/>
        </w:rPr>
        <w:t>;</w:t>
      </w:r>
    </w:p>
    <w:p w14:paraId="620645B5" w14:textId="518224AF" w:rsidR="004D67D9" w:rsidRDefault="004D67D9" w:rsidP="00252FEC">
      <w:pPr>
        <w:pStyle w:val="ListParagraph"/>
        <w:numPr>
          <w:ilvl w:val="0"/>
          <w:numId w:val="2"/>
        </w:numPr>
        <w:ind w:left="0" w:firstLine="709"/>
        <w:rPr>
          <w:lang w:val="en-US"/>
        </w:rPr>
      </w:pPr>
      <w:r>
        <w:t xml:space="preserve">Подключение к </w:t>
      </w:r>
      <w:r>
        <w:rPr>
          <w:lang w:val="en-US"/>
        </w:rPr>
        <w:t xml:space="preserve">Internet </w:t>
      </w:r>
      <w:r>
        <w:t xml:space="preserve">происходит за счёт </w:t>
      </w:r>
      <w:r>
        <w:rPr>
          <w:lang w:val="en-US"/>
        </w:rPr>
        <w:t>Metro Ethernet;</w:t>
      </w:r>
    </w:p>
    <w:p w14:paraId="68B31742" w14:textId="56F0087A" w:rsidR="004D67D9" w:rsidRDefault="004D67D9" w:rsidP="00252FEC">
      <w:pPr>
        <w:pStyle w:val="ListParagraph"/>
        <w:numPr>
          <w:ilvl w:val="0"/>
          <w:numId w:val="2"/>
        </w:numPr>
        <w:ind w:left="0" w:firstLine="709"/>
        <w:rPr>
          <w:lang w:val="en-US"/>
        </w:rPr>
      </w:pPr>
      <w:r>
        <w:t xml:space="preserve">Необходима поддержка </w:t>
      </w:r>
      <w:r>
        <w:rPr>
          <w:lang w:val="en-US"/>
        </w:rPr>
        <w:t>VLAN;</w:t>
      </w:r>
    </w:p>
    <w:p w14:paraId="207C8410" w14:textId="3C2A3618" w:rsidR="004D67D9" w:rsidRDefault="004D67D9" w:rsidP="00252FEC">
      <w:pPr>
        <w:pStyle w:val="ListParagraph"/>
        <w:numPr>
          <w:ilvl w:val="0"/>
          <w:numId w:val="2"/>
        </w:numPr>
        <w:ind w:left="0" w:firstLine="709"/>
        <w:rPr>
          <w:lang w:val="en-US"/>
        </w:rPr>
      </w:pPr>
      <w:r>
        <w:t>Необходим файловы</w:t>
      </w:r>
      <w:r w:rsidR="00CF5AE3">
        <w:t>й</w:t>
      </w:r>
      <w:r>
        <w:t xml:space="preserve"> </w:t>
      </w:r>
      <w:r>
        <w:rPr>
          <w:lang w:val="en-US"/>
        </w:rPr>
        <w:t xml:space="preserve">NTFS/SMB </w:t>
      </w:r>
      <w:r>
        <w:t>сервер для внутреннего использования</w:t>
      </w:r>
      <w:r>
        <w:rPr>
          <w:lang w:val="en-US"/>
        </w:rPr>
        <w:t>;</w:t>
      </w:r>
    </w:p>
    <w:p w14:paraId="2E56C456" w14:textId="47906C27" w:rsidR="005B1C6E" w:rsidRDefault="005B1C6E" w:rsidP="005B1C6E">
      <w:pPr>
        <w:pStyle w:val="ListParagraph"/>
        <w:ind w:left="709" w:firstLine="0"/>
        <w:rPr>
          <w:lang w:val="en-US"/>
        </w:rPr>
      </w:pPr>
      <w:r>
        <w:t>Исходя из этих требований и будет подбираться сетевое оборудование.</w:t>
      </w:r>
    </w:p>
    <w:p w14:paraId="4A1D9464" w14:textId="37BD6BD4" w:rsidR="00B13DDB" w:rsidRDefault="00B13DDB" w:rsidP="00B13DDB">
      <w:r>
        <w:t>Полный список используемого оборудования будет предоставлен в приложении «Д».</w:t>
      </w:r>
    </w:p>
    <w:p w14:paraId="13F9EF4A" w14:textId="765D951D" w:rsidR="00B13DDB" w:rsidRDefault="00B13DDB" w:rsidP="00B13DDB"/>
    <w:p w14:paraId="7F2E7251" w14:textId="706669F2" w:rsidR="00B13DDB" w:rsidRDefault="00B13DDB" w:rsidP="00B13DDB">
      <w:pPr>
        <w:pStyle w:val="Heading3"/>
      </w:pPr>
      <w:bookmarkStart w:id="29" w:name="_Toc152710373"/>
      <w:r>
        <w:t>3.</w:t>
      </w:r>
      <w:r w:rsidR="005E244E">
        <w:rPr>
          <w:lang w:val="en-US"/>
        </w:rPr>
        <w:t>3</w:t>
      </w:r>
      <w:r>
        <w:t>.1 Маршрутизатор</w:t>
      </w:r>
      <w:bookmarkEnd w:id="29"/>
      <w:r>
        <w:t xml:space="preserve"> </w:t>
      </w:r>
    </w:p>
    <w:p w14:paraId="0158FD97" w14:textId="4E054220" w:rsidR="00B13DDB" w:rsidRDefault="00B13DDB" w:rsidP="00B13DDB">
      <w:pPr>
        <w:rPr>
          <w:lang w:val="en-US"/>
        </w:rPr>
      </w:pPr>
    </w:p>
    <w:p w14:paraId="3AC6AF47" w14:textId="0A91F368" w:rsidR="00B13DDB" w:rsidRDefault="00B13DDB" w:rsidP="00B13DDB">
      <w:r>
        <w:t xml:space="preserve">Маршрутизатор – это сетевое устройство, выполняющее функцию переадресации приходящих на него пакетов в соответствии с маршрутной информацией. Данное устройство, стоит на границе сетей и передаёт информацию между ними. В дополнение к связи различных сетей, маршрутизатор будет выполнять функцию </w:t>
      </w:r>
      <w:r w:rsidR="00C46C78">
        <w:t xml:space="preserve">адресации между виртуальными локальными сетями. </w:t>
      </w:r>
    </w:p>
    <w:p w14:paraId="1C338B17" w14:textId="04825C5A" w:rsidR="005B1C6E" w:rsidRDefault="005B1C6E" w:rsidP="00B13DDB">
      <w:r>
        <w:t xml:space="preserve">В данной компьютерной сети выбор стоял между двумя маршрутизаторами: </w:t>
      </w:r>
      <w:r>
        <w:rPr>
          <w:lang w:val="en-US"/>
        </w:rPr>
        <w:t xml:space="preserve">Cisco ISR4431/K9 </w:t>
      </w:r>
      <w:r>
        <w:t xml:space="preserve">или же </w:t>
      </w:r>
      <w:r>
        <w:rPr>
          <w:lang w:val="en-US"/>
        </w:rPr>
        <w:t xml:space="preserve">Cisco ISR4221/K9. </w:t>
      </w:r>
      <w:r>
        <w:t xml:space="preserve">Сравнение данных </w:t>
      </w:r>
      <w:r w:rsidR="00CF5AE3">
        <w:t>маршрутизаторов</w:t>
      </w:r>
      <w:r>
        <w:t xml:space="preserve"> приведено в таблице 3.</w:t>
      </w:r>
      <w:r w:rsidR="00617714">
        <w:t>4</w:t>
      </w:r>
      <w:r w:rsidR="00705368">
        <w:t>.</w:t>
      </w:r>
    </w:p>
    <w:p w14:paraId="2C936B22" w14:textId="2E81B76B" w:rsidR="00705368" w:rsidRDefault="00705368" w:rsidP="00705368">
      <w:pPr>
        <w:ind w:firstLine="0"/>
      </w:pPr>
    </w:p>
    <w:p w14:paraId="416642F6" w14:textId="4D1EA82B" w:rsidR="00705368" w:rsidRDefault="00705368" w:rsidP="00705368">
      <w:pPr>
        <w:ind w:firstLine="0"/>
      </w:pPr>
      <w:r>
        <w:t>Таблица 3.</w:t>
      </w:r>
      <w:r w:rsidR="00617714">
        <w:t>4</w:t>
      </w:r>
      <w:r>
        <w:t xml:space="preserve"> – </w:t>
      </w:r>
      <w:r w:rsidR="00617714">
        <w:t>С</w:t>
      </w:r>
      <w:r>
        <w:t>равнение маршрутизаторов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705368" w14:paraId="56441888" w14:textId="77777777" w:rsidTr="00705368">
        <w:tc>
          <w:tcPr>
            <w:tcW w:w="3114" w:type="dxa"/>
          </w:tcPr>
          <w:p w14:paraId="28FB5CC6" w14:textId="23BA3236" w:rsidR="00705368" w:rsidRDefault="00705368" w:rsidP="00705368">
            <w:pPr>
              <w:ind w:firstLine="0"/>
            </w:pPr>
            <w:r>
              <w:t>Модель</w:t>
            </w:r>
          </w:p>
        </w:tc>
        <w:tc>
          <w:tcPr>
            <w:tcW w:w="3115" w:type="dxa"/>
          </w:tcPr>
          <w:p w14:paraId="4E22F118" w14:textId="5057609D" w:rsidR="00705368" w:rsidRPr="00705368" w:rsidRDefault="00705368" w:rsidP="0070536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Cisco ISR4331</w:t>
            </w:r>
          </w:p>
        </w:tc>
        <w:tc>
          <w:tcPr>
            <w:tcW w:w="3115" w:type="dxa"/>
          </w:tcPr>
          <w:p w14:paraId="2D880567" w14:textId="0E974524" w:rsidR="00705368" w:rsidRPr="00705368" w:rsidRDefault="00705368" w:rsidP="0070536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Cisco ISR 4221</w:t>
            </w:r>
          </w:p>
        </w:tc>
      </w:tr>
      <w:tr w:rsidR="00705368" w14:paraId="3C3397DC" w14:textId="77777777" w:rsidTr="00705368">
        <w:tc>
          <w:tcPr>
            <w:tcW w:w="3114" w:type="dxa"/>
          </w:tcPr>
          <w:p w14:paraId="0735665D" w14:textId="249E9411" w:rsidR="00705368" w:rsidRDefault="00705368" w:rsidP="00705368">
            <w:pPr>
              <w:ind w:firstLine="0"/>
            </w:pPr>
            <w:r>
              <w:t>Поддержка телефонии</w:t>
            </w:r>
            <w:r w:rsidR="00355FE8">
              <w:t xml:space="preserve"> и видео</w:t>
            </w:r>
          </w:p>
        </w:tc>
        <w:tc>
          <w:tcPr>
            <w:tcW w:w="3115" w:type="dxa"/>
          </w:tcPr>
          <w:p w14:paraId="26A4B7DB" w14:textId="35D16094" w:rsidR="00705368" w:rsidRPr="00705368" w:rsidRDefault="00705368" w:rsidP="00705368">
            <w:pPr>
              <w:ind w:firstLine="0"/>
            </w:pPr>
            <w:r>
              <w:t>До 100</w:t>
            </w:r>
            <w:r w:rsidR="00355FE8">
              <w:t>, 360</w:t>
            </w:r>
          </w:p>
        </w:tc>
        <w:tc>
          <w:tcPr>
            <w:tcW w:w="3115" w:type="dxa"/>
          </w:tcPr>
          <w:p w14:paraId="182E1DA2" w14:textId="3FC46B75" w:rsidR="00705368" w:rsidRPr="00705368" w:rsidRDefault="00705368" w:rsidP="00705368">
            <w:pPr>
              <w:ind w:firstLine="0"/>
            </w:pPr>
            <w:r>
              <w:t>Отсутствует</w:t>
            </w:r>
          </w:p>
        </w:tc>
      </w:tr>
      <w:tr w:rsidR="00705368" w14:paraId="4D81DC79" w14:textId="77777777" w:rsidTr="00705368">
        <w:tc>
          <w:tcPr>
            <w:tcW w:w="3114" w:type="dxa"/>
          </w:tcPr>
          <w:p w14:paraId="291F0A23" w14:textId="516622D8" w:rsidR="00705368" w:rsidRPr="00705368" w:rsidRDefault="00705368" w:rsidP="00705368">
            <w:pPr>
              <w:ind w:firstLine="0"/>
            </w:pPr>
            <w:r>
              <w:t xml:space="preserve">Беспроводной модуль </w:t>
            </w:r>
            <w:r>
              <w:rPr>
                <w:lang w:val="en-US"/>
              </w:rPr>
              <w:t>LAN-</w:t>
            </w:r>
            <w:r>
              <w:t>контроллера</w:t>
            </w:r>
          </w:p>
        </w:tc>
        <w:tc>
          <w:tcPr>
            <w:tcW w:w="3115" w:type="dxa"/>
          </w:tcPr>
          <w:p w14:paraId="26D49996" w14:textId="161ABC1A" w:rsidR="00705368" w:rsidRDefault="00705368" w:rsidP="00705368">
            <w:pPr>
              <w:ind w:firstLine="0"/>
            </w:pPr>
            <w:r>
              <w:t xml:space="preserve">Поддерживается </w:t>
            </w:r>
          </w:p>
        </w:tc>
        <w:tc>
          <w:tcPr>
            <w:tcW w:w="3115" w:type="dxa"/>
          </w:tcPr>
          <w:p w14:paraId="4514E429" w14:textId="005825C4" w:rsidR="00705368" w:rsidRDefault="00705368" w:rsidP="00705368">
            <w:pPr>
              <w:ind w:firstLine="0"/>
            </w:pPr>
            <w:r>
              <w:t xml:space="preserve">Отсутствует </w:t>
            </w:r>
          </w:p>
        </w:tc>
      </w:tr>
      <w:tr w:rsidR="00705368" w14:paraId="2EC3B615" w14:textId="77777777" w:rsidTr="00705368">
        <w:tc>
          <w:tcPr>
            <w:tcW w:w="3114" w:type="dxa"/>
          </w:tcPr>
          <w:p w14:paraId="6A780997" w14:textId="4C6F0B02" w:rsidR="00705368" w:rsidRPr="00705368" w:rsidRDefault="00705368" w:rsidP="00705368">
            <w:pPr>
              <w:ind w:firstLine="0"/>
              <w:rPr>
                <w:lang w:val="en-US"/>
              </w:rPr>
            </w:pPr>
            <w:r>
              <w:t xml:space="preserve">Поддержка </w:t>
            </w:r>
            <w:r>
              <w:rPr>
                <w:lang w:val="en-US"/>
              </w:rPr>
              <w:t>PoE</w:t>
            </w:r>
          </w:p>
        </w:tc>
        <w:tc>
          <w:tcPr>
            <w:tcW w:w="3115" w:type="dxa"/>
          </w:tcPr>
          <w:p w14:paraId="1A14D294" w14:textId="15D843BF" w:rsidR="00705368" w:rsidRPr="00705368" w:rsidRDefault="00705368" w:rsidP="00705368">
            <w:pPr>
              <w:ind w:firstLine="0"/>
            </w:pPr>
            <w:r>
              <w:t>До 250 Ватт</w: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14:paraId="2BDF40BF" w14:textId="42A889D6" w:rsidR="00705368" w:rsidRDefault="00705368" w:rsidP="00705368">
            <w:pPr>
              <w:ind w:firstLine="0"/>
            </w:pPr>
            <w:r>
              <w:t>Отсутствует</w:t>
            </w:r>
          </w:p>
        </w:tc>
      </w:tr>
      <w:tr w:rsidR="00355FE8" w14:paraId="2DB512B6" w14:textId="77777777" w:rsidTr="00705368">
        <w:tc>
          <w:tcPr>
            <w:tcW w:w="3114" w:type="dxa"/>
          </w:tcPr>
          <w:p w14:paraId="0FAE44CF" w14:textId="6C3E46E2" w:rsidR="00355FE8" w:rsidRPr="00355FE8" w:rsidRDefault="00355FE8" w:rsidP="00705368">
            <w:pPr>
              <w:ind w:firstLine="0"/>
            </w:pPr>
            <w:r>
              <w:t>Суммарная пропускная способность</w:t>
            </w:r>
          </w:p>
        </w:tc>
        <w:tc>
          <w:tcPr>
            <w:tcW w:w="3115" w:type="dxa"/>
          </w:tcPr>
          <w:p w14:paraId="2B927179" w14:textId="513DF82A" w:rsidR="00355FE8" w:rsidRPr="00355FE8" w:rsidRDefault="00355FE8" w:rsidP="00705368">
            <w:pPr>
              <w:ind w:firstLine="0"/>
            </w:pPr>
            <w:r>
              <w:t>До 300 Мбит</w:t>
            </w:r>
            <w:r>
              <w:rPr>
                <w:lang w:val="en-US"/>
              </w:rPr>
              <w:t>/</w:t>
            </w:r>
            <w:r>
              <w:t>с</w:t>
            </w:r>
          </w:p>
        </w:tc>
        <w:tc>
          <w:tcPr>
            <w:tcW w:w="3115" w:type="dxa"/>
          </w:tcPr>
          <w:p w14:paraId="2C17F23F" w14:textId="1BD6E03B" w:rsidR="00355FE8" w:rsidRPr="00355FE8" w:rsidRDefault="00355FE8" w:rsidP="00705368">
            <w:pPr>
              <w:ind w:firstLine="0"/>
            </w:pPr>
            <w:r>
              <w:t>До 75 Мбит</w:t>
            </w:r>
            <w:r>
              <w:rPr>
                <w:lang w:val="en-US"/>
              </w:rPr>
              <w:t>/c</w:t>
            </w:r>
          </w:p>
        </w:tc>
      </w:tr>
      <w:tr w:rsidR="00355FE8" w14:paraId="7A5D05FE" w14:textId="77777777" w:rsidTr="00705368">
        <w:tc>
          <w:tcPr>
            <w:tcW w:w="3114" w:type="dxa"/>
          </w:tcPr>
          <w:p w14:paraId="0854CC6C" w14:textId="7A7D4F7E" w:rsidR="00355FE8" w:rsidRPr="00355FE8" w:rsidRDefault="00355FE8" w:rsidP="00705368">
            <w:pPr>
              <w:ind w:firstLine="0"/>
            </w:pPr>
            <w:r>
              <w:t xml:space="preserve">Максимальный объём памяти </w:t>
            </w:r>
            <w:r>
              <w:rPr>
                <w:lang w:val="en-US"/>
              </w:rPr>
              <w:t>DDR3</w:t>
            </w:r>
          </w:p>
        </w:tc>
        <w:tc>
          <w:tcPr>
            <w:tcW w:w="3115" w:type="dxa"/>
          </w:tcPr>
          <w:p w14:paraId="38330827" w14:textId="23D1C988" w:rsidR="00355FE8" w:rsidRDefault="00355FE8" w:rsidP="00705368">
            <w:pPr>
              <w:ind w:firstLine="0"/>
            </w:pPr>
            <w:r>
              <w:t>До 16 ГБ</w:t>
            </w:r>
          </w:p>
        </w:tc>
        <w:tc>
          <w:tcPr>
            <w:tcW w:w="3115" w:type="dxa"/>
          </w:tcPr>
          <w:p w14:paraId="18CC8D7F" w14:textId="65ABBABE" w:rsidR="00355FE8" w:rsidRDefault="00355FE8" w:rsidP="00705368">
            <w:pPr>
              <w:ind w:firstLine="0"/>
            </w:pPr>
            <w:r>
              <w:t>До 4 ГБ</w:t>
            </w:r>
          </w:p>
        </w:tc>
      </w:tr>
      <w:tr w:rsidR="00355FE8" w14:paraId="59A76A4F" w14:textId="77777777" w:rsidTr="00705368">
        <w:tc>
          <w:tcPr>
            <w:tcW w:w="3114" w:type="dxa"/>
          </w:tcPr>
          <w:p w14:paraId="2D8376E6" w14:textId="71C988BF" w:rsidR="00355FE8" w:rsidRDefault="00355FE8" w:rsidP="00705368">
            <w:pPr>
              <w:ind w:firstLine="0"/>
            </w:pPr>
            <w:r>
              <w:t xml:space="preserve">Максимальный объём </w:t>
            </w:r>
            <w:proofErr w:type="spellStart"/>
            <w:r>
              <w:t>флеш</w:t>
            </w:r>
            <w:proofErr w:type="spellEnd"/>
            <w:r>
              <w:t>-памяти</w:t>
            </w:r>
          </w:p>
        </w:tc>
        <w:tc>
          <w:tcPr>
            <w:tcW w:w="3115" w:type="dxa"/>
          </w:tcPr>
          <w:p w14:paraId="27752714" w14:textId="57C6B72B" w:rsidR="00355FE8" w:rsidRDefault="00355FE8" w:rsidP="00705368">
            <w:pPr>
              <w:ind w:firstLine="0"/>
            </w:pPr>
            <w:r>
              <w:t>До 16 ГБ</w:t>
            </w:r>
          </w:p>
        </w:tc>
        <w:tc>
          <w:tcPr>
            <w:tcW w:w="3115" w:type="dxa"/>
          </w:tcPr>
          <w:p w14:paraId="5468F5B8" w14:textId="6C254CF1" w:rsidR="00355FE8" w:rsidRDefault="00355FE8" w:rsidP="00705368">
            <w:pPr>
              <w:ind w:firstLine="0"/>
            </w:pPr>
            <w:r>
              <w:t>До 8 ГБ</w:t>
            </w:r>
          </w:p>
        </w:tc>
      </w:tr>
      <w:tr w:rsidR="00705368" w14:paraId="3ADB6B38" w14:textId="77777777" w:rsidTr="00705368">
        <w:tc>
          <w:tcPr>
            <w:tcW w:w="3114" w:type="dxa"/>
          </w:tcPr>
          <w:p w14:paraId="2EEFB9C2" w14:textId="78462DAC" w:rsidR="00705368" w:rsidRPr="00705368" w:rsidRDefault="00705368" w:rsidP="00705368">
            <w:pPr>
              <w:ind w:firstLine="0"/>
            </w:pPr>
            <w:r>
              <w:t>Цена</w:t>
            </w:r>
          </w:p>
        </w:tc>
        <w:tc>
          <w:tcPr>
            <w:tcW w:w="3115" w:type="dxa"/>
          </w:tcPr>
          <w:p w14:paraId="3DB61B52" w14:textId="4A9793F1" w:rsidR="00705368" w:rsidRPr="00705368" w:rsidRDefault="00705368" w:rsidP="00705368">
            <w:pPr>
              <w:ind w:firstLine="0"/>
            </w:pPr>
            <w:r>
              <w:t>9312</w:t>
            </w:r>
            <w:r w:rsidR="000D0423">
              <w:rPr>
                <w:lang w:val="en-US"/>
              </w:rPr>
              <w:t>.</w:t>
            </w:r>
            <w:r>
              <w:t>24 р.</w:t>
            </w:r>
          </w:p>
        </w:tc>
        <w:tc>
          <w:tcPr>
            <w:tcW w:w="3115" w:type="dxa"/>
          </w:tcPr>
          <w:p w14:paraId="0E42FC72" w14:textId="31D2BF2B" w:rsidR="00705368" w:rsidRDefault="00705368" w:rsidP="00705368">
            <w:pPr>
              <w:ind w:firstLine="0"/>
            </w:pPr>
            <w:r>
              <w:t>3959</w:t>
            </w:r>
            <w:r w:rsidR="000D0423">
              <w:rPr>
                <w:lang w:val="en-US"/>
              </w:rPr>
              <w:t>.</w:t>
            </w:r>
            <w:r>
              <w:t>59 р.</w:t>
            </w:r>
          </w:p>
        </w:tc>
      </w:tr>
    </w:tbl>
    <w:p w14:paraId="50A239FD" w14:textId="335B1D57" w:rsidR="00705368" w:rsidRDefault="00705368" w:rsidP="00705368">
      <w:pPr>
        <w:ind w:firstLine="0"/>
      </w:pPr>
    </w:p>
    <w:p w14:paraId="737B8B8F" w14:textId="0DBF9CB5" w:rsidR="00992D20" w:rsidRDefault="00705368" w:rsidP="00E4042C">
      <w:r>
        <w:t xml:space="preserve">Исходя из данного сравнения, логично выбрать маршрутизатор </w:t>
      </w:r>
      <w:r w:rsidRPr="00705368">
        <w:t>Cisco ISR4331</w:t>
      </w:r>
      <w:r>
        <w:t xml:space="preserve">. </w:t>
      </w:r>
      <w:r w:rsidR="000A7007">
        <w:t>Д</w:t>
      </w:r>
      <w:r>
        <w:t>анный маршрутизатор</w:t>
      </w:r>
      <w:r w:rsidR="000A7007">
        <w:t xml:space="preserve"> обладает рядом преимуществ, таких как </w:t>
      </w:r>
      <w:r w:rsidR="000A7007">
        <w:lastRenderedPageBreak/>
        <w:t xml:space="preserve">большая пропускная способность, объём памяти и поддержка </w:t>
      </w:r>
      <w:r w:rsidR="000A7007">
        <w:rPr>
          <w:lang w:val="en-US"/>
        </w:rPr>
        <w:t>PoE</w:t>
      </w:r>
      <w:r w:rsidR="00355FE8">
        <w:t>.</w:t>
      </w:r>
      <w:r w:rsidR="00992D20">
        <w:t xml:space="preserve"> Далее про конкретные характеристики маршрутизатора</w:t>
      </w:r>
      <w:r w:rsidR="00A12C2E">
        <w:t xml:space="preserve"> </w:t>
      </w:r>
      <w:r w:rsidR="00A12C2E">
        <w:rPr>
          <w:lang w:val="en-US"/>
        </w:rPr>
        <w:t>[</w:t>
      </w:r>
      <w:r w:rsidR="00502439">
        <w:rPr>
          <w:lang w:val="en-US"/>
        </w:rPr>
        <w:t>6</w:t>
      </w:r>
      <w:r w:rsidR="00A12C2E">
        <w:rPr>
          <w:lang w:val="en-US"/>
        </w:rPr>
        <w:t>]</w:t>
      </w:r>
      <w:r w:rsidR="00992D20">
        <w:t xml:space="preserve">. </w:t>
      </w:r>
    </w:p>
    <w:p w14:paraId="689A7C6E" w14:textId="5E837064" w:rsidR="005703EE" w:rsidRDefault="00C46C78" w:rsidP="00E4042C">
      <w:pPr>
        <w:rPr>
          <w:lang w:val="en-US"/>
        </w:rPr>
      </w:pPr>
      <w:r w:rsidRPr="00C46C78">
        <w:t>Cisco ISR4431/K9</w:t>
      </w:r>
      <w:r>
        <w:rPr>
          <w:lang w:val="en-US"/>
        </w:rPr>
        <w:t xml:space="preserve"> – </w:t>
      </w:r>
      <w:r w:rsidRPr="00C46C78">
        <w:t xml:space="preserve">это один из маршрутизаторов серии Cisco Integrated </w:t>
      </w:r>
      <w:proofErr w:type="spellStart"/>
      <w:r w:rsidRPr="00C46C78">
        <w:t>Services</w:t>
      </w:r>
      <w:proofErr w:type="spellEnd"/>
      <w:r w:rsidRPr="00C46C78">
        <w:t xml:space="preserve"> </w:t>
      </w:r>
      <w:proofErr w:type="spellStart"/>
      <w:r w:rsidRPr="00C46C78">
        <w:t>Router</w:t>
      </w:r>
      <w:proofErr w:type="spellEnd"/>
      <w:r>
        <w:rPr>
          <w:lang w:val="en-US"/>
        </w:rPr>
        <w:t xml:space="preserve"> </w:t>
      </w:r>
      <w:r w:rsidRPr="00C46C78">
        <w:t>и имеет ряд характеристик, которые делают его хорошим выбором в корпоративных и бизнес-средах.</w:t>
      </w:r>
      <w:r>
        <w:rPr>
          <w:lang w:val="en-US"/>
        </w:rPr>
        <w:t xml:space="preserve"> </w:t>
      </w:r>
      <w:r>
        <w:t xml:space="preserve">Данный маршрутизатор обладает рядом преимуществ, таких как: </w:t>
      </w:r>
      <w:r w:rsidR="00360553">
        <w:t xml:space="preserve">наличием 4 </w:t>
      </w:r>
      <w:r w:rsidR="00360553">
        <w:rPr>
          <w:lang w:val="en-US"/>
        </w:rPr>
        <w:t xml:space="preserve">RJ-45 Gigabit </w:t>
      </w:r>
      <w:r w:rsidR="00360553">
        <w:t xml:space="preserve">портов и </w:t>
      </w:r>
      <w:r>
        <w:t>4</w:t>
      </w:r>
      <w:r w:rsidR="00360553">
        <w:rPr>
          <w:lang w:val="en-US"/>
        </w:rPr>
        <w:t xml:space="preserve"> </w:t>
      </w:r>
      <w:r>
        <w:rPr>
          <w:lang w:val="en-US"/>
        </w:rPr>
        <w:t>small form-factor pluggable</w:t>
      </w:r>
      <w:r w:rsidR="00360553">
        <w:rPr>
          <w:lang w:val="en-US"/>
        </w:rPr>
        <w:t xml:space="preserve"> Gigabit </w:t>
      </w:r>
      <w:r w:rsidR="00360553">
        <w:t>портов</w:t>
      </w:r>
      <w:r>
        <w:rPr>
          <w:lang w:val="en-US"/>
        </w:rPr>
        <w:t xml:space="preserve">, </w:t>
      </w:r>
      <w:r w:rsidR="00360553">
        <w:t xml:space="preserve">поддержкой </w:t>
      </w:r>
      <w:r w:rsidR="00360553">
        <w:rPr>
          <w:lang w:val="en-US"/>
        </w:rPr>
        <w:t>PoE</w:t>
      </w:r>
      <w:r w:rsidR="00360553">
        <w:t xml:space="preserve">, наличием ещё 3 свободных </w:t>
      </w:r>
      <w:r w:rsidR="00360553">
        <w:rPr>
          <w:lang w:val="en-US"/>
        </w:rPr>
        <w:t>NIM</w:t>
      </w:r>
      <w:r w:rsidR="00360553">
        <w:t xml:space="preserve">-слотов. Данный маршрутизатор может служить в качестве </w:t>
      </w:r>
      <w:r w:rsidR="00360553">
        <w:rPr>
          <w:lang w:val="en-US"/>
        </w:rPr>
        <w:t>DHCP</w:t>
      </w:r>
      <w:r w:rsidR="00360553">
        <w:t xml:space="preserve">-сервера, а также имеет встроенную поддержку </w:t>
      </w:r>
      <w:r w:rsidR="00360553">
        <w:rPr>
          <w:lang w:val="en-US"/>
        </w:rPr>
        <w:t>NAT.</w:t>
      </w:r>
    </w:p>
    <w:p w14:paraId="7E3205FC" w14:textId="08C82C11" w:rsidR="00360553" w:rsidRDefault="00360553" w:rsidP="00E4042C"/>
    <w:p w14:paraId="024F2FBE" w14:textId="7FF0CA93" w:rsidR="00360553" w:rsidRDefault="00360553" w:rsidP="00360553">
      <w:pPr>
        <w:pStyle w:val="Heading3"/>
      </w:pPr>
      <w:bookmarkStart w:id="30" w:name="_Toc152710374"/>
      <w:r>
        <w:t>3.</w:t>
      </w:r>
      <w:r w:rsidR="005E244E">
        <w:rPr>
          <w:lang w:val="en-US"/>
        </w:rPr>
        <w:t>3</w:t>
      </w:r>
      <w:r>
        <w:t>.2 Коммутатор</w:t>
      </w:r>
      <w:bookmarkEnd w:id="30"/>
    </w:p>
    <w:p w14:paraId="30F21940" w14:textId="52BF820B" w:rsidR="00360553" w:rsidRDefault="00360553" w:rsidP="00360553"/>
    <w:p w14:paraId="17ECB904" w14:textId="4CDCF519" w:rsidR="00360553" w:rsidRDefault="00360553" w:rsidP="00360553">
      <w:r>
        <w:t>Коммутаторы являются базовыми составляющими компьютерных сетей</w:t>
      </w:r>
      <w:r w:rsidR="00933062">
        <w:t xml:space="preserve"> и </w:t>
      </w:r>
      <w:r>
        <w:t>служат для соединения устройств сети, таких как компьютеры, принтеры, сервера, маршрутизаторы и так далее, между собой.</w:t>
      </w:r>
    </w:p>
    <w:p w14:paraId="6B0649F1" w14:textId="0E43A870" w:rsidR="00992D20" w:rsidRDefault="00360553" w:rsidP="00992D20">
      <w:r>
        <w:t>В данной сети коммутатор служит связующим звеном, позволяющим устройствам обмениваться друг с другом информацией.</w:t>
      </w:r>
      <w:r w:rsidR="00992D20">
        <w:rPr>
          <w:lang w:val="en-US"/>
        </w:rPr>
        <w:t xml:space="preserve"> </w:t>
      </w:r>
      <w:r w:rsidR="00992D20">
        <w:t>Общее сравнение информации приведено в таблице 3.</w:t>
      </w:r>
      <w:r w:rsidR="00617714">
        <w:t>5.</w:t>
      </w:r>
    </w:p>
    <w:p w14:paraId="08A4D264" w14:textId="77777777" w:rsidR="00992D20" w:rsidRDefault="00992D20" w:rsidP="00992D20"/>
    <w:p w14:paraId="12ED79C4" w14:textId="1AF4496A" w:rsidR="00992D20" w:rsidRDefault="00992D20" w:rsidP="00992D20">
      <w:pPr>
        <w:ind w:firstLine="0"/>
      </w:pPr>
      <w:r>
        <w:t>Таблица 3.</w:t>
      </w:r>
      <w:r w:rsidR="00617714">
        <w:t xml:space="preserve">5 </w:t>
      </w:r>
      <w:r>
        <w:t xml:space="preserve">– </w:t>
      </w:r>
      <w:r w:rsidR="00617714">
        <w:t>С</w:t>
      </w:r>
      <w:r>
        <w:t>равнение коммутаторов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992D20" w14:paraId="08E1E04F" w14:textId="77777777" w:rsidTr="00992D20">
        <w:tc>
          <w:tcPr>
            <w:tcW w:w="2336" w:type="dxa"/>
          </w:tcPr>
          <w:p w14:paraId="142FB677" w14:textId="1660A4A7" w:rsidR="00992D20" w:rsidRDefault="00992D20" w:rsidP="00992D20">
            <w:pPr>
              <w:ind w:firstLine="0"/>
            </w:pPr>
            <w:r>
              <w:t>Модель</w:t>
            </w:r>
          </w:p>
        </w:tc>
        <w:tc>
          <w:tcPr>
            <w:tcW w:w="2336" w:type="dxa"/>
          </w:tcPr>
          <w:p w14:paraId="0577B0C0" w14:textId="088BC91C" w:rsidR="00992D20" w:rsidRDefault="006652E1" w:rsidP="00992D20">
            <w:pPr>
              <w:ind w:firstLine="0"/>
            </w:pPr>
            <w:r w:rsidRPr="006652E1">
              <w:t>Cisco SB SG350-</w:t>
            </w:r>
            <w:r w:rsidR="009663FC">
              <w:t>52</w:t>
            </w:r>
            <w:r w:rsidRPr="006652E1">
              <w:t>-K9</w:t>
            </w:r>
          </w:p>
        </w:tc>
        <w:tc>
          <w:tcPr>
            <w:tcW w:w="2336" w:type="dxa"/>
          </w:tcPr>
          <w:p w14:paraId="5BC46E18" w14:textId="2ECE909F" w:rsidR="00992D20" w:rsidRDefault="00992D20" w:rsidP="00992D20">
            <w:pPr>
              <w:ind w:firstLine="0"/>
            </w:pPr>
            <w:r w:rsidRPr="00992D20">
              <w:t>Cisco SB SG350-</w:t>
            </w:r>
            <w:r w:rsidR="000D0423">
              <w:t>48</w:t>
            </w:r>
            <w:r w:rsidRPr="00992D20">
              <w:t>-K9</w:t>
            </w:r>
          </w:p>
        </w:tc>
        <w:tc>
          <w:tcPr>
            <w:tcW w:w="2336" w:type="dxa"/>
          </w:tcPr>
          <w:p w14:paraId="19C07F57" w14:textId="481EF05C" w:rsidR="00992D20" w:rsidRDefault="00992D20" w:rsidP="00992D20">
            <w:pPr>
              <w:ind w:firstLine="0"/>
            </w:pPr>
            <w:r w:rsidRPr="00992D20">
              <w:t>Cisco C1000-48T-4G-L</w:t>
            </w:r>
          </w:p>
        </w:tc>
      </w:tr>
      <w:tr w:rsidR="006652E1" w14:paraId="70C67C59" w14:textId="77777777" w:rsidTr="00992D20">
        <w:tc>
          <w:tcPr>
            <w:tcW w:w="2336" w:type="dxa"/>
          </w:tcPr>
          <w:p w14:paraId="42D81638" w14:textId="451E25AC" w:rsidR="006652E1" w:rsidRDefault="006652E1" w:rsidP="00992D20">
            <w:pPr>
              <w:ind w:firstLine="0"/>
            </w:pPr>
            <w:r>
              <w:t>Цена</w:t>
            </w:r>
          </w:p>
        </w:tc>
        <w:tc>
          <w:tcPr>
            <w:tcW w:w="2336" w:type="dxa"/>
          </w:tcPr>
          <w:p w14:paraId="76D9409A" w14:textId="41F0B0C4" w:rsidR="006652E1" w:rsidRPr="00992D20" w:rsidRDefault="00C46355" w:rsidP="00992D20">
            <w:pPr>
              <w:ind w:firstLine="0"/>
            </w:pPr>
            <w:r>
              <w:rPr>
                <w:rStyle w:val="ty-price-num"/>
              </w:rPr>
              <w:t xml:space="preserve">3796.45 </w:t>
            </w:r>
            <w:r w:rsidR="006652E1">
              <w:t>р.</w:t>
            </w:r>
          </w:p>
        </w:tc>
        <w:tc>
          <w:tcPr>
            <w:tcW w:w="2336" w:type="dxa"/>
          </w:tcPr>
          <w:p w14:paraId="0790411F" w14:textId="64F73710" w:rsidR="006652E1" w:rsidRPr="00992D20" w:rsidRDefault="006652E1" w:rsidP="00992D20">
            <w:pPr>
              <w:ind w:firstLine="0"/>
            </w:pPr>
            <w:r w:rsidRPr="006652E1">
              <w:t>2129</w:t>
            </w:r>
            <w:r>
              <w:t>.</w:t>
            </w:r>
            <w:r w:rsidRPr="006652E1">
              <w:t xml:space="preserve">11 </w:t>
            </w:r>
            <w:r>
              <w:t>р.</w:t>
            </w:r>
          </w:p>
        </w:tc>
        <w:tc>
          <w:tcPr>
            <w:tcW w:w="2336" w:type="dxa"/>
          </w:tcPr>
          <w:p w14:paraId="441EE866" w14:textId="408B0387" w:rsidR="006652E1" w:rsidRPr="00992D20" w:rsidRDefault="006652E1" w:rsidP="00992D20">
            <w:pPr>
              <w:ind w:firstLine="0"/>
            </w:pPr>
            <w:r w:rsidRPr="006652E1">
              <w:t>8876</w:t>
            </w:r>
            <w:r>
              <w:t>.</w:t>
            </w:r>
            <w:r w:rsidRPr="006652E1">
              <w:t xml:space="preserve">00 </w:t>
            </w:r>
            <w:r>
              <w:t>р.</w:t>
            </w:r>
          </w:p>
        </w:tc>
      </w:tr>
      <w:tr w:rsidR="00992D20" w14:paraId="0A7631A2" w14:textId="77777777" w:rsidTr="00992D20">
        <w:tc>
          <w:tcPr>
            <w:tcW w:w="2336" w:type="dxa"/>
          </w:tcPr>
          <w:p w14:paraId="015338D6" w14:textId="47F66D35" w:rsidR="00992D20" w:rsidRPr="00992D20" w:rsidRDefault="00992D20" w:rsidP="00992D20">
            <w:pPr>
              <w:ind w:firstLine="0"/>
              <w:rPr>
                <w:lang w:val="en-US"/>
              </w:rPr>
            </w:pPr>
            <w:r>
              <w:t xml:space="preserve">Уровень </w:t>
            </w:r>
            <w:r>
              <w:rPr>
                <w:lang w:val="en-US"/>
              </w:rPr>
              <w:t>(Layer)</w:t>
            </w:r>
          </w:p>
        </w:tc>
        <w:tc>
          <w:tcPr>
            <w:tcW w:w="2336" w:type="dxa"/>
          </w:tcPr>
          <w:p w14:paraId="70B80E61" w14:textId="2659FEA0" w:rsidR="00992D20" w:rsidRPr="00992D20" w:rsidRDefault="00992D20" w:rsidP="00992D20">
            <w:pPr>
              <w:ind w:firstLine="0"/>
            </w:pPr>
            <w:r>
              <w:t>2+</w:t>
            </w:r>
          </w:p>
        </w:tc>
        <w:tc>
          <w:tcPr>
            <w:tcW w:w="2336" w:type="dxa"/>
          </w:tcPr>
          <w:p w14:paraId="600C989F" w14:textId="7AC010AE" w:rsidR="00992D20" w:rsidRPr="00992D20" w:rsidRDefault="00992D20" w:rsidP="00992D20">
            <w:pPr>
              <w:ind w:firstLine="0"/>
            </w:pPr>
            <w:r>
              <w:t>2+</w:t>
            </w:r>
          </w:p>
        </w:tc>
        <w:tc>
          <w:tcPr>
            <w:tcW w:w="2336" w:type="dxa"/>
          </w:tcPr>
          <w:p w14:paraId="5E47FB07" w14:textId="354CDB2C" w:rsidR="00992D20" w:rsidRPr="00992D20" w:rsidRDefault="00992D20" w:rsidP="00992D20">
            <w:pPr>
              <w:ind w:firstLine="0"/>
            </w:pPr>
            <w:r>
              <w:t>2</w:t>
            </w:r>
          </w:p>
        </w:tc>
      </w:tr>
      <w:tr w:rsidR="00992D20" w14:paraId="7AA958EF" w14:textId="77777777" w:rsidTr="00992D20">
        <w:tc>
          <w:tcPr>
            <w:tcW w:w="2336" w:type="dxa"/>
          </w:tcPr>
          <w:p w14:paraId="13486DCD" w14:textId="14A07282" w:rsidR="00992D20" w:rsidRPr="005E1C20" w:rsidRDefault="005E1C20" w:rsidP="00992D20">
            <w:pPr>
              <w:ind w:firstLine="0"/>
              <w:rPr>
                <w:lang w:val="en-US"/>
              </w:rPr>
            </w:pPr>
            <w:r>
              <w:t xml:space="preserve">Порты доступа </w:t>
            </w:r>
          </w:p>
        </w:tc>
        <w:tc>
          <w:tcPr>
            <w:tcW w:w="2336" w:type="dxa"/>
          </w:tcPr>
          <w:p w14:paraId="5CA90F83" w14:textId="1A81173D" w:rsidR="00992D20" w:rsidRPr="005E1C20" w:rsidRDefault="005E1C20" w:rsidP="00992D2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Gigabit Ethernet, SFP</w:t>
            </w:r>
          </w:p>
        </w:tc>
        <w:tc>
          <w:tcPr>
            <w:tcW w:w="2336" w:type="dxa"/>
          </w:tcPr>
          <w:p w14:paraId="5CC4FDB6" w14:textId="33CE998B" w:rsidR="00992D20" w:rsidRPr="005E1C20" w:rsidRDefault="005E1C20" w:rsidP="00992D2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Fast Ethernet, SFP</w:t>
            </w:r>
          </w:p>
        </w:tc>
        <w:tc>
          <w:tcPr>
            <w:tcW w:w="2336" w:type="dxa"/>
          </w:tcPr>
          <w:p w14:paraId="0C462941" w14:textId="6F12F59B" w:rsidR="00992D20" w:rsidRPr="005E1C20" w:rsidRDefault="005E1C20" w:rsidP="00992D2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Gigabit Ethernet, SFP</w:t>
            </w:r>
          </w:p>
        </w:tc>
      </w:tr>
      <w:tr w:rsidR="005E1C20" w14:paraId="557C05FB" w14:textId="77777777" w:rsidTr="00992D20">
        <w:tc>
          <w:tcPr>
            <w:tcW w:w="2336" w:type="dxa"/>
          </w:tcPr>
          <w:p w14:paraId="720A5093" w14:textId="6BED537F" w:rsidR="005E1C20" w:rsidRDefault="005E1C20" w:rsidP="00992D20">
            <w:pPr>
              <w:ind w:firstLine="0"/>
            </w:pPr>
            <w:r>
              <w:t>Количество портов доступа</w:t>
            </w:r>
          </w:p>
        </w:tc>
        <w:tc>
          <w:tcPr>
            <w:tcW w:w="2336" w:type="dxa"/>
          </w:tcPr>
          <w:p w14:paraId="10C1FD28" w14:textId="1A7A56E4" w:rsidR="005E1C20" w:rsidRPr="00514A79" w:rsidRDefault="009663FC" w:rsidP="00992D20">
            <w:pPr>
              <w:ind w:firstLine="0"/>
              <w:rPr>
                <w:lang w:val="en-US"/>
              </w:rPr>
            </w:pPr>
            <w:r w:rsidRPr="00514A79">
              <w:rPr>
                <w:lang w:val="en-US"/>
              </w:rPr>
              <w:t>48</w:t>
            </w:r>
            <w:r w:rsidR="005E1C20" w:rsidRPr="00514A79">
              <w:rPr>
                <w:lang w:val="en-US"/>
              </w:rPr>
              <w:t xml:space="preserve"> </w:t>
            </w:r>
            <w:r w:rsidR="000D0423" w:rsidRPr="00514A79">
              <w:rPr>
                <w:lang w:val="en-US"/>
              </w:rPr>
              <w:t xml:space="preserve">GE </w:t>
            </w:r>
            <w:r w:rsidR="005E1C20" w:rsidRPr="00514A79">
              <w:rPr>
                <w:lang w:val="en-US"/>
              </w:rPr>
              <w:t xml:space="preserve">+ </w:t>
            </w:r>
            <w:r w:rsidR="00514A79" w:rsidRPr="00514A79">
              <w:rPr>
                <w:lang w:val="en-US"/>
              </w:rPr>
              <w:t xml:space="preserve">2 Gigabit </w:t>
            </w:r>
            <w:proofErr w:type="gramStart"/>
            <w:r w:rsidR="00DF57E9" w:rsidRPr="00514A79">
              <w:rPr>
                <w:lang w:val="en-US"/>
              </w:rPr>
              <w:t>combo</w:t>
            </w:r>
            <w:proofErr w:type="gramEnd"/>
            <w:r w:rsidR="00514A79">
              <w:rPr>
                <w:lang w:val="en-US"/>
              </w:rPr>
              <w:t xml:space="preserve"> </w:t>
            </w:r>
            <w:r w:rsidR="00514A79" w:rsidRPr="00514A79">
              <w:rPr>
                <w:lang w:val="en-US"/>
              </w:rPr>
              <w:t>+ 2</w:t>
            </w:r>
            <w:r w:rsidR="005E1C20" w:rsidRPr="00514A79">
              <w:rPr>
                <w:lang w:val="en-US"/>
              </w:rPr>
              <w:t xml:space="preserve"> SFP</w:t>
            </w:r>
          </w:p>
        </w:tc>
        <w:tc>
          <w:tcPr>
            <w:tcW w:w="2336" w:type="dxa"/>
          </w:tcPr>
          <w:p w14:paraId="7D19B4C7" w14:textId="523C2008" w:rsidR="005E1C20" w:rsidRPr="005E1C20" w:rsidRDefault="000D0423" w:rsidP="00992D2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48 Fe + 2 GE </w:t>
            </w:r>
            <w:r w:rsidR="005E1C20">
              <w:rPr>
                <w:lang w:val="en-US"/>
              </w:rPr>
              <w:t>+ 2 SFP</w:t>
            </w:r>
          </w:p>
        </w:tc>
        <w:tc>
          <w:tcPr>
            <w:tcW w:w="2336" w:type="dxa"/>
          </w:tcPr>
          <w:p w14:paraId="5E3940E9" w14:textId="4CCCBFBF" w:rsidR="005E1C20" w:rsidRPr="005E1C20" w:rsidRDefault="005E1C20" w:rsidP="00992D20">
            <w:pPr>
              <w:ind w:firstLine="0"/>
              <w:rPr>
                <w:lang w:val="en-US"/>
              </w:rPr>
            </w:pPr>
            <w:r>
              <w:t>48</w:t>
            </w:r>
            <w:r>
              <w:rPr>
                <w:lang w:val="en-US"/>
              </w:rPr>
              <w:t xml:space="preserve"> </w:t>
            </w:r>
            <w:r w:rsidR="000D0423">
              <w:rPr>
                <w:lang w:val="en-US"/>
              </w:rPr>
              <w:t xml:space="preserve">GE </w:t>
            </w:r>
            <w:r>
              <w:rPr>
                <w:lang w:val="en-US"/>
              </w:rPr>
              <w:t>+ 4 SFP</w:t>
            </w:r>
          </w:p>
        </w:tc>
      </w:tr>
      <w:tr w:rsidR="005E1C20" w14:paraId="0EFD0648" w14:textId="77777777" w:rsidTr="00992D20">
        <w:tc>
          <w:tcPr>
            <w:tcW w:w="2336" w:type="dxa"/>
          </w:tcPr>
          <w:p w14:paraId="45DC46A6" w14:textId="5BA88CEF" w:rsidR="005E1C20" w:rsidRDefault="000D0423" w:rsidP="00992D20">
            <w:pPr>
              <w:ind w:firstLine="0"/>
            </w:pPr>
            <w:r>
              <w:t>Коммутационная матрица</w:t>
            </w:r>
          </w:p>
        </w:tc>
        <w:tc>
          <w:tcPr>
            <w:tcW w:w="2336" w:type="dxa"/>
          </w:tcPr>
          <w:p w14:paraId="2E8F31BC" w14:textId="5A20D79C" w:rsidR="005E1C20" w:rsidRPr="000D0423" w:rsidRDefault="000D0423" w:rsidP="00992D20">
            <w:pPr>
              <w:ind w:firstLine="0"/>
            </w:pPr>
            <w:r>
              <w:t>56 Гбит</w:t>
            </w:r>
            <w:r>
              <w:rPr>
                <w:lang w:val="en-US"/>
              </w:rPr>
              <w:t>/</w:t>
            </w:r>
            <w:r>
              <w:t>с</w:t>
            </w:r>
          </w:p>
        </w:tc>
        <w:tc>
          <w:tcPr>
            <w:tcW w:w="2336" w:type="dxa"/>
          </w:tcPr>
          <w:p w14:paraId="4673D48F" w14:textId="6EA448F3" w:rsidR="005E1C20" w:rsidRPr="000D0423" w:rsidRDefault="000D0423" w:rsidP="00992D20">
            <w:pPr>
              <w:ind w:firstLine="0"/>
            </w:pPr>
            <w:r>
              <w:t>17</w:t>
            </w:r>
            <w:r>
              <w:rPr>
                <w:lang w:val="en-US"/>
              </w:rPr>
              <w:t>.</w:t>
            </w:r>
            <w:r>
              <w:t>6 Гбит</w:t>
            </w:r>
            <w:r>
              <w:rPr>
                <w:lang w:val="en-US"/>
              </w:rPr>
              <w:t>/</w:t>
            </w:r>
            <w:r>
              <w:t>с</w:t>
            </w:r>
          </w:p>
        </w:tc>
        <w:tc>
          <w:tcPr>
            <w:tcW w:w="2336" w:type="dxa"/>
          </w:tcPr>
          <w:p w14:paraId="64AE54ED" w14:textId="0A17A876" w:rsidR="005E1C20" w:rsidRPr="000D0423" w:rsidRDefault="000D0423" w:rsidP="00992D20">
            <w:pPr>
              <w:ind w:firstLine="0"/>
            </w:pPr>
            <w:r>
              <w:rPr>
                <w:lang w:val="en-US"/>
              </w:rPr>
              <w:t xml:space="preserve">104 </w:t>
            </w:r>
            <w:r>
              <w:t>Гбит</w:t>
            </w:r>
            <w:r>
              <w:rPr>
                <w:lang w:val="en-US"/>
              </w:rPr>
              <w:t>/</w:t>
            </w:r>
            <w:r>
              <w:t>с</w:t>
            </w:r>
          </w:p>
        </w:tc>
      </w:tr>
      <w:tr w:rsidR="000D0423" w14:paraId="3BDD8E89" w14:textId="77777777" w:rsidTr="00992D20">
        <w:tc>
          <w:tcPr>
            <w:tcW w:w="2336" w:type="dxa"/>
          </w:tcPr>
          <w:p w14:paraId="77735D37" w14:textId="08ECC5A6" w:rsidR="000D0423" w:rsidRDefault="000D0423" w:rsidP="00992D20">
            <w:pPr>
              <w:ind w:firstLine="0"/>
            </w:pPr>
            <w:r>
              <w:t xml:space="preserve">Внутренняя пропускная способность </w:t>
            </w:r>
          </w:p>
        </w:tc>
        <w:tc>
          <w:tcPr>
            <w:tcW w:w="2336" w:type="dxa"/>
          </w:tcPr>
          <w:p w14:paraId="1FCC0BFB" w14:textId="4C22178B" w:rsidR="000D0423" w:rsidRPr="000D0423" w:rsidRDefault="00DF57E9" w:rsidP="00992D20">
            <w:pPr>
              <w:ind w:firstLine="0"/>
              <w:rPr>
                <w:lang w:val="en-US"/>
              </w:rPr>
            </w:pPr>
            <w:r>
              <w:t>77.38</w:t>
            </w:r>
            <w:r>
              <w:rPr>
                <w:lang w:val="en-US"/>
              </w:rPr>
              <w:t xml:space="preserve"> </w:t>
            </w:r>
            <w:proofErr w:type="spellStart"/>
            <w:r w:rsidR="000D0423">
              <w:t>милл</w:t>
            </w:r>
            <w:proofErr w:type="spellEnd"/>
            <w:r w:rsidR="000D0423">
              <w:t xml:space="preserve">. пакет. </w:t>
            </w:r>
            <w:r w:rsidR="000D0423">
              <w:rPr>
                <w:lang w:val="en-US"/>
              </w:rPr>
              <w:t>/</w:t>
            </w:r>
            <w:r w:rsidR="000D0423">
              <w:t xml:space="preserve"> с</w:t>
            </w:r>
          </w:p>
        </w:tc>
        <w:tc>
          <w:tcPr>
            <w:tcW w:w="2336" w:type="dxa"/>
          </w:tcPr>
          <w:p w14:paraId="71F45F8B" w14:textId="132229C5" w:rsidR="000D0423" w:rsidRPr="000D0423" w:rsidRDefault="000D0423" w:rsidP="00992D20">
            <w:pPr>
              <w:ind w:firstLine="0"/>
              <w:rPr>
                <w:lang w:val="en-US"/>
              </w:rPr>
            </w:pPr>
            <w:r>
              <w:t>13</w:t>
            </w:r>
            <w:r>
              <w:rPr>
                <w:lang w:val="en-US"/>
              </w:rPr>
              <w:t>.</w:t>
            </w:r>
            <w:r w:rsidR="000C400A">
              <w:t>09</w:t>
            </w:r>
            <w:r>
              <w:t xml:space="preserve"> </w:t>
            </w:r>
            <w:proofErr w:type="spellStart"/>
            <w:r>
              <w:t>милл</w:t>
            </w:r>
            <w:proofErr w:type="spellEnd"/>
            <w:r>
              <w:t xml:space="preserve">. пакет. </w:t>
            </w:r>
            <w:r>
              <w:rPr>
                <w:lang w:val="en-US"/>
              </w:rPr>
              <w:t>/</w:t>
            </w:r>
            <w:r>
              <w:t xml:space="preserve"> с.</w:t>
            </w:r>
          </w:p>
        </w:tc>
        <w:tc>
          <w:tcPr>
            <w:tcW w:w="2336" w:type="dxa"/>
          </w:tcPr>
          <w:p w14:paraId="47023CA6" w14:textId="076BE23A" w:rsidR="000D0423" w:rsidRDefault="000D0423" w:rsidP="00992D2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77.38</w:t>
            </w:r>
            <w:r>
              <w:t xml:space="preserve"> </w:t>
            </w:r>
            <w:proofErr w:type="spellStart"/>
            <w:r>
              <w:t>милл</w:t>
            </w:r>
            <w:proofErr w:type="spellEnd"/>
            <w:r>
              <w:t xml:space="preserve">. пакет. </w:t>
            </w:r>
            <w:r>
              <w:rPr>
                <w:lang w:val="en-US"/>
              </w:rPr>
              <w:t>/</w:t>
            </w:r>
            <w:r>
              <w:t xml:space="preserve"> с.</w:t>
            </w:r>
          </w:p>
        </w:tc>
      </w:tr>
      <w:tr w:rsidR="000D0423" w14:paraId="0538EA2F" w14:textId="77777777" w:rsidTr="00992D20">
        <w:tc>
          <w:tcPr>
            <w:tcW w:w="2336" w:type="dxa"/>
          </w:tcPr>
          <w:p w14:paraId="453C4C7A" w14:textId="5E93E88C" w:rsidR="000D0423" w:rsidRPr="000D0423" w:rsidRDefault="000D0423" w:rsidP="00992D20">
            <w:pPr>
              <w:ind w:firstLine="0"/>
            </w:pPr>
            <w:r>
              <w:t xml:space="preserve">Таблица </w:t>
            </w:r>
            <w:r>
              <w:rPr>
                <w:lang w:val="en-US"/>
              </w:rPr>
              <w:t>MAC</w:t>
            </w:r>
            <w:r>
              <w:t>-адресов</w:t>
            </w:r>
          </w:p>
        </w:tc>
        <w:tc>
          <w:tcPr>
            <w:tcW w:w="2336" w:type="dxa"/>
          </w:tcPr>
          <w:p w14:paraId="354EB82B" w14:textId="7E88B0E6" w:rsidR="000D0423" w:rsidRDefault="000D0423" w:rsidP="00992D20">
            <w:pPr>
              <w:ind w:firstLine="0"/>
            </w:pPr>
            <w:r>
              <w:t>16384 адресов</w:t>
            </w:r>
          </w:p>
        </w:tc>
        <w:tc>
          <w:tcPr>
            <w:tcW w:w="2336" w:type="dxa"/>
          </w:tcPr>
          <w:p w14:paraId="27FC06EA" w14:textId="0BC8E02B" w:rsidR="000D0423" w:rsidRDefault="000D0423" w:rsidP="00992D20">
            <w:pPr>
              <w:ind w:firstLine="0"/>
            </w:pPr>
            <w:r>
              <w:t>16384 адресов</w:t>
            </w:r>
          </w:p>
        </w:tc>
        <w:tc>
          <w:tcPr>
            <w:tcW w:w="2336" w:type="dxa"/>
          </w:tcPr>
          <w:p w14:paraId="0AA208D1" w14:textId="75CD44B1" w:rsidR="000D0423" w:rsidRDefault="000D0423" w:rsidP="00992D20">
            <w:pPr>
              <w:ind w:firstLine="0"/>
              <w:rPr>
                <w:lang w:val="en-US"/>
              </w:rPr>
            </w:pPr>
            <w:r>
              <w:t>16000 адресов</w:t>
            </w:r>
          </w:p>
        </w:tc>
      </w:tr>
      <w:tr w:rsidR="000D0423" w14:paraId="18D18007" w14:textId="77777777" w:rsidTr="00992D20">
        <w:tc>
          <w:tcPr>
            <w:tcW w:w="2336" w:type="dxa"/>
          </w:tcPr>
          <w:p w14:paraId="4F3A18AE" w14:textId="08972DCF" w:rsidR="000D0423" w:rsidRDefault="000D0423" w:rsidP="00992D20">
            <w:pPr>
              <w:ind w:firstLine="0"/>
            </w:pPr>
            <w:r>
              <w:t>Буфер памяти пакетов</w:t>
            </w:r>
          </w:p>
        </w:tc>
        <w:tc>
          <w:tcPr>
            <w:tcW w:w="2336" w:type="dxa"/>
          </w:tcPr>
          <w:p w14:paraId="02D1A98D" w14:textId="09BD70F0" w:rsidR="000D0423" w:rsidRPr="000D0423" w:rsidRDefault="00DF57E9" w:rsidP="00992D20">
            <w:pPr>
              <w:ind w:firstLine="0"/>
            </w:pPr>
            <w:r>
              <w:rPr>
                <w:lang w:val="en-US"/>
              </w:rPr>
              <w:t>3</w:t>
            </w:r>
            <w:r w:rsidR="000D0423">
              <w:t xml:space="preserve"> МБ</w:t>
            </w:r>
          </w:p>
        </w:tc>
        <w:tc>
          <w:tcPr>
            <w:tcW w:w="2336" w:type="dxa"/>
          </w:tcPr>
          <w:p w14:paraId="40622DA3" w14:textId="59736780" w:rsidR="000D0423" w:rsidRPr="000C400A" w:rsidRDefault="000C400A" w:rsidP="00992D20">
            <w:pPr>
              <w:ind w:firstLine="0"/>
            </w:pPr>
            <w:r>
              <w:rPr>
                <w:lang w:val="en-US"/>
              </w:rPr>
              <w:t xml:space="preserve">3 </w:t>
            </w:r>
            <w:r>
              <w:t>МБ</w:t>
            </w:r>
          </w:p>
        </w:tc>
        <w:tc>
          <w:tcPr>
            <w:tcW w:w="2336" w:type="dxa"/>
          </w:tcPr>
          <w:p w14:paraId="117D8E87" w14:textId="103F975D" w:rsidR="000D0423" w:rsidRPr="000D0423" w:rsidRDefault="000D0423" w:rsidP="00992D20">
            <w:pPr>
              <w:ind w:firstLine="0"/>
            </w:pPr>
            <w:r>
              <w:rPr>
                <w:lang w:val="en-US"/>
              </w:rPr>
              <w:t>1</w:t>
            </w:r>
            <w:r w:rsidR="000C400A">
              <w:t>.</w:t>
            </w:r>
            <w:r>
              <w:rPr>
                <w:lang w:val="en-US"/>
              </w:rPr>
              <w:t>5</w:t>
            </w:r>
            <w:r w:rsidR="000C400A">
              <w:t xml:space="preserve"> МБ</w:t>
            </w:r>
            <w:r>
              <w:rPr>
                <w:lang w:val="en-US"/>
              </w:rPr>
              <w:t xml:space="preserve"> </w:t>
            </w:r>
          </w:p>
        </w:tc>
      </w:tr>
    </w:tbl>
    <w:p w14:paraId="28C16BEA" w14:textId="443648E6" w:rsidR="00992D20" w:rsidRDefault="00992D20" w:rsidP="000D0423">
      <w:pPr>
        <w:ind w:firstLine="0"/>
      </w:pPr>
      <w:r>
        <w:t xml:space="preserve"> </w:t>
      </w:r>
    </w:p>
    <w:p w14:paraId="78F73BC6" w14:textId="086B6160" w:rsidR="006652E1" w:rsidRDefault="000D0423" w:rsidP="006652E1">
      <w:pPr>
        <w:ind w:firstLine="0"/>
        <w:rPr>
          <w:lang w:val="en-US"/>
        </w:rPr>
      </w:pPr>
      <w:r>
        <w:tab/>
      </w:r>
      <w:r w:rsidR="000C400A">
        <w:t xml:space="preserve">По полученным данным следует сделать вывод, что коммутатор </w:t>
      </w:r>
      <w:r w:rsidR="000C400A">
        <w:rPr>
          <w:lang w:val="en-US"/>
        </w:rPr>
        <w:t>Cisco SB S</w:t>
      </w:r>
      <w:r w:rsidR="007C559D">
        <w:rPr>
          <w:lang w:val="en-US"/>
        </w:rPr>
        <w:t>G</w:t>
      </w:r>
      <w:r w:rsidR="000C400A">
        <w:rPr>
          <w:lang w:val="en-US"/>
        </w:rPr>
        <w:t>350</w:t>
      </w:r>
      <w:r w:rsidR="006652E1">
        <w:rPr>
          <w:lang w:val="en-US"/>
        </w:rPr>
        <w:t>-</w:t>
      </w:r>
      <w:r w:rsidR="009663FC">
        <w:t>52</w:t>
      </w:r>
      <w:r w:rsidR="006652E1">
        <w:rPr>
          <w:lang w:val="en-US"/>
        </w:rPr>
        <w:t>-K9</w:t>
      </w:r>
      <w:r w:rsidR="000C400A">
        <w:t xml:space="preserve"> является наиболее подходящим под данную задачу. </w:t>
      </w:r>
      <w:r w:rsidR="006652E1">
        <w:t xml:space="preserve">Данные о всех коммутаторах взяты с официального сайта </w:t>
      </w:r>
      <w:r w:rsidR="006652E1">
        <w:rPr>
          <w:lang w:val="en-US"/>
        </w:rPr>
        <w:t>Cisco [</w:t>
      </w:r>
      <w:r w:rsidR="00502439">
        <w:rPr>
          <w:lang w:val="en-US"/>
        </w:rPr>
        <w:t>7</w:t>
      </w:r>
      <w:r w:rsidR="006652E1">
        <w:rPr>
          <w:lang w:val="en-US"/>
        </w:rPr>
        <w:t>]</w:t>
      </w:r>
    </w:p>
    <w:p w14:paraId="363E02C9" w14:textId="44845E11" w:rsidR="00360553" w:rsidRDefault="00360553" w:rsidP="00360553">
      <w:r>
        <w:t xml:space="preserve">Коммутатор </w:t>
      </w:r>
      <w:r w:rsidRPr="005703EE">
        <w:rPr>
          <w:lang w:val="en-US"/>
        </w:rPr>
        <w:t xml:space="preserve">Cisco </w:t>
      </w:r>
      <w:r w:rsidR="006652E1">
        <w:rPr>
          <w:lang w:val="en-US"/>
        </w:rPr>
        <w:t>SB S</w:t>
      </w:r>
      <w:r w:rsidR="007C559D">
        <w:rPr>
          <w:lang w:val="en-US"/>
        </w:rPr>
        <w:t>G</w:t>
      </w:r>
      <w:r w:rsidR="006652E1">
        <w:rPr>
          <w:lang w:val="en-US"/>
        </w:rPr>
        <w:t>3</w:t>
      </w:r>
      <w:r w:rsidRPr="005703EE">
        <w:rPr>
          <w:lang w:val="en-US"/>
        </w:rPr>
        <w:t>50-</w:t>
      </w:r>
      <w:r w:rsidR="009663FC">
        <w:t>52</w:t>
      </w:r>
      <w:r>
        <w:t xml:space="preserve"> обла</w:t>
      </w:r>
      <w:r w:rsidR="00876ECF">
        <w:t xml:space="preserve">дает рядом преимуществ, таких как: </w:t>
      </w:r>
    </w:p>
    <w:p w14:paraId="3503A98A" w14:textId="675EF1A3" w:rsidR="006652E1" w:rsidRDefault="006652E1" w:rsidP="00252FEC">
      <w:pPr>
        <w:pStyle w:val="ListParagraph"/>
        <w:numPr>
          <w:ilvl w:val="0"/>
          <w:numId w:val="7"/>
        </w:numPr>
        <w:ind w:left="0" w:firstLine="709"/>
      </w:pPr>
      <w:r>
        <w:t>Высокая внутренняя пропускная способность</w:t>
      </w:r>
      <w:r>
        <w:rPr>
          <w:lang w:val="en-US"/>
        </w:rPr>
        <w:t>;</w:t>
      </w:r>
    </w:p>
    <w:p w14:paraId="69A2FFB9" w14:textId="5030FE99" w:rsidR="006652E1" w:rsidRDefault="006652E1" w:rsidP="00252FEC">
      <w:pPr>
        <w:pStyle w:val="ListParagraph"/>
        <w:numPr>
          <w:ilvl w:val="0"/>
          <w:numId w:val="7"/>
        </w:numPr>
        <w:ind w:left="0" w:firstLine="709"/>
      </w:pPr>
      <w:r>
        <w:lastRenderedPageBreak/>
        <w:t>Высокая коммутационная матрица</w:t>
      </w:r>
      <w:r>
        <w:rPr>
          <w:lang w:val="en-US"/>
        </w:rPr>
        <w:t>;</w:t>
      </w:r>
    </w:p>
    <w:p w14:paraId="59C16D21" w14:textId="6F19D71F" w:rsidR="006652E1" w:rsidRPr="006B627F" w:rsidRDefault="006652E1" w:rsidP="00252FEC">
      <w:pPr>
        <w:pStyle w:val="ListParagraph"/>
        <w:numPr>
          <w:ilvl w:val="0"/>
          <w:numId w:val="7"/>
        </w:numPr>
        <w:ind w:left="0" w:firstLine="709"/>
      </w:pPr>
      <w:r>
        <w:t>Уровень управления – 2+</w:t>
      </w:r>
      <w:r>
        <w:rPr>
          <w:lang w:val="en-US"/>
        </w:rPr>
        <w:t>;</w:t>
      </w:r>
    </w:p>
    <w:p w14:paraId="5317F996" w14:textId="2CB7832C" w:rsidR="006B627F" w:rsidRPr="006B627F" w:rsidRDefault="006B627F" w:rsidP="00252FEC">
      <w:pPr>
        <w:pStyle w:val="ListParagraph"/>
        <w:numPr>
          <w:ilvl w:val="0"/>
          <w:numId w:val="7"/>
        </w:numPr>
        <w:ind w:left="0" w:firstLine="709"/>
      </w:pPr>
      <w:r>
        <w:t>Относительно низкая цена, по сравнению с другими коммутаторами</w:t>
      </w:r>
      <w:r>
        <w:rPr>
          <w:lang w:val="en-US"/>
        </w:rPr>
        <w:t>;</w:t>
      </w:r>
    </w:p>
    <w:p w14:paraId="172FE96E" w14:textId="6CC85768" w:rsidR="006B627F" w:rsidRDefault="006B627F" w:rsidP="00252FEC">
      <w:pPr>
        <w:pStyle w:val="ListParagraph"/>
        <w:numPr>
          <w:ilvl w:val="0"/>
          <w:numId w:val="7"/>
        </w:numPr>
        <w:ind w:left="0" w:firstLine="709"/>
      </w:pPr>
      <w:r>
        <w:t xml:space="preserve">В дополнение ко всему – присутствует </w:t>
      </w:r>
      <w:r>
        <w:rPr>
          <w:lang w:val="en-US"/>
        </w:rPr>
        <w:t>Web-</w:t>
      </w:r>
      <w:r>
        <w:t>интерфейс управления</w:t>
      </w:r>
      <w:r>
        <w:rPr>
          <w:lang w:val="en-US"/>
        </w:rPr>
        <w:t>.</w:t>
      </w:r>
    </w:p>
    <w:p w14:paraId="2BEC8E5E" w14:textId="5C82776A" w:rsidR="00876ECF" w:rsidRDefault="00876ECF" w:rsidP="00820885">
      <w:r>
        <w:t>Данные характеристики позволяют предположить, что данный коммутатор является хорошим выбором для данной компании, так как обеспечивает необходимую работоспособность и масштабируемость сети.</w:t>
      </w:r>
    </w:p>
    <w:p w14:paraId="142C1505" w14:textId="7A2F2FCA" w:rsidR="00820885" w:rsidRDefault="00820885" w:rsidP="00820885"/>
    <w:p w14:paraId="7F494374" w14:textId="18465A93" w:rsidR="00820885" w:rsidRDefault="00820885" w:rsidP="00820885">
      <w:pPr>
        <w:pStyle w:val="Heading3"/>
      </w:pPr>
      <w:bookmarkStart w:id="31" w:name="_Toc152710375"/>
      <w:r>
        <w:t>3.</w:t>
      </w:r>
      <w:r w:rsidR="005E244E">
        <w:rPr>
          <w:lang w:val="en-US"/>
        </w:rPr>
        <w:t>3</w:t>
      </w:r>
      <w:r>
        <w:t>.3 Файловый сервер</w:t>
      </w:r>
      <w:bookmarkEnd w:id="31"/>
    </w:p>
    <w:p w14:paraId="76F821BA" w14:textId="2832C758" w:rsidR="00820885" w:rsidRDefault="00820885" w:rsidP="00820885"/>
    <w:p w14:paraId="2CE2709F" w14:textId="5911C3DC" w:rsidR="00C34F5C" w:rsidRDefault="0056093F" w:rsidP="00C34F5C">
      <w:pPr>
        <w:rPr>
          <w:lang w:val="en-US"/>
        </w:rPr>
      </w:pPr>
      <w:r>
        <w:t>Файловый сервер – это оконечное устройство, предназначенное для хранения и обмена файлами в компьютерной сети. Он обеспечивает централизированное хранилище данных и совместный доступ к файлам для пользователей</w:t>
      </w:r>
      <w:r w:rsidR="00933062">
        <w:t>, подключенным к сети</w:t>
      </w:r>
      <w:r>
        <w:t xml:space="preserve">. </w:t>
      </w:r>
      <w:r w:rsidR="00C34F5C">
        <w:t xml:space="preserve">Для сравнения были выбраны сервера </w:t>
      </w:r>
      <w:r w:rsidR="00C34F5C">
        <w:rPr>
          <w:lang w:val="en-US"/>
        </w:rPr>
        <w:t>Dell EMC PowerEdge</w:t>
      </w:r>
      <w:r w:rsidR="006D3168">
        <w:rPr>
          <w:lang w:val="en-US"/>
        </w:rPr>
        <w:t xml:space="preserve"> R450</w:t>
      </w:r>
      <w:r w:rsidR="00C34F5C">
        <w:rPr>
          <w:lang w:val="en-US"/>
        </w:rPr>
        <w:t xml:space="preserve"> [</w:t>
      </w:r>
      <w:r w:rsidR="00502439">
        <w:rPr>
          <w:lang w:val="en-US"/>
        </w:rPr>
        <w:t>8</w:t>
      </w:r>
      <w:r w:rsidR="00C34F5C">
        <w:rPr>
          <w:lang w:val="en-US"/>
        </w:rPr>
        <w:t xml:space="preserve">] </w:t>
      </w:r>
      <w:r w:rsidR="00C34F5C">
        <w:t xml:space="preserve">и </w:t>
      </w:r>
      <w:r w:rsidR="003D5106" w:rsidRPr="003D5106">
        <w:rPr>
          <w:lang w:val="en-US"/>
        </w:rPr>
        <w:t xml:space="preserve">Lenovo </w:t>
      </w:r>
      <w:proofErr w:type="spellStart"/>
      <w:r w:rsidR="003D5106" w:rsidRPr="003D5106">
        <w:rPr>
          <w:lang w:val="en-US"/>
        </w:rPr>
        <w:t>ThinkSystem</w:t>
      </w:r>
      <w:proofErr w:type="spellEnd"/>
      <w:r w:rsidR="003D5106" w:rsidRPr="003D5106">
        <w:rPr>
          <w:lang w:val="en-US"/>
        </w:rPr>
        <w:t xml:space="preserve"> SR630 V2 </w:t>
      </w:r>
      <w:r w:rsidR="00C34F5C">
        <w:rPr>
          <w:lang w:val="en-US"/>
        </w:rPr>
        <w:t>[</w:t>
      </w:r>
      <w:r w:rsidR="00502439">
        <w:rPr>
          <w:lang w:val="en-US"/>
        </w:rPr>
        <w:t>9</w:t>
      </w:r>
      <w:r w:rsidR="00C34F5C">
        <w:rPr>
          <w:lang w:val="en-US"/>
        </w:rPr>
        <w:t>].</w:t>
      </w:r>
    </w:p>
    <w:p w14:paraId="3FA7A814" w14:textId="2A55F201" w:rsidR="00C34F5C" w:rsidRDefault="00C34F5C" w:rsidP="00C34F5C">
      <w:pPr>
        <w:ind w:firstLine="0"/>
      </w:pPr>
    </w:p>
    <w:p w14:paraId="3E31C9D5" w14:textId="38052D5A" w:rsidR="00C34F5C" w:rsidRDefault="00C34F5C" w:rsidP="00C34F5C">
      <w:pPr>
        <w:ind w:firstLine="0"/>
      </w:pPr>
      <w:r>
        <w:t>Таблица 3.</w:t>
      </w:r>
      <w:r w:rsidR="00617714">
        <w:t>6</w:t>
      </w:r>
      <w:r>
        <w:t xml:space="preserve"> – </w:t>
      </w:r>
      <w:r w:rsidR="00617714">
        <w:t>С</w:t>
      </w:r>
      <w:r>
        <w:t>равнение серверов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3402"/>
        <w:gridCol w:w="3253"/>
      </w:tblGrid>
      <w:tr w:rsidR="00C34F5C" w14:paraId="4876A29E" w14:textId="77777777" w:rsidTr="006D3168">
        <w:tc>
          <w:tcPr>
            <w:tcW w:w="2689" w:type="dxa"/>
          </w:tcPr>
          <w:p w14:paraId="30641A67" w14:textId="6305BA26" w:rsidR="00C34F5C" w:rsidRDefault="00C34F5C" w:rsidP="00C34F5C">
            <w:pPr>
              <w:ind w:firstLine="0"/>
            </w:pPr>
            <w:r>
              <w:t>Модель</w:t>
            </w:r>
          </w:p>
        </w:tc>
        <w:tc>
          <w:tcPr>
            <w:tcW w:w="3402" w:type="dxa"/>
          </w:tcPr>
          <w:p w14:paraId="0B55C17B" w14:textId="2D51BDAA" w:rsidR="00C34F5C" w:rsidRDefault="00C34F5C" w:rsidP="00C34F5C">
            <w:pPr>
              <w:ind w:firstLine="0"/>
            </w:pPr>
            <w:r w:rsidRPr="005703EE">
              <w:rPr>
                <w:lang w:val="en-US"/>
              </w:rPr>
              <w:t>Dell EMC PowerEdge R4</w:t>
            </w:r>
            <w:r w:rsidR="006D3168">
              <w:rPr>
                <w:lang w:val="en-US"/>
              </w:rPr>
              <w:t>5</w:t>
            </w:r>
            <w:r w:rsidRPr="005703EE">
              <w:rPr>
                <w:lang w:val="en-US"/>
              </w:rPr>
              <w:t>0</w:t>
            </w:r>
          </w:p>
        </w:tc>
        <w:tc>
          <w:tcPr>
            <w:tcW w:w="3253" w:type="dxa"/>
          </w:tcPr>
          <w:p w14:paraId="73EC39E9" w14:textId="215CE5BD" w:rsidR="00C34F5C" w:rsidRDefault="003D5106" w:rsidP="00C34F5C">
            <w:pPr>
              <w:ind w:firstLine="0"/>
            </w:pPr>
            <w:r w:rsidRPr="003D5106">
              <w:rPr>
                <w:lang w:val="en-US"/>
              </w:rPr>
              <w:t>Lenovo</w:t>
            </w:r>
            <w:r>
              <w:rPr>
                <w:lang w:val="en-US"/>
              </w:rPr>
              <w:t xml:space="preserve"> </w:t>
            </w:r>
            <w:proofErr w:type="spellStart"/>
            <w:r w:rsidRPr="003D5106">
              <w:rPr>
                <w:lang w:val="en-US"/>
              </w:rPr>
              <w:t>ThinkSystem</w:t>
            </w:r>
            <w:proofErr w:type="spellEnd"/>
            <w:r w:rsidRPr="003D5106">
              <w:rPr>
                <w:lang w:val="en-US"/>
              </w:rPr>
              <w:t xml:space="preserve"> SR630 V2</w:t>
            </w:r>
          </w:p>
        </w:tc>
      </w:tr>
      <w:tr w:rsidR="00C34F5C" w:rsidRPr="003D5106" w14:paraId="598B8E2C" w14:textId="77777777" w:rsidTr="006D3168">
        <w:tc>
          <w:tcPr>
            <w:tcW w:w="2689" w:type="dxa"/>
          </w:tcPr>
          <w:p w14:paraId="55DD9465" w14:textId="08C125C0" w:rsidR="00C34F5C" w:rsidRDefault="00C34F5C" w:rsidP="00C34F5C">
            <w:pPr>
              <w:ind w:firstLine="0"/>
            </w:pPr>
            <w:r>
              <w:t>Цена</w:t>
            </w:r>
          </w:p>
        </w:tc>
        <w:tc>
          <w:tcPr>
            <w:tcW w:w="3402" w:type="dxa"/>
          </w:tcPr>
          <w:p w14:paraId="3092C866" w14:textId="72C69F1E" w:rsidR="00C34F5C" w:rsidRPr="005703EE" w:rsidRDefault="006D3168" w:rsidP="00C34F5C">
            <w:pPr>
              <w:ind w:firstLine="0"/>
              <w:rPr>
                <w:lang w:val="en-US"/>
              </w:rPr>
            </w:pPr>
            <w:r>
              <w:t>26000 р.</w:t>
            </w:r>
          </w:p>
        </w:tc>
        <w:tc>
          <w:tcPr>
            <w:tcW w:w="3253" w:type="dxa"/>
          </w:tcPr>
          <w:p w14:paraId="0A1EC581" w14:textId="3581E0D3" w:rsidR="00C34F5C" w:rsidRPr="003D5106" w:rsidRDefault="00D83ECA" w:rsidP="00C34F5C">
            <w:pPr>
              <w:ind w:firstLine="0"/>
            </w:pPr>
            <w:r>
              <w:t>10633 р.</w:t>
            </w:r>
          </w:p>
        </w:tc>
      </w:tr>
      <w:tr w:rsidR="006D3168" w14:paraId="3B5F3FE0" w14:textId="77777777" w:rsidTr="006D3168">
        <w:tc>
          <w:tcPr>
            <w:tcW w:w="2689" w:type="dxa"/>
          </w:tcPr>
          <w:p w14:paraId="483DB63B" w14:textId="51794F6D" w:rsidR="006D3168" w:rsidRPr="006D3168" w:rsidRDefault="006D3168" w:rsidP="00C34F5C">
            <w:pPr>
              <w:ind w:firstLine="0"/>
            </w:pPr>
            <w:r>
              <w:t>Максимальная оперативная память</w:t>
            </w:r>
          </w:p>
        </w:tc>
        <w:tc>
          <w:tcPr>
            <w:tcW w:w="3402" w:type="dxa"/>
          </w:tcPr>
          <w:p w14:paraId="0284BE1E" w14:textId="4FE86047" w:rsidR="006D3168" w:rsidRDefault="006D3168" w:rsidP="00C34F5C">
            <w:pPr>
              <w:ind w:firstLine="0"/>
            </w:pPr>
            <w:r>
              <w:t>1 ТБ</w:t>
            </w:r>
          </w:p>
        </w:tc>
        <w:tc>
          <w:tcPr>
            <w:tcW w:w="3253" w:type="dxa"/>
          </w:tcPr>
          <w:p w14:paraId="397E3FB8" w14:textId="3A7C7EDD" w:rsidR="006D3168" w:rsidRPr="006D3168" w:rsidRDefault="003D5106" w:rsidP="00C34F5C">
            <w:pPr>
              <w:ind w:firstLine="0"/>
            </w:pPr>
            <w:r>
              <w:t>8</w:t>
            </w:r>
            <w:r w:rsidR="006D3168">
              <w:rPr>
                <w:lang w:val="en-US"/>
              </w:rPr>
              <w:t xml:space="preserve"> </w:t>
            </w:r>
            <w:r w:rsidR="006D3168">
              <w:t>ТБ</w:t>
            </w:r>
          </w:p>
        </w:tc>
      </w:tr>
      <w:tr w:rsidR="006D3168" w14:paraId="5CC3FFCB" w14:textId="77777777" w:rsidTr="006D3168">
        <w:tc>
          <w:tcPr>
            <w:tcW w:w="2689" w:type="dxa"/>
          </w:tcPr>
          <w:p w14:paraId="68D704C7" w14:textId="3A9324C9" w:rsidR="006D3168" w:rsidRPr="006B6A96" w:rsidRDefault="006B6A96" w:rsidP="00C34F5C">
            <w:pPr>
              <w:ind w:firstLine="0"/>
            </w:pPr>
            <w:r>
              <w:t xml:space="preserve">Поддержка </w:t>
            </w:r>
            <w:r>
              <w:rPr>
                <w:lang w:val="en-US"/>
              </w:rPr>
              <w:t>RAID SAS/SATA</w:t>
            </w:r>
          </w:p>
        </w:tc>
        <w:tc>
          <w:tcPr>
            <w:tcW w:w="3402" w:type="dxa"/>
          </w:tcPr>
          <w:p w14:paraId="1BDF2993" w14:textId="330CAB10" w:rsidR="006D3168" w:rsidRPr="006B6A96" w:rsidRDefault="006B6A96" w:rsidP="00C34F5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SAS/SATA </w:t>
            </w:r>
            <w:r>
              <w:t xml:space="preserve">с поддержкой </w:t>
            </w:r>
            <w:r>
              <w:rPr>
                <w:lang w:val="en-US"/>
              </w:rPr>
              <w:t>RAID 0/1/5/10/50</w:t>
            </w:r>
          </w:p>
        </w:tc>
        <w:tc>
          <w:tcPr>
            <w:tcW w:w="3253" w:type="dxa"/>
          </w:tcPr>
          <w:p w14:paraId="5B4AB9BA" w14:textId="3C128B2A" w:rsidR="006D3168" w:rsidRPr="006B6A96" w:rsidRDefault="006B6A96" w:rsidP="00C34F5C">
            <w:pPr>
              <w:ind w:firstLine="0"/>
            </w:pPr>
            <w:r>
              <w:rPr>
                <w:lang w:val="en-US"/>
              </w:rPr>
              <w:t>SATA</w:t>
            </w:r>
            <w:r>
              <w:t xml:space="preserve"> с поддержкой </w:t>
            </w:r>
            <w:r w:rsidR="003D5106">
              <w:t>RAID 0</w:t>
            </w:r>
            <w:r w:rsidR="003D5106">
              <w:rPr>
                <w:lang w:val="en-US"/>
              </w:rPr>
              <w:t>/</w:t>
            </w:r>
            <w:r w:rsidR="003D5106">
              <w:t>1</w:t>
            </w:r>
            <w:r w:rsidR="003D5106">
              <w:rPr>
                <w:lang w:val="en-US"/>
              </w:rPr>
              <w:t>/</w:t>
            </w:r>
            <w:r w:rsidR="003D5106">
              <w:t>10</w:t>
            </w:r>
            <w:r w:rsidR="003D5106">
              <w:rPr>
                <w:lang w:val="en-US"/>
              </w:rPr>
              <w:t>/</w:t>
            </w:r>
            <w:r w:rsidR="003D5106">
              <w:t>5</w:t>
            </w:r>
            <w:r w:rsidR="003D5106">
              <w:rPr>
                <w:lang w:val="en-US"/>
              </w:rPr>
              <w:t>/</w:t>
            </w:r>
            <w:r w:rsidR="003D5106">
              <w:t>50</w:t>
            </w:r>
            <w:r w:rsidR="003D5106">
              <w:rPr>
                <w:lang w:val="en-US"/>
              </w:rPr>
              <w:t>/</w:t>
            </w:r>
            <w:r w:rsidR="003D5106">
              <w:t>6</w:t>
            </w:r>
            <w:r w:rsidR="003D5106">
              <w:rPr>
                <w:lang w:val="en-US"/>
              </w:rPr>
              <w:t>/</w:t>
            </w:r>
            <w:r w:rsidR="003D5106">
              <w:t>60</w:t>
            </w:r>
          </w:p>
        </w:tc>
      </w:tr>
      <w:tr w:rsidR="006B6A96" w14:paraId="567F5269" w14:textId="77777777" w:rsidTr="006D3168">
        <w:tc>
          <w:tcPr>
            <w:tcW w:w="2689" w:type="dxa"/>
          </w:tcPr>
          <w:p w14:paraId="6209CAEA" w14:textId="1257F3D6" w:rsidR="006B6A96" w:rsidRPr="006B6A96" w:rsidRDefault="006B6A96" w:rsidP="00C34F5C">
            <w:pPr>
              <w:ind w:firstLine="0"/>
            </w:pPr>
            <w:r>
              <w:t>Сетевые интерфейсы</w:t>
            </w:r>
          </w:p>
        </w:tc>
        <w:tc>
          <w:tcPr>
            <w:tcW w:w="3402" w:type="dxa"/>
          </w:tcPr>
          <w:p w14:paraId="2CBA5398" w14:textId="5B914252" w:rsidR="006B6A96" w:rsidRPr="006B6A96" w:rsidRDefault="006B6A96" w:rsidP="00C34F5C">
            <w:pPr>
              <w:ind w:firstLine="0"/>
              <w:rPr>
                <w:lang w:val="en-US"/>
              </w:rPr>
            </w:pPr>
            <w:r>
              <w:t>2</w:t>
            </w:r>
            <w:r>
              <w:rPr>
                <w:lang w:val="en-US"/>
              </w:rPr>
              <w:t xml:space="preserve"> </w:t>
            </w:r>
            <w:r w:rsidR="00207CEB">
              <w:rPr>
                <w:lang w:val="en-US"/>
              </w:rPr>
              <w:t xml:space="preserve">x </w:t>
            </w:r>
            <w:r>
              <w:t>G</w:t>
            </w:r>
            <w:r>
              <w:rPr>
                <w:lang w:val="en-US"/>
              </w:rPr>
              <w:t>E</w:t>
            </w:r>
          </w:p>
        </w:tc>
        <w:tc>
          <w:tcPr>
            <w:tcW w:w="3253" w:type="dxa"/>
          </w:tcPr>
          <w:p w14:paraId="0325A6DE" w14:textId="1E0F78FB" w:rsidR="006B6A96" w:rsidRPr="003D5106" w:rsidRDefault="003D5106" w:rsidP="00C34F5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4 x GE</w:t>
            </w:r>
          </w:p>
        </w:tc>
      </w:tr>
      <w:tr w:rsidR="006B6A96" w14:paraId="5EDC469B" w14:textId="77777777" w:rsidTr="006D3168">
        <w:tc>
          <w:tcPr>
            <w:tcW w:w="2689" w:type="dxa"/>
          </w:tcPr>
          <w:p w14:paraId="50461DF8" w14:textId="20CC087D" w:rsidR="006B6A96" w:rsidRDefault="006B6A96" w:rsidP="00C34F5C">
            <w:pPr>
              <w:ind w:firstLine="0"/>
            </w:pPr>
            <w:r>
              <w:t>Объём внутреннего хранилища</w:t>
            </w:r>
          </w:p>
        </w:tc>
        <w:tc>
          <w:tcPr>
            <w:tcW w:w="3402" w:type="dxa"/>
          </w:tcPr>
          <w:p w14:paraId="2CF8875A" w14:textId="2C960B29" w:rsidR="006B6A96" w:rsidRPr="007E2BC9" w:rsidRDefault="006D033B" w:rsidP="00C34F5C">
            <w:pPr>
              <w:ind w:firstLine="0"/>
            </w:pPr>
            <w:r>
              <w:t>до</w:t>
            </w:r>
            <w:r w:rsidR="006B6A96">
              <w:t xml:space="preserve"> </w:t>
            </w:r>
            <w:r w:rsidR="00431780">
              <w:rPr>
                <w:lang w:val="en-US"/>
              </w:rPr>
              <w:t>4</w:t>
            </w:r>
            <w:r w:rsidR="00431780">
              <w:rPr>
                <w:rStyle w:val="result-to"/>
              </w:rPr>
              <w:t>88</w:t>
            </w:r>
            <w:r w:rsidR="00431780">
              <w:rPr>
                <w:rStyle w:val="result-to"/>
                <w:lang w:val="en-US"/>
              </w:rPr>
              <w:t>.8</w:t>
            </w:r>
            <w:r w:rsidR="00431780">
              <w:rPr>
                <w:rStyle w:val="result-to"/>
              </w:rPr>
              <w:t xml:space="preserve"> ТБ</w:t>
            </w:r>
          </w:p>
        </w:tc>
        <w:tc>
          <w:tcPr>
            <w:tcW w:w="3253" w:type="dxa"/>
          </w:tcPr>
          <w:p w14:paraId="556D582B" w14:textId="0077E366" w:rsidR="006B6A96" w:rsidRPr="00431780" w:rsidRDefault="00933062" w:rsidP="00C34F5C">
            <w:pPr>
              <w:ind w:firstLine="0"/>
              <w:rPr>
                <w:lang w:val="en-US"/>
              </w:rPr>
            </w:pPr>
            <w:r>
              <w:t xml:space="preserve">до 368.64 </w:t>
            </w:r>
            <w:r w:rsidR="00431780">
              <w:t>ТБ</w:t>
            </w:r>
          </w:p>
        </w:tc>
      </w:tr>
      <w:tr w:rsidR="006D033B" w14:paraId="72966AE2" w14:textId="77777777" w:rsidTr="006D3168">
        <w:tc>
          <w:tcPr>
            <w:tcW w:w="2689" w:type="dxa"/>
          </w:tcPr>
          <w:p w14:paraId="5372D096" w14:textId="1BCA1272" w:rsidR="006D033B" w:rsidRDefault="006D033B" w:rsidP="00C34F5C">
            <w:pPr>
              <w:ind w:firstLine="0"/>
            </w:pPr>
            <w:r>
              <w:t>Форм-фактор дисков</w:t>
            </w:r>
          </w:p>
        </w:tc>
        <w:tc>
          <w:tcPr>
            <w:tcW w:w="3402" w:type="dxa"/>
          </w:tcPr>
          <w:p w14:paraId="76B8E022" w14:textId="7CBB45AA" w:rsidR="006D033B" w:rsidRPr="006D033B" w:rsidRDefault="006D033B" w:rsidP="00C34F5C">
            <w:pPr>
              <w:ind w:firstLine="0"/>
            </w:pPr>
            <w:r>
              <w:t>4 х 3.5</w:t>
            </w:r>
            <w:r>
              <w:rPr>
                <w:lang w:val="en-US"/>
              </w:rPr>
              <w:t>"</w:t>
            </w:r>
            <w:r>
              <w:t xml:space="preserve"> или же 8 х 2.5</w:t>
            </w:r>
            <w:r>
              <w:rPr>
                <w:lang w:val="en-US"/>
              </w:rPr>
              <w:t>"</w:t>
            </w:r>
            <w:r>
              <w:t xml:space="preserve"> </w:t>
            </w:r>
            <w:r>
              <w:rPr>
                <w:lang w:val="en-US"/>
              </w:rPr>
              <w:t>SAS/SATA HDD/SSD</w:t>
            </w:r>
          </w:p>
        </w:tc>
        <w:tc>
          <w:tcPr>
            <w:tcW w:w="3253" w:type="dxa"/>
          </w:tcPr>
          <w:p w14:paraId="2D7B69CB" w14:textId="774F80E6" w:rsidR="006D033B" w:rsidRPr="006D033B" w:rsidRDefault="006D033B" w:rsidP="00C34F5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4 x 3.5" </w:t>
            </w:r>
            <w:r>
              <w:t xml:space="preserve">или же </w:t>
            </w:r>
            <w:r>
              <w:rPr>
                <w:lang w:val="en-US"/>
              </w:rPr>
              <w:t>8 x 2.5" SATA</w:t>
            </w:r>
            <w:r w:rsidR="00D83ECA">
              <w:rPr>
                <w:lang w:val="en-US"/>
              </w:rPr>
              <w:t>/SAS</w:t>
            </w:r>
            <w:r>
              <w:rPr>
                <w:lang w:val="en-US"/>
              </w:rPr>
              <w:t xml:space="preserve"> HDD</w:t>
            </w:r>
            <w:r w:rsidR="00D83ECA">
              <w:rPr>
                <w:lang w:val="en-US"/>
              </w:rPr>
              <w:t>/SSD</w:t>
            </w:r>
          </w:p>
        </w:tc>
      </w:tr>
    </w:tbl>
    <w:p w14:paraId="78101FE1" w14:textId="77777777" w:rsidR="00C34F5C" w:rsidRPr="00C34F5C" w:rsidRDefault="00C34F5C" w:rsidP="00C34F5C">
      <w:pPr>
        <w:ind w:firstLine="0"/>
      </w:pPr>
    </w:p>
    <w:p w14:paraId="7953E94A" w14:textId="65C8A062" w:rsidR="00C34F5C" w:rsidRPr="009F31DB" w:rsidRDefault="006D033B" w:rsidP="00C34F5C">
      <w:pPr>
        <w:rPr>
          <w:lang w:val="en-US"/>
        </w:rPr>
      </w:pPr>
      <w:r>
        <w:t xml:space="preserve">Так как </w:t>
      </w:r>
      <w:r w:rsidR="007E2BC9">
        <w:t xml:space="preserve">сервер от </w:t>
      </w:r>
      <w:r w:rsidR="00D83ECA">
        <w:rPr>
          <w:lang w:val="en-US"/>
        </w:rPr>
        <w:t>Dell</w:t>
      </w:r>
      <w:r w:rsidR="007E2BC9">
        <w:rPr>
          <w:lang w:val="en-US"/>
        </w:rPr>
        <w:t xml:space="preserve"> </w:t>
      </w:r>
      <w:r w:rsidR="007E2BC9">
        <w:t xml:space="preserve">проигрывает по важным характеристикам, таким как максимальный объём </w:t>
      </w:r>
      <w:r w:rsidR="00D83ECA">
        <w:t>оперативной памяти и цена</w:t>
      </w:r>
      <w:r w:rsidR="00D83ECA">
        <w:rPr>
          <w:lang w:val="en-US"/>
        </w:rPr>
        <w:t xml:space="preserve"> </w:t>
      </w:r>
      <w:r w:rsidR="008C4791">
        <w:t>– было решено выбрать</w:t>
      </w:r>
      <w:r w:rsidR="00D83ECA">
        <w:t xml:space="preserve"> сервер от </w:t>
      </w:r>
      <w:r w:rsidR="00D83ECA">
        <w:rPr>
          <w:lang w:val="en-US"/>
        </w:rPr>
        <w:t>Lenovo</w:t>
      </w:r>
      <w:r w:rsidR="008C4791">
        <w:t>. Так же немаловажным фактором стала доступность данного сервера.</w:t>
      </w:r>
      <w:r w:rsidR="009F31DB">
        <w:rPr>
          <w:lang w:val="en-US"/>
        </w:rPr>
        <w:t xml:space="preserve"> </w:t>
      </w:r>
      <w:r w:rsidR="009F31DB">
        <w:t>Подробнее о сервере:</w:t>
      </w:r>
    </w:p>
    <w:p w14:paraId="45C8166B" w14:textId="1EA6DAF9" w:rsidR="0056093F" w:rsidRPr="009F31DB" w:rsidRDefault="008C4791" w:rsidP="00820885">
      <w:r w:rsidRPr="009F31DB">
        <w:t>С</w:t>
      </w:r>
      <w:r w:rsidR="0056093F" w:rsidRPr="009F31DB">
        <w:t xml:space="preserve">ервер </w:t>
      </w:r>
      <w:r w:rsidRPr="009F31DB">
        <w:t xml:space="preserve">от компании </w:t>
      </w:r>
      <w:r w:rsidR="00D83ECA">
        <w:rPr>
          <w:lang w:val="en-US"/>
        </w:rPr>
        <w:t xml:space="preserve">Lenovo </w:t>
      </w:r>
      <w:r w:rsidR="0056093F" w:rsidRPr="009F31DB">
        <w:t xml:space="preserve">предоставляет поддержку </w:t>
      </w:r>
      <w:r w:rsidR="0056093F" w:rsidRPr="009F31DB">
        <w:rPr>
          <w:lang w:val="en-US"/>
        </w:rPr>
        <w:t>RAID</w:t>
      </w:r>
      <w:r w:rsidR="0056093F" w:rsidRPr="009F31DB">
        <w:t xml:space="preserve">, </w:t>
      </w:r>
      <w:r w:rsidR="000870E6" w:rsidRPr="009F31DB">
        <w:t xml:space="preserve">двух или более процессоров, </w:t>
      </w:r>
      <w:r w:rsidR="007E3B61">
        <w:rPr>
          <w:lang w:val="en-US"/>
        </w:rPr>
        <w:t>32</w:t>
      </w:r>
      <w:r w:rsidR="000870E6" w:rsidRPr="009F31DB">
        <w:t xml:space="preserve"> разъёмов для </w:t>
      </w:r>
      <w:r w:rsidR="000870E6" w:rsidRPr="009F31DB">
        <w:rPr>
          <w:lang w:val="en-US"/>
        </w:rPr>
        <w:t xml:space="preserve">DDR4 </w:t>
      </w:r>
      <w:r w:rsidR="007E3B61">
        <w:rPr>
          <w:lang w:val="en-US"/>
        </w:rPr>
        <w:t>R</w:t>
      </w:r>
      <w:r w:rsidR="000870E6" w:rsidRPr="009F31DB">
        <w:rPr>
          <w:lang w:val="en-US"/>
        </w:rPr>
        <w:t>DIMM</w:t>
      </w:r>
      <w:r w:rsidR="000870E6" w:rsidRPr="009F31DB">
        <w:t xml:space="preserve">, порты для </w:t>
      </w:r>
      <w:r w:rsidR="000870E6" w:rsidRPr="009F31DB">
        <w:rPr>
          <w:lang w:val="en-US"/>
        </w:rPr>
        <w:t>USB</w:t>
      </w:r>
      <w:r w:rsidR="000870E6" w:rsidRPr="009F31DB">
        <w:t xml:space="preserve"> и большое количество поддерживаемых операционных систем, в том числе и </w:t>
      </w:r>
      <w:proofErr w:type="spellStart"/>
      <w:r w:rsidR="000870E6" w:rsidRPr="009F31DB">
        <w:t>Microsoft</w:t>
      </w:r>
      <w:proofErr w:type="spellEnd"/>
      <w:r w:rsidR="000870E6" w:rsidRPr="009F31DB">
        <w:t xml:space="preserve"> Windows Server с </w:t>
      </w:r>
      <w:proofErr w:type="spellStart"/>
      <w:r w:rsidR="000870E6" w:rsidRPr="009F31DB">
        <w:t>Hyper</w:t>
      </w:r>
      <w:proofErr w:type="spellEnd"/>
      <w:r w:rsidR="000870E6" w:rsidRPr="009F31DB">
        <w:t xml:space="preserve">-V. </w:t>
      </w:r>
    </w:p>
    <w:p w14:paraId="5033AE50" w14:textId="4C4E23A2" w:rsidR="009F31DB" w:rsidRDefault="000870E6" w:rsidP="000F6CE2">
      <w:r w:rsidRPr="009F31DB">
        <w:t>Так как сервер обладает удовлетворительными характеристиками, в последующем его можно будет использовать как сервер для управления групповыми политиками и учётными записями пользователей.</w:t>
      </w:r>
    </w:p>
    <w:p w14:paraId="4117A2C0" w14:textId="2E539723" w:rsidR="000870E6" w:rsidRPr="00A27C4F" w:rsidRDefault="001E6D76" w:rsidP="00820885">
      <w:r>
        <w:t xml:space="preserve">В качестве жестких дисков под файловый сервер были выбраны </w:t>
      </w:r>
      <w:proofErr w:type="spellStart"/>
      <w:r w:rsidRPr="001E6D76">
        <w:t>Fujitsu</w:t>
      </w:r>
      <w:proofErr w:type="spellEnd"/>
      <w:r w:rsidRPr="001E6D76">
        <w:t xml:space="preserve"> </w:t>
      </w:r>
      <w:proofErr w:type="spellStart"/>
      <w:r w:rsidRPr="001E6D76">
        <w:lastRenderedPageBreak/>
        <w:t>Eternus</w:t>
      </w:r>
      <w:proofErr w:type="spellEnd"/>
      <w:r w:rsidRPr="001E6D76">
        <w:t xml:space="preserve"> DX S2 SAS 900GB 10K 2,5</w:t>
      </w:r>
      <w:r>
        <w:t xml:space="preserve">, так как данные диски подключаются по </w:t>
      </w:r>
      <w:r>
        <w:rPr>
          <w:lang w:val="en-US"/>
        </w:rPr>
        <w:t>SAS</w:t>
      </w:r>
      <w:r>
        <w:t xml:space="preserve">-интерфейсу, что является </w:t>
      </w:r>
      <w:r w:rsidR="00A27C4F">
        <w:t xml:space="preserve">лучшим подключением нежели </w:t>
      </w:r>
      <w:r w:rsidR="00A27C4F">
        <w:rPr>
          <w:lang w:val="en-US"/>
        </w:rPr>
        <w:t>SATA</w:t>
      </w:r>
      <w:r w:rsidR="00A27C4F">
        <w:t>. Так же данные жёсткие диски обладают большим количеством перезаписей, ёмкостью и скоростью передачи данных.</w:t>
      </w:r>
    </w:p>
    <w:p w14:paraId="3FF98C43" w14:textId="77777777" w:rsidR="001E6D76" w:rsidRPr="001E6D76" w:rsidRDefault="001E6D76" w:rsidP="00820885"/>
    <w:p w14:paraId="14015C26" w14:textId="4533589B" w:rsidR="000870E6" w:rsidRDefault="000870E6" w:rsidP="000870E6">
      <w:pPr>
        <w:pStyle w:val="Heading3"/>
      </w:pPr>
      <w:bookmarkStart w:id="32" w:name="_Toc152710376"/>
      <w:r>
        <w:t>3.</w:t>
      </w:r>
      <w:r w:rsidR="005E244E">
        <w:rPr>
          <w:lang w:val="en-US"/>
        </w:rPr>
        <w:t>3</w:t>
      </w:r>
      <w:r>
        <w:t>.4 Беспроводные точки доступа</w:t>
      </w:r>
      <w:bookmarkEnd w:id="32"/>
    </w:p>
    <w:p w14:paraId="70AFBDC3" w14:textId="210FD1A3" w:rsidR="000870E6" w:rsidRDefault="000870E6" w:rsidP="000870E6"/>
    <w:p w14:paraId="403DD6EE" w14:textId="037FD8A4" w:rsidR="00E26ACA" w:rsidRDefault="000870E6" w:rsidP="00E26ACA">
      <w:r>
        <w:t xml:space="preserve">Беспроводная точка доступа используется для интеграции беспроводных и традиционных проводных сегментов сети. В настоящее время точки доступа – это мосты, которые являются беспроводными маршрутизаторами. </w:t>
      </w:r>
    </w:p>
    <w:p w14:paraId="5AA6C665" w14:textId="4B160115" w:rsidR="002230F2" w:rsidRDefault="002230F2" w:rsidP="00E26ACA"/>
    <w:p w14:paraId="26346E27" w14:textId="2814D338" w:rsidR="002230F2" w:rsidRDefault="002230F2" w:rsidP="002230F2">
      <w:pPr>
        <w:ind w:firstLine="0"/>
      </w:pPr>
      <w:r>
        <w:t>Таблица 3.</w:t>
      </w:r>
      <w:r w:rsidR="00617714">
        <w:rPr>
          <w:lang w:val="en-US"/>
        </w:rPr>
        <w:t>7</w:t>
      </w:r>
      <w:r>
        <w:t xml:space="preserve"> – </w:t>
      </w:r>
      <w:r w:rsidR="00617714">
        <w:rPr>
          <w:lang w:val="en-US"/>
        </w:rPr>
        <w:t>C</w:t>
      </w:r>
      <w:r>
        <w:t>равнение беспроводных точек доступа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22"/>
        <w:gridCol w:w="2396"/>
        <w:gridCol w:w="2261"/>
        <w:gridCol w:w="2365"/>
      </w:tblGrid>
      <w:tr w:rsidR="006A753B" w14:paraId="285F20A5" w14:textId="77777777" w:rsidTr="002230F2">
        <w:tc>
          <w:tcPr>
            <w:tcW w:w="2263" w:type="dxa"/>
          </w:tcPr>
          <w:p w14:paraId="40119CE3" w14:textId="14860E00" w:rsidR="002230F2" w:rsidRDefault="002230F2" w:rsidP="002230F2">
            <w:pPr>
              <w:ind w:firstLine="0"/>
            </w:pPr>
            <w:r>
              <w:t>Модель</w:t>
            </w:r>
          </w:p>
        </w:tc>
        <w:tc>
          <w:tcPr>
            <w:tcW w:w="2410" w:type="dxa"/>
          </w:tcPr>
          <w:p w14:paraId="7EBC90E5" w14:textId="30FEFB78" w:rsidR="002230F2" w:rsidRPr="002230F2" w:rsidRDefault="002230F2" w:rsidP="002230F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Cisco </w:t>
            </w:r>
            <w:r w:rsidRPr="00B13DDB">
              <w:t>AIR-AP18</w:t>
            </w:r>
            <w:r>
              <w:rPr>
                <w:lang w:val="en-US"/>
              </w:rPr>
              <w:t>15</w:t>
            </w:r>
            <w:r w:rsidRPr="00B13DDB">
              <w:t>I-E-K9</w:t>
            </w:r>
          </w:p>
        </w:tc>
        <w:tc>
          <w:tcPr>
            <w:tcW w:w="2269" w:type="dxa"/>
          </w:tcPr>
          <w:p w14:paraId="55E57BFF" w14:textId="16587047" w:rsidR="002230F2" w:rsidRDefault="002230F2" w:rsidP="002230F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Cisco </w:t>
            </w:r>
            <w:r w:rsidRPr="00B13DDB">
              <w:t>AIR-AP1852I-E-K9</w:t>
            </w:r>
          </w:p>
        </w:tc>
        <w:tc>
          <w:tcPr>
            <w:tcW w:w="2402" w:type="dxa"/>
          </w:tcPr>
          <w:p w14:paraId="230F98A1" w14:textId="59D8094A" w:rsidR="002230F2" w:rsidRDefault="002230F2" w:rsidP="002230F2">
            <w:pPr>
              <w:ind w:firstLine="0"/>
            </w:pPr>
            <w:r>
              <w:rPr>
                <w:lang w:val="en-US"/>
              </w:rPr>
              <w:t xml:space="preserve">Cisco </w:t>
            </w:r>
            <w:r w:rsidRPr="002230F2">
              <w:rPr>
                <w:lang w:val="en-US"/>
              </w:rPr>
              <w:t>C9115AXI-I</w:t>
            </w:r>
          </w:p>
        </w:tc>
      </w:tr>
      <w:tr w:rsidR="002230F2" w14:paraId="1DBFBBF3" w14:textId="77777777" w:rsidTr="002230F2">
        <w:tc>
          <w:tcPr>
            <w:tcW w:w="2263" w:type="dxa"/>
          </w:tcPr>
          <w:p w14:paraId="2DE025EF" w14:textId="3FC11736" w:rsidR="002230F2" w:rsidRPr="002230F2" w:rsidRDefault="002230F2" w:rsidP="002230F2">
            <w:pPr>
              <w:ind w:firstLine="0"/>
              <w:rPr>
                <w:lang w:val="en-US"/>
              </w:rPr>
            </w:pPr>
            <w:r>
              <w:t>Цена</w:t>
            </w:r>
          </w:p>
        </w:tc>
        <w:tc>
          <w:tcPr>
            <w:tcW w:w="2410" w:type="dxa"/>
          </w:tcPr>
          <w:p w14:paraId="0B1C0C28" w14:textId="39BFABD4" w:rsidR="002230F2" w:rsidRDefault="002230F2" w:rsidP="002230F2">
            <w:pPr>
              <w:ind w:firstLine="0"/>
              <w:rPr>
                <w:lang w:val="en-US"/>
              </w:rPr>
            </w:pPr>
            <w:r>
              <w:t> 2534</w:t>
            </w:r>
            <w:r w:rsidR="006A753B">
              <w:t>.</w:t>
            </w:r>
            <w:r>
              <w:t>79 р.</w:t>
            </w:r>
          </w:p>
        </w:tc>
        <w:tc>
          <w:tcPr>
            <w:tcW w:w="2269" w:type="dxa"/>
          </w:tcPr>
          <w:p w14:paraId="4E0B1533" w14:textId="6F7B6AAE" w:rsidR="002230F2" w:rsidRPr="002230F2" w:rsidRDefault="002230F2" w:rsidP="002230F2">
            <w:pPr>
              <w:ind w:firstLine="0"/>
            </w:pPr>
            <w:r w:rsidRPr="002230F2">
              <w:rPr>
                <w:lang w:val="en-US"/>
              </w:rPr>
              <w:t>3105</w:t>
            </w:r>
            <w:r>
              <w:t>.</w:t>
            </w:r>
            <w:r w:rsidRPr="002230F2">
              <w:rPr>
                <w:lang w:val="en-US"/>
              </w:rPr>
              <w:t xml:space="preserve">81 </w:t>
            </w:r>
            <w:r>
              <w:t>р.</w:t>
            </w:r>
          </w:p>
        </w:tc>
        <w:tc>
          <w:tcPr>
            <w:tcW w:w="2402" w:type="dxa"/>
          </w:tcPr>
          <w:p w14:paraId="1A3927FC" w14:textId="645F91DD" w:rsidR="002230F2" w:rsidRPr="002230F2" w:rsidRDefault="002230F2" w:rsidP="002230F2">
            <w:pPr>
              <w:ind w:firstLine="0"/>
            </w:pPr>
            <w:r>
              <w:t>8 943.48</w:t>
            </w:r>
            <w:r>
              <w:rPr>
                <w:lang w:val="en-US"/>
              </w:rPr>
              <w:t xml:space="preserve"> </w:t>
            </w:r>
            <w:r>
              <w:t>р.</w:t>
            </w:r>
          </w:p>
        </w:tc>
      </w:tr>
      <w:tr w:rsidR="002230F2" w14:paraId="50D51153" w14:textId="77777777" w:rsidTr="002230F2">
        <w:tc>
          <w:tcPr>
            <w:tcW w:w="2263" w:type="dxa"/>
          </w:tcPr>
          <w:p w14:paraId="4CDD3D37" w14:textId="279B12BD" w:rsidR="002230F2" w:rsidRPr="006A753B" w:rsidRDefault="006A753B" w:rsidP="002230F2">
            <w:pPr>
              <w:ind w:firstLine="0"/>
            </w:pPr>
            <w:r>
              <w:t>Поддерживаемые стандарты</w:t>
            </w:r>
          </w:p>
        </w:tc>
        <w:tc>
          <w:tcPr>
            <w:tcW w:w="2410" w:type="dxa"/>
          </w:tcPr>
          <w:p w14:paraId="5E82416B" w14:textId="2FC8A28B" w:rsidR="002230F2" w:rsidRPr="006A753B" w:rsidRDefault="006A753B" w:rsidP="006A753B">
            <w:pPr>
              <w:ind w:firstLine="0"/>
            </w:pPr>
            <w:r>
              <w:t>802.11a/b/g/n/</w:t>
            </w:r>
            <w:proofErr w:type="spellStart"/>
            <w:r>
              <w:t>aс</w:t>
            </w:r>
            <w:proofErr w:type="spellEnd"/>
          </w:p>
        </w:tc>
        <w:tc>
          <w:tcPr>
            <w:tcW w:w="2269" w:type="dxa"/>
          </w:tcPr>
          <w:p w14:paraId="461488ED" w14:textId="2F72EDB7" w:rsidR="002230F2" w:rsidRPr="006A753B" w:rsidRDefault="006A753B" w:rsidP="002230F2">
            <w:pPr>
              <w:ind w:firstLine="0"/>
              <w:rPr>
                <w:lang w:val="en-US"/>
              </w:rPr>
            </w:pPr>
            <w:r w:rsidRPr="006A753B">
              <w:rPr>
                <w:lang w:val="en-US"/>
              </w:rPr>
              <w:t>802.11a/b/g/n/a</w:t>
            </w:r>
            <w:r>
              <w:t>с</w:t>
            </w:r>
          </w:p>
        </w:tc>
        <w:tc>
          <w:tcPr>
            <w:tcW w:w="2402" w:type="dxa"/>
          </w:tcPr>
          <w:p w14:paraId="1CD5CAE2" w14:textId="20510E06" w:rsidR="002230F2" w:rsidRPr="006A753B" w:rsidRDefault="006A753B" w:rsidP="002230F2">
            <w:pPr>
              <w:ind w:firstLine="0"/>
              <w:rPr>
                <w:lang w:val="en-US"/>
              </w:rPr>
            </w:pPr>
            <w:r>
              <w:t>До 802.11</w:t>
            </w:r>
            <w:r>
              <w:rPr>
                <w:lang w:val="en-US"/>
              </w:rPr>
              <w:t>ax</w:t>
            </w:r>
          </w:p>
        </w:tc>
      </w:tr>
      <w:tr w:rsidR="006A753B" w14:paraId="26F021DD" w14:textId="77777777" w:rsidTr="002230F2">
        <w:tc>
          <w:tcPr>
            <w:tcW w:w="2263" w:type="dxa"/>
          </w:tcPr>
          <w:p w14:paraId="73768470" w14:textId="2EBC97F3" w:rsidR="006A753B" w:rsidRDefault="006A753B" w:rsidP="002230F2">
            <w:pPr>
              <w:ind w:firstLine="0"/>
            </w:pPr>
            <w:r>
              <w:rPr>
                <w:rStyle w:val="rynqvb"/>
              </w:rPr>
              <w:t>Максимальная скорость передачи данных</w:t>
            </w:r>
          </w:p>
        </w:tc>
        <w:tc>
          <w:tcPr>
            <w:tcW w:w="2410" w:type="dxa"/>
          </w:tcPr>
          <w:p w14:paraId="24C3A763" w14:textId="2D1795D7" w:rsidR="006A753B" w:rsidRPr="006A753B" w:rsidRDefault="006A753B" w:rsidP="006A753B">
            <w:pPr>
              <w:ind w:firstLine="0"/>
            </w:pPr>
            <w:r>
              <w:rPr>
                <w:lang w:val="en-US"/>
              </w:rPr>
              <w:t xml:space="preserve">1 </w:t>
            </w:r>
            <w:r>
              <w:t>Гб</w:t>
            </w:r>
            <w:r>
              <w:rPr>
                <w:lang w:val="en-US"/>
              </w:rPr>
              <w:t>/</w:t>
            </w:r>
            <w:r>
              <w:t>с</w:t>
            </w:r>
          </w:p>
        </w:tc>
        <w:tc>
          <w:tcPr>
            <w:tcW w:w="2269" w:type="dxa"/>
          </w:tcPr>
          <w:p w14:paraId="00F94D9F" w14:textId="546C4EE9" w:rsidR="006A753B" w:rsidRPr="006A753B" w:rsidRDefault="006A753B" w:rsidP="002230F2">
            <w:pPr>
              <w:ind w:firstLine="0"/>
              <w:rPr>
                <w:lang w:val="en-US"/>
              </w:rPr>
            </w:pPr>
            <w:r>
              <w:t>2</w:t>
            </w:r>
            <w:r>
              <w:rPr>
                <w:lang w:val="en-US"/>
              </w:rPr>
              <w:t xml:space="preserve"> </w:t>
            </w:r>
            <w:r>
              <w:t>Гб</w:t>
            </w:r>
            <w:r>
              <w:rPr>
                <w:lang w:val="en-US"/>
              </w:rPr>
              <w:t>/</w:t>
            </w:r>
            <w:r>
              <w:t>с</w:t>
            </w:r>
          </w:p>
        </w:tc>
        <w:tc>
          <w:tcPr>
            <w:tcW w:w="2402" w:type="dxa"/>
          </w:tcPr>
          <w:p w14:paraId="77237944" w14:textId="061E557C" w:rsidR="006A753B" w:rsidRDefault="006A753B" w:rsidP="002230F2">
            <w:pPr>
              <w:ind w:firstLine="0"/>
            </w:pPr>
            <w:r>
              <w:rPr>
                <w:lang w:val="en-US"/>
              </w:rPr>
              <w:t xml:space="preserve">3.4 </w:t>
            </w:r>
            <w:r>
              <w:t>Гб</w:t>
            </w:r>
            <w:r>
              <w:rPr>
                <w:lang w:val="en-US"/>
              </w:rPr>
              <w:t>/</w:t>
            </w:r>
            <w:r>
              <w:t>с</w:t>
            </w:r>
          </w:p>
        </w:tc>
      </w:tr>
      <w:tr w:rsidR="006A753B" w14:paraId="30AFE2E3" w14:textId="77777777" w:rsidTr="002230F2">
        <w:tc>
          <w:tcPr>
            <w:tcW w:w="2263" w:type="dxa"/>
          </w:tcPr>
          <w:p w14:paraId="01DCA319" w14:textId="711C40E1" w:rsidR="006A753B" w:rsidRPr="006A753B" w:rsidRDefault="006A753B" w:rsidP="002230F2">
            <w:pPr>
              <w:ind w:firstLine="0"/>
              <w:rPr>
                <w:rStyle w:val="rynqvb"/>
              </w:rPr>
            </w:pPr>
            <w:r>
              <w:rPr>
                <w:rStyle w:val="rynqvb"/>
              </w:rPr>
              <w:t xml:space="preserve">Поддержка </w:t>
            </w:r>
            <w:r>
              <w:rPr>
                <w:rStyle w:val="rynqvb"/>
                <w:lang w:val="en-US"/>
              </w:rPr>
              <w:t>Ethernet</w:t>
            </w:r>
            <w:r>
              <w:rPr>
                <w:rStyle w:val="rynqvb"/>
              </w:rPr>
              <w:t>-подключения</w:t>
            </w:r>
          </w:p>
        </w:tc>
        <w:tc>
          <w:tcPr>
            <w:tcW w:w="2410" w:type="dxa"/>
          </w:tcPr>
          <w:p w14:paraId="08699EEC" w14:textId="2C85AE38" w:rsidR="006A753B" w:rsidRPr="006A753B" w:rsidRDefault="006A753B" w:rsidP="006A753B">
            <w:pPr>
              <w:ind w:firstLine="0"/>
              <w:rPr>
                <w:lang w:val="en-US"/>
              </w:rPr>
            </w:pPr>
            <w:r>
              <w:t xml:space="preserve">До 3 </w:t>
            </w:r>
            <w:r>
              <w:rPr>
                <w:lang w:val="en-US"/>
              </w:rPr>
              <w:t>GE</w:t>
            </w:r>
          </w:p>
        </w:tc>
        <w:tc>
          <w:tcPr>
            <w:tcW w:w="2269" w:type="dxa"/>
          </w:tcPr>
          <w:p w14:paraId="570276FD" w14:textId="4D1C2D06" w:rsidR="006A753B" w:rsidRPr="006A753B" w:rsidRDefault="006A753B" w:rsidP="002230F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 x GE</w:t>
            </w:r>
          </w:p>
        </w:tc>
        <w:tc>
          <w:tcPr>
            <w:tcW w:w="2402" w:type="dxa"/>
          </w:tcPr>
          <w:p w14:paraId="149B9BAC" w14:textId="4E520359" w:rsidR="006A753B" w:rsidRDefault="006A753B" w:rsidP="002230F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 x Multi-Gig E</w:t>
            </w:r>
          </w:p>
        </w:tc>
      </w:tr>
      <w:tr w:rsidR="006A753B" w14:paraId="2FBA4746" w14:textId="77777777" w:rsidTr="002230F2">
        <w:tc>
          <w:tcPr>
            <w:tcW w:w="2263" w:type="dxa"/>
          </w:tcPr>
          <w:p w14:paraId="6C8F7C15" w14:textId="5FD8A0C7" w:rsidR="006A753B" w:rsidRPr="00436E0D" w:rsidRDefault="00436E0D" w:rsidP="002230F2">
            <w:pPr>
              <w:ind w:firstLine="0"/>
              <w:rPr>
                <w:rStyle w:val="rynqvb"/>
                <w:lang w:val="en-US"/>
              </w:rPr>
            </w:pPr>
            <w:r>
              <w:rPr>
                <w:rStyle w:val="rynqvb"/>
                <w:lang w:val="en-US"/>
              </w:rPr>
              <w:t>U</w:t>
            </w:r>
            <w:r>
              <w:rPr>
                <w:rStyle w:val="rynqvb"/>
              </w:rPr>
              <w:t>SB-порт</w:t>
            </w:r>
          </w:p>
        </w:tc>
        <w:tc>
          <w:tcPr>
            <w:tcW w:w="2410" w:type="dxa"/>
          </w:tcPr>
          <w:p w14:paraId="579810C9" w14:textId="149CDE45" w:rsidR="006A753B" w:rsidRDefault="00436E0D" w:rsidP="006A753B">
            <w:pPr>
              <w:ind w:firstLine="0"/>
            </w:pPr>
            <w:r>
              <w:t>-</w:t>
            </w:r>
          </w:p>
        </w:tc>
        <w:tc>
          <w:tcPr>
            <w:tcW w:w="2269" w:type="dxa"/>
          </w:tcPr>
          <w:p w14:paraId="7FC8E33B" w14:textId="7D94071B" w:rsidR="006A753B" w:rsidRPr="00436E0D" w:rsidRDefault="00436E0D" w:rsidP="002230F2">
            <w:pPr>
              <w:ind w:firstLine="0"/>
            </w:pPr>
            <w:r>
              <w:t xml:space="preserve">1 </w:t>
            </w:r>
          </w:p>
        </w:tc>
        <w:tc>
          <w:tcPr>
            <w:tcW w:w="2402" w:type="dxa"/>
          </w:tcPr>
          <w:p w14:paraId="58C24412" w14:textId="65A35BF6" w:rsidR="006A753B" w:rsidRPr="00436E0D" w:rsidRDefault="00436E0D" w:rsidP="002230F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436E0D" w14:paraId="0E5647C3" w14:textId="77777777" w:rsidTr="002230F2">
        <w:tc>
          <w:tcPr>
            <w:tcW w:w="2263" w:type="dxa"/>
          </w:tcPr>
          <w:p w14:paraId="2622F85A" w14:textId="0FA3E1A1" w:rsidR="00436E0D" w:rsidRPr="00436E0D" w:rsidRDefault="00436E0D" w:rsidP="002230F2">
            <w:pPr>
              <w:ind w:firstLine="0"/>
              <w:rPr>
                <w:rStyle w:val="rynqvb"/>
              </w:rPr>
            </w:pPr>
            <w:r>
              <w:rPr>
                <w:rStyle w:val="rynqvb"/>
              </w:rPr>
              <w:t>Опция питания</w:t>
            </w:r>
          </w:p>
        </w:tc>
        <w:tc>
          <w:tcPr>
            <w:tcW w:w="2410" w:type="dxa"/>
          </w:tcPr>
          <w:p w14:paraId="269E5B21" w14:textId="30A519D5" w:rsidR="00436E0D" w:rsidRPr="00436E0D" w:rsidRDefault="00436E0D" w:rsidP="006A753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AC/DC </w:t>
            </w:r>
            <w:r>
              <w:t xml:space="preserve">или </w:t>
            </w:r>
            <w:r>
              <w:rPr>
                <w:lang w:val="en-US"/>
              </w:rPr>
              <w:t>PoE</w:t>
            </w:r>
          </w:p>
        </w:tc>
        <w:tc>
          <w:tcPr>
            <w:tcW w:w="2269" w:type="dxa"/>
          </w:tcPr>
          <w:p w14:paraId="241AD0F0" w14:textId="2B20D95B" w:rsidR="00436E0D" w:rsidRPr="00436E0D" w:rsidRDefault="00436E0D" w:rsidP="002230F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AC/DC </w:t>
            </w:r>
            <w:r>
              <w:t xml:space="preserve">или </w:t>
            </w:r>
            <w:r>
              <w:rPr>
                <w:lang w:val="en-US"/>
              </w:rPr>
              <w:t>PoE+</w:t>
            </w:r>
          </w:p>
        </w:tc>
        <w:tc>
          <w:tcPr>
            <w:tcW w:w="2402" w:type="dxa"/>
          </w:tcPr>
          <w:p w14:paraId="33CE59C2" w14:textId="6C397CB2" w:rsidR="00436E0D" w:rsidRDefault="00436E0D" w:rsidP="002230F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PoE</w:t>
            </w:r>
            <w:r>
              <w:t xml:space="preserve"> или </w:t>
            </w:r>
            <w:r>
              <w:rPr>
                <w:lang w:val="en-US"/>
              </w:rPr>
              <w:t xml:space="preserve">Cisco </w:t>
            </w:r>
            <w:proofErr w:type="spellStart"/>
            <w:r>
              <w:rPr>
                <w:lang w:val="en-US"/>
              </w:rPr>
              <w:t>UPoE</w:t>
            </w:r>
            <w:proofErr w:type="spellEnd"/>
            <w:r>
              <w:rPr>
                <w:lang w:val="en-US"/>
              </w:rPr>
              <w:t>+</w:t>
            </w:r>
          </w:p>
        </w:tc>
      </w:tr>
    </w:tbl>
    <w:p w14:paraId="5E518568" w14:textId="4F0C4E82" w:rsidR="002230F2" w:rsidRDefault="002230F2" w:rsidP="002230F2">
      <w:pPr>
        <w:ind w:firstLine="0"/>
        <w:rPr>
          <w:lang w:val="en-US"/>
        </w:rPr>
      </w:pPr>
    </w:p>
    <w:p w14:paraId="7BA75D49" w14:textId="75314876" w:rsidR="002230F2" w:rsidRPr="00BC7C9F" w:rsidRDefault="00B93279" w:rsidP="00BC7C9F">
      <w:pPr>
        <w:ind w:firstLine="0"/>
      </w:pPr>
      <w:r>
        <w:rPr>
          <w:lang w:val="en-US"/>
        </w:rPr>
        <w:tab/>
      </w:r>
      <w:r>
        <w:t xml:space="preserve">Из данной таблицы можно предположить, что точка </w:t>
      </w:r>
      <w:r>
        <w:rPr>
          <w:lang w:val="en-US"/>
        </w:rPr>
        <w:t>Cisco AIR-AP1852I-E-K9</w:t>
      </w:r>
      <w:r>
        <w:t xml:space="preserve"> </w:t>
      </w:r>
      <w:r>
        <w:rPr>
          <w:lang w:val="en-US"/>
        </w:rPr>
        <w:t>[</w:t>
      </w:r>
      <w:r w:rsidR="00502439">
        <w:rPr>
          <w:lang w:val="en-US"/>
        </w:rPr>
        <w:t>10</w:t>
      </w:r>
      <w:r>
        <w:rPr>
          <w:lang w:val="en-US"/>
        </w:rPr>
        <w:t xml:space="preserve">] </w:t>
      </w:r>
      <w:r>
        <w:t>является наилучшим сочетанием цена</w:t>
      </w:r>
      <w:r>
        <w:rPr>
          <w:lang w:val="en-US"/>
        </w:rPr>
        <w:t>/</w:t>
      </w:r>
      <w:r>
        <w:t xml:space="preserve">качество. </w:t>
      </w:r>
      <w:r w:rsidR="00BC7C9F">
        <w:t>Точка Cisco</w:t>
      </w:r>
      <w:r>
        <w:t xml:space="preserve"> </w:t>
      </w:r>
      <w:r w:rsidRPr="002230F2">
        <w:rPr>
          <w:lang w:val="en-US"/>
        </w:rPr>
        <w:t>C9115AXI-I</w:t>
      </w:r>
      <w:r>
        <w:rPr>
          <w:lang w:val="en-US"/>
        </w:rPr>
        <w:t xml:space="preserve"> [1</w:t>
      </w:r>
      <w:r w:rsidR="00502439">
        <w:rPr>
          <w:lang w:val="en-US"/>
        </w:rPr>
        <w:t>1</w:t>
      </w:r>
      <w:r>
        <w:rPr>
          <w:lang w:val="en-US"/>
        </w:rPr>
        <w:t xml:space="preserve">] </w:t>
      </w:r>
      <w:r>
        <w:t xml:space="preserve">обладает немного лучшими характеристиками в плане </w:t>
      </w:r>
      <w:r>
        <w:rPr>
          <w:lang w:val="en-US"/>
        </w:rPr>
        <w:t>Ethernet-</w:t>
      </w:r>
      <w:r>
        <w:t xml:space="preserve">подключения и максимальной скорости передачи, однако данная точка дороже почти в три раза, соответственно, её выбор будет необоснованным.  </w:t>
      </w:r>
    </w:p>
    <w:p w14:paraId="4F28DBEF" w14:textId="200C718F" w:rsidR="00E26ACA" w:rsidRDefault="00E26ACA" w:rsidP="00E26ACA">
      <w:r w:rsidRPr="00B13DDB">
        <w:t>AIR-AP1852I-E-K9</w:t>
      </w:r>
      <w:r>
        <w:rPr>
          <w:lang w:val="en-US"/>
        </w:rPr>
        <w:t xml:space="preserve"> –</w:t>
      </w:r>
      <w:r>
        <w:t xml:space="preserve"> точка доступа от компании </w:t>
      </w:r>
      <w:r>
        <w:rPr>
          <w:lang w:val="en-US"/>
        </w:rPr>
        <w:t xml:space="preserve">Cisco, </w:t>
      </w:r>
      <w:r>
        <w:t xml:space="preserve">которая поддерживает проводное </w:t>
      </w:r>
      <w:r>
        <w:rPr>
          <w:lang w:val="en-US"/>
        </w:rPr>
        <w:t>Gigabit-</w:t>
      </w:r>
      <w:r>
        <w:t>соединение, и так же беспроводное подключение 802.11</w:t>
      </w:r>
      <w:r>
        <w:rPr>
          <w:lang w:val="en-US"/>
        </w:rPr>
        <w:t>ac</w:t>
      </w:r>
      <w:r>
        <w:t xml:space="preserve">. Так же точка </w:t>
      </w:r>
      <w:r w:rsidR="00F85F7B">
        <w:t>имеет</w:t>
      </w:r>
      <w:r>
        <w:t xml:space="preserve"> </w:t>
      </w:r>
      <w:r>
        <w:rPr>
          <w:lang w:val="en-US"/>
        </w:rPr>
        <w:t>Console</w:t>
      </w:r>
      <w:r>
        <w:t>-порт</w:t>
      </w:r>
      <w:r w:rsidR="00F85F7B">
        <w:t>, через который можно настраивать конфигурацию</w:t>
      </w:r>
      <w:r>
        <w:t xml:space="preserve">, поддержку </w:t>
      </w:r>
      <w:r>
        <w:rPr>
          <w:lang w:val="en-US"/>
        </w:rPr>
        <w:t>PoE</w:t>
      </w:r>
      <w:r w:rsidR="00BC7C9F">
        <w:rPr>
          <w:lang w:val="en-US"/>
        </w:rPr>
        <w:t>+</w:t>
      </w:r>
      <w:r>
        <w:rPr>
          <w:lang w:val="en-US"/>
        </w:rPr>
        <w:t xml:space="preserve">, </w:t>
      </w:r>
      <w:r>
        <w:t xml:space="preserve">протокол </w:t>
      </w:r>
      <w:r>
        <w:rPr>
          <w:lang w:val="en-US"/>
        </w:rPr>
        <w:t xml:space="preserve">WPA2, </w:t>
      </w:r>
      <w:r>
        <w:t xml:space="preserve">и выбранный контроллер </w:t>
      </w:r>
      <w:r w:rsidR="00F85F7B">
        <w:t>точек доступа.</w:t>
      </w:r>
    </w:p>
    <w:p w14:paraId="261621E5" w14:textId="56F1C0CB" w:rsidR="00F85F7B" w:rsidRDefault="00F85F7B" w:rsidP="00E26ACA">
      <w:pPr>
        <w:rPr>
          <w:lang w:val="en-US"/>
        </w:rPr>
      </w:pPr>
    </w:p>
    <w:p w14:paraId="137E12DA" w14:textId="39762812" w:rsidR="00F85F7B" w:rsidRDefault="00F85F7B" w:rsidP="00F85F7B">
      <w:pPr>
        <w:pStyle w:val="Heading3"/>
      </w:pPr>
      <w:bookmarkStart w:id="33" w:name="_Toc152710377"/>
      <w:r>
        <w:t>3.</w:t>
      </w:r>
      <w:r w:rsidR="005E244E">
        <w:rPr>
          <w:lang w:val="en-US"/>
        </w:rPr>
        <w:t>3</w:t>
      </w:r>
      <w:r>
        <w:t>.5 Контроллер точек доступа</w:t>
      </w:r>
      <w:bookmarkEnd w:id="33"/>
    </w:p>
    <w:p w14:paraId="25C1C1DC" w14:textId="1536E0D4" w:rsidR="00F85F7B" w:rsidRDefault="00F85F7B" w:rsidP="00F85F7B"/>
    <w:p w14:paraId="755BD890" w14:textId="2003324B" w:rsidR="00F85F7B" w:rsidRDefault="00F85F7B" w:rsidP="00F85F7B">
      <w:r>
        <w:t xml:space="preserve">Контроллер точек доступа является централизированным устройством </w:t>
      </w:r>
      <w:r>
        <w:lastRenderedPageBreak/>
        <w:t xml:space="preserve">для настройки и администрирования точками доступа. Благодаря контроллеру возможно реализовать бесшовное подключение к </w:t>
      </w:r>
      <w:r>
        <w:rPr>
          <w:lang w:val="en-US"/>
        </w:rPr>
        <w:t xml:space="preserve">Wi-Fi </w:t>
      </w:r>
      <w:r>
        <w:t xml:space="preserve">и </w:t>
      </w:r>
      <w:r w:rsidR="008156B7">
        <w:t xml:space="preserve">настроить аутентификацию для подключения к сети. </w:t>
      </w:r>
    </w:p>
    <w:p w14:paraId="364528AD" w14:textId="0B6346BB" w:rsidR="00763BAA" w:rsidRDefault="00763BAA" w:rsidP="00F85F7B"/>
    <w:p w14:paraId="7A9D1952" w14:textId="77777777" w:rsidR="00617714" w:rsidRDefault="00617714" w:rsidP="00F85F7B"/>
    <w:p w14:paraId="387ED543" w14:textId="6D8E44B3" w:rsidR="00763BAA" w:rsidRDefault="00763BAA" w:rsidP="00763BAA">
      <w:pPr>
        <w:ind w:firstLine="0"/>
      </w:pPr>
      <w:r>
        <w:t>Таблица 3.</w:t>
      </w:r>
      <w:r w:rsidR="00617714">
        <w:rPr>
          <w:lang w:val="en-US"/>
        </w:rPr>
        <w:t xml:space="preserve">8 </w:t>
      </w:r>
      <w:r>
        <w:t xml:space="preserve">– </w:t>
      </w:r>
      <w:r w:rsidR="00617714">
        <w:rPr>
          <w:lang w:val="en-US"/>
        </w:rPr>
        <w:t>C</w:t>
      </w:r>
      <w:r>
        <w:t>равнение контроллеров точек доступа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3257"/>
        <w:gridCol w:w="3115"/>
      </w:tblGrid>
      <w:tr w:rsidR="00763BAA" w14:paraId="07C7D2BF" w14:textId="77777777" w:rsidTr="000F6CE2">
        <w:tc>
          <w:tcPr>
            <w:tcW w:w="2972" w:type="dxa"/>
          </w:tcPr>
          <w:p w14:paraId="5643261F" w14:textId="3A9DA397" w:rsidR="00763BAA" w:rsidRDefault="00763BAA" w:rsidP="00763BAA">
            <w:pPr>
              <w:ind w:firstLine="0"/>
            </w:pPr>
            <w:r>
              <w:t xml:space="preserve">Модель </w:t>
            </w:r>
          </w:p>
        </w:tc>
        <w:tc>
          <w:tcPr>
            <w:tcW w:w="3257" w:type="dxa"/>
          </w:tcPr>
          <w:p w14:paraId="691A5245" w14:textId="6F6C6DD6" w:rsidR="00763BAA" w:rsidRPr="00763BAA" w:rsidRDefault="00763BAA" w:rsidP="00763BA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Cisco </w:t>
            </w:r>
            <w:r w:rsidRPr="00763BAA">
              <w:rPr>
                <w:lang w:val="en-US"/>
              </w:rPr>
              <w:t>AIR-CT2504-15-K9</w:t>
            </w:r>
          </w:p>
        </w:tc>
        <w:tc>
          <w:tcPr>
            <w:tcW w:w="3115" w:type="dxa"/>
          </w:tcPr>
          <w:p w14:paraId="31D30732" w14:textId="01173A18" w:rsidR="00763BAA" w:rsidRDefault="00763BAA" w:rsidP="00763BAA">
            <w:pPr>
              <w:ind w:firstLine="0"/>
            </w:pPr>
            <w:r>
              <w:t>Cisco AIR-CT3504-K9</w:t>
            </w:r>
          </w:p>
        </w:tc>
      </w:tr>
      <w:tr w:rsidR="00763BAA" w14:paraId="2E0E5238" w14:textId="77777777" w:rsidTr="000F6CE2">
        <w:tc>
          <w:tcPr>
            <w:tcW w:w="2972" w:type="dxa"/>
          </w:tcPr>
          <w:p w14:paraId="1C4A1421" w14:textId="3411F03E" w:rsidR="00763BAA" w:rsidRDefault="00763BAA" w:rsidP="00763BAA">
            <w:pPr>
              <w:ind w:firstLine="0"/>
            </w:pPr>
            <w:r>
              <w:t>Цена</w:t>
            </w:r>
          </w:p>
        </w:tc>
        <w:tc>
          <w:tcPr>
            <w:tcW w:w="3257" w:type="dxa"/>
          </w:tcPr>
          <w:p w14:paraId="60F2EF02" w14:textId="6B0CD8D4" w:rsidR="00763BAA" w:rsidRPr="00763BAA" w:rsidRDefault="00763BAA" w:rsidP="00763BAA">
            <w:pPr>
              <w:ind w:firstLine="0"/>
            </w:pPr>
            <w:r w:rsidRPr="00763BAA">
              <w:t>3308.58</w:t>
            </w:r>
            <w:r>
              <w:t xml:space="preserve"> р.</w:t>
            </w:r>
          </w:p>
        </w:tc>
        <w:tc>
          <w:tcPr>
            <w:tcW w:w="3115" w:type="dxa"/>
          </w:tcPr>
          <w:p w14:paraId="62C80255" w14:textId="1A3B0A33" w:rsidR="00763BAA" w:rsidRDefault="00763BAA" w:rsidP="00763BAA">
            <w:pPr>
              <w:ind w:firstLine="0"/>
            </w:pPr>
            <w:r>
              <w:t>33217.44 р.</w:t>
            </w:r>
          </w:p>
        </w:tc>
      </w:tr>
      <w:tr w:rsidR="00763BAA" w14:paraId="2564AB0A" w14:textId="77777777" w:rsidTr="000F6CE2">
        <w:tc>
          <w:tcPr>
            <w:tcW w:w="2972" w:type="dxa"/>
          </w:tcPr>
          <w:p w14:paraId="2134EB41" w14:textId="6D15A651" w:rsidR="00763BAA" w:rsidRDefault="00763BAA" w:rsidP="00763BAA">
            <w:pPr>
              <w:ind w:firstLine="0"/>
            </w:pPr>
            <w:r>
              <w:t>Количество поддерживаемых точек доступа</w:t>
            </w:r>
          </w:p>
        </w:tc>
        <w:tc>
          <w:tcPr>
            <w:tcW w:w="3257" w:type="dxa"/>
          </w:tcPr>
          <w:p w14:paraId="0631E286" w14:textId="4430F119" w:rsidR="00763BAA" w:rsidRPr="00C30F05" w:rsidRDefault="00763BAA" w:rsidP="00763BAA">
            <w:pPr>
              <w:ind w:firstLine="0"/>
              <w:rPr>
                <w:lang w:val="en-US"/>
              </w:rPr>
            </w:pPr>
            <w:r>
              <w:t xml:space="preserve">До </w:t>
            </w:r>
            <w:r w:rsidR="00EA2892">
              <w:t>15</w:t>
            </w:r>
          </w:p>
        </w:tc>
        <w:tc>
          <w:tcPr>
            <w:tcW w:w="3115" w:type="dxa"/>
          </w:tcPr>
          <w:p w14:paraId="42CBF437" w14:textId="6FDCC33B" w:rsidR="00763BAA" w:rsidRDefault="00763BAA" w:rsidP="00763BAA">
            <w:pPr>
              <w:ind w:firstLine="0"/>
            </w:pPr>
            <w:r>
              <w:t>До 150</w:t>
            </w:r>
          </w:p>
        </w:tc>
      </w:tr>
      <w:tr w:rsidR="00FB43FC" w14:paraId="1DB9E6E5" w14:textId="77777777" w:rsidTr="00895C3A">
        <w:tc>
          <w:tcPr>
            <w:tcW w:w="2972" w:type="dxa"/>
          </w:tcPr>
          <w:p w14:paraId="7CD90082" w14:textId="77777777" w:rsidR="00FB43FC" w:rsidRDefault="00FB43FC" w:rsidP="00895C3A">
            <w:pPr>
              <w:ind w:firstLine="0"/>
            </w:pPr>
            <w:r>
              <w:t>Количество поддерживаемых клиентов</w:t>
            </w:r>
          </w:p>
        </w:tc>
        <w:tc>
          <w:tcPr>
            <w:tcW w:w="3257" w:type="dxa"/>
          </w:tcPr>
          <w:p w14:paraId="2BF576C9" w14:textId="77777777" w:rsidR="00FB43FC" w:rsidRDefault="00FB43FC" w:rsidP="00895C3A">
            <w:pPr>
              <w:ind w:firstLine="0"/>
            </w:pPr>
            <w:r>
              <w:t>До 1000</w:t>
            </w:r>
          </w:p>
        </w:tc>
        <w:tc>
          <w:tcPr>
            <w:tcW w:w="3115" w:type="dxa"/>
          </w:tcPr>
          <w:p w14:paraId="02DAC4BB" w14:textId="77777777" w:rsidR="00FB43FC" w:rsidRDefault="00FB43FC" w:rsidP="00895C3A">
            <w:pPr>
              <w:ind w:firstLine="0"/>
            </w:pPr>
            <w:r>
              <w:t>До 3000</w:t>
            </w:r>
          </w:p>
        </w:tc>
      </w:tr>
      <w:tr w:rsidR="00FB43FC" w:rsidRPr="00763BAA" w14:paraId="7867F814" w14:textId="77777777" w:rsidTr="00FB43FC">
        <w:tc>
          <w:tcPr>
            <w:tcW w:w="2972" w:type="dxa"/>
          </w:tcPr>
          <w:p w14:paraId="2300BFB7" w14:textId="77777777" w:rsidR="00FB43FC" w:rsidRPr="00763BAA" w:rsidRDefault="00FB43FC" w:rsidP="00895C3A">
            <w:pPr>
              <w:ind w:firstLine="0"/>
            </w:pPr>
            <w:r>
              <w:t>Максимальная пропускная способность</w:t>
            </w:r>
          </w:p>
        </w:tc>
        <w:tc>
          <w:tcPr>
            <w:tcW w:w="3257" w:type="dxa"/>
          </w:tcPr>
          <w:p w14:paraId="6EC785CD" w14:textId="77777777" w:rsidR="00FB43FC" w:rsidRPr="00763BAA" w:rsidRDefault="00FB43FC" w:rsidP="00895C3A">
            <w:pPr>
              <w:ind w:firstLine="0"/>
            </w:pPr>
            <w:r>
              <w:t>1 Гб</w:t>
            </w:r>
            <w:r>
              <w:rPr>
                <w:lang w:val="en-US"/>
              </w:rPr>
              <w:t>/</w:t>
            </w:r>
            <w:r>
              <w:t>с</w:t>
            </w:r>
          </w:p>
        </w:tc>
        <w:tc>
          <w:tcPr>
            <w:tcW w:w="3115" w:type="dxa"/>
          </w:tcPr>
          <w:p w14:paraId="7764FDC2" w14:textId="77777777" w:rsidR="00FB43FC" w:rsidRPr="00763BAA" w:rsidRDefault="00FB43FC" w:rsidP="00895C3A">
            <w:pPr>
              <w:ind w:firstLine="0"/>
            </w:pPr>
            <w:r>
              <w:t>3 Гб</w:t>
            </w:r>
            <w:r>
              <w:rPr>
                <w:lang w:val="en-US"/>
              </w:rPr>
              <w:t>/</w:t>
            </w:r>
            <w:r>
              <w:t>с</w:t>
            </w:r>
          </w:p>
        </w:tc>
      </w:tr>
      <w:tr w:rsidR="00FB43FC" w14:paraId="13A62223" w14:textId="77777777" w:rsidTr="00FB43FC">
        <w:tc>
          <w:tcPr>
            <w:tcW w:w="2972" w:type="dxa"/>
          </w:tcPr>
          <w:p w14:paraId="47A51A2A" w14:textId="77777777" w:rsidR="00FB43FC" w:rsidRPr="00763BAA" w:rsidRDefault="00FB43FC" w:rsidP="00895C3A">
            <w:pPr>
              <w:ind w:firstLine="0"/>
              <w:rPr>
                <w:lang w:val="en-US"/>
              </w:rPr>
            </w:pPr>
            <w:r>
              <w:t xml:space="preserve">Поддержка стандартов </w:t>
            </w:r>
            <w:r>
              <w:rPr>
                <w:lang w:val="en-US"/>
              </w:rPr>
              <w:t>Wi-Fi</w:t>
            </w:r>
          </w:p>
        </w:tc>
        <w:tc>
          <w:tcPr>
            <w:tcW w:w="3257" w:type="dxa"/>
          </w:tcPr>
          <w:p w14:paraId="23E9A3B0" w14:textId="77777777" w:rsidR="00FB43FC" w:rsidRPr="00763BAA" w:rsidRDefault="00FB43FC" w:rsidP="00895C3A">
            <w:pPr>
              <w:ind w:firstLine="0"/>
              <w:rPr>
                <w:lang w:val="en-US"/>
              </w:rPr>
            </w:pPr>
            <w:r>
              <w:t>До 802.11</w:t>
            </w:r>
            <w:r>
              <w:rPr>
                <w:lang w:val="en-US"/>
              </w:rPr>
              <w:t>ac</w:t>
            </w:r>
          </w:p>
        </w:tc>
        <w:tc>
          <w:tcPr>
            <w:tcW w:w="3115" w:type="dxa"/>
          </w:tcPr>
          <w:p w14:paraId="55395607" w14:textId="77777777" w:rsidR="00FB43FC" w:rsidRDefault="00FB43FC" w:rsidP="00895C3A">
            <w:pPr>
              <w:ind w:firstLine="0"/>
            </w:pPr>
            <w:r>
              <w:t>До 802.11</w:t>
            </w:r>
            <w:r>
              <w:rPr>
                <w:lang w:val="en-US"/>
              </w:rPr>
              <w:t>ac</w:t>
            </w:r>
          </w:p>
        </w:tc>
      </w:tr>
    </w:tbl>
    <w:p w14:paraId="0BA2BA7D" w14:textId="77777777" w:rsidR="00FB43FC" w:rsidRDefault="00FB43FC" w:rsidP="00763BAA">
      <w:pPr>
        <w:ind w:firstLine="0"/>
      </w:pPr>
    </w:p>
    <w:p w14:paraId="05D52BDA" w14:textId="1CCD070C" w:rsidR="000D1E0B" w:rsidRDefault="00763BAA" w:rsidP="00763BAA">
      <w:r>
        <w:t xml:space="preserve">Из данного сравнения можно сделать вывод, что характеристики контроллера точек доступа </w:t>
      </w:r>
      <w:r w:rsidRPr="00763BAA">
        <w:t>Cisco AIR-CT2504-15-K9</w:t>
      </w:r>
      <w:r w:rsidR="00482AE9">
        <w:rPr>
          <w:lang w:val="en-US"/>
        </w:rPr>
        <w:t xml:space="preserve"> [1</w:t>
      </w:r>
      <w:r w:rsidR="00502439">
        <w:rPr>
          <w:lang w:val="en-US"/>
        </w:rPr>
        <w:t>2</w:t>
      </w:r>
      <w:r w:rsidR="00482AE9">
        <w:rPr>
          <w:lang w:val="en-US"/>
        </w:rPr>
        <w:t>]</w:t>
      </w:r>
      <w:r>
        <w:t xml:space="preserve"> хуже, однако так как цена данного контроллера в 10 раз ниже, и, по требованию заказчика, количество поддерживаемых клиентов покрывается в разы, было принято выбрать данный контроллер. Так же данный контроллер поддерживает до 16 виртуальный ЛКС и имеет консольный порт для настройки и администрирования.</w:t>
      </w:r>
    </w:p>
    <w:p w14:paraId="56D46053" w14:textId="0851B2CE" w:rsidR="008156B7" w:rsidRDefault="000D1E0B" w:rsidP="000300F6">
      <w:r>
        <w:t xml:space="preserve">Стоит дополнить, что точки доступа могли бы быть выбраны от </w:t>
      </w:r>
      <w:r w:rsidR="005F21CB">
        <w:t xml:space="preserve">дочерней </w:t>
      </w:r>
      <w:r>
        <w:t xml:space="preserve">компании </w:t>
      </w:r>
      <w:r>
        <w:rPr>
          <w:lang w:val="en-US"/>
        </w:rPr>
        <w:t xml:space="preserve">Cisco </w:t>
      </w:r>
      <w:r w:rsidR="005F21CB">
        <w:t xml:space="preserve">– </w:t>
      </w:r>
      <w:r w:rsidR="005F21CB">
        <w:rPr>
          <w:lang w:val="en-US"/>
        </w:rPr>
        <w:t xml:space="preserve">Cisco </w:t>
      </w:r>
      <w:r>
        <w:rPr>
          <w:lang w:val="en-US"/>
        </w:rPr>
        <w:t>Meraki</w:t>
      </w:r>
      <w:r>
        <w:t xml:space="preserve">, однако данные точки доступа были отключены 21 декабря 2022 года и их использование не является возможным. </w:t>
      </w:r>
    </w:p>
    <w:p w14:paraId="4E5BA9FA" w14:textId="77777777" w:rsidR="008156B7" w:rsidRDefault="008156B7" w:rsidP="008156B7"/>
    <w:p w14:paraId="3B7AF439" w14:textId="6D38DD0A" w:rsidR="008156B7" w:rsidRDefault="008156B7" w:rsidP="008156B7">
      <w:pPr>
        <w:pStyle w:val="Heading2"/>
      </w:pPr>
      <w:bookmarkStart w:id="34" w:name="_Toc152710378"/>
      <w:r>
        <w:t>3.</w:t>
      </w:r>
      <w:r w:rsidR="005E244E">
        <w:rPr>
          <w:lang w:val="en-US"/>
        </w:rPr>
        <w:t>4</w:t>
      </w:r>
      <w:r>
        <w:t xml:space="preserve"> Обоснование выбора пассивного сетевого оборудования</w:t>
      </w:r>
      <w:bookmarkEnd w:id="34"/>
    </w:p>
    <w:p w14:paraId="1A1AD057" w14:textId="2F6FF7AF" w:rsidR="008156B7" w:rsidRDefault="008156B7" w:rsidP="008156B7">
      <w:pPr>
        <w:pStyle w:val="Heading3"/>
      </w:pPr>
    </w:p>
    <w:p w14:paraId="757DC39F" w14:textId="0E1DB158" w:rsidR="008156B7" w:rsidRPr="008156B7" w:rsidRDefault="008156B7" w:rsidP="008156B7">
      <w:r>
        <w:t xml:space="preserve">Пассивное сетевое оборудование отличается от активного тем, что не получает питания </w:t>
      </w:r>
      <w:r w:rsidRPr="008156B7">
        <w:t>непосредственно</w:t>
      </w:r>
      <w:r>
        <w:t xml:space="preserve"> от электросети и передаёт сигнал без его изменения или усиления. Таким оборудованием являются кабеля, информационные розетки, телекоммуникационные шкафы и так далее.</w:t>
      </w:r>
    </w:p>
    <w:p w14:paraId="76261E94" w14:textId="77777777" w:rsidR="008156B7" w:rsidRPr="008156B7" w:rsidRDefault="008156B7" w:rsidP="008156B7"/>
    <w:p w14:paraId="419BDEB6" w14:textId="36336A40" w:rsidR="008156B7" w:rsidRDefault="008156B7" w:rsidP="008156B7">
      <w:pPr>
        <w:pStyle w:val="Heading3"/>
      </w:pPr>
      <w:bookmarkStart w:id="35" w:name="_Toc152710379"/>
      <w:r>
        <w:t>3.</w:t>
      </w:r>
      <w:r w:rsidR="005E244E">
        <w:rPr>
          <w:lang w:val="en-US"/>
        </w:rPr>
        <w:t>4</w:t>
      </w:r>
      <w:r>
        <w:t>.1 Телекоммуникационный шкаф</w:t>
      </w:r>
      <w:bookmarkEnd w:id="35"/>
    </w:p>
    <w:p w14:paraId="1E62CF1A" w14:textId="4FAFDBA8" w:rsidR="008156B7" w:rsidRDefault="008156B7" w:rsidP="008156B7"/>
    <w:p w14:paraId="1E9B2CC9" w14:textId="11961E0A" w:rsidR="00C96B1D" w:rsidRPr="00617714" w:rsidRDefault="008156B7" w:rsidP="00FB43FC">
      <w:pPr>
        <w:rPr>
          <w:lang w:val="en-US"/>
        </w:rPr>
      </w:pPr>
      <w:r>
        <w:t xml:space="preserve">Телекоммуникационный шкаф является местом расположения всего активного сетевого оборудования, которому необходимо соответствующее крепление. </w:t>
      </w:r>
      <w:r w:rsidR="009B1B9A">
        <w:t xml:space="preserve">Подбираться телекоммуникационный шкаф должен по количеству </w:t>
      </w:r>
      <w:r w:rsidR="009B1B9A">
        <w:lastRenderedPageBreak/>
        <w:t>необходимых креплений.</w:t>
      </w:r>
      <w:r w:rsidR="009B1B9A">
        <w:rPr>
          <w:lang w:val="en-US"/>
        </w:rPr>
        <w:t xml:space="preserve"> </w:t>
      </w:r>
      <w:r w:rsidR="009B1B9A">
        <w:t>Количество необходимых креплений приведено в таблице 3.</w:t>
      </w:r>
      <w:r w:rsidR="00617714">
        <w:rPr>
          <w:lang w:val="en-US"/>
        </w:rPr>
        <w:t>9.</w:t>
      </w:r>
    </w:p>
    <w:p w14:paraId="125A9874" w14:textId="77777777" w:rsidR="00617714" w:rsidRDefault="00617714" w:rsidP="007E36CD">
      <w:pPr>
        <w:ind w:firstLine="0"/>
      </w:pPr>
    </w:p>
    <w:p w14:paraId="1197ECF9" w14:textId="7D3C7AF5" w:rsidR="009B1B9A" w:rsidRDefault="009B1B9A" w:rsidP="009B1B9A">
      <w:pPr>
        <w:ind w:firstLine="0"/>
      </w:pPr>
      <w:r>
        <w:t>Таблица 3.</w:t>
      </w:r>
      <w:r w:rsidR="00617714">
        <w:rPr>
          <w:lang w:val="en-US"/>
        </w:rPr>
        <w:t>9</w:t>
      </w:r>
      <w:r>
        <w:t xml:space="preserve"> – </w:t>
      </w:r>
      <w:r w:rsidR="00617714">
        <w:t>К</w:t>
      </w:r>
      <w:r>
        <w:t>оличество необходимых креплений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4"/>
        <w:gridCol w:w="5380"/>
      </w:tblGrid>
      <w:tr w:rsidR="009B1B9A" w14:paraId="5E60A225" w14:textId="77777777" w:rsidTr="00CD5995">
        <w:tc>
          <w:tcPr>
            <w:tcW w:w="3964" w:type="dxa"/>
          </w:tcPr>
          <w:p w14:paraId="45FD3295" w14:textId="5A32AD34" w:rsidR="009B1B9A" w:rsidRDefault="009B1B9A" w:rsidP="009B1B9A">
            <w:pPr>
              <w:ind w:firstLine="0"/>
            </w:pPr>
            <w:r>
              <w:t>Оборудование</w:t>
            </w:r>
          </w:p>
        </w:tc>
        <w:tc>
          <w:tcPr>
            <w:tcW w:w="5380" w:type="dxa"/>
          </w:tcPr>
          <w:p w14:paraId="1D8A5160" w14:textId="50BE5F2E" w:rsidR="009B1B9A" w:rsidRDefault="009B1B9A" w:rsidP="009B1B9A">
            <w:pPr>
              <w:ind w:firstLine="0"/>
            </w:pPr>
            <w:r>
              <w:t>Необходимое количество крепёжных единиц (RU</w:t>
            </w:r>
            <w:r>
              <w:rPr>
                <w:lang w:val="en-US"/>
              </w:rPr>
              <w:t xml:space="preserve"> – rack shelf</w:t>
            </w:r>
            <w:r>
              <w:t>)</w:t>
            </w:r>
          </w:p>
        </w:tc>
      </w:tr>
      <w:tr w:rsidR="00771960" w:rsidRPr="009B1B9A" w14:paraId="2C073722" w14:textId="77777777" w:rsidTr="00CD5995">
        <w:tc>
          <w:tcPr>
            <w:tcW w:w="3964" w:type="dxa"/>
          </w:tcPr>
          <w:p w14:paraId="600D6D77" w14:textId="77777777" w:rsidR="00771960" w:rsidRDefault="00771960" w:rsidP="00C96B1D">
            <w:pPr>
              <w:ind w:firstLine="0"/>
            </w:pPr>
            <w:r w:rsidRPr="00C46C78">
              <w:t>Cisco ISR4431/K9</w:t>
            </w:r>
          </w:p>
        </w:tc>
        <w:tc>
          <w:tcPr>
            <w:tcW w:w="5380" w:type="dxa"/>
          </w:tcPr>
          <w:p w14:paraId="7E2D5448" w14:textId="77777777" w:rsidR="00771960" w:rsidRPr="009B1B9A" w:rsidRDefault="00771960" w:rsidP="00C96B1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771960" w14:paraId="3D3AEE6E" w14:textId="77777777" w:rsidTr="00CD5995">
        <w:tc>
          <w:tcPr>
            <w:tcW w:w="3964" w:type="dxa"/>
          </w:tcPr>
          <w:p w14:paraId="2BDAD943" w14:textId="77777777" w:rsidR="00771960" w:rsidRPr="00C46C78" w:rsidRDefault="00771960" w:rsidP="00C96B1D">
            <w:pPr>
              <w:ind w:firstLine="0"/>
            </w:pPr>
            <w:r>
              <w:rPr>
                <w:lang w:val="en-US"/>
              </w:rPr>
              <w:t>Cisco SB SF350-28-K9</w:t>
            </w:r>
          </w:p>
        </w:tc>
        <w:tc>
          <w:tcPr>
            <w:tcW w:w="5380" w:type="dxa"/>
          </w:tcPr>
          <w:p w14:paraId="05CDA4E1" w14:textId="77777777" w:rsidR="00771960" w:rsidRDefault="00771960" w:rsidP="00C96B1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771960" w14:paraId="2B460242" w14:textId="77777777" w:rsidTr="00CD5995">
        <w:tc>
          <w:tcPr>
            <w:tcW w:w="3964" w:type="dxa"/>
          </w:tcPr>
          <w:p w14:paraId="18D9CFA0" w14:textId="07ACAA5A" w:rsidR="00771960" w:rsidRPr="00C46C78" w:rsidRDefault="00C30F05" w:rsidP="00C96B1D">
            <w:pPr>
              <w:ind w:firstLine="0"/>
            </w:pPr>
            <w:r w:rsidRPr="003D5106">
              <w:rPr>
                <w:lang w:val="en-US"/>
              </w:rPr>
              <w:t xml:space="preserve">Lenovo </w:t>
            </w:r>
            <w:proofErr w:type="spellStart"/>
            <w:r w:rsidRPr="003D5106">
              <w:rPr>
                <w:lang w:val="en-US"/>
              </w:rPr>
              <w:t>ThinkSystem</w:t>
            </w:r>
            <w:proofErr w:type="spellEnd"/>
            <w:r w:rsidRPr="003D5106">
              <w:rPr>
                <w:lang w:val="en-US"/>
              </w:rPr>
              <w:t xml:space="preserve"> SR630 V2</w:t>
            </w:r>
          </w:p>
        </w:tc>
        <w:tc>
          <w:tcPr>
            <w:tcW w:w="5380" w:type="dxa"/>
          </w:tcPr>
          <w:p w14:paraId="76FEE28C" w14:textId="77777777" w:rsidR="00771960" w:rsidRDefault="00771960" w:rsidP="00C96B1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771960" w14:paraId="4F5D8205" w14:textId="77777777" w:rsidTr="00CD5995">
        <w:tc>
          <w:tcPr>
            <w:tcW w:w="3964" w:type="dxa"/>
          </w:tcPr>
          <w:p w14:paraId="37D158F2" w14:textId="77777777" w:rsidR="00771960" w:rsidRPr="005703EE" w:rsidRDefault="00771960" w:rsidP="00C96B1D">
            <w:pPr>
              <w:ind w:firstLine="0"/>
              <w:rPr>
                <w:lang w:val="en-US"/>
              </w:rPr>
            </w:pPr>
            <w:r w:rsidRPr="00B13DDB">
              <w:t>Cisco AIR-CT2504-15-K9</w:t>
            </w:r>
          </w:p>
        </w:tc>
        <w:tc>
          <w:tcPr>
            <w:tcW w:w="5380" w:type="dxa"/>
          </w:tcPr>
          <w:p w14:paraId="754E13E0" w14:textId="77777777" w:rsidR="00771960" w:rsidRDefault="00771960" w:rsidP="00C96B1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771960" w:rsidRPr="009B1B9A" w14:paraId="490619EE" w14:textId="77777777" w:rsidTr="00CD5995">
        <w:tc>
          <w:tcPr>
            <w:tcW w:w="3964" w:type="dxa"/>
          </w:tcPr>
          <w:p w14:paraId="5151C737" w14:textId="77777777" w:rsidR="00771960" w:rsidRPr="00B13DDB" w:rsidRDefault="00771960" w:rsidP="00C96B1D">
            <w:pPr>
              <w:ind w:firstLine="0"/>
            </w:pPr>
            <w:r>
              <w:t>Всего</w:t>
            </w:r>
          </w:p>
        </w:tc>
        <w:tc>
          <w:tcPr>
            <w:tcW w:w="5380" w:type="dxa"/>
          </w:tcPr>
          <w:p w14:paraId="49547B2C" w14:textId="77777777" w:rsidR="00771960" w:rsidRPr="009B1B9A" w:rsidRDefault="00771960" w:rsidP="00C96B1D">
            <w:pPr>
              <w:ind w:firstLine="0"/>
            </w:pPr>
            <w:r>
              <w:t>4</w:t>
            </w:r>
          </w:p>
        </w:tc>
      </w:tr>
    </w:tbl>
    <w:p w14:paraId="1C8A1D77" w14:textId="77777777" w:rsidR="00771960" w:rsidRPr="00771960" w:rsidRDefault="00771960" w:rsidP="000870E6"/>
    <w:p w14:paraId="7A3EE32E" w14:textId="5C919526" w:rsidR="009B1B9A" w:rsidRDefault="009B1B9A" w:rsidP="000870E6">
      <w:r>
        <w:t>В итоге нужен шкаф, который будет иметь вместимость минимум 4</w:t>
      </w:r>
      <w:r>
        <w:rPr>
          <w:lang w:val="en-US"/>
        </w:rPr>
        <w:t>RU</w:t>
      </w:r>
      <w:r>
        <w:t>. Таковым является шкаф SYSMATRIX MR 6812.933.</w:t>
      </w:r>
      <w:r w:rsidR="005E244E">
        <w:t xml:space="preserve"> Шкаф</w:t>
      </w:r>
      <w:r>
        <w:t xml:space="preserve"> </w:t>
      </w:r>
      <w:r w:rsidR="005E244E">
        <w:t xml:space="preserve">имеет 12 креплений, что является достаточным. К тому же, шкаф является напольным, что при общем весе примерно в 50 кг без источника бесперебойного питания и батарей может являться слабой стороной настенных шкафов. Данный шкаф позволяет разместить всё необходимое оборудование и, при надобности, расширить сеть.  </w:t>
      </w:r>
    </w:p>
    <w:p w14:paraId="5813ABAB" w14:textId="6932B439" w:rsidR="004D36E3" w:rsidRDefault="004D36E3" w:rsidP="000870E6"/>
    <w:p w14:paraId="5938CC4B" w14:textId="60754CDA" w:rsidR="00B219D3" w:rsidRDefault="00B219D3" w:rsidP="00B219D3">
      <w:pPr>
        <w:pStyle w:val="Heading2"/>
      </w:pPr>
      <w:bookmarkStart w:id="36" w:name="_Toc152710380"/>
      <w:r>
        <w:t>3.5 Обоснование выбора серверного ПО</w:t>
      </w:r>
      <w:bookmarkEnd w:id="36"/>
    </w:p>
    <w:p w14:paraId="0F1239B0" w14:textId="493BDD65" w:rsidR="00B219D3" w:rsidRDefault="00B219D3" w:rsidP="00B219D3">
      <w:pPr>
        <w:pStyle w:val="Heading3"/>
      </w:pPr>
    </w:p>
    <w:p w14:paraId="18A937F9" w14:textId="50CC248B" w:rsidR="00B219D3" w:rsidRDefault="00B219D3" w:rsidP="00B219D3">
      <w:r>
        <w:t xml:space="preserve">Так как по условиям заказчика необходимо реализовать поддержку файлового </w:t>
      </w:r>
      <w:r>
        <w:rPr>
          <w:lang w:val="en-US"/>
        </w:rPr>
        <w:t xml:space="preserve">NTFS/SMB </w:t>
      </w:r>
      <w:r>
        <w:t xml:space="preserve">сервера для внутреннего использования, то было принято решение использовать отдельный физический сервер, с возможным расширением в будущем. </w:t>
      </w:r>
    </w:p>
    <w:p w14:paraId="007EA4E2" w14:textId="4CEEA8B4" w:rsidR="00B219D3" w:rsidRPr="0044601E" w:rsidRDefault="00B219D3" w:rsidP="00B219D3">
      <w:r>
        <w:t xml:space="preserve">В качестве операционной системы была выбрана </w:t>
      </w:r>
      <w:r>
        <w:rPr>
          <w:lang w:val="en-US"/>
        </w:rPr>
        <w:t>Windows Server 20</w:t>
      </w:r>
      <w:r w:rsidR="0044601E">
        <w:rPr>
          <w:lang w:val="en-US"/>
        </w:rPr>
        <w:t>22</w:t>
      </w:r>
      <w:r>
        <w:rPr>
          <w:lang w:val="en-US"/>
        </w:rPr>
        <w:t xml:space="preserve"> Standard </w:t>
      </w:r>
      <w:r>
        <w:t xml:space="preserve">с категорией </w:t>
      </w:r>
      <w:r>
        <w:rPr>
          <w:lang w:val="en-US"/>
        </w:rPr>
        <w:t xml:space="preserve">Desktop Experience </w:t>
      </w:r>
      <w:r>
        <w:t xml:space="preserve">для настройки и администрирования, как </w:t>
      </w:r>
      <w:r w:rsidR="00C23E1E">
        <w:t xml:space="preserve">файлового </w:t>
      </w:r>
      <w:r>
        <w:t>сервера, так и пользовательских групп.</w:t>
      </w:r>
      <w:r w:rsidR="0044601E">
        <w:t xml:space="preserve"> </w:t>
      </w:r>
      <w:r w:rsidR="0044601E">
        <w:rPr>
          <w:lang w:val="en-US"/>
        </w:rPr>
        <w:t xml:space="preserve">Windows Server </w:t>
      </w:r>
      <w:r w:rsidR="0044601E">
        <w:t xml:space="preserve">была взята 2022 года, так как эта в данной версии сделали упор на улучшении </w:t>
      </w:r>
      <w:r w:rsidR="0044601E">
        <w:rPr>
          <w:lang w:val="en-US"/>
        </w:rPr>
        <w:t>SMB</w:t>
      </w:r>
      <w:r w:rsidR="00F62CC2">
        <w:rPr>
          <w:lang w:val="en-US"/>
        </w:rPr>
        <w:t xml:space="preserve"> [1</w:t>
      </w:r>
      <w:r w:rsidR="00502439">
        <w:rPr>
          <w:lang w:val="en-US"/>
        </w:rPr>
        <w:t>3</w:t>
      </w:r>
      <w:r w:rsidR="00F62CC2">
        <w:rPr>
          <w:lang w:val="en-US"/>
        </w:rPr>
        <w:t>]</w:t>
      </w:r>
      <w:r w:rsidR="0044601E">
        <w:t xml:space="preserve">. Так же на данный момент это является новейшей версией </w:t>
      </w:r>
      <w:r w:rsidR="0044601E">
        <w:rPr>
          <w:lang w:val="en-US"/>
        </w:rPr>
        <w:t>Windows Server</w:t>
      </w:r>
      <w:r w:rsidR="0044601E">
        <w:t>.</w:t>
      </w:r>
    </w:p>
    <w:p w14:paraId="7F2DECDC" w14:textId="2385E54F" w:rsidR="00B219D3" w:rsidRDefault="00B219D3" w:rsidP="00B219D3">
      <w:r>
        <w:t xml:space="preserve">В качестве ресурса управления </w:t>
      </w:r>
      <w:r>
        <w:rPr>
          <w:lang w:val="en-US"/>
        </w:rPr>
        <w:t>NTFS-</w:t>
      </w:r>
      <w:r>
        <w:t>сервером было принято использовать уже существующую на данной ОС утилиту: «</w:t>
      </w:r>
      <w:r>
        <w:rPr>
          <w:lang w:val="en-US"/>
        </w:rPr>
        <w:t>Server Manager</w:t>
      </w:r>
      <w:r>
        <w:t xml:space="preserve">», в которой можно легко создавать и настраивать разделяемые пространства. </w:t>
      </w:r>
    </w:p>
    <w:p w14:paraId="62BAC763" w14:textId="077572AA" w:rsidR="00B219D3" w:rsidRPr="00B219D3" w:rsidRDefault="00B219D3" w:rsidP="00B219D3">
      <w:pPr>
        <w:rPr>
          <w:lang w:val="en-US"/>
        </w:rPr>
      </w:pPr>
      <w:r>
        <w:t>Так же это позволяет нам использовать утилиту «</w:t>
      </w:r>
      <w:r>
        <w:rPr>
          <w:lang w:val="en-US"/>
        </w:rPr>
        <w:t>Active Directory</w:t>
      </w:r>
      <w:r>
        <w:t>», которая позволяет настраивать групповые политики в отношении пользователей.</w:t>
      </w:r>
    </w:p>
    <w:p w14:paraId="35AE0D54" w14:textId="77777777" w:rsidR="00B219D3" w:rsidRDefault="00B219D3" w:rsidP="000870E6"/>
    <w:p w14:paraId="72448AD8" w14:textId="44306741" w:rsidR="004D36E3" w:rsidRDefault="004D36E3" w:rsidP="004D36E3">
      <w:pPr>
        <w:pStyle w:val="Heading2"/>
      </w:pPr>
      <w:bookmarkStart w:id="37" w:name="_Toc152710381"/>
      <w:r>
        <w:t>3.</w:t>
      </w:r>
      <w:r w:rsidR="0000601F">
        <w:t>6</w:t>
      </w:r>
      <w:r>
        <w:t xml:space="preserve"> Настройка активного сетевого оборудования</w:t>
      </w:r>
      <w:bookmarkEnd w:id="37"/>
      <w:r>
        <w:t xml:space="preserve"> </w:t>
      </w:r>
    </w:p>
    <w:p w14:paraId="78C844E6" w14:textId="77777777" w:rsidR="000F6CE2" w:rsidRDefault="000F6CE2" w:rsidP="00617714">
      <w:pPr>
        <w:ind w:firstLine="0"/>
      </w:pPr>
    </w:p>
    <w:p w14:paraId="6DC78F41" w14:textId="0A5FA31D" w:rsidR="00966C74" w:rsidRDefault="00966C74" w:rsidP="00966C74">
      <w:pPr>
        <w:pStyle w:val="Heading3"/>
        <w:rPr>
          <w:lang w:val="en-US"/>
        </w:rPr>
      </w:pPr>
      <w:bookmarkStart w:id="38" w:name="_Toc152710382"/>
      <w:r>
        <w:t>3.</w:t>
      </w:r>
      <w:r w:rsidR="0000601F">
        <w:t>6</w:t>
      </w:r>
      <w:r>
        <w:t>.</w:t>
      </w:r>
      <w:r w:rsidR="00617714">
        <w:t>1</w:t>
      </w:r>
      <w:r>
        <w:t xml:space="preserve"> Настройка </w:t>
      </w:r>
      <w:r>
        <w:rPr>
          <w:lang w:val="en-US"/>
        </w:rPr>
        <w:t xml:space="preserve">NTFS/SMB </w:t>
      </w:r>
      <w:r>
        <w:t>сервера</w:t>
      </w:r>
      <w:r>
        <w:rPr>
          <w:lang w:val="en-US"/>
        </w:rPr>
        <w:t>.</w:t>
      </w:r>
      <w:bookmarkEnd w:id="38"/>
    </w:p>
    <w:p w14:paraId="3B61CA47" w14:textId="1B3DDC6A" w:rsidR="00966C74" w:rsidRDefault="00966C74" w:rsidP="00966C74"/>
    <w:p w14:paraId="2D421E40" w14:textId="748C7136" w:rsidR="00966C74" w:rsidRDefault="00966C74" w:rsidP="00966C74">
      <w:r>
        <w:t xml:space="preserve">После загрузки сервера необходимо сконфигурировать его сетевой </w:t>
      </w:r>
      <w:r>
        <w:lastRenderedPageBreak/>
        <w:t xml:space="preserve">интерфейс, подобно пользовательскому. В качестве шлюза по умолчанию назначить </w:t>
      </w:r>
      <w:r>
        <w:rPr>
          <w:lang w:val="en-US"/>
        </w:rPr>
        <w:t xml:space="preserve">IP </w:t>
      </w:r>
      <w:r>
        <w:t xml:space="preserve">маршрутизатора, а в качестве </w:t>
      </w:r>
      <w:r>
        <w:rPr>
          <w:lang w:val="en-US"/>
        </w:rPr>
        <w:t xml:space="preserve">IP </w:t>
      </w:r>
      <w:r>
        <w:t>назначить адрес из виртуальной ЛКС, назначенной под сервера. Так как это делается аналогично пользовательскому оборудованию – то приводить подробное описание этому не требуется.</w:t>
      </w:r>
      <w:r w:rsidR="00977792">
        <w:t xml:space="preserve"> </w:t>
      </w:r>
      <w:r w:rsidR="00236474">
        <w:t>Дополнительные и</w:t>
      </w:r>
      <w:r w:rsidR="00977792">
        <w:t xml:space="preserve">зображения конфигурации </w:t>
      </w:r>
      <w:r w:rsidR="00236474">
        <w:t xml:space="preserve">файлового </w:t>
      </w:r>
      <w:r w:rsidR="00977792">
        <w:t>сервера представлены в приложении «З».</w:t>
      </w:r>
    </w:p>
    <w:p w14:paraId="253B4A73" w14:textId="7F8C45CB" w:rsidR="00966C74" w:rsidRDefault="00966C74" w:rsidP="00966C74">
      <w:r>
        <w:t xml:space="preserve">После конфигурации интерфейса необходимо создать сервер. Для этого необходимо: </w:t>
      </w:r>
    </w:p>
    <w:p w14:paraId="084849AB" w14:textId="30771719" w:rsidR="00966C74" w:rsidRDefault="00966C74" w:rsidP="00252FEC">
      <w:pPr>
        <w:pStyle w:val="ListParagraph"/>
        <w:numPr>
          <w:ilvl w:val="0"/>
          <w:numId w:val="4"/>
        </w:numPr>
        <w:ind w:left="0" w:firstLine="709"/>
      </w:pPr>
      <w:r>
        <w:t>Нажать «</w:t>
      </w:r>
      <w:r>
        <w:rPr>
          <w:lang w:val="en-US"/>
        </w:rPr>
        <w:t>Manage</w:t>
      </w:r>
      <w:r>
        <w:t>» в верхнем правом углу и выбрать «</w:t>
      </w:r>
      <w:r>
        <w:rPr>
          <w:lang w:val="en-US"/>
        </w:rPr>
        <w:t>Add Roles and Features</w:t>
      </w:r>
      <w:r>
        <w:t>»</w:t>
      </w:r>
      <w:r w:rsidR="000F3E73">
        <w:rPr>
          <w:lang w:val="en-US"/>
        </w:rPr>
        <w:t>;</w:t>
      </w:r>
    </w:p>
    <w:p w14:paraId="34EF8032" w14:textId="2D98C632" w:rsidR="000F3E73" w:rsidRPr="000F3E73" w:rsidRDefault="000F3E73" w:rsidP="00252FEC">
      <w:pPr>
        <w:pStyle w:val="ListParagraph"/>
        <w:numPr>
          <w:ilvl w:val="0"/>
          <w:numId w:val="4"/>
        </w:numPr>
        <w:ind w:left="0" w:firstLine="709"/>
      </w:pPr>
      <w:r>
        <w:t>Нажать «</w:t>
      </w:r>
      <w:r>
        <w:rPr>
          <w:lang w:val="en-US"/>
        </w:rPr>
        <w:t>Next</w:t>
      </w:r>
      <w:r>
        <w:t>», перейти на «</w:t>
      </w:r>
      <w:r>
        <w:rPr>
          <w:lang w:val="en-US"/>
        </w:rPr>
        <w:t>Server Roles</w:t>
      </w:r>
      <w:r>
        <w:t>»</w:t>
      </w:r>
      <w:r>
        <w:rPr>
          <w:lang w:val="en-US"/>
        </w:rPr>
        <w:t>;</w:t>
      </w:r>
    </w:p>
    <w:p w14:paraId="58F8446E" w14:textId="49514E1F" w:rsidR="000F3E73" w:rsidRPr="000F3E73" w:rsidRDefault="000F3E73" w:rsidP="00252FEC">
      <w:pPr>
        <w:pStyle w:val="ListParagraph"/>
        <w:numPr>
          <w:ilvl w:val="0"/>
          <w:numId w:val="4"/>
        </w:numPr>
        <w:ind w:left="0" w:firstLine="709"/>
      </w:pPr>
      <w:r>
        <w:t>В «</w:t>
      </w:r>
      <w:r>
        <w:rPr>
          <w:lang w:val="en-US"/>
        </w:rPr>
        <w:t>Server Roles</w:t>
      </w:r>
      <w:r>
        <w:t>» выбрать «</w:t>
      </w:r>
      <w:r>
        <w:rPr>
          <w:lang w:val="en-US"/>
        </w:rPr>
        <w:t>File and storage Services</w:t>
      </w:r>
      <w:r>
        <w:t>»</w:t>
      </w:r>
      <w:r>
        <w:rPr>
          <w:lang w:val="en-US"/>
        </w:rPr>
        <w:t xml:space="preserve">, </w:t>
      </w:r>
      <w:r>
        <w:t>«</w:t>
      </w:r>
      <w:r>
        <w:rPr>
          <w:lang w:val="en-US"/>
        </w:rPr>
        <w:t>File Server</w:t>
      </w:r>
      <w:r>
        <w:t>»</w:t>
      </w:r>
      <w:r>
        <w:rPr>
          <w:lang w:val="en-US"/>
        </w:rPr>
        <w:t xml:space="preserve"> (</w:t>
      </w:r>
      <w:r>
        <w:t>рисунок 3.</w:t>
      </w:r>
      <w:r w:rsidR="0000601F">
        <w:t>6</w:t>
      </w:r>
      <w:r>
        <w:t>.</w:t>
      </w:r>
      <w:r w:rsidR="005A0CF7">
        <w:t>2</w:t>
      </w:r>
      <w:r>
        <w:rPr>
          <w:lang w:val="en-US"/>
        </w:rPr>
        <w:t>)</w:t>
      </w:r>
      <w:r>
        <w:t>. Нажать «</w:t>
      </w:r>
      <w:r>
        <w:rPr>
          <w:lang w:val="en-US"/>
        </w:rPr>
        <w:t>Next</w:t>
      </w:r>
      <w:r>
        <w:t>»</w:t>
      </w:r>
      <w:r>
        <w:rPr>
          <w:lang w:val="en-US"/>
        </w:rPr>
        <w:t>;</w:t>
      </w:r>
    </w:p>
    <w:p w14:paraId="0BB0B16E" w14:textId="6C6CFBD2" w:rsidR="000F3E73" w:rsidRPr="000F3E73" w:rsidRDefault="000F3E73" w:rsidP="00252FEC">
      <w:pPr>
        <w:pStyle w:val="ListParagraph"/>
        <w:numPr>
          <w:ilvl w:val="0"/>
          <w:numId w:val="4"/>
        </w:numPr>
        <w:ind w:left="0" w:firstLine="709"/>
      </w:pPr>
      <w:r>
        <w:t>Выбрать «</w:t>
      </w:r>
      <w:r>
        <w:rPr>
          <w:lang w:val="en-US"/>
        </w:rPr>
        <w:t>SMB File Sharing Support</w:t>
      </w:r>
      <w:r>
        <w:t>». Нажать «</w:t>
      </w:r>
      <w:r>
        <w:rPr>
          <w:lang w:val="en-US"/>
        </w:rPr>
        <w:t>Next</w:t>
      </w:r>
      <w:r>
        <w:t>»</w:t>
      </w:r>
      <w:r>
        <w:rPr>
          <w:lang w:val="en-US"/>
        </w:rPr>
        <w:t>;</w:t>
      </w:r>
    </w:p>
    <w:p w14:paraId="52290EB7" w14:textId="412C09C9" w:rsidR="000F3E73" w:rsidRDefault="000F3E73" w:rsidP="0054500F">
      <w:pPr>
        <w:pStyle w:val="ListParagraph"/>
        <w:numPr>
          <w:ilvl w:val="0"/>
          <w:numId w:val="4"/>
        </w:numPr>
        <w:ind w:left="0" w:firstLine="709"/>
      </w:pPr>
      <w:r>
        <w:t>Подтвердить</w:t>
      </w:r>
      <w:r w:rsidR="00510207">
        <w:t>.</w:t>
      </w:r>
      <w:bookmarkStart w:id="39" w:name="_Hlk152702218"/>
      <w:r w:rsidR="0054500F">
        <w:t xml:space="preserve"> </w:t>
      </w:r>
    </w:p>
    <w:p w14:paraId="0F29C225" w14:textId="0EF4C45A" w:rsidR="000F3E73" w:rsidRDefault="0017216A" w:rsidP="0017216A">
      <w:r>
        <w:t xml:space="preserve">После данного этапа необходимо провести настройку группы пользователей. Для этого: </w:t>
      </w:r>
    </w:p>
    <w:p w14:paraId="4552C323" w14:textId="5C68BBA1" w:rsidR="00564F7A" w:rsidRDefault="00564F7A" w:rsidP="00252FEC">
      <w:pPr>
        <w:pStyle w:val="ListParagraph"/>
        <w:numPr>
          <w:ilvl w:val="0"/>
          <w:numId w:val="5"/>
        </w:numPr>
        <w:ind w:left="0" w:firstLine="709"/>
      </w:pPr>
      <w:r>
        <w:t>Переходим в «</w:t>
      </w:r>
      <w:r>
        <w:rPr>
          <w:lang w:val="en-US"/>
        </w:rPr>
        <w:t>Tools</w:t>
      </w:r>
      <w:r>
        <w:t>», «</w:t>
      </w:r>
      <w:r>
        <w:rPr>
          <w:lang w:val="en-US"/>
        </w:rPr>
        <w:t>Active Directory Users and Computers</w:t>
      </w:r>
      <w:r>
        <w:t>»</w:t>
      </w:r>
      <w:r w:rsidR="00A07376">
        <w:t>, «</w:t>
      </w:r>
      <w:r w:rsidR="00A07376">
        <w:rPr>
          <w:lang w:val="en-US"/>
        </w:rPr>
        <w:t>Groups</w:t>
      </w:r>
      <w:r w:rsidR="00A07376">
        <w:t>»</w:t>
      </w:r>
      <w:r>
        <w:t>.</w:t>
      </w:r>
    </w:p>
    <w:p w14:paraId="513032C4" w14:textId="143974FC" w:rsidR="00564F7A" w:rsidRDefault="00A07376" w:rsidP="00252FEC">
      <w:pPr>
        <w:pStyle w:val="ListParagraph"/>
        <w:numPr>
          <w:ilvl w:val="0"/>
          <w:numId w:val="5"/>
        </w:numPr>
        <w:ind w:left="0" w:firstLine="709"/>
      </w:pPr>
      <w:r>
        <w:t>Добавляем новую группу. Назначаем имя.</w:t>
      </w:r>
    </w:p>
    <w:p w14:paraId="208E0845" w14:textId="0AED1DF7" w:rsidR="00A07376" w:rsidRDefault="00A07376" w:rsidP="0054500F">
      <w:pPr>
        <w:pStyle w:val="ListParagraph"/>
        <w:numPr>
          <w:ilvl w:val="0"/>
          <w:numId w:val="5"/>
        </w:numPr>
        <w:ind w:left="0" w:firstLine="709"/>
      </w:pPr>
      <w:r>
        <w:t>Переходим во вкладку «</w:t>
      </w:r>
      <w:r w:rsidRPr="00A07376">
        <w:rPr>
          <w:lang w:val="en-US"/>
        </w:rPr>
        <w:t>Users</w:t>
      </w:r>
      <w:r>
        <w:t>». Создаём нового пользователя по такому же алгоритму. Назначаем компьютеру пользователя, а пользователю – группу.</w:t>
      </w:r>
    </w:p>
    <w:p w14:paraId="4248C615" w14:textId="72F2B0E1" w:rsidR="00A07376" w:rsidRDefault="00A07376" w:rsidP="00A07376">
      <w:r>
        <w:t>Теперь надо создать и сконфигурировать разделяемое пространство. Переходим во вкладку «</w:t>
      </w:r>
      <w:r>
        <w:rPr>
          <w:lang w:val="en-US"/>
        </w:rPr>
        <w:t>File and Storage Servers</w:t>
      </w:r>
      <w:r>
        <w:t>» в «</w:t>
      </w:r>
      <w:r>
        <w:rPr>
          <w:lang w:val="en-US"/>
        </w:rPr>
        <w:t>Server Manager</w:t>
      </w:r>
      <w:r>
        <w:t>».</w:t>
      </w:r>
    </w:p>
    <w:p w14:paraId="63788BFE" w14:textId="78CEBB85" w:rsidR="00A07376" w:rsidRDefault="00A07376" w:rsidP="00A07376">
      <w:r>
        <w:t>Выбираем новое пространство, локацию и имя разделяемого пространства. Далее – конфигурируем разрешения (рисунок 3.</w:t>
      </w:r>
      <w:r w:rsidR="0000601F">
        <w:t>6</w:t>
      </w:r>
      <w:r>
        <w:t>.</w:t>
      </w:r>
      <w:r w:rsidR="005A0CF7">
        <w:t>6</w:t>
      </w:r>
      <w:r>
        <w:t xml:space="preserve">). Добавляем ранее созданную группу пользователей и конфигурируем сначала её разрешения </w:t>
      </w:r>
      <w:r w:rsidR="0071467C">
        <w:t>на другие папки, созданные не этой пользовательской группой</w:t>
      </w:r>
      <w:r>
        <w:t>, далее её политику разделения</w:t>
      </w:r>
      <w:r w:rsidR="0071467C">
        <w:t xml:space="preserve"> пространства</w:t>
      </w:r>
      <w:r w:rsidR="00E01CBD">
        <w:t>.</w:t>
      </w:r>
    </w:p>
    <w:p w14:paraId="77E3CB0C" w14:textId="6350A2E1" w:rsidR="004300C1" w:rsidRDefault="0071467C" w:rsidP="0054500F">
      <w:r>
        <w:t>После этого наш сервер готов к работе и политики настроены.</w:t>
      </w:r>
    </w:p>
    <w:p w14:paraId="29DD5077" w14:textId="77777777" w:rsidR="004300C1" w:rsidRDefault="004300C1" w:rsidP="004300C1">
      <w:r>
        <w:t xml:space="preserve">Со стороны клиента можно проверить работоспособность: </w:t>
      </w:r>
    </w:p>
    <w:p w14:paraId="2A64A8F8" w14:textId="77777777" w:rsidR="004300C1" w:rsidRDefault="004300C1" w:rsidP="004300C1">
      <w:pPr>
        <w:pStyle w:val="ListParagraph"/>
        <w:numPr>
          <w:ilvl w:val="0"/>
          <w:numId w:val="6"/>
        </w:numPr>
        <w:ind w:left="0" w:firstLine="709"/>
      </w:pPr>
      <w:r>
        <w:t>Создать файл с компьютера администратора.</w:t>
      </w:r>
    </w:p>
    <w:p w14:paraId="72B2ED5C" w14:textId="77777777" w:rsidR="004300C1" w:rsidRDefault="004300C1" w:rsidP="004300C1">
      <w:pPr>
        <w:pStyle w:val="ListParagraph"/>
        <w:numPr>
          <w:ilvl w:val="0"/>
          <w:numId w:val="6"/>
        </w:numPr>
        <w:ind w:left="0" w:firstLine="709"/>
      </w:pPr>
      <w:r>
        <w:t>Создать файл с пользователя клиента.</w:t>
      </w:r>
    </w:p>
    <w:p w14:paraId="5548D643" w14:textId="77777777" w:rsidR="004300C1" w:rsidRDefault="004300C1" w:rsidP="004300C1">
      <w:pPr>
        <w:pStyle w:val="ListParagraph"/>
        <w:numPr>
          <w:ilvl w:val="0"/>
          <w:numId w:val="6"/>
        </w:numPr>
        <w:ind w:left="0" w:firstLine="709"/>
      </w:pPr>
      <w:r>
        <w:t>С компьютера пользователя попытаться модифицировать</w:t>
      </w:r>
      <w:r>
        <w:rPr>
          <w:lang w:val="en-US"/>
        </w:rPr>
        <w:t>/</w:t>
      </w:r>
      <w:r>
        <w:t>удалить файл, созданный с компьютера администратора.</w:t>
      </w:r>
    </w:p>
    <w:p w14:paraId="786B92E4" w14:textId="75C1F1CC" w:rsidR="0071467C" w:rsidRDefault="004300C1" w:rsidP="001E6D76">
      <w:pPr>
        <w:pStyle w:val="ListParagraph"/>
        <w:numPr>
          <w:ilvl w:val="0"/>
          <w:numId w:val="6"/>
        </w:numPr>
        <w:ind w:left="0" w:firstLine="709"/>
      </w:pPr>
      <w:r>
        <w:t>С компьютера администратора попытаться модифицировать</w:t>
      </w:r>
      <w:r w:rsidRPr="0054500F">
        <w:rPr>
          <w:lang w:val="en-US"/>
        </w:rPr>
        <w:t>/</w:t>
      </w:r>
      <w:r>
        <w:t>удалить файл, созданный пользователем</w:t>
      </w:r>
      <w:bookmarkEnd w:id="39"/>
      <w:r w:rsidR="0071467C">
        <w:t>.</w:t>
      </w:r>
    </w:p>
    <w:p w14:paraId="0593F78D" w14:textId="4C740E71" w:rsidR="00F75608" w:rsidRDefault="004B13F6" w:rsidP="00F75608">
      <w:r>
        <w:t>Если групповые права на разделяемые пространства сконфигурированы верно – то пользователь не сможет ни удалить, ни модифицировать файл, созданный администратором. Администратор же, в свою очередь, сможет и удалять, и модифицировать файлы, созданные пользователем.</w:t>
      </w:r>
    </w:p>
    <w:p w14:paraId="4A06ABB6" w14:textId="77777777" w:rsidR="001E3CF7" w:rsidRDefault="001E3CF7">
      <w:pPr>
        <w:widowControl/>
        <w:ind w:firstLine="0"/>
        <w:jc w:val="left"/>
      </w:pPr>
    </w:p>
    <w:p w14:paraId="5B2AACE2" w14:textId="604D4CAD" w:rsidR="00D77D20" w:rsidRDefault="00D77D20" w:rsidP="00D77D20">
      <w:pPr>
        <w:pStyle w:val="Heading2"/>
      </w:pPr>
      <w:bookmarkStart w:id="40" w:name="_Toc152710383"/>
      <w:r>
        <w:lastRenderedPageBreak/>
        <w:t>3.</w:t>
      </w:r>
      <w:r w:rsidR="0000601F">
        <w:t>7</w:t>
      </w:r>
      <w:r>
        <w:t xml:space="preserve"> Разделение сети на внутренние виртуальные подсети</w:t>
      </w:r>
      <w:bookmarkEnd w:id="40"/>
      <w:r>
        <w:t xml:space="preserve"> </w:t>
      </w:r>
    </w:p>
    <w:p w14:paraId="61B4E19F" w14:textId="77777777" w:rsidR="00D77D20" w:rsidRDefault="00D77D20" w:rsidP="00D77D20"/>
    <w:p w14:paraId="532793AC" w14:textId="77777777" w:rsidR="00D45B25" w:rsidRDefault="00D77D20" w:rsidP="00D45B25">
      <w:r>
        <w:t>Данную компьютерную сеть было решено разделить на некоторое количество виртуальных локальных сетей с целью оптимизации трафика, увеличения общей производительности, а также повышения безопасности сети.</w:t>
      </w:r>
      <w:r w:rsidR="00D45B25">
        <w:t xml:space="preserve"> </w:t>
      </w:r>
    </w:p>
    <w:p w14:paraId="7F536FDF" w14:textId="77777777" w:rsidR="00D45B25" w:rsidRDefault="00D45B25" w:rsidP="00D45B25">
      <w:r>
        <w:t xml:space="preserve">Данную подсеть было решено разделить на </w:t>
      </w:r>
      <w:r>
        <w:rPr>
          <w:lang w:val="en-US"/>
        </w:rPr>
        <w:t>X</w:t>
      </w:r>
      <w:r>
        <w:t xml:space="preserve"> виртуальных ЛКС:</w:t>
      </w:r>
    </w:p>
    <w:p w14:paraId="7FED1C8D" w14:textId="53A0492C" w:rsidR="00D45B25" w:rsidRPr="00D45B25" w:rsidRDefault="00D45B25" w:rsidP="00252FEC">
      <w:pPr>
        <w:pStyle w:val="ListParagraph"/>
        <w:numPr>
          <w:ilvl w:val="1"/>
          <w:numId w:val="8"/>
        </w:numPr>
        <w:ind w:left="0" w:firstLine="709"/>
        <w:rPr>
          <w:szCs w:val="20"/>
        </w:rPr>
      </w:pPr>
      <w:r>
        <w:rPr>
          <w:lang w:val="en-US"/>
        </w:rPr>
        <w:t>VLAN</w:t>
      </w:r>
      <w:r>
        <w:t xml:space="preserve"> </w:t>
      </w:r>
      <w:r>
        <w:rPr>
          <w:lang w:val="en-US"/>
        </w:rPr>
        <w:t>10 –</w:t>
      </w:r>
      <w:r>
        <w:t xml:space="preserve"> дирекция, учёный совет</w:t>
      </w:r>
      <w:r w:rsidR="009803E7">
        <w:t>. В него буд</w:t>
      </w:r>
      <w:r w:rsidR="000A5538">
        <w:t>ут</w:t>
      </w:r>
      <w:r w:rsidR="009803E7">
        <w:t xml:space="preserve"> входить </w:t>
      </w:r>
      <w:r w:rsidR="00EF73B2">
        <w:rPr>
          <w:lang w:val="en-US"/>
        </w:rPr>
        <w:t>4</w:t>
      </w:r>
      <w:r w:rsidR="000A5538">
        <w:t xml:space="preserve"> персональных компьютер</w:t>
      </w:r>
      <w:r w:rsidR="00EF73B2">
        <w:t>а</w:t>
      </w:r>
      <w:r w:rsidR="0052276D">
        <w:t xml:space="preserve">, </w:t>
      </w:r>
      <w:r w:rsidR="00EF73B2">
        <w:t>1</w:t>
      </w:r>
      <w:r w:rsidR="0052276D">
        <w:t xml:space="preserve"> на дирекцию и 3 на учёный совет</w:t>
      </w:r>
      <w:r>
        <w:rPr>
          <w:lang w:val="en-US"/>
        </w:rPr>
        <w:t>;</w:t>
      </w:r>
    </w:p>
    <w:p w14:paraId="558176A9" w14:textId="48A15B42" w:rsidR="00D45B25" w:rsidRPr="00D45B25" w:rsidRDefault="00D45B25" w:rsidP="00252FEC">
      <w:pPr>
        <w:pStyle w:val="ListParagraph"/>
        <w:numPr>
          <w:ilvl w:val="1"/>
          <w:numId w:val="8"/>
        </w:numPr>
        <w:ind w:left="0" w:firstLine="709"/>
        <w:rPr>
          <w:szCs w:val="20"/>
        </w:rPr>
      </w:pPr>
      <w:r>
        <w:rPr>
          <w:lang w:val="en-US"/>
        </w:rPr>
        <w:t>VLAN</w:t>
      </w:r>
      <w:r>
        <w:t xml:space="preserve"> </w:t>
      </w:r>
      <w:r>
        <w:rPr>
          <w:lang w:val="en-US"/>
        </w:rPr>
        <w:t xml:space="preserve">11 – </w:t>
      </w:r>
      <w:r>
        <w:t>исследовательский и производственный отдел</w:t>
      </w:r>
      <w:r w:rsidR="00D24054">
        <w:t>. В него входит</w:t>
      </w:r>
      <w:r w:rsidR="000A5538">
        <w:t xml:space="preserve"> </w:t>
      </w:r>
      <w:r w:rsidR="00EF73B2">
        <w:rPr>
          <w:lang w:val="en-US"/>
        </w:rPr>
        <w:t>7</w:t>
      </w:r>
      <w:r w:rsidR="000A5538">
        <w:t xml:space="preserve"> персональных компьютеров</w:t>
      </w:r>
      <w:r>
        <w:rPr>
          <w:lang w:val="en-US"/>
        </w:rPr>
        <w:t>;</w:t>
      </w:r>
    </w:p>
    <w:p w14:paraId="2DC28322" w14:textId="09910361" w:rsidR="00A94847" w:rsidRPr="00091DEB" w:rsidRDefault="00D45B25" w:rsidP="00252FEC">
      <w:pPr>
        <w:pStyle w:val="ListParagraph"/>
        <w:numPr>
          <w:ilvl w:val="1"/>
          <w:numId w:val="8"/>
        </w:numPr>
        <w:ind w:left="0" w:firstLine="709"/>
        <w:rPr>
          <w:szCs w:val="20"/>
        </w:rPr>
      </w:pPr>
      <w:r>
        <w:rPr>
          <w:lang w:val="en-US"/>
        </w:rPr>
        <w:t xml:space="preserve">VLAN </w:t>
      </w:r>
      <w:r>
        <w:t>12 – бухгалтерия и отдел продаж и обслуживания клиентов</w:t>
      </w:r>
      <w:r w:rsidR="00D24054">
        <w:t xml:space="preserve">. В него входит </w:t>
      </w:r>
      <w:r w:rsidR="00EF73B2">
        <w:rPr>
          <w:lang w:val="en-US"/>
        </w:rPr>
        <w:t>3</w:t>
      </w:r>
      <w:r w:rsidR="00D24054">
        <w:t xml:space="preserve"> персональных компьютеров</w:t>
      </w:r>
      <w:r w:rsidR="00D24054">
        <w:rPr>
          <w:szCs w:val="20"/>
        </w:rPr>
        <w:t xml:space="preserve">, </w:t>
      </w:r>
      <w:r w:rsidR="00EF73B2">
        <w:rPr>
          <w:szCs w:val="20"/>
          <w:lang w:val="en-US"/>
        </w:rPr>
        <w:t>2</w:t>
      </w:r>
      <w:r w:rsidR="00D24054">
        <w:rPr>
          <w:szCs w:val="20"/>
        </w:rPr>
        <w:t xml:space="preserve"> </w:t>
      </w:r>
      <w:r w:rsidR="0052276D">
        <w:rPr>
          <w:szCs w:val="20"/>
        </w:rPr>
        <w:t xml:space="preserve">на отдел продаж и обслуживания </w:t>
      </w:r>
      <w:r w:rsidR="00D24054">
        <w:rPr>
          <w:szCs w:val="20"/>
        </w:rPr>
        <w:t>клиентов</w:t>
      </w:r>
      <w:r w:rsidR="0052276D">
        <w:rPr>
          <w:szCs w:val="20"/>
        </w:rPr>
        <w:t>, 1 на бухгалтерию</w:t>
      </w:r>
      <w:r w:rsidR="00D24054">
        <w:rPr>
          <w:szCs w:val="20"/>
          <w:lang w:val="en-US"/>
        </w:rPr>
        <w:t>;</w:t>
      </w:r>
    </w:p>
    <w:p w14:paraId="1B3B4328" w14:textId="47F5F6CA" w:rsidR="00091DEB" w:rsidRPr="00A94847" w:rsidRDefault="00091DEB" w:rsidP="00252FEC">
      <w:pPr>
        <w:pStyle w:val="ListParagraph"/>
        <w:numPr>
          <w:ilvl w:val="1"/>
          <w:numId w:val="8"/>
        </w:numPr>
        <w:ind w:left="0" w:firstLine="709"/>
        <w:rPr>
          <w:szCs w:val="20"/>
        </w:rPr>
      </w:pPr>
      <w:r>
        <w:rPr>
          <w:szCs w:val="20"/>
          <w:lang w:val="en-US"/>
        </w:rPr>
        <w:t xml:space="preserve">VLAN 13 – </w:t>
      </w:r>
      <w:r>
        <w:rPr>
          <w:szCs w:val="20"/>
        </w:rPr>
        <w:t>гостевые мобильные подключения.</w:t>
      </w:r>
    </w:p>
    <w:p w14:paraId="3BFB390B" w14:textId="633EEC4C" w:rsidR="00D45B25" w:rsidRPr="00561A32" w:rsidRDefault="00D45B25" w:rsidP="00252FEC">
      <w:pPr>
        <w:pStyle w:val="ListParagraph"/>
        <w:numPr>
          <w:ilvl w:val="1"/>
          <w:numId w:val="8"/>
        </w:numPr>
        <w:ind w:left="0" w:firstLine="709"/>
        <w:rPr>
          <w:szCs w:val="20"/>
        </w:rPr>
      </w:pPr>
      <w:r>
        <w:rPr>
          <w:szCs w:val="20"/>
          <w:lang w:val="en-US"/>
        </w:rPr>
        <w:t xml:space="preserve">VLAN </w:t>
      </w:r>
      <w:r w:rsidR="003F0F16">
        <w:rPr>
          <w:szCs w:val="20"/>
        </w:rPr>
        <w:t>20</w:t>
      </w:r>
      <w:r>
        <w:rPr>
          <w:szCs w:val="20"/>
          <w:lang w:val="en-US"/>
        </w:rPr>
        <w:t xml:space="preserve"> – </w:t>
      </w:r>
      <w:r>
        <w:rPr>
          <w:szCs w:val="20"/>
        </w:rPr>
        <w:t xml:space="preserve">административный </w:t>
      </w:r>
      <w:r w:rsidR="00561A32">
        <w:rPr>
          <w:szCs w:val="20"/>
        </w:rPr>
        <w:t xml:space="preserve">отдел (административный </w:t>
      </w:r>
      <w:r w:rsidR="00561A32">
        <w:rPr>
          <w:szCs w:val="20"/>
          <w:lang w:val="en-US"/>
        </w:rPr>
        <w:t>VLAN</w:t>
      </w:r>
      <w:r w:rsidR="00561A32">
        <w:rPr>
          <w:szCs w:val="20"/>
        </w:rPr>
        <w:t>)</w:t>
      </w:r>
      <w:r w:rsidR="00A94847">
        <w:rPr>
          <w:szCs w:val="20"/>
          <w:lang w:val="en-US"/>
        </w:rPr>
        <w:t>.</w:t>
      </w:r>
      <w:r w:rsidR="00A94847">
        <w:rPr>
          <w:szCs w:val="20"/>
        </w:rPr>
        <w:t xml:space="preserve"> На данный момент </w:t>
      </w:r>
      <w:r w:rsidR="00D24054">
        <w:rPr>
          <w:szCs w:val="20"/>
        </w:rPr>
        <w:t xml:space="preserve">в него входит </w:t>
      </w:r>
      <w:r w:rsidR="00880DF4">
        <w:rPr>
          <w:szCs w:val="20"/>
        </w:rPr>
        <w:t>1</w:t>
      </w:r>
      <w:r w:rsidR="00D24054">
        <w:rPr>
          <w:szCs w:val="20"/>
        </w:rPr>
        <w:t xml:space="preserve"> персональн</w:t>
      </w:r>
      <w:r w:rsidR="0052276D">
        <w:rPr>
          <w:szCs w:val="20"/>
        </w:rPr>
        <w:t>ы</w:t>
      </w:r>
      <w:r w:rsidR="00880DF4">
        <w:rPr>
          <w:szCs w:val="20"/>
        </w:rPr>
        <w:t>й</w:t>
      </w:r>
      <w:r w:rsidR="00D24054">
        <w:rPr>
          <w:szCs w:val="20"/>
        </w:rPr>
        <w:t xml:space="preserve"> компьютер, с возможностью конфигурирования сервера</w:t>
      </w:r>
      <w:r w:rsidR="00F00D77">
        <w:rPr>
          <w:szCs w:val="20"/>
        </w:rPr>
        <w:t>, а также контроллер точек доступа</w:t>
      </w:r>
      <w:r w:rsidR="00A94847">
        <w:rPr>
          <w:szCs w:val="20"/>
          <w:lang w:val="en-US"/>
        </w:rPr>
        <w:t>;</w:t>
      </w:r>
    </w:p>
    <w:p w14:paraId="015AB87A" w14:textId="429F70DA" w:rsidR="00F00D77" w:rsidRDefault="00561A32" w:rsidP="00F00D77">
      <w:pPr>
        <w:pStyle w:val="ListParagraph"/>
        <w:numPr>
          <w:ilvl w:val="1"/>
          <w:numId w:val="8"/>
        </w:numPr>
        <w:ind w:left="0" w:firstLine="709"/>
      </w:pPr>
      <w:r w:rsidRPr="00A94847">
        <w:rPr>
          <w:szCs w:val="20"/>
          <w:lang w:val="en-US"/>
        </w:rPr>
        <w:t xml:space="preserve">VLAN </w:t>
      </w:r>
      <w:r w:rsidR="003F0F16" w:rsidRPr="00A94847">
        <w:rPr>
          <w:szCs w:val="20"/>
        </w:rPr>
        <w:t>3</w:t>
      </w:r>
      <w:r w:rsidRPr="00A94847">
        <w:rPr>
          <w:szCs w:val="20"/>
          <w:lang w:val="en-US"/>
        </w:rPr>
        <w:t>0 –</w:t>
      </w:r>
      <w:r w:rsidR="003818DB">
        <w:rPr>
          <w:szCs w:val="20"/>
        </w:rPr>
        <w:t xml:space="preserve"> многофункциональный сервер</w:t>
      </w:r>
      <w:r w:rsidR="00F00D77">
        <w:rPr>
          <w:szCs w:val="20"/>
        </w:rPr>
        <w:t>.</w:t>
      </w:r>
    </w:p>
    <w:p w14:paraId="13968D83" w14:textId="461727B2" w:rsidR="00880DF4" w:rsidRPr="00880DF4" w:rsidRDefault="00880DF4" w:rsidP="00F00D77">
      <w:pPr>
        <w:pStyle w:val="ListParagraph"/>
        <w:ind w:left="709" w:firstLine="0"/>
      </w:pPr>
      <w:r>
        <w:t xml:space="preserve">В конечном итоге, в сети будет 15 стационарных пользователей. </w:t>
      </w:r>
    </w:p>
    <w:p w14:paraId="48DEA614" w14:textId="77777777" w:rsidR="004638D9" w:rsidRDefault="00163211" w:rsidP="004638D9">
      <w:r>
        <w:t xml:space="preserve">Маршрутизация между виртуальными сетями будет осуществляться за счёт маршрутизатора, подключенного по принципу </w:t>
      </w:r>
      <w:r>
        <w:rPr>
          <w:lang w:val="en-US"/>
        </w:rPr>
        <w:t>router on a stick</w:t>
      </w:r>
      <w:r>
        <w:t xml:space="preserve">, так как под заданное количество виртуальных ЛКС маршрутизация </w:t>
      </w:r>
      <w:r>
        <w:rPr>
          <w:lang w:val="en-US"/>
        </w:rPr>
        <w:t xml:space="preserve">Cisco IVR </w:t>
      </w:r>
      <w:r>
        <w:t xml:space="preserve">не подходит, в связи с большим количеством </w:t>
      </w:r>
      <w:r>
        <w:rPr>
          <w:lang w:val="en-US"/>
        </w:rPr>
        <w:t>VLAN-</w:t>
      </w:r>
      <w:proofErr w:type="spellStart"/>
      <w:r>
        <w:t>ов</w:t>
      </w:r>
      <w:proofErr w:type="spellEnd"/>
      <w:r>
        <w:t xml:space="preserve">.  </w:t>
      </w:r>
    </w:p>
    <w:p w14:paraId="3C80BBCF" w14:textId="77777777" w:rsidR="004638D9" w:rsidRDefault="004638D9" w:rsidP="004638D9"/>
    <w:p w14:paraId="3BC7F234" w14:textId="77777777" w:rsidR="005B0417" w:rsidRDefault="004638D9" w:rsidP="005B0417">
      <w:pPr>
        <w:pStyle w:val="Heading2"/>
      </w:pPr>
      <w:bookmarkStart w:id="41" w:name="_Toc152710384"/>
      <w:r>
        <w:t>3.8 Составление таблицы адресации в ЛКС</w:t>
      </w:r>
      <w:bookmarkEnd w:id="41"/>
    </w:p>
    <w:p w14:paraId="325DB193" w14:textId="77777777" w:rsidR="004A4482" w:rsidRDefault="004A4482" w:rsidP="005B0417"/>
    <w:p w14:paraId="722CA2C3" w14:textId="77777777" w:rsidR="004A4482" w:rsidRDefault="004A4482" w:rsidP="005B0417">
      <w:r>
        <w:t>Так как внутренняя подсеть является приватной, то и адреса стоит брать из приватного пула</w:t>
      </w:r>
      <w:r>
        <w:rPr>
          <w:lang w:val="en-US"/>
        </w:rPr>
        <w:t xml:space="preserve"> IPv4</w:t>
      </w:r>
      <w:r>
        <w:t>. Из-за того, что приватных адресов в варианте из лабораторных работ нет, используем ближайшие к ним.</w:t>
      </w:r>
    </w:p>
    <w:p w14:paraId="13D1F460" w14:textId="0427CCA2" w:rsidR="00C90AF3" w:rsidRPr="00201974" w:rsidRDefault="004A4482" w:rsidP="005B0417">
      <w:r>
        <w:rPr>
          <w:lang w:val="en-US"/>
        </w:rPr>
        <w:t xml:space="preserve">IPv6 </w:t>
      </w:r>
      <w:r>
        <w:t xml:space="preserve">адресация в рамках внутренней сети, значит следует использовать </w:t>
      </w:r>
      <w:r w:rsidR="00E512C8">
        <w:t xml:space="preserve">уникальные </w:t>
      </w:r>
      <w:r w:rsidR="00C90AF3">
        <w:t xml:space="preserve">локальные </w:t>
      </w:r>
      <w:r>
        <w:rPr>
          <w:lang w:val="en-US"/>
        </w:rPr>
        <w:t>IPv6-</w:t>
      </w:r>
      <w:r>
        <w:t xml:space="preserve">адреса, с префиксом </w:t>
      </w:r>
      <w:r>
        <w:rPr>
          <w:lang w:val="en-US"/>
        </w:rPr>
        <w:t>F</w:t>
      </w:r>
      <w:r w:rsidR="00D42478">
        <w:rPr>
          <w:lang w:val="en-US"/>
        </w:rPr>
        <w:t>D</w:t>
      </w:r>
      <w:r w:rsidR="00E512C8">
        <w:rPr>
          <w:lang w:val="en-US"/>
        </w:rPr>
        <w:t>00::/7</w:t>
      </w:r>
      <w:r w:rsidR="00E512C8">
        <w:t xml:space="preserve"> </w:t>
      </w:r>
      <w:r w:rsidR="00E512C8">
        <w:rPr>
          <w:lang w:val="en-US"/>
        </w:rPr>
        <w:t>[</w:t>
      </w:r>
      <w:r w:rsidR="00480413">
        <w:rPr>
          <w:lang w:val="en-US"/>
        </w:rPr>
        <w:t>1</w:t>
      </w:r>
      <w:r w:rsidR="00502439">
        <w:rPr>
          <w:lang w:val="en-US"/>
        </w:rPr>
        <w:t>5</w:t>
      </w:r>
      <w:r w:rsidR="00E512C8">
        <w:rPr>
          <w:lang w:val="en-US"/>
        </w:rPr>
        <w:t>]</w:t>
      </w:r>
      <w:r w:rsidR="003151C3">
        <w:t>. В качестве длины префикса будет использоваться значение 64, а в качестве постфикса – преобразованный</w:t>
      </w:r>
      <w:r w:rsidR="003151C3">
        <w:rPr>
          <w:lang w:val="en-US"/>
        </w:rPr>
        <w:t xml:space="preserve"> MAC-</w:t>
      </w:r>
      <w:r w:rsidR="003151C3">
        <w:t xml:space="preserve">адрес в нотации </w:t>
      </w:r>
      <w:r w:rsidR="003151C3">
        <w:rPr>
          <w:lang w:val="en-US"/>
        </w:rPr>
        <w:t>EUI-64</w:t>
      </w:r>
      <w:r w:rsidR="002038A9">
        <w:t>.</w:t>
      </w:r>
      <w:r w:rsidR="00201974">
        <w:t xml:space="preserve"> Для упрощения получения </w:t>
      </w:r>
      <w:r w:rsidR="00201974">
        <w:rPr>
          <w:lang w:val="en-US"/>
        </w:rPr>
        <w:t>IPv6</w:t>
      </w:r>
      <w:r w:rsidR="00201974">
        <w:t xml:space="preserve">-адресов на оконечных устройствах будет использоваться принцип </w:t>
      </w:r>
      <w:r w:rsidR="00201974">
        <w:rPr>
          <w:lang w:val="en-US"/>
        </w:rPr>
        <w:t>SLAAC</w:t>
      </w:r>
      <w:r w:rsidR="00201974">
        <w:t xml:space="preserve">, а не </w:t>
      </w:r>
      <w:r w:rsidR="00201974">
        <w:rPr>
          <w:lang w:val="en-US"/>
        </w:rPr>
        <w:t>DHCPv6</w:t>
      </w:r>
      <w:r w:rsidR="00201974">
        <w:t xml:space="preserve">. При данном методе устройство будет получать адрес от маршрутизатора, который периодически будет отправлять </w:t>
      </w:r>
      <w:r w:rsidR="00201974">
        <w:rPr>
          <w:lang w:val="en-US"/>
        </w:rPr>
        <w:t xml:space="preserve">ICMPv6 </w:t>
      </w:r>
      <w:r w:rsidR="00201974">
        <w:t xml:space="preserve">сообщения всем устройствам, под управлением </w:t>
      </w:r>
      <w:r w:rsidR="00201974">
        <w:rPr>
          <w:lang w:val="en-US"/>
        </w:rPr>
        <w:t>IPv6</w:t>
      </w:r>
      <w:r w:rsidR="00201974">
        <w:t xml:space="preserve">. Так как адрес </w:t>
      </w:r>
      <w:r w:rsidR="00201974">
        <w:rPr>
          <w:lang w:val="en-US"/>
        </w:rPr>
        <w:t>DNS</w:t>
      </w:r>
      <w:r w:rsidR="00201974">
        <w:t xml:space="preserve">-сервера будет сконфигурирован на </w:t>
      </w:r>
      <w:r w:rsidR="00201974">
        <w:rPr>
          <w:lang w:val="en-US"/>
        </w:rPr>
        <w:t xml:space="preserve">IPv4 – </w:t>
      </w:r>
      <w:r w:rsidR="00201974">
        <w:t xml:space="preserve">то на </w:t>
      </w:r>
      <w:r w:rsidR="00201974">
        <w:rPr>
          <w:lang w:val="en-US"/>
        </w:rPr>
        <w:t xml:space="preserve">IPv6 </w:t>
      </w:r>
      <w:r w:rsidR="00201974">
        <w:t xml:space="preserve">данная конфигурация будет необязательной. </w:t>
      </w:r>
    </w:p>
    <w:p w14:paraId="6744B9E1" w14:textId="65ABF4D6" w:rsidR="00C90AF3" w:rsidRPr="00B74F2F" w:rsidRDefault="00C90AF3" w:rsidP="005B0417">
      <w:r>
        <w:t xml:space="preserve">Сопоставления устройств, виртуальных ЛКС, адресов и масок показаны в таблице </w:t>
      </w:r>
      <w:r>
        <w:rPr>
          <w:lang w:val="en-US"/>
        </w:rPr>
        <w:t>3.</w:t>
      </w:r>
      <w:r w:rsidR="00B74F2F">
        <w:t>10</w:t>
      </w:r>
    </w:p>
    <w:p w14:paraId="0C079D74" w14:textId="05E213DC" w:rsidR="00D60277" w:rsidRDefault="00D60277" w:rsidP="00C90AF3">
      <w:pPr>
        <w:ind w:firstLine="0"/>
      </w:pPr>
    </w:p>
    <w:p w14:paraId="4D208A74" w14:textId="77777777" w:rsidR="00201974" w:rsidRDefault="00201974" w:rsidP="00C90AF3">
      <w:pPr>
        <w:ind w:firstLine="0"/>
      </w:pPr>
    </w:p>
    <w:p w14:paraId="496A289D" w14:textId="5AEEE64C" w:rsidR="00C90AF3" w:rsidRDefault="00C90AF3" w:rsidP="00C90AF3">
      <w:pPr>
        <w:ind w:firstLine="0"/>
      </w:pPr>
      <w:r>
        <w:lastRenderedPageBreak/>
        <w:t>Таблица 3.</w:t>
      </w:r>
      <w:r w:rsidR="00B74F2F">
        <w:t>10</w:t>
      </w:r>
      <w:r>
        <w:t xml:space="preserve"> –</w:t>
      </w:r>
      <w:r w:rsidR="00F2107A">
        <w:t xml:space="preserve"> А</w:t>
      </w:r>
      <w:r>
        <w:t>дресации в локальной сети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1418"/>
        <w:gridCol w:w="2193"/>
        <w:gridCol w:w="2336"/>
      </w:tblGrid>
      <w:tr w:rsidR="00C90AF3" w14:paraId="5A41E185" w14:textId="77777777" w:rsidTr="00170CAC">
        <w:tc>
          <w:tcPr>
            <w:tcW w:w="3397" w:type="dxa"/>
          </w:tcPr>
          <w:p w14:paraId="2ABFDDAD" w14:textId="2D4C4DDD" w:rsidR="00C90AF3" w:rsidRDefault="00C90AF3" w:rsidP="00C90AF3">
            <w:pPr>
              <w:ind w:firstLine="0"/>
              <w:jc w:val="center"/>
            </w:pPr>
            <w:r>
              <w:t>Устройство</w:t>
            </w:r>
          </w:p>
        </w:tc>
        <w:tc>
          <w:tcPr>
            <w:tcW w:w="1418" w:type="dxa"/>
          </w:tcPr>
          <w:p w14:paraId="1DA80C8B" w14:textId="2AA66362" w:rsidR="00C90AF3" w:rsidRPr="00C90AF3" w:rsidRDefault="00C90AF3" w:rsidP="00C90AF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VLAN</w:t>
            </w:r>
          </w:p>
        </w:tc>
        <w:tc>
          <w:tcPr>
            <w:tcW w:w="2193" w:type="dxa"/>
          </w:tcPr>
          <w:p w14:paraId="52F5EA0A" w14:textId="512C9AE1" w:rsidR="00C90AF3" w:rsidRPr="00C90AF3" w:rsidRDefault="00C90AF3" w:rsidP="00C90AF3">
            <w:pPr>
              <w:ind w:firstLine="0"/>
              <w:jc w:val="center"/>
            </w:pPr>
            <w:r>
              <w:rPr>
                <w:lang w:val="en-US"/>
              </w:rPr>
              <w:t>IP-</w:t>
            </w:r>
            <w:r>
              <w:t>адрес</w:t>
            </w:r>
          </w:p>
        </w:tc>
        <w:tc>
          <w:tcPr>
            <w:tcW w:w="2336" w:type="dxa"/>
          </w:tcPr>
          <w:p w14:paraId="3F206EA7" w14:textId="304452B9" w:rsidR="00C90AF3" w:rsidRDefault="00C90AF3" w:rsidP="00C90AF3">
            <w:pPr>
              <w:ind w:firstLine="0"/>
              <w:jc w:val="center"/>
            </w:pPr>
            <w:r>
              <w:t>Маска подсети</w:t>
            </w:r>
          </w:p>
        </w:tc>
      </w:tr>
      <w:tr w:rsidR="00201974" w:rsidRPr="002038A9" w14:paraId="5AC9A994" w14:textId="77777777" w:rsidTr="00201974">
        <w:tc>
          <w:tcPr>
            <w:tcW w:w="3397" w:type="dxa"/>
            <w:vAlign w:val="center"/>
          </w:tcPr>
          <w:p w14:paraId="4E430F5A" w14:textId="20E40804" w:rsidR="00201974" w:rsidRPr="00C90AF3" w:rsidRDefault="00201974" w:rsidP="00C04E39">
            <w:pPr>
              <w:ind w:firstLine="0"/>
              <w:jc w:val="center"/>
            </w:pPr>
            <w:r>
              <w:t>Рабочие станции дирекции и учёного совета</w:t>
            </w:r>
          </w:p>
        </w:tc>
        <w:tc>
          <w:tcPr>
            <w:tcW w:w="1418" w:type="dxa"/>
            <w:vMerge w:val="restart"/>
            <w:vAlign w:val="center"/>
          </w:tcPr>
          <w:p w14:paraId="7DB0D1C6" w14:textId="53373CCD" w:rsidR="00201974" w:rsidRPr="00C90AF3" w:rsidRDefault="00201974" w:rsidP="00201974">
            <w:pPr>
              <w:ind w:firstLine="0"/>
              <w:jc w:val="center"/>
            </w:pPr>
            <w:r>
              <w:t>10</w:t>
            </w:r>
          </w:p>
        </w:tc>
        <w:tc>
          <w:tcPr>
            <w:tcW w:w="2193" w:type="dxa"/>
            <w:vAlign w:val="center"/>
          </w:tcPr>
          <w:p w14:paraId="0A6F9BB4" w14:textId="67B37BE7" w:rsidR="00201974" w:rsidRDefault="00201974" w:rsidP="00C04E39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0</w:t>
            </w:r>
            <w:r>
              <w:t>.11</w:t>
            </w:r>
          </w:p>
          <w:p w14:paraId="13A6045F" w14:textId="77777777" w:rsidR="00201974" w:rsidRDefault="00201974" w:rsidP="00C04E39">
            <w:pPr>
              <w:ind w:firstLine="0"/>
              <w:jc w:val="center"/>
            </w:pPr>
            <w:r>
              <w:t>…</w:t>
            </w:r>
          </w:p>
          <w:p w14:paraId="0E9475F8" w14:textId="77777777" w:rsidR="00201974" w:rsidRDefault="00201974" w:rsidP="00D60277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0</w:t>
            </w:r>
            <w:r>
              <w:t>.14</w:t>
            </w:r>
          </w:p>
          <w:p w14:paraId="036C9038" w14:textId="707E58DF" w:rsidR="00201974" w:rsidRPr="00D60277" w:rsidRDefault="00201974" w:rsidP="00D60277">
            <w:pPr>
              <w:ind w:firstLine="0"/>
              <w:jc w:val="center"/>
            </w:pPr>
            <w:proofErr w:type="gramStart"/>
            <w:r>
              <w:rPr>
                <w:lang w:val="en-US"/>
              </w:rPr>
              <w:t>FD::</w:t>
            </w:r>
            <w:proofErr w:type="gramEnd"/>
            <w:r>
              <w:rPr>
                <w:lang w:val="en-US"/>
              </w:rPr>
              <w:t>10:EUI-64</w:t>
            </w:r>
          </w:p>
        </w:tc>
        <w:tc>
          <w:tcPr>
            <w:tcW w:w="2336" w:type="dxa"/>
            <w:vAlign w:val="center"/>
          </w:tcPr>
          <w:p w14:paraId="045B17A4" w14:textId="77777777" w:rsidR="00201974" w:rsidRDefault="00201974" w:rsidP="00F20E62">
            <w:pPr>
              <w:ind w:firstLine="0"/>
              <w:jc w:val="center"/>
            </w:pPr>
            <w:r>
              <w:t>255.255.255.0</w:t>
            </w:r>
          </w:p>
          <w:p w14:paraId="76E56E69" w14:textId="123B14C9" w:rsidR="00201974" w:rsidRPr="00054D28" w:rsidRDefault="00201974" w:rsidP="00F20E62">
            <w:pPr>
              <w:ind w:firstLine="0"/>
              <w:jc w:val="center"/>
            </w:pPr>
            <w:r>
              <w:t>64</w:t>
            </w:r>
          </w:p>
        </w:tc>
      </w:tr>
      <w:tr w:rsidR="00201974" w:rsidRPr="002038A9" w14:paraId="21B95E0D" w14:textId="77777777" w:rsidTr="00C04E39">
        <w:tc>
          <w:tcPr>
            <w:tcW w:w="3397" w:type="dxa"/>
            <w:vAlign w:val="center"/>
          </w:tcPr>
          <w:p w14:paraId="00BFD7EE" w14:textId="70234932" w:rsidR="00201974" w:rsidRPr="002038A9" w:rsidRDefault="00201974" w:rsidP="00C04E39">
            <w:pPr>
              <w:ind w:firstLine="0"/>
              <w:jc w:val="center"/>
            </w:pPr>
            <w:r>
              <w:rPr>
                <w:lang w:val="en-US"/>
              </w:rPr>
              <w:t>DHCP-</w:t>
            </w:r>
            <w:r>
              <w:t>пул мобильных подключений для дирекции и ученого совета</w:t>
            </w:r>
          </w:p>
        </w:tc>
        <w:tc>
          <w:tcPr>
            <w:tcW w:w="1418" w:type="dxa"/>
            <w:vMerge/>
            <w:vAlign w:val="center"/>
          </w:tcPr>
          <w:p w14:paraId="5ACB8260" w14:textId="6E052773" w:rsidR="00201974" w:rsidRDefault="00201974" w:rsidP="00C04E39">
            <w:pPr>
              <w:ind w:firstLine="0"/>
              <w:jc w:val="center"/>
            </w:pPr>
          </w:p>
        </w:tc>
        <w:tc>
          <w:tcPr>
            <w:tcW w:w="2193" w:type="dxa"/>
            <w:vAlign w:val="center"/>
          </w:tcPr>
          <w:p w14:paraId="235123B9" w14:textId="6240B6E4" w:rsidR="00201974" w:rsidRDefault="00201974" w:rsidP="00C04E39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0</w:t>
            </w:r>
            <w:r>
              <w:t>.40</w:t>
            </w:r>
          </w:p>
          <w:p w14:paraId="091545B5" w14:textId="77777777" w:rsidR="00201974" w:rsidRDefault="00201974" w:rsidP="00C04E39">
            <w:pPr>
              <w:ind w:firstLine="0"/>
              <w:jc w:val="center"/>
            </w:pPr>
            <w:r>
              <w:t>…</w:t>
            </w:r>
          </w:p>
          <w:p w14:paraId="4C559091" w14:textId="0F14B6E9" w:rsidR="00201974" w:rsidRPr="00D06741" w:rsidRDefault="00201974" w:rsidP="00D06741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0</w:t>
            </w:r>
            <w:r>
              <w:t>.50</w:t>
            </w:r>
          </w:p>
        </w:tc>
        <w:tc>
          <w:tcPr>
            <w:tcW w:w="2336" w:type="dxa"/>
            <w:vAlign w:val="center"/>
          </w:tcPr>
          <w:p w14:paraId="0997DB01" w14:textId="182FB3BB" w:rsidR="00201974" w:rsidRDefault="00201974" w:rsidP="00C04E39">
            <w:pPr>
              <w:ind w:firstLine="0"/>
              <w:jc w:val="center"/>
            </w:pPr>
            <w:r>
              <w:t>255.255.255.0</w:t>
            </w:r>
          </w:p>
        </w:tc>
      </w:tr>
      <w:tr w:rsidR="00201974" w:rsidRPr="002038A9" w14:paraId="2F6C7297" w14:textId="77777777" w:rsidTr="00C04E39">
        <w:tc>
          <w:tcPr>
            <w:tcW w:w="3397" w:type="dxa"/>
            <w:vAlign w:val="center"/>
          </w:tcPr>
          <w:p w14:paraId="53EBE786" w14:textId="6E74E12C" w:rsidR="00201974" w:rsidRDefault="00201974" w:rsidP="00C04E39">
            <w:pPr>
              <w:ind w:firstLine="0"/>
              <w:jc w:val="center"/>
            </w:pPr>
            <w:r>
              <w:rPr>
                <w:lang w:val="en-US"/>
              </w:rPr>
              <w:t>WLAN</w:t>
            </w:r>
            <w:r>
              <w:t xml:space="preserve">-интерфейс </w:t>
            </w:r>
            <w:r>
              <w:rPr>
                <w:lang w:val="en-US"/>
              </w:rPr>
              <w:t>WLC</w:t>
            </w:r>
          </w:p>
        </w:tc>
        <w:tc>
          <w:tcPr>
            <w:tcW w:w="1418" w:type="dxa"/>
            <w:vMerge/>
            <w:vAlign w:val="center"/>
          </w:tcPr>
          <w:p w14:paraId="1C1DD94C" w14:textId="77777777" w:rsidR="00201974" w:rsidRDefault="00201974" w:rsidP="00C04E39">
            <w:pPr>
              <w:ind w:firstLine="0"/>
              <w:jc w:val="center"/>
            </w:pPr>
          </w:p>
        </w:tc>
        <w:tc>
          <w:tcPr>
            <w:tcW w:w="2193" w:type="dxa"/>
            <w:vAlign w:val="center"/>
          </w:tcPr>
          <w:p w14:paraId="4025F560" w14:textId="453206B7" w:rsidR="00201974" w:rsidRPr="00274015" w:rsidRDefault="00201974" w:rsidP="00C04E3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192.168.0.4</w:t>
            </w:r>
          </w:p>
        </w:tc>
        <w:tc>
          <w:tcPr>
            <w:tcW w:w="2336" w:type="dxa"/>
            <w:vAlign w:val="center"/>
          </w:tcPr>
          <w:p w14:paraId="0B4349A2" w14:textId="2E1078DE" w:rsidR="00201974" w:rsidRPr="00274015" w:rsidRDefault="00201974" w:rsidP="00C04E3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255.255.255.0</w:t>
            </w:r>
          </w:p>
        </w:tc>
      </w:tr>
      <w:tr w:rsidR="00B8622B" w14:paraId="1159A275" w14:textId="77777777" w:rsidTr="00C04E39">
        <w:tc>
          <w:tcPr>
            <w:tcW w:w="3397" w:type="dxa"/>
            <w:vAlign w:val="center"/>
          </w:tcPr>
          <w:p w14:paraId="63E86DBC" w14:textId="592A3672" w:rsidR="00B8622B" w:rsidRPr="00170CAC" w:rsidRDefault="00B8622B" w:rsidP="00C04E39">
            <w:pPr>
              <w:ind w:firstLine="0"/>
              <w:jc w:val="center"/>
            </w:pPr>
            <w:r>
              <w:t>Рабочие станции исследовательского и производственного отдела</w:t>
            </w:r>
          </w:p>
        </w:tc>
        <w:tc>
          <w:tcPr>
            <w:tcW w:w="1418" w:type="dxa"/>
            <w:vMerge w:val="restart"/>
            <w:vAlign w:val="center"/>
          </w:tcPr>
          <w:p w14:paraId="66C6B204" w14:textId="3351D73F" w:rsidR="00B8622B" w:rsidRDefault="00B8622B" w:rsidP="00C04E39">
            <w:pPr>
              <w:ind w:firstLine="0"/>
              <w:jc w:val="center"/>
            </w:pPr>
            <w:r>
              <w:t>11</w:t>
            </w:r>
          </w:p>
        </w:tc>
        <w:tc>
          <w:tcPr>
            <w:tcW w:w="2193" w:type="dxa"/>
            <w:vAlign w:val="center"/>
          </w:tcPr>
          <w:p w14:paraId="0A089379" w14:textId="1196BF5E" w:rsidR="00B8622B" w:rsidRDefault="00B8622B" w:rsidP="00C04E39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1</w:t>
            </w:r>
            <w:r>
              <w:t>.11</w:t>
            </w:r>
          </w:p>
          <w:p w14:paraId="7AAFEA2E" w14:textId="77777777" w:rsidR="00B8622B" w:rsidRDefault="00B8622B" w:rsidP="00C04E39">
            <w:pPr>
              <w:ind w:firstLine="0"/>
              <w:jc w:val="center"/>
            </w:pPr>
            <w:r>
              <w:t>…</w:t>
            </w:r>
          </w:p>
          <w:p w14:paraId="7924FAEA" w14:textId="77777777" w:rsidR="00B8622B" w:rsidRDefault="00B8622B" w:rsidP="00C04E39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1</w:t>
            </w:r>
            <w:r>
              <w:t>.17</w:t>
            </w:r>
          </w:p>
          <w:p w14:paraId="6FA832CB" w14:textId="1FB14C01" w:rsidR="00D06741" w:rsidRPr="00F20E62" w:rsidRDefault="00D06741" w:rsidP="00D06741">
            <w:pPr>
              <w:ind w:firstLine="0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FD</w:t>
            </w:r>
            <w:r w:rsidR="00B74F2F">
              <w:rPr>
                <w:lang w:val="en-US"/>
              </w:rPr>
              <w:t>::</w:t>
            </w:r>
            <w:proofErr w:type="gramEnd"/>
            <w:r>
              <w:rPr>
                <w:lang w:val="en-US"/>
              </w:rPr>
              <w:t>11:</w:t>
            </w:r>
            <w:r w:rsidR="00B74F2F">
              <w:rPr>
                <w:lang w:val="en-US"/>
              </w:rPr>
              <w:t>EUI-64</w:t>
            </w:r>
          </w:p>
        </w:tc>
        <w:tc>
          <w:tcPr>
            <w:tcW w:w="2336" w:type="dxa"/>
            <w:vAlign w:val="center"/>
          </w:tcPr>
          <w:p w14:paraId="72C81BA6" w14:textId="77777777" w:rsidR="00B8622B" w:rsidRDefault="00B8622B" w:rsidP="00C04E39">
            <w:pPr>
              <w:ind w:firstLine="0"/>
              <w:jc w:val="center"/>
              <w:rPr>
                <w:lang w:val="en-US"/>
              </w:rPr>
            </w:pPr>
            <w:r>
              <w:t>255.255.255.</w:t>
            </w:r>
            <w:r>
              <w:rPr>
                <w:lang w:val="en-US"/>
              </w:rPr>
              <w:t>0</w:t>
            </w:r>
          </w:p>
          <w:p w14:paraId="22B192CE" w14:textId="0E2BE709" w:rsidR="00D06741" w:rsidRPr="00170CAC" w:rsidRDefault="00D06741" w:rsidP="00C04E3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/64</w:t>
            </w:r>
          </w:p>
        </w:tc>
      </w:tr>
      <w:tr w:rsidR="00B8622B" w14:paraId="101112A4" w14:textId="77777777" w:rsidTr="00C04E39">
        <w:tc>
          <w:tcPr>
            <w:tcW w:w="3397" w:type="dxa"/>
            <w:vAlign w:val="center"/>
          </w:tcPr>
          <w:p w14:paraId="5D630B65" w14:textId="5720C0BD" w:rsidR="00B8622B" w:rsidRPr="00880DF4" w:rsidRDefault="00B8622B" w:rsidP="00C04E39">
            <w:pPr>
              <w:ind w:firstLine="0"/>
              <w:jc w:val="center"/>
            </w:pPr>
            <w:r>
              <w:rPr>
                <w:lang w:val="en-US"/>
              </w:rPr>
              <w:t>DHCP-</w:t>
            </w:r>
            <w:r>
              <w:t>пул мобильных подключений для исследовательского и производственного отдела</w:t>
            </w:r>
          </w:p>
        </w:tc>
        <w:tc>
          <w:tcPr>
            <w:tcW w:w="1418" w:type="dxa"/>
            <w:vMerge/>
            <w:vAlign w:val="center"/>
          </w:tcPr>
          <w:p w14:paraId="3BB9007A" w14:textId="77777777" w:rsidR="00B8622B" w:rsidRDefault="00B8622B" w:rsidP="00C04E39">
            <w:pPr>
              <w:ind w:firstLine="0"/>
              <w:jc w:val="center"/>
            </w:pPr>
          </w:p>
        </w:tc>
        <w:tc>
          <w:tcPr>
            <w:tcW w:w="2193" w:type="dxa"/>
            <w:vAlign w:val="center"/>
          </w:tcPr>
          <w:p w14:paraId="167A2696" w14:textId="5E0849F5" w:rsidR="00B8622B" w:rsidRDefault="00B8622B" w:rsidP="00C04E39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1</w:t>
            </w:r>
            <w:r>
              <w:t>.40</w:t>
            </w:r>
          </w:p>
          <w:p w14:paraId="49A1EA3D" w14:textId="77777777" w:rsidR="00B8622B" w:rsidRDefault="00B8622B" w:rsidP="00C04E39">
            <w:pPr>
              <w:ind w:firstLine="0"/>
              <w:jc w:val="center"/>
            </w:pPr>
            <w:r>
              <w:t>…</w:t>
            </w:r>
          </w:p>
          <w:p w14:paraId="4354198B" w14:textId="460256F2" w:rsidR="00B8622B" w:rsidRDefault="00B8622B" w:rsidP="00C04E39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1</w:t>
            </w:r>
            <w:r>
              <w:t>.50</w:t>
            </w:r>
          </w:p>
        </w:tc>
        <w:tc>
          <w:tcPr>
            <w:tcW w:w="2336" w:type="dxa"/>
            <w:vAlign w:val="center"/>
          </w:tcPr>
          <w:p w14:paraId="0C64BF71" w14:textId="4A4F576F" w:rsidR="00B8622B" w:rsidRDefault="00B8622B" w:rsidP="00C04E39">
            <w:pPr>
              <w:ind w:firstLine="0"/>
              <w:jc w:val="center"/>
            </w:pPr>
            <w:r>
              <w:t>255.255.255.0</w:t>
            </w:r>
          </w:p>
        </w:tc>
      </w:tr>
      <w:tr w:rsidR="00B8622B" w:rsidRPr="00274015" w14:paraId="03E9B379" w14:textId="77777777" w:rsidTr="00B8622B">
        <w:tc>
          <w:tcPr>
            <w:tcW w:w="3397" w:type="dxa"/>
          </w:tcPr>
          <w:p w14:paraId="797C39AB" w14:textId="77777777" w:rsidR="00B8622B" w:rsidRDefault="00B8622B" w:rsidP="003141B9">
            <w:pPr>
              <w:ind w:firstLine="0"/>
              <w:jc w:val="center"/>
            </w:pPr>
            <w:r>
              <w:rPr>
                <w:lang w:val="en-US"/>
              </w:rPr>
              <w:t>WLAN</w:t>
            </w:r>
            <w:r>
              <w:t xml:space="preserve">-интерфейс </w:t>
            </w:r>
            <w:r>
              <w:rPr>
                <w:lang w:val="en-US"/>
              </w:rPr>
              <w:t>WLC</w:t>
            </w:r>
          </w:p>
        </w:tc>
        <w:tc>
          <w:tcPr>
            <w:tcW w:w="1418" w:type="dxa"/>
            <w:vMerge/>
          </w:tcPr>
          <w:p w14:paraId="2DBD5985" w14:textId="77777777" w:rsidR="00B8622B" w:rsidRDefault="00B8622B" w:rsidP="003141B9">
            <w:pPr>
              <w:ind w:firstLine="0"/>
              <w:jc w:val="center"/>
            </w:pPr>
          </w:p>
        </w:tc>
        <w:tc>
          <w:tcPr>
            <w:tcW w:w="2193" w:type="dxa"/>
          </w:tcPr>
          <w:p w14:paraId="54201BA8" w14:textId="77777777" w:rsidR="00B8622B" w:rsidRPr="00274015" w:rsidRDefault="00B8622B" w:rsidP="003141B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192.168.1.4</w:t>
            </w:r>
          </w:p>
        </w:tc>
        <w:tc>
          <w:tcPr>
            <w:tcW w:w="2336" w:type="dxa"/>
          </w:tcPr>
          <w:p w14:paraId="6ED1DBC9" w14:textId="77777777" w:rsidR="00B8622B" w:rsidRPr="00274015" w:rsidRDefault="00B8622B" w:rsidP="003141B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255.255.255.0</w:t>
            </w:r>
          </w:p>
        </w:tc>
      </w:tr>
      <w:tr w:rsidR="0033668F" w14:paraId="0BF870DA" w14:textId="77777777" w:rsidTr="0033668F">
        <w:tc>
          <w:tcPr>
            <w:tcW w:w="3397" w:type="dxa"/>
            <w:vAlign w:val="center"/>
          </w:tcPr>
          <w:p w14:paraId="5391CD4E" w14:textId="77777777" w:rsidR="0033668F" w:rsidRPr="00170CAC" w:rsidRDefault="0033668F" w:rsidP="0033668F">
            <w:pPr>
              <w:ind w:firstLine="0"/>
              <w:jc w:val="center"/>
            </w:pPr>
            <w:r>
              <w:t>Рабочие станции бухгалтерии и отдела продаж и обслуживания</w:t>
            </w:r>
          </w:p>
        </w:tc>
        <w:tc>
          <w:tcPr>
            <w:tcW w:w="1418" w:type="dxa"/>
            <w:vMerge w:val="restart"/>
            <w:vAlign w:val="center"/>
          </w:tcPr>
          <w:p w14:paraId="1B7E1A41" w14:textId="49046249" w:rsidR="0033668F" w:rsidRPr="0033668F" w:rsidRDefault="0033668F" w:rsidP="0033668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2193" w:type="dxa"/>
            <w:vAlign w:val="center"/>
          </w:tcPr>
          <w:p w14:paraId="4FC1FF30" w14:textId="77777777" w:rsidR="0033668F" w:rsidRDefault="0033668F" w:rsidP="0033668F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2</w:t>
            </w:r>
            <w:r>
              <w:t>.10</w:t>
            </w:r>
          </w:p>
          <w:p w14:paraId="6067AA87" w14:textId="77777777" w:rsidR="0033668F" w:rsidRDefault="0033668F" w:rsidP="0033668F">
            <w:pPr>
              <w:ind w:firstLine="0"/>
              <w:jc w:val="center"/>
            </w:pPr>
            <w:r>
              <w:t>…</w:t>
            </w:r>
          </w:p>
          <w:p w14:paraId="7968F3F0" w14:textId="77777777" w:rsidR="0033668F" w:rsidRDefault="0033668F" w:rsidP="0033668F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2</w:t>
            </w:r>
            <w:r>
              <w:t>.12</w:t>
            </w:r>
          </w:p>
          <w:p w14:paraId="0405F1EF" w14:textId="5D0E41E2" w:rsidR="00BF573C" w:rsidRPr="00F20E62" w:rsidRDefault="00B74F2F" w:rsidP="0033668F">
            <w:pPr>
              <w:ind w:firstLine="0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FD::</w:t>
            </w:r>
            <w:proofErr w:type="gramEnd"/>
            <w:r>
              <w:rPr>
                <w:lang w:val="en-US"/>
              </w:rPr>
              <w:t>12:EUI-64</w:t>
            </w:r>
          </w:p>
        </w:tc>
        <w:tc>
          <w:tcPr>
            <w:tcW w:w="2336" w:type="dxa"/>
            <w:vAlign w:val="center"/>
          </w:tcPr>
          <w:p w14:paraId="2961FF35" w14:textId="77777777" w:rsidR="0033668F" w:rsidRDefault="0033668F" w:rsidP="0033668F">
            <w:pPr>
              <w:ind w:firstLine="0"/>
              <w:jc w:val="center"/>
            </w:pPr>
            <w:r>
              <w:t>255.255.255.0</w:t>
            </w:r>
          </w:p>
          <w:p w14:paraId="731F1F15" w14:textId="1CC819D0" w:rsidR="00BF573C" w:rsidRPr="00BF573C" w:rsidRDefault="00BF573C" w:rsidP="0033668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/64</w:t>
            </w:r>
          </w:p>
        </w:tc>
      </w:tr>
      <w:tr w:rsidR="0033668F" w14:paraId="5F02135A" w14:textId="77777777" w:rsidTr="0033668F">
        <w:tc>
          <w:tcPr>
            <w:tcW w:w="3397" w:type="dxa"/>
            <w:vAlign w:val="center"/>
          </w:tcPr>
          <w:p w14:paraId="383AB5CD" w14:textId="570BB5BC" w:rsidR="0033668F" w:rsidRDefault="0033668F" w:rsidP="0033668F">
            <w:pPr>
              <w:ind w:firstLine="0"/>
              <w:jc w:val="center"/>
            </w:pPr>
            <w:r>
              <w:rPr>
                <w:lang w:val="en-US"/>
              </w:rPr>
              <w:t>DHCP-</w:t>
            </w:r>
            <w:r>
              <w:t>пул мобильных подключений для бухгалтерии и отдела продаж и обслуживания</w:t>
            </w:r>
          </w:p>
        </w:tc>
        <w:tc>
          <w:tcPr>
            <w:tcW w:w="1418" w:type="dxa"/>
            <w:vMerge/>
            <w:vAlign w:val="center"/>
          </w:tcPr>
          <w:p w14:paraId="3F5D5BDB" w14:textId="1B8B1FC0" w:rsidR="0033668F" w:rsidRDefault="0033668F" w:rsidP="0033668F">
            <w:pPr>
              <w:ind w:firstLine="0"/>
              <w:jc w:val="center"/>
            </w:pPr>
          </w:p>
        </w:tc>
        <w:tc>
          <w:tcPr>
            <w:tcW w:w="2193" w:type="dxa"/>
            <w:vAlign w:val="center"/>
          </w:tcPr>
          <w:p w14:paraId="675D7632" w14:textId="0F19A3FD" w:rsidR="0033668F" w:rsidRDefault="0033668F" w:rsidP="0033668F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2</w:t>
            </w:r>
            <w:r>
              <w:t>.40</w:t>
            </w:r>
          </w:p>
          <w:p w14:paraId="498D29DF" w14:textId="77777777" w:rsidR="0033668F" w:rsidRDefault="0033668F" w:rsidP="0033668F">
            <w:pPr>
              <w:ind w:firstLine="0"/>
              <w:jc w:val="center"/>
            </w:pPr>
            <w:r>
              <w:t>…</w:t>
            </w:r>
          </w:p>
          <w:p w14:paraId="7B99A6FD" w14:textId="65CEA56D" w:rsidR="0033668F" w:rsidRDefault="0033668F" w:rsidP="0033668F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2</w:t>
            </w:r>
            <w:r>
              <w:t>.50</w:t>
            </w:r>
          </w:p>
        </w:tc>
        <w:tc>
          <w:tcPr>
            <w:tcW w:w="2336" w:type="dxa"/>
            <w:vAlign w:val="center"/>
          </w:tcPr>
          <w:p w14:paraId="50A82E39" w14:textId="1F85AF47" w:rsidR="0033668F" w:rsidRDefault="0033668F" w:rsidP="0033668F">
            <w:pPr>
              <w:ind w:firstLine="0"/>
              <w:jc w:val="center"/>
            </w:pPr>
            <w:r>
              <w:t>255.255.255.0</w:t>
            </w:r>
          </w:p>
        </w:tc>
      </w:tr>
      <w:tr w:rsidR="0033668F" w14:paraId="72D86A82" w14:textId="77777777" w:rsidTr="0033668F">
        <w:tc>
          <w:tcPr>
            <w:tcW w:w="3397" w:type="dxa"/>
            <w:vAlign w:val="center"/>
          </w:tcPr>
          <w:p w14:paraId="5274EA6B" w14:textId="7E55FDCF" w:rsidR="0033668F" w:rsidRPr="0093794B" w:rsidRDefault="0033668F" w:rsidP="0033668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WLAN</w:t>
            </w:r>
            <w:r>
              <w:t xml:space="preserve">-интерфейс </w:t>
            </w:r>
            <w:r>
              <w:rPr>
                <w:lang w:val="en-US"/>
              </w:rPr>
              <w:t>WLC</w:t>
            </w:r>
          </w:p>
        </w:tc>
        <w:tc>
          <w:tcPr>
            <w:tcW w:w="1418" w:type="dxa"/>
            <w:vMerge/>
            <w:vAlign w:val="center"/>
          </w:tcPr>
          <w:p w14:paraId="6A51F92A" w14:textId="77777777" w:rsidR="0033668F" w:rsidRDefault="0033668F" w:rsidP="0033668F">
            <w:pPr>
              <w:ind w:firstLine="0"/>
              <w:jc w:val="center"/>
            </w:pPr>
          </w:p>
        </w:tc>
        <w:tc>
          <w:tcPr>
            <w:tcW w:w="2193" w:type="dxa"/>
            <w:vAlign w:val="center"/>
          </w:tcPr>
          <w:p w14:paraId="65D0A87B" w14:textId="6B7BDE31" w:rsidR="0033668F" w:rsidRPr="0093794B" w:rsidRDefault="0033668F" w:rsidP="0033668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192.168.2.4</w:t>
            </w:r>
          </w:p>
        </w:tc>
        <w:tc>
          <w:tcPr>
            <w:tcW w:w="2336" w:type="dxa"/>
            <w:vAlign w:val="center"/>
          </w:tcPr>
          <w:p w14:paraId="10DC69ED" w14:textId="7FD4457E" w:rsidR="0033668F" w:rsidRDefault="0033668F" w:rsidP="0033668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255.255.255.0</w:t>
            </w:r>
          </w:p>
        </w:tc>
      </w:tr>
      <w:tr w:rsidR="00EE3B4A" w:rsidRPr="00091DEB" w14:paraId="0BFFD07B" w14:textId="77777777" w:rsidTr="00616A0C">
        <w:tc>
          <w:tcPr>
            <w:tcW w:w="3397" w:type="dxa"/>
            <w:vAlign w:val="center"/>
          </w:tcPr>
          <w:p w14:paraId="4ABB5662" w14:textId="0AFE8EEF" w:rsidR="00EE3B4A" w:rsidRPr="00091DEB" w:rsidRDefault="00EE3B4A" w:rsidP="00616A0C">
            <w:pPr>
              <w:ind w:firstLine="0"/>
              <w:jc w:val="center"/>
            </w:pPr>
            <w:r>
              <w:rPr>
                <w:lang w:val="en-US"/>
              </w:rPr>
              <w:t>DHCP</w:t>
            </w:r>
            <w:r>
              <w:t xml:space="preserve">-пул гостевых мобильных подключений </w:t>
            </w:r>
          </w:p>
        </w:tc>
        <w:tc>
          <w:tcPr>
            <w:tcW w:w="1418" w:type="dxa"/>
            <w:vMerge w:val="restart"/>
            <w:vAlign w:val="center"/>
          </w:tcPr>
          <w:p w14:paraId="0FEDBE74" w14:textId="66669C8F" w:rsidR="00EE3B4A" w:rsidRDefault="00EE3B4A" w:rsidP="00616A0C">
            <w:pPr>
              <w:ind w:firstLine="0"/>
              <w:jc w:val="center"/>
            </w:pPr>
            <w:r>
              <w:t>13</w:t>
            </w:r>
          </w:p>
        </w:tc>
        <w:tc>
          <w:tcPr>
            <w:tcW w:w="2193" w:type="dxa"/>
            <w:vAlign w:val="center"/>
          </w:tcPr>
          <w:p w14:paraId="7A4CADAB" w14:textId="1CD52777" w:rsidR="00EE3B4A" w:rsidRDefault="00EE3B4A" w:rsidP="00616A0C">
            <w:pPr>
              <w:ind w:firstLine="0"/>
              <w:jc w:val="center"/>
            </w:pPr>
            <w:r>
              <w:t>192.168.3.40</w:t>
            </w:r>
          </w:p>
          <w:p w14:paraId="42BBE80E" w14:textId="77777777" w:rsidR="00EE3B4A" w:rsidRDefault="00EE3B4A" w:rsidP="00616A0C">
            <w:pPr>
              <w:ind w:firstLine="0"/>
              <w:jc w:val="center"/>
            </w:pPr>
            <w:r>
              <w:t>…</w:t>
            </w:r>
          </w:p>
          <w:p w14:paraId="6811BD28" w14:textId="77777777" w:rsidR="00EE3B4A" w:rsidRDefault="00EE3B4A" w:rsidP="00616A0C">
            <w:pPr>
              <w:ind w:firstLine="0"/>
              <w:jc w:val="center"/>
            </w:pPr>
            <w:r>
              <w:t>192.168.3.50</w:t>
            </w:r>
          </w:p>
          <w:p w14:paraId="2EB01B3E" w14:textId="471F6871" w:rsidR="00BF573C" w:rsidRDefault="00B74F2F" w:rsidP="00616A0C">
            <w:pPr>
              <w:ind w:firstLine="0"/>
              <w:jc w:val="center"/>
            </w:pPr>
            <w:proofErr w:type="gramStart"/>
            <w:r>
              <w:rPr>
                <w:lang w:val="en-US"/>
              </w:rPr>
              <w:t>FD::</w:t>
            </w:r>
            <w:proofErr w:type="gramEnd"/>
            <w:r>
              <w:rPr>
                <w:lang w:val="en-US"/>
              </w:rPr>
              <w:t>13:EUI-64</w:t>
            </w:r>
          </w:p>
        </w:tc>
        <w:tc>
          <w:tcPr>
            <w:tcW w:w="2336" w:type="dxa"/>
            <w:vAlign w:val="center"/>
          </w:tcPr>
          <w:p w14:paraId="3C210358" w14:textId="77777777" w:rsidR="00EE3B4A" w:rsidRDefault="00EE3B4A" w:rsidP="00616A0C">
            <w:pPr>
              <w:ind w:firstLine="0"/>
              <w:jc w:val="center"/>
            </w:pPr>
            <w:r>
              <w:t>255.255.255.0</w:t>
            </w:r>
          </w:p>
          <w:p w14:paraId="3511EEB8" w14:textId="7047D5AB" w:rsidR="00BF573C" w:rsidRPr="00BF573C" w:rsidRDefault="00BF573C" w:rsidP="00616A0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/64</w:t>
            </w:r>
          </w:p>
        </w:tc>
      </w:tr>
      <w:tr w:rsidR="00EE3B4A" w:rsidRPr="00091DEB" w14:paraId="0C0C48E4" w14:textId="77777777" w:rsidTr="00616A0C">
        <w:tc>
          <w:tcPr>
            <w:tcW w:w="3397" w:type="dxa"/>
            <w:vAlign w:val="center"/>
          </w:tcPr>
          <w:p w14:paraId="35EB029A" w14:textId="7B384C58" w:rsidR="00EE3B4A" w:rsidRPr="0093794B" w:rsidRDefault="00EE3B4A" w:rsidP="00616A0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WLAN</w:t>
            </w:r>
            <w:r>
              <w:t>-интерфейс</w:t>
            </w:r>
            <w:r w:rsidR="0093794B">
              <w:t xml:space="preserve"> </w:t>
            </w:r>
            <w:r w:rsidR="0093794B">
              <w:rPr>
                <w:lang w:val="en-US"/>
              </w:rPr>
              <w:t>WLC</w:t>
            </w:r>
          </w:p>
        </w:tc>
        <w:tc>
          <w:tcPr>
            <w:tcW w:w="1418" w:type="dxa"/>
            <w:vMerge/>
            <w:vAlign w:val="center"/>
          </w:tcPr>
          <w:p w14:paraId="13CFA145" w14:textId="77777777" w:rsidR="00EE3B4A" w:rsidRDefault="00EE3B4A" w:rsidP="00616A0C">
            <w:pPr>
              <w:ind w:firstLine="0"/>
              <w:jc w:val="center"/>
            </w:pPr>
          </w:p>
        </w:tc>
        <w:tc>
          <w:tcPr>
            <w:tcW w:w="2193" w:type="dxa"/>
            <w:vAlign w:val="center"/>
          </w:tcPr>
          <w:p w14:paraId="1F6A86F2" w14:textId="793A34B2" w:rsidR="00EE3B4A" w:rsidRPr="00EE3B4A" w:rsidRDefault="00EE3B4A" w:rsidP="00616A0C">
            <w:pPr>
              <w:ind w:firstLine="0"/>
              <w:jc w:val="center"/>
            </w:pPr>
            <w:r>
              <w:rPr>
                <w:lang w:val="en-US"/>
              </w:rPr>
              <w:t>192.168</w:t>
            </w:r>
            <w:r>
              <w:t>.3.4</w:t>
            </w:r>
          </w:p>
        </w:tc>
        <w:tc>
          <w:tcPr>
            <w:tcW w:w="2336" w:type="dxa"/>
            <w:vAlign w:val="center"/>
          </w:tcPr>
          <w:p w14:paraId="54C7B234" w14:textId="266A75AD" w:rsidR="00EE3B4A" w:rsidRDefault="00EE3B4A" w:rsidP="00616A0C">
            <w:pPr>
              <w:ind w:firstLine="0"/>
              <w:jc w:val="center"/>
            </w:pPr>
            <w:r>
              <w:t>255.255.255.0</w:t>
            </w:r>
          </w:p>
        </w:tc>
      </w:tr>
      <w:tr w:rsidR="00EE3B4A" w14:paraId="6CA2C8A9" w14:textId="77777777" w:rsidTr="00616A0C">
        <w:tc>
          <w:tcPr>
            <w:tcW w:w="3397" w:type="dxa"/>
            <w:vAlign w:val="center"/>
          </w:tcPr>
          <w:p w14:paraId="06330BA1" w14:textId="77777777" w:rsidR="00EE3B4A" w:rsidRDefault="00EE3B4A" w:rsidP="00616A0C">
            <w:pPr>
              <w:ind w:firstLine="0"/>
              <w:jc w:val="center"/>
            </w:pPr>
            <w:r>
              <w:t>Административный отдел</w:t>
            </w:r>
          </w:p>
        </w:tc>
        <w:tc>
          <w:tcPr>
            <w:tcW w:w="1418" w:type="dxa"/>
            <w:vMerge w:val="restart"/>
            <w:vAlign w:val="center"/>
          </w:tcPr>
          <w:p w14:paraId="6F51C27A" w14:textId="77777777" w:rsidR="00EE3B4A" w:rsidRDefault="00EE3B4A" w:rsidP="00616A0C">
            <w:pPr>
              <w:ind w:firstLine="0"/>
              <w:jc w:val="center"/>
            </w:pPr>
            <w:r>
              <w:t>20</w:t>
            </w:r>
          </w:p>
        </w:tc>
        <w:tc>
          <w:tcPr>
            <w:tcW w:w="2193" w:type="dxa"/>
            <w:vAlign w:val="center"/>
          </w:tcPr>
          <w:p w14:paraId="28C89B7D" w14:textId="77777777" w:rsidR="00EE3B4A" w:rsidRDefault="00EE3B4A" w:rsidP="00A149BD">
            <w:pPr>
              <w:ind w:firstLine="0"/>
              <w:jc w:val="center"/>
            </w:pPr>
            <w:r>
              <w:t>192.168.20.10</w:t>
            </w:r>
          </w:p>
          <w:p w14:paraId="0F9D258F" w14:textId="75254981" w:rsidR="009458E1" w:rsidRPr="009458E1" w:rsidRDefault="00B74F2F" w:rsidP="00A149BD">
            <w:pPr>
              <w:ind w:firstLine="0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FD::</w:t>
            </w:r>
            <w:proofErr w:type="gramEnd"/>
            <w:r>
              <w:rPr>
                <w:lang w:val="en-US"/>
              </w:rPr>
              <w:t>20:EUI-64</w:t>
            </w:r>
          </w:p>
        </w:tc>
        <w:tc>
          <w:tcPr>
            <w:tcW w:w="2336" w:type="dxa"/>
            <w:vAlign w:val="center"/>
          </w:tcPr>
          <w:p w14:paraId="0AC1DDB6" w14:textId="77777777" w:rsidR="00EE3B4A" w:rsidRDefault="00EE3B4A" w:rsidP="00616A0C">
            <w:pPr>
              <w:ind w:firstLine="0"/>
              <w:jc w:val="center"/>
            </w:pPr>
            <w:r>
              <w:t>255.255.255.0</w:t>
            </w:r>
          </w:p>
          <w:p w14:paraId="1AB6A9F4" w14:textId="34D2815E" w:rsidR="009458E1" w:rsidRPr="009458E1" w:rsidRDefault="009458E1" w:rsidP="00616A0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/64</w:t>
            </w:r>
          </w:p>
        </w:tc>
      </w:tr>
      <w:tr w:rsidR="00EE3B4A" w14:paraId="0800E599" w14:textId="77777777" w:rsidTr="00616A0C">
        <w:tc>
          <w:tcPr>
            <w:tcW w:w="3397" w:type="dxa"/>
            <w:vAlign w:val="center"/>
          </w:tcPr>
          <w:p w14:paraId="3BF8DF20" w14:textId="77777777" w:rsidR="00EE3B4A" w:rsidRDefault="00EE3B4A" w:rsidP="00616A0C">
            <w:pPr>
              <w:ind w:firstLine="0"/>
              <w:jc w:val="center"/>
            </w:pPr>
            <w:r>
              <w:t>Контроллер точек доступа</w:t>
            </w:r>
          </w:p>
        </w:tc>
        <w:tc>
          <w:tcPr>
            <w:tcW w:w="1418" w:type="dxa"/>
            <w:vMerge/>
            <w:vAlign w:val="center"/>
          </w:tcPr>
          <w:p w14:paraId="55949F79" w14:textId="77777777" w:rsidR="00EE3B4A" w:rsidRDefault="00EE3B4A" w:rsidP="00616A0C">
            <w:pPr>
              <w:ind w:firstLine="0"/>
              <w:jc w:val="center"/>
            </w:pPr>
          </w:p>
        </w:tc>
        <w:tc>
          <w:tcPr>
            <w:tcW w:w="2193" w:type="dxa"/>
            <w:vAlign w:val="center"/>
          </w:tcPr>
          <w:p w14:paraId="41B6BE6C" w14:textId="565F3D54" w:rsidR="00EE3B4A" w:rsidRPr="006C5FFB" w:rsidRDefault="00EE3B4A" w:rsidP="00616A0C">
            <w:pPr>
              <w:ind w:firstLine="0"/>
              <w:jc w:val="center"/>
              <w:rPr>
                <w:lang w:val="en-US"/>
              </w:rPr>
            </w:pPr>
            <w:r>
              <w:t>192.168.20</w:t>
            </w:r>
            <w:r>
              <w:rPr>
                <w:lang w:val="en-US"/>
              </w:rPr>
              <w:t>.</w:t>
            </w:r>
            <w:r>
              <w:t>5</w:t>
            </w:r>
            <w:r>
              <w:rPr>
                <w:lang w:val="en-US"/>
              </w:rPr>
              <w:t>0</w:t>
            </w:r>
          </w:p>
        </w:tc>
        <w:tc>
          <w:tcPr>
            <w:tcW w:w="2336" w:type="dxa"/>
            <w:vAlign w:val="center"/>
          </w:tcPr>
          <w:p w14:paraId="1AB40A6E" w14:textId="77777777" w:rsidR="00EE3B4A" w:rsidRDefault="00EE3B4A" w:rsidP="00616A0C">
            <w:pPr>
              <w:ind w:firstLine="0"/>
              <w:jc w:val="center"/>
            </w:pPr>
            <w:r>
              <w:t>255.255.255.0</w:t>
            </w:r>
          </w:p>
        </w:tc>
      </w:tr>
      <w:tr w:rsidR="00EE3B4A" w14:paraId="6542EACB" w14:textId="77777777" w:rsidTr="00616A0C">
        <w:tc>
          <w:tcPr>
            <w:tcW w:w="3397" w:type="dxa"/>
            <w:vAlign w:val="center"/>
          </w:tcPr>
          <w:p w14:paraId="27F37770" w14:textId="2F7E3BC9" w:rsidR="00EE3B4A" w:rsidRPr="00EE3B4A" w:rsidRDefault="00EE3B4A" w:rsidP="00616A0C">
            <w:pPr>
              <w:ind w:firstLine="0"/>
              <w:jc w:val="center"/>
            </w:pPr>
            <w:r>
              <w:rPr>
                <w:lang w:val="en-US"/>
              </w:rPr>
              <w:t>DHCP-</w:t>
            </w:r>
            <w:r>
              <w:t>пул для точек доступа</w:t>
            </w:r>
          </w:p>
        </w:tc>
        <w:tc>
          <w:tcPr>
            <w:tcW w:w="1418" w:type="dxa"/>
            <w:vMerge/>
            <w:vAlign w:val="center"/>
          </w:tcPr>
          <w:p w14:paraId="4239C147" w14:textId="77777777" w:rsidR="00EE3B4A" w:rsidRDefault="00EE3B4A" w:rsidP="00616A0C">
            <w:pPr>
              <w:ind w:firstLine="0"/>
              <w:jc w:val="center"/>
            </w:pPr>
          </w:p>
        </w:tc>
        <w:tc>
          <w:tcPr>
            <w:tcW w:w="2193" w:type="dxa"/>
            <w:vAlign w:val="center"/>
          </w:tcPr>
          <w:p w14:paraId="10881068" w14:textId="77777777" w:rsidR="00EE3B4A" w:rsidRDefault="00EE3B4A" w:rsidP="00616A0C">
            <w:pPr>
              <w:ind w:firstLine="0"/>
              <w:jc w:val="center"/>
            </w:pPr>
            <w:r>
              <w:t>192.168.20.50</w:t>
            </w:r>
          </w:p>
          <w:p w14:paraId="67E6E851" w14:textId="77777777" w:rsidR="00EE3B4A" w:rsidRDefault="00EE3B4A" w:rsidP="00616A0C">
            <w:pPr>
              <w:ind w:firstLine="0"/>
              <w:jc w:val="center"/>
            </w:pPr>
            <w:r>
              <w:t>…</w:t>
            </w:r>
          </w:p>
          <w:p w14:paraId="3CB8A679" w14:textId="6C83B17B" w:rsidR="00EE3B4A" w:rsidRDefault="00EE3B4A" w:rsidP="00616A0C">
            <w:pPr>
              <w:ind w:firstLine="0"/>
              <w:jc w:val="center"/>
            </w:pPr>
            <w:r>
              <w:t>192.168.20.60</w:t>
            </w:r>
          </w:p>
        </w:tc>
        <w:tc>
          <w:tcPr>
            <w:tcW w:w="2336" w:type="dxa"/>
            <w:vAlign w:val="center"/>
          </w:tcPr>
          <w:p w14:paraId="12D73618" w14:textId="6772CB88" w:rsidR="00EE3B4A" w:rsidRDefault="00EE3B4A" w:rsidP="00616A0C">
            <w:pPr>
              <w:ind w:firstLine="0"/>
              <w:jc w:val="center"/>
            </w:pPr>
            <w:r>
              <w:t>255.255.255.0</w:t>
            </w:r>
          </w:p>
        </w:tc>
      </w:tr>
      <w:tr w:rsidR="00F00D77" w14:paraId="3D806786" w14:textId="77777777" w:rsidTr="00616A0C">
        <w:tc>
          <w:tcPr>
            <w:tcW w:w="3397" w:type="dxa"/>
            <w:vAlign w:val="center"/>
          </w:tcPr>
          <w:p w14:paraId="2574C493" w14:textId="77777777" w:rsidR="00F00D77" w:rsidRDefault="00F00D77" w:rsidP="00616A0C">
            <w:pPr>
              <w:ind w:firstLine="0"/>
              <w:jc w:val="center"/>
            </w:pPr>
            <w:r>
              <w:t>Многофункциональный сервер</w:t>
            </w:r>
          </w:p>
        </w:tc>
        <w:tc>
          <w:tcPr>
            <w:tcW w:w="1418" w:type="dxa"/>
            <w:vAlign w:val="center"/>
          </w:tcPr>
          <w:p w14:paraId="0BA5F267" w14:textId="77777777" w:rsidR="00F00D77" w:rsidRDefault="00F00D77" w:rsidP="00616A0C">
            <w:pPr>
              <w:ind w:firstLine="0"/>
              <w:jc w:val="center"/>
            </w:pPr>
            <w:r>
              <w:t>30</w:t>
            </w:r>
          </w:p>
        </w:tc>
        <w:tc>
          <w:tcPr>
            <w:tcW w:w="2193" w:type="dxa"/>
            <w:vAlign w:val="center"/>
          </w:tcPr>
          <w:p w14:paraId="72894BB7" w14:textId="77777777" w:rsidR="00F00D77" w:rsidRDefault="00F00D77" w:rsidP="00616A0C">
            <w:pPr>
              <w:ind w:firstLine="0"/>
              <w:jc w:val="center"/>
            </w:pPr>
            <w:r>
              <w:t>192.168.30.1</w:t>
            </w:r>
            <w:r w:rsidR="00523943">
              <w:t>0</w:t>
            </w:r>
          </w:p>
          <w:p w14:paraId="78511954" w14:textId="66687F95" w:rsidR="00835677" w:rsidRPr="00835677" w:rsidRDefault="00835677" w:rsidP="00616A0C">
            <w:pPr>
              <w:ind w:firstLine="0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FD</w:t>
            </w:r>
            <w:r w:rsidR="00B74F2F">
              <w:rPr>
                <w:lang w:val="en-US"/>
              </w:rPr>
              <w:t>::</w:t>
            </w:r>
            <w:proofErr w:type="gramEnd"/>
            <w:r>
              <w:rPr>
                <w:lang w:val="en-US"/>
              </w:rPr>
              <w:t>30:</w:t>
            </w:r>
            <w:r w:rsidR="00B74F2F">
              <w:rPr>
                <w:lang w:val="en-US"/>
              </w:rPr>
              <w:t>EUI-64</w:t>
            </w:r>
          </w:p>
        </w:tc>
        <w:tc>
          <w:tcPr>
            <w:tcW w:w="2336" w:type="dxa"/>
            <w:vAlign w:val="center"/>
          </w:tcPr>
          <w:p w14:paraId="0BD35202" w14:textId="77777777" w:rsidR="00F00D77" w:rsidRDefault="00F00D77" w:rsidP="00616A0C">
            <w:pPr>
              <w:ind w:firstLine="0"/>
              <w:jc w:val="center"/>
            </w:pPr>
            <w:r>
              <w:t>255.255.255.0</w:t>
            </w:r>
          </w:p>
          <w:p w14:paraId="5A45A965" w14:textId="718BADE6" w:rsidR="00835677" w:rsidRPr="00835677" w:rsidRDefault="00835677" w:rsidP="00616A0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/64</w:t>
            </w:r>
          </w:p>
        </w:tc>
      </w:tr>
    </w:tbl>
    <w:p w14:paraId="2D08B680" w14:textId="77777777" w:rsidR="00EE3B4A" w:rsidRDefault="00EE3B4A" w:rsidP="00C90AF3">
      <w:pPr>
        <w:ind w:firstLine="0"/>
      </w:pPr>
    </w:p>
    <w:p w14:paraId="63047F5B" w14:textId="77777777" w:rsidR="008064E6" w:rsidRPr="00BB573D" w:rsidRDefault="008064E6" w:rsidP="008064E6">
      <w:pPr>
        <w:pStyle w:val="Heading2"/>
        <w:rPr>
          <w:lang w:val="en-US"/>
        </w:rPr>
      </w:pPr>
      <w:bookmarkStart w:id="42" w:name="_Toc152710385"/>
      <w:r>
        <w:lastRenderedPageBreak/>
        <w:t>3.9 Описание и настройка компонентов локальной сети</w:t>
      </w:r>
      <w:bookmarkEnd w:id="42"/>
    </w:p>
    <w:p w14:paraId="34ABFEC7" w14:textId="77777777" w:rsidR="008064E6" w:rsidRDefault="008064E6" w:rsidP="008064E6">
      <w:pPr>
        <w:pStyle w:val="Heading2"/>
      </w:pPr>
    </w:p>
    <w:p w14:paraId="767085FD" w14:textId="77777777" w:rsidR="008064E6" w:rsidRDefault="008064E6" w:rsidP="008064E6">
      <w:pPr>
        <w:pStyle w:val="Heading3"/>
      </w:pPr>
      <w:bookmarkStart w:id="43" w:name="_Toc152710386"/>
      <w:r>
        <w:t>3.9.1 Настройка маршрутизатора</w:t>
      </w:r>
      <w:bookmarkEnd w:id="43"/>
    </w:p>
    <w:p w14:paraId="58486886" w14:textId="77777777" w:rsidR="008064E6" w:rsidRDefault="008064E6" w:rsidP="008064E6">
      <w:pPr>
        <w:pStyle w:val="Heading3"/>
      </w:pPr>
    </w:p>
    <w:p w14:paraId="3C5A06F5" w14:textId="020437D7" w:rsidR="00D91C1F" w:rsidRDefault="008064E6" w:rsidP="00D91C1F">
      <w:r>
        <w:t xml:space="preserve">Для подключения </w:t>
      </w:r>
      <w:r w:rsidR="00D91C1F">
        <w:t>станции, с которой будет происходить настройка к маршрутизатору необходим консольный кабель</w:t>
      </w:r>
      <w:r w:rsidR="00D91C1F">
        <w:rPr>
          <w:lang w:val="en-US"/>
        </w:rPr>
        <w:t xml:space="preserve"> RJ45-DB9</w:t>
      </w:r>
      <w:r w:rsidR="00D91C1F">
        <w:t xml:space="preserve">, если на компьютере есть </w:t>
      </w:r>
      <w:r w:rsidR="00D91C1F">
        <w:rPr>
          <w:lang w:val="en-US"/>
        </w:rPr>
        <w:t>COM-</w:t>
      </w:r>
      <w:r w:rsidR="00D91C1F">
        <w:t xml:space="preserve">порт, или же </w:t>
      </w:r>
      <w:r w:rsidR="00D91C1F">
        <w:rPr>
          <w:lang w:val="en-US"/>
        </w:rPr>
        <w:t>RJ45-USB</w:t>
      </w:r>
      <w:r w:rsidR="00D91C1F">
        <w:t xml:space="preserve">, с эмулятором терминала, по типу </w:t>
      </w:r>
      <w:r w:rsidR="00D91C1F">
        <w:rPr>
          <w:lang w:val="en-US"/>
        </w:rPr>
        <w:t>PuTTY</w:t>
      </w:r>
      <w:r w:rsidR="00D91C1F">
        <w:t>.</w:t>
      </w:r>
    </w:p>
    <w:p w14:paraId="76DED7AB" w14:textId="0A9DADCF" w:rsidR="00616A0C" w:rsidRPr="00616A0C" w:rsidRDefault="00616A0C" w:rsidP="00D91C1F">
      <w:r>
        <w:t xml:space="preserve">По правилам хорошего тона назначим нашим подинтерфейсам маршрутизатора </w:t>
      </w:r>
      <w:r>
        <w:rPr>
          <w:lang w:val="en-US"/>
        </w:rPr>
        <w:t>IP</w:t>
      </w:r>
      <w:r>
        <w:t>-адреса, оканчивающиеся на «1», так как данные адреса будут служить маршрутом по умолчанию для оконечного оборудования.</w:t>
      </w:r>
    </w:p>
    <w:p w14:paraId="3193274E" w14:textId="77777777" w:rsidR="00123288" w:rsidRDefault="00123288" w:rsidP="00123288">
      <w:pPr>
        <w:pStyle w:val="ListParagraph"/>
        <w:ind w:left="1069" w:firstLine="0"/>
        <w:rPr>
          <w:lang w:eastAsia="en-US" w:bidi="ar-SA"/>
        </w:rPr>
      </w:pPr>
    </w:p>
    <w:p w14:paraId="19863F20" w14:textId="5C2C438A" w:rsidR="00CD1AB4" w:rsidRDefault="00CD1AB4" w:rsidP="006D4DA4">
      <w:pPr>
        <w:pStyle w:val="ListParagraph"/>
        <w:numPr>
          <w:ilvl w:val="0"/>
          <w:numId w:val="12"/>
        </w:numPr>
        <w:ind w:left="0" w:firstLine="709"/>
        <w:rPr>
          <w:lang w:eastAsia="en-US" w:bidi="ar-SA"/>
        </w:rPr>
      </w:pPr>
      <w:r>
        <w:rPr>
          <w:lang w:eastAsia="en-US" w:bidi="ar-SA"/>
        </w:rPr>
        <w:t>Настройка канала между маршрутизатором и коммутатором</w:t>
      </w:r>
      <w:r w:rsidR="006D4DA4">
        <w:rPr>
          <w:lang w:eastAsia="en-US" w:bidi="ar-SA"/>
        </w:rPr>
        <w:t>, настройка пароля</w:t>
      </w:r>
    </w:p>
    <w:p w14:paraId="39AAB0CB" w14:textId="77777777" w:rsidR="00CD1AB4" w:rsidRDefault="00CD1AB4" w:rsidP="00CD1AB4">
      <w:pPr>
        <w:ind w:firstLine="0"/>
        <w:rPr>
          <w:lang w:eastAsia="en-US" w:bidi="ar-SA"/>
        </w:rPr>
      </w:pPr>
    </w:p>
    <w:p w14:paraId="77B1CB01" w14:textId="77777777" w:rsidR="007163FB" w:rsidRDefault="006D4DA4" w:rsidP="007163FB">
      <w:pPr>
        <w:pStyle w:val="code"/>
        <w:rPr>
          <w:lang w:val="en-US" w:eastAsia="en-US" w:bidi="ar-SA"/>
        </w:rPr>
      </w:pPr>
      <w:r w:rsidRPr="00CD1AB4">
        <w:rPr>
          <w:lang w:val="en-US" w:eastAsia="en-US" w:bidi="ar-SA"/>
        </w:rPr>
        <w:t>Router(config)#</w:t>
      </w:r>
      <w:r w:rsidRPr="006D4DA4">
        <w:rPr>
          <w:lang w:val="en-US" w:eastAsia="en-US" w:bidi="ar-SA"/>
        </w:rPr>
        <w:t xml:space="preserve">enable password </w:t>
      </w:r>
      <w:r w:rsidR="001F4ACD" w:rsidRPr="001F4ACD">
        <w:rPr>
          <w:lang w:val="en-US" w:eastAsia="en-US" w:bidi="ar-SA"/>
        </w:rPr>
        <w:t>kBv724]xZgE4</w:t>
      </w:r>
      <w:r w:rsidR="007163FB" w:rsidRPr="007163FB">
        <w:rPr>
          <w:lang w:val="en-US" w:eastAsia="en-US" w:bidi="ar-SA"/>
        </w:rPr>
        <w:t xml:space="preserve"> </w:t>
      </w:r>
    </w:p>
    <w:p w14:paraId="39E6F128" w14:textId="77777777" w:rsidR="002823DB" w:rsidRDefault="007163FB" w:rsidP="002823DB">
      <w:pPr>
        <w:pStyle w:val="code"/>
        <w:rPr>
          <w:lang w:val="en-US" w:eastAsia="en-US" w:bidi="ar-SA"/>
        </w:rPr>
      </w:pPr>
      <w:r w:rsidRPr="00CD1AB4">
        <w:rPr>
          <w:lang w:val="en-US" w:eastAsia="en-US" w:bidi="ar-SA"/>
        </w:rPr>
        <w:t>Router(config)#</w:t>
      </w:r>
      <w:r>
        <w:rPr>
          <w:lang w:val="en-US" w:eastAsia="en-US" w:bidi="ar-SA"/>
        </w:rPr>
        <w:t>password</w:t>
      </w:r>
      <w:r w:rsidRPr="006D4DA4">
        <w:rPr>
          <w:lang w:val="en-US" w:eastAsia="en-US" w:bidi="ar-SA"/>
        </w:rPr>
        <w:t xml:space="preserve"> </w:t>
      </w:r>
      <w:r>
        <w:rPr>
          <w:lang w:val="en-US" w:eastAsia="en-US" w:bidi="ar-SA"/>
        </w:rPr>
        <w:t>complexity enable</w:t>
      </w:r>
      <w:r w:rsidRPr="007163FB">
        <w:rPr>
          <w:lang w:val="en-US" w:eastAsia="en-US" w:bidi="ar-SA"/>
        </w:rPr>
        <w:t xml:space="preserve"> </w:t>
      </w:r>
    </w:p>
    <w:p w14:paraId="1801009D" w14:textId="6CA61128" w:rsidR="002823DB" w:rsidRDefault="002823DB" w:rsidP="002823DB">
      <w:pPr>
        <w:pStyle w:val="code"/>
        <w:rPr>
          <w:lang w:val="en-US" w:eastAsia="en-US" w:bidi="ar-SA"/>
        </w:rPr>
      </w:pPr>
      <w:r w:rsidRPr="00CD1AB4">
        <w:rPr>
          <w:lang w:val="en-US" w:eastAsia="en-US" w:bidi="ar-SA"/>
        </w:rPr>
        <w:t>Router(config)#</w:t>
      </w:r>
      <w:r>
        <w:rPr>
          <w:lang w:val="en-US" w:eastAsia="en-US" w:bidi="ar-SA"/>
        </w:rPr>
        <w:t>password</w:t>
      </w:r>
      <w:r w:rsidRPr="006D4DA4">
        <w:rPr>
          <w:lang w:val="en-US" w:eastAsia="en-US" w:bidi="ar-SA"/>
        </w:rPr>
        <w:t xml:space="preserve"> </w:t>
      </w:r>
      <w:r>
        <w:rPr>
          <w:lang w:val="en-US" w:eastAsia="en-US" w:bidi="ar-SA"/>
        </w:rPr>
        <w:t>complexity not-current</w:t>
      </w:r>
    </w:p>
    <w:p w14:paraId="7981339D" w14:textId="254C1F86" w:rsidR="002823DB" w:rsidRDefault="002823DB" w:rsidP="002823DB">
      <w:pPr>
        <w:pStyle w:val="code"/>
        <w:rPr>
          <w:lang w:val="en-US" w:eastAsia="en-US" w:bidi="ar-SA"/>
        </w:rPr>
      </w:pPr>
      <w:r w:rsidRPr="00CD1AB4">
        <w:rPr>
          <w:lang w:val="en-US" w:eastAsia="en-US" w:bidi="ar-SA"/>
        </w:rPr>
        <w:t>Router(config)#</w:t>
      </w:r>
      <w:r>
        <w:rPr>
          <w:lang w:val="en-US" w:eastAsia="en-US" w:bidi="ar-SA"/>
        </w:rPr>
        <w:t>password</w:t>
      </w:r>
      <w:r w:rsidRPr="006D4DA4">
        <w:rPr>
          <w:lang w:val="en-US" w:eastAsia="en-US" w:bidi="ar-SA"/>
        </w:rPr>
        <w:t xml:space="preserve"> </w:t>
      </w:r>
      <w:r>
        <w:rPr>
          <w:lang w:val="en-US" w:eastAsia="en-US" w:bidi="ar-SA"/>
        </w:rPr>
        <w:t>complexity not-username</w:t>
      </w:r>
    </w:p>
    <w:p w14:paraId="79886E2F" w14:textId="7FE53A78" w:rsidR="007163FB" w:rsidRDefault="007163FB" w:rsidP="002823DB">
      <w:pPr>
        <w:pStyle w:val="code"/>
        <w:rPr>
          <w:lang w:val="en-US" w:eastAsia="en-US" w:bidi="ar-SA"/>
        </w:rPr>
      </w:pPr>
      <w:r w:rsidRPr="00CD1AB4">
        <w:rPr>
          <w:lang w:val="en-US" w:eastAsia="en-US" w:bidi="ar-SA"/>
        </w:rPr>
        <w:t>Router(config)#</w:t>
      </w:r>
      <w:r>
        <w:rPr>
          <w:lang w:val="en-US" w:eastAsia="en-US" w:bidi="ar-SA"/>
        </w:rPr>
        <w:t>password</w:t>
      </w:r>
      <w:r w:rsidRPr="006D4DA4">
        <w:rPr>
          <w:lang w:val="en-US" w:eastAsia="en-US" w:bidi="ar-SA"/>
        </w:rPr>
        <w:t xml:space="preserve"> </w:t>
      </w:r>
      <w:r>
        <w:rPr>
          <w:lang w:val="en-US" w:eastAsia="en-US" w:bidi="ar-SA"/>
        </w:rPr>
        <w:t>complexity min-length 9</w:t>
      </w:r>
    </w:p>
    <w:p w14:paraId="235768AF" w14:textId="365A6D20" w:rsidR="00475726" w:rsidRDefault="007163FB" w:rsidP="007163FB">
      <w:pPr>
        <w:pStyle w:val="code"/>
        <w:rPr>
          <w:lang w:val="en-US" w:eastAsia="en-US" w:bidi="ar-SA"/>
        </w:rPr>
      </w:pPr>
      <w:r w:rsidRPr="00CD1AB4">
        <w:rPr>
          <w:lang w:val="en-US" w:eastAsia="en-US" w:bidi="ar-SA"/>
        </w:rPr>
        <w:t>Router(config)#</w:t>
      </w:r>
      <w:r>
        <w:rPr>
          <w:lang w:val="en-US" w:eastAsia="en-US" w:bidi="ar-SA"/>
        </w:rPr>
        <w:t xml:space="preserve">password again </w:t>
      </w:r>
      <w:r w:rsidR="00273C87">
        <w:rPr>
          <w:lang w:val="en-US" w:eastAsia="en-US" w:bidi="ar-SA"/>
        </w:rPr>
        <w:t>7</w:t>
      </w:r>
    </w:p>
    <w:p w14:paraId="7385DA66" w14:textId="7F7A23C2" w:rsidR="00CD1AB4" w:rsidRDefault="00CD1AB4" w:rsidP="00CD1AB4">
      <w:pPr>
        <w:pStyle w:val="code"/>
        <w:rPr>
          <w:lang w:val="en-US" w:eastAsia="en-US" w:bidi="ar-SA"/>
        </w:rPr>
      </w:pPr>
      <w:r w:rsidRPr="00CD1AB4">
        <w:rPr>
          <w:lang w:val="en-US" w:eastAsia="en-US" w:bidi="ar-SA"/>
        </w:rPr>
        <w:t>Router(config)#int g0/0/0</w:t>
      </w:r>
    </w:p>
    <w:p w14:paraId="169727F2" w14:textId="21B7DDBE" w:rsidR="00F028AF" w:rsidRDefault="00F028AF" w:rsidP="00CD1AB4">
      <w:pPr>
        <w:pStyle w:val="code"/>
        <w:rPr>
          <w:lang w:val="en-US" w:eastAsia="en-US" w:bidi="ar-SA"/>
        </w:rPr>
      </w:pPr>
      <w:r w:rsidRPr="00CD1AB4">
        <w:rPr>
          <w:szCs w:val="24"/>
          <w:lang w:val="en-US"/>
        </w:rPr>
        <w:t>Router(config)#</w:t>
      </w:r>
      <w:r>
        <w:rPr>
          <w:szCs w:val="24"/>
          <w:lang w:val="en-US"/>
        </w:rPr>
        <w:t>ipv6 unicast-routing</w:t>
      </w:r>
    </w:p>
    <w:p w14:paraId="2127CAEC" w14:textId="20542C24" w:rsidR="00CD1AB4" w:rsidRDefault="00CD1AB4" w:rsidP="00CD1AB4">
      <w:pPr>
        <w:pStyle w:val="code"/>
        <w:rPr>
          <w:lang w:val="en-US" w:eastAsia="en-US" w:bidi="ar-SA"/>
        </w:rPr>
      </w:pPr>
      <w:r w:rsidRPr="00CD1AB4">
        <w:rPr>
          <w:lang w:val="en-US" w:eastAsia="en-US" w:bidi="ar-SA"/>
        </w:rPr>
        <w:t>Router(config-if)#speed 1000</w:t>
      </w:r>
    </w:p>
    <w:p w14:paraId="473DB3A4" w14:textId="77777777" w:rsidR="00CD1AB4" w:rsidRPr="00CD1AB4" w:rsidRDefault="00CD1AB4" w:rsidP="00CD1AB4">
      <w:pPr>
        <w:pStyle w:val="code"/>
        <w:rPr>
          <w:lang w:val="en-US" w:eastAsia="en-US" w:bidi="ar-SA"/>
        </w:rPr>
      </w:pPr>
      <w:r w:rsidRPr="00CD1AB4">
        <w:rPr>
          <w:lang w:val="en-US" w:eastAsia="en-US" w:bidi="ar-SA"/>
        </w:rPr>
        <w:t xml:space="preserve">Router(config-if)#duplex full </w:t>
      </w:r>
    </w:p>
    <w:p w14:paraId="582E18D3" w14:textId="46C6EA9D" w:rsidR="00CD1AB4" w:rsidRDefault="00CD1AB4" w:rsidP="00CD1AB4">
      <w:pPr>
        <w:pStyle w:val="code"/>
        <w:rPr>
          <w:lang w:val="en-US" w:eastAsia="en-US" w:bidi="ar-SA"/>
        </w:rPr>
      </w:pPr>
      <w:r w:rsidRPr="00CD1AB4">
        <w:rPr>
          <w:lang w:val="en-US" w:eastAsia="en-US" w:bidi="ar-SA"/>
        </w:rPr>
        <w:t>Router(config-if)#</w:t>
      </w:r>
      <w:r>
        <w:rPr>
          <w:lang w:val="en-US" w:eastAsia="en-US" w:bidi="ar-SA"/>
        </w:rPr>
        <w:t>no sh</w:t>
      </w:r>
      <w:r w:rsidR="00103E79">
        <w:rPr>
          <w:lang w:val="en-US" w:eastAsia="en-US" w:bidi="ar-SA"/>
        </w:rPr>
        <w:t>utdown</w:t>
      </w:r>
    </w:p>
    <w:p w14:paraId="5823723C" w14:textId="40E7CE7C" w:rsidR="007F28B4" w:rsidRDefault="007F28B4" w:rsidP="00CD1AB4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</w:t>
      </w:r>
      <w:r w:rsidR="00F028AF">
        <w:rPr>
          <w:szCs w:val="24"/>
          <w:lang w:val="en-US"/>
        </w:rPr>
        <w:t>-if</w:t>
      </w:r>
      <w:r w:rsidRPr="00CD1AB4">
        <w:rPr>
          <w:szCs w:val="24"/>
          <w:lang w:val="en-US"/>
        </w:rPr>
        <w:t>)#</w:t>
      </w:r>
      <w:r w:rsidR="00F028AF">
        <w:rPr>
          <w:szCs w:val="24"/>
          <w:lang w:val="en-US"/>
        </w:rPr>
        <w:t>ipv6 enable</w:t>
      </w:r>
    </w:p>
    <w:p w14:paraId="17E9421E" w14:textId="7595FB79" w:rsidR="002E0AC6" w:rsidRDefault="002E0AC6" w:rsidP="00CD1AB4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</w:t>
      </w:r>
      <w:r>
        <w:rPr>
          <w:szCs w:val="24"/>
          <w:lang w:val="en-US"/>
        </w:rPr>
        <w:t>-if</w:t>
      </w:r>
      <w:r w:rsidRPr="00CD1AB4">
        <w:rPr>
          <w:szCs w:val="24"/>
          <w:lang w:val="en-US"/>
        </w:rPr>
        <w:t>)#</w:t>
      </w:r>
      <w:r>
        <w:rPr>
          <w:szCs w:val="24"/>
          <w:lang w:val="en-US"/>
        </w:rPr>
        <w:t xml:space="preserve">no shutdown </w:t>
      </w:r>
    </w:p>
    <w:p w14:paraId="6FC0553E" w14:textId="77777777" w:rsidR="004D0ABF" w:rsidRDefault="004D0ABF" w:rsidP="00CD1AB4">
      <w:pPr>
        <w:pStyle w:val="code"/>
        <w:rPr>
          <w:lang w:val="en-US" w:eastAsia="en-US" w:bidi="ar-SA"/>
        </w:rPr>
      </w:pPr>
    </w:p>
    <w:p w14:paraId="27F0892A" w14:textId="372CE0E4" w:rsidR="006917CB" w:rsidRDefault="006917CB" w:rsidP="00F03972">
      <w:pPr>
        <w:pStyle w:val="ListParagraph"/>
        <w:numPr>
          <w:ilvl w:val="0"/>
          <w:numId w:val="12"/>
        </w:numPr>
        <w:rPr>
          <w:lang w:val="en-US"/>
        </w:rPr>
      </w:pPr>
      <w:r>
        <w:t xml:space="preserve">Маршрутизация между </w:t>
      </w:r>
      <w:r w:rsidRPr="00134084">
        <w:rPr>
          <w:lang w:val="en-US"/>
        </w:rPr>
        <w:t>VLAN:</w:t>
      </w:r>
    </w:p>
    <w:p w14:paraId="4FBC5B00" w14:textId="77777777" w:rsidR="008C3AE2" w:rsidRPr="00134084" w:rsidRDefault="008C3AE2" w:rsidP="008C3AE2">
      <w:pPr>
        <w:pStyle w:val="ListParagraph"/>
        <w:ind w:left="1069" w:firstLine="0"/>
        <w:rPr>
          <w:lang w:val="en-US"/>
        </w:rPr>
      </w:pPr>
    </w:p>
    <w:p w14:paraId="51CADFC2" w14:textId="77777777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Router(config)#int gig0/0/0.10</w:t>
      </w:r>
    </w:p>
    <w:p w14:paraId="6EF6E499" w14:textId="77777777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Router(config-subif)#description Sub-interface for Directorate</w:t>
      </w:r>
    </w:p>
    <w:p w14:paraId="10ACBA98" w14:textId="77777777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Router(config-subif)#encapsulation dot1Q 10</w:t>
      </w:r>
    </w:p>
    <w:p w14:paraId="4D7F1A2E" w14:textId="26AC78E4" w:rsidR="006917CB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 address 192.168.0.1 255.255.255.0</w:t>
      </w:r>
    </w:p>
    <w:p w14:paraId="41A69A92" w14:textId="386451E3" w:rsidR="009D52EB" w:rsidRDefault="009D52EB" w:rsidP="00A30F1D">
      <w:pPr>
        <w:pStyle w:val="code"/>
        <w:jc w:val="left"/>
      </w:pPr>
      <w:r w:rsidRPr="00CD1AB4">
        <w:rPr>
          <w:szCs w:val="24"/>
          <w:lang w:val="en-US"/>
        </w:rPr>
        <w:t>Router(config-subif)#</w:t>
      </w:r>
      <w:r>
        <w:t>ipv6 address FD</w:t>
      </w:r>
      <w:r w:rsidR="004D0ABF">
        <w:rPr>
          <w:lang w:val="en-US"/>
        </w:rPr>
        <w:t>00:0000:0000:</w:t>
      </w:r>
      <w:r>
        <w:t>10::1/64</w:t>
      </w:r>
    </w:p>
    <w:p w14:paraId="31305AC9" w14:textId="2A808496" w:rsidR="009D52EB" w:rsidRDefault="009D52E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</w:t>
      </w:r>
      <w:r>
        <w:rPr>
          <w:szCs w:val="24"/>
          <w:lang w:val="en-US"/>
        </w:rPr>
        <w:t>ipv6 enable</w:t>
      </w:r>
    </w:p>
    <w:p w14:paraId="0A00665B" w14:textId="1D67DE2F" w:rsidR="00AC4A3A" w:rsidRPr="00CD1AB4" w:rsidRDefault="00AC4A3A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</w:t>
      </w:r>
      <w:r>
        <w:rPr>
          <w:szCs w:val="24"/>
          <w:lang w:val="en-US"/>
        </w:rPr>
        <w:t xml:space="preserve"> nat inside</w:t>
      </w:r>
      <w:r w:rsidRPr="00CD1AB4">
        <w:rPr>
          <w:szCs w:val="24"/>
          <w:lang w:val="en-US"/>
        </w:rPr>
        <w:t xml:space="preserve"> </w:t>
      </w:r>
    </w:p>
    <w:p w14:paraId="201C430F" w14:textId="48C13234" w:rsidR="006917CB" w:rsidRPr="005222A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</w:t>
      </w:r>
      <w:r w:rsidR="00AC4A3A" w:rsidRPr="00CD1AB4">
        <w:rPr>
          <w:szCs w:val="24"/>
          <w:lang w:val="en-US"/>
        </w:rPr>
        <w:t>-subif</w:t>
      </w:r>
      <w:r w:rsidRPr="00CD1AB4">
        <w:rPr>
          <w:szCs w:val="24"/>
          <w:lang w:val="en-US"/>
        </w:rPr>
        <w:t>)#int gig0/0/0.11</w:t>
      </w:r>
    </w:p>
    <w:p w14:paraId="774562F3" w14:textId="5D5461C4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 xml:space="preserve">Router(config-subif)#description Sub-interface for </w:t>
      </w:r>
      <w:r w:rsidR="005222A4">
        <w:rPr>
          <w:szCs w:val="24"/>
          <w:lang w:val="en-US"/>
        </w:rPr>
        <w:t>Production department</w:t>
      </w:r>
    </w:p>
    <w:p w14:paraId="3BF1EF93" w14:textId="77777777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Router(config-subif)#encapsulation dot1Q 11</w:t>
      </w:r>
    </w:p>
    <w:p w14:paraId="5015333F" w14:textId="6AD00569" w:rsidR="00EC23BB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 address 192.168.1.1 255.255.255.0</w:t>
      </w:r>
      <w:r w:rsidR="00EC23BB" w:rsidRPr="00EC23BB">
        <w:rPr>
          <w:szCs w:val="24"/>
          <w:lang w:val="en-US"/>
        </w:rPr>
        <w:t xml:space="preserve"> </w:t>
      </w:r>
    </w:p>
    <w:p w14:paraId="585BC656" w14:textId="5B85263F" w:rsidR="00EC23BB" w:rsidRDefault="00EC23BB" w:rsidP="00A30F1D">
      <w:pPr>
        <w:pStyle w:val="code"/>
        <w:jc w:val="left"/>
      </w:pPr>
      <w:r w:rsidRPr="00CD1AB4">
        <w:rPr>
          <w:szCs w:val="24"/>
          <w:lang w:val="en-US"/>
        </w:rPr>
        <w:t>Router(config-subif)#</w:t>
      </w:r>
      <w:r>
        <w:t xml:space="preserve">ipv6 address </w:t>
      </w:r>
      <w:r w:rsidR="004D0ABF">
        <w:t>FD</w:t>
      </w:r>
      <w:r w:rsidR="004D0ABF">
        <w:rPr>
          <w:lang w:val="en-US"/>
        </w:rPr>
        <w:t>00:0000:0000:11:</w:t>
      </w:r>
      <w:r>
        <w:t>:1/64</w:t>
      </w:r>
    </w:p>
    <w:p w14:paraId="4B80B870" w14:textId="496C7D76" w:rsidR="006917CB" w:rsidRDefault="00EC23B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</w:t>
      </w:r>
      <w:r>
        <w:rPr>
          <w:szCs w:val="24"/>
          <w:lang w:val="en-US"/>
        </w:rPr>
        <w:t>ipv6 enable</w:t>
      </w:r>
    </w:p>
    <w:p w14:paraId="077AD484" w14:textId="19DC273B" w:rsidR="00AC4A3A" w:rsidRDefault="00AC4A3A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</w:t>
      </w:r>
      <w:r>
        <w:rPr>
          <w:szCs w:val="24"/>
          <w:lang w:val="en-US"/>
        </w:rPr>
        <w:t xml:space="preserve"> nat inside</w:t>
      </w:r>
    </w:p>
    <w:p w14:paraId="243078F4" w14:textId="5914982D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</w:t>
      </w:r>
      <w:r w:rsidR="00F03972" w:rsidRPr="00CD1AB4">
        <w:rPr>
          <w:szCs w:val="24"/>
          <w:lang w:val="en-US"/>
        </w:rPr>
        <w:t>-subif</w:t>
      </w:r>
      <w:r w:rsidRPr="00CD1AB4">
        <w:rPr>
          <w:szCs w:val="24"/>
          <w:lang w:val="en-US"/>
        </w:rPr>
        <w:t>)#int gig0/0/0.12</w:t>
      </w:r>
    </w:p>
    <w:p w14:paraId="729D016E" w14:textId="77777777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Router(config-subif)#encapsulation dot1Q 12</w:t>
      </w:r>
    </w:p>
    <w:p w14:paraId="0C4CBC2B" w14:textId="77777777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lastRenderedPageBreak/>
        <w:t>Router(config-subif)#description Sub-interface for accounting and salesman departments</w:t>
      </w:r>
    </w:p>
    <w:p w14:paraId="7EC6B5B6" w14:textId="60C45EE2" w:rsidR="00EC23BB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 address 192.168.2.1 255.255.255.0</w:t>
      </w:r>
      <w:r w:rsidR="00EC23BB" w:rsidRPr="00EC23BB">
        <w:rPr>
          <w:szCs w:val="24"/>
          <w:lang w:val="en-US"/>
        </w:rPr>
        <w:t xml:space="preserve"> </w:t>
      </w:r>
    </w:p>
    <w:p w14:paraId="2835F171" w14:textId="4EAC9008" w:rsidR="00EC23BB" w:rsidRDefault="00EC23BB" w:rsidP="00A30F1D">
      <w:pPr>
        <w:pStyle w:val="code"/>
        <w:jc w:val="left"/>
      </w:pPr>
      <w:r w:rsidRPr="00CD1AB4">
        <w:rPr>
          <w:szCs w:val="24"/>
          <w:lang w:val="en-US"/>
        </w:rPr>
        <w:t>Router(config-subif)#</w:t>
      </w:r>
      <w:r>
        <w:t xml:space="preserve">ipv6 address </w:t>
      </w:r>
      <w:r w:rsidR="004B5B0C">
        <w:t>FD</w:t>
      </w:r>
      <w:r w:rsidR="004B5B0C">
        <w:rPr>
          <w:lang w:val="en-US"/>
        </w:rPr>
        <w:t>00:0000:0000:12:</w:t>
      </w:r>
      <w:r w:rsidR="004B5B0C">
        <w:t>:1</w:t>
      </w:r>
      <w:r>
        <w:t>/64</w:t>
      </w:r>
    </w:p>
    <w:p w14:paraId="76DB83FA" w14:textId="6878EF19" w:rsidR="006917CB" w:rsidRDefault="00EC23B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</w:t>
      </w:r>
      <w:r>
        <w:rPr>
          <w:szCs w:val="24"/>
          <w:lang w:val="en-US"/>
        </w:rPr>
        <w:t>ipv6 enable</w:t>
      </w:r>
    </w:p>
    <w:p w14:paraId="6986F6E0" w14:textId="6A3D740F" w:rsidR="00AC4A3A" w:rsidRPr="00CD1AB4" w:rsidRDefault="00AC4A3A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</w:t>
      </w:r>
      <w:r>
        <w:rPr>
          <w:szCs w:val="24"/>
          <w:lang w:val="en-US"/>
        </w:rPr>
        <w:t xml:space="preserve"> nat inside</w:t>
      </w:r>
      <w:r w:rsidRPr="00CD1AB4">
        <w:rPr>
          <w:szCs w:val="24"/>
          <w:lang w:val="en-US"/>
        </w:rPr>
        <w:t xml:space="preserve"> </w:t>
      </w:r>
    </w:p>
    <w:p w14:paraId="5E62FD2A" w14:textId="0FEF2D8F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</w:t>
      </w:r>
      <w:r w:rsidR="00F03972" w:rsidRPr="00CD1AB4">
        <w:rPr>
          <w:szCs w:val="24"/>
          <w:lang w:val="en-US"/>
        </w:rPr>
        <w:t>-subif</w:t>
      </w:r>
      <w:r w:rsidRPr="00CD1AB4">
        <w:rPr>
          <w:szCs w:val="24"/>
          <w:lang w:val="en-US"/>
        </w:rPr>
        <w:t>)#int gig0/0/0.1</w:t>
      </w:r>
      <w:r w:rsidR="00F03972">
        <w:rPr>
          <w:szCs w:val="24"/>
          <w:lang w:val="en-US"/>
        </w:rPr>
        <w:t>3</w:t>
      </w:r>
    </w:p>
    <w:p w14:paraId="16970B1A" w14:textId="5EC171D6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Router(config-subif)#encapsulation dot1Q 1</w:t>
      </w:r>
      <w:r w:rsidR="00F03972">
        <w:rPr>
          <w:szCs w:val="24"/>
          <w:lang w:val="en-US"/>
        </w:rPr>
        <w:t>3</w:t>
      </w:r>
    </w:p>
    <w:p w14:paraId="3B91ABED" w14:textId="77777777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Router(config-subif)#description Sub-interface for guests</w:t>
      </w:r>
    </w:p>
    <w:p w14:paraId="38636345" w14:textId="27A8754F" w:rsidR="00EC23BB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 address 192.168.3.1 255.255.255.0</w:t>
      </w:r>
      <w:r w:rsidR="00EC23BB" w:rsidRPr="00EC23BB">
        <w:rPr>
          <w:szCs w:val="24"/>
          <w:lang w:val="en-US"/>
        </w:rPr>
        <w:t xml:space="preserve"> </w:t>
      </w:r>
    </w:p>
    <w:p w14:paraId="57E416F8" w14:textId="21BA0707" w:rsidR="00EC23BB" w:rsidRDefault="00EC23BB" w:rsidP="00A30F1D">
      <w:pPr>
        <w:pStyle w:val="code"/>
        <w:jc w:val="left"/>
      </w:pPr>
      <w:r w:rsidRPr="00CD1AB4">
        <w:rPr>
          <w:szCs w:val="24"/>
          <w:lang w:val="en-US"/>
        </w:rPr>
        <w:t>Router(config-subif)#</w:t>
      </w:r>
      <w:r>
        <w:t xml:space="preserve">ipv6 address </w:t>
      </w:r>
      <w:r w:rsidR="004B5B0C">
        <w:t>FD</w:t>
      </w:r>
      <w:r w:rsidR="004B5B0C">
        <w:rPr>
          <w:lang w:val="en-US"/>
        </w:rPr>
        <w:t>00:0000:0000:13:</w:t>
      </w:r>
      <w:r w:rsidR="004B5B0C">
        <w:t>:1</w:t>
      </w:r>
      <w:r>
        <w:t>/64</w:t>
      </w:r>
    </w:p>
    <w:p w14:paraId="5E7D87E0" w14:textId="04A919B7" w:rsidR="006917CB" w:rsidRDefault="00EC23B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</w:t>
      </w:r>
      <w:r>
        <w:rPr>
          <w:szCs w:val="24"/>
          <w:lang w:val="en-US"/>
        </w:rPr>
        <w:t>ipv6 enable</w:t>
      </w:r>
    </w:p>
    <w:p w14:paraId="399708B9" w14:textId="32D23AF5" w:rsidR="00AC4A3A" w:rsidRPr="00CD1AB4" w:rsidRDefault="00AC4A3A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</w:t>
      </w:r>
      <w:r>
        <w:rPr>
          <w:szCs w:val="24"/>
          <w:lang w:val="en-US"/>
        </w:rPr>
        <w:t xml:space="preserve"> nat inside</w:t>
      </w:r>
      <w:r w:rsidRPr="00CD1AB4">
        <w:rPr>
          <w:szCs w:val="24"/>
          <w:lang w:val="en-US"/>
        </w:rPr>
        <w:t xml:space="preserve"> </w:t>
      </w:r>
    </w:p>
    <w:p w14:paraId="10D281FB" w14:textId="66877A38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</w:t>
      </w:r>
      <w:r w:rsidR="00F03972" w:rsidRPr="00CD1AB4">
        <w:rPr>
          <w:szCs w:val="24"/>
          <w:lang w:val="en-US"/>
        </w:rPr>
        <w:t>-subif</w:t>
      </w:r>
      <w:r w:rsidRPr="00CD1AB4">
        <w:rPr>
          <w:szCs w:val="24"/>
          <w:lang w:val="en-US"/>
        </w:rPr>
        <w:t>)#int gig0/0/0.20</w:t>
      </w:r>
    </w:p>
    <w:p w14:paraId="76D13958" w14:textId="77777777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Router(config-subif)#description Sub-interface for administrators</w:t>
      </w:r>
    </w:p>
    <w:p w14:paraId="5391E9E4" w14:textId="77777777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Router(config-subif)#encapsulation dot1Q 20</w:t>
      </w:r>
    </w:p>
    <w:p w14:paraId="502162D1" w14:textId="13A2062F" w:rsidR="00EC23BB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 address 192.168.20.1 255.255.255.0</w:t>
      </w:r>
      <w:r w:rsidR="00EC23BB" w:rsidRPr="00EC23BB">
        <w:rPr>
          <w:szCs w:val="24"/>
          <w:lang w:val="en-US"/>
        </w:rPr>
        <w:t xml:space="preserve"> </w:t>
      </w:r>
    </w:p>
    <w:p w14:paraId="2BD8BF06" w14:textId="137237D1" w:rsidR="00EC23BB" w:rsidRDefault="00EC23BB" w:rsidP="00A30F1D">
      <w:pPr>
        <w:pStyle w:val="code"/>
        <w:jc w:val="left"/>
      </w:pPr>
      <w:r w:rsidRPr="00CD1AB4">
        <w:rPr>
          <w:szCs w:val="24"/>
          <w:lang w:val="en-US"/>
        </w:rPr>
        <w:t>Router(config-subif)#</w:t>
      </w:r>
      <w:r>
        <w:t xml:space="preserve">ipv6 address </w:t>
      </w:r>
      <w:r w:rsidR="004B5B0C">
        <w:t>FD</w:t>
      </w:r>
      <w:r w:rsidR="004B5B0C">
        <w:rPr>
          <w:lang w:val="en-US"/>
        </w:rPr>
        <w:t>00:0000:0000:20:</w:t>
      </w:r>
      <w:r w:rsidR="004B5B0C">
        <w:t>:1</w:t>
      </w:r>
      <w:r>
        <w:t>/64</w:t>
      </w:r>
    </w:p>
    <w:p w14:paraId="1FC6B2A9" w14:textId="49D3E881" w:rsidR="006917CB" w:rsidRDefault="00EC23B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</w:t>
      </w:r>
      <w:r>
        <w:rPr>
          <w:szCs w:val="24"/>
          <w:lang w:val="en-US"/>
        </w:rPr>
        <w:t>ipv6 enable</w:t>
      </w:r>
    </w:p>
    <w:p w14:paraId="1ABE54E6" w14:textId="2BEF6D1B" w:rsidR="00AC4A3A" w:rsidRPr="00CD1AB4" w:rsidRDefault="00AC4A3A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</w:t>
      </w:r>
      <w:r>
        <w:rPr>
          <w:szCs w:val="24"/>
          <w:lang w:val="en-US"/>
        </w:rPr>
        <w:t xml:space="preserve"> nat inside</w:t>
      </w:r>
      <w:r w:rsidRPr="00CD1AB4">
        <w:rPr>
          <w:szCs w:val="24"/>
          <w:lang w:val="en-US"/>
        </w:rPr>
        <w:t xml:space="preserve"> </w:t>
      </w:r>
    </w:p>
    <w:p w14:paraId="24C0C747" w14:textId="7668B292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</w:t>
      </w:r>
      <w:r w:rsidR="00F03972" w:rsidRPr="00CD1AB4">
        <w:rPr>
          <w:szCs w:val="24"/>
          <w:lang w:val="en-US"/>
        </w:rPr>
        <w:t>-subif</w:t>
      </w:r>
      <w:r w:rsidRPr="00CD1AB4">
        <w:rPr>
          <w:szCs w:val="24"/>
          <w:lang w:val="en-US"/>
        </w:rPr>
        <w:t>)#int gig0/0/0.30</w:t>
      </w:r>
    </w:p>
    <w:p w14:paraId="12A9A605" w14:textId="77777777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Router(config-subif)#description Sub-interface for servers</w:t>
      </w:r>
    </w:p>
    <w:p w14:paraId="1152BC46" w14:textId="77777777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Router(config-subif)#encapsulation dot1Q 30</w:t>
      </w:r>
    </w:p>
    <w:p w14:paraId="3A3D1768" w14:textId="54839E20" w:rsidR="00EC23BB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 address 192.168.30.1 255.255.255.0</w:t>
      </w:r>
      <w:r w:rsidR="00EC23BB" w:rsidRPr="00EC23BB">
        <w:rPr>
          <w:szCs w:val="24"/>
          <w:lang w:val="en-US"/>
        </w:rPr>
        <w:t xml:space="preserve"> </w:t>
      </w:r>
    </w:p>
    <w:p w14:paraId="54B7BAE2" w14:textId="028E203D" w:rsidR="00EC23BB" w:rsidRDefault="00EC23BB" w:rsidP="00A30F1D">
      <w:pPr>
        <w:pStyle w:val="code"/>
        <w:jc w:val="left"/>
      </w:pPr>
      <w:r w:rsidRPr="00CD1AB4">
        <w:rPr>
          <w:szCs w:val="24"/>
          <w:lang w:val="en-US"/>
        </w:rPr>
        <w:t>Router(config-subif)#</w:t>
      </w:r>
      <w:r>
        <w:t xml:space="preserve">ipv6 address </w:t>
      </w:r>
      <w:r w:rsidR="004B5B0C">
        <w:t>FD</w:t>
      </w:r>
      <w:r w:rsidR="004B5B0C">
        <w:rPr>
          <w:lang w:val="en-US"/>
        </w:rPr>
        <w:t>00:0000:0000:30:</w:t>
      </w:r>
      <w:r w:rsidR="004B5B0C">
        <w:t>:1</w:t>
      </w:r>
      <w:r>
        <w:t>/64</w:t>
      </w:r>
    </w:p>
    <w:p w14:paraId="2E0D9496" w14:textId="58560804" w:rsidR="006917CB" w:rsidRPr="00CD1AB4" w:rsidRDefault="00EC23B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</w:t>
      </w:r>
      <w:r>
        <w:rPr>
          <w:szCs w:val="24"/>
          <w:lang w:val="en-US"/>
        </w:rPr>
        <w:t>ipv6 enable</w:t>
      </w:r>
    </w:p>
    <w:p w14:paraId="535200FA" w14:textId="77777777" w:rsidR="00AC4A3A" w:rsidRPr="00CD1AB4" w:rsidRDefault="00AC4A3A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</w:t>
      </w:r>
      <w:r>
        <w:rPr>
          <w:szCs w:val="24"/>
          <w:lang w:val="en-US"/>
        </w:rPr>
        <w:t xml:space="preserve"> nat inside</w:t>
      </w:r>
      <w:r w:rsidRPr="00CD1AB4">
        <w:rPr>
          <w:szCs w:val="24"/>
          <w:lang w:val="en-US"/>
        </w:rPr>
        <w:t xml:space="preserve"> </w:t>
      </w:r>
    </w:p>
    <w:p w14:paraId="7C381DF1" w14:textId="77777777" w:rsidR="0060222F" w:rsidRDefault="0060222F" w:rsidP="00CD1AB4">
      <w:pPr>
        <w:pStyle w:val="code"/>
        <w:rPr>
          <w:lang w:val="en-US" w:eastAsia="en-US" w:bidi="ar-SA"/>
        </w:rPr>
      </w:pPr>
    </w:p>
    <w:p w14:paraId="3744332E" w14:textId="6E1737CB" w:rsidR="006917CB" w:rsidRDefault="006917CB" w:rsidP="00E615EE">
      <w:pPr>
        <w:pStyle w:val="ListParagraph"/>
        <w:numPr>
          <w:ilvl w:val="0"/>
          <w:numId w:val="12"/>
        </w:numPr>
        <w:ind w:left="0" w:firstLine="709"/>
      </w:pPr>
      <w:r>
        <w:t xml:space="preserve">Настройка </w:t>
      </w:r>
      <w:r w:rsidRPr="00134084">
        <w:rPr>
          <w:lang w:val="en-US"/>
        </w:rPr>
        <w:t>access-</w:t>
      </w:r>
      <w:r>
        <w:t>листов</w:t>
      </w:r>
      <w:r w:rsidR="00E615EE">
        <w:t xml:space="preserve">. Запрещаем трафик между </w:t>
      </w:r>
      <w:r w:rsidR="00E615EE">
        <w:rPr>
          <w:lang w:val="en-US"/>
        </w:rPr>
        <w:t>VLAN</w:t>
      </w:r>
      <w:r w:rsidR="00E615EE">
        <w:t>-ами, кроме трафика между пользователями и сервером.</w:t>
      </w:r>
    </w:p>
    <w:p w14:paraId="4E6C3C55" w14:textId="77777777" w:rsidR="006917CB" w:rsidRDefault="006917CB" w:rsidP="006917CB">
      <w:pPr>
        <w:pStyle w:val="code"/>
      </w:pPr>
    </w:p>
    <w:p w14:paraId="7E4B524B" w14:textId="1C3A6801" w:rsidR="00F03972" w:rsidRDefault="00F03972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F03972">
        <w:rPr>
          <w:rFonts w:ascii="Courier New" w:hAnsi="Courier New"/>
          <w:sz w:val="24"/>
          <w:szCs w:val="24"/>
          <w:lang w:val="en-US"/>
        </w:rPr>
        <w:t xml:space="preserve">Router(config)#access-list </w:t>
      </w:r>
      <w:r w:rsidR="00C71920">
        <w:rPr>
          <w:rFonts w:ascii="Courier New" w:hAnsi="Courier New"/>
          <w:sz w:val="24"/>
          <w:szCs w:val="24"/>
          <w:lang w:val="en-US"/>
        </w:rPr>
        <w:t>8</w:t>
      </w:r>
      <w:r w:rsidRPr="00F03972">
        <w:rPr>
          <w:rFonts w:ascii="Courier New" w:hAnsi="Courier New"/>
          <w:sz w:val="24"/>
          <w:szCs w:val="24"/>
          <w:lang w:val="en-US"/>
        </w:rPr>
        <w:t xml:space="preserve">0 permit 192.168.0.0 0.0.255.255 </w:t>
      </w:r>
    </w:p>
    <w:p w14:paraId="53D86214" w14:textId="39A2B696" w:rsidR="00C71920" w:rsidRPr="00E615EE" w:rsidRDefault="00F03972" w:rsidP="00A30F1D">
      <w:pPr>
        <w:ind w:firstLine="0"/>
        <w:jc w:val="left"/>
        <w:rPr>
          <w:rFonts w:ascii="Courier New" w:hAnsi="Courier New"/>
          <w:sz w:val="24"/>
          <w:szCs w:val="24"/>
        </w:rPr>
      </w:pPr>
      <w:r w:rsidRPr="00F03972">
        <w:rPr>
          <w:rFonts w:ascii="Courier New" w:hAnsi="Courier New"/>
          <w:sz w:val="24"/>
          <w:szCs w:val="24"/>
          <w:lang w:val="en-US"/>
        </w:rPr>
        <w:t xml:space="preserve">Router(config)#access-list </w:t>
      </w:r>
      <w:r w:rsidR="00C71920">
        <w:rPr>
          <w:rFonts w:ascii="Courier New" w:hAnsi="Courier New"/>
          <w:sz w:val="24"/>
          <w:szCs w:val="24"/>
          <w:lang w:val="en-US"/>
        </w:rPr>
        <w:t>8</w:t>
      </w:r>
      <w:r w:rsidRPr="00F03972">
        <w:rPr>
          <w:rFonts w:ascii="Courier New" w:hAnsi="Courier New"/>
          <w:sz w:val="24"/>
          <w:szCs w:val="24"/>
          <w:lang w:val="en-US"/>
        </w:rPr>
        <w:t>0 remark Access list for overloaded NAT</w:t>
      </w:r>
      <w:r w:rsidR="00E615EE">
        <w:rPr>
          <w:rFonts w:ascii="Courier New" w:hAnsi="Courier New"/>
          <w:sz w:val="24"/>
          <w:szCs w:val="24"/>
        </w:rPr>
        <w:t>.</w:t>
      </w:r>
    </w:p>
    <w:p w14:paraId="224243D5" w14:textId="197C9ABE" w:rsidR="00C71920" w:rsidRDefault="00C71920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C71920">
        <w:rPr>
          <w:rFonts w:ascii="Courier New" w:hAnsi="Courier New"/>
          <w:sz w:val="24"/>
          <w:szCs w:val="24"/>
          <w:lang w:val="en-US"/>
        </w:rPr>
        <w:t>Router(config)#access-list 10 remark access list for VLAN 10</w:t>
      </w:r>
      <w:r w:rsidR="001B2376">
        <w:rPr>
          <w:rFonts w:ascii="Courier New" w:hAnsi="Courier New"/>
          <w:sz w:val="24"/>
          <w:szCs w:val="24"/>
          <w:lang w:val="en-US"/>
        </w:rPr>
        <w:t>.</w:t>
      </w:r>
    </w:p>
    <w:p w14:paraId="21EACB16" w14:textId="77777777" w:rsidR="00C71920" w:rsidRPr="00C71920" w:rsidRDefault="00C71920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C71920">
        <w:rPr>
          <w:rFonts w:ascii="Courier New" w:hAnsi="Courier New"/>
          <w:sz w:val="24"/>
          <w:szCs w:val="24"/>
          <w:lang w:val="en-US"/>
        </w:rPr>
        <w:t xml:space="preserve">Router(config)#access-list 10 deny 192.168.1.0 0.0.0.255 </w:t>
      </w:r>
    </w:p>
    <w:p w14:paraId="477DC057" w14:textId="77777777" w:rsidR="00C71920" w:rsidRPr="00C71920" w:rsidRDefault="00C71920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C71920">
        <w:rPr>
          <w:rFonts w:ascii="Courier New" w:hAnsi="Courier New"/>
          <w:sz w:val="24"/>
          <w:szCs w:val="24"/>
          <w:lang w:val="en-US"/>
        </w:rPr>
        <w:t>Router(config)#access-list 10 deny 192.168.2.0 0.0.0.255</w:t>
      </w:r>
    </w:p>
    <w:p w14:paraId="23807C7D" w14:textId="6AD87BC6" w:rsidR="00C71920" w:rsidRDefault="00C71920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C71920">
        <w:rPr>
          <w:rFonts w:ascii="Courier New" w:hAnsi="Courier New"/>
          <w:sz w:val="24"/>
          <w:szCs w:val="24"/>
          <w:lang w:val="en-US"/>
        </w:rPr>
        <w:t>Router(config)#access-list 10 deny 192.168.3.0 0.0.0.255</w:t>
      </w:r>
    </w:p>
    <w:p w14:paraId="6FAED699" w14:textId="1C492157" w:rsidR="00E615EE" w:rsidRPr="00F03972" w:rsidRDefault="00E615EE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C71920">
        <w:rPr>
          <w:rFonts w:ascii="Courier New" w:hAnsi="Courier New"/>
          <w:sz w:val="24"/>
          <w:szCs w:val="24"/>
          <w:lang w:val="en-US"/>
        </w:rPr>
        <w:t>Router(config)#access-list 10</w:t>
      </w:r>
      <w:r>
        <w:rPr>
          <w:rFonts w:ascii="Courier New" w:hAnsi="Courier New"/>
          <w:sz w:val="24"/>
          <w:szCs w:val="24"/>
          <w:lang w:val="en-US"/>
        </w:rPr>
        <w:t xml:space="preserve"> permit any</w:t>
      </w:r>
      <w:r w:rsidRPr="00C71920">
        <w:rPr>
          <w:rFonts w:ascii="Courier New" w:hAnsi="Courier New"/>
          <w:sz w:val="24"/>
          <w:szCs w:val="24"/>
          <w:lang w:val="en-US"/>
        </w:rPr>
        <w:t xml:space="preserve"> </w:t>
      </w:r>
    </w:p>
    <w:p w14:paraId="40624F1E" w14:textId="086EB0AD" w:rsidR="00C71920" w:rsidRPr="00C71920" w:rsidRDefault="00C71920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C71920">
        <w:rPr>
          <w:rFonts w:ascii="Courier New" w:hAnsi="Courier New"/>
          <w:sz w:val="24"/>
          <w:szCs w:val="24"/>
          <w:lang w:val="en-US"/>
        </w:rPr>
        <w:t>Router(config)#access-list 11 remark Access list for VLAN 11</w:t>
      </w:r>
      <w:r w:rsidR="0088213C">
        <w:rPr>
          <w:rFonts w:ascii="Courier New" w:hAnsi="Courier New"/>
          <w:sz w:val="24"/>
          <w:szCs w:val="24"/>
          <w:lang w:val="en-US"/>
        </w:rPr>
        <w:t>.</w:t>
      </w:r>
    </w:p>
    <w:p w14:paraId="4034BA27" w14:textId="77777777" w:rsidR="00C71920" w:rsidRPr="00C71920" w:rsidRDefault="00C71920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C71920">
        <w:rPr>
          <w:rFonts w:ascii="Courier New" w:hAnsi="Courier New"/>
          <w:sz w:val="24"/>
          <w:szCs w:val="24"/>
          <w:lang w:val="en-US"/>
        </w:rPr>
        <w:t>Router(config)#access-list 11 deny 192.168.0.0 0.0.0.255</w:t>
      </w:r>
    </w:p>
    <w:p w14:paraId="41D65072" w14:textId="77777777" w:rsidR="00C71920" w:rsidRPr="00C71920" w:rsidRDefault="00C71920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C71920">
        <w:rPr>
          <w:rFonts w:ascii="Courier New" w:hAnsi="Courier New"/>
          <w:sz w:val="24"/>
          <w:szCs w:val="24"/>
          <w:lang w:val="en-US"/>
        </w:rPr>
        <w:t>Router(config)#access-list 11 deny 192.168.2.0 0.0.0.255</w:t>
      </w:r>
    </w:p>
    <w:p w14:paraId="56871762" w14:textId="48471AB5" w:rsidR="00F03972" w:rsidRDefault="00C71920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C71920">
        <w:rPr>
          <w:rFonts w:ascii="Courier New" w:hAnsi="Courier New"/>
          <w:sz w:val="24"/>
          <w:szCs w:val="24"/>
          <w:lang w:val="en-US"/>
        </w:rPr>
        <w:t>Router(config)#access-list 11 deny 192.168.3.0 0.0.0.255</w:t>
      </w:r>
    </w:p>
    <w:p w14:paraId="619FABE0" w14:textId="06DAEB5E" w:rsidR="00E615EE" w:rsidRDefault="00E615EE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C71920">
        <w:rPr>
          <w:rFonts w:ascii="Courier New" w:hAnsi="Courier New"/>
          <w:sz w:val="24"/>
          <w:szCs w:val="24"/>
          <w:lang w:val="en-US"/>
        </w:rPr>
        <w:t>Router(config)#access-list 11</w:t>
      </w:r>
      <w:r>
        <w:rPr>
          <w:rFonts w:ascii="Courier New" w:hAnsi="Courier New"/>
          <w:sz w:val="24"/>
          <w:szCs w:val="24"/>
          <w:lang w:val="en-US"/>
        </w:rPr>
        <w:t xml:space="preserve"> permit any</w:t>
      </w:r>
      <w:r w:rsidRPr="00C71920">
        <w:rPr>
          <w:rFonts w:ascii="Courier New" w:hAnsi="Courier New"/>
          <w:sz w:val="24"/>
          <w:szCs w:val="24"/>
          <w:lang w:val="en-US"/>
        </w:rPr>
        <w:t xml:space="preserve"> </w:t>
      </w:r>
    </w:p>
    <w:p w14:paraId="1F63FD3F" w14:textId="4C17D6E7" w:rsidR="00E615EE" w:rsidRPr="00E615EE" w:rsidRDefault="00E615EE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E615EE">
        <w:rPr>
          <w:rFonts w:ascii="Courier New" w:hAnsi="Courier New"/>
          <w:sz w:val="24"/>
          <w:szCs w:val="24"/>
          <w:lang w:val="en-US"/>
        </w:rPr>
        <w:t>Router(config)#access-list 12 remark Access list for VLAN 12.</w:t>
      </w:r>
    </w:p>
    <w:p w14:paraId="59F71D79" w14:textId="77777777" w:rsidR="00E615EE" w:rsidRPr="00E615EE" w:rsidRDefault="00E615EE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E615EE">
        <w:rPr>
          <w:rFonts w:ascii="Courier New" w:hAnsi="Courier New"/>
          <w:sz w:val="24"/>
          <w:szCs w:val="24"/>
          <w:lang w:val="en-US"/>
        </w:rPr>
        <w:t>Router(config)#access-list 12 deny 192.168.0.0 0.0.255.255</w:t>
      </w:r>
    </w:p>
    <w:p w14:paraId="78327EA6" w14:textId="77777777" w:rsidR="00E615EE" w:rsidRPr="00E615EE" w:rsidRDefault="00E615EE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E615EE">
        <w:rPr>
          <w:rFonts w:ascii="Courier New" w:hAnsi="Courier New"/>
          <w:sz w:val="24"/>
          <w:szCs w:val="24"/>
          <w:lang w:val="en-US"/>
        </w:rPr>
        <w:t>Router(config)#access-list 12 deny 192.168.1.0 0.0.255.255</w:t>
      </w:r>
    </w:p>
    <w:p w14:paraId="1AFECD4E" w14:textId="341C99DA" w:rsidR="00E615EE" w:rsidRPr="00E615EE" w:rsidRDefault="00E615EE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E615EE">
        <w:rPr>
          <w:rFonts w:ascii="Courier New" w:hAnsi="Courier New"/>
          <w:sz w:val="24"/>
          <w:szCs w:val="24"/>
          <w:lang w:val="en-US"/>
        </w:rPr>
        <w:t>Router(config)#access-list 12 deny 192.168.3.0 0.0.255.255</w:t>
      </w:r>
    </w:p>
    <w:p w14:paraId="3FD17326" w14:textId="4A8DB73C" w:rsidR="004D20F5" w:rsidRDefault="00E615EE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E615EE">
        <w:rPr>
          <w:rFonts w:ascii="Courier New" w:hAnsi="Courier New"/>
          <w:sz w:val="24"/>
          <w:szCs w:val="24"/>
          <w:lang w:val="en-US"/>
        </w:rPr>
        <w:t>Router(config)#access-list 12 permit any</w:t>
      </w:r>
    </w:p>
    <w:p w14:paraId="4DB7FAFE" w14:textId="77777777" w:rsidR="008C3AE2" w:rsidRPr="004D20F5" w:rsidRDefault="008C3AE2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4D20F5">
        <w:rPr>
          <w:rFonts w:ascii="Courier New" w:hAnsi="Courier New"/>
          <w:sz w:val="24"/>
          <w:szCs w:val="24"/>
          <w:lang w:val="en-US"/>
        </w:rPr>
        <w:t>Router(config)#access-list 13 remark Access list for VLAN 13.</w:t>
      </w:r>
    </w:p>
    <w:p w14:paraId="2624CC00" w14:textId="77777777" w:rsidR="008C3AE2" w:rsidRPr="004D20F5" w:rsidRDefault="008C3AE2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4D20F5">
        <w:rPr>
          <w:rFonts w:ascii="Courier New" w:hAnsi="Courier New"/>
          <w:sz w:val="24"/>
          <w:szCs w:val="24"/>
          <w:lang w:val="en-US"/>
        </w:rPr>
        <w:lastRenderedPageBreak/>
        <w:t>Router(config)#access-list 13 deny 192.168.0.0 0.0.0.255</w:t>
      </w:r>
    </w:p>
    <w:p w14:paraId="6CB2DACA" w14:textId="77777777" w:rsidR="008C3AE2" w:rsidRPr="004D20F5" w:rsidRDefault="008C3AE2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4D20F5">
        <w:rPr>
          <w:rFonts w:ascii="Courier New" w:hAnsi="Courier New"/>
          <w:sz w:val="24"/>
          <w:szCs w:val="24"/>
          <w:lang w:val="en-US"/>
        </w:rPr>
        <w:t>Router(config)#access-list 13 deny 192.168.1.0 0.0.0.255</w:t>
      </w:r>
    </w:p>
    <w:p w14:paraId="6AF4FB3A" w14:textId="432F39E9" w:rsidR="008C3AE2" w:rsidRPr="004D20F5" w:rsidRDefault="008C3AE2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4D20F5">
        <w:rPr>
          <w:rFonts w:ascii="Courier New" w:hAnsi="Courier New"/>
          <w:sz w:val="24"/>
          <w:szCs w:val="24"/>
          <w:lang w:val="en-US"/>
        </w:rPr>
        <w:t>Router(config)#access-list 13 deny 192.168.2.0 0.0.0.255</w:t>
      </w:r>
    </w:p>
    <w:p w14:paraId="5356C778" w14:textId="2E861A3E" w:rsidR="008C3AE2" w:rsidRDefault="008C3AE2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4D20F5">
        <w:rPr>
          <w:rFonts w:ascii="Courier New" w:hAnsi="Courier New"/>
          <w:sz w:val="24"/>
          <w:szCs w:val="24"/>
          <w:lang w:val="en-US"/>
        </w:rPr>
        <w:t>Router(config)#access-list 13 permit any</w:t>
      </w:r>
    </w:p>
    <w:p w14:paraId="4A0E138B" w14:textId="4B12C30C" w:rsidR="00334B97" w:rsidRPr="00334B97" w:rsidRDefault="00334B97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334B97">
        <w:rPr>
          <w:rFonts w:ascii="Courier New" w:hAnsi="Courier New"/>
          <w:sz w:val="24"/>
          <w:szCs w:val="24"/>
          <w:lang w:val="en-US"/>
        </w:rPr>
        <w:t>Router(config)#interface g0/0/0.10</w:t>
      </w:r>
    </w:p>
    <w:p w14:paraId="69A98C52" w14:textId="07440CFC" w:rsidR="00334B97" w:rsidRDefault="00334B97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334B97">
        <w:rPr>
          <w:rFonts w:ascii="Courier New" w:hAnsi="Courier New"/>
          <w:sz w:val="24"/>
          <w:szCs w:val="24"/>
          <w:lang w:val="en-US"/>
        </w:rPr>
        <w:t>Router(config-subif)#ip access-group 10 out</w:t>
      </w:r>
    </w:p>
    <w:p w14:paraId="098EC42F" w14:textId="29D17D80" w:rsidR="00334B97" w:rsidRPr="00334B97" w:rsidRDefault="00334B97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334B97">
        <w:rPr>
          <w:rFonts w:ascii="Courier New" w:hAnsi="Courier New"/>
          <w:sz w:val="24"/>
          <w:szCs w:val="24"/>
          <w:lang w:val="en-US"/>
        </w:rPr>
        <w:t>Router(config-subif)#interface g0/0/0.1</w:t>
      </w:r>
      <w:r>
        <w:rPr>
          <w:rFonts w:ascii="Courier New" w:hAnsi="Courier New"/>
          <w:sz w:val="24"/>
          <w:szCs w:val="24"/>
          <w:lang w:val="en-US"/>
        </w:rPr>
        <w:t>1</w:t>
      </w:r>
    </w:p>
    <w:p w14:paraId="4508EF2E" w14:textId="75E5287A" w:rsidR="00334B97" w:rsidRDefault="00334B97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334B97">
        <w:rPr>
          <w:rFonts w:ascii="Courier New" w:hAnsi="Courier New"/>
          <w:sz w:val="24"/>
          <w:szCs w:val="24"/>
          <w:lang w:val="en-US"/>
        </w:rPr>
        <w:t>Router(config-subif)#ip access-group 1</w:t>
      </w:r>
      <w:r>
        <w:rPr>
          <w:rFonts w:ascii="Courier New" w:hAnsi="Courier New"/>
          <w:sz w:val="24"/>
          <w:szCs w:val="24"/>
          <w:lang w:val="en-US"/>
        </w:rPr>
        <w:t>1</w:t>
      </w:r>
      <w:r w:rsidRPr="00334B97">
        <w:rPr>
          <w:rFonts w:ascii="Courier New" w:hAnsi="Courier New"/>
          <w:sz w:val="24"/>
          <w:szCs w:val="24"/>
          <w:lang w:val="en-US"/>
        </w:rPr>
        <w:t xml:space="preserve"> out</w:t>
      </w:r>
    </w:p>
    <w:p w14:paraId="12D692B8" w14:textId="343FC7DA" w:rsidR="00334B97" w:rsidRPr="00334B97" w:rsidRDefault="00334B97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334B97">
        <w:rPr>
          <w:rFonts w:ascii="Courier New" w:hAnsi="Courier New"/>
          <w:sz w:val="24"/>
          <w:szCs w:val="24"/>
          <w:lang w:val="en-US"/>
        </w:rPr>
        <w:t>Router(config-subif)#interface g0/0/0.1</w:t>
      </w:r>
      <w:r>
        <w:rPr>
          <w:rFonts w:ascii="Courier New" w:hAnsi="Courier New"/>
          <w:sz w:val="24"/>
          <w:szCs w:val="24"/>
          <w:lang w:val="en-US"/>
        </w:rPr>
        <w:t>2</w:t>
      </w:r>
    </w:p>
    <w:p w14:paraId="4CC74D2C" w14:textId="4D3A8A25" w:rsidR="00334B97" w:rsidRDefault="00334B97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334B97">
        <w:rPr>
          <w:rFonts w:ascii="Courier New" w:hAnsi="Courier New"/>
          <w:sz w:val="24"/>
          <w:szCs w:val="24"/>
          <w:lang w:val="en-US"/>
        </w:rPr>
        <w:t>Router(config-subif)#ip access-group 1</w:t>
      </w:r>
      <w:r>
        <w:rPr>
          <w:rFonts w:ascii="Courier New" w:hAnsi="Courier New"/>
          <w:sz w:val="24"/>
          <w:szCs w:val="24"/>
          <w:lang w:val="en-US"/>
        </w:rPr>
        <w:t>2</w:t>
      </w:r>
      <w:r w:rsidRPr="00334B97">
        <w:rPr>
          <w:rFonts w:ascii="Courier New" w:hAnsi="Courier New"/>
          <w:sz w:val="24"/>
          <w:szCs w:val="24"/>
          <w:lang w:val="en-US"/>
        </w:rPr>
        <w:t xml:space="preserve"> out</w:t>
      </w:r>
    </w:p>
    <w:p w14:paraId="59D28ED9" w14:textId="3E6DC4A3" w:rsidR="00334B97" w:rsidRPr="00334B97" w:rsidRDefault="00334B97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334B97">
        <w:rPr>
          <w:rFonts w:ascii="Courier New" w:hAnsi="Courier New"/>
          <w:sz w:val="24"/>
          <w:szCs w:val="24"/>
          <w:lang w:val="en-US"/>
        </w:rPr>
        <w:t>Router(config-subif)#interface g0/0/0.1</w:t>
      </w:r>
      <w:r>
        <w:rPr>
          <w:rFonts w:ascii="Courier New" w:hAnsi="Courier New"/>
          <w:sz w:val="24"/>
          <w:szCs w:val="24"/>
          <w:lang w:val="en-US"/>
        </w:rPr>
        <w:t>3</w:t>
      </w:r>
    </w:p>
    <w:p w14:paraId="7DBEF9C3" w14:textId="48714BFE" w:rsidR="00334B97" w:rsidRDefault="00334B97" w:rsidP="00334B97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334B97">
        <w:rPr>
          <w:rFonts w:ascii="Courier New" w:hAnsi="Courier New"/>
          <w:sz w:val="24"/>
          <w:szCs w:val="24"/>
          <w:lang w:val="en-US"/>
        </w:rPr>
        <w:t>Router(config-subif)#ip access-group 1</w:t>
      </w:r>
      <w:r>
        <w:rPr>
          <w:rFonts w:ascii="Courier New" w:hAnsi="Courier New"/>
          <w:sz w:val="24"/>
          <w:szCs w:val="24"/>
          <w:lang w:val="en-US"/>
        </w:rPr>
        <w:t>3</w:t>
      </w:r>
      <w:r w:rsidRPr="00334B97">
        <w:rPr>
          <w:rFonts w:ascii="Courier New" w:hAnsi="Courier New"/>
          <w:sz w:val="24"/>
          <w:szCs w:val="24"/>
          <w:lang w:val="en-US"/>
        </w:rPr>
        <w:t xml:space="preserve"> out</w:t>
      </w:r>
    </w:p>
    <w:p w14:paraId="00A6A170" w14:textId="47FC59B5" w:rsidR="006917CB" w:rsidRDefault="006917CB" w:rsidP="006917CB">
      <w:pPr>
        <w:ind w:firstLine="0"/>
      </w:pPr>
    </w:p>
    <w:p w14:paraId="370A4E98" w14:textId="77CEB83A" w:rsidR="00123288" w:rsidRDefault="00123288" w:rsidP="00123288">
      <w:pPr>
        <w:pStyle w:val="ListParagraph"/>
        <w:numPr>
          <w:ilvl w:val="0"/>
          <w:numId w:val="12"/>
        </w:numPr>
        <w:rPr>
          <w:lang w:val="en-US"/>
        </w:rPr>
      </w:pPr>
      <w:r>
        <w:t xml:space="preserve">Настройка </w:t>
      </w:r>
      <w:r>
        <w:rPr>
          <w:lang w:val="en-US"/>
        </w:rPr>
        <w:t>NAT</w:t>
      </w:r>
    </w:p>
    <w:p w14:paraId="507E8F6B" w14:textId="2D4EB47C" w:rsidR="00123288" w:rsidRDefault="00123288" w:rsidP="00123288">
      <w:pPr>
        <w:pStyle w:val="code"/>
      </w:pPr>
    </w:p>
    <w:p w14:paraId="3E7B7E2F" w14:textId="77777777" w:rsidR="007B6B1C" w:rsidRPr="007B6B1C" w:rsidRDefault="00123288" w:rsidP="00A30F1D">
      <w:pPr>
        <w:pStyle w:val="code"/>
        <w:jc w:val="left"/>
        <w:rPr>
          <w:lang w:val="en-US"/>
        </w:rPr>
      </w:pPr>
      <w:r w:rsidRPr="007B6B1C">
        <w:rPr>
          <w:lang w:val="en-US"/>
        </w:rPr>
        <w:t xml:space="preserve">Router(config)# </w:t>
      </w:r>
      <w:r w:rsidR="007B6B1C" w:rsidRPr="007B6B1C">
        <w:rPr>
          <w:lang w:val="en-US"/>
        </w:rPr>
        <w:t>int g0/0/1</w:t>
      </w:r>
    </w:p>
    <w:p w14:paraId="714D65E3" w14:textId="719133E5" w:rsidR="007B6B1C" w:rsidRDefault="007B6B1C" w:rsidP="00A30F1D">
      <w:pPr>
        <w:pStyle w:val="code"/>
        <w:jc w:val="left"/>
        <w:rPr>
          <w:color w:val="FF0000"/>
        </w:rPr>
      </w:pPr>
      <w:r w:rsidRPr="00123288">
        <w:rPr>
          <w:lang w:val="en-US"/>
        </w:rPr>
        <w:t>Router(config</w:t>
      </w:r>
      <w:r>
        <w:t>-</w:t>
      </w:r>
      <w:r>
        <w:rPr>
          <w:lang w:val="en-US"/>
        </w:rPr>
        <w:t>if</w:t>
      </w:r>
      <w:r w:rsidRPr="00123288">
        <w:rPr>
          <w:lang w:val="en-US"/>
        </w:rPr>
        <w:t>)#</w:t>
      </w:r>
      <w:r w:rsidRPr="007B6B1C">
        <w:rPr>
          <w:lang w:val="en-US"/>
        </w:rPr>
        <w:t xml:space="preserve"> </w:t>
      </w:r>
      <w:r w:rsidRPr="00123288">
        <w:rPr>
          <w:lang w:val="en-US"/>
        </w:rPr>
        <w:t xml:space="preserve">ip address </w:t>
      </w:r>
      <w:r w:rsidR="007F54F1" w:rsidRPr="007F54F1">
        <w:t>6.0.0.2 255.192.0.0</w:t>
      </w:r>
      <w:r>
        <w:rPr>
          <w:color w:val="FF0000"/>
          <w:lang w:val="en-US"/>
        </w:rPr>
        <w:t xml:space="preserve"> </w:t>
      </w:r>
    </w:p>
    <w:p w14:paraId="7F331EC3" w14:textId="2C8DACF6" w:rsidR="00123288" w:rsidRDefault="007B6B1C" w:rsidP="00A30F1D">
      <w:pPr>
        <w:pStyle w:val="code"/>
        <w:jc w:val="left"/>
        <w:rPr>
          <w:lang w:val="en-US"/>
        </w:rPr>
      </w:pPr>
      <w:r w:rsidRPr="007B6B1C">
        <w:rPr>
          <w:lang w:val="en-US"/>
        </w:rPr>
        <w:t>Router(config-if)# ip nat outside</w:t>
      </w:r>
    </w:p>
    <w:p w14:paraId="52311935" w14:textId="443D718A" w:rsidR="007A38A5" w:rsidRDefault="007A38A5" w:rsidP="00A30F1D">
      <w:pPr>
        <w:pStyle w:val="code"/>
        <w:jc w:val="left"/>
        <w:rPr>
          <w:lang w:val="en-US"/>
        </w:rPr>
      </w:pPr>
      <w:r w:rsidRPr="007B6B1C">
        <w:rPr>
          <w:lang w:val="en-US"/>
        </w:rPr>
        <w:t xml:space="preserve">Router(config-if)# </w:t>
      </w:r>
      <w:r>
        <w:rPr>
          <w:lang w:val="en-US"/>
        </w:rPr>
        <w:t>no shutdown</w:t>
      </w:r>
    </w:p>
    <w:p w14:paraId="4F8C86FC" w14:textId="62D8A041" w:rsidR="007B6B1C" w:rsidRDefault="007B6B1C" w:rsidP="00A30F1D">
      <w:pPr>
        <w:pStyle w:val="code"/>
        <w:jc w:val="left"/>
        <w:rPr>
          <w:lang w:val="en-US"/>
        </w:rPr>
      </w:pPr>
      <w:r w:rsidRPr="007B6B1C">
        <w:rPr>
          <w:lang w:val="en-US"/>
        </w:rPr>
        <w:t xml:space="preserve">Router(config)#ip nat pool out_addr_pool </w:t>
      </w:r>
      <w:r w:rsidR="007F54F1">
        <w:rPr>
          <w:lang w:val="en-US"/>
        </w:rPr>
        <w:t>6.0.0.2 6.0.0.2</w:t>
      </w:r>
      <w:r w:rsidRPr="007B6B1C">
        <w:rPr>
          <w:lang w:val="en-US"/>
        </w:rPr>
        <w:t xml:space="preserve"> netmask 255.</w:t>
      </w:r>
      <w:r w:rsidR="007F54F1">
        <w:rPr>
          <w:lang w:val="en-US"/>
        </w:rPr>
        <w:t>192</w:t>
      </w:r>
      <w:r w:rsidRPr="007B6B1C">
        <w:rPr>
          <w:lang w:val="en-US"/>
        </w:rPr>
        <w:t>.</w:t>
      </w:r>
      <w:r w:rsidR="007F54F1">
        <w:rPr>
          <w:lang w:val="en-US"/>
        </w:rPr>
        <w:t>0</w:t>
      </w:r>
      <w:r w:rsidRPr="007B6B1C">
        <w:rPr>
          <w:lang w:val="en-US"/>
        </w:rPr>
        <w:t>.0</w:t>
      </w:r>
    </w:p>
    <w:p w14:paraId="14EFBB89" w14:textId="0E2127E6" w:rsidR="007B6B1C" w:rsidRDefault="007B6B1C" w:rsidP="00A30F1D">
      <w:pPr>
        <w:pStyle w:val="code"/>
        <w:jc w:val="left"/>
        <w:rPr>
          <w:lang w:val="en-US"/>
        </w:rPr>
      </w:pPr>
      <w:r w:rsidRPr="007B6B1C">
        <w:rPr>
          <w:lang w:val="en-US"/>
        </w:rPr>
        <w:t xml:space="preserve">Router(config)#access-list </w:t>
      </w:r>
      <w:r>
        <w:rPr>
          <w:lang w:val="en-US"/>
        </w:rPr>
        <w:t>8</w:t>
      </w:r>
      <w:r w:rsidRPr="007B6B1C">
        <w:rPr>
          <w:lang w:val="en-US"/>
        </w:rPr>
        <w:t>0 permit 192.168.0.0 0.0.255.255</w:t>
      </w:r>
    </w:p>
    <w:p w14:paraId="4B5C64BB" w14:textId="2F0241B9" w:rsidR="007B6B1C" w:rsidRPr="007B6B1C" w:rsidRDefault="007B6B1C" w:rsidP="00A30F1D">
      <w:pPr>
        <w:pStyle w:val="code"/>
        <w:jc w:val="left"/>
        <w:rPr>
          <w:lang w:val="en-US"/>
        </w:rPr>
      </w:pPr>
      <w:r w:rsidRPr="007B6B1C">
        <w:rPr>
          <w:lang w:val="en-US"/>
        </w:rPr>
        <w:t>Router(config)#ip nat inside source list 10 pool out_addr_pool overload</w:t>
      </w:r>
    </w:p>
    <w:p w14:paraId="2FD53124" w14:textId="3281963A" w:rsidR="00123288" w:rsidRDefault="00123288" w:rsidP="006917CB">
      <w:pPr>
        <w:ind w:firstLine="0"/>
        <w:rPr>
          <w:lang w:val="en-US"/>
        </w:rPr>
      </w:pPr>
    </w:p>
    <w:p w14:paraId="306D03D1" w14:textId="63F11228" w:rsidR="0052375B" w:rsidRDefault="0052375B" w:rsidP="0052375B">
      <w:pPr>
        <w:pStyle w:val="ListParagraph"/>
        <w:numPr>
          <w:ilvl w:val="0"/>
          <w:numId w:val="12"/>
        </w:numPr>
      </w:pPr>
      <w:r>
        <w:t xml:space="preserve">Создание </w:t>
      </w:r>
      <w:r w:rsidRPr="0052375B">
        <w:rPr>
          <w:lang w:val="en-US"/>
        </w:rPr>
        <w:t>DHCP-</w:t>
      </w:r>
      <w:r>
        <w:t>пулов для беспроводных подключений</w:t>
      </w:r>
    </w:p>
    <w:p w14:paraId="0B7A0A7D" w14:textId="370950E4" w:rsidR="0052375B" w:rsidRDefault="0052375B" w:rsidP="00A30F1D">
      <w:pPr>
        <w:ind w:left="709" w:firstLine="0"/>
        <w:jc w:val="left"/>
      </w:pPr>
    </w:p>
    <w:p w14:paraId="0707205A" w14:textId="03B2D800" w:rsidR="0052375B" w:rsidRPr="00865284" w:rsidRDefault="0049128C" w:rsidP="00A30F1D">
      <w:pPr>
        <w:pStyle w:val="code"/>
        <w:jc w:val="left"/>
        <w:rPr>
          <w:lang w:val="en-US"/>
        </w:rPr>
      </w:pPr>
      <w:r w:rsidRPr="00865284">
        <w:rPr>
          <w:lang w:val="en-US"/>
        </w:rPr>
        <w:t>Router(config)#</w:t>
      </w:r>
      <w:r w:rsidR="0052375B" w:rsidRPr="00865284">
        <w:rPr>
          <w:lang w:val="en-US"/>
        </w:rPr>
        <w:t>ip dhcp excluded-address 192.168.0.1 192.168.0.39</w:t>
      </w:r>
    </w:p>
    <w:p w14:paraId="3770D93D" w14:textId="5759FD11" w:rsidR="0052375B" w:rsidRPr="00812C13" w:rsidRDefault="0049128C" w:rsidP="00A30F1D">
      <w:pPr>
        <w:pStyle w:val="code"/>
        <w:jc w:val="left"/>
      </w:pPr>
      <w:r w:rsidRPr="00865284">
        <w:rPr>
          <w:lang w:val="en-US"/>
        </w:rPr>
        <w:t>Router(config)#</w:t>
      </w:r>
      <w:r w:rsidR="0052375B" w:rsidRPr="00865284">
        <w:rPr>
          <w:lang w:val="en-US"/>
        </w:rPr>
        <w:t>ip dhcp excluded-address 192.168.0.51 192.168.0.255</w:t>
      </w:r>
    </w:p>
    <w:p w14:paraId="7F4ACA01" w14:textId="48BF7856" w:rsidR="0052375B" w:rsidRPr="00865284" w:rsidRDefault="0049128C" w:rsidP="00A30F1D">
      <w:pPr>
        <w:pStyle w:val="code"/>
        <w:jc w:val="left"/>
        <w:rPr>
          <w:lang w:val="en-US"/>
        </w:rPr>
      </w:pPr>
      <w:r w:rsidRPr="00865284">
        <w:rPr>
          <w:lang w:val="en-US"/>
        </w:rPr>
        <w:t>Router(config)#</w:t>
      </w:r>
      <w:r w:rsidR="0052375B" w:rsidRPr="00865284">
        <w:rPr>
          <w:lang w:val="en-US"/>
        </w:rPr>
        <w:t>ip dhcp excluded-address 192.168.1.1 192.168.1.39</w:t>
      </w:r>
    </w:p>
    <w:p w14:paraId="73348830" w14:textId="2C11D0F5" w:rsidR="0052375B" w:rsidRPr="00865284" w:rsidRDefault="0049128C" w:rsidP="00A30F1D">
      <w:pPr>
        <w:pStyle w:val="code"/>
        <w:jc w:val="left"/>
        <w:rPr>
          <w:lang w:val="en-US"/>
        </w:rPr>
      </w:pPr>
      <w:r w:rsidRPr="00865284">
        <w:rPr>
          <w:lang w:val="en-US"/>
        </w:rPr>
        <w:t>Router(config)#</w:t>
      </w:r>
      <w:r w:rsidR="0052375B" w:rsidRPr="00865284">
        <w:rPr>
          <w:lang w:val="en-US"/>
        </w:rPr>
        <w:t>ip dhcp excluded-address 192.168.1.51 192.168.1.255</w:t>
      </w:r>
    </w:p>
    <w:p w14:paraId="3954C8F6" w14:textId="54312CD0" w:rsidR="000C6F59" w:rsidRPr="00865284" w:rsidRDefault="0049128C" w:rsidP="00A30F1D">
      <w:pPr>
        <w:pStyle w:val="code"/>
        <w:jc w:val="left"/>
        <w:rPr>
          <w:lang w:val="en-US"/>
        </w:rPr>
      </w:pPr>
      <w:r w:rsidRPr="00865284">
        <w:rPr>
          <w:lang w:val="en-US"/>
        </w:rPr>
        <w:t>Router(config)#</w:t>
      </w:r>
      <w:r w:rsidR="000C6F59" w:rsidRPr="00865284">
        <w:rPr>
          <w:lang w:val="en-US"/>
        </w:rPr>
        <w:t>ip dhcp excluded-address 192.168.2.1 192.168.2.39</w:t>
      </w:r>
    </w:p>
    <w:p w14:paraId="04AE58D7" w14:textId="36C48CA6" w:rsidR="000C6F59" w:rsidRPr="00865284" w:rsidRDefault="0049128C" w:rsidP="00A30F1D">
      <w:pPr>
        <w:pStyle w:val="code"/>
        <w:jc w:val="left"/>
        <w:rPr>
          <w:lang w:val="en-US"/>
        </w:rPr>
      </w:pPr>
      <w:r w:rsidRPr="00865284">
        <w:rPr>
          <w:lang w:val="en-US"/>
        </w:rPr>
        <w:t>Router(config)#</w:t>
      </w:r>
      <w:r w:rsidR="000C6F59" w:rsidRPr="00865284">
        <w:rPr>
          <w:lang w:val="en-US"/>
        </w:rPr>
        <w:t>ip dhcp excluded-address 192.168.2.51 192.168.2.255</w:t>
      </w:r>
    </w:p>
    <w:p w14:paraId="63D66525" w14:textId="13FFFE0B" w:rsidR="000C6F59" w:rsidRPr="00865284" w:rsidRDefault="0049128C" w:rsidP="00A30F1D">
      <w:pPr>
        <w:pStyle w:val="code"/>
        <w:jc w:val="left"/>
        <w:rPr>
          <w:lang w:val="en-US"/>
        </w:rPr>
      </w:pPr>
      <w:r w:rsidRPr="00865284">
        <w:rPr>
          <w:lang w:val="en-US"/>
        </w:rPr>
        <w:t>Router(config)#</w:t>
      </w:r>
      <w:r w:rsidR="000C6F59" w:rsidRPr="00865284">
        <w:rPr>
          <w:lang w:val="en-US"/>
        </w:rPr>
        <w:t>ip dhcp excluded-address 192.168.3.1 192.168.3.39</w:t>
      </w:r>
    </w:p>
    <w:p w14:paraId="32F31921" w14:textId="38233212" w:rsidR="000C6F59" w:rsidRPr="00865284" w:rsidRDefault="0049128C" w:rsidP="00A30F1D">
      <w:pPr>
        <w:pStyle w:val="code"/>
        <w:jc w:val="left"/>
        <w:rPr>
          <w:lang w:val="en-US"/>
        </w:rPr>
      </w:pPr>
      <w:r w:rsidRPr="00865284">
        <w:rPr>
          <w:lang w:val="en-US"/>
        </w:rPr>
        <w:t>Router(config)#</w:t>
      </w:r>
      <w:r w:rsidR="000C6F59" w:rsidRPr="00865284">
        <w:rPr>
          <w:lang w:val="en-US"/>
        </w:rPr>
        <w:t>ip dhcp excluded-address 192.168.3.51 192.168.3.255</w:t>
      </w:r>
    </w:p>
    <w:p w14:paraId="17733213" w14:textId="2FACD88E" w:rsidR="000C6F59" w:rsidRPr="00865284" w:rsidRDefault="0049128C" w:rsidP="0052375B">
      <w:pPr>
        <w:pStyle w:val="code"/>
        <w:rPr>
          <w:lang w:val="en-US"/>
        </w:rPr>
      </w:pPr>
      <w:r w:rsidRPr="00865284">
        <w:rPr>
          <w:lang w:val="en-US"/>
        </w:rPr>
        <w:t>Router(config)#ip dhcp pool WLAN-10</w:t>
      </w:r>
    </w:p>
    <w:p w14:paraId="1F0D31E3" w14:textId="18A108C0" w:rsidR="0049128C" w:rsidRPr="00865284" w:rsidRDefault="00865284" w:rsidP="0052375B">
      <w:pPr>
        <w:pStyle w:val="code"/>
        <w:rPr>
          <w:lang w:val="en-US"/>
        </w:rPr>
      </w:pPr>
      <w:r w:rsidRPr="00865284">
        <w:rPr>
          <w:lang w:val="en-US"/>
        </w:rPr>
        <w:t>Router(dhcp-config)#</w:t>
      </w:r>
      <w:r w:rsidR="0049128C" w:rsidRPr="00865284">
        <w:rPr>
          <w:lang w:val="en-US"/>
        </w:rPr>
        <w:t>network 192.168.0.0 255.255.255.0</w:t>
      </w:r>
    </w:p>
    <w:p w14:paraId="4A44CAD1" w14:textId="5758C2FA" w:rsidR="0052375B" w:rsidRPr="0057672F" w:rsidRDefault="0057672F" w:rsidP="0052375B">
      <w:pPr>
        <w:pStyle w:val="code"/>
        <w:rPr>
          <w:lang w:val="en-US"/>
        </w:rPr>
      </w:pPr>
      <w:r w:rsidRPr="0057672F">
        <w:rPr>
          <w:lang w:val="en-US"/>
        </w:rPr>
        <w:t>Router(dhcp-config)#default-router 192.168.0.1</w:t>
      </w:r>
    </w:p>
    <w:p w14:paraId="1D7E0FA2" w14:textId="5ACDEA3E" w:rsidR="0083011B" w:rsidRPr="0057672F" w:rsidRDefault="0057672F" w:rsidP="0083011B">
      <w:pPr>
        <w:pStyle w:val="code"/>
        <w:rPr>
          <w:lang w:val="en-US"/>
        </w:rPr>
      </w:pPr>
      <w:r w:rsidRPr="0057672F">
        <w:rPr>
          <w:lang w:val="en-US"/>
        </w:rPr>
        <w:t>Router(dhcp-config)#dns-server 8.8.8.8</w:t>
      </w:r>
      <w:r w:rsidR="0083011B" w:rsidRPr="0083011B">
        <w:rPr>
          <w:lang w:val="en-US"/>
        </w:rPr>
        <w:t xml:space="preserve"> </w:t>
      </w:r>
    </w:p>
    <w:p w14:paraId="082A6F5B" w14:textId="77777777" w:rsidR="0083011B" w:rsidRPr="00865284" w:rsidRDefault="0083011B" w:rsidP="0083011B">
      <w:pPr>
        <w:pStyle w:val="code"/>
        <w:rPr>
          <w:lang w:val="en-US"/>
        </w:rPr>
      </w:pPr>
      <w:r w:rsidRPr="0057672F">
        <w:rPr>
          <w:lang w:val="en-US"/>
        </w:rPr>
        <w:t xml:space="preserve">Router(dhcp-config)#ip dhcp pool WLAN-11 </w:t>
      </w:r>
    </w:p>
    <w:p w14:paraId="5EFE9DB2" w14:textId="77777777" w:rsidR="0083011B" w:rsidRPr="00865284" w:rsidRDefault="0083011B" w:rsidP="0083011B">
      <w:pPr>
        <w:pStyle w:val="code"/>
        <w:rPr>
          <w:lang w:val="en-US"/>
        </w:rPr>
      </w:pPr>
      <w:r w:rsidRPr="00865284">
        <w:rPr>
          <w:lang w:val="en-US"/>
        </w:rPr>
        <w:t>Router(dhcp-config)#network 192.168.</w:t>
      </w:r>
      <w:r>
        <w:t>1</w:t>
      </w:r>
      <w:r w:rsidRPr="00865284">
        <w:rPr>
          <w:lang w:val="en-US"/>
        </w:rPr>
        <w:t>.0 255.255.255.0</w:t>
      </w:r>
    </w:p>
    <w:p w14:paraId="68F492DF" w14:textId="77777777" w:rsidR="0083011B" w:rsidRPr="0057672F" w:rsidRDefault="0083011B" w:rsidP="0083011B">
      <w:pPr>
        <w:pStyle w:val="code"/>
        <w:rPr>
          <w:lang w:val="en-US"/>
        </w:rPr>
      </w:pPr>
      <w:r w:rsidRPr="0057672F">
        <w:rPr>
          <w:lang w:val="en-US"/>
        </w:rPr>
        <w:t>Router(dhcp-config)#default-router 192.168.</w:t>
      </w:r>
      <w:r>
        <w:t>1</w:t>
      </w:r>
      <w:r w:rsidRPr="0057672F">
        <w:rPr>
          <w:lang w:val="en-US"/>
        </w:rPr>
        <w:t>.1</w:t>
      </w:r>
    </w:p>
    <w:p w14:paraId="09B373B8" w14:textId="77777777" w:rsidR="0083011B" w:rsidRPr="0057672F" w:rsidRDefault="0083011B" w:rsidP="0083011B">
      <w:pPr>
        <w:pStyle w:val="code"/>
        <w:rPr>
          <w:lang w:val="en-US"/>
        </w:rPr>
      </w:pPr>
      <w:r w:rsidRPr="0057672F">
        <w:rPr>
          <w:lang w:val="en-US"/>
        </w:rPr>
        <w:t>Router(dhcp-config)#dns-server 8.8.8.8</w:t>
      </w:r>
    </w:p>
    <w:p w14:paraId="25CF4E39" w14:textId="180C620D" w:rsidR="0083011B" w:rsidRPr="0083011B" w:rsidRDefault="0083011B" w:rsidP="0083011B">
      <w:pPr>
        <w:pStyle w:val="code"/>
      </w:pPr>
      <w:r w:rsidRPr="0057672F">
        <w:rPr>
          <w:lang w:val="en-US"/>
        </w:rPr>
        <w:t>Router(dhcp-config)#ip dhcp pool WLAN-1</w:t>
      </w:r>
      <w:r>
        <w:t>2</w:t>
      </w:r>
    </w:p>
    <w:p w14:paraId="1CF8A2CC" w14:textId="7F356C45" w:rsidR="0083011B" w:rsidRPr="00865284" w:rsidRDefault="0083011B" w:rsidP="0083011B">
      <w:pPr>
        <w:pStyle w:val="code"/>
        <w:rPr>
          <w:lang w:val="en-US"/>
        </w:rPr>
      </w:pPr>
      <w:r w:rsidRPr="00865284">
        <w:rPr>
          <w:lang w:val="en-US"/>
        </w:rPr>
        <w:t>Router(dhcp-config)#network 192.168.</w:t>
      </w:r>
      <w:r>
        <w:t>2</w:t>
      </w:r>
      <w:r w:rsidRPr="00865284">
        <w:rPr>
          <w:lang w:val="en-US"/>
        </w:rPr>
        <w:t>.0 255.255.255.0</w:t>
      </w:r>
    </w:p>
    <w:p w14:paraId="098A2788" w14:textId="4E9136BE" w:rsidR="0083011B" w:rsidRPr="0057672F" w:rsidRDefault="0083011B" w:rsidP="0083011B">
      <w:pPr>
        <w:pStyle w:val="code"/>
        <w:rPr>
          <w:lang w:val="en-US"/>
        </w:rPr>
      </w:pPr>
      <w:r w:rsidRPr="0057672F">
        <w:rPr>
          <w:lang w:val="en-US"/>
        </w:rPr>
        <w:t>Router(dhcp-config)#default-router 192.168.</w:t>
      </w:r>
      <w:r>
        <w:t>2</w:t>
      </w:r>
      <w:r w:rsidRPr="0057672F">
        <w:rPr>
          <w:lang w:val="en-US"/>
        </w:rPr>
        <w:t>.1</w:t>
      </w:r>
    </w:p>
    <w:p w14:paraId="33EDF296" w14:textId="5F77211F" w:rsidR="0083011B" w:rsidRPr="0057672F" w:rsidRDefault="0083011B" w:rsidP="0083011B">
      <w:pPr>
        <w:pStyle w:val="code"/>
        <w:rPr>
          <w:lang w:val="en-US"/>
        </w:rPr>
      </w:pPr>
      <w:r w:rsidRPr="0057672F">
        <w:rPr>
          <w:lang w:val="en-US"/>
        </w:rPr>
        <w:t>Router(dhcp-config)#dns-server 8.8.8.8</w:t>
      </w:r>
      <w:r w:rsidRPr="0083011B">
        <w:rPr>
          <w:lang w:val="en-US"/>
        </w:rPr>
        <w:t xml:space="preserve"> </w:t>
      </w:r>
    </w:p>
    <w:p w14:paraId="4A803CFB" w14:textId="4E02AEA1" w:rsidR="0083011B" w:rsidRPr="0083011B" w:rsidRDefault="0083011B" w:rsidP="0083011B">
      <w:pPr>
        <w:pStyle w:val="code"/>
      </w:pPr>
      <w:r w:rsidRPr="0057672F">
        <w:rPr>
          <w:lang w:val="en-US"/>
        </w:rPr>
        <w:lastRenderedPageBreak/>
        <w:t>Router(dhcp-config)#ip dhcp pool WLAN-1</w:t>
      </w:r>
      <w:r>
        <w:t>3</w:t>
      </w:r>
    </w:p>
    <w:p w14:paraId="34B056E1" w14:textId="0337610B" w:rsidR="0083011B" w:rsidRPr="00865284" w:rsidRDefault="0083011B" w:rsidP="0083011B">
      <w:pPr>
        <w:pStyle w:val="code"/>
        <w:rPr>
          <w:lang w:val="en-US"/>
        </w:rPr>
      </w:pPr>
      <w:r w:rsidRPr="00865284">
        <w:rPr>
          <w:lang w:val="en-US"/>
        </w:rPr>
        <w:t>Router(dhcp-config)#network 192.168.</w:t>
      </w:r>
      <w:r>
        <w:t>3</w:t>
      </w:r>
      <w:r w:rsidRPr="00865284">
        <w:rPr>
          <w:lang w:val="en-US"/>
        </w:rPr>
        <w:t>.0 255.255.255.0</w:t>
      </w:r>
    </w:p>
    <w:p w14:paraId="6C01CC94" w14:textId="5741E18A" w:rsidR="0083011B" w:rsidRPr="0057672F" w:rsidRDefault="0083011B" w:rsidP="0083011B">
      <w:pPr>
        <w:pStyle w:val="code"/>
        <w:rPr>
          <w:lang w:val="en-US"/>
        </w:rPr>
      </w:pPr>
      <w:r w:rsidRPr="0057672F">
        <w:rPr>
          <w:lang w:val="en-US"/>
        </w:rPr>
        <w:t>Router(dhcp-config)#default-router 192.168.</w:t>
      </w:r>
      <w:r>
        <w:t>3</w:t>
      </w:r>
      <w:r w:rsidRPr="0057672F">
        <w:rPr>
          <w:lang w:val="en-US"/>
        </w:rPr>
        <w:t>.1</w:t>
      </w:r>
    </w:p>
    <w:p w14:paraId="56DAF277" w14:textId="3817FD41" w:rsidR="0057672F" w:rsidRPr="0057672F" w:rsidRDefault="0083011B" w:rsidP="0083011B">
      <w:pPr>
        <w:pStyle w:val="code"/>
        <w:rPr>
          <w:lang w:val="en-US"/>
        </w:rPr>
      </w:pPr>
      <w:r w:rsidRPr="0057672F">
        <w:rPr>
          <w:lang w:val="en-US"/>
        </w:rPr>
        <w:t>Router(dhcp-config)#dns-server 8.8.8.8</w:t>
      </w:r>
    </w:p>
    <w:p w14:paraId="63FAB500" w14:textId="77777777" w:rsidR="0057672F" w:rsidRPr="0052375B" w:rsidRDefault="0057672F" w:rsidP="0052375B">
      <w:pPr>
        <w:pStyle w:val="code"/>
      </w:pPr>
    </w:p>
    <w:p w14:paraId="2AF180D0" w14:textId="5AF79389" w:rsidR="00C53262" w:rsidRDefault="00C53262" w:rsidP="00C53262">
      <w:pPr>
        <w:pStyle w:val="Heading3"/>
      </w:pPr>
      <w:bookmarkStart w:id="44" w:name="_Toc152710387"/>
      <w:r>
        <w:t xml:space="preserve">3.9.2 Настройка </w:t>
      </w:r>
      <w:r w:rsidR="00C2654D">
        <w:t>коммутатора</w:t>
      </w:r>
      <w:bookmarkEnd w:id="44"/>
    </w:p>
    <w:p w14:paraId="66E3CDDA" w14:textId="77777777" w:rsidR="00240BDB" w:rsidRPr="00240BDB" w:rsidRDefault="00240BDB" w:rsidP="00240BDB"/>
    <w:p w14:paraId="02604A2F" w14:textId="1E311C1A" w:rsidR="006F67B4" w:rsidRDefault="00240BDB" w:rsidP="00240BDB">
      <w:r>
        <w:t>Для подключения станции, с которой будет происходить настройка, к коммутатору, необходим консольный кабель</w:t>
      </w:r>
      <w:r>
        <w:rPr>
          <w:lang w:val="en-US"/>
        </w:rPr>
        <w:t xml:space="preserve"> RJ45-DB9</w:t>
      </w:r>
      <w:r>
        <w:t xml:space="preserve">, если на компьютере есть </w:t>
      </w:r>
      <w:r>
        <w:rPr>
          <w:lang w:val="en-US"/>
        </w:rPr>
        <w:t>COM-</w:t>
      </w:r>
      <w:r>
        <w:t xml:space="preserve">порт, или же </w:t>
      </w:r>
      <w:r>
        <w:rPr>
          <w:lang w:val="en-US"/>
        </w:rPr>
        <w:t>RJ45-USB</w:t>
      </w:r>
      <w:r>
        <w:t xml:space="preserve">, с эмулятором терминала, по типу </w:t>
      </w:r>
      <w:r>
        <w:rPr>
          <w:lang w:val="en-US"/>
        </w:rPr>
        <w:t>PuTTY</w:t>
      </w:r>
      <w:r>
        <w:t>.</w:t>
      </w:r>
    </w:p>
    <w:p w14:paraId="4FB7D873" w14:textId="77777777" w:rsidR="00240BDB" w:rsidRPr="006F67B4" w:rsidRDefault="00240BDB" w:rsidP="00240BDB"/>
    <w:p w14:paraId="44833B0E" w14:textId="3526E151" w:rsidR="00240BDB" w:rsidRDefault="007C559D" w:rsidP="00D505C7">
      <w:r>
        <w:t xml:space="preserve">Настройка </w:t>
      </w:r>
      <w:r w:rsidR="00C2654D">
        <w:t xml:space="preserve">коммутатора </w:t>
      </w:r>
      <w:r>
        <w:t xml:space="preserve">будет происходить в несколько шагов: </w:t>
      </w:r>
    </w:p>
    <w:p w14:paraId="2F9EBFBC" w14:textId="782E6AEE" w:rsidR="00273C87" w:rsidRDefault="00273C87" w:rsidP="00D505C7"/>
    <w:p w14:paraId="6C9ADDE1" w14:textId="58136C3B" w:rsidR="00273C87" w:rsidRPr="00273C87" w:rsidRDefault="00273C87" w:rsidP="00273C87">
      <w:pPr>
        <w:pStyle w:val="ListParagraph"/>
        <w:numPr>
          <w:ilvl w:val="0"/>
          <w:numId w:val="29"/>
        </w:numPr>
        <w:ind w:left="0" w:firstLine="709"/>
        <w:rPr>
          <w:lang w:val="en-US" w:eastAsia="en-US" w:bidi="ar-SA"/>
        </w:rPr>
      </w:pPr>
      <w:r>
        <w:rPr>
          <w:lang w:eastAsia="en-US" w:bidi="ar-SA"/>
        </w:rPr>
        <w:t>Конфигурация пароля</w:t>
      </w:r>
    </w:p>
    <w:p w14:paraId="7C2BF5F6" w14:textId="77777777" w:rsidR="00273C87" w:rsidRPr="00273C87" w:rsidRDefault="00273C87" w:rsidP="00273C87">
      <w:pPr>
        <w:pStyle w:val="ListParagraph"/>
        <w:ind w:firstLine="0"/>
        <w:rPr>
          <w:lang w:val="en-US" w:eastAsia="en-US" w:bidi="ar-SA"/>
        </w:rPr>
      </w:pPr>
    </w:p>
    <w:p w14:paraId="0C3EE5E5" w14:textId="050808D9" w:rsidR="00273C87" w:rsidRDefault="00273C87" w:rsidP="00273C87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</w:t>
      </w:r>
      <w:r w:rsidRPr="00CD1AB4">
        <w:rPr>
          <w:lang w:val="en-US" w:eastAsia="en-US" w:bidi="ar-SA"/>
        </w:rPr>
        <w:t xml:space="preserve"> (config)#</w:t>
      </w:r>
      <w:r w:rsidRPr="006D4DA4">
        <w:rPr>
          <w:lang w:val="en-US" w:eastAsia="en-US" w:bidi="ar-SA"/>
        </w:rPr>
        <w:t xml:space="preserve">enable password </w:t>
      </w:r>
      <w:r w:rsidRPr="00273C87">
        <w:rPr>
          <w:lang w:val="en-US" w:eastAsia="en-US" w:bidi="ar-SA"/>
        </w:rPr>
        <w:t>28a{A0II]&gt;</w:t>
      </w:r>
      <w:proofErr w:type="spellStart"/>
      <w:r w:rsidRPr="00273C87">
        <w:rPr>
          <w:lang w:val="en-US" w:eastAsia="en-US" w:bidi="ar-SA"/>
        </w:rPr>
        <w:t>Dv</w:t>
      </w:r>
      <w:proofErr w:type="spellEnd"/>
    </w:p>
    <w:p w14:paraId="64063E0F" w14:textId="1AD7299A" w:rsidR="00273C87" w:rsidRDefault="00273C87" w:rsidP="00273C87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</w:t>
      </w:r>
      <w:r w:rsidRPr="00CD1AB4">
        <w:rPr>
          <w:lang w:val="en-US" w:eastAsia="en-US" w:bidi="ar-SA"/>
        </w:rPr>
        <w:t xml:space="preserve"> (config)#</w:t>
      </w:r>
      <w:r>
        <w:rPr>
          <w:lang w:val="en-US" w:eastAsia="en-US" w:bidi="ar-SA"/>
        </w:rPr>
        <w:t>password</w:t>
      </w:r>
      <w:r w:rsidRPr="006D4DA4">
        <w:rPr>
          <w:lang w:val="en-US" w:eastAsia="en-US" w:bidi="ar-SA"/>
        </w:rPr>
        <w:t xml:space="preserve"> </w:t>
      </w:r>
      <w:r>
        <w:rPr>
          <w:lang w:val="en-US" w:eastAsia="en-US" w:bidi="ar-SA"/>
        </w:rPr>
        <w:t>complexity enable</w:t>
      </w:r>
      <w:r w:rsidRPr="007163FB">
        <w:rPr>
          <w:lang w:val="en-US" w:eastAsia="en-US" w:bidi="ar-SA"/>
        </w:rPr>
        <w:t xml:space="preserve"> </w:t>
      </w:r>
    </w:p>
    <w:p w14:paraId="5E87A44F" w14:textId="6B46E61E" w:rsidR="00273C87" w:rsidRDefault="00273C87" w:rsidP="00273C87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</w:t>
      </w:r>
      <w:r w:rsidRPr="00CD1AB4">
        <w:rPr>
          <w:lang w:val="en-US" w:eastAsia="en-US" w:bidi="ar-SA"/>
        </w:rPr>
        <w:t xml:space="preserve"> (config)#</w:t>
      </w:r>
      <w:r>
        <w:rPr>
          <w:lang w:val="en-US" w:eastAsia="en-US" w:bidi="ar-SA"/>
        </w:rPr>
        <w:t>password</w:t>
      </w:r>
      <w:r w:rsidRPr="006D4DA4">
        <w:rPr>
          <w:lang w:val="en-US" w:eastAsia="en-US" w:bidi="ar-SA"/>
        </w:rPr>
        <w:t xml:space="preserve"> </w:t>
      </w:r>
      <w:r>
        <w:rPr>
          <w:lang w:val="en-US" w:eastAsia="en-US" w:bidi="ar-SA"/>
        </w:rPr>
        <w:t>complexity not-current</w:t>
      </w:r>
    </w:p>
    <w:p w14:paraId="14B742E5" w14:textId="72338965" w:rsidR="00273C87" w:rsidRDefault="00273C87" w:rsidP="00273C87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</w:t>
      </w:r>
      <w:r w:rsidRPr="00CD1AB4">
        <w:rPr>
          <w:lang w:val="en-US" w:eastAsia="en-US" w:bidi="ar-SA"/>
        </w:rPr>
        <w:t xml:space="preserve"> (config)#</w:t>
      </w:r>
      <w:r>
        <w:rPr>
          <w:lang w:val="en-US" w:eastAsia="en-US" w:bidi="ar-SA"/>
        </w:rPr>
        <w:t>password</w:t>
      </w:r>
      <w:r w:rsidRPr="006D4DA4">
        <w:rPr>
          <w:lang w:val="en-US" w:eastAsia="en-US" w:bidi="ar-SA"/>
        </w:rPr>
        <w:t xml:space="preserve"> </w:t>
      </w:r>
      <w:r>
        <w:rPr>
          <w:lang w:val="en-US" w:eastAsia="en-US" w:bidi="ar-SA"/>
        </w:rPr>
        <w:t>complexity not-username</w:t>
      </w:r>
    </w:p>
    <w:p w14:paraId="558DF6A6" w14:textId="6520CEA7" w:rsidR="00273C87" w:rsidRDefault="00273C87" w:rsidP="00273C87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</w:t>
      </w:r>
      <w:r w:rsidRPr="00CD1AB4">
        <w:rPr>
          <w:lang w:val="en-US" w:eastAsia="en-US" w:bidi="ar-SA"/>
        </w:rPr>
        <w:t xml:space="preserve"> (config)#</w:t>
      </w:r>
      <w:r>
        <w:rPr>
          <w:lang w:val="en-US" w:eastAsia="en-US" w:bidi="ar-SA"/>
        </w:rPr>
        <w:t>password</w:t>
      </w:r>
      <w:r w:rsidRPr="006D4DA4">
        <w:rPr>
          <w:lang w:val="en-US" w:eastAsia="en-US" w:bidi="ar-SA"/>
        </w:rPr>
        <w:t xml:space="preserve"> </w:t>
      </w:r>
      <w:r>
        <w:rPr>
          <w:lang w:val="en-US" w:eastAsia="en-US" w:bidi="ar-SA"/>
        </w:rPr>
        <w:t>complexity min-length 9</w:t>
      </w:r>
    </w:p>
    <w:p w14:paraId="423C25A2" w14:textId="51A50D1A" w:rsidR="00273C87" w:rsidRDefault="00273C87" w:rsidP="00273C87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</w:t>
      </w:r>
      <w:r w:rsidRPr="00CD1AB4">
        <w:rPr>
          <w:lang w:val="en-US" w:eastAsia="en-US" w:bidi="ar-SA"/>
        </w:rPr>
        <w:t xml:space="preserve"> (config)#</w:t>
      </w:r>
      <w:r>
        <w:rPr>
          <w:lang w:val="en-US" w:eastAsia="en-US" w:bidi="ar-SA"/>
        </w:rPr>
        <w:t>password again 7</w:t>
      </w:r>
    </w:p>
    <w:p w14:paraId="27C93249" w14:textId="77777777" w:rsidR="00273C87" w:rsidRDefault="00273C87" w:rsidP="00D505C7"/>
    <w:p w14:paraId="08C9BDE5" w14:textId="54BFFBCE" w:rsidR="006F67B4" w:rsidRDefault="00C53262" w:rsidP="00273C87">
      <w:pPr>
        <w:pStyle w:val="ListParagraph"/>
        <w:numPr>
          <w:ilvl w:val="0"/>
          <w:numId w:val="29"/>
        </w:numPr>
        <w:rPr>
          <w:lang w:val="en-US"/>
        </w:rPr>
      </w:pPr>
      <w:r>
        <w:t xml:space="preserve">Создание </w:t>
      </w:r>
      <w:r w:rsidRPr="007C559D">
        <w:rPr>
          <w:lang w:val="en-US"/>
        </w:rPr>
        <w:t>VLAN</w:t>
      </w:r>
    </w:p>
    <w:p w14:paraId="642BED5E" w14:textId="77777777" w:rsidR="00D505C7" w:rsidRPr="006F67B4" w:rsidRDefault="00D505C7" w:rsidP="00D505C7">
      <w:pPr>
        <w:pStyle w:val="ListParagraph"/>
        <w:ind w:left="1069" w:firstLine="0"/>
        <w:rPr>
          <w:lang w:val="en-US"/>
        </w:rPr>
      </w:pPr>
    </w:p>
    <w:p w14:paraId="66B2AF7E" w14:textId="77777777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Switch(config)#vlan 10</w:t>
      </w:r>
    </w:p>
    <w:p w14:paraId="70036EAE" w14:textId="77777777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Switch(config-vlan)#name directorate</w:t>
      </w:r>
    </w:p>
    <w:p w14:paraId="4EB9F75B" w14:textId="77777777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Switch(config-vlan)#vlan 11</w:t>
      </w:r>
    </w:p>
    <w:p w14:paraId="4F53387F" w14:textId="4A73C943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 xml:space="preserve">Switch(config-vlan)#name </w:t>
      </w:r>
      <w:r w:rsidR="003459E8">
        <w:rPr>
          <w:lang w:val="en-US" w:eastAsia="en-US" w:bidi="ar-SA"/>
        </w:rPr>
        <w:t>production</w:t>
      </w:r>
    </w:p>
    <w:p w14:paraId="46AB4331" w14:textId="77777777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Switch(config-vlan)#vlan 12</w:t>
      </w:r>
    </w:p>
    <w:p w14:paraId="333D8D96" w14:textId="5093695E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 xml:space="preserve">Switch(config-vlan)#name </w:t>
      </w:r>
      <w:r w:rsidR="00B478E1" w:rsidRPr="00C53262">
        <w:rPr>
          <w:lang w:val="en-US" w:eastAsia="en-US" w:bidi="ar-SA"/>
        </w:rPr>
        <w:t>accounting-sale</w:t>
      </w:r>
      <w:r w:rsidR="00B478E1">
        <w:rPr>
          <w:lang w:val="en-US" w:eastAsia="en-US" w:bidi="ar-SA"/>
        </w:rPr>
        <w:t>s</w:t>
      </w:r>
    </w:p>
    <w:p w14:paraId="5B6D84B7" w14:textId="77777777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Switch(config-vlan)#vlan 13</w:t>
      </w:r>
    </w:p>
    <w:p w14:paraId="1389366D" w14:textId="77777777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Switch(config-vlan)#name guests</w:t>
      </w:r>
    </w:p>
    <w:p w14:paraId="11F9B430" w14:textId="77777777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Switch(config-vlan)#vlan 20</w:t>
      </w:r>
    </w:p>
    <w:p w14:paraId="33825EF1" w14:textId="77777777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Switch(config-vlan)#name admins</w:t>
      </w:r>
    </w:p>
    <w:p w14:paraId="2B8124A9" w14:textId="77777777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Switch(config-vlan)#vlan 30</w:t>
      </w:r>
    </w:p>
    <w:p w14:paraId="75E0C501" w14:textId="043E1FB2" w:rsidR="00F37BB9" w:rsidRDefault="00DE503F" w:rsidP="00DE503F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Switch(config-vlan)#name server</w:t>
      </w:r>
    </w:p>
    <w:p w14:paraId="5E529C65" w14:textId="77777777" w:rsidR="00D505C7" w:rsidRDefault="00D505C7" w:rsidP="00DE503F">
      <w:pPr>
        <w:pStyle w:val="code"/>
        <w:rPr>
          <w:lang w:val="en-US" w:eastAsia="en-US" w:bidi="ar-SA"/>
        </w:rPr>
      </w:pPr>
    </w:p>
    <w:p w14:paraId="14220B72" w14:textId="2246B964" w:rsidR="00DD253D" w:rsidRPr="00D505C7" w:rsidRDefault="00DD253D" w:rsidP="00273C87">
      <w:pPr>
        <w:pStyle w:val="ListParagraph"/>
        <w:numPr>
          <w:ilvl w:val="0"/>
          <w:numId w:val="29"/>
        </w:numPr>
        <w:rPr>
          <w:lang w:val="en-US" w:eastAsia="en-US" w:bidi="ar-SA"/>
        </w:rPr>
      </w:pPr>
      <w:r>
        <w:rPr>
          <w:lang w:eastAsia="en-US" w:bidi="ar-SA"/>
        </w:rPr>
        <w:t xml:space="preserve">Настройка </w:t>
      </w:r>
      <w:r>
        <w:rPr>
          <w:lang w:val="en-US" w:eastAsia="en-US" w:bidi="ar-SA"/>
        </w:rPr>
        <w:t>DHCP</w:t>
      </w:r>
      <w:r>
        <w:rPr>
          <w:lang w:eastAsia="en-US" w:bidi="ar-SA"/>
        </w:rPr>
        <w:t>-сервера для персональных компьютеров</w:t>
      </w:r>
    </w:p>
    <w:p w14:paraId="0E42FDFC" w14:textId="77777777" w:rsidR="00D505C7" w:rsidRPr="00DD253D" w:rsidRDefault="00D505C7" w:rsidP="00D505C7">
      <w:pPr>
        <w:pStyle w:val="ListParagraph"/>
        <w:ind w:left="1069" w:firstLine="0"/>
        <w:rPr>
          <w:lang w:val="en-US" w:eastAsia="en-US" w:bidi="ar-SA"/>
        </w:rPr>
      </w:pPr>
    </w:p>
    <w:p w14:paraId="1D0B2838" w14:textId="604A0EAE" w:rsidR="00F37BB9" w:rsidRPr="00F37BB9" w:rsidRDefault="00F37BB9" w:rsidP="00F37BB9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</w:t>
      </w:r>
      <w:r>
        <w:rPr>
          <w:lang w:val="en-US" w:eastAsia="en-US" w:bidi="ar-SA"/>
        </w:rPr>
        <w:t>0</w:t>
      </w:r>
      <w:r w:rsidRPr="00F37BB9">
        <w:rPr>
          <w:lang w:val="en-US" w:eastAsia="en-US" w:bidi="ar-SA"/>
        </w:rPr>
        <w:t>.0 192.168.</w:t>
      </w:r>
      <w:r>
        <w:rPr>
          <w:lang w:val="en-US" w:eastAsia="en-US" w:bidi="ar-SA"/>
        </w:rPr>
        <w:t>0</w:t>
      </w:r>
      <w:r w:rsidRPr="00F37BB9">
        <w:rPr>
          <w:lang w:val="en-US" w:eastAsia="en-US" w:bidi="ar-SA"/>
        </w:rPr>
        <w:t xml:space="preserve">.10 </w:t>
      </w:r>
    </w:p>
    <w:p w14:paraId="17C54DEF" w14:textId="717962AF" w:rsidR="00F37BB9" w:rsidRDefault="00F37BB9" w:rsidP="00F37BB9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</w:t>
      </w:r>
      <w:r>
        <w:rPr>
          <w:lang w:val="en-US" w:eastAsia="en-US" w:bidi="ar-SA"/>
        </w:rPr>
        <w:t>0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3</w:t>
      </w:r>
      <w:r w:rsidRPr="00F37BB9">
        <w:rPr>
          <w:lang w:val="en-US" w:eastAsia="en-US" w:bidi="ar-SA"/>
        </w:rPr>
        <w:t>0 192.168.</w:t>
      </w:r>
      <w:r>
        <w:rPr>
          <w:lang w:val="en-US" w:eastAsia="en-US" w:bidi="ar-SA"/>
        </w:rPr>
        <w:t>0</w:t>
      </w:r>
      <w:r w:rsidRPr="00F37BB9">
        <w:rPr>
          <w:lang w:val="en-US" w:eastAsia="en-US" w:bidi="ar-SA"/>
        </w:rPr>
        <w:t>.</w:t>
      </w:r>
      <w:r w:rsidR="00B12BDB">
        <w:rPr>
          <w:lang w:val="en-US" w:eastAsia="en-US" w:bidi="ar-SA"/>
        </w:rPr>
        <w:t>39</w:t>
      </w:r>
    </w:p>
    <w:p w14:paraId="58CBC1F1" w14:textId="63071DE2" w:rsidR="00B12BDB" w:rsidRPr="00F37BB9" w:rsidRDefault="00B12BDB" w:rsidP="00B12BDB">
      <w:pPr>
        <w:pStyle w:val="code"/>
        <w:jc w:val="left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</w:t>
      </w:r>
      <w:r>
        <w:rPr>
          <w:lang w:val="en-US" w:eastAsia="en-US" w:bidi="ar-SA"/>
        </w:rPr>
        <w:t>0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51</w:t>
      </w:r>
      <w:r w:rsidRPr="00F37BB9">
        <w:rPr>
          <w:lang w:val="en-US" w:eastAsia="en-US" w:bidi="ar-SA"/>
        </w:rPr>
        <w:t xml:space="preserve"> 192.168.</w:t>
      </w:r>
      <w:r>
        <w:rPr>
          <w:lang w:val="en-US" w:eastAsia="en-US" w:bidi="ar-SA"/>
        </w:rPr>
        <w:t>0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255</w:t>
      </w:r>
    </w:p>
    <w:p w14:paraId="684FF260" w14:textId="77777777" w:rsidR="00F37BB9" w:rsidRPr="00F37BB9" w:rsidRDefault="00F37BB9" w:rsidP="00F37BB9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 xml:space="preserve">Switch(config)#ip dhcp excluded-address 192.168.1.0 192.168.1.10 </w:t>
      </w:r>
    </w:p>
    <w:p w14:paraId="5E124CA0" w14:textId="6DD0BB42" w:rsidR="00F37BB9" w:rsidRDefault="00F37BB9" w:rsidP="00F37BB9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192.168.1.</w:t>
      </w:r>
      <w:r>
        <w:rPr>
          <w:lang w:val="en-US" w:eastAsia="en-US" w:bidi="ar-SA"/>
        </w:rPr>
        <w:t>3</w:t>
      </w:r>
      <w:r w:rsidRPr="00F37BB9">
        <w:rPr>
          <w:lang w:val="en-US" w:eastAsia="en-US" w:bidi="ar-SA"/>
        </w:rPr>
        <w:t>0 192.168.1.</w:t>
      </w:r>
      <w:r w:rsidR="00B12BDB">
        <w:rPr>
          <w:lang w:val="en-US" w:eastAsia="en-US" w:bidi="ar-SA"/>
        </w:rPr>
        <w:t>39</w:t>
      </w:r>
    </w:p>
    <w:p w14:paraId="7BACCA7C" w14:textId="13D1EFF8" w:rsidR="00B12BDB" w:rsidRDefault="00B12BDB" w:rsidP="00B12BDB">
      <w:pPr>
        <w:pStyle w:val="code"/>
        <w:jc w:val="left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</w:t>
      </w:r>
      <w:r>
        <w:rPr>
          <w:lang w:val="en-US" w:eastAsia="en-US" w:bidi="ar-SA"/>
        </w:rPr>
        <w:t>1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51</w:t>
      </w:r>
      <w:r w:rsidRPr="00F37BB9">
        <w:rPr>
          <w:lang w:val="en-US" w:eastAsia="en-US" w:bidi="ar-SA"/>
        </w:rPr>
        <w:t xml:space="preserve"> 192.168.</w:t>
      </w:r>
      <w:r>
        <w:rPr>
          <w:lang w:val="en-US" w:eastAsia="en-US" w:bidi="ar-SA"/>
        </w:rPr>
        <w:t>1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255</w:t>
      </w:r>
    </w:p>
    <w:p w14:paraId="319BCCBF" w14:textId="4205867C" w:rsidR="00F37BB9" w:rsidRPr="00F37BB9" w:rsidRDefault="00F37BB9" w:rsidP="00F37BB9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</w:t>
      </w:r>
      <w:r>
        <w:rPr>
          <w:lang w:val="en-US" w:eastAsia="en-US" w:bidi="ar-SA"/>
        </w:rPr>
        <w:t>2</w:t>
      </w:r>
      <w:r w:rsidRPr="00F37BB9">
        <w:rPr>
          <w:lang w:val="en-US" w:eastAsia="en-US" w:bidi="ar-SA"/>
        </w:rPr>
        <w:t>.0 192.168.</w:t>
      </w:r>
      <w:r>
        <w:rPr>
          <w:lang w:val="en-US" w:eastAsia="en-US" w:bidi="ar-SA"/>
        </w:rPr>
        <w:t>2</w:t>
      </w:r>
      <w:r w:rsidRPr="00F37BB9">
        <w:rPr>
          <w:lang w:val="en-US" w:eastAsia="en-US" w:bidi="ar-SA"/>
        </w:rPr>
        <w:t xml:space="preserve">.10 </w:t>
      </w:r>
    </w:p>
    <w:p w14:paraId="410A7B00" w14:textId="2909DDEA" w:rsidR="00F37BB9" w:rsidRDefault="00F37BB9" w:rsidP="00F37BB9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</w:t>
      </w:r>
      <w:r>
        <w:rPr>
          <w:lang w:val="en-US" w:eastAsia="en-US" w:bidi="ar-SA"/>
        </w:rPr>
        <w:t>2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3</w:t>
      </w:r>
      <w:r w:rsidRPr="00F37BB9">
        <w:rPr>
          <w:lang w:val="en-US" w:eastAsia="en-US" w:bidi="ar-SA"/>
        </w:rPr>
        <w:t>0 192.168.</w:t>
      </w:r>
      <w:r>
        <w:rPr>
          <w:lang w:val="en-US" w:eastAsia="en-US" w:bidi="ar-SA"/>
        </w:rPr>
        <w:t>2</w:t>
      </w:r>
      <w:r w:rsidRPr="00F37BB9">
        <w:rPr>
          <w:lang w:val="en-US" w:eastAsia="en-US" w:bidi="ar-SA"/>
        </w:rPr>
        <w:t>.</w:t>
      </w:r>
      <w:r w:rsidR="00B12BDB">
        <w:rPr>
          <w:lang w:val="en-US" w:eastAsia="en-US" w:bidi="ar-SA"/>
        </w:rPr>
        <w:t>39</w:t>
      </w:r>
    </w:p>
    <w:p w14:paraId="7A93138D" w14:textId="77777777" w:rsidR="00943E38" w:rsidRDefault="00943E38" w:rsidP="00F37BB9">
      <w:pPr>
        <w:pStyle w:val="code"/>
        <w:rPr>
          <w:lang w:val="en-US" w:eastAsia="en-US" w:bidi="ar-SA"/>
        </w:rPr>
      </w:pPr>
    </w:p>
    <w:p w14:paraId="0CD3853B" w14:textId="5E08E3FD" w:rsidR="00B12BDB" w:rsidRPr="00F37BB9" w:rsidRDefault="00B12BDB" w:rsidP="00B12BDB">
      <w:pPr>
        <w:pStyle w:val="code"/>
        <w:jc w:val="left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</w:t>
      </w:r>
      <w:r>
        <w:rPr>
          <w:lang w:val="en-US" w:eastAsia="en-US" w:bidi="ar-SA"/>
        </w:rPr>
        <w:t>2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51</w:t>
      </w:r>
      <w:r w:rsidRPr="00F37BB9">
        <w:rPr>
          <w:lang w:val="en-US" w:eastAsia="en-US" w:bidi="ar-SA"/>
        </w:rPr>
        <w:t xml:space="preserve"> 192.168.</w:t>
      </w:r>
      <w:r>
        <w:rPr>
          <w:lang w:val="en-US" w:eastAsia="en-US" w:bidi="ar-SA"/>
        </w:rPr>
        <w:t>2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255</w:t>
      </w:r>
    </w:p>
    <w:p w14:paraId="39237850" w14:textId="161F416C" w:rsidR="00F37BB9" w:rsidRDefault="00F37BB9" w:rsidP="00F37BB9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</w:t>
      </w:r>
      <w:r w:rsidR="00B12BDB">
        <w:rPr>
          <w:lang w:val="en-US" w:eastAsia="en-US" w:bidi="ar-SA"/>
        </w:rPr>
        <w:t>3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3</w:t>
      </w:r>
      <w:r w:rsidRPr="00F37BB9">
        <w:rPr>
          <w:lang w:val="en-US" w:eastAsia="en-US" w:bidi="ar-SA"/>
        </w:rPr>
        <w:t>0 192.168.</w:t>
      </w:r>
      <w:r w:rsidR="00B12BDB">
        <w:rPr>
          <w:lang w:val="en-US" w:eastAsia="en-US" w:bidi="ar-SA"/>
        </w:rPr>
        <w:t>3</w:t>
      </w:r>
      <w:r w:rsidRPr="00F37BB9">
        <w:rPr>
          <w:lang w:val="en-US" w:eastAsia="en-US" w:bidi="ar-SA"/>
        </w:rPr>
        <w:t>.</w:t>
      </w:r>
      <w:r w:rsidR="00B12BDB">
        <w:rPr>
          <w:lang w:val="en-US" w:eastAsia="en-US" w:bidi="ar-SA"/>
        </w:rPr>
        <w:t>39</w:t>
      </w:r>
    </w:p>
    <w:p w14:paraId="481D7DE9" w14:textId="06145D51" w:rsidR="00B12BDB" w:rsidRPr="00F37BB9" w:rsidRDefault="00B12BDB" w:rsidP="00B12BDB">
      <w:pPr>
        <w:pStyle w:val="code"/>
        <w:jc w:val="left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</w:t>
      </w:r>
      <w:r>
        <w:rPr>
          <w:lang w:val="en-US" w:eastAsia="en-US" w:bidi="ar-SA"/>
        </w:rPr>
        <w:t>3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51</w:t>
      </w:r>
      <w:r w:rsidRPr="00F37BB9">
        <w:rPr>
          <w:lang w:val="en-US" w:eastAsia="en-US" w:bidi="ar-SA"/>
        </w:rPr>
        <w:t xml:space="preserve"> 192.168.</w:t>
      </w:r>
      <w:r>
        <w:rPr>
          <w:lang w:val="en-US" w:eastAsia="en-US" w:bidi="ar-SA"/>
        </w:rPr>
        <w:t>3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255</w:t>
      </w:r>
    </w:p>
    <w:p w14:paraId="76C2FE1E" w14:textId="3C220968" w:rsidR="00F37BB9" w:rsidRDefault="00B12BDB" w:rsidP="00F37BB9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</w:t>
      </w:r>
      <w:r w:rsidRPr="00B12BDB">
        <w:rPr>
          <w:lang w:val="en-US" w:eastAsia="en-US" w:bidi="ar-SA"/>
        </w:rPr>
        <w:t>ip dhcp pool directorate</w:t>
      </w:r>
    </w:p>
    <w:p w14:paraId="00CFBAFE" w14:textId="458D808D" w:rsidR="00B12BDB" w:rsidRDefault="00B12BDB" w:rsidP="00F37BB9">
      <w:pPr>
        <w:pStyle w:val="code"/>
        <w:rPr>
          <w:lang w:val="en-US" w:eastAsia="en-US" w:bidi="ar-SA"/>
        </w:rPr>
      </w:pPr>
      <w:r w:rsidRPr="00B12BDB">
        <w:rPr>
          <w:lang w:val="en-US" w:eastAsia="en-US" w:bidi="ar-SA"/>
        </w:rPr>
        <w:t>Switch(dhcp-config)#network 192.168.</w:t>
      </w:r>
      <w:r>
        <w:rPr>
          <w:lang w:val="en-US" w:eastAsia="en-US" w:bidi="ar-SA"/>
        </w:rPr>
        <w:t>0</w:t>
      </w:r>
      <w:r w:rsidRPr="00B12BDB">
        <w:rPr>
          <w:lang w:val="en-US" w:eastAsia="en-US" w:bidi="ar-SA"/>
        </w:rPr>
        <w:t>.0 255.255.255.0</w:t>
      </w:r>
    </w:p>
    <w:p w14:paraId="1E8517D0" w14:textId="160BC9D7" w:rsidR="00B12BDB" w:rsidRDefault="00B12BDB" w:rsidP="00F37BB9">
      <w:pPr>
        <w:pStyle w:val="code"/>
        <w:rPr>
          <w:lang w:val="en-US" w:eastAsia="en-US" w:bidi="ar-SA"/>
        </w:rPr>
      </w:pPr>
      <w:r w:rsidRPr="00B12BDB">
        <w:rPr>
          <w:lang w:val="en-US" w:eastAsia="en-US" w:bidi="ar-SA"/>
        </w:rPr>
        <w:t>Switch(dhcp-config)#default-router 192.168.</w:t>
      </w:r>
      <w:r>
        <w:rPr>
          <w:lang w:val="en-US" w:eastAsia="en-US" w:bidi="ar-SA"/>
        </w:rPr>
        <w:t>0</w:t>
      </w:r>
      <w:r w:rsidRPr="00B12BDB">
        <w:rPr>
          <w:lang w:val="en-US" w:eastAsia="en-US" w:bidi="ar-SA"/>
        </w:rPr>
        <w:t>.1</w:t>
      </w:r>
    </w:p>
    <w:p w14:paraId="2140FBAE" w14:textId="380DCB2A" w:rsidR="008E5E4B" w:rsidRDefault="008E5E4B" w:rsidP="008E5E4B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</w:t>
      </w:r>
      <w:r w:rsidRPr="00B12BDB">
        <w:rPr>
          <w:lang w:val="en-US" w:eastAsia="en-US" w:bidi="ar-SA"/>
        </w:rPr>
        <w:t xml:space="preserve">ip dhcp pool </w:t>
      </w:r>
      <w:r>
        <w:rPr>
          <w:lang w:val="en-US" w:eastAsia="en-US" w:bidi="ar-SA"/>
        </w:rPr>
        <w:t>production</w:t>
      </w:r>
    </w:p>
    <w:p w14:paraId="550400C6" w14:textId="6D75F8ED" w:rsidR="008E5E4B" w:rsidRDefault="008E5E4B" w:rsidP="008E5E4B">
      <w:pPr>
        <w:pStyle w:val="code"/>
        <w:rPr>
          <w:lang w:val="en-US" w:eastAsia="en-US" w:bidi="ar-SA"/>
        </w:rPr>
      </w:pPr>
      <w:r w:rsidRPr="00B12BDB">
        <w:rPr>
          <w:lang w:val="en-US" w:eastAsia="en-US" w:bidi="ar-SA"/>
        </w:rPr>
        <w:t>Switch(dhcp-config)#network 192.168.</w:t>
      </w:r>
      <w:r>
        <w:rPr>
          <w:lang w:val="en-US" w:eastAsia="en-US" w:bidi="ar-SA"/>
        </w:rPr>
        <w:t>1</w:t>
      </w:r>
      <w:r w:rsidRPr="00B12BDB">
        <w:rPr>
          <w:lang w:val="en-US" w:eastAsia="en-US" w:bidi="ar-SA"/>
        </w:rPr>
        <w:t>.0 255.255.255.0</w:t>
      </w:r>
    </w:p>
    <w:p w14:paraId="159E9F79" w14:textId="487FF1B2" w:rsidR="008E5E4B" w:rsidRDefault="008E5E4B" w:rsidP="008E5E4B">
      <w:pPr>
        <w:pStyle w:val="code"/>
        <w:rPr>
          <w:lang w:val="en-US" w:eastAsia="en-US" w:bidi="ar-SA"/>
        </w:rPr>
      </w:pPr>
      <w:r w:rsidRPr="00B12BDB">
        <w:rPr>
          <w:lang w:val="en-US" w:eastAsia="en-US" w:bidi="ar-SA"/>
        </w:rPr>
        <w:t>Switch(dhcp-config)#default-router 192.168.</w:t>
      </w:r>
      <w:r>
        <w:rPr>
          <w:lang w:val="en-US" w:eastAsia="en-US" w:bidi="ar-SA"/>
        </w:rPr>
        <w:t>1</w:t>
      </w:r>
      <w:r w:rsidRPr="00B12BDB">
        <w:rPr>
          <w:lang w:val="en-US" w:eastAsia="en-US" w:bidi="ar-SA"/>
        </w:rPr>
        <w:t>.1</w:t>
      </w:r>
    </w:p>
    <w:p w14:paraId="05905B3F" w14:textId="1599A279" w:rsidR="008E5E4B" w:rsidRDefault="008E5E4B" w:rsidP="008E5E4B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</w:t>
      </w:r>
      <w:r w:rsidRPr="00B12BDB">
        <w:rPr>
          <w:lang w:val="en-US" w:eastAsia="en-US" w:bidi="ar-SA"/>
        </w:rPr>
        <w:t xml:space="preserve">ip dhcp pool </w:t>
      </w:r>
      <w:r>
        <w:rPr>
          <w:lang w:val="en-US" w:eastAsia="en-US" w:bidi="ar-SA"/>
        </w:rPr>
        <w:t>paperwork</w:t>
      </w:r>
    </w:p>
    <w:p w14:paraId="0E0941C1" w14:textId="4C14655F" w:rsidR="008E5E4B" w:rsidRDefault="008E5E4B" w:rsidP="008E5E4B">
      <w:pPr>
        <w:pStyle w:val="code"/>
        <w:rPr>
          <w:lang w:val="en-US" w:eastAsia="en-US" w:bidi="ar-SA"/>
        </w:rPr>
      </w:pPr>
      <w:r w:rsidRPr="00B12BDB">
        <w:rPr>
          <w:lang w:val="en-US" w:eastAsia="en-US" w:bidi="ar-SA"/>
        </w:rPr>
        <w:t>Switch(dhcp-config)#network 192.168.</w:t>
      </w:r>
      <w:r>
        <w:rPr>
          <w:lang w:val="en-US" w:eastAsia="en-US" w:bidi="ar-SA"/>
        </w:rPr>
        <w:t>2</w:t>
      </w:r>
      <w:r w:rsidRPr="00B12BDB">
        <w:rPr>
          <w:lang w:val="en-US" w:eastAsia="en-US" w:bidi="ar-SA"/>
        </w:rPr>
        <w:t>.0 255.255.255.0</w:t>
      </w:r>
    </w:p>
    <w:p w14:paraId="142C2FA1" w14:textId="6D4E37C0" w:rsidR="008E5E4B" w:rsidRPr="00F37BB9" w:rsidRDefault="008E5E4B" w:rsidP="008E5E4B">
      <w:pPr>
        <w:pStyle w:val="code"/>
        <w:rPr>
          <w:lang w:val="en-US" w:eastAsia="en-US" w:bidi="ar-SA"/>
        </w:rPr>
      </w:pPr>
      <w:r w:rsidRPr="00B12BDB">
        <w:rPr>
          <w:lang w:val="en-US" w:eastAsia="en-US" w:bidi="ar-SA"/>
        </w:rPr>
        <w:t>Switch(dhcp-config)#default-router 192.168.</w:t>
      </w:r>
      <w:r>
        <w:rPr>
          <w:lang w:val="en-US" w:eastAsia="en-US" w:bidi="ar-SA"/>
        </w:rPr>
        <w:t>2</w:t>
      </w:r>
      <w:r w:rsidRPr="00B12BDB">
        <w:rPr>
          <w:lang w:val="en-US" w:eastAsia="en-US" w:bidi="ar-SA"/>
        </w:rPr>
        <w:t>.1</w:t>
      </w:r>
    </w:p>
    <w:p w14:paraId="3F760C59" w14:textId="38A7BCC2" w:rsidR="000C6446" w:rsidRDefault="000C6446" w:rsidP="000C6446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</w:t>
      </w:r>
      <w:r w:rsidRPr="00B12BDB">
        <w:rPr>
          <w:lang w:val="en-US" w:eastAsia="en-US" w:bidi="ar-SA"/>
        </w:rPr>
        <w:t xml:space="preserve">ip dhcp pool </w:t>
      </w:r>
      <w:r>
        <w:rPr>
          <w:lang w:val="en-US" w:eastAsia="en-US" w:bidi="ar-SA"/>
        </w:rPr>
        <w:t>guests</w:t>
      </w:r>
    </w:p>
    <w:p w14:paraId="2EC48C79" w14:textId="489DC44E" w:rsidR="000C6446" w:rsidRDefault="000C6446" w:rsidP="000C6446">
      <w:pPr>
        <w:pStyle w:val="code"/>
        <w:rPr>
          <w:lang w:val="en-US" w:eastAsia="en-US" w:bidi="ar-SA"/>
        </w:rPr>
      </w:pPr>
      <w:r w:rsidRPr="00B12BDB">
        <w:rPr>
          <w:lang w:val="en-US" w:eastAsia="en-US" w:bidi="ar-SA"/>
        </w:rPr>
        <w:t>Switch(dhcp-config)#network 192.168.</w:t>
      </w:r>
      <w:r>
        <w:rPr>
          <w:lang w:val="en-US" w:eastAsia="en-US" w:bidi="ar-SA"/>
        </w:rPr>
        <w:t>3</w:t>
      </w:r>
      <w:r w:rsidRPr="00B12BDB">
        <w:rPr>
          <w:lang w:val="en-US" w:eastAsia="en-US" w:bidi="ar-SA"/>
        </w:rPr>
        <w:t>.0 255.255.255.0</w:t>
      </w:r>
    </w:p>
    <w:p w14:paraId="558FA0A0" w14:textId="4F0AD17B" w:rsidR="007D6240" w:rsidRDefault="000C6446" w:rsidP="000C6446">
      <w:pPr>
        <w:pStyle w:val="code"/>
        <w:rPr>
          <w:lang w:val="en-US" w:eastAsia="en-US" w:bidi="ar-SA"/>
        </w:rPr>
      </w:pPr>
      <w:r w:rsidRPr="00B12BDB">
        <w:rPr>
          <w:lang w:val="en-US" w:eastAsia="en-US" w:bidi="ar-SA"/>
        </w:rPr>
        <w:t>Switch(dhcp-config)#default-router 192.168.</w:t>
      </w:r>
      <w:r>
        <w:rPr>
          <w:lang w:val="en-US" w:eastAsia="en-US" w:bidi="ar-SA"/>
        </w:rPr>
        <w:t>3</w:t>
      </w:r>
      <w:r w:rsidRPr="00B12BDB">
        <w:rPr>
          <w:lang w:val="en-US" w:eastAsia="en-US" w:bidi="ar-SA"/>
        </w:rPr>
        <w:t>.1</w:t>
      </w:r>
    </w:p>
    <w:p w14:paraId="13E2A516" w14:textId="4EA8C8EC" w:rsidR="007D6240" w:rsidRDefault="007D6240" w:rsidP="000C6446">
      <w:pPr>
        <w:pStyle w:val="code"/>
        <w:rPr>
          <w:lang w:val="en-US" w:eastAsia="en-US" w:bidi="ar-SA"/>
        </w:rPr>
      </w:pPr>
      <w:r w:rsidRPr="007D6240">
        <w:rPr>
          <w:lang w:val="en-US" w:eastAsia="en-US" w:bidi="ar-SA"/>
        </w:rPr>
        <w:t>Switch(</w:t>
      </w:r>
      <w:r w:rsidRPr="00B12BDB">
        <w:rPr>
          <w:lang w:val="en-US" w:eastAsia="en-US" w:bidi="ar-SA"/>
        </w:rPr>
        <w:t>dhcp-config</w:t>
      </w:r>
      <w:r w:rsidRPr="007D6240">
        <w:rPr>
          <w:lang w:val="en-US" w:eastAsia="en-US" w:bidi="ar-SA"/>
        </w:rPr>
        <w:t>)#int</w:t>
      </w:r>
      <w:r>
        <w:rPr>
          <w:lang w:val="en-US" w:eastAsia="en-US" w:bidi="ar-SA"/>
        </w:rPr>
        <w:t>erface</w:t>
      </w:r>
      <w:r w:rsidRPr="007D6240">
        <w:rPr>
          <w:lang w:val="en-US" w:eastAsia="en-US" w:bidi="ar-SA"/>
        </w:rPr>
        <w:t xml:space="preserve"> vlan 1</w:t>
      </w:r>
      <w:r>
        <w:rPr>
          <w:lang w:val="en-US" w:eastAsia="en-US" w:bidi="ar-SA"/>
        </w:rPr>
        <w:t>0</w:t>
      </w:r>
    </w:p>
    <w:p w14:paraId="34936005" w14:textId="35333445" w:rsidR="007D6240" w:rsidRDefault="007D6240" w:rsidP="000C6446">
      <w:pPr>
        <w:pStyle w:val="code"/>
        <w:rPr>
          <w:lang w:val="en-US" w:eastAsia="en-US" w:bidi="ar-SA"/>
        </w:rPr>
      </w:pPr>
      <w:r w:rsidRPr="007D6240">
        <w:rPr>
          <w:lang w:val="en-US" w:eastAsia="en-US" w:bidi="ar-SA"/>
        </w:rPr>
        <w:t>Switch(config-if)#ip address 192.168.</w:t>
      </w:r>
      <w:r>
        <w:rPr>
          <w:lang w:val="en-US" w:eastAsia="en-US" w:bidi="ar-SA"/>
        </w:rPr>
        <w:t>0</w:t>
      </w:r>
      <w:r w:rsidRPr="007D6240">
        <w:rPr>
          <w:lang w:val="en-US" w:eastAsia="en-US" w:bidi="ar-SA"/>
        </w:rPr>
        <w:t>.5 255.255.255.0</w:t>
      </w:r>
    </w:p>
    <w:p w14:paraId="3FCA372E" w14:textId="7348EFFE" w:rsidR="007D6240" w:rsidRDefault="007D6240" w:rsidP="007D6240">
      <w:pPr>
        <w:pStyle w:val="code"/>
        <w:rPr>
          <w:lang w:val="en-US" w:eastAsia="en-US" w:bidi="ar-SA"/>
        </w:rPr>
      </w:pPr>
      <w:r w:rsidRPr="007D6240">
        <w:rPr>
          <w:lang w:val="en-US" w:eastAsia="en-US" w:bidi="ar-SA"/>
        </w:rPr>
        <w:t>Switch(</w:t>
      </w:r>
      <w:r w:rsidRPr="00B12BDB">
        <w:rPr>
          <w:lang w:val="en-US" w:eastAsia="en-US" w:bidi="ar-SA"/>
        </w:rPr>
        <w:t>dhcp-config</w:t>
      </w:r>
      <w:r w:rsidRPr="007D6240">
        <w:rPr>
          <w:lang w:val="en-US" w:eastAsia="en-US" w:bidi="ar-SA"/>
        </w:rPr>
        <w:t>)#int</w:t>
      </w:r>
      <w:r>
        <w:rPr>
          <w:lang w:val="en-US" w:eastAsia="en-US" w:bidi="ar-SA"/>
        </w:rPr>
        <w:t>erface</w:t>
      </w:r>
      <w:r w:rsidRPr="007D6240">
        <w:rPr>
          <w:lang w:val="en-US" w:eastAsia="en-US" w:bidi="ar-SA"/>
        </w:rPr>
        <w:t xml:space="preserve"> vlan 1</w:t>
      </w:r>
      <w:r>
        <w:rPr>
          <w:lang w:val="en-US" w:eastAsia="en-US" w:bidi="ar-SA"/>
        </w:rPr>
        <w:t>1</w:t>
      </w:r>
    </w:p>
    <w:p w14:paraId="4BB3C3BD" w14:textId="3C69CC2C" w:rsidR="007D6240" w:rsidRPr="00F37BB9" w:rsidRDefault="007D6240" w:rsidP="007D6240">
      <w:pPr>
        <w:pStyle w:val="code"/>
        <w:rPr>
          <w:lang w:val="en-US" w:eastAsia="en-US" w:bidi="ar-SA"/>
        </w:rPr>
      </w:pPr>
      <w:r w:rsidRPr="007D6240">
        <w:rPr>
          <w:lang w:val="en-US" w:eastAsia="en-US" w:bidi="ar-SA"/>
        </w:rPr>
        <w:t>Switch(config-if)#ip address 192.168.</w:t>
      </w:r>
      <w:r>
        <w:rPr>
          <w:lang w:val="en-US" w:eastAsia="en-US" w:bidi="ar-SA"/>
        </w:rPr>
        <w:t>1</w:t>
      </w:r>
      <w:r w:rsidRPr="007D6240">
        <w:rPr>
          <w:lang w:val="en-US" w:eastAsia="en-US" w:bidi="ar-SA"/>
        </w:rPr>
        <w:t>.5 255.255.255.0</w:t>
      </w:r>
    </w:p>
    <w:p w14:paraId="4A69164E" w14:textId="118D5664" w:rsidR="007D6240" w:rsidRDefault="007D6240" w:rsidP="007D6240">
      <w:pPr>
        <w:pStyle w:val="code"/>
        <w:rPr>
          <w:lang w:val="en-US" w:eastAsia="en-US" w:bidi="ar-SA"/>
        </w:rPr>
      </w:pPr>
      <w:r w:rsidRPr="007D6240">
        <w:rPr>
          <w:lang w:val="en-US" w:eastAsia="en-US" w:bidi="ar-SA"/>
        </w:rPr>
        <w:t>Switch(</w:t>
      </w:r>
      <w:r w:rsidRPr="00B12BDB">
        <w:rPr>
          <w:lang w:val="en-US" w:eastAsia="en-US" w:bidi="ar-SA"/>
        </w:rPr>
        <w:t>dhcp-config</w:t>
      </w:r>
      <w:r w:rsidRPr="007D6240">
        <w:rPr>
          <w:lang w:val="en-US" w:eastAsia="en-US" w:bidi="ar-SA"/>
        </w:rPr>
        <w:t>)#int</w:t>
      </w:r>
      <w:r>
        <w:rPr>
          <w:lang w:val="en-US" w:eastAsia="en-US" w:bidi="ar-SA"/>
        </w:rPr>
        <w:t>erface</w:t>
      </w:r>
      <w:r w:rsidRPr="007D6240">
        <w:rPr>
          <w:lang w:val="en-US" w:eastAsia="en-US" w:bidi="ar-SA"/>
        </w:rPr>
        <w:t xml:space="preserve"> vlan 1</w:t>
      </w:r>
      <w:r>
        <w:rPr>
          <w:lang w:val="en-US" w:eastAsia="en-US" w:bidi="ar-SA"/>
        </w:rPr>
        <w:t>2</w:t>
      </w:r>
    </w:p>
    <w:p w14:paraId="3C8996B6" w14:textId="59BC343E" w:rsidR="007D6240" w:rsidRPr="00F37BB9" w:rsidRDefault="007D6240" w:rsidP="007D6240">
      <w:pPr>
        <w:pStyle w:val="code"/>
        <w:rPr>
          <w:lang w:val="en-US" w:eastAsia="en-US" w:bidi="ar-SA"/>
        </w:rPr>
      </w:pPr>
      <w:r w:rsidRPr="007D6240">
        <w:rPr>
          <w:lang w:val="en-US" w:eastAsia="en-US" w:bidi="ar-SA"/>
        </w:rPr>
        <w:t>Switch(config-if)#ip address 192.168.</w:t>
      </w:r>
      <w:r>
        <w:rPr>
          <w:lang w:val="en-US" w:eastAsia="en-US" w:bidi="ar-SA"/>
        </w:rPr>
        <w:t>2</w:t>
      </w:r>
      <w:r w:rsidRPr="007D6240">
        <w:rPr>
          <w:lang w:val="en-US" w:eastAsia="en-US" w:bidi="ar-SA"/>
        </w:rPr>
        <w:t>.5 255.255.255.0</w:t>
      </w:r>
    </w:p>
    <w:p w14:paraId="242D04C5" w14:textId="5BEF03C2" w:rsidR="007D6240" w:rsidRDefault="007D6240" w:rsidP="007D6240">
      <w:pPr>
        <w:pStyle w:val="code"/>
        <w:rPr>
          <w:lang w:val="en-US" w:eastAsia="en-US" w:bidi="ar-SA"/>
        </w:rPr>
      </w:pPr>
      <w:r w:rsidRPr="007D6240">
        <w:rPr>
          <w:lang w:val="en-US" w:eastAsia="en-US" w:bidi="ar-SA"/>
        </w:rPr>
        <w:t>Switch(</w:t>
      </w:r>
      <w:r w:rsidRPr="00B12BDB">
        <w:rPr>
          <w:lang w:val="en-US" w:eastAsia="en-US" w:bidi="ar-SA"/>
        </w:rPr>
        <w:t>dhcp-config</w:t>
      </w:r>
      <w:r w:rsidRPr="007D6240">
        <w:rPr>
          <w:lang w:val="en-US" w:eastAsia="en-US" w:bidi="ar-SA"/>
        </w:rPr>
        <w:t>)#int</w:t>
      </w:r>
      <w:r>
        <w:rPr>
          <w:lang w:val="en-US" w:eastAsia="en-US" w:bidi="ar-SA"/>
        </w:rPr>
        <w:t>erface</w:t>
      </w:r>
      <w:r w:rsidRPr="007D6240">
        <w:rPr>
          <w:lang w:val="en-US" w:eastAsia="en-US" w:bidi="ar-SA"/>
        </w:rPr>
        <w:t xml:space="preserve"> vlan 1</w:t>
      </w:r>
      <w:r>
        <w:rPr>
          <w:lang w:val="en-US" w:eastAsia="en-US" w:bidi="ar-SA"/>
        </w:rPr>
        <w:t>3</w:t>
      </w:r>
    </w:p>
    <w:p w14:paraId="6E1CAFAA" w14:textId="1480DD7D" w:rsidR="007D6240" w:rsidRPr="00F37BB9" w:rsidRDefault="007D6240" w:rsidP="007D6240">
      <w:pPr>
        <w:pStyle w:val="code"/>
        <w:rPr>
          <w:lang w:val="en-US" w:eastAsia="en-US" w:bidi="ar-SA"/>
        </w:rPr>
      </w:pPr>
      <w:r w:rsidRPr="007D6240">
        <w:rPr>
          <w:lang w:val="en-US" w:eastAsia="en-US" w:bidi="ar-SA"/>
        </w:rPr>
        <w:t>Switch(config-if)#ip address 192.168.</w:t>
      </w:r>
      <w:r>
        <w:rPr>
          <w:lang w:val="en-US" w:eastAsia="en-US" w:bidi="ar-SA"/>
        </w:rPr>
        <w:t>3</w:t>
      </w:r>
      <w:r w:rsidRPr="007D6240">
        <w:rPr>
          <w:lang w:val="en-US" w:eastAsia="en-US" w:bidi="ar-SA"/>
        </w:rPr>
        <w:t>.5 255.255.255.0</w:t>
      </w:r>
    </w:p>
    <w:p w14:paraId="5531AA55" w14:textId="77777777" w:rsidR="00DE503F" w:rsidRDefault="00DE503F" w:rsidP="005A2F8E">
      <w:pPr>
        <w:pStyle w:val="code"/>
        <w:rPr>
          <w:lang w:val="en-US" w:eastAsia="en-US" w:bidi="ar-SA"/>
        </w:rPr>
      </w:pPr>
    </w:p>
    <w:p w14:paraId="272F3A60" w14:textId="15CE1CBC" w:rsidR="00DE503F" w:rsidRDefault="007C559D" w:rsidP="00273C87">
      <w:pPr>
        <w:pStyle w:val="ListParagraph"/>
        <w:numPr>
          <w:ilvl w:val="0"/>
          <w:numId w:val="29"/>
        </w:numPr>
        <w:rPr>
          <w:lang w:eastAsia="en-US" w:bidi="ar-SA"/>
        </w:rPr>
      </w:pPr>
      <w:r>
        <w:rPr>
          <w:lang w:eastAsia="en-US" w:bidi="ar-SA"/>
        </w:rPr>
        <w:t>Настройка канала между маршрутизатором и коммутатором</w:t>
      </w:r>
    </w:p>
    <w:p w14:paraId="1F310961" w14:textId="77777777" w:rsidR="007C559D" w:rsidRPr="007C559D" w:rsidRDefault="007C559D" w:rsidP="007C559D">
      <w:pPr>
        <w:pStyle w:val="ListParagraph"/>
        <w:ind w:left="709" w:firstLine="0"/>
        <w:rPr>
          <w:lang w:eastAsia="en-US" w:bidi="ar-SA"/>
        </w:rPr>
      </w:pPr>
    </w:p>
    <w:p w14:paraId="2354F7A5" w14:textId="508DBF4D" w:rsidR="0038033F" w:rsidRPr="00134084" w:rsidRDefault="0038033F" w:rsidP="0038033F">
      <w:pPr>
        <w:pStyle w:val="code"/>
        <w:rPr>
          <w:lang w:val="en-US"/>
        </w:rPr>
      </w:pPr>
      <w:r w:rsidRPr="00134084">
        <w:rPr>
          <w:lang w:val="en-US"/>
        </w:rPr>
        <w:t>Switch(config)#interface gigabitEthernet0/</w:t>
      </w:r>
      <w:r w:rsidR="001A12C5">
        <w:rPr>
          <w:lang w:val="en-US"/>
        </w:rPr>
        <w:t>48</w:t>
      </w:r>
    </w:p>
    <w:p w14:paraId="6C029F6C" w14:textId="5B11FC4B" w:rsidR="0038033F" w:rsidRDefault="0038033F" w:rsidP="0038033F">
      <w:pPr>
        <w:pStyle w:val="code"/>
        <w:rPr>
          <w:lang w:val="en-US"/>
        </w:rPr>
      </w:pPr>
      <w:r w:rsidRPr="00134084">
        <w:rPr>
          <w:lang w:val="en-US"/>
        </w:rPr>
        <w:t xml:space="preserve">Switch(config-if)#switchport mode trunk </w:t>
      </w:r>
    </w:p>
    <w:p w14:paraId="5C08A1BC" w14:textId="2D990833" w:rsidR="00682176" w:rsidRPr="00134084" w:rsidRDefault="00682176" w:rsidP="0038033F">
      <w:pPr>
        <w:pStyle w:val="code"/>
        <w:rPr>
          <w:lang w:val="en-US"/>
        </w:rPr>
      </w:pPr>
      <w:r w:rsidRPr="00134084">
        <w:rPr>
          <w:lang w:val="en-US"/>
        </w:rPr>
        <w:t xml:space="preserve">Switch(config-if)#switchport trunk </w:t>
      </w:r>
      <w:r>
        <w:rPr>
          <w:lang w:val="en-US"/>
        </w:rPr>
        <w:t>native vlan 20</w:t>
      </w:r>
    </w:p>
    <w:p w14:paraId="6AF00886" w14:textId="77777777" w:rsidR="00134370" w:rsidRPr="00134084" w:rsidRDefault="0038033F" w:rsidP="0038033F">
      <w:pPr>
        <w:pStyle w:val="code"/>
        <w:rPr>
          <w:lang w:val="en-US"/>
        </w:rPr>
      </w:pPr>
      <w:r w:rsidRPr="00134084">
        <w:rPr>
          <w:lang w:val="en-US"/>
        </w:rPr>
        <w:t>Switch(config-if)#switchport trunk allowed vlan 10,11,12,13,20,30</w:t>
      </w:r>
    </w:p>
    <w:p w14:paraId="154EBED9" w14:textId="77777777" w:rsidR="00134370" w:rsidRPr="00134084" w:rsidRDefault="00134370" w:rsidP="0038033F">
      <w:pPr>
        <w:pStyle w:val="code"/>
        <w:rPr>
          <w:lang w:val="en-US"/>
        </w:rPr>
      </w:pPr>
      <w:r w:rsidRPr="00134084">
        <w:rPr>
          <w:lang w:val="en-US"/>
        </w:rPr>
        <w:t>Switch(config-if)#duplex full</w:t>
      </w:r>
    </w:p>
    <w:p w14:paraId="681B19EB" w14:textId="77777777" w:rsidR="00134370" w:rsidRPr="00134084" w:rsidRDefault="00134370" w:rsidP="0038033F">
      <w:pPr>
        <w:pStyle w:val="code"/>
        <w:rPr>
          <w:lang w:val="en-US"/>
        </w:rPr>
      </w:pPr>
      <w:r w:rsidRPr="00134084">
        <w:rPr>
          <w:lang w:val="en-US"/>
        </w:rPr>
        <w:t>Switch(config-if)#speed 1000</w:t>
      </w:r>
    </w:p>
    <w:p w14:paraId="3DEF1962" w14:textId="77777777" w:rsidR="00FF039C" w:rsidRDefault="00134370" w:rsidP="0038033F">
      <w:pPr>
        <w:pStyle w:val="code"/>
      </w:pPr>
      <w:r w:rsidRPr="00134084">
        <w:rPr>
          <w:lang w:val="en-US"/>
        </w:rPr>
        <w:t>Switch(config-if)#mdix auto</w:t>
      </w:r>
      <w:r w:rsidR="0038033F" w:rsidRPr="006C5FFB">
        <w:t xml:space="preserve"> </w:t>
      </w:r>
    </w:p>
    <w:p w14:paraId="572E83B5" w14:textId="77777777" w:rsidR="00123288" w:rsidRDefault="00123288" w:rsidP="0038033F">
      <w:pPr>
        <w:pStyle w:val="code"/>
        <w:rPr>
          <w:lang w:val="en-US"/>
        </w:rPr>
      </w:pPr>
    </w:p>
    <w:p w14:paraId="27C9D1D7" w14:textId="0C738892" w:rsidR="00FF039C" w:rsidRDefault="00FF039C" w:rsidP="00273C87">
      <w:pPr>
        <w:pStyle w:val="ListParagraph"/>
        <w:numPr>
          <w:ilvl w:val="0"/>
          <w:numId w:val="29"/>
        </w:numPr>
        <w:rPr>
          <w:lang w:eastAsia="en-US" w:bidi="ar-SA"/>
        </w:rPr>
      </w:pPr>
      <w:r>
        <w:rPr>
          <w:lang w:eastAsia="en-US" w:bidi="ar-SA"/>
        </w:rPr>
        <w:t xml:space="preserve">Назначение </w:t>
      </w:r>
      <w:r w:rsidR="00DC75B4">
        <w:rPr>
          <w:lang w:eastAsia="en-US" w:bidi="ar-SA"/>
        </w:rPr>
        <w:t xml:space="preserve">ролей </w:t>
      </w:r>
      <w:r>
        <w:rPr>
          <w:lang w:eastAsia="en-US" w:bidi="ar-SA"/>
        </w:rPr>
        <w:t>портов</w:t>
      </w:r>
    </w:p>
    <w:p w14:paraId="56B5947F" w14:textId="77777777" w:rsidR="00FF039C" w:rsidRPr="00FF039C" w:rsidRDefault="00FF039C" w:rsidP="00FF039C">
      <w:pPr>
        <w:pStyle w:val="code"/>
        <w:rPr>
          <w:lang w:val="en-US" w:eastAsia="en-US" w:bidi="ar-SA"/>
        </w:rPr>
      </w:pPr>
    </w:p>
    <w:p w14:paraId="7701B375" w14:textId="3BCCC20E" w:rsidR="00FF039C" w:rsidRDefault="00FF039C" w:rsidP="00FF039C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Switch(config)#interface range gigabitEthernet0/1-</w:t>
      </w:r>
      <w:r w:rsidR="004B0017">
        <w:rPr>
          <w:lang w:val="en-US" w:eastAsia="en-US" w:bidi="ar-SA"/>
        </w:rPr>
        <w:t>4</w:t>
      </w:r>
    </w:p>
    <w:p w14:paraId="3E8959A3" w14:textId="65D54C18" w:rsidR="00FF039C" w:rsidRPr="00FF039C" w:rsidRDefault="00FF039C" w:rsidP="00FF039C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 xml:space="preserve">Switch(config-if-range)#switchport mode access </w:t>
      </w:r>
    </w:p>
    <w:p w14:paraId="74505D9B" w14:textId="1280D4B2" w:rsidR="00545742" w:rsidRPr="00FF039C" w:rsidRDefault="00FF039C" w:rsidP="00545742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Switch(config-if-range)#switchport access vlan 10</w:t>
      </w:r>
      <w:r w:rsidR="00545742" w:rsidRPr="00545742">
        <w:rPr>
          <w:lang w:val="en-US" w:eastAsia="en-US" w:bidi="ar-SA"/>
        </w:rPr>
        <w:t xml:space="preserve"> </w:t>
      </w:r>
    </w:p>
    <w:p w14:paraId="4A23F4E6" w14:textId="6132ED40" w:rsidR="00545742" w:rsidRDefault="00545742" w:rsidP="00545742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Switch(config-if-range)#interface range gigabitEthernet0/</w:t>
      </w:r>
      <w:r w:rsidR="007674B8">
        <w:rPr>
          <w:lang w:val="en-US" w:eastAsia="en-US" w:bidi="ar-SA"/>
        </w:rPr>
        <w:t>10-16</w:t>
      </w:r>
    </w:p>
    <w:p w14:paraId="6077037B" w14:textId="77777777" w:rsidR="00545742" w:rsidRPr="00FF039C" w:rsidRDefault="00545742" w:rsidP="00545742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 xml:space="preserve">Switch(config-if-range)#switchport mode access </w:t>
      </w:r>
    </w:p>
    <w:p w14:paraId="736C7286" w14:textId="43CAE6B8" w:rsidR="00545742" w:rsidRPr="00FF039C" w:rsidRDefault="00545742" w:rsidP="00545742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Switch(config-if-range)#switchport access vlan 1</w:t>
      </w:r>
      <w:r>
        <w:rPr>
          <w:lang w:val="en-US" w:eastAsia="en-US" w:bidi="ar-SA"/>
        </w:rPr>
        <w:t>1</w:t>
      </w:r>
    </w:p>
    <w:p w14:paraId="227271EC" w14:textId="2B8CBDF9" w:rsidR="00545742" w:rsidRDefault="00545742" w:rsidP="00545742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Switch(config-if-range)#interface range gigabitEthernet0/</w:t>
      </w:r>
      <w:r w:rsidR="007674B8">
        <w:rPr>
          <w:lang w:val="en-US" w:eastAsia="en-US" w:bidi="ar-SA"/>
        </w:rPr>
        <w:t>20-22</w:t>
      </w:r>
    </w:p>
    <w:p w14:paraId="1B892C4D" w14:textId="35D85865" w:rsidR="00545742" w:rsidRPr="00FF039C" w:rsidRDefault="00545742" w:rsidP="00545742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Switch(config-if-range)#switchport mode access</w:t>
      </w:r>
    </w:p>
    <w:p w14:paraId="787536F9" w14:textId="7E572370" w:rsidR="00545742" w:rsidRDefault="00545742" w:rsidP="00545742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Switch(config-if-range)#switchport access vlan 1</w:t>
      </w:r>
      <w:r w:rsidR="00FA1895">
        <w:rPr>
          <w:lang w:val="en-US" w:eastAsia="en-US" w:bidi="ar-SA"/>
        </w:rPr>
        <w:t>2</w:t>
      </w:r>
    </w:p>
    <w:p w14:paraId="0539FC45" w14:textId="26A40D58" w:rsidR="009663FC" w:rsidRDefault="009663FC" w:rsidP="009663FC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Switch(config-if-range)#interface gigabitEthernet0/</w:t>
      </w:r>
      <w:r w:rsidR="007674B8">
        <w:rPr>
          <w:lang w:val="en-US" w:eastAsia="en-US" w:bidi="ar-SA"/>
        </w:rPr>
        <w:t>25</w:t>
      </w:r>
      <w:r>
        <w:rPr>
          <w:lang w:val="en-US" w:eastAsia="en-US" w:bidi="ar-SA"/>
        </w:rPr>
        <w:t>-</w:t>
      </w:r>
      <w:r w:rsidR="00A30F1D">
        <w:rPr>
          <w:lang w:val="en-US" w:eastAsia="en-US" w:bidi="ar-SA"/>
        </w:rPr>
        <w:t>30</w:t>
      </w:r>
    </w:p>
    <w:p w14:paraId="1C8FA23C" w14:textId="666F6F29" w:rsidR="009663FC" w:rsidRPr="00FF039C" w:rsidRDefault="009663FC" w:rsidP="009663FC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 xml:space="preserve">Switch(config-if-range)#switchport mode </w:t>
      </w:r>
      <w:r w:rsidR="00B17AE1">
        <w:rPr>
          <w:lang w:val="en-US" w:eastAsia="en-US" w:bidi="ar-SA"/>
        </w:rPr>
        <w:t>trunk</w:t>
      </w:r>
    </w:p>
    <w:p w14:paraId="6FF781C3" w14:textId="3AFB9DB7" w:rsidR="009663FC" w:rsidRDefault="009663FC" w:rsidP="00545742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 xml:space="preserve">Switch(config-if-range)#switchport </w:t>
      </w:r>
      <w:r w:rsidR="00BF5154">
        <w:rPr>
          <w:lang w:val="en-US" w:eastAsia="en-US" w:bidi="ar-SA"/>
        </w:rPr>
        <w:t xml:space="preserve">trunk allowed </w:t>
      </w:r>
      <w:r w:rsidRPr="00FF039C">
        <w:rPr>
          <w:lang w:val="en-US" w:eastAsia="en-US" w:bidi="ar-SA"/>
        </w:rPr>
        <w:t xml:space="preserve">vlan </w:t>
      </w:r>
      <w:r w:rsidR="007674B8">
        <w:rPr>
          <w:lang w:val="en-US" w:eastAsia="en-US" w:bidi="ar-SA"/>
        </w:rPr>
        <w:t>1</w:t>
      </w:r>
      <w:r w:rsidR="00BF5154">
        <w:rPr>
          <w:lang w:val="en-US" w:eastAsia="en-US" w:bidi="ar-SA"/>
        </w:rPr>
        <w:t>0-13,20,30</w:t>
      </w:r>
    </w:p>
    <w:p w14:paraId="61DE43B4" w14:textId="2000EC97" w:rsidR="00D224F0" w:rsidRDefault="00D224F0" w:rsidP="00545742">
      <w:pPr>
        <w:pStyle w:val="code"/>
        <w:rPr>
          <w:lang w:val="en-US"/>
        </w:rPr>
      </w:pPr>
      <w:r w:rsidRPr="00134084">
        <w:rPr>
          <w:lang w:val="en-US"/>
        </w:rPr>
        <w:lastRenderedPageBreak/>
        <w:t>Switch(config-if</w:t>
      </w:r>
      <w:r>
        <w:rPr>
          <w:lang w:val="en-US"/>
        </w:rPr>
        <w:t>-range</w:t>
      </w:r>
      <w:r w:rsidRPr="00134084">
        <w:rPr>
          <w:lang w:val="en-US"/>
        </w:rPr>
        <w:t xml:space="preserve">)#switchport trunk </w:t>
      </w:r>
      <w:r>
        <w:rPr>
          <w:lang w:val="en-US"/>
        </w:rPr>
        <w:t>native vlan 20</w:t>
      </w:r>
    </w:p>
    <w:p w14:paraId="5E81137A" w14:textId="3D0E4433" w:rsidR="00B77AF3" w:rsidRDefault="00B77AF3" w:rsidP="00545742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Switch(config-if-range)#</w:t>
      </w:r>
      <w:r>
        <w:rPr>
          <w:lang w:val="en-US" w:eastAsia="en-US" w:bidi="ar-SA"/>
        </w:rPr>
        <w:t>power inline auto</w:t>
      </w:r>
      <w:r w:rsidRPr="00FF039C">
        <w:rPr>
          <w:lang w:val="en-US" w:eastAsia="en-US" w:bidi="ar-SA"/>
        </w:rPr>
        <w:t xml:space="preserve"> </w:t>
      </w:r>
    </w:p>
    <w:p w14:paraId="17FB65C7" w14:textId="748A1CF8" w:rsidR="00FA1895" w:rsidRPr="009663FC" w:rsidRDefault="00FA1895" w:rsidP="00FA1895">
      <w:pPr>
        <w:pStyle w:val="code"/>
        <w:rPr>
          <w:lang w:eastAsia="en-US" w:bidi="ar-SA"/>
        </w:rPr>
      </w:pPr>
      <w:r w:rsidRPr="00FF039C">
        <w:rPr>
          <w:lang w:val="en-US" w:eastAsia="en-US" w:bidi="ar-SA"/>
        </w:rPr>
        <w:t>Switch(config-if</w:t>
      </w:r>
      <w:r w:rsidR="00682176">
        <w:rPr>
          <w:lang w:val="en-US" w:eastAsia="en-US" w:bidi="ar-SA"/>
        </w:rPr>
        <w:t>-range</w:t>
      </w:r>
      <w:r w:rsidRPr="00FF039C">
        <w:rPr>
          <w:lang w:val="en-US" w:eastAsia="en-US" w:bidi="ar-SA"/>
        </w:rPr>
        <w:t>)#interface range gigabitEthernet0/</w:t>
      </w:r>
      <w:r w:rsidR="007674B8">
        <w:rPr>
          <w:lang w:val="en-US" w:eastAsia="en-US" w:bidi="ar-SA"/>
        </w:rPr>
        <w:t>3</w:t>
      </w:r>
      <w:r w:rsidR="00A30F1D">
        <w:rPr>
          <w:lang w:val="en-US" w:eastAsia="en-US" w:bidi="ar-SA"/>
        </w:rPr>
        <w:t>1</w:t>
      </w:r>
    </w:p>
    <w:p w14:paraId="227C301A" w14:textId="65C5761F" w:rsidR="00FA1895" w:rsidRPr="00FF039C" w:rsidRDefault="00FA1895" w:rsidP="00FA1895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Switch(config-if)#switchport mode access</w:t>
      </w:r>
    </w:p>
    <w:p w14:paraId="114E20C0" w14:textId="46D19910" w:rsidR="00FA1895" w:rsidRDefault="00FA1895" w:rsidP="00FA1895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Switch(config-if)#switchport access vlan</w:t>
      </w:r>
      <w:r w:rsidR="007674B8">
        <w:rPr>
          <w:lang w:val="en-US" w:eastAsia="en-US" w:bidi="ar-SA"/>
        </w:rPr>
        <w:t xml:space="preserve"> 20</w:t>
      </w:r>
      <w:r w:rsidRPr="00FF039C">
        <w:rPr>
          <w:lang w:val="en-US" w:eastAsia="en-US" w:bidi="ar-SA"/>
        </w:rPr>
        <w:t xml:space="preserve"> </w:t>
      </w:r>
    </w:p>
    <w:p w14:paraId="72DCD2D7" w14:textId="0D9CB3DE" w:rsidR="00714B70" w:rsidRDefault="00714B70" w:rsidP="00FA1895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Switch(config-if)#interface gigabitEthernet0/</w:t>
      </w:r>
      <w:r>
        <w:rPr>
          <w:lang w:val="en-US" w:eastAsia="en-US" w:bidi="ar-SA"/>
        </w:rPr>
        <w:t>3</w:t>
      </w:r>
      <w:r w:rsidR="00A30F1D">
        <w:rPr>
          <w:lang w:val="en-US" w:eastAsia="en-US" w:bidi="ar-SA"/>
        </w:rPr>
        <w:t>2</w:t>
      </w:r>
    </w:p>
    <w:p w14:paraId="472022DB" w14:textId="5A62EB8F" w:rsidR="00714B70" w:rsidRDefault="00714B70" w:rsidP="00FA1895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Switch(config-if)#</w:t>
      </w:r>
      <w:r>
        <w:rPr>
          <w:lang w:val="en-US" w:eastAsia="en-US" w:bidi="ar-SA"/>
        </w:rPr>
        <w:t>switchport mode trunk</w:t>
      </w:r>
    </w:p>
    <w:p w14:paraId="0AF4A3EA" w14:textId="00A3F4D9" w:rsidR="00714B70" w:rsidRDefault="00714B70" w:rsidP="00714B70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Switch(config-if)#</w:t>
      </w:r>
      <w:r>
        <w:rPr>
          <w:lang w:val="en-US" w:eastAsia="en-US" w:bidi="ar-SA"/>
        </w:rPr>
        <w:t>switchport trunk allowed vlan 10-13,20,30</w:t>
      </w:r>
    </w:p>
    <w:p w14:paraId="2CF4CED2" w14:textId="492A7115" w:rsidR="00682176" w:rsidRDefault="00682176" w:rsidP="00714B70">
      <w:pPr>
        <w:pStyle w:val="code"/>
        <w:rPr>
          <w:lang w:val="en-US"/>
        </w:rPr>
      </w:pPr>
      <w:r w:rsidRPr="00134084">
        <w:rPr>
          <w:lang w:val="en-US"/>
        </w:rPr>
        <w:t xml:space="preserve">Switch(config-if)#switchport trunk </w:t>
      </w:r>
      <w:r>
        <w:rPr>
          <w:lang w:val="en-US"/>
        </w:rPr>
        <w:t>native vlan 20</w:t>
      </w:r>
    </w:p>
    <w:p w14:paraId="64251B35" w14:textId="77D5F7C1" w:rsidR="00FA1895" w:rsidRDefault="00FA1895" w:rsidP="00FA1895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Switch(config-if)#interface gigabitEthernet0/</w:t>
      </w:r>
      <w:r w:rsidR="007674B8">
        <w:rPr>
          <w:lang w:val="en-US" w:eastAsia="en-US" w:bidi="ar-SA"/>
        </w:rPr>
        <w:t>40</w:t>
      </w:r>
    </w:p>
    <w:p w14:paraId="7E91B224" w14:textId="7C15F100" w:rsidR="00FA1895" w:rsidRPr="00FF039C" w:rsidRDefault="00FA1895" w:rsidP="00FA1895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Switch(config-if)#switchport mode access</w:t>
      </w:r>
    </w:p>
    <w:p w14:paraId="366C12E1" w14:textId="0F690464" w:rsidR="00FA1895" w:rsidRDefault="00FA1895" w:rsidP="00FA1895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 xml:space="preserve">Switch(config-if)#switchport access vlan </w:t>
      </w:r>
      <w:r>
        <w:rPr>
          <w:lang w:val="en-US" w:eastAsia="en-US" w:bidi="ar-SA"/>
        </w:rPr>
        <w:t>30</w:t>
      </w:r>
    </w:p>
    <w:p w14:paraId="4ADA3A48" w14:textId="30FAC0B6" w:rsidR="009663FC" w:rsidRDefault="009663FC" w:rsidP="00FA1895">
      <w:pPr>
        <w:pStyle w:val="code"/>
        <w:rPr>
          <w:lang w:val="en-US" w:eastAsia="en-US" w:bidi="ar-SA"/>
        </w:rPr>
      </w:pPr>
    </w:p>
    <w:p w14:paraId="1EBFD6D1" w14:textId="044C347D" w:rsidR="009663FC" w:rsidRPr="009663FC" w:rsidRDefault="009663FC" w:rsidP="009663FC">
      <w:r>
        <w:t xml:space="preserve">После назначения </w:t>
      </w:r>
      <w:r>
        <w:rPr>
          <w:lang w:val="en-US"/>
        </w:rPr>
        <w:t>access-</w:t>
      </w:r>
      <w:r>
        <w:t xml:space="preserve">ролей свободными остаются порты: </w:t>
      </w:r>
      <w:r w:rsidR="004B0017">
        <w:rPr>
          <w:lang w:val="en-US"/>
        </w:rPr>
        <w:t>5</w:t>
      </w:r>
      <w:r w:rsidR="00406AC9">
        <w:rPr>
          <w:lang w:val="en-US"/>
        </w:rPr>
        <w:t>-9</w:t>
      </w:r>
      <w:r>
        <w:rPr>
          <w:lang w:val="en-US"/>
        </w:rPr>
        <w:t>, 1</w:t>
      </w:r>
      <w:r w:rsidR="00406AC9">
        <w:rPr>
          <w:lang w:val="en-US"/>
        </w:rPr>
        <w:t>7</w:t>
      </w:r>
      <w:r>
        <w:rPr>
          <w:lang w:val="en-US"/>
        </w:rPr>
        <w:t>-</w:t>
      </w:r>
      <w:r w:rsidR="00406AC9">
        <w:rPr>
          <w:lang w:val="en-US"/>
        </w:rPr>
        <w:t>20, 23-24,</w:t>
      </w:r>
      <w:r w:rsidR="00A30F1D">
        <w:rPr>
          <w:lang w:val="en-US"/>
        </w:rPr>
        <w:t xml:space="preserve"> </w:t>
      </w:r>
      <w:r w:rsidR="00406AC9">
        <w:rPr>
          <w:lang w:val="en-US"/>
        </w:rPr>
        <w:t>3</w:t>
      </w:r>
      <w:r w:rsidR="00A30F1D">
        <w:rPr>
          <w:lang w:val="en-US"/>
        </w:rPr>
        <w:t>3</w:t>
      </w:r>
      <w:r w:rsidR="00406AC9">
        <w:rPr>
          <w:lang w:val="en-US"/>
        </w:rPr>
        <w:t>-39</w:t>
      </w:r>
      <w:r w:rsidR="00406AC9">
        <w:t xml:space="preserve"> и </w:t>
      </w:r>
      <w:r w:rsidR="00406AC9">
        <w:rPr>
          <w:lang w:val="en-US"/>
        </w:rPr>
        <w:t>41-47</w:t>
      </w:r>
      <w:r>
        <w:rPr>
          <w:lang w:val="en-US"/>
        </w:rPr>
        <w:t xml:space="preserve">. </w:t>
      </w:r>
      <w:r>
        <w:t xml:space="preserve">Сделано это с целью </w:t>
      </w:r>
      <w:r w:rsidR="00406AC9">
        <w:t xml:space="preserve">возможности дальнейшей масштабируемости сети и подключения нового оконечного или сетевого оборудования. </w:t>
      </w:r>
    </w:p>
    <w:p w14:paraId="69328E1F" w14:textId="77777777" w:rsidR="00FA1895" w:rsidRDefault="00FA1895" w:rsidP="00FA1895">
      <w:pPr>
        <w:pStyle w:val="code"/>
        <w:rPr>
          <w:lang w:val="en-US" w:eastAsia="en-US" w:bidi="ar-SA"/>
        </w:rPr>
      </w:pPr>
    </w:p>
    <w:p w14:paraId="465B7B3C" w14:textId="2F12561B" w:rsidR="00AD7130" w:rsidRDefault="00AD7130" w:rsidP="00AD7130">
      <w:pPr>
        <w:pStyle w:val="Heading3"/>
      </w:pPr>
      <w:bookmarkStart w:id="45" w:name="_Toc152710388"/>
      <w:r>
        <w:t>3.9.</w:t>
      </w:r>
      <w:r w:rsidR="00530523">
        <w:rPr>
          <w:lang w:val="en-US"/>
        </w:rPr>
        <w:t>3</w:t>
      </w:r>
      <w:r>
        <w:t xml:space="preserve"> Настройка беспроводной точки доступа</w:t>
      </w:r>
      <w:bookmarkEnd w:id="45"/>
    </w:p>
    <w:p w14:paraId="3026A8A7" w14:textId="495F8277" w:rsidR="00AD7130" w:rsidRDefault="00AD7130" w:rsidP="00AD7130"/>
    <w:p w14:paraId="701CDBA8" w14:textId="224F2A7C" w:rsidR="00A90EA5" w:rsidRPr="001E3CF7" w:rsidRDefault="00A90EA5" w:rsidP="00AD7130">
      <w:pPr>
        <w:rPr>
          <w:lang w:val="en-US"/>
        </w:rPr>
      </w:pPr>
      <w:r>
        <w:t xml:space="preserve">К точке доступа можно подключиться так же, как и к другому сетевому оборудованию – используя </w:t>
      </w:r>
      <w:r>
        <w:rPr>
          <w:lang w:val="en-US"/>
        </w:rPr>
        <w:t>Console</w:t>
      </w:r>
      <w:r>
        <w:t xml:space="preserve">-порт, подключая </w:t>
      </w:r>
      <w:r w:rsidR="004B2FFC">
        <w:t>к разъёму</w:t>
      </w:r>
      <w:r>
        <w:t xml:space="preserve"> </w:t>
      </w:r>
      <w:r>
        <w:rPr>
          <w:lang w:val="en-US"/>
        </w:rPr>
        <w:t xml:space="preserve">RS-232 </w:t>
      </w:r>
      <w:r>
        <w:t xml:space="preserve">на компьютере, или же используя кабель </w:t>
      </w:r>
      <w:r>
        <w:rPr>
          <w:lang w:val="en-US"/>
        </w:rPr>
        <w:t>RJ45-to-USB</w:t>
      </w:r>
      <w:r w:rsidR="00C92A07">
        <w:t xml:space="preserve"> и программу-эмулятор терминала.</w:t>
      </w:r>
    </w:p>
    <w:p w14:paraId="4687A047" w14:textId="5A8DC461" w:rsidR="00AD7130" w:rsidRPr="00AB728C" w:rsidRDefault="00AD7130" w:rsidP="00AD7130">
      <w:r>
        <w:t xml:space="preserve">Так как беспроводные точки доступа и контроллер точек находятся в разных виртуальных ЛКС – необходимо использовать какой-либо протокол обнаружения. Так как для точек серии 1800 </w:t>
      </w:r>
      <w:r>
        <w:rPr>
          <w:lang w:val="en-US"/>
        </w:rPr>
        <w:t xml:space="preserve">Cisco </w:t>
      </w:r>
      <w:r>
        <w:t xml:space="preserve">рекомендует использовать протокол </w:t>
      </w:r>
      <w:r>
        <w:rPr>
          <w:lang w:val="en-US"/>
        </w:rPr>
        <w:t>CAPWAP</w:t>
      </w:r>
      <w:r>
        <w:t xml:space="preserve">, вместо </w:t>
      </w:r>
      <w:r>
        <w:rPr>
          <w:lang w:val="en-US"/>
        </w:rPr>
        <w:t xml:space="preserve">LWAPP – </w:t>
      </w:r>
      <w:r>
        <w:t xml:space="preserve">было принято использовать его. </w:t>
      </w:r>
      <w:r w:rsidR="00AB728C">
        <w:t xml:space="preserve">Так же стоит явно сконфигурировать код страны. Данный этап не обязателен, но рекомендуем компанией </w:t>
      </w:r>
      <w:r w:rsidR="00AB728C">
        <w:rPr>
          <w:lang w:val="en-US"/>
        </w:rPr>
        <w:t>Cisco.</w:t>
      </w:r>
      <w:r w:rsidR="00AB728C">
        <w:t xml:space="preserve"> Так как Беларусь относится к израильскому региону – следует поставить его.</w:t>
      </w:r>
    </w:p>
    <w:p w14:paraId="40988A04" w14:textId="358BE7F8" w:rsidR="00FF039C" w:rsidRDefault="00FF039C" w:rsidP="00AD7130">
      <w:pPr>
        <w:pStyle w:val="code"/>
        <w:rPr>
          <w:lang w:val="en-US" w:eastAsia="en-US" w:bidi="ar-SA"/>
        </w:rPr>
      </w:pPr>
    </w:p>
    <w:p w14:paraId="15B3DAB2" w14:textId="5741925B" w:rsidR="00AB728C" w:rsidRDefault="00AD7130" w:rsidP="00AB728C">
      <w:pPr>
        <w:pStyle w:val="code"/>
        <w:rPr>
          <w:lang w:val="en-US" w:eastAsia="en-US" w:bidi="ar-SA"/>
        </w:rPr>
      </w:pPr>
      <w:r w:rsidRPr="00AD7130">
        <w:rPr>
          <w:lang w:val="en-US"/>
        </w:rPr>
        <w:t xml:space="preserve">AP(config)#capwap ap controller ip address </w:t>
      </w:r>
      <w:r>
        <w:t>192.168.20.50</w:t>
      </w:r>
      <w:r w:rsidR="00AB728C" w:rsidRPr="00AB728C">
        <w:rPr>
          <w:lang w:val="en-US" w:eastAsia="en-US" w:bidi="ar-SA"/>
        </w:rPr>
        <w:t xml:space="preserve"> </w:t>
      </w:r>
    </w:p>
    <w:p w14:paraId="3C41BBCE" w14:textId="03C04B8E" w:rsidR="00AD7130" w:rsidRPr="00AB728C" w:rsidRDefault="00AB728C" w:rsidP="00AD7130">
      <w:pPr>
        <w:pStyle w:val="code"/>
      </w:pPr>
      <w:r w:rsidRPr="00AD7130">
        <w:rPr>
          <w:lang w:val="en-US"/>
        </w:rPr>
        <w:t>AP(config)#ap</w:t>
      </w:r>
      <w:r>
        <w:t xml:space="preserve"> </w:t>
      </w:r>
      <w:r>
        <w:rPr>
          <w:lang w:val="en-US"/>
        </w:rPr>
        <w:t>country IL</w:t>
      </w:r>
    </w:p>
    <w:p w14:paraId="395603E3" w14:textId="77777777" w:rsidR="004B2FFC" w:rsidRDefault="004B2FFC" w:rsidP="004B2FFC"/>
    <w:p w14:paraId="536EDBCE" w14:textId="2DC4EE4C" w:rsidR="004B2FFC" w:rsidRPr="00A90EA5" w:rsidRDefault="004B2FFC" w:rsidP="004B2FFC">
      <w:r w:rsidRPr="00A90EA5">
        <w:t xml:space="preserve">Так как для </w:t>
      </w:r>
      <w:r w:rsidR="005878A5">
        <w:t xml:space="preserve">точек доступа на </w:t>
      </w:r>
      <w:r w:rsidR="005878A5">
        <w:rPr>
          <w:lang w:val="en-US"/>
        </w:rPr>
        <w:t>WLC</w:t>
      </w:r>
      <w:r w:rsidRPr="00A90EA5">
        <w:t xml:space="preserve"> </w:t>
      </w:r>
      <w:r w:rsidR="005878A5">
        <w:t>будет</w:t>
      </w:r>
      <w:r w:rsidRPr="00A90EA5">
        <w:t xml:space="preserve"> настроен </w:t>
      </w:r>
      <w:r w:rsidR="005878A5">
        <w:t xml:space="preserve">внутренний </w:t>
      </w:r>
      <w:r w:rsidRPr="00A90EA5">
        <w:t>DHCP-</w:t>
      </w:r>
      <w:r w:rsidR="005878A5">
        <w:t>сервер</w:t>
      </w:r>
      <w:r w:rsidRPr="00A90EA5">
        <w:t xml:space="preserve"> – настраивать IP и DG на точках доступа не нужно.</w:t>
      </w:r>
    </w:p>
    <w:p w14:paraId="411BD774" w14:textId="77777777" w:rsidR="00353DD2" w:rsidRPr="00B478E1" w:rsidRDefault="00353DD2" w:rsidP="004B2FFC">
      <w:pPr>
        <w:ind w:firstLine="0"/>
        <w:rPr>
          <w:lang w:val="en-US"/>
        </w:rPr>
      </w:pPr>
    </w:p>
    <w:p w14:paraId="6D7E1D94" w14:textId="7BE641AE" w:rsidR="00530523" w:rsidRPr="00530523" w:rsidRDefault="00530523" w:rsidP="00530523">
      <w:pPr>
        <w:pStyle w:val="Heading3"/>
      </w:pPr>
      <w:bookmarkStart w:id="46" w:name="_Toc152710389"/>
      <w:r>
        <w:t>3.9.</w:t>
      </w:r>
      <w:r>
        <w:rPr>
          <w:lang w:val="en-US"/>
        </w:rPr>
        <w:t>4</w:t>
      </w:r>
      <w:r>
        <w:t xml:space="preserve"> Настройка контроллера точек доступа</w:t>
      </w:r>
      <w:bookmarkEnd w:id="46"/>
    </w:p>
    <w:p w14:paraId="06085E0F" w14:textId="4B72AF10" w:rsidR="00353DD2" w:rsidRDefault="00353DD2" w:rsidP="00353DD2"/>
    <w:p w14:paraId="5F018B61" w14:textId="56219331" w:rsidR="00530523" w:rsidRDefault="00530523" w:rsidP="00807AD5">
      <w:r>
        <w:t>Для первоначальной настройки требуется подключить компьютер к беспроводному контроллеру и на назначение адреса поставить «</w:t>
      </w:r>
      <w:r>
        <w:rPr>
          <w:lang w:val="en-US"/>
        </w:rPr>
        <w:t>DHCP</w:t>
      </w:r>
      <w:r>
        <w:t xml:space="preserve">». После назначения адреса и </w:t>
      </w:r>
      <w:r>
        <w:rPr>
          <w:lang w:val="en-US"/>
        </w:rPr>
        <w:t>Default Gateway</w:t>
      </w:r>
      <w:r>
        <w:t xml:space="preserve"> – следует перейти в браузер и ввести адрес </w:t>
      </w:r>
      <w:r>
        <w:rPr>
          <w:lang w:val="en-US"/>
        </w:rPr>
        <w:t>Default Gateway</w:t>
      </w:r>
      <w:r>
        <w:t>. После долгой загрузки высветиться окно первоначальной настройки контроллера</w:t>
      </w:r>
      <w:r w:rsidR="00A26A27">
        <w:t xml:space="preserve">, в которой надо будет ввести имя сети, </w:t>
      </w:r>
      <w:r w:rsidR="00A26A27">
        <w:rPr>
          <w:lang w:val="en-US"/>
        </w:rPr>
        <w:t>Default Gateway</w:t>
      </w:r>
      <w:r w:rsidR="00A26A27">
        <w:t xml:space="preserve">, </w:t>
      </w:r>
      <w:r w:rsidR="00A26A27">
        <w:rPr>
          <w:lang w:val="en-US"/>
        </w:rPr>
        <w:t>Management IP, VLAN ID</w:t>
      </w:r>
      <w:r w:rsidR="00A26A27">
        <w:t xml:space="preserve">, выбрать тип аутентификации, имя </w:t>
      </w:r>
      <w:r w:rsidR="00A26A27">
        <w:lastRenderedPageBreak/>
        <w:t xml:space="preserve">сети и виртуальный </w:t>
      </w:r>
      <w:r w:rsidR="00A26A27">
        <w:rPr>
          <w:lang w:val="en-US"/>
        </w:rPr>
        <w:t xml:space="preserve">IP. </w:t>
      </w:r>
    </w:p>
    <w:p w14:paraId="6118A886" w14:textId="72215C1E" w:rsidR="00807AD5" w:rsidRDefault="00807AD5" w:rsidP="00807AD5">
      <w:r>
        <w:t xml:space="preserve">После необходимо создать все интерфейсы для </w:t>
      </w:r>
      <w:r>
        <w:rPr>
          <w:lang w:val="en-US"/>
        </w:rPr>
        <w:t>VLAN</w:t>
      </w:r>
      <w:r>
        <w:t>. Делается это во вкладке «</w:t>
      </w:r>
      <w:r>
        <w:rPr>
          <w:lang w:val="en-US"/>
        </w:rPr>
        <w:t>Controller</w:t>
      </w:r>
      <w:r>
        <w:t>»</w:t>
      </w:r>
      <w:r w:rsidR="004A27F9">
        <w:t xml:space="preserve"> </w:t>
      </w:r>
      <w:r>
        <w:rPr>
          <w:lang w:val="en-US"/>
        </w:rPr>
        <w:t>-&gt;</w:t>
      </w:r>
      <w:r w:rsidR="004A27F9">
        <w:t xml:space="preserve"> </w:t>
      </w:r>
      <w:r>
        <w:t>«</w:t>
      </w:r>
      <w:r>
        <w:rPr>
          <w:lang w:val="en-US"/>
        </w:rPr>
        <w:t>Interface</w:t>
      </w:r>
      <w:r>
        <w:t>»</w:t>
      </w:r>
      <w:r w:rsidR="004A27F9">
        <w:t xml:space="preserve"> </w:t>
      </w:r>
      <w:r>
        <w:rPr>
          <w:lang w:val="en-US"/>
        </w:rPr>
        <w:t>-&gt;</w:t>
      </w:r>
      <w:r w:rsidR="004A27F9">
        <w:t xml:space="preserve"> </w:t>
      </w:r>
      <w:r>
        <w:t>«</w:t>
      </w:r>
      <w:r>
        <w:rPr>
          <w:lang w:val="en-US"/>
        </w:rPr>
        <w:t>New…</w:t>
      </w:r>
      <w:r>
        <w:t>». Созданные интерфейсы отображены на рисунке 3.9.1</w:t>
      </w:r>
    </w:p>
    <w:p w14:paraId="3DE84523" w14:textId="12B11481" w:rsidR="00807AD5" w:rsidRDefault="00807AD5" w:rsidP="001747C3">
      <w:pPr>
        <w:ind w:firstLine="0"/>
      </w:pPr>
    </w:p>
    <w:p w14:paraId="6FB3525E" w14:textId="30D60B69" w:rsidR="00807AD5" w:rsidRDefault="00385C9A" w:rsidP="004A27F9">
      <w:pPr>
        <w:ind w:firstLine="0"/>
        <w:jc w:val="center"/>
      </w:pPr>
      <w:r w:rsidRPr="00385C9A">
        <w:rPr>
          <w:noProof/>
        </w:rPr>
        <w:drawing>
          <wp:inline distT="0" distB="0" distL="0" distR="0" wp14:anchorId="39985E48" wp14:editId="5D5BAC39">
            <wp:extent cx="5939790" cy="175641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42EC" w14:textId="77777777" w:rsidR="004A27F9" w:rsidRDefault="004A27F9" w:rsidP="004A27F9">
      <w:pPr>
        <w:ind w:firstLine="0"/>
        <w:jc w:val="center"/>
      </w:pPr>
    </w:p>
    <w:p w14:paraId="218FC269" w14:textId="32BF4202" w:rsidR="00807AD5" w:rsidRPr="00807AD5" w:rsidRDefault="00807AD5" w:rsidP="00807AD5">
      <w:pPr>
        <w:ind w:firstLine="0"/>
        <w:jc w:val="center"/>
      </w:pPr>
      <w:r>
        <w:t xml:space="preserve">Рисунок 3.9.1 – </w:t>
      </w:r>
      <w:r w:rsidR="005F265A">
        <w:t>С</w:t>
      </w:r>
      <w:r>
        <w:t>озданные интерфейсы.</w:t>
      </w:r>
    </w:p>
    <w:p w14:paraId="23812A76" w14:textId="540E05D8" w:rsidR="00807AD5" w:rsidRDefault="00807AD5" w:rsidP="00807AD5"/>
    <w:p w14:paraId="0DC7A5BF" w14:textId="44C266B3" w:rsidR="001747C3" w:rsidRPr="007A1614" w:rsidRDefault="001747C3" w:rsidP="001747C3">
      <w:pPr>
        <w:rPr>
          <w:lang w:val="en-US"/>
        </w:rPr>
      </w:pPr>
      <w:r>
        <w:t>Далее следует перейти во вкладку «</w:t>
      </w:r>
      <w:r>
        <w:rPr>
          <w:lang w:val="en-US"/>
        </w:rPr>
        <w:t>WLANs</w:t>
      </w:r>
      <w:r>
        <w:t xml:space="preserve">», создать новый </w:t>
      </w:r>
      <w:r>
        <w:rPr>
          <w:lang w:val="en-US"/>
        </w:rPr>
        <w:t xml:space="preserve">WLAN </w:t>
      </w:r>
      <w:r>
        <w:t>и конфигурировать его, включив и назначив соответствующий интерфейс (рисунок 3.9.2), назначить тип «</w:t>
      </w:r>
      <w:r>
        <w:rPr>
          <w:lang w:val="en-US"/>
        </w:rPr>
        <w:t>Security</w:t>
      </w:r>
      <w:r>
        <w:t>»</w:t>
      </w:r>
      <w:r w:rsidR="002C6986">
        <w:t xml:space="preserve"> (рисунок 3.9.3)</w:t>
      </w:r>
      <w:r w:rsidR="007A1614">
        <w:t>.</w:t>
      </w:r>
    </w:p>
    <w:p w14:paraId="74052D55" w14:textId="20EB0051" w:rsidR="00AC051C" w:rsidRDefault="00515A1D" w:rsidP="00AC051C">
      <w:r>
        <w:t>Далее необходимо перейти во вкладку «</w:t>
      </w:r>
      <w:r>
        <w:rPr>
          <w:lang w:val="en-US"/>
        </w:rPr>
        <w:t>Controller</w:t>
      </w:r>
      <w:r>
        <w:t xml:space="preserve">» и создать </w:t>
      </w:r>
      <w:r>
        <w:rPr>
          <w:lang w:val="en-US"/>
        </w:rPr>
        <w:t>DHCP</w:t>
      </w:r>
      <w:r>
        <w:t>-</w:t>
      </w:r>
      <w:r w:rsidR="00AC051C">
        <w:rPr>
          <w:lang w:val="en-US"/>
        </w:rPr>
        <w:t>scope</w:t>
      </w:r>
      <w:r>
        <w:t xml:space="preserve">. </w:t>
      </w:r>
      <w:r w:rsidR="00AC051C">
        <w:t xml:space="preserve">После создания необходимо зайти в </w:t>
      </w:r>
      <w:r w:rsidR="00AC051C">
        <w:rPr>
          <w:lang w:val="en-US"/>
        </w:rPr>
        <w:t>DHCP-scope</w:t>
      </w:r>
      <w:r w:rsidR="00AC051C">
        <w:t xml:space="preserve"> и сконфигурировать «</w:t>
      </w:r>
      <w:r w:rsidR="00AC051C">
        <w:rPr>
          <w:lang w:val="en-US"/>
        </w:rPr>
        <w:t>Pool Start Address</w:t>
      </w:r>
      <w:r w:rsidR="00AC051C">
        <w:t>», «</w:t>
      </w:r>
      <w:r w:rsidR="00AC051C">
        <w:rPr>
          <w:lang w:val="en-US"/>
        </w:rPr>
        <w:t>Pool End Address</w:t>
      </w:r>
      <w:r w:rsidR="00AC051C">
        <w:t>»</w:t>
      </w:r>
      <w:r w:rsidR="00AC051C">
        <w:rPr>
          <w:lang w:val="en-US"/>
        </w:rPr>
        <w:t xml:space="preserve">, </w:t>
      </w:r>
      <w:r w:rsidR="00AC051C">
        <w:t>«</w:t>
      </w:r>
      <w:r w:rsidR="00AC051C">
        <w:rPr>
          <w:lang w:val="en-US"/>
        </w:rPr>
        <w:t>Network</w:t>
      </w:r>
      <w:r w:rsidR="00AC051C">
        <w:t>», «</w:t>
      </w:r>
      <w:r w:rsidR="00AC051C">
        <w:rPr>
          <w:lang w:val="en-US"/>
        </w:rPr>
        <w:t>Mask</w:t>
      </w:r>
      <w:r w:rsidR="00AC051C">
        <w:t>» и «</w:t>
      </w:r>
      <w:r w:rsidR="00AC051C">
        <w:rPr>
          <w:lang w:val="en-US"/>
        </w:rPr>
        <w:t>Default Router</w:t>
      </w:r>
      <w:r w:rsidR="00AC051C">
        <w:t>».</w:t>
      </w:r>
      <w:r w:rsidR="00AC051C">
        <w:rPr>
          <w:lang w:val="en-US"/>
        </w:rPr>
        <w:t xml:space="preserve"> </w:t>
      </w:r>
      <w:r w:rsidR="00AC051C">
        <w:t xml:space="preserve">Созданные </w:t>
      </w:r>
      <w:r w:rsidR="00AC051C">
        <w:rPr>
          <w:lang w:val="en-US"/>
        </w:rPr>
        <w:t>DHCP</w:t>
      </w:r>
      <w:r w:rsidR="00AC051C">
        <w:t>-</w:t>
      </w:r>
      <w:r w:rsidR="00AC051C">
        <w:rPr>
          <w:lang w:val="en-US"/>
        </w:rPr>
        <w:t>scope</w:t>
      </w:r>
      <w:r w:rsidR="00AC051C">
        <w:t xml:space="preserve"> отображены на рисунке 3.9.4</w:t>
      </w:r>
      <w:r w:rsidR="00500823">
        <w:t xml:space="preserve">. </w:t>
      </w:r>
    </w:p>
    <w:p w14:paraId="7277F5B2" w14:textId="77777777" w:rsidR="005878A5" w:rsidRPr="00AC051C" w:rsidRDefault="005878A5" w:rsidP="00AC051C"/>
    <w:p w14:paraId="390306FC" w14:textId="5BF68F93" w:rsidR="001747C3" w:rsidRDefault="001747C3" w:rsidP="001747C3">
      <w:pPr>
        <w:ind w:firstLine="0"/>
        <w:jc w:val="center"/>
      </w:pPr>
      <w:r w:rsidRPr="001747C3">
        <w:rPr>
          <w:noProof/>
        </w:rPr>
        <w:drawing>
          <wp:inline distT="0" distB="0" distL="0" distR="0" wp14:anchorId="3DF0912D" wp14:editId="0FD6588F">
            <wp:extent cx="5821069" cy="193040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61516" cy="194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94F5F" w14:textId="5526EBBE" w:rsidR="001747C3" w:rsidRDefault="001747C3" w:rsidP="001747C3">
      <w:pPr>
        <w:ind w:firstLine="0"/>
        <w:jc w:val="center"/>
      </w:pPr>
    </w:p>
    <w:p w14:paraId="512EB828" w14:textId="11ECE67D" w:rsidR="001747C3" w:rsidRPr="00AC051C" w:rsidRDefault="001747C3" w:rsidP="001747C3">
      <w:pPr>
        <w:ind w:firstLine="0"/>
        <w:jc w:val="center"/>
      </w:pPr>
      <w:r>
        <w:t xml:space="preserve">Рисунок 3.9.2 – </w:t>
      </w:r>
      <w:r w:rsidR="005F265A">
        <w:t>К</w:t>
      </w:r>
      <w:r>
        <w:t xml:space="preserve">онфигурация интерфейса и </w:t>
      </w:r>
      <w:r>
        <w:rPr>
          <w:lang w:val="en-US"/>
        </w:rPr>
        <w:t>WLAN</w:t>
      </w:r>
      <w:r w:rsidR="00AC051C">
        <w:t>.</w:t>
      </w:r>
    </w:p>
    <w:p w14:paraId="321483C8" w14:textId="58105EB4" w:rsidR="001747C3" w:rsidRDefault="001747C3" w:rsidP="001747C3">
      <w:pPr>
        <w:ind w:firstLine="0"/>
        <w:jc w:val="center"/>
      </w:pPr>
    </w:p>
    <w:p w14:paraId="070E116F" w14:textId="257660BD" w:rsidR="001747C3" w:rsidRDefault="001747C3" w:rsidP="001747C3">
      <w:pPr>
        <w:ind w:firstLine="0"/>
        <w:jc w:val="center"/>
      </w:pPr>
      <w:r w:rsidRPr="001747C3">
        <w:rPr>
          <w:noProof/>
        </w:rPr>
        <w:lastRenderedPageBreak/>
        <w:drawing>
          <wp:inline distT="0" distB="0" distL="0" distR="0" wp14:anchorId="1DD7922D" wp14:editId="6FA6CE29">
            <wp:extent cx="5817150" cy="2094523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02492" cy="212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9F4BF" w14:textId="55C55EBA" w:rsidR="001747C3" w:rsidRDefault="001747C3" w:rsidP="001747C3">
      <w:pPr>
        <w:ind w:firstLine="0"/>
        <w:jc w:val="center"/>
      </w:pPr>
    </w:p>
    <w:p w14:paraId="0FCFEA47" w14:textId="13275D35" w:rsidR="001747C3" w:rsidRPr="00AC051C" w:rsidRDefault="001747C3" w:rsidP="001747C3">
      <w:pPr>
        <w:ind w:firstLine="0"/>
        <w:jc w:val="center"/>
      </w:pPr>
      <w:r>
        <w:t xml:space="preserve">Рисунок 3.9.3 – </w:t>
      </w:r>
      <w:r w:rsidR="005F265A">
        <w:t>К</w:t>
      </w:r>
      <w:r>
        <w:t xml:space="preserve">онфигурация безопасности </w:t>
      </w:r>
      <w:r>
        <w:rPr>
          <w:lang w:val="en-US"/>
        </w:rPr>
        <w:t>WLAN</w:t>
      </w:r>
      <w:r w:rsidR="00AC051C">
        <w:t>.</w:t>
      </w:r>
    </w:p>
    <w:p w14:paraId="1EC33868" w14:textId="4257A1B5" w:rsidR="00AC051C" w:rsidRDefault="00AC051C" w:rsidP="001747C3">
      <w:pPr>
        <w:ind w:firstLine="0"/>
        <w:jc w:val="center"/>
        <w:rPr>
          <w:lang w:val="en-US"/>
        </w:rPr>
      </w:pPr>
    </w:p>
    <w:p w14:paraId="36E371E0" w14:textId="6C5F2095" w:rsidR="00AC051C" w:rsidRDefault="00AC051C" w:rsidP="001747C3">
      <w:pPr>
        <w:ind w:firstLine="0"/>
        <w:jc w:val="center"/>
      </w:pPr>
      <w:r w:rsidRPr="00AC051C">
        <w:rPr>
          <w:noProof/>
        </w:rPr>
        <w:drawing>
          <wp:inline distT="0" distB="0" distL="0" distR="0" wp14:anchorId="361E4FCC" wp14:editId="41E6DE8F">
            <wp:extent cx="5939790" cy="1241425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EBA4" w14:textId="1E35B47E" w:rsidR="00AC051C" w:rsidRDefault="00AC051C" w:rsidP="001747C3">
      <w:pPr>
        <w:ind w:firstLine="0"/>
        <w:jc w:val="center"/>
      </w:pPr>
    </w:p>
    <w:p w14:paraId="7DFE6D5A" w14:textId="45A96BF0" w:rsidR="001747C3" w:rsidRDefault="00AC051C" w:rsidP="009C4588">
      <w:pPr>
        <w:ind w:firstLine="0"/>
        <w:jc w:val="center"/>
      </w:pPr>
      <w:r>
        <w:t xml:space="preserve">Рисунок 3.9.4 – </w:t>
      </w:r>
      <w:r w:rsidR="005F265A">
        <w:t>С</w:t>
      </w:r>
      <w:r>
        <w:t xml:space="preserve">озданные </w:t>
      </w:r>
      <w:r>
        <w:rPr>
          <w:lang w:val="en-US"/>
        </w:rPr>
        <w:t>DHCP</w:t>
      </w:r>
      <w:r>
        <w:t>-</w:t>
      </w:r>
      <w:r>
        <w:rPr>
          <w:lang w:val="en-US"/>
        </w:rPr>
        <w:t>scope</w:t>
      </w:r>
      <w:r>
        <w:t>.</w:t>
      </w:r>
    </w:p>
    <w:p w14:paraId="0F9EAA69" w14:textId="77777777" w:rsidR="00FB2082" w:rsidRPr="009C4588" w:rsidRDefault="00FB2082" w:rsidP="009C4588">
      <w:pPr>
        <w:ind w:firstLine="0"/>
        <w:jc w:val="center"/>
        <w:rPr>
          <w:lang w:val="en-US"/>
        </w:rPr>
      </w:pPr>
    </w:p>
    <w:p w14:paraId="52310B19" w14:textId="77777777" w:rsidR="00003491" w:rsidRDefault="00500823" w:rsidP="00353DD2">
      <w:r>
        <w:t>После</w:t>
      </w:r>
      <w:r w:rsidR="006860DB">
        <w:rPr>
          <w:lang w:val="en-US"/>
        </w:rPr>
        <w:t xml:space="preserve"> </w:t>
      </w:r>
      <w:r w:rsidR="006860DB">
        <w:t>назначения пулов необходимо перейти во вкладку «</w:t>
      </w:r>
      <w:r w:rsidR="006860DB">
        <w:rPr>
          <w:lang w:val="en-US"/>
        </w:rPr>
        <w:t>Controller</w:t>
      </w:r>
      <w:r w:rsidR="006860DB">
        <w:t>»</w:t>
      </w:r>
      <w:r w:rsidR="006860DB">
        <w:rPr>
          <w:lang w:val="en-US"/>
        </w:rPr>
        <w:t xml:space="preserve"> -&gt; </w:t>
      </w:r>
      <w:r w:rsidR="006860DB">
        <w:t>«</w:t>
      </w:r>
      <w:r w:rsidR="006860DB">
        <w:rPr>
          <w:lang w:val="en-US"/>
        </w:rPr>
        <w:t>Interfaces</w:t>
      </w:r>
      <w:r w:rsidR="006860DB">
        <w:t xml:space="preserve">», и во всех интерфейсах адресом </w:t>
      </w:r>
      <w:r w:rsidR="006860DB">
        <w:rPr>
          <w:lang w:val="en-US"/>
        </w:rPr>
        <w:t>DHCP</w:t>
      </w:r>
      <w:r w:rsidR="006860DB">
        <w:t xml:space="preserve">-сервера указать свой же адрес. После данного шага точки, подключаемые к данному контроллеру, будут иметь 4 </w:t>
      </w:r>
      <w:r w:rsidR="006860DB">
        <w:rPr>
          <w:lang w:val="en-US"/>
        </w:rPr>
        <w:t>WiFi</w:t>
      </w:r>
      <w:r w:rsidR="006860DB">
        <w:t xml:space="preserve"> сети: </w:t>
      </w:r>
      <w:r w:rsidR="006860DB">
        <w:rPr>
          <w:lang w:val="en-US"/>
        </w:rPr>
        <w:t>Guests, Accounting-Sales, Production, Directorate</w:t>
      </w:r>
      <w:r w:rsidR="006860DB">
        <w:t xml:space="preserve">. </w:t>
      </w:r>
      <w:r w:rsidR="006014D4">
        <w:t>Если к точкам не подключается оконечное оборудование – следует перейти в пункт «</w:t>
      </w:r>
      <w:r w:rsidR="006014D4">
        <w:rPr>
          <w:lang w:val="en-US"/>
        </w:rPr>
        <w:t>Wireless</w:t>
      </w:r>
      <w:r w:rsidR="006014D4">
        <w:t>»</w:t>
      </w:r>
      <w:proofErr w:type="gramStart"/>
      <w:r w:rsidR="006014D4">
        <w:rPr>
          <w:lang w:val="en-US"/>
        </w:rPr>
        <w:t>-&gt;</w:t>
      </w:r>
      <w:r w:rsidR="006014D4">
        <w:t>«</w:t>
      </w:r>
      <w:proofErr w:type="gramEnd"/>
      <w:r w:rsidR="006014D4">
        <w:rPr>
          <w:lang w:val="en-US"/>
        </w:rPr>
        <w:t>Country</w:t>
      </w:r>
      <w:r w:rsidR="006014D4">
        <w:t xml:space="preserve">» и сконфигурировать страну, если это не было сделано раньше на точках доступа. </w:t>
      </w:r>
    </w:p>
    <w:p w14:paraId="59C6E623" w14:textId="4C19238B" w:rsidR="00003491" w:rsidRPr="00B86B6A" w:rsidRDefault="00003491" w:rsidP="00353DD2">
      <w:pPr>
        <w:rPr>
          <w:lang w:val="en-US"/>
        </w:rPr>
      </w:pPr>
      <w:r>
        <w:t>Так же рекомендуется включить роуминг. Для этого на переходим в пункт «</w:t>
      </w:r>
      <w:r>
        <w:rPr>
          <w:lang w:val="en-US"/>
        </w:rPr>
        <w:t>WLANs</w:t>
      </w:r>
      <w:r>
        <w:t xml:space="preserve">» и нажимаем на </w:t>
      </w:r>
      <w:r>
        <w:rPr>
          <w:lang w:val="en-US"/>
        </w:rPr>
        <w:t>WLAN</w:t>
      </w:r>
      <w:r>
        <w:t xml:space="preserve"> </w:t>
      </w:r>
      <w:r>
        <w:rPr>
          <w:lang w:val="en-US"/>
        </w:rPr>
        <w:t xml:space="preserve">ID </w:t>
      </w:r>
      <w:r>
        <w:t xml:space="preserve">конкретного </w:t>
      </w:r>
      <w:r>
        <w:rPr>
          <w:lang w:val="en-US"/>
        </w:rPr>
        <w:t>WLAN</w:t>
      </w:r>
      <w:r>
        <w:t>, на котором будет включаться функция роуминга. Далее переходим во вкладку «</w:t>
      </w:r>
      <w:r>
        <w:rPr>
          <w:lang w:val="en-US"/>
        </w:rPr>
        <w:t>Advanced</w:t>
      </w:r>
      <w:r>
        <w:t>» и в секции «11</w:t>
      </w:r>
      <w:r>
        <w:rPr>
          <w:lang w:val="en-US"/>
        </w:rPr>
        <w:t>k</w:t>
      </w:r>
      <w:r>
        <w:t>» выставляем пункты «</w:t>
      </w:r>
      <w:r w:rsidR="00D06B20">
        <w:rPr>
          <w:lang w:val="en-US"/>
        </w:rPr>
        <w:t>Neighbor List</w:t>
      </w:r>
      <w:r>
        <w:t>»</w:t>
      </w:r>
      <w:r w:rsidR="00D06B20">
        <w:t xml:space="preserve"> и «</w:t>
      </w:r>
      <w:r w:rsidR="00D06B20">
        <w:rPr>
          <w:lang w:val="en-US"/>
        </w:rPr>
        <w:t>Neighbor List Dual Band</w:t>
      </w:r>
      <w:r w:rsidR="00D06B20">
        <w:t>» (рекомендуется производителем). Так же следует выставить пункт «</w:t>
      </w:r>
      <w:r w:rsidR="00D06B20">
        <w:rPr>
          <w:lang w:val="en-US"/>
        </w:rPr>
        <w:t>Assisted Roaming Prediction Optimization</w:t>
      </w:r>
      <w:r w:rsidR="00D06B20">
        <w:t>», для увеличения точек доступа в роуминге и оптимизации для устройств, не поддерживающих стандарт роуминга 802.11</w:t>
      </w:r>
      <w:r w:rsidR="00D06B20">
        <w:rPr>
          <w:lang w:val="en-US"/>
        </w:rPr>
        <w:t>k</w:t>
      </w:r>
      <w:r w:rsidR="00D06B20">
        <w:t xml:space="preserve">. Таким образом после выставления этих пунктах на всех </w:t>
      </w:r>
      <w:r w:rsidR="00D06B20">
        <w:rPr>
          <w:lang w:val="en-US"/>
        </w:rPr>
        <w:t>WLAN</w:t>
      </w:r>
      <w:r w:rsidR="00D06B20">
        <w:t xml:space="preserve"> будет реализован бесшовных роуминг.</w:t>
      </w:r>
    </w:p>
    <w:p w14:paraId="48E8C636" w14:textId="3E839A65" w:rsidR="00353DD2" w:rsidRPr="006860DB" w:rsidRDefault="006860DB" w:rsidP="00353DD2">
      <w:r>
        <w:t>Пароли к данным сетям настраиваются в контроллере точек доступа. При подключении к какой-либо из сетей устройство будет автоматически назначать адрес из ранее созданного пула адресов</w:t>
      </w:r>
      <w:r w:rsidR="005878A5">
        <w:t xml:space="preserve"> и ассоциировать себя с </w:t>
      </w:r>
      <w:r w:rsidR="00094BC4">
        <w:rPr>
          <w:lang w:val="en-US"/>
        </w:rPr>
        <w:t>V</w:t>
      </w:r>
      <w:r w:rsidR="005878A5">
        <w:rPr>
          <w:lang w:val="en-US"/>
        </w:rPr>
        <w:t>LAN</w:t>
      </w:r>
      <w:r w:rsidR="00094BC4">
        <w:t xml:space="preserve"> это</w:t>
      </w:r>
      <w:r w:rsidR="00CD738D">
        <w:t>го пула</w:t>
      </w:r>
      <w:r>
        <w:t>.</w:t>
      </w:r>
    </w:p>
    <w:p w14:paraId="6CC52692" w14:textId="2FA9DF66" w:rsidR="008422A6" w:rsidRPr="00DE503F" w:rsidRDefault="008422A6" w:rsidP="0038033F">
      <w:pPr>
        <w:pStyle w:val="code"/>
        <w:rPr>
          <w:lang w:val="en-US" w:eastAsia="en-US" w:bidi="ar-SA"/>
        </w:rPr>
      </w:pPr>
      <w:r w:rsidRPr="006C5FFB">
        <w:br w:type="page"/>
      </w:r>
    </w:p>
    <w:p w14:paraId="491E1339" w14:textId="75AC444D" w:rsidR="00E01E6C" w:rsidRPr="008478BD" w:rsidRDefault="00F265F7" w:rsidP="00DB3131">
      <w:pPr>
        <w:pStyle w:val="Heading1"/>
        <w:ind w:firstLine="708"/>
      </w:pPr>
      <w:bookmarkStart w:id="47" w:name="_Toc152710390"/>
      <w:r w:rsidRPr="008478BD">
        <w:lastRenderedPageBreak/>
        <w:t xml:space="preserve">4 </w:t>
      </w:r>
      <w:r w:rsidR="007F6C3F" w:rsidRPr="008478BD">
        <w:t>ПРОЕКТИРОВАНИЕ СТРУКТУРИРОВАННОЙ КАБЕЛЬНОЙ СИСТЕМЫ</w:t>
      </w:r>
      <w:bookmarkEnd w:id="47"/>
    </w:p>
    <w:p w14:paraId="2E4A1EC1" w14:textId="3DF301DC" w:rsidR="00C37584" w:rsidRDefault="00C37584">
      <w:pPr>
        <w:widowControl/>
        <w:ind w:firstLine="0"/>
        <w:jc w:val="left"/>
      </w:pPr>
    </w:p>
    <w:p w14:paraId="207219F1" w14:textId="6085B811" w:rsidR="00DB3131" w:rsidRDefault="00D51EC6" w:rsidP="00D51EC6">
      <w:r>
        <w:t xml:space="preserve">В данном разделе описывается выбор пассивного сетевого оборудования и практическая реализация ЛКС (прокладка коробов с </w:t>
      </w:r>
      <w:r>
        <w:rPr>
          <w:lang w:val="en-US"/>
        </w:rPr>
        <w:t>Ethernet-</w:t>
      </w:r>
      <w:r>
        <w:t>кабелями, размещение оборудования и сопутствующие мероприятия). Данный раздел сопровождается планами этажей, в которых размещается научно-исследовательская организация</w:t>
      </w:r>
      <w:r w:rsidR="00B84DA9">
        <w:t>.</w:t>
      </w:r>
    </w:p>
    <w:p w14:paraId="23E63F6E" w14:textId="531C28EA" w:rsidR="00B84DA9" w:rsidRDefault="00B84DA9" w:rsidP="00AA43BE">
      <w:pPr>
        <w:ind w:firstLine="0"/>
      </w:pPr>
    </w:p>
    <w:p w14:paraId="4A740045" w14:textId="77777777" w:rsidR="00B84DA9" w:rsidRDefault="00B84DA9" w:rsidP="00B84DA9">
      <w:pPr>
        <w:pStyle w:val="Heading2"/>
      </w:pPr>
      <w:bookmarkStart w:id="48" w:name="_Toc152710391"/>
      <w:r>
        <w:t>4.1 Обоснование выбора среды передачи данных</w:t>
      </w:r>
      <w:bookmarkEnd w:id="48"/>
    </w:p>
    <w:p w14:paraId="7E570B5D" w14:textId="77777777" w:rsidR="00B84DA9" w:rsidRDefault="00B84DA9" w:rsidP="00B84DA9">
      <w:pPr>
        <w:pStyle w:val="Heading2"/>
      </w:pPr>
    </w:p>
    <w:p w14:paraId="25CDE8CC" w14:textId="3ECD452C" w:rsidR="00D51EC6" w:rsidRDefault="00B84DA9" w:rsidP="007C7D66">
      <w:r>
        <w:t xml:space="preserve">Так как и в рабочих станциях, и в коммутаторе используется формат </w:t>
      </w:r>
      <w:r>
        <w:rPr>
          <w:lang w:val="en-US"/>
        </w:rPr>
        <w:t xml:space="preserve">Gigabit Ethernet – </w:t>
      </w:r>
      <w:r>
        <w:t>то</w:t>
      </w:r>
      <w:r w:rsidR="007C7D66">
        <w:t xml:space="preserve"> следует выбрать кабель категории как минимум </w:t>
      </w:r>
      <w:r w:rsidR="007C7D66">
        <w:rPr>
          <w:lang w:val="en-US"/>
        </w:rPr>
        <w:t>5e</w:t>
      </w:r>
      <w:r w:rsidR="007C7D66">
        <w:t xml:space="preserve">, который поддерживает передачу </w:t>
      </w:r>
      <w:r w:rsidR="007C7D66">
        <w:rPr>
          <w:lang w:val="en-US"/>
        </w:rPr>
        <w:t>1</w:t>
      </w:r>
      <w:r w:rsidR="007C7D66">
        <w:t xml:space="preserve"> Гб</w:t>
      </w:r>
      <w:r w:rsidR="007C7D66">
        <w:rPr>
          <w:lang w:val="en-US"/>
        </w:rPr>
        <w:t xml:space="preserve">/c </w:t>
      </w:r>
      <w:r w:rsidR="00AC39A5">
        <w:t xml:space="preserve">на расстоянии </w:t>
      </w:r>
      <w:r w:rsidR="007C7D66">
        <w:t xml:space="preserve">до 100 метров. </w:t>
      </w:r>
      <w:r w:rsidR="007C7D66">
        <w:br/>
      </w:r>
      <w:r w:rsidR="007C7D66">
        <w:tab/>
        <w:t xml:space="preserve">Так как </w:t>
      </w:r>
      <w:r w:rsidR="00AC39A5">
        <w:t xml:space="preserve">далее </w:t>
      </w:r>
      <w:r w:rsidR="007C7D66">
        <w:t xml:space="preserve">рассчитывать расстояние не имеет смысла, по причине поддержки расстояния до 100 метров всеми категориями кабелей – то было принято </w:t>
      </w:r>
      <w:r w:rsidR="00AC39A5">
        <w:t xml:space="preserve">было выбрать категорию </w:t>
      </w:r>
      <w:r w:rsidR="00AC39A5">
        <w:rPr>
          <w:lang w:val="en-US"/>
        </w:rPr>
        <w:t>5e</w:t>
      </w:r>
      <w:r w:rsidR="00AC39A5">
        <w:t>.</w:t>
      </w:r>
    </w:p>
    <w:p w14:paraId="7627A990" w14:textId="37C98F0F" w:rsidR="000018E9" w:rsidRDefault="00AC39A5" w:rsidP="000018E9">
      <w:r>
        <w:t xml:space="preserve">Далее необходимо выбрать кабельную защиту. Так как в канале в какой-то момент </w:t>
      </w:r>
      <w:r w:rsidR="00B85855">
        <w:t xml:space="preserve">будет идти </w:t>
      </w:r>
      <w:r>
        <w:t>минимум</w:t>
      </w:r>
      <w:r w:rsidR="008815FE">
        <w:t xml:space="preserve"> 15 кабелей (выход из коммутатора на 3 этаже в спуск кабельного канала), а </w:t>
      </w:r>
      <w:r w:rsidR="00B85855">
        <w:t>также</w:t>
      </w:r>
      <w:r w:rsidR="008815FE">
        <w:t xml:space="preserve"> факт, что кабе</w:t>
      </w:r>
      <w:r w:rsidR="00B85855">
        <w:t>ли</w:t>
      </w:r>
      <w:r w:rsidR="008815FE">
        <w:t xml:space="preserve"> выход</w:t>
      </w:r>
      <w:r w:rsidR="00B85855">
        <w:t>ят</w:t>
      </w:r>
      <w:r w:rsidR="008815FE">
        <w:t xml:space="preserve"> из средней лаборатории на втором этаже</w:t>
      </w:r>
      <w:r w:rsidR="00B85855">
        <w:t xml:space="preserve">, в которых возможна генерация различных шумов и помех, то следует использовать экранированную витую пару. Для данного случая </w:t>
      </w:r>
      <w:r w:rsidR="00672D99">
        <w:t>следует</w:t>
      </w:r>
      <w:r w:rsidR="00B85855">
        <w:t xml:space="preserve"> использовать витую пару категории </w:t>
      </w:r>
      <w:r w:rsidR="00B85855">
        <w:rPr>
          <w:lang w:val="en-US"/>
        </w:rPr>
        <w:t>F/</w:t>
      </w:r>
      <w:r w:rsidR="00672D99">
        <w:rPr>
          <w:lang w:val="en-US"/>
        </w:rPr>
        <w:t>U</w:t>
      </w:r>
      <w:r w:rsidR="00B85855">
        <w:rPr>
          <w:lang w:val="en-US"/>
        </w:rPr>
        <w:t>TP</w:t>
      </w:r>
      <w:r w:rsidR="000018E9">
        <w:t>. Так же нужно помнить, что данный кабель нуждается в заземлении системы, ибо без заземления в его использовании не имеется никакого смысла.</w:t>
      </w:r>
    </w:p>
    <w:p w14:paraId="6167ED8A" w14:textId="6B10AC22" w:rsidR="00DD4043" w:rsidRDefault="00DD4043" w:rsidP="000018E9"/>
    <w:p w14:paraId="79A88EDB" w14:textId="450D6526" w:rsidR="00DD4043" w:rsidRDefault="00DD4043" w:rsidP="00DD4043">
      <w:pPr>
        <w:pStyle w:val="Heading2"/>
      </w:pPr>
      <w:bookmarkStart w:id="49" w:name="_Toc152710392"/>
      <w:r>
        <w:t>4.2 Обоснование выбора сетевых розеток</w:t>
      </w:r>
      <w:bookmarkEnd w:id="49"/>
    </w:p>
    <w:p w14:paraId="2023559B" w14:textId="77777777" w:rsidR="00DD4043" w:rsidRPr="00DD4043" w:rsidRDefault="00DD4043" w:rsidP="00DD4043"/>
    <w:p w14:paraId="78C6561F" w14:textId="5BCC0C53" w:rsidR="000018E9" w:rsidRPr="005C38A2" w:rsidRDefault="000018E9" w:rsidP="00DD4043">
      <w:pPr>
        <w:rPr>
          <w:lang w:val="en-US"/>
        </w:rPr>
      </w:pPr>
      <w:r>
        <w:t xml:space="preserve">Так как никаких требований в плане пыле- и влагостойкости не указано, то можно было предположить, что розетки не требуют никакой дополнительной защиты. Однако, так как на втором этаже размещаются лаборатории компании, занимающейся изучением металлов, следует предположить, что в данных помещениях может быть повышенный уровень пыли, причём металлической, что может плохо повлиять на работоспособность системы. Из этого следует вывод, что розетки необходимо выбирать по стандарту </w:t>
      </w:r>
      <w:r>
        <w:rPr>
          <w:lang w:val="en-US"/>
        </w:rPr>
        <w:t>IP</w:t>
      </w:r>
      <w:r>
        <w:t xml:space="preserve">, причём версия </w:t>
      </w:r>
      <w:r>
        <w:rPr>
          <w:lang w:val="en-US"/>
        </w:rPr>
        <w:t xml:space="preserve">IP </w:t>
      </w:r>
      <w:r>
        <w:t>долж</w:t>
      </w:r>
      <w:r w:rsidR="00DD4043">
        <w:t xml:space="preserve">на защищать от мелкой оседающей пыли, что должно соответствовать минимум степени </w:t>
      </w:r>
      <w:r w:rsidR="00DD4043">
        <w:rPr>
          <w:lang w:val="en-US"/>
        </w:rPr>
        <w:t>IP50</w:t>
      </w:r>
      <w:r w:rsidR="00DD4043">
        <w:t xml:space="preserve">. Также следует помнить, что витая пара экранирована и требует заземления, следовательно необходимо брать </w:t>
      </w:r>
      <w:r w:rsidR="00DD4043">
        <w:rPr>
          <w:lang w:val="en-US"/>
        </w:rPr>
        <w:t>FTP</w:t>
      </w:r>
      <w:r w:rsidR="00DD4043">
        <w:t xml:space="preserve">-розетку. Под данные характеристики подходит розетка от компании </w:t>
      </w:r>
      <w:r w:rsidR="00DD4043" w:rsidRPr="00DD4043">
        <w:t>3M</w:t>
      </w:r>
      <w:r w:rsidR="00DD4043">
        <w:t xml:space="preserve">: </w:t>
      </w:r>
      <w:proofErr w:type="spellStart"/>
      <w:r w:rsidR="00DD4043" w:rsidRPr="00DD4043">
        <w:t>Volition</w:t>
      </w:r>
      <w:proofErr w:type="spellEnd"/>
      <w:r w:rsidR="00DD4043" w:rsidRPr="00DD4043">
        <w:t xml:space="preserve"> RJ45 K5e </w:t>
      </w:r>
      <w:r w:rsidR="00DD4043">
        <w:rPr>
          <w:lang w:val="en-US"/>
        </w:rPr>
        <w:t>FTP</w:t>
      </w:r>
      <w:r w:rsidR="00DD4043">
        <w:t xml:space="preserve">. </w:t>
      </w:r>
    </w:p>
    <w:p w14:paraId="434164C2" w14:textId="2EA83902" w:rsidR="00DD4043" w:rsidRDefault="00DD4043" w:rsidP="00DD4043">
      <w:pPr>
        <w:rPr>
          <w:lang w:val="en-US"/>
        </w:rPr>
      </w:pPr>
    </w:p>
    <w:p w14:paraId="069FD700" w14:textId="77777777" w:rsidR="00AA43BE" w:rsidRDefault="00AA43BE" w:rsidP="00DD4043">
      <w:pPr>
        <w:rPr>
          <w:lang w:val="en-US"/>
        </w:rPr>
      </w:pPr>
    </w:p>
    <w:p w14:paraId="1AB28BAE" w14:textId="77777777" w:rsidR="0076556D" w:rsidRDefault="0076556D" w:rsidP="00DD4043">
      <w:pPr>
        <w:rPr>
          <w:lang w:val="en-US"/>
        </w:rPr>
      </w:pPr>
    </w:p>
    <w:p w14:paraId="4CB0C54C" w14:textId="6EF6AB5F" w:rsidR="0076556D" w:rsidRPr="0076556D" w:rsidRDefault="0076556D" w:rsidP="0076556D">
      <w:pPr>
        <w:pStyle w:val="Heading2"/>
      </w:pPr>
      <w:bookmarkStart w:id="50" w:name="_Toc152710393"/>
      <w:r w:rsidRPr="0076556D">
        <w:lastRenderedPageBreak/>
        <w:t>4.3 Обоснование выбора кабельного короба</w:t>
      </w:r>
      <w:bookmarkEnd w:id="50"/>
    </w:p>
    <w:p w14:paraId="5286F13C" w14:textId="0819513A" w:rsidR="00DD4043" w:rsidRDefault="00DD4043" w:rsidP="00DD4043"/>
    <w:p w14:paraId="60F581D6" w14:textId="08371C84" w:rsidR="00AF48C2" w:rsidRDefault="00AF48C2" w:rsidP="00AF48C2">
      <w:r>
        <w:t>Для монтажей в большинстве используют кабельные коробы. Для правильного подбора данного короба необходимо его рассчитать.</w:t>
      </w:r>
    </w:p>
    <w:p w14:paraId="454D9B24" w14:textId="59620BB1" w:rsidR="00AF48C2" w:rsidRDefault="00AF48C2" w:rsidP="005A189F">
      <w:r>
        <w:t xml:space="preserve">Наружный диаметр кабеля </w:t>
      </w:r>
      <w:r>
        <w:rPr>
          <w:lang w:val="en-US"/>
        </w:rPr>
        <w:t>cat</w:t>
      </w:r>
      <w:r w:rsidR="00672D99">
        <w:rPr>
          <w:lang w:val="en-US"/>
        </w:rPr>
        <w:t>5e F/UTP – 6.33</w:t>
      </w:r>
      <w:r w:rsidR="00672D99">
        <w:t xml:space="preserve">мм </w:t>
      </w:r>
      <w:r w:rsidR="00672D99">
        <w:rPr>
          <w:lang w:val="en-US"/>
        </w:rPr>
        <w:t>[1</w:t>
      </w:r>
      <w:r w:rsidR="00F24222">
        <w:rPr>
          <w:lang w:val="en-US"/>
        </w:rPr>
        <w:t>6</w:t>
      </w:r>
      <w:r w:rsidR="00672D99">
        <w:rPr>
          <w:lang w:val="en-US"/>
        </w:rPr>
        <w:t>]</w:t>
      </w:r>
      <w:r w:rsidR="00F24222">
        <w:t>. Для начала необходимо рассчитать площадь сечения</w:t>
      </w:r>
      <w:r w:rsidR="00F24222">
        <w:rPr>
          <w:lang w:val="en-US"/>
        </w:rPr>
        <w:t xml:space="preserve"> </w:t>
      </w:r>
      <w:r w:rsidR="00F24222">
        <w:t xml:space="preserve">кабеля: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сеч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  <w:lang w:val="en-US"/>
          </w:rPr>
          <m:t>π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d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r>
          <w:rPr>
            <w:rFonts w:ascii="Cambria Math" w:hAnsi="Cambria Math"/>
            <w:lang w:val="en-US"/>
          </w:rPr>
          <m:t>=31.47.</m:t>
        </m:r>
      </m:oMath>
    </w:p>
    <w:p w14:paraId="21677B2A" w14:textId="0F841593" w:rsidR="005A189F" w:rsidRDefault="005A189F" w:rsidP="005A189F">
      <w:r>
        <w:t>Далее необходимо рассчитать площадь поперечного сечения короба, при этом учитывается, что сумма сечений проводов и кабелей, рассчитанных по их наружным диаметрам, включая изоляцию и наружные оболочки, не должна превышать: для глухих коробов 35 % сечения короба в свету; для коробов с открываемыми крышками 40 %. Из этого составим формулу</w:t>
      </w:r>
      <w:r w:rsidR="00536498">
        <w:t xml:space="preserve"> 4.1</w:t>
      </w:r>
      <w:r>
        <w:t xml:space="preserve">: </w:t>
      </w:r>
    </w:p>
    <w:p w14:paraId="312AF7F9" w14:textId="77777777" w:rsidR="005A189F" w:rsidRDefault="005A189F" w:rsidP="005A189F"/>
    <w:p w14:paraId="7D9F7C53" w14:textId="593C617F" w:rsidR="005A189F" w:rsidRPr="005A189F" w:rsidRDefault="008B4B96" w:rsidP="005A189F">
      <w:pPr>
        <w:ind w:left="2836"/>
        <w:rPr>
          <w:szCs w:val="22"/>
          <w:lang w:eastAsia="en-US" w:bidi="ar-SA"/>
        </w:rPr>
      </w:pPr>
      <m:oMath>
        <m:sSub>
          <m:sSubPr>
            <m:ctrlPr>
              <w:rPr>
                <w:rFonts w:ascii="Cambria Math" w:eastAsiaTheme="minorHAnsi" w:hAnsi="Cambria Math" w:cstheme="minorBidi"/>
                <w:i/>
                <w:noProof/>
                <w:sz w:val="32"/>
                <w:szCs w:val="24"/>
                <w:lang w:eastAsia="en-US" w:bidi="ar-SA"/>
              </w:rPr>
            </m:ctrlPr>
          </m:sSubPr>
          <m:e>
            <m:r>
              <w:rPr>
                <w:rFonts w:ascii="Cambria Math" w:eastAsiaTheme="minorHAnsi" w:cstheme="minorBidi"/>
                <w:noProof/>
                <w:sz w:val="32"/>
                <w:szCs w:val="24"/>
                <w:lang w:eastAsia="en-US" w:bidi="ar-SA"/>
              </w:rPr>
              <m:t>S</m:t>
            </m:r>
          </m:e>
          <m:sub>
            <m:r>
              <w:rPr>
                <w:rFonts w:ascii="Cambria Math" w:eastAsiaTheme="minorHAnsi" w:cstheme="minorBidi"/>
                <w:noProof/>
                <w:sz w:val="32"/>
                <w:szCs w:val="24"/>
                <w:lang w:eastAsia="en-US" w:bidi="ar-SA"/>
              </w:rPr>
              <m:t>N</m:t>
            </m:r>
          </m:sub>
        </m:sSub>
        <m:r>
          <w:rPr>
            <w:rFonts w:ascii="Cambria Math" w:eastAsiaTheme="minorHAnsi" w:cstheme="minorBidi"/>
            <w:noProof/>
            <w:sz w:val="32"/>
            <w:szCs w:val="24"/>
            <w:lang w:eastAsia="en-US" w:bidi="ar-SA"/>
          </w:rPr>
          <m:t>=</m:t>
        </m:r>
        <m:f>
          <m:fPr>
            <m:ctrlPr>
              <w:rPr>
                <w:rFonts w:ascii="Cambria Math" w:eastAsiaTheme="minorHAnsi" w:hAnsi="Cambria Math" w:cstheme="minorBidi"/>
                <w:i/>
                <w:noProof/>
                <w:sz w:val="32"/>
                <w:szCs w:val="24"/>
                <w:lang w:eastAsia="en-US" w:bidi="ar-SA"/>
              </w:rPr>
            </m:ctrlPr>
          </m:fPr>
          <m:num>
            <m:r>
              <w:rPr>
                <w:rFonts w:ascii="Cambria Math" w:eastAsiaTheme="minorHAnsi" w:cstheme="minorBidi"/>
                <w:noProof/>
                <w:sz w:val="32"/>
                <w:szCs w:val="24"/>
                <w:lang w:eastAsia="en-US" w:bidi="ar-SA"/>
              </w:rPr>
              <m:t>N</m:t>
            </m:r>
            <m:r>
              <w:rPr>
                <w:rFonts w:ascii="Cambria Math" w:eastAsiaTheme="minorHAnsi" w:hAnsi="Cambria Math" w:cs="Cambria Math"/>
                <w:noProof/>
                <w:sz w:val="32"/>
                <w:szCs w:val="24"/>
                <w:lang w:eastAsia="en-US" w:bidi="ar-SA"/>
              </w:rPr>
              <m:t>⋅</m:t>
            </m:r>
            <m:sSub>
              <m:sSubPr>
                <m:ctrlPr>
                  <w:rPr>
                    <w:rFonts w:ascii="Cambria Math" w:eastAsiaTheme="minorHAnsi" w:hAnsi="Cambria Math" w:cstheme="minorBidi"/>
                    <w:i/>
                    <w:noProof/>
                    <w:sz w:val="32"/>
                    <w:szCs w:val="24"/>
                    <w:lang w:eastAsia="en-US" w:bidi="ar-SA"/>
                  </w:rPr>
                </m:ctrlPr>
              </m:sSubPr>
              <m:e>
                <m:r>
                  <w:rPr>
                    <w:rFonts w:ascii="Cambria Math" w:eastAsiaTheme="minorHAnsi" w:cstheme="minorBidi"/>
                    <w:noProof/>
                    <w:sz w:val="32"/>
                    <w:szCs w:val="24"/>
                    <w:lang w:eastAsia="en-US" w:bidi="ar-SA"/>
                  </w:rPr>
                  <m:t>S</m:t>
                </m:r>
              </m:e>
              <m:sub>
                <m:r>
                  <w:rPr>
                    <w:rFonts w:ascii="Cambria Math" w:eastAsiaTheme="minorHAnsi" w:cstheme="minorBidi"/>
                    <w:noProof/>
                    <w:sz w:val="32"/>
                    <w:szCs w:val="24"/>
                    <w:lang w:eastAsia="en-US" w:bidi="ar-SA"/>
                  </w:rPr>
                  <m:t>сеч</m:t>
                </m:r>
              </m:sub>
            </m:sSub>
          </m:num>
          <m:den>
            <m:r>
              <w:rPr>
                <w:rFonts w:ascii="Cambria Math" w:eastAsiaTheme="minorHAnsi" w:cstheme="minorBidi"/>
                <w:noProof/>
                <w:sz w:val="32"/>
                <w:szCs w:val="24"/>
                <w:lang w:eastAsia="en-US" w:bidi="ar-SA"/>
              </w:rPr>
              <m:t>0,4</m:t>
            </m:r>
          </m:den>
        </m:f>
        <m:r>
          <w:rPr>
            <w:rFonts w:ascii="Cambria Math" w:eastAsiaTheme="minorHAnsi" w:cstheme="minorBidi"/>
            <w:noProof/>
            <w:sz w:val="32"/>
            <w:szCs w:val="24"/>
            <w:lang w:eastAsia="en-US" w:bidi="ar-SA"/>
          </w:rPr>
          <m:t>,</m:t>
        </m:r>
      </m:oMath>
      <w:r w:rsidR="005A189F" w:rsidRPr="005A189F">
        <w:rPr>
          <w:sz w:val="32"/>
          <w:szCs w:val="24"/>
          <w:lang w:eastAsia="en-US" w:bidi="ar-SA"/>
        </w:rPr>
        <w:tab/>
      </w:r>
      <w:r w:rsidR="005A189F">
        <w:rPr>
          <w:szCs w:val="22"/>
          <w:lang w:eastAsia="en-US" w:bidi="ar-SA"/>
        </w:rPr>
        <w:tab/>
      </w:r>
      <w:r w:rsidR="005A189F">
        <w:rPr>
          <w:szCs w:val="22"/>
          <w:lang w:eastAsia="en-US" w:bidi="ar-SA"/>
        </w:rPr>
        <w:tab/>
      </w:r>
      <w:r w:rsidR="005A189F">
        <w:rPr>
          <w:szCs w:val="22"/>
          <w:lang w:eastAsia="en-US" w:bidi="ar-SA"/>
        </w:rPr>
        <w:tab/>
      </w:r>
      <w:r w:rsidR="005A189F">
        <w:rPr>
          <w:szCs w:val="22"/>
          <w:lang w:eastAsia="en-US" w:bidi="ar-SA"/>
        </w:rPr>
        <w:tab/>
        <w:t>(4</w:t>
      </w:r>
      <w:r w:rsidR="00536498">
        <w:rPr>
          <w:szCs w:val="22"/>
          <w:lang w:eastAsia="en-US" w:bidi="ar-SA"/>
        </w:rPr>
        <w:t>.1</w:t>
      </w:r>
      <w:r w:rsidR="005A189F">
        <w:rPr>
          <w:szCs w:val="22"/>
          <w:lang w:eastAsia="en-US" w:bidi="ar-SA"/>
        </w:rPr>
        <w:t>)</w:t>
      </w:r>
      <w:r w:rsidR="005A189F">
        <w:rPr>
          <w:szCs w:val="22"/>
          <w:lang w:eastAsia="en-US" w:bidi="ar-SA"/>
        </w:rPr>
        <w:tab/>
      </w:r>
      <w:r w:rsidR="005A189F">
        <w:rPr>
          <w:szCs w:val="22"/>
          <w:lang w:eastAsia="en-US" w:bidi="ar-SA"/>
        </w:rPr>
        <w:tab/>
      </w:r>
      <w:r w:rsidR="005A189F">
        <w:rPr>
          <w:szCs w:val="22"/>
          <w:lang w:eastAsia="en-US" w:bidi="ar-SA"/>
        </w:rPr>
        <w:tab/>
      </w:r>
      <w:r w:rsidR="005A189F">
        <w:rPr>
          <w:szCs w:val="22"/>
          <w:lang w:eastAsia="en-US" w:bidi="ar-SA"/>
        </w:rPr>
        <w:tab/>
      </w:r>
      <w:r w:rsidR="005A189F">
        <w:rPr>
          <w:szCs w:val="22"/>
          <w:lang w:eastAsia="en-US" w:bidi="ar-SA"/>
        </w:rPr>
        <w:tab/>
      </w:r>
    </w:p>
    <w:p w14:paraId="1865B20A" w14:textId="0DBA2B88" w:rsidR="005A189F" w:rsidRDefault="005A189F" w:rsidP="005A189F">
      <w:r>
        <w:t xml:space="preserve">В данной формуле </w:t>
      </w:r>
      <w:r>
        <w:rPr>
          <w:lang w:val="en-US"/>
        </w:rPr>
        <w:t>S</w:t>
      </w:r>
      <w:r w:rsidRPr="005A189F">
        <w:rPr>
          <w:vertAlign w:val="subscript"/>
          <w:lang w:val="en-US"/>
        </w:rPr>
        <w:t>N</w:t>
      </w:r>
      <w:r>
        <w:rPr>
          <w:vertAlign w:val="subscript"/>
          <w:lang w:val="en-US"/>
        </w:rPr>
        <w:t xml:space="preserve"> </w:t>
      </w:r>
      <w:r>
        <w:rPr>
          <w:vertAlign w:val="subscript"/>
          <w:lang w:val="en-US"/>
        </w:rPr>
        <w:softHyphen/>
      </w:r>
      <w:r>
        <w:rPr>
          <w:lang w:val="en-US"/>
        </w:rPr>
        <w:t xml:space="preserve">– </w:t>
      </w:r>
      <w:r>
        <w:t xml:space="preserve">расчётная площадь поперечного сечения короба для </w:t>
      </w:r>
      <w:r>
        <w:rPr>
          <w:lang w:val="en-US"/>
        </w:rPr>
        <w:t xml:space="preserve">N </w:t>
      </w:r>
      <w:r>
        <w:t xml:space="preserve">кабелей, </w:t>
      </w:r>
      <w:r>
        <w:rPr>
          <w:lang w:val="en-US"/>
        </w:rPr>
        <w:t xml:space="preserve">N – </w:t>
      </w:r>
      <w:r>
        <w:t>количество кабелей.</w:t>
      </w:r>
    </w:p>
    <w:p w14:paraId="132196B8" w14:textId="5D086D5D" w:rsidR="00C11C42" w:rsidRDefault="005A189F" w:rsidP="005A189F">
      <w:pPr>
        <w:ind w:firstLine="0"/>
      </w:pPr>
      <w:r>
        <w:tab/>
        <w:t xml:space="preserve">Далее из плана этажа необходимо взять место, с наибольшим количеством кабелей. Таковым будет являться переход из телекоммуникационного шкафа третьего этажа в спуск кабельного канала. При этом будет идти 15 кабелей. Подставив в формулу, получим, что площадь поперечного сечения будет 1268,8мм. </w:t>
      </w:r>
      <w:r w:rsidR="000774EB">
        <w:t xml:space="preserve">Из этого получим, что размеры короба должны быть минимум 30х43. При этом чаще всего форм-фактор кабельных каналов идут 40х16, 40х25, 40х40, так что кабельный канал будет подбираться из расчёта на будущее, 40х40. </w:t>
      </w:r>
    </w:p>
    <w:p w14:paraId="275869F8" w14:textId="350ADC99" w:rsidR="00AA43BE" w:rsidRDefault="00AA43BE" w:rsidP="005A189F">
      <w:pPr>
        <w:ind w:firstLine="0"/>
      </w:pPr>
    </w:p>
    <w:p w14:paraId="5629B110" w14:textId="05FD7D08" w:rsidR="00AA43BE" w:rsidRDefault="00AA43BE" w:rsidP="00AA43BE">
      <w:pPr>
        <w:pStyle w:val="Heading2"/>
      </w:pPr>
      <w:bookmarkStart w:id="51" w:name="_Toc152710394"/>
      <w:r w:rsidRPr="0076556D">
        <w:t xml:space="preserve">4.3 </w:t>
      </w:r>
      <w:r>
        <w:t xml:space="preserve">Размещение и монтаж </w:t>
      </w:r>
      <w:r w:rsidR="00F539FA">
        <w:t xml:space="preserve">активного сетевого </w:t>
      </w:r>
      <w:r>
        <w:t>оборудования</w:t>
      </w:r>
      <w:bookmarkEnd w:id="51"/>
      <w:r>
        <w:t xml:space="preserve"> </w:t>
      </w:r>
    </w:p>
    <w:p w14:paraId="65AE9209" w14:textId="752555FB" w:rsidR="00AA43BE" w:rsidRDefault="00AA43BE" w:rsidP="00AA43BE"/>
    <w:p w14:paraId="346081E9" w14:textId="10AB3A90" w:rsidR="00AA43BE" w:rsidRDefault="00F539FA" w:rsidP="00AA43BE">
      <w:r>
        <w:t>Активное сетевое оборудование, использующееся в данной сети, будет располагаться на третьем этаже здания, в серверном шкафу</w:t>
      </w:r>
      <w:r w:rsidR="00CF0B3D">
        <w:t xml:space="preserve"> (кроме точек доступа)</w:t>
      </w:r>
      <w:r>
        <w:t xml:space="preserve">. Серверный шкаф является шкафом напольного типа, соответственно, не имеет никаких ограничений по высоте крепления. Сам шкаф рекомендуется размещать на третьем этаже здания, рядом с пунктом администрирования. Так же имеется возможность установить шкаф на первом этаже в кладовой, при этом организация компьютерной сети никак не поменяется, однако следует понимать, что располагать шкаф на третьем этаже крайне не рекомендуется из-за шанса попадания в него металлической пыли. </w:t>
      </w:r>
    </w:p>
    <w:p w14:paraId="6C97DB6F" w14:textId="64B28B3B" w:rsidR="000B5FEF" w:rsidRPr="000B5FEF" w:rsidRDefault="00F539FA" w:rsidP="000B5FEF">
      <w:r>
        <w:t xml:space="preserve">В шкафу будут крепиться маршрутизатор, коммутатор, сервер и контроллер точек доступа. Компьютер сетевого администратора может подключаться как напрямую к разъёму коммутатора в шкафу (что не рекомендуется), так и через сетевую розетку, отведённую от шкафа. </w:t>
      </w:r>
      <w:r w:rsidR="000B5FEF">
        <w:t xml:space="preserve">Далее приводится комплекс «хороших практик», которые используются при наполнении телекоммуникационного шкафа. </w:t>
      </w:r>
    </w:p>
    <w:p w14:paraId="36DC63BD" w14:textId="5DA03BB3" w:rsidR="00AA43BE" w:rsidRDefault="000B5FEF" w:rsidP="00AA43BE">
      <w:r>
        <w:lastRenderedPageBreak/>
        <w:t xml:space="preserve">Для крепления оборудования в шкаф понадобится: </w:t>
      </w:r>
    </w:p>
    <w:p w14:paraId="1DC7845C" w14:textId="5404EDB1" w:rsidR="000B5FEF" w:rsidRDefault="000B5FEF" w:rsidP="000B5FEF">
      <w:pPr>
        <w:pStyle w:val="ListParagraph"/>
        <w:numPr>
          <w:ilvl w:val="0"/>
          <w:numId w:val="21"/>
        </w:numPr>
        <w:ind w:left="1134" w:hanging="425"/>
      </w:pPr>
      <w:r>
        <w:t>Отвёртка крестовая</w:t>
      </w:r>
      <w:r>
        <w:rPr>
          <w:lang w:val="en-US"/>
        </w:rPr>
        <w:t>;</w:t>
      </w:r>
    </w:p>
    <w:p w14:paraId="671F3843" w14:textId="5C1F91DD" w:rsidR="000B5FEF" w:rsidRPr="000B5FEF" w:rsidRDefault="000B5FEF" w:rsidP="000B5FEF">
      <w:pPr>
        <w:pStyle w:val="ListParagraph"/>
        <w:numPr>
          <w:ilvl w:val="0"/>
          <w:numId w:val="21"/>
        </w:numPr>
        <w:ind w:left="1134" w:hanging="425"/>
      </w:pPr>
      <w:r>
        <w:t>Винты, шайбы и гайки (если не идут в комплекте)</w:t>
      </w:r>
      <w:r>
        <w:rPr>
          <w:lang w:val="en-US"/>
        </w:rPr>
        <w:t>;</w:t>
      </w:r>
    </w:p>
    <w:p w14:paraId="422BC113" w14:textId="1D246BD3" w:rsidR="000B5FEF" w:rsidRDefault="000B5FEF" w:rsidP="000B5FEF">
      <w:pPr>
        <w:pStyle w:val="ListParagraph"/>
        <w:numPr>
          <w:ilvl w:val="0"/>
          <w:numId w:val="21"/>
        </w:numPr>
        <w:ind w:left="1134" w:hanging="425"/>
      </w:pPr>
      <w:r>
        <w:t>Бухта витой пары</w:t>
      </w:r>
      <w:r>
        <w:rPr>
          <w:lang w:val="en-US"/>
        </w:rPr>
        <w:t>;</w:t>
      </w:r>
    </w:p>
    <w:p w14:paraId="0B5BB3CE" w14:textId="3DCAC555" w:rsidR="000B5FEF" w:rsidRDefault="000B5FEF" w:rsidP="000B5FEF">
      <w:pPr>
        <w:pStyle w:val="ListParagraph"/>
        <w:numPr>
          <w:ilvl w:val="0"/>
          <w:numId w:val="21"/>
        </w:numPr>
        <w:ind w:left="1134" w:hanging="425"/>
      </w:pPr>
      <w:r>
        <w:t>Кремпер для обжима проводов</w:t>
      </w:r>
      <w:r>
        <w:rPr>
          <w:lang w:val="en-US"/>
        </w:rPr>
        <w:t>;</w:t>
      </w:r>
    </w:p>
    <w:p w14:paraId="6840026C" w14:textId="26986673" w:rsidR="000B5FEF" w:rsidRPr="000B5FEF" w:rsidRDefault="000B5FEF" w:rsidP="000B5FEF">
      <w:pPr>
        <w:pStyle w:val="ListParagraph"/>
        <w:numPr>
          <w:ilvl w:val="0"/>
          <w:numId w:val="21"/>
        </w:numPr>
        <w:ind w:left="1134" w:hanging="425"/>
      </w:pPr>
      <w:r>
        <w:t>Тестер</w:t>
      </w:r>
      <w:r>
        <w:rPr>
          <w:lang w:val="en-US"/>
        </w:rPr>
        <w:t>;</w:t>
      </w:r>
    </w:p>
    <w:p w14:paraId="0451B24A" w14:textId="3C5D5A21" w:rsidR="000B5FEF" w:rsidRDefault="000B5FEF" w:rsidP="00153487">
      <w:pPr>
        <w:pStyle w:val="ListParagraph"/>
        <w:numPr>
          <w:ilvl w:val="0"/>
          <w:numId w:val="21"/>
        </w:numPr>
        <w:ind w:left="1134" w:hanging="425"/>
      </w:pPr>
      <w:r>
        <w:t>Горизонтальные и вертикальные органайзеры, хомуты</w:t>
      </w:r>
      <w:r>
        <w:rPr>
          <w:lang w:val="en-US"/>
        </w:rPr>
        <w:t>;</w:t>
      </w:r>
    </w:p>
    <w:p w14:paraId="0DC9AD6C" w14:textId="165927A0" w:rsidR="000B5FEF" w:rsidRDefault="000B5FEF" w:rsidP="000B5FEF">
      <w:pPr>
        <w:pStyle w:val="ListParagraph"/>
        <w:numPr>
          <w:ilvl w:val="0"/>
          <w:numId w:val="21"/>
        </w:numPr>
        <w:ind w:left="1134" w:hanging="425"/>
      </w:pPr>
      <w:r>
        <w:t>Силовые кабеля различной длины.</w:t>
      </w:r>
    </w:p>
    <w:p w14:paraId="7551EB68" w14:textId="7462AFAA" w:rsidR="000B5FEF" w:rsidRPr="00781846" w:rsidRDefault="00781846" w:rsidP="00781846">
      <w:r>
        <w:t>Для того, чтобы закрепить необходимое оборудования, сначала рекомендуется составить схему расположения. Так как больше всего проводов будет идти от коммутатора, а между маршрутизатором и коммутатором будет лишь один провод – лучше всего расположить коммутатор над или под маршрутизатором, и так как больше маршрутизаторов или коммутаторов нет – над коммутатором можно расположить горизонтальный органайзер. Далее, в нашем случае с любой из сторон от органайзера, можно поместить оставшееся сетевое оборудование</w:t>
      </w:r>
      <w:r w:rsidR="00FC46CE">
        <w:t xml:space="preserve">. Сзади так же следует в тот же слот установить горизонтальный органайзер, если шкаф это поддерживает, и вертикальный, для прокладки силовых кабелей. </w:t>
      </w:r>
      <w:r w:rsidR="00140781">
        <w:t>Схема расположения оборудования представлена на рисунке 4.1. Сверху стоит маршрутизатор, за ним идёт коммутатор, органайзер, контроллер точек доступа и сервер соответственно.</w:t>
      </w:r>
    </w:p>
    <w:p w14:paraId="6DEAD6A0" w14:textId="77777777" w:rsidR="00781846" w:rsidRDefault="00781846" w:rsidP="000B5FEF">
      <w:pPr>
        <w:ind w:left="709" w:firstLine="0"/>
        <w:rPr>
          <w:lang w:val="en-US"/>
        </w:rPr>
      </w:pPr>
    </w:p>
    <w:p w14:paraId="380B3625" w14:textId="6538B7A7" w:rsidR="00781846" w:rsidRDefault="00781846" w:rsidP="00781846">
      <w:pPr>
        <w:ind w:firstLine="0"/>
        <w:jc w:val="center"/>
        <w:rPr>
          <w:lang w:val="en-US"/>
        </w:rPr>
      </w:pPr>
      <w:r w:rsidRPr="00781846">
        <w:rPr>
          <w:noProof/>
          <w:lang w:val="en-US"/>
        </w:rPr>
        <w:drawing>
          <wp:inline distT="0" distB="0" distL="0" distR="0" wp14:anchorId="71706034" wp14:editId="2D3DD143">
            <wp:extent cx="3035625" cy="3289148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69564" cy="332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A6180" w14:textId="59007F38" w:rsidR="00781846" w:rsidRDefault="00781846" w:rsidP="00781846">
      <w:pPr>
        <w:ind w:firstLine="0"/>
        <w:jc w:val="center"/>
      </w:pPr>
    </w:p>
    <w:p w14:paraId="031D76C4" w14:textId="08FA149B" w:rsidR="00781846" w:rsidRDefault="00781846" w:rsidP="00781846">
      <w:pPr>
        <w:ind w:firstLine="0"/>
        <w:jc w:val="center"/>
      </w:pPr>
      <w:r>
        <w:t>Рисунок 4.1 – Схема расположения оборудования в шкафу</w:t>
      </w:r>
    </w:p>
    <w:p w14:paraId="7CF53DEB" w14:textId="4D3EFEEE" w:rsidR="00140781" w:rsidRDefault="00140781" w:rsidP="00140781">
      <w:pPr>
        <w:ind w:firstLine="0"/>
      </w:pPr>
    </w:p>
    <w:p w14:paraId="04C6CDE7" w14:textId="6EC51B3E" w:rsidR="00140781" w:rsidRPr="00CF0B3D" w:rsidRDefault="00140781" w:rsidP="00140781">
      <w:pPr>
        <w:rPr>
          <w:lang w:val="en-US"/>
        </w:rPr>
      </w:pPr>
      <w:r>
        <w:t xml:space="preserve">Так же требуется провести определённую процедуру с сервером. </w:t>
      </w:r>
      <w:r w:rsidR="00CF0B3D">
        <w:t xml:space="preserve">Для сервера рекомендуется прикрепить наклейку с написанным </w:t>
      </w:r>
      <w:r w:rsidR="00CF0B3D">
        <w:rPr>
          <w:lang w:val="en-US"/>
        </w:rPr>
        <w:t>MAC</w:t>
      </w:r>
      <w:r w:rsidR="00CF0B3D">
        <w:t xml:space="preserve">-адресом, а </w:t>
      </w:r>
      <w:r w:rsidR="00CF0B3D">
        <w:lastRenderedPageBreak/>
        <w:t xml:space="preserve">также номера корзин в дисках и серийные номера дисков, установленных в слоты сервера. </w:t>
      </w:r>
    </w:p>
    <w:p w14:paraId="195FF7D0" w14:textId="0B78E70F" w:rsidR="006B0F5B" w:rsidRDefault="00CF0B3D" w:rsidP="006B0F5B">
      <w:r>
        <w:t xml:space="preserve">На кабели рекомендуется клеить бирки, обозначающие куда и откуда идёт кабель. Так же стоит не забывать про заземление стоек. Сам шкаф рекомендуется располагать на расстоянии </w:t>
      </w:r>
      <w:r w:rsidR="00FB6CC8">
        <w:t>2</w:t>
      </w:r>
      <w:r>
        <w:t>0-</w:t>
      </w:r>
      <w:r w:rsidR="00FB6CC8">
        <w:t>30</w:t>
      </w:r>
      <w:r>
        <w:t xml:space="preserve"> см от стены</w:t>
      </w:r>
      <w:r w:rsidR="00FB6CC8">
        <w:t>.</w:t>
      </w:r>
    </w:p>
    <w:p w14:paraId="37F4E3E3" w14:textId="48D74784" w:rsidR="00D01986" w:rsidRPr="00D01986" w:rsidRDefault="006B0F5B" w:rsidP="00D01986">
      <w:r>
        <w:t>Точки доступа же, в отличие от всего остального активного сетевого оборудования, располагаются на каждом из этажей. На каждый этаж идёт по 2 точки доступа</w:t>
      </w:r>
      <w:r w:rsidR="00FF5928">
        <w:t xml:space="preserve">. Точки доступа крепятся к потолку с помощью </w:t>
      </w:r>
      <w:r w:rsidR="008F70EB">
        <w:t xml:space="preserve">специального кронштейна, который идёт в комплекте. Для крепления необходимо провести кабель </w:t>
      </w:r>
      <w:r w:rsidR="008F70EB">
        <w:rPr>
          <w:lang w:val="en-US"/>
        </w:rPr>
        <w:t xml:space="preserve">Ethernet </w:t>
      </w:r>
      <w:r w:rsidR="008F70EB">
        <w:t>в кронштейн, прикрепить кронштейн к потолку, используя специальные отверстия и прикрепить точку доступа к кронштейну. Стоит понимать, что точки доступа могут крепиться к разным потолкам по разным методам. Полную инструкцию, включая вышесказанную, можно найти в приложении 17</w:t>
      </w:r>
      <w:r w:rsidR="0061606E">
        <w:t>.</w:t>
      </w:r>
    </w:p>
    <w:p w14:paraId="4606D8C9" w14:textId="163A3CAD" w:rsidR="00CF0B3D" w:rsidRDefault="00CF0B3D" w:rsidP="00140781">
      <w:r>
        <w:t xml:space="preserve">Отдельно стоит упомянуть расчёт </w:t>
      </w:r>
      <w:r w:rsidR="006B0F5B">
        <w:t>покрытия беспроводной сетью</w:t>
      </w:r>
      <w:r>
        <w:t xml:space="preserve">. </w:t>
      </w:r>
    </w:p>
    <w:p w14:paraId="2F63D4C0" w14:textId="23E59C19" w:rsidR="00CF0B3D" w:rsidRDefault="00CF0B3D" w:rsidP="00140781"/>
    <w:p w14:paraId="3AA23676" w14:textId="764838E7" w:rsidR="00CF0B3D" w:rsidRDefault="00CF0B3D" w:rsidP="00CF0B3D">
      <w:pPr>
        <w:pStyle w:val="Heading3"/>
      </w:pPr>
      <w:bookmarkStart w:id="52" w:name="_Toc152710395"/>
      <w:r>
        <w:t>4.2.1 Расчёт качества покрытия беспроводной сетью</w:t>
      </w:r>
      <w:bookmarkEnd w:id="52"/>
    </w:p>
    <w:p w14:paraId="4BBBEC14" w14:textId="035CA658" w:rsidR="00CF0B3D" w:rsidRDefault="00CF0B3D" w:rsidP="00CF0B3D"/>
    <w:p w14:paraId="146620BD" w14:textId="4CBDB5BC" w:rsidR="00CF0B3D" w:rsidRDefault="00CF0B3D" w:rsidP="00CF0B3D">
      <w:r>
        <w:t>Беспроводная сеть должна покрывать всю площадь здания, и может даже выходить за его пределы. Внешние стены помещени</w:t>
      </w:r>
      <w:r w:rsidR="00FB6CC8">
        <w:t>й</w:t>
      </w:r>
      <w:r>
        <w:t xml:space="preserve"> состоят из </w:t>
      </w:r>
      <w:r w:rsidR="00FB6CC8">
        <w:t xml:space="preserve">кирпича, влияние на пропускную способность которого равна примерна </w:t>
      </w:r>
      <w:r w:rsidR="00801A10">
        <w:rPr>
          <w:lang w:val="en-US"/>
        </w:rPr>
        <w:t>6</w:t>
      </w:r>
      <w:r w:rsidR="00FB6CC8">
        <w:t xml:space="preserve"> </w:t>
      </w:r>
      <w:r w:rsidR="00FB6CC8">
        <w:rPr>
          <w:lang w:val="en-US"/>
        </w:rPr>
        <w:t>dB</w:t>
      </w:r>
      <w:r w:rsidR="00FB6CC8">
        <w:t xml:space="preserve"> </w:t>
      </w:r>
      <w:r w:rsidR="00FB6CC8">
        <w:rPr>
          <w:lang w:val="en-US"/>
        </w:rPr>
        <w:t>[1</w:t>
      </w:r>
      <w:r w:rsidR="008F70EB">
        <w:rPr>
          <w:lang w:val="en-US"/>
        </w:rPr>
        <w:t>8</w:t>
      </w:r>
      <w:r w:rsidR="00FB6CC8">
        <w:rPr>
          <w:lang w:val="en-US"/>
        </w:rPr>
        <w:t>]</w:t>
      </w:r>
      <w:r w:rsidR="00372909">
        <w:t xml:space="preserve">. Пол же будет. Для того, чтобы рассчитать, эффективно или нет располагать точки доступа – необходимо рассчитать расстояние от источника сигнала до наиболее удалённой точки. </w:t>
      </w:r>
    </w:p>
    <w:p w14:paraId="1CA81463" w14:textId="35C3A7FE" w:rsidR="00801A10" w:rsidRDefault="00372909" w:rsidP="00ED10F0">
      <w:r>
        <w:t xml:space="preserve">Так как здание прямоугольное, можно предположить, что использование Яги-антенн будет эффективно. Однако, требуется опровергнуть или подтвердить данное утверждение. Если располагать Яги-антенну на первом этаже около лестницы, чтобы она покрывала всё </w:t>
      </w:r>
      <w:r w:rsidR="00801A10">
        <w:t>помещение,</w:t>
      </w:r>
      <w:r>
        <w:t xml:space="preserve"> и чтобы диаграмма направленности покрывала сопутствующие углы помещения, что является примерно 32 градуса</w:t>
      </w:r>
      <w:r w:rsidR="00801A10">
        <w:t>, то следует воспользоваться формулой</w:t>
      </w:r>
      <w:r w:rsidR="00536498">
        <w:t xml:space="preserve"> 4.2:</w:t>
      </w:r>
    </w:p>
    <w:p w14:paraId="2E107F3C" w14:textId="77777777" w:rsidR="00ED10F0" w:rsidRDefault="00ED10F0" w:rsidP="00ED10F0"/>
    <w:p w14:paraId="0CC6D089" w14:textId="049714EE" w:rsidR="00801A10" w:rsidRPr="00536498" w:rsidRDefault="00536498" w:rsidP="00536498">
      <w:pPr>
        <w:ind w:firstLine="0"/>
        <w:jc w:val="center"/>
      </w:pPr>
      <m:oMath>
        <m:r>
          <w:rPr>
            <w:rFonts w:ascii="Cambria Math" w:hAnsi="Cambria Math"/>
          </w:rPr>
          <m:t xml:space="preserve">           L=-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32.44*20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lg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</m:e>
            </m:func>
            <m:r>
              <w:rPr>
                <w:rFonts w:ascii="Cambria Math" w:hAnsi="Cambria Math"/>
              </w:rPr>
              <m:t>+20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lg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d>
              </m:e>
            </m:func>
            <m:r>
              <w:rPr>
                <w:rFonts w:ascii="Cambria Math" w:hAnsi="Cambria Math"/>
                <w:lang w:val="en-US"/>
              </w:rPr>
              <m:t>+const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</m:d>
        <m:r>
          <w:rPr>
            <w:rFonts w:ascii="Cambria Math" w:hAnsi="Cambria Math"/>
            <w:lang w:val="en-US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yagi</m:t>
            </m:r>
          </m:sub>
        </m:sSub>
        <m:r>
          <w:rPr>
            <w:rFonts w:ascii="Cambria Math" w:hAnsi="Cambria Math"/>
            <w:lang w:val="en-US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AP</m:t>
            </m:r>
          </m:sub>
        </m:sSub>
        <m:r>
          <w:rPr>
            <w:rFonts w:ascii="Cambria Math" w:hAnsi="Cambria Math"/>
            <w:lang w:val="en-US"/>
          </w:rPr>
          <m:t>+N*5</m:t>
        </m:r>
      </m:oMath>
      <w:r w:rsidR="003805A9">
        <w:t xml:space="preserve">   </w:t>
      </w:r>
      <w:r>
        <w:t>(4.2)</w:t>
      </w:r>
    </w:p>
    <w:p w14:paraId="0EC2A79F" w14:textId="77777777" w:rsidR="00801A10" w:rsidRDefault="00801A10" w:rsidP="00ED10F0">
      <w:pPr>
        <w:ind w:firstLine="0"/>
      </w:pPr>
    </w:p>
    <w:p w14:paraId="66B35D62" w14:textId="42016434" w:rsidR="00372909" w:rsidRDefault="00801A10" w:rsidP="00CF0B3D">
      <w:r>
        <w:t xml:space="preserve">где </w:t>
      </w:r>
      <w:r>
        <w:rPr>
          <w:lang w:val="en-US"/>
        </w:rPr>
        <w:t xml:space="preserve">F – </w:t>
      </w:r>
      <w:r>
        <w:t>частота в ГГц (</w:t>
      </w:r>
      <w:r>
        <w:rPr>
          <w:lang w:val="en-US"/>
        </w:rPr>
        <w:t>2.5/5</w:t>
      </w:r>
      <w:r>
        <w:t xml:space="preserve">), </w:t>
      </w:r>
      <w:r>
        <w:rPr>
          <w:lang w:val="en-US"/>
        </w:rPr>
        <w:t xml:space="preserve">D – </w:t>
      </w:r>
      <w:r>
        <w:t xml:space="preserve">расстояние между источником сигнала и приёмником,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yagi</m:t>
            </m:r>
          </m:sub>
        </m:sSub>
      </m:oMath>
      <w:r>
        <w:rPr>
          <w:lang w:val="en-US"/>
        </w:rPr>
        <w:t xml:space="preserve"> – </w:t>
      </w:r>
      <w:r>
        <w:t xml:space="preserve">частота усиления Яги-антенны,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AP</m:t>
            </m:r>
          </m:sub>
        </m:sSub>
      </m:oMath>
      <w:r>
        <w:rPr>
          <w:lang w:val="en-US"/>
        </w:rPr>
        <w:t xml:space="preserve"> – </w:t>
      </w:r>
      <w:r>
        <w:t>частота усиления точки доступа (</w:t>
      </w:r>
      <w:r w:rsidR="0069012E">
        <w:t xml:space="preserve">равно </w:t>
      </w:r>
      <w:r>
        <w:t xml:space="preserve">22), </w:t>
      </w:r>
      <w:r>
        <w:rPr>
          <w:lang w:val="en-US"/>
        </w:rPr>
        <w:t>N –</w:t>
      </w:r>
      <w:r>
        <w:t xml:space="preserve"> количество стен, через которые проходит сигнал</w:t>
      </w:r>
      <w:r>
        <w:rPr>
          <w:lang w:val="en-US"/>
        </w:rPr>
        <w:t xml:space="preserve">, const </w:t>
      </w:r>
      <w:r>
        <w:t>– константная величина затухания (примерно равна 5</w:t>
      </w:r>
      <w:r>
        <w:rPr>
          <w:lang w:val="en-US"/>
        </w:rPr>
        <w:t xml:space="preserve"> dB)</w:t>
      </w:r>
      <w:r w:rsidR="0011087E">
        <w:rPr>
          <w:lang w:val="en-US"/>
        </w:rPr>
        <w:t>, L</w:t>
      </w:r>
      <w:r w:rsidR="0011087E">
        <w:t xml:space="preserve"> – затухание сигнала в </w:t>
      </w:r>
      <w:r w:rsidR="0011087E">
        <w:rPr>
          <w:lang w:val="en-US"/>
        </w:rPr>
        <w:t>dB</w:t>
      </w:r>
      <w:r>
        <w:t xml:space="preserve">. </w:t>
      </w:r>
    </w:p>
    <w:p w14:paraId="0F7C75C9" w14:textId="77777777" w:rsidR="005411C2" w:rsidRDefault="00801A10" w:rsidP="00CF0B3D">
      <w:r>
        <w:t>По данной формуле получим, что затухание на первом этаже, при использовании Яги-антенны с усилением в 1</w:t>
      </w:r>
      <w:r>
        <w:rPr>
          <w:lang w:val="en-US"/>
        </w:rPr>
        <w:t>2</w:t>
      </w:r>
      <w:r>
        <w:t xml:space="preserve"> </w:t>
      </w:r>
      <w:r>
        <w:rPr>
          <w:lang w:val="en-US"/>
        </w:rPr>
        <w:t>dB</w:t>
      </w:r>
      <w:r>
        <w:t xml:space="preserve"> составит </w:t>
      </w:r>
      <w:r>
        <w:rPr>
          <w:lang w:val="en-US"/>
        </w:rPr>
        <w:t>-</w:t>
      </w:r>
      <w:r w:rsidR="005411C2">
        <w:t>79</w:t>
      </w:r>
      <w:r>
        <w:t>.</w:t>
      </w:r>
      <w:r w:rsidR="005411C2">
        <w:t>2</w:t>
      </w:r>
      <w:r>
        <w:t>9</w:t>
      </w:r>
      <w:r w:rsidR="005411C2">
        <w:rPr>
          <w:lang w:val="en-US"/>
        </w:rPr>
        <w:t xml:space="preserve"> dB</w:t>
      </w:r>
      <w:r>
        <w:t xml:space="preserve">, так как </w:t>
      </w:r>
      <w:r w:rsidR="005411C2">
        <w:t>сигнал будет проходить через монолитную стену, а также в других точках – через металлические двери. На втором этаже затухание будет равно -95,29</w:t>
      </w:r>
      <w:r w:rsidR="005411C2">
        <w:rPr>
          <w:lang w:val="en-US"/>
        </w:rPr>
        <w:t xml:space="preserve"> dB</w:t>
      </w:r>
      <w:r w:rsidR="005411C2">
        <w:t xml:space="preserve">, без условия прохождения через двери, что уже не соответствует типичной </w:t>
      </w:r>
      <w:r w:rsidR="005411C2">
        <w:lastRenderedPageBreak/>
        <w:t xml:space="preserve">чувствительности приёмника. На третьем этаже затухание будет равно -83,29 </w:t>
      </w:r>
      <w:r w:rsidR="005411C2">
        <w:rPr>
          <w:lang w:val="en-US"/>
        </w:rPr>
        <w:t>dB</w:t>
      </w:r>
      <w:r w:rsidR="005411C2">
        <w:t xml:space="preserve">. Из данных расчётов можно сделать вывод, что использование Яги-антенн в данном проекте не обосновано и является неэффективным способом покрытия беспроводной сетью. </w:t>
      </w:r>
    </w:p>
    <w:p w14:paraId="4F6BFC63" w14:textId="545F6CF2" w:rsidR="00153487" w:rsidRDefault="005411C2" w:rsidP="00153487">
      <w:r>
        <w:t>Теперь же можно предположить, что на этаж должно приходиться две точки доступа, стоящие на расстоянии 10.5 метров от стен и примерно 20 метров друг от друга. Результаты данного расчёта будут приведены в таблице 4.1, в которой маркировка точек доступа будет</w:t>
      </w:r>
      <w:r w:rsidR="00BB64CA">
        <w:rPr>
          <w:lang w:val="en-US"/>
        </w:rPr>
        <w:t xml:space="preserve"> </w:t>
      </w:r>
      <w:r w:rsidR="00BB64CA">
        <w:t xml:space="preserve">указана аналогично маркировке приложениям </w:t>
      </w:r>
      <w:r w:rsidR="00523C4E">
        <w:t>«В», «Г» и «Д» соответственно.</w:t>
      </w:r>
      <w:r w:rsidR="0056213B">
        <w:rPr>
          <w:lang w:val="en-US"/>
        </w:rPr>
        <w:t xml:space="preserve"> </w:t>
      </w:r>
      <w:r w:rsidR="00ED10F0">
        <w:t>Расчёты будут производиться по формуле 4.3.</w:t>
      </w:r>
    </w:p>
    <w:p w14:paraId="6BE34FEF" w14:textId="0A7E83BB" w:rsidR="00ED10F0" w:rsidRDefault="00ED10F0" w:rsidP="00153487"/>
    <w:p w14:paraId="329052CF" w14:textId="7376FDED" w:rsidR="00ED10F0" w:rsidRDefault="00ED10F0" w:rsidP="0011087E">
      <w:pPr>
        <w:ind w:firstLine="0"/>
        <w:jc w:val="center"/>
      </w:pPr>
      <m:oMath>
        <m:r>
          <w:rPr>
            <w:rFonts w:ascii="Cambria Math" w:hAnsi="Cambria Math"/>
          </w:rPr>
          <m:t xml:space="preserve">                        L=-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32.44*20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lg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</m:e>
            </m:func>
            <m:r>
              <w:rPr>
                <w:rFonts w:ascii="Cambria Math" w:hAnsi="Cambria Math"/>
              </w:rPr>
              <m:t>+20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lg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d>
              </m:e>
            </m:func>
            <m:r>
              <w:rPr>
                <w:rFonts w:ascii="Cambria Math" w:hAnsi="Cambria Math"/>
                <w:lang w:val="en-US"/>
              </w:rPr>
              <m:t>+5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</m:d>
        <m:r>
          <w:rPr>
            <w:rFonts w:ascii="Cambria Math" w:hAnsi="Cambria Math"/>
            <w:lang w:val="en-US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AP</m:t>
            </m:r>
          </m:sub>
        </m:sSub>
        <m:r>
          <w:rPr>
            <w:rFonts w:ascii="Cambria Math" w:hAnsi="Cambria Math"/>
            <w:lang w:val="en-US"/>
          </w:rPr>
          <m:t>-N*5</m:t>
        </m:r>
      </m:oMath>
      <w:r w:rsidR="007D43E2">
        <w:t xml:space="preserve">             </w:t>
      </w:r>
      <w:r>
        <w:t>(4.3)</w:t>
      </w:r>
    </w:p>
    <w:p w14:paraId="517AADBF" w14:textId="6A68579E" w:rsidR="0011087E" w:rsidRDefault="0011087E" w:rsidP="0011087E">
      <w:pPr>
        <w:ind w:firstLine="0"/>
        <w:jc w:val="center"/>
      </w:pPr>
    </w:p>
    <w:p w14:paraId="3AB4B958" w14:textId="4F7389D6" w:rsidR="00B3138E" w:rsidRDefault="00B3138E" w:rsidP="00B3138E">
      <w:r>
        <w:t xml:space="preserve">Где </w:t>
      </w:r>
      <w:r>
        <w:rPr>
          <w:lang w:val="en-US"/>
        </w:rPr>
        <w:t xml:space="preserve">F – </w:t>
      </w:r>
      <w:r>
        <w:t>частота в ГГц (</w:t>
      </w:r>
      <w:r>
        <w:rPr>
          <w:lang w:val="en-US"/>
        </w:rPr>
        <w:t>2.5/5</w:t>
      </w:r>
      <w:r>
        <w:t xml:space="preserve">), </w:t>
      </w:r>
      <w:r>
        <w:rPr>
          <w:lang w:val="en-US"/>
        </w:rPr>
        <w:t xml:space="preserve">D – </w:t>
      </w:r>
      <w:r>
        <w:t xml:space="preserve">расстояние между источником сигнала и приёмником,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AP</m:t>
            </m:r>
          </m:sub>
        </m:sSub>
      </m:oMath>
      <w:r>
        <w:rPr>
          <w:lang w:val="en-US"/>
        </w:rPr>
        <w:t xml:space="preserve"> – </w:t>
      </w:r>
      <w:r>
        <w:t>частота усиления точки доступа (</w:t>
      </w:r>
      <w:r w:rsidR="0069012E">
        <w:t xml:space="preserve">равно </w:t>
      </w:r>
      <w:r>
        <w:t xml:space="preserve">22), </w:t>
      </w:r>
      <w:r>
        <w:rPr>
          <w:lang w:val="en-US"/>
        </w:rPr>
        <w:t>N –</w:t>
      </w:r>
      <w:r>
        <w:t xml:space="preserve"> количество стен, через которые проходит сигнал</w:t>
      </w:r>
      <w:r>
        <w:rPr>
          <w:lang w:val="en-US"/>
        </w:rPr>
        <w:t xml:space="preserve">, const </w:t>
      </w:r>
      <w:r>
        <w:t>– константная величина затухания (примерно равна 5</w:t>
      </w:r>
      <w:r>
        <w:rPr>
          <w:lang w:val="en-US"/>
        </w:rPr>
        <w:t xml:space="preserve"> dB), L</w:t>
      </w:r>
      <w:r>
        <w:t xml:space="preserve"> – затухание сигнала в </w:t>
      </w:r>
      <w:r>
        <w:rPr>
          <w:lang w:val="en-US"/>
        </w:rPr>
        <w:t>dB</w:t>
      </w:r>
      <w:r>
        <w:t xml:space="preserve">. </w:t>
      </w:r>
    </w:p>
    <w:p w14:paraId="27CF23A7" w14:textId="77777777" w:rsidR="00ED10F0" w:rsidRPr="00ED10F0" w:rsidRDefault="00ED10F0" w:rsidP="00342787">
      <w:pPr>
        <w:ind w:firstLine="0"/>
      </w:pPr>
    </w:p>
    <w:p w14:paraId="02DD0E66" w14:textId="6B2233CA" w:rsidR="00153487" w:rsidRDefault="00153487" w:rsidP="00153487">
      <w:pPr>
        <w:ind w:firstLine="0"/>
      </w:pPr>
      <w:r>
        <w:t>Таблица 4.1 – расчёт затухания сигналов для точек доступа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3543"/>
        <w:gridCol w:w="3254"/>
      </w:tblGrid>
      <w:tr w:rsidR="00153487" w14:paraId="44E4411C" w14:textId="77777777" w:rsidTr="00153487">
        <w:tc>
          <w:tcPr>
            <w:tcW w:w="2547" w:type="dxa"/>
          </w:tcPr>
          <w:p w14:paraId="6C81665D" w14:textId="499C01D4" w:rsidR="00153487" w:rsidRDefault="00153487" w:rsidP="00153487">
            <w:pPr>
              <w:ind w:firstLine="0"/>
            </w:pPr>
            <w:r>
              <w:t>Точка доступа</w:t>
            </w:r>
          </w:p>
        </w:tc>
        <w:tc>
          <w:tcPr>
            <w:tcW w:w="3543" w:type="dxa"/>
          </w:tcPr>
          <w:p w14:paraId="50349319" w14:textId="114960C6" w:rsidR="00153487" w:rsidRPr="006C1B83" w:rsidRDefault="006C1B83" w:rsidP="00153487">
            <w:pPr>
              <w:ind w:firstLine="0"/>
            </w:pPr>
            <w:r>
              <w:t xml:space="preserve">Затухание </w:t>
            </w:r>
            <w:r>
              <w:rPr>
                <w:lang w:val="en-US"/>
              </w:rPr>
              <w:t>2.4</w:t>
            </w:r>
            <w:r>
              <w:t xml:space="preserve"> ГГц</w:t>
            </w:r>
          </w:p>
        </w:tc>
        <w:tc>
          <w:tcPr>
            <w:tcW w:w="3254" w:type="dxa"/>
          </w:tcPr>
          <w:p w14:paraId="3B40ED81" w14:textId="532A73FB" w:rsidR="00153487" w:rsidRPr="006C1B83" w:rsidRDefault="00153487" w:rsidP="00153487">
            <w:pPr>
              <w:ind w:firstLine="0"/>
            </w:pPr>
            <w:r>
              <w:t>Затухание</w:t>
            </w:r>
            <w:r w:rsidR="006C1B83">
              <w:rPr>
                <w:lang w:val="en-US"/>
              </w:rPr>
              <w:t xml:space="preserve"> 5 </w:t>
            </w:r>
            <w:r w:rsidR="006C1B83">
              <w:t>ГГц</w:t>
            </w:r>
          </w:p>
        </w:tc>
      </w:tr>
      <w:tr w:rsidR="00153487" w14:paraId="1EC3A908" w14:textId="77777777" w:rsidTr="00153487">
        <w:tc>
          <w:tcPr>
            <w:tcW w:w="2547" w:type="dxa"/>
          </w:tcPr>
          <w:p w14:paraId="03B28805" w14:textId="1E333800" w:rsidR="00153487" w:rsidRPr="00153487" w:rsidRDefault="00153487" w:rsidP="0015348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AP1.1</w:t>
            </w:r>
          </w:p>
        </w:tc>
        <w:tc>
          <w:tcPr>
            <w:tcW w:w="3543" w:type="dxa"/>
          </w:tcPr>
          <w:p w14:paraId="7318C749" w14:textId="1F6D78D2" w:rsidR="00153487" w:rsidRPr="006C1B83" w:rsidRDefault="006C1B83" w:rsidP="00153487">
            <w:pPr>
              <w:ind w:firstLine="0"/>
            </w:pPr>
            <w:r>
              <w:t>-64.49</w:t>
            </w:r>
          </w:p>
        </w:tc>
        <w:tc>
          <w:tcPr>
            <w:tcW w:w="3254" w:type="dxa"/>
          </w:tcPr>
          <w:p w14:paraId="18A22073" w14:textId="3BDE7662" w:rsidR="00153487" w:rsidRPr="006C1B83" w:rsidRDefault="006C1B83" w:rsidP="00153487">
            <w:pPr>
              <w:ind w:firstLine="0"/>
            </w:pPr>
            <w:r>
              <w:t>-70.87</w:t>
            </w:r>
          </w:p>
        </w:tc>
      </w:tr>
      <w:tr w:rsidR="006C1B83" w14:paraId="47518EE6" w14:textId="77777777" w:rsidTr="00153487">
        <w:tc>
          <w:tcPr>
            <w:tcW w:w="2547" w:type="dxa"/>
          </w:tcPr>
          <w:p w14:paraId="2BABBBFA" w14:textId="50E5559E" w:rsidR="006C1B83" w:rsidRDefault="006C1B83" w:rsidP="0015348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AP1.2</w:t>
            </w:r>
          </w:p>
        </w:tc>
        <w:tc>
          <w:tcPr>
            <w:tcW w:w="3543" w:type="dxa"/>
          </w:tcPr>
          <w:p w14:paraId="7657395D" w14:textId="7CFA5E6E" w:rsidR="006C1B83" w:rsidRPr="006C1B83" w:rsidRDefault="006C1B83" w:rsidP="00153487">
            <w:pPr>
              <w:ind w:firstLine="0"/>
            </w:pPr>
            <w:r>
              <w:t>-59.49</w:t>
            </w:r>
          </w:p>
        </w:tc>
        <w:tc>
          <w:tcPr>
            <w:tcW w:w="3254" w:type="dxa"/>
          </w:tcPr>
          <w:p w14:paraId="0B4092EF" w14:textId="6507420D" w:rsidR="006C1B83" w:rsidRPr="006C1B83" w:rsidRDefault="006C1B83" w:rsidP="00153487">
            <w:pPr>
              <w:ind w:firstLine="0"/>
            </w:pPr>
            <w:r>
              <w:t>-65.87</w:t>
            </w:r>
          </w:p>
        </w:tc>
      </w:tr>
      <w:tr w:rsidR="006C1B83" w14:paraId="5CA8BE5F" w14:textId="77777777" w:rsidTr="006C1B83">
        <w:trPr>
          <w:trHeight w:val="234"/>
        </w:trPr>
        <w:tc>
          <w:tcPr>
            <w:tcW w:w="2547" w:type="dxa"/>
          </w:tcPr>
          <w:p w14:paraId="0E7C2D94" w14:textId="145A4A31" w:rsidR="006C1B83" w:rsidRDefault="006C1B83" w:rsidP="006C1B8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AP2.1</w:t>
            </w:r>
          </w:p>
        </w:tc>
        <w:tc>
          <w:tcPr>
            <w:tcW w:w="3543" w:type="dxa"/>
          </w:tcPr>
          <w:p w14:paraId="4CED4A20" w14:textId="48EFF8C4" w:rsidR="006C1B83" w:rsidRDefault="006C1B83" w:rsidP="006C1B83">
            <w:pPr>
              <w:ind w:firstLine="0"/>
              <w:rPr>
                <w:lang w:val="en-US"/>
              </w:rPr>
            </w:pPr>
            <w:r>
              <w:t>-64.49</w:t>
            </w:r>
          </w:p>
        </w:tc>
        <w:tc>
          <w:tcPr>
            <w:tcW w:w="3254" w:type="dxa"/>
          </w:tcPr>
          <w:p w14:paraId="464192C7" w14:textId="392750AB" w:rsidR="006C1B83" w:rsidRDefault="006C1B83" w:rsidP="006C1B83">
            <w:pPr>
              <w:ind w:firstLine="0"/>
              <w:rPr>
                <w:lang w:val="en-US"/>
              </w:rPr>
            </w:pPr>
            <w:r>
              <w:t>-70.87</w:t>
            </w:r>
          </w:p>
        </w:tc>
      </w:tr>
      <w:tr w:rsidR="006C1B83" w14:paraId="59EAAB79" w14:textId="77777777" w:rsidTr="00153487">
        <w:tc>
          <w:tcPr>
            <w:tcW w:w="2547" w:type="dxa"/>
          </w:tcPr>
          <w:p w14:paraId="28C4B0D6" w14:textId="3C988F8F" w:rsidR="006C1B83" w:rsidRDefault="006C1B83" w:rsidP="006C1B8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AP2.2</w:t>
            </w:r>
          </w:p>
        </w:tc>
        <w:tc>
          <w:tcPr>
            <w:tcW w:w="3543" w:type="dxa"/>
          </w:tcPr>
          <w:p w14:paraId="1CC0C1CF" w14:textId="4FC15AA1" w:rsidR="006C1B83" w:rsidRDefault="006C1B83" w:rsidP="006C1B83">
            <w:pPr>
              <w:ind w:firstLine="0"/>
            </w:pPr>
            <w:r>
              <w:t>-64.49</w:t>
            </w:r>
          </w:p>
        </w:tc>
        <w:tc>
          <w:tcPr>
            <w:tcW w:w="3254" w:type="dxa"/>
          </w:tcPr>
          <w:p w14:paraId="29D7E14A" w14:textId="47BEB35F" w:rsidR="006C1B83" w:rsidRDefault="006C1B83" w:rsidP="006C1B83">
            <w:pPr>
              <w:ind w:firstLine="0"/>
            </w:pPr>
            <w:r>
              <w:t>-70.87</w:t>
            </w:r>
          </w:p>
        </w:tc>
      </w:tr>
      <w:tr w:rsidR="006C1B83" w14:paraId="4827724F" w14:textId="77777777" w:rsidTr="00153487">
        <w:tc>
          <w:tcPr>
            <w:tcW w:w="2547" w:type="dxa"/>
          </w:tcPr>
          <w:p w14:paraId="6DE6BFD4" w14:textId="1E2F3E56" w:rsidR="006C1B83" w:rsidRDefault="006C1B83" w:rsidP="006C1B8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AP3.1</w:t>
            </w:r>
          </w:p>
        </w:tc>
        <w:tc>
          <w:tcPr>
            <w:tcW w:w="3543" w:type="dxa"/>
          </w:tcPr>
          <w:p w14:paraId="485A29DE" w14:textId="045113C0" w:rsidR="006C1B83" w:rsidRPr="006C1B83" w:rsidRDefault="006C1B83" w:rsidP="006C1B8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-58.38</w:t>
            </w:r>
          </w:p>
        </w:tc>
        <w:tc>
          <w:tcPr>
            <w:tcW w:w="3254" w:type="dxa"/>
          </w:tcPr>
          <w:p w14:paraId="4604FB3F" w14:textId="68D8C493" w:rsidR="006C1B83" w:rsidRPr="00014BE7" w:rsidRDefault="00014BE7" w:rsidP="006C1B8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-64.76</w:t>
            </w:r>
          </w:p>
        </w:tc>
      </w:tr>
      <w:tr w:rsidR="00DF43B8" w14:paraId="2C381E9A" w14:textId="77777777" w:rsidTr="00153487">
        <w:tc>
          <w:tcPr>
            <w:tcW w:w="2547" w:type="dxa"/>
          </w:tcPr>
          <w:p w14:paraId="507D799C" w14:textId="4408C8FA" w:rsidR="00DF43B8" w:rsidRDefault="00DF43B8" w:rsidP="00DF43B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AP3.2</w:t>
            </w:r>
          </w:p>
        </w:tc>
        <w:tc>
          <w:tcPr>
            <w:tcW w:w="3543" w:type="dxa"/>
          </w:tcPr>
          <w:p w14:paraId="78AF3055" w14:textId="44182DB1" w:rsidR="00DF43B8" w:rsidRDefault="00DF43B8" w:rsidP="00DF43B8">
            <w:pPr>
              <w:ind w:firstLine="0"/>
              <w:rPr>
                <w:lang w:val="en-US"/>
              </w:rPr>
            </w:pPr>
            <w:r>
              <w:t>-59.49</w:t>
            </w:r>
          </w:p>
        </w:tc>
        <w:tc>
          <w:tcPr>
            <w:tcW w:w="3254" w:type="dxa"/>
          </w:tcPr>
          <w:p w14:paraId="73DE24D6" w14:textId="6E9DB4F1" w:rsidR="00DF43B8" w:rsidRDefault="00DF43B8" w:rsidP="00DF43B8">
            <w:pPr>
              <w:ind w:firstLine="0"/>
              <w:rPr>
                <w:lang w:val="en-US"/>
              </w:rPr>
            </w:pPr>
            <w:r>
              <w:t>-65.87</w:t>
            </w:r>
          </w:p>
        </w:tc>
      </w:tr>
    </w:tbl>
    <w:p w14:paraId="1A29CDF0" w14:textId="52C97C53" w:rsidR="00153487" w:rsidRDefault="00153487" w:rsidP="00153487">
      <w:pPr>
        <w:ind w:firstLine="0"/>
      </w:pPr>
    </w:p>
    <w:p w14:paraId="4B3A5231" w14:textId="6C8AE333" w:rsidR="006B0F5B" w:rsidRPr="00C33A20" w:rsidRDefault="0056213B" w:rsidP="006B0F5B">
      <w:r>
        <w:t>Усиление сигнала точками доступа – 2</w:t>
      </w:r>
      <w:r>
        <w:rPr>
          <w:lang w:val="en-US"/>
        </w:rPr>
        <w:t>0 + 2 dB [</w:t>
      </w:r>
      <w:r w:rsidR="006C1B83">
        <w:rPr>
          <w:lang w:val="en-US"/>
        </w:rPr>
        <w:t>1</w:t>
      </w:r>
      <w:r w:rsidR="008F70EB">
        <w:rPr>
          <w:lang w:val="en-US"/>
        </w:rPr>
        <w:t>9</w:t>
      </w:r>
      <w:r w:rsidR="006C1B83">
        <w:rPr>
          <w:lang w:val="en-US"/>
        </w:rPr>
        <w:t>].</w:t>
      </w:r>
      <w:r w:rsidR="00C33A20">
        <w:rPr>
          <w:lang w:val="en-US"/>
        </w:rPr>
        <w:t xml:space="preserve"> </w:t>
      </w:r>
      <w:r w:rsidR="00C33A20">
        <w:t>Соты точек доступа были разделены на расстояние 12 метров. При этом точка охватывает свою половину этажа и покрывает её сигналом, достаточным для его приёма мобильными подключениями.</w:t>
      </w:r>
    </w:p>
    <w:p w14:paraId="494F079D" w14:textId="77777777" w:rsidR="00CF0B3D" w:rsidRDefault="006C1B83" w:rsidP="006C1B83">
      <w:pPr>
        <w:tabs>
          <w:tab w:val="left" w:pos="6568"/>
        </w:tabs>
      </w:pPr>
      <w:r>
        <w:tab/>
      </w:r>
    </w:p>
    <w:p w14:paraId="5461836A" w14:textId="3DB5A3CE" w:rsidR="00CF0B3D" w:rsidRDefault="00CF0B3D" w:rsidP="00CF0B3D">
      <w:pPr>
        <w:pStyle w:val="Heading2"/>
      </w:pPr>
      <w:bookmarkStart w:id="53" w:name="_Toc152710396"/>
      <w:r w:rsidRPr="0076556D">
        <w:t xml:space="preserve">4.3 </w:t>
      </w:r>
      <w:r>
        <w:t>Размещение и монтаж пассивного сетевого оборудования</w:t>
      </w:r>
      <w:bookmarkEnd w:id="53"/>
      <w:r>
        <w:t xml:space="preserve"> </w:t>
      </w:r>
    </w:p>
    <w:p w14:paraId="7E699BB5" w14:textId="05DF7ACF" w:rsidR="00CF0B3D" w:rsidRDefault="00CF0B3D" w:rsidP="00140781"/>
    <w:p w14:paraId="67563CC0" w14:textId="73834AAF" w:rsidR="00A6306C" w:rsidRDefault="00D01986" w:rsidP="00A6306C">
      <w:r>
        <w:t xml:space="preserve">Все кабели идут в отдельном </w:t>
      </w:r>
      <w:r w:rsidR="00A6306C">
        <w:t xml:space="preserve">кабельном коробе, исключая кабели, идущие по фальш-потолку и кабелей в плинтусе. Кабельный короб необходимо располагать на расстоянии не менее 2 метров над полом и не менее 30 см от потолка, за счёт добавления резервного расстояния и в связи с техникой безопасности. </w:t>
      </w:r>
    </w:p>
    <w:p w14:paraId="6B08792F" w14:textId="77777777" w:rsidR="005C5756" w:rsidRDefault="00A6306C" w:rsidP="00A6306C">
      <w:pPr>
        <w:rPr>
          <w:lang w:val="en-US"/>
        </w:rPr>
      </w:pPr>
      <w:r>
        <w:t xml:space="preserve">В качестве короба, как было рассчитано выше, следует взять короб размером 40х40. Так как в дополнительных требованиях не присутствует пожаробезопасность и влагостойкость – то можно выбрать самый простой короб размером 40х40, коим является </w:t>
      </w:r>
      <w:r w:rsidRPr="00A6306C">
        <w:t xml:space="preserve">КДК-Д 40х40 </w:t>
      </w:r>
      <w:proofErr w:type="spellStart"/>
      <w:r w:rsidRPr="00A6306C">
        <w:t>Bylectrica</w:t>
      </w:r>
      <w:proofErr w:type="spellEnd"/>
      <w:r w:rsidR="005C5756">
        <w:rPr>
          <w:lang w:val="en-US"/>
        </w:rPr>
        <w:t>.</w:t>
      </w:r>
    </w:p>
    <w:p w14:paraId="3AB8F8D4" w14:textId="5736D190" w:rsidR="00A6306C" w:rsidRDefault="005C5756" w:rsidP="00A6306C">
      <w:r>
        <w:lastRenderedPageBreak/>
        <w:t xml:space="preserve">Так же необходимо понимать, что провода будут идти в распределительную коробку. Единственный фактор, при выборе распределительной коробки – плоскость принимаемого поперечного сечения. В данном случае эта принимаемое отверстие должно быть от 40х40мм. </w:t>
      </w:r>
    </w:p>
    <w:p w14:paraId="322EA606" w14:textId="199B8EB4" w:rsidR="005C5756" w:rsidRDefault="005C5756" w:rsidP="00A6306C">
      <w:r>
        <w:t xml:space="preserve">В качестве витых пар были взяты провода </w:t>
      </w:r>
      <w:proofErr w:type="spellStart"/>
      <w:r w:rsidRPr="005C5756">
        <w:t>ParLan</w:t>
      </w:r>
      <w:proofErr w:type="spellEnd"/>
      <w:r w:rsidRPr="005C5756">
        <w:t xml:space="preserve">™ F/UTP </w:t>
      </w:r>
      <w:proofErr w:type="spellStart"/>
      <w:r w:rsidRPr="005C5756">
        <w:t>Cat</w:t>
      </w:r>
      <w:proofErr w:type="spellEnd"/>
      <w:r w:rsidRPr="005C5756">
        <w:t xml:space="preserve"> 5e</w:t>
      </w:r>
      <w:r>
        <w:t xml:space="preserve">, так как данная компания имеет бесплатную доставку, гарантию замены брака и хорошие отзывы. Шайбы </w:t>
      </w:r>
      <w:r>
        <w:rPr>
          <w:lang w:val="en-US"/>
        </w:rPr>
        <w:t>RJ-45</w:t>
      </w:r>
      <w:r>
        <w:t xml:space="preserve"> можно взять любые.</w:t>
      </w:r>
    </w:p>
    <w:p w14:paraId="7FBE4243" w14:textId="0EBFA64D" w:rsidR="005C5756" w:rsidRDefault="00AC513F" w:rsidP="00A6306C">
      <w:r>
        <w:t>И розетки, и витые пары будут обжиматься по стандарту «Б». Для того, чтобы обжать кабель – необходимо иметь кремпер. Так как кабель имеет защитный слой фольги – то рекомендуется сначала с начала обжимать его как обычный кабель, для расстановки проводов в правильном порядке, а потом снять слой, для дополнительного слоя фольги между кабелями и обмоткой.</w:t>
      </w:r>
    </w:p>
    <w:p w14:paraId="537B7793" w14:textId="06AF825E" w:rsidR="007D3AD1" w:rsidRDefault="007D3AD1" w:rsidP="007D3AD1">
      <w:r>
        <w:t>Для обжима сетевой розетки потребуется</w:t>
      </w:r>
      <w:r>
        <w:rPr>
          <w:lang w:val="en-US"/>
        </w:rPr>
        <w:t xml:space="preserve"> </w:t>
      </w:r>
      <w:r>
        <w:t xml:space="preserve">стриппер, кроссировочный нож (или обычный) и, непосредственно, сама розетка. </w:t>
      </w:r>
      <w:r w:rsidR="00AC513F">
        <w:t xml:space="preserve">Алгоритм </w:t>
      </w:r>
      <w:r>
        <w:t xml:space="preserve">обжима розетки заключается в следующем: </w:t>
      </w:r>
    </w:p>
    <w:p w14:paraId="15137E2A" w14:textId="769C0E85" w:rsidR="007D3AD1" w:rsidRPr="007D3AD1" w:rsidRDefault="007D3AD1" w:rsidP="007D3AD1">
      <w:pPr>
        <w:pStyle w:val="ListParagraph"/>
        <w:numPr>
          <w:ilvl w:val="0"/>
          <w:numId w:val="22"/>
        </w:numPr>
        <w:ind w:left="0" w:firstLine="709"/>
        <w:rPr>
          <w:szCs w:val="20"/>
        </w:rPr>
      </w:pPr>
      <w:r>
        <w:t>Снять часть розетки</w:t>
      </w:r>
      <w:r>
        <w:rPr>
          <w:lang w:val="en-US"/>
        </w:rPr>
        <w:t>;</w:t>
      </w:r>
    </w:p>
    <w:p w14:paraId="276D024F" w14:textId="5BE5F3E2" w:rsidR="007D3AD1" w:rsidRPr="007D3AD1" w:rsidRDefault="007D3AD1" w:rsidP="007D3AD1">
      <w:pPr>
        <w:pStyle w:val="ListParagraph"/>
        <w:numPr>
          <w:ilvl w:val="0"/>
          <w:numId w:val="22"/>
        </w:numPr>
        <w:ind w:left="0" w:firstLine="709"/>
        <w:rPr>
          <w:szCs w:val="20"/>
        </w:rPr>
      </w:pPr>
      <w:r>
        <w:t>Определить стандарт «А» или «Б» (обычно размечены цветами и двумя буквами)</w:t>
      </w:r>
      <w:r>
        <w:rPr>
          <w:lang w:val="en-US"/>
        </w:rPr>
        <w:t>;</w:t>
      </w:r>
    </w:p>
    <w:p w14:paraId="45D424FE" w14:textId="25F25672" w:rsidR="007D3AD1" w:rsidRPr="007D3AD1" w:rsidRDefault="007D3AD1" w:rsidP="007D3AD1">
      <w:pPr>
        <w:pStyle w:val="ListParagraph"/>
        <w:numPr>
          <w:ilvl w:val="0"/>
          <w:numId w:val="22"/>
        </w:numPr>
        <w:ind w:left="0" w:firstLine="709"/>
        <w:rPr>
          <w:szCs w:val="20"/>
        </w:rPr>
      </w:pPr>
      <w:r>
        <w:t>Снять изоляцию с кабеля с помощью стриппера</w:t>
      </w:r>
      <w:r>
        <w:rPr>
          <w:lang w:val="en-US"/>
        </w:rPr>
        <w:t>;</w:t>
      </w:r>
    </w:p>
    <w:p w14:paraId="5CEB1713" w14:textId="77A6B0B0" w:rsidR="007D3AD1" w:rsidRPr="007D3AD1" w:rsidRDefault="007D3AD1" w:rsidP="007D3AD1">
      <w:pPr>
        <w:pStyle w:val="ListParagraph"/>
        <w:numPr>
          <w:ilvl w:val="0"/>
          <w:numId w:val="22"/>
        </w:numPr>
        <w:ind w:left="0" w:firstLine="709"/>
        <w:rPr>
          <w:szCs w:val="20"/>
        </w:rPr>
      </w:pPr>
      <w:r>
        <w:t>Используя кроссировочный нож, аккуратно отпрессовать провода в необходимую выемку</w:t>
      </w:r>
      <w:r>
        <w:rPr>
          <w:lang w:val="en-US"/>
        </w:rPr>
        <w:t>;</w:t>
      </w:r>
    </w:p>
    <w:p w14:paraId="039107ED" w14:textId="0B12B51F" w:rsidR="007D3AD1" w:rsidRPr="007D3AD1" w:rsidRDefault="007D3AD1" w:rsidP="007D3AD1">
      <w:pPr>
        <w:pStyle w:val="ListParagraph"/>
        <w:numPr>
          <w:ilvl w:val="0"/>
          <w:numId w:val="22"/>
        </w:numPr>
        <w:ind w:left="0" w:firstLine="709"/>
        <w:rPr>
          <w:szCs w:val="20"/>
        </w:rPr>
      </w:pPr>
      <w:r>
        <w:t>Соединить вторую часть розетки и прикрепить к стене.</w:t>
      </w:r>
    </w:p>
    <w:p w14:paraId="67BB299F" w14:textId="03E83C5F" w:rsidR="007D3AD1" w:rsidRDefault="007D3AD1" w:rsidP="007D3AD1">
      <w:r>
        <w:t xml:space="preserve">Из личных рекомендаций можно уточнить, что сначала необходимо выставить все провода согласно цветовой схеме над нужными выемками, перепроверить все соединения и лишь потом отпрессовать провода, так как если какой-либо из кабелей не будет стоять на своём месте – придётся переобжимать всю розетку заново. </w:t>
      </w:r>
    </w:p>
    <w:p w14:paraId="049E14F9" w14:textId="390DC7EF" w:rsidR="007D3AD1" w:rsidRPr="007D3AD1" w:rsidRDefault="007D3AD1" w:rsidP="007D3AD1">
      <w:r>
        <w:t xml:space="preserve">После </w:t>
      </w:r>
      <w:r w:rsidR="00083BCC">
        <w:t xml:space="preserve">обжима всех сетевых кабелей необходимо удостовериться в их работоспособности. Данный шаг рекомендательный, и может пропускаться. Для того, чтобы проверить, правильно ли обжат сетевой кабель или розетка – необходимо воспользоваться кабельным тестером. Для тестирования кабеля необходимо вставить вход и выход кабеля в тестер. При этом, если на экране или светодиодах не будет никакого нарушения или переплетения – то кабель был обжат правильно. Для тестирования розеток необходим тестер с составными частями – приёмник и передатчик соответственно. Если приёмник или передатчик не имеют функции вставления в розетку – то необходимо подключить к ним заранее обжатые и проверенные </w:t>
      </w:r>
      <w:r w:rsidR="00083BCC">
        <w:rPr>
          <w:lang w:val="en-US"/>
        </w:rPr>
        <w:t xml:space="preserve">RJ-45 </w:t>
      </w:r>
      <w:r w:rsidR="00083BCC">
        <w:t xml:space="preserve">пары. После подключения необходимо повторить вышеописанную процедуру.  </w:t>
      </w:r>
    </w:p>
    <w:p w14:paraId="23DC8FBA" w14:textId="3C9F4984" w:rsidR="008E102A" w:rsidRPr="007D3AD1" w:rsidRDefault="008E102A" w:rsidP="007D3AD1">
      <w:pPr>
        <w:pStyle w:val="ListParagraph"/>
        <w:numPr>
          <w:ilvl w:val="0"/>
          <w:numId w:val="22"/>
        </w:numPr>
        <w:ind w:left="0" w:firstLine="709"/>
        <w:rPr>
          <w:szCs w:val="20"/>
        </w:rPr>
      </w:pPr>
      <w:r w:rsidRPr="008478BD">
        <w:br w:type="page"/>
      </w:r>
    </w:p>
    <w:p w14:paraId="2E9AC881" w14:textId="5BD20A28" w:rsidR="00663244" w:rsidRPr="008478BD" w:rsidRDefault="00563653" w:rsidP="002C2A00">
      <w:pPr>
        <w:pStyle w:val="Heading1"/>
        <w:jc w:val="center"/>
      </w:pPr>
      <w:bookmarkStart w:id="54" w:name="_Toc152710397"/>
      <w:r w:rsidRPr="008478BD">
        <w:lastRenderedPageBreak/>
        <w:t>ЗАКЛЮЧЕНИЕ</w:t>
      </w:r>
      <w:bookmarkEnd w:id="54"/>
    </w:p>
    <w:p w14:paraId="706AB0D1" w14:textId="388D72F5" w:rsidR="00022A1B" w:rsidRPr="008478BD" w:rsidRDefault="00022A1B" w:rsidP="000D3937"/>
    <w:p w14:paraId="32F0095B" w14:textId="77777777" w:rsidR="00FB2082" w:rsidRDefault="00FB2082" w:rsidP="00FB2082">
      <w:pPr>
        <w:rPr>
          <w:lang w:eastAsia="ru-RU" w:bidi="ar-SA"/>
        </w:rPr>
      </w:pPr>
      <w:r>
        <w:rPr>
          <w:lang w:eastAsia="ru-RU" w:bidi="ar-SA"/>
        </w:rPr>
        <w:t>В ходе выполнения курсового проекта по разработке и реализации локальной компьютерной сети были рассмотрены и реализованы различные аспекты, необходимые для создания эффективной и безопасной инфраструктуры. Проект включает в себя разделы, начиная с обзора литературы, где были рассмотрены такие ключевые темы, как NTFS/SMB сервер, двухфакторная аутентификация, использование VLAN, NAT и PAT, а также контроллеры точек доступа.</w:t>
      </w:r>
    </w:p>
    <w:p w14:paraId="4C24BF51" w14:textId="2FCA7964" w:rsidR="00FB2082" w:rsidRDefault="00FB2082" w:rsidP="00FB2082">
      <w:pPr>
        <w:rPr>
          <w:lang w:eastAsia="ru-RU" w:bidi="ar-SA"/>
        </w:rPr>
      </w:pPr>
      <w:r>
        <w:rPr>
          <w:lang w:eastAsia="ru-RU" w:bidi="ar-SA"/>
        </w:rPr>
        <w:t xml:space="preserve">Разработанная сеть имеет следующие свойства для удовлетворения нужд заказчика: </w:t>
      </w:r>
    </w:p>
    <w:p w14:paraId="059FC0E8" w14:textId="4E6E2276" w:rsidR="00FB2082" w:rsidRPr="00FB2082" w:rsidRDefault="00FB2082" w:rsidP="00FB2082">
      <w:pPr>
        <w:pStyle w:val="ListParagraph"/>
        <w:numPr>
          <w:ilvl w:val="0"/>
          <w:numId w:val="30"/>
        </w:numPr>
        <w:ind w:left="0" w:firstLine="709"/>
        <w:rPr>
          <w:lang w:eastAsia="ru-RU" w:bidi="ar-SA"/>
        </w:rPr>
      </w:pPr>
      <w:r>
        <w:rPr>
          <w:lang w:eastAsia="ru-RU" w:bidi="ar-SA"/>
        </w:rPr>
        <w:t>Оснащение достаточным количеством оконечных устройств и наличие некоторого запаса, для подключения новых</w:t>
      </w:r>
      <w:r>
        <w:rPr>
          <w:lang w:val="en-US" w:eastAsia="ru-RU" w:bidi="ar-SA"/>
        </w:rPr>
        <w:t>;</w:t>
      </w:r>
    </w:p>
    <w:p w14:paraId="722CD9A3" w14:textId="07DB10B6" w:rsidR="00FB2082" w:rsidRDefault="00FB2082" w:rsidP="00FB2082">
      <w:pPr>
        <w:pStyle w:val="ListParagraph"/>
        <w:numPr>
          <w:ilvl w:val="0"/>
          <w:numId w:val="30"/>
        </w:numPr>
        <w:ind w:left="0" w:firstLine="709"/>
        <w:rPr>
          <w:lang w:eastAsia="ru-RU" w:bidi="ar-SA"/>
        </w:rPr>
      </w:pPr>
      <w:r>
        <w:rPr>
          <w:lang w:eastAsia="ru-RU" w:bidi="ar-SA"/>
        </w:rPr>
        <w:t xml:space="preserve">Разделение сети на </w:t>
      </w:r>
      <w:r>
        <w:rPr>
          <w:lang w:val="en-US" w:eastAsia="ru-RU" w:bidi="ar-SA"/>
        </w:rPr>
        <w:t xml:space="preserve">VLAN </w:t>
      </w:r>
      <w:r>
        <w:rPr>
          <w:lang w:eastAsia="ru-RU" w:bidi="ar-SA"/>
        </w:rPr>
        <w:t>по логической составляющей</w:t>
      </w:r>
      <w:r>
        <w:rPr>
          <w:lang w:val="en-US" w:eastAsia="ru-RU" w:bidi="ar-SA"/>
        </w:rPr>
        <w:t>;</w:t>
      </w:r>
    </w:p>
    <w:p w14:paraId="7A1CC47F" w14:textId="56E54939" w:rsidR="00FB2082" w:rsidRPr="00FB2082" w:rsidRDefault="00FB2082" w:rsidP="00FB2082">
      <w:pPr>
        <w:pStyle w:val="ListParagraph"/>
        <w:numPr>
          <w:ilvl w:val="0"/>
          <w:numId w:val="30"/>
        </w:numPr>
        <w:ind w:left="0" w:firstLine="709"/>
        <w:rPr>
          <w:lang w:eastAsia="ru-RU" w:bidi="ar-SA"/>
        </w:rPr>
      </w:pPr>
      <w:r>
        <w:rPr>
          <w:lang w:eastAsia="ru-RU" w:bidi="ar-SA"/>
        </w:rPr>
        <w:t xml:space="preserve">Наличие различных </w:t>
      </w:r>
      <w:r>
        <w:rPr>
          <w:lang w:val="en-US" w:eastAsia="ru-RU" w:bidi="ar-SA"/>
        </w:rPr>
        <w:t>WiFi</w:t>
      </w:r>
      <w:r>
        <w:rPr>
          <w:lang w:eastAsia="ru-RU" w:bidi="ar-SA"/>
        </w:rPr>
        <w:t xml:space="preserve"> сетей, администрируемых с локального контроллера</w:t>
      </w:r>
      <w:r>
        <w:rPr>
          <w:lang w:val="en-US" w:eastAsia="ru-RU" w:bidi="ar-SA"/>
        </w:rPr>
        <w:t>;</w:t>
      </w:r>
    </w:p>
    <w:p w14:paraId="0BAD9DDF" w14:textId="2535886E" w:rsidR="00FB2082" w:rsidRDefault="00FB2082" w:rsidP="009D3DF9">
      <w:pPr>
        <w:pStyle w:val="ListParagraph"/>
        <w:numPr>
          <w:ilvl w:val="0"/>
          <w:numId w:val="30"/>
        </w:numPr>
        <w:ind w:left="0" w:firstLine="709"/>
        <w:rPr>
          <w:lang w:eastAsia="ru-RU" w:bidi="ar-SA"/>
        </w:rPr>
      </w:pPr>
      <w:r>
        <w:rPr>
          <w:lang w:eastAsia="ru-RU" w:bidi="ar-SA"/>
        </w:rPr>
        <w:t>Обеспечено конфигурирование и размещение локального файлового сервера</w:t>
      </w:r>
      <w:r>
        <w:rPr>
          <w:lang w:val="en-US" w:eastAsia="ru-RU" w:bidi="ar-SA"/>
        </w:rPr>
        <w:t>;</w:t>
      </w:r>
    </w:p>
    <w:p w14:paraId="0BA9B8D5" w14:textId="353704E5" w:rsidR="00FB2082" w:rsidRPr="00FB2082" w:rsidRDefault="00FB2082" w:rsidP="00FB2082">
      <w:pPr>
        <w:pStyle w:val="ListParagraph"/>
        <w:numPr>
          <w:ilvl w:val="0"/>
          <w:numId w:val="30"/>
        </w:numPr>
        <w:ind w:left="0" w:firstLine="709"/>
        <w:rPr>
          <w:lang w:eastAsia="ru-RU" w:bidi="ar-SA"/>
        </w:rPr>
      </w:pPr>
      <w:r>
        <w:rPr>
          <w:lang w:eastAsia="ru-RU" w:bidi="ar-SA"/>
        </w:rPr>
        <w:t xml:space="preserve">Обеспечен выход в интернет, с использованием </w:t>
      </w:r>
      <w:r>
        <w:rPr>
          <w:lang w:val="en-US" w:eastAsia="ru-RU" w:bidi="ar-SA"/>
        </w:rPr>
        <w:t>PAT</w:t>
      </w:r>
      <w:r>
        <w:rPr>
          <w:lang w:eastAsia="ru-RU" w:bidi="ar-SA"/>
        </w:rPr>
        <w:t xml:space="preserve">, не требуя большого количества публичных </w:t>
      </w:r>
      <w:r>
        <w:rPr>
          <w:lang w:val="en-US" w:eastAsia="ru-RU" w:bidi="ar-SA"/>
        </w:rPr>
        <w:t>IP</w:t>
      </w:r>
      <w:r>
        <w:rPr>
          <w:lang w:eastAsia="ru-RU" w:bidi="ar-SA"/>
        </w:rPr>
        <w:t>-адресов</w:t>
      </w:r>
      <w:r>
        <w:rPr>
          <w:lang w:val="en-US" w:eastAsia="ru-RU" w:bidi="ar-SA"/>
        </w:rPr>
        <w:t>;</w:t>
      </w:r>
    </w:p>
    <w:p w14:paraId="1AC3A254" w14:textId="0803EDCB" w:rsidR="00FB2082" w:rsidRPr="002D62F0" w:rsidRDefault="00FB2082" w:rsidP="00FB2082">
      <w:pPr>
        <w:pStyle w:val="ListParagraph"/>
        <w:numPr>
          <w:ilvl w:val="0"/>
          <w:numId w:val="30"/>
        </w:numPr>
        <w:ind w:left="0" w:firstLine="709"/>
        <w:rPr>
          <w:lang w:eastAsia="ru-RU" w:bidi="ar-SA"/>
        </w:rPr>
      </w:pPr>
      <w:r>
        <w:rPr>
          <w:lang w:eastAsia="ru-RU" w:bidi="ar-SA"/>
        </w:rPr>
        <w:t>Сконфигурирована подсеть для беспроводных гостевых подключений</w:t>
      </w:r>
      <w:r w:rsidR="002D62F0">
        <w:rPr>
          <w:lang w:val="en-US" w:eastAsia="ru-RU" w:bidi="ar-SA"/>
        </w:rPr>
        <w:t>;</w:t>
      </w:r>
    </w:p>
    <w:p w14:paraId="58AE053F" w14:textId="77777777" w:rsidR="002D62F0" w:rsidRPr="002D62F0" w:rsidRDefault="002D62F0" w:rsidP="002D62F0">
      <w:pPr>
        <w:pStyle w:val="ListParagraph"/>
        <w:numPr>
          <w:ilvl w:val="0"/>
          <w:numId w:val="30"/>
        </w:numPr>
        <w:ind w:left="0" w:firstLine="709"/>
        <w:rPr>
          <w:lang w:eastAsia="ru-RU" w:bidi="ar-SA"/>
        </w:rPr>
      </w:pPr>
      <w:r>
        <w:rPr>
          <w:lang w:eastAsia="ru-RU" w:bidi="ar-SA"/>
        </w:rPr>
        <w:t xml:space="preserve">Обеспечена автоматическая настройка </w:t>
      </w:r>
      <w:r>
        <w:rPr>
          <w:lang w:val="en-US" w:eastAsia="ru-RU" w:bidi="ar-SA"/>
        </w:rPr>
        <w:t xml:space="preserve">IPv4 </w:t>
      </w:r>
      <w:r>
        <w:rPr>
          <w:lang w:eastAsia="ru-RU" w:bidi="ar-SA"/>
        </w:rPr>
        <w:t xml:space="preserve">и </w:t>
      </w:r>
      <w:r>
        <w:rPr>
          <w:lang w:val="en-US" w:eastAsia="ru-RU" w:bidi="ar-SA"/>
        </w:rPr>
        <w:t xml:space="preserve">IPv6 </w:t>
      </w:r>
      <w:r>
        <w:rPr>
          <w:lang w:eastAsia="ru-RU" w:bidi="ar-SA"/>
        </w:rPr>
        <w:t>адресов для конечных устройств</w:t>
      </w:r>
      <w:r>
        <w:rPr>
          <w:lang w:val="en-US" w:eastAsia="ru-RU" w:bidi="ar-SA"/>
        </w:rPr>
        <w:t>;</w:t>
      </w:r>
    </w:p>
    <w:p w14:paraId="2762B4BD" w14:textId="410E8655" w:rsidR="002D62F0" w:rsidRDefault="002D62F0" w:rsidP="002D62F0">
      <w:pPr>
        <w:pStyle w:val="ListParagraph"/>
        <w:numPr>
          <w:ilvl w:val="0"/>
          <w:numId w:val="30"/>
        </w:numPr>
        <w:ind w:left="0" w:firstLine="709"/>
        <w:rPr>
          <w:lang w:eastAsia="ru-RU" w:bidi="ar-SA"/>
        </w:rPr>
      </w:pPr>
      <w:r>
        <w:rPr>
          <w:lang w:eastAsia="ru-RU" w:bidi="ar-SA"/>
        </w:rPr>
        <w:t xml:space="preserve">Произведено описание и рекомендации к креплению и размещению сетевого оборудования, а </w:t>
      </w:r>
      <w:r w:rsidR="00C10CEB">
        <w:rPr>
          <w:lang w:eastAsia="ru-RU" w:bidi="ar-SA"/>
        </w:rPr>
        <w:t>также</w:t>
      </w:r>
      <w:r>
        <w:rPr>
          <w:lang w:eastAsia="ru-RU" w:bidi="ar-SA"/>
        </w:rPr>
        <w:t xml:space="preserve"> проектировочный расчёт качества покрытия беспроводной сетью.</w:t>
      </w:r>
    </w:p>
    <w:p w14:paraId="306E825C" w14:textId="6DB1E7C9" w:rsidR="00FB2082" w:rsidRDefault="00FB2082" w:rsidP="00FB2082">
      <w:pPr>
        <w:rPr>
          <w:lang w:eastAsia="ru-RU" w:bidi="ar-SA"/>
        </w:rPr>
      </w:pPr>
      <w:r>
        <w:rPr>
          <w:lang w:eastAsia="ru-RU" w:bidi="ar-SA"/>
        </w:rPr>
        <w:t xml:space="preserve">Полученные результаты обеспечивают надежную и эффективную локальную сеть, готовую к использованию в предполагаемых рабочих условиях. </w:t>
      </w:r>
    </w:p>
    <w:p w14:paraId="431D6BD1" w14:textId="00733695" w:rsidR="00CB0684" w:rsidRPr="008478BD" w:rsidRDefault="00FB2082" w:rsidP="00FB2082">
      <w:pPr>
        <w:rPr>
          <w:lang w:eastAsia="ru-RU" w:bidi="ar-SA"/>
        </w:rPr>
      </w:pPr>
      <w:r>
        <w:rPr>
          <w:lang w:eastAsia="ru-RU" w:bidi="ar-SA"/>
        </w:rPr>
        <w:t>В заключение хочется отметить, что выполнение данного проекта позволило углубить понимание принципов проектирования и настройки локальных компьютерных сетей, а также приобрести дополнительные теоретические навыки в области выбора оборудования, настройки компонентов и создания структурированных кабельных систем.</w:t>
      </w:r>
      <w:r w:rsidRPr="008478BD">
        <w:rPr>
          <w:lang w:eastAsia="ru-RU" w:bidi="ar-SA"/>
        </w:rPr>
        <w:t xml:space="preserve"> </w:t>
      </w:r>
      <w:r w:rsidR="00CB0684" w:rsidRPr="008478BD">
        <w:rPr>
          <w:lang w:eastAsia="ru-RU" w:bidi="ar-SA"/>
        </w:rPr>
        <w:br w:type="page"/>
      </w:r>
    </w:p>
    <w:p w14:paraId="2B30A772" w14:textId="7AFFD1B8" w:rsidR="00510C04" w:rsidRPr="008478BD" w:rsidRDefault="00510C04" w:rsidP="002C2A00">
      <w:pPr>
        <w:pStyle w:val="Heading1"/>
        <w:jc w:val="center"/>
        <w:rPr>
          <w:rFonts w:eastAsia="Arial"/>
          <w:lang w:eastAsia="ru-RU" w:bidi="ar-SA"/>
        </w:rPr>
      </w:pPr>
      <w:bookmarkStart w:id="55" w:name="_Toc152710398"/>
      <w:r w:rsidRPr="008478BD">
        <w:lastRenderedPageBreak/>
        <w:t>СПИСОК</w:t>
      </w:r>
      <w:r w:rsidRPr="008478BD">
        <w:rPr>
          <w:rFonts w:eastAsia="Arial"/>
          <w:lang w:eastAsia="ru-RU" w:bidi="ar-SA"/>
        </w:rPr>
        <w:t xml:space="preserve"> ИСПОЛЬЗОВАННЫХ ИСТОЧНИКОВ</w:t>
      </w:r>
      <w:bookmarkEnd w:id="55"/>
    </w:p>
    <w:p w14:paraId="40345148" w14:textId="77777777" w:rsidR="00807FE4" w:rsidRPr="008478BD" w:rsidRDefault="00807FE4" w:rsidP="00791F09">
      <w:pPr>
        <w:ind w:firstLine="0"/>
        <w:rPr>
          <w:rFonts w:cs="Times New Roman"/>
          <w:color w:val="000000" w:themeColor="text1"/>
          <w:szCs w:val="28"/>
        </w:rPr>
      </w:pPr>
      <w:bookmarkStart w:id="56" w:name="OLE_LINK60"/>
      <w:bookmarkStart w:id="57" w:name="OLE_LINK61"/>
    </w:p>
    <w:p w14:paraId="5D31B50F" w14:textId="70FF981E" w:rsidR="003221C5" w:rsidRPr="003221C5" w:rsidRDefault="00D30A50" w:rsidP="003221C5">
      <w:r>
        <w:rPr>
          <w:lang w:val="en-US"/>
        </w:rPr>
        <w:t>[1]</w:t>
      </w:r>
      <w:r>
        <w:t xml:space="preserve"> Компьютер</w:t>
      </w:r>
      <w:r w:rsidRPr="00D30A50">
        <w:t xml:space="preserve"> Z-</w:t>
      </w:r>
      <w:proofErr w:type="spellStart"/>
      <w:r w:rsidRPr="00D30A50">
        <w:t>Tech</w:t>
      </w:r>
      <w:proofErr w:type="spellEnd"/>
      <w:r w:rsidRPr="00D30A50">
        <w:t xml:space="preserve"> 5-34G-16-120-1000-320-N-190047n</w:t>
      </w:r>
      <w:r>
        <w:rPr>
          <w:lang w:val="en-US"/>
        </w:rPr>
        <w:t xml:space="preserve"> 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</w:t>
      </w:r>
      <w:r w:rsidR="003221C5">
        <w:t>е</w:t>
      </w:r>
      <w:r>
        <w:t xml:space="preserve"> данные. </w:t>
      </w:r>
      <w:r>
        <w:rPr>
          <w:lang w:val="en-US"/>
        </w:rPr>
        <w:t>–</w:t>
      </w:r>
      <w:r>
        <w:t xml:space="preserve"> Режим доступа:</w:t>
      </w:r>
      <w:r w:rsidR="0063167F">
        <w:rPr>
          <w:lang w:val="en-US"/>
        </w:rPr>
        <w:t xml:space="preserve"> </w:t>
      </w:r>
      <w:r w:rsidRPr="00D30A50">
        <w:t>https://catalog.onliner.by/desktoppc/ztech/ztec534g161201pj</w:t>
      </w:r>
    </w:p>
    <w:p w14:paraId="4C21B4A2" w14:textId="339BF96D" w:rsidR="007958C6" w:rsidRDefault="007958C6" w:rsidP="00F22A15">
      <w:pPr>
        <w:rPr>
          <w:lang w:val="en-US"/>
        </w:rPr>
      </w:pPr>
      <w:r>
        <w:rPr>
          <w:lang w:val="en-US"/>
        </w:rPr>
        <w:t>[2]</w:t>
      </w:r>
      <w:r>
        <w:t xml:space="preserve"> Компьютер</w:t>
      </w:r>
      <w:r w:rsidRPr="00D30A50">
        <w:t xml:space="preserve"> </w:t>
      </w:r>
      <w:r w:rsidR="0073492C">
        <w:rPr>
          <w:lang w:val="en-US"/>
        </w:rPr>
        <w:t xml:space="preserve">ASUS D700ME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Электронный данные. </w:t>
      </w:r>
      <w:r>
        <w:rPr>
          <w:lang w:val="en-US"/>
        </w:rPr>
        <w:t>–</w:t>
      </w:r>
      <w:r>
        <w:t xml:space="preserve"> Режим доступа:</w:t>
      </w:r>
      <w:r w:rsidR="0063167F">
        <w:rPr>
          <w:lang w:val="en-US"/>
        </w:rPr>
        <w:t xml:space="preserve"> </w:t>
      </w:r>
      <w:r w:rsidR="0073492C" w:rsidRPr="0073492C">
        <w:rPr>
          <w:lang w:val="en-US"/>
        </w:rPr>
        <w:t>https://www.asus.com/displays-desktops/tower-pcs/expertcenter/expertcenter-d7-mini-tower-d700me/</w:t>
      </w:r>
    </w:p>
    <w:p w14:paraId="01BCA497" w14:textId="493899BD" w:rsidR="003221C5" w:rsidRPr="003221C5" w:rsidRDefault="003221C5" w:rsidP="00F22A15">
      <w:r>
        <w:rPr>
          <w:lang w:val="en-US"/>
        </w:rPr>
        <w:t xml:space="preserve">[3] </w:t>
      </w:r>
      <w:r>
        <w:t xml:space="preserve">Приложение аутентификации от компании </w:t>
      </w:r>
      <w:proofErr w:type="spellStart"/>
      <w:r>
        <w:rPr>
          <w:lang w:val="en-US"/>
        </w:rPr>
        <w:t>miniOrange</w:t>
      </w:r>
      <w:proofErr w:type="spellEnd"/>
      <w:r>
        <w:rPr>
          <w:lang w:val="en-US"/>
        </w:rPr>
        <w:t xml:space="preserve"> [</w:t>
      </w:r>
      <w:r>
        <w:t>электронный ресурс</w:t>
      </w:r>
      <w:r>
        <w:rPr>
          <w:lang w:val="en-US"/>
        </w:rPr>
        <w:t>]</w:t>
      </w:r>
      <w:r>
        <w:t>. – Электронные данные</w:t>
      </w:r>
      <w:r w:rsidR="00C61E49">
        <w:t xml:space="preserve">. – Режим доступа: </w:t>
      </w:r>
      <w:r w:rsidR="00C61E49" w:rsidRPr="00C61E49">
        <w:t>miniorange.s3.amazonaws.com/public/plugins/idp/mOCredentialProvider.msi</w:t>
      </w:r>
    </w:p>
    <w:p w14:paraId="2B042707" w14:textId="4049AE6D" w:rsidR="00D866C7" w:rsidRDefault="00374E97" w:rsidP="00F22A15">
      <w:pPr>
        <w:ind w:firstLine="708"/>
        <w:rPr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t>[</w:t>
      </w:r>
      <w:r w:rsidR="00502439">
        <w:rPr>
          <w:rFonts w:cs="Times New Roman"/>
          <w:color w:val="000000" w:themeColor="text1"/>
          <w:szCs w:val="28"/>
        </w:rPr>
        <w:t>4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Драйвера для принтера </w:t>
      </w:r>
      <w:r>
        <w:rPr>
          <w:rFonts w:cs="Times New Roman"/>
          <w:color w:val="000000" w:themeColor="text1"/>
          <w:szCs w:val="28"/>
          <w:lang w:val="en-US"/>
        </w:rPr>
        <w:t xml:space="preserve">Kyocera </w:t>
      </w:r>
      <w:r w:rsidRPr="00374E97">
        <w:rPr>
          <w:rFonts w:cs="Times New Roman"/>
          <w:color w:val="000000" w:themeColor="text1"/>
          <w:szCs w:val="28"/>
          <w:lang w:val="en-US"/>
        </w:rPr>
        <w:t xml:space="preserve">P3145DN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</w:t>
      </w:r>
      <w:r w:rsidR="003221C5">
        <w:t>е</w:t>
      </w:r>
      <w:r>
        <w:t xml:space="preserve"> данные. </w:t>
      </w:r>
      <w:r>
        <w:rPr>
          <w:lang w:val="en-US"/>
        </w:rPr>
        <w:t>–</w:t>
      </w:r>
      <w:r>
        <w:t xml:space="preserve"> Режим доступа:</w:t>
      </w:r>
      <w:r w:rsidR="00BB39B7">
        <w:rPr>
          <w:lang w:val="en-US"/>
        </w:rPr>
        <w:t xml:space="preserve"> </w:t>
      </w:r>
      <w:r w:rsidR="006D4124" w:rsidRPr="006D4124">
        <w:rPr>
          <w:lang w:val="en-US"/>
        </w:rPr>
        <w:t>https://www.kyoceradocumentsolutions.eu/en/support/downloads.name-L2V1L2VuL3ByaW50ZXJzL0VDT1NZU1AzMTQ1RE4=.html</w:t>
      </w:r>
    </w:p>
    <w:p w14:paraId="20453BB7" w14:textId="783E2B2C" w:rsidR="006D4124" w:rsidRPr="00374E97" w:rsidRDefault="006D4124" w:rsidP="00F22A15">
      <w:pPr>
        <w:ind w:firstLine="708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t>[</w:t>
      </w:r>
      <w:r w:rsidR="00502439">
        <w:rPr>
          <w:rFonts w:cs="Times New Roman"/>
          <w:color w:val="000000" w:themeColor="text1"/>
          <w:szCs w:val="28"/>
        </w:rPr>
        <w:t>5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Драйвера для принтера </w:t>
      </w:r>
      <w:proofErr w:type="spellStart"/>
      <w:r w:rsidRPr="006D4124">
        <w:rPr>
          <w:rFonts w:cs="Times New Roman"/>
          <w:color w:val="000000" w:themeColor="text1"/>
          <w:szCs w:val="28"/>
        </w:rPr>
        <w:t>Epson</w:t>
      </w:r>
      <w:proofErr w:type="spellEnd"/>
      <w:r w:rsidRPr="006D4124">
        <w:rPr>
          <w:rFonts w:cs="Times New Roman"/>
          <w:color w:val="000000" w:themeColor="text1"/>
          <w:szCs w:val="28"/>
        </w:rPr>
        <w:t xml:space="preserve"> L1300</w:t>
      </w:r>
      <w:r w:rsidRPr="006D4124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</w:t>
      </w:r>
      <w:r w:rsidR="003221C5">
        <w:t>е</w:t>
      </w:r>
      <w:r>
        <w:t xml:space="preserve"> данные. </w:t>
      </w:r>
      <w:r>
        <w:rPr>
          <w:lang w:val="en-US"/>
        </w:rPr>
        <w:t>–</w:t>
      </w:r>
      <w:r>
        <w:t xml:space="preserve"> Режим доступа:</w:t>
      </w:r>
      <w:r w:rsidR="00BB39B7">
        <w:rPr>
          <w:lang w:val="en-US"/>
        </w:rPr>
        <w:t xml:space="preserve"> </w:t>
      </w:r>
      <w:r w:rsidRPr="006D4124">
        <w:rPr>
          <w:rFonts w:cs="Times New Roman"/>
          <w:color w:val="000000" w:themeColor="text1"/>
          <w:szCs w:val="28"/>
          <w:lang w:val="en-US"/>
        </w:rPr>
        <w:t>https://www.epson.co.id/Ink-Tank-Printers/L-Series/Epson-L1300/s/SPT</w:t>
      </w:r>
      <w:r>
        <w:rPr>
          <w:rFonts w:cs="Times New Roman"/>
          <w:color w:val="000000" w:themeColor="text1"/>
          <w:szCs w:val="28"/>
          <w:lang w:val="en-US"/>
        </w:rPr>
        <w:t>_</w:t>
      </w:r>
      <w:r w:rsidRPr="006D4124">
        <w:rPr>
          <w:rFonts w:cs="Times New Roman"/>
          <w:color w:val="000000" w:themeColor="text1"/>
          <w:szCs w:val="28"/>
          <w:lang w:val="en-US"/>
        </w:rPr>
        <w:t>C11CD1300</w:t>
      </w:r>
    </w:p>
    <w:p w14:paraId="30186527" w14:textId="39F2A4FC" w:rsidR="000C400A" w:rsidRDefault="000C400A" w:rsidP="00F22A15">
      <w:pPr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t>[</w:t>
      </w:r>
      <w:r w:rsidR="00502439">
        <w:rPr>
          <w:rFonts w:cs="Times New Roman"/>
          <w:color w:val="000000" w:themeColor="text1"/>
          <w:szCs w:val="28"/>
        </w:rPr>
        <w:t>6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Характеристики маршрутизатора </w:t>
      </w:r>
      <w:r>
        <w:rPr>
          <w:rFonts w:cs="Times New Roman"/>
          <w:color w:val="000000" w:themeColor="text1"/>
          <w:szCs w:val="28"/>
          <w:lang w:val="en-US"/>
        </w:rPr>
        <w:t>Cisco ISR4431</w:t>
      </w:r>
      <w:r w:rsidRPr="006D4124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Электронный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bookmarkStart w:id="58" w:name="_Hlk150249404"/>
      <w:r w:rsidR="00A12C2E" w:rsidRPr="00A12C2E">
        <w:rPr>
          <w:rFonts w:cs="Times New Roman"/>
          <w:color w:val="000000" w:themeColor="text1"/>
          <w:szCs w:val="28"/>
          <w:lang w:val="en-US"/>
        </w:rPr>
        <w:t>https://www.cisco-russia.ru.com/routers/cisco-isr4431-v-k9</w:t>
      </w:r>
      <w:bookmarkEnd w:id="58"/>
    </w:p>
    <w:p w14:paraId="712BE0D9" w14:textId="7AEB3C98" w:rsidR="00A12C2E" w:rsidRPr="000C400A" w:rsidRDefault="006652E1" w:rsidP="00F22A15">
      <w:pPr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t>[</w:t>
      </w:r>
      <w:r w:rsidR="00502439">
        <w:rPr>
          <w:rFonts w:cs="Times New Roman"/>
          <w:color w:val="000000" w:themeColor="text1"/>
          <w:szCs w:val="28"/>
        </w:rPr>
        <w:t>7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Характеристики маршрутизаторов серии </w:t>
      </w:r>
      <w:r>
        <w:rPr>
          <w:rFonts w:cs="Times New Roman"/>
          <w:color w:val="000000" w:themeColor="text1"/>
          <w:szCs w:val="28"/>
          <w:lang w:val="en-US"/>
        </w:rPr>
        <w:t>Cisco 350</w:t>
      </w:r>
      <w:r w:rsidRPr="006D4124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</w:t>
      </w:r>
      <w:r w:rsidR="003221C5">
        <w:t>е</w:t>
      </w:r>
      <w:r>
        <w:t xml:space="preserve">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Pr="006652E1">
        <w:rPr>
          <w:rFonts w:cs="Times New Roman"/>
          <w:color w:val="000000" w:themeColor="text1"/>
          <w:szCs w:val="28"/>
          <w:lang w:val="en-US"/>
        </w:rPr>
        <w:t>https://www.cisco.com/c/en/us/products/collateral/switches/small-business-smart-switches/data-sheet-c78-737359.html</w:t>
      </w:r>
    </w:p>
    <w:p w14:paraId="00240745" w14:textId="39AFBBE1" w:rsidR="00173FA9" w:rsidRDefault="00C34F5C" w:rsidP="00F22A15">
      <w:pPr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t>[</w:t>
      </w:r>
      <w:r w:rsidR="00502439">
        <w:rPr>
          <w:rFonts w:cs="Times New Roman"/>
          <w:color w:val="000000" w:themeColor="text1"/>
          <w:szCs w:val="28"/>
        </w:rPr>
        <w:t>8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Характеристики сервера </w:t>
      </w:r>
      <w:r w:rsidRPr="00C34F5C">
        <w:rPr>
          <w:rFonts w:cs="Times New Roman"/>
          <w:color w:val="000000" w:themeColor="text1"/>
          <w:szCs w:val="28"/>
          <w:lang w:val="en-US"/>
        </w:rPr>
        <w:t xml:space="preserve">Dell EMC PowerEdge </w:t>
      </w:r>
      <w:r w:rsidR="00250103">
        <w:rPr>
          <w:rFonts w:cs="Times New Roman"/>
          <w:color w:val="000000" w:themeColor="text1"/>
          <w:szCs w:val="28"/>
          <w:lang w:val="en-US"/>
        </w:rPr>
        <w:t>R450</w:t>
      </w:r>
      <w:r w:rsidRPr="006D4124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</w:t>
      </w:r>
      <w:r w:rsidR="00C61E49">
        <w:t>е</w:t>
      </w:r>
      <w:r>
        <w:t xml:space="preserve">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="00250103" w:rsidRPr="00250103">
        <w:rPr>
          <w:rFonts w:cs="Times New Roman"/>
          <w:color w:val="000000" w:themeColor="text1"/>
          <w:szCs w:val="28"/>
          <w:lang w:val="en-US"/>
        </w:rPr>
        <w:t>http://raid.by/load-file/servers/servers-dell/Dell_EMC_PowerEdge-R450-Spec-Sheet.pdf</w:t>
      </w:r>
    </w:p>
    <w:p w14:paraId="351B509A" w14:textId="71999F90" w:rsidR="005F0C03" w:rsidRDefault="006D033B" w:rsidP="005F0C03">
      <w:pPr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t>[</w:t>
      </w:r>
      <w:r w:rsidR="00502439">
        <w:rPr>
          <w:rFonts w:cs="Times New Roman"/>
          <w:color w:val="000000" w:themeColor="text1"/>
          <w:szCs w:val="28"/>
        </w:rPr>
        <w:t>9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Характеристики сервера </w:t>
      </w:r>
      <w:proofErr w:type="spellStart"/>
      <w:r w:rsidR="00053DEA" w:rsidRPr="00053DEA">
        <w:rPr>
          <w:rFonts w:cs="Times New Roman"/>
          <w:color w:val="000000" w:themeColor="text1"/>
          <w:szCs w:val="28"/>
          <w:lang w:val="en-US"/>
        </w:rPr>
        <w:t>Сервер</w:t>
      </w:r>
      <w:proofErr w:type="spellEnd"/>
      <w:r w:rsidR="00053DEA" w:rsidRPr="00053DEA">
        <w:rPr>
          <w:rFonts w:cs="Times New Roman"/>
          <w:color w:val="000000" w:themeColor="text1"/>
          <w:szCs w:val="28"/>
          <w:lang w:val="en-US"/>
        </w:rPr>
        <w:t xml:space="preserve"> Lenovo </w:t>
      </w:r>
      <w:proofErr w:type="spellStart"/>
      <w:r w:rsidR="00053DEA" w:rsidRPr="00053DEA">
        <w:rPr>
          <w:rFonts w:cs="Times New Roman"/>
          <w:color w:val="000000" w:themeColor="text1"/>
          <w:szCs w:val="28"/>
          <w:lang w:val="en-US"/>
        </w:rPr>
        <w:t>ThinkSystem</w:t>
      </w:r>
      <w:proofErr w:type="spellEnd"/>
      <w:r w:rsidR="00053DEA" w:rsidRPr="00053DEA">
        <w:rPr>
          <w:rFonts w:cs="Times New Roman"/>
          <w:color w:val="000000" w:themeColor="text1"/>
          <w:szCs w:val="28"/>
          <w:lang w:val="en-US"/>
        </w:rPr>
        <w:t xml:space="preserve"> SR630 V2</w:t>
      </w:r>
      <w:r w:rsidR="00053DEA">
        <w:rPr>
          <w:rFonts w:cs="Times New Roman"/>
          <w:color w:val="000000" w:themeColor="text1"/>
          <w:szCs w:val="28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</w:t>
      </w:r>
      <w:r w:rsidR="00C61E49">
        <w:t>е</w:t>
      </w:r>
      <w:r>
        <w:t xml:space="preserve">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="005F0C03" w:rsidRPr="005F0C03">
        <w:rPr>
          <w:rFonts w:cs="Times New Roman"/>
          <w:color w:val="000000" w:themeColor="text1"/>
          <w:szCs w:val="28"/>
          <w:lang w:val="en-US"/>
        </w:rPr>
        <w:t xml:space="preserve">https://www.lenovo.com/us/en/p/servers-storage/servers/racks/thinksystem-sr630-v2/77xx7sr63v2 </w:t>
      </w:r>
    </w:p>
    <w:p w14:paraId="0414755C" w14:textId="72CEFC27" w:rsidR="00F22A15" w:rsidRDefault="00B93279" w:rsidP="005F0C03">
      <w:pPr>
        <w:rPr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[</w:t>
      </w:r>
      <w:r w:rsidR="00502439">
        <w:rPr>
          <w:rFonts w:cs="Times New Roman"/>
          <w:color w:val="000000" w:themeColor="text1"/>
          <w:szCs w:val="28"/>
        </w:rPr>
        <w:t>10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Характеристики точек доступа </w:t>
      </w:r>
      <w:r>
        <w:rPr>
          <w:rFonts w:cs="Times New Roman"/>
          <w:color w:val="000000" w:themeColor="text1"/>
          <w:szCs w:val="28"/>
          <w:lang w:val="en-US"/>
        </w:rPr>
        <w:t xml:space="preserve">Cisco </w:t>
      </w:r>
      <w:r>
        <w:rPr>
          <w:rFonts w:cs="Times New Roman"/>
          <w:color w:val="000000" w:themeColor="text1"/>
          <w:szCs w:val="28"/>
        </w:rPr>
        <w:t xml:space="preserve">серий </w:t>
      </w:r>
      <w:r>
        <w:rPr>
          <w:rFonts w:cs="Times New Roman"/>
          <w:color w:val="000000" w:themeColor="text1"/>
          <w:szCs w:val="28"/>
          <w:lang w:val="en-US"/>
        </w:rPr>
        <w:t>Aironet</w:t>
      </w:r>
      <w:r>
        <w:rPr>
          <w:rFonts w:cs="Times New Roman"/>
          <w:color w:val="000000" w:themeColor="text1"/>
          <w:szCs w:val="28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</w:t>
      </w:r>
      <w:r w:rsidR="00C61E49">
        <w:t>е</w:t>
      </w:r>
      <w:r>
        <w:t xml:space="preserve">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="00F22A15" w:rsidRPr="00F22A15">
        <w:rPr>
          <w:szCs w:val="28"/>
        </w:rPr>
        <w:t>https://www.router-switch.com/media/upload/product-pdf/cisco-indoor-access-points-comparison-chart.pdf?utm_source=product_pdf&amp;utm_medium=links&amp;utm_campaign=pdf</w:t>
      </w:r>
      <w:r w:rsidRPr="00B93279">
        <w:rPr>
          <w:szCs w:val="28"/>
        </w:rPr>
        <w:t xml:space="preserve"> </w:t>
      </w:r>
    </w:p>
    <w:p w14:paraId="73D0CA04" w14:textId="749B40E7" w:rsidR="00482AE9" w:rsidRDefault="00F22A15" w:rsidP="00F22A15">
      <w:pPr>
        <w:widowControl/>
        <w:rPr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[1</w:t>
      </w:r>
      <w:r w:rsidR="00502439">
        <w:rPr>
          <w:rFonts w:cs="Times New Roman"/>
          <w:color w:val="000000" w:themeColor="text1"/>
          <w:szCs w:val="28"/>
        </w:rPr>
        <w:t>1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Характеристики точек доступа </w:t>
      </w:r>
      <w:r>
        <w:rPr>
          <w:rFonts w:cs="Times New Roman"/>
          <w:color w:val="000000" w:themeColor="text1"/>
          <w:szCs w:val="28"/>
          <w:lang w:val="en-US"/>
        </w:rPr>
        <w:t xml:space="preserve">Cisco </w:t>
      </w:r>
      <w:r>
        <w:rPr>
          <w:rFonts w:cs="Times New Roman"/>
          <w:color w:val="000000" w:themeColor="text1"/>
          <w:szCs w:val="28"/>
        </w:rPr>
        <w:t xml:space="preserve">серий </w:t>
      </w:r>
      <w:r w:rsidR="00502439" w:rsidRPr="00502439">
        <w:rPr>
          <w:rFonts w:cs="Times New Roman"/>
          <w:color w:val="000000" w:themeColor="text1"/>
          <w:szCs w:val="28"/>
          <w:lang w:val="en-US"/>
        </w:rPr>
        <w:t xml:space="preserve">Catalyst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</w:t>
      </w:r>
      <w:r w:rsidR="00C61E49">
        <w:t>е</w:t>
      </w:r>
      <w:r>
        <w:t xml:space="preserve">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="00482AE9" w:rsidRPr="00482AE9">
        <w:rPr>
          <w:szCs w:val="28"/>
        </w:rPr>
        <w:t>https://www.cisco.com/c/en/us/products/collateral/wireless/catalyst-9100ax-access-points/datasheet-c78-741988.html</w:t>
      </w:r>
    </w:p>
    <w:p w14:paraId="7D877F08" w14:textId="74D48C5A" w:rsidR="00AC623E" w:rsidRDefault="00482AE9" w:rsidP="007E3B61">
      <w:pPr>
        <w:widowControl/>
        <w:rPr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[1</w:t>
      </w:r>
      <w:r w:rsidR="00502439">
        <w:rPr>
          <w:rFonts w:cs="Times New Roman"/>
          <w:color w:val="000000" w:themeColor="text1"/>
          <w:szCs w:val="28"/>
        </w:rPr>
        <w:t>2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Характеристики </w:t>
      </w:r>
      <w:r w:rsidR="00EE279F">
        <w:rPr>
          <w:rFonts w:cs="Times New Roman"/>
          <w:color w:val="000000" w:themeColor="text1"/>
          <w:szCs w:val="28"/>
        </w:rPr>
        <w:t xml:space="preserve">контроллера </w:t>
      </w:r>
      <w:r>
        <w:rPr>
          <w:rFonts w:cs="Times New Roman"/>
          <w:color w:val="000000" w:themeColor="text1"/>
          <w:szCs w:val="28"/>
        </w:rPr>
        <w:t xml:space="preserve">точек доступа </w:t>
      </w:r>
      <w:r>
        <w:rPr>
          <w:rFonts w:cs="Times New Roman"/>
          <w:color w:val="000000" w:themeColor="text1"/>
          <w:szCs w:val="28"/>
          <w:lang w:val="en-US"/>
        </w:rPr>
        <w:t xml:space="preserve">Cisco </w:t>
      </w:r>
      <w:r w:rsidR="00EE279F">
        <w:rPr>
          <w:rFonts w:cs="Times New Roman"/>
          <w:color w:val="000000" w:themeColor="text1"/>
          <w:szCs w:val="28"/>
        </w:rPr>
        <w:t>2500</w:t>
      </w:r>
      <w:r w:rsidR="00771C9C">
        <w:rPr>
          <w:rFonts w:cs="Times New Roman"/>
          <w:color w:val="000000" w:themeColor="text1"/>
          <w:szCs w:val="28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</w:t>
      </w:r>
      <w:r w:rsidR="00C61E49">
        <w:t>е</w:t>
      </w:r>
      <w:r>
        <w:t xml:space="preserve">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="00AC623E" w:rsidRPr="00AC623E">
        <w:rPr>
          <w:szCs w:val="28"/>
        </w:rPr>
        <w:t>https://www.cisco.com/c/en/us/products/collateral/wireless/2500-series-wireless-controllers/data_sheet_c78-645111.html</w:t>
      </w:r>
    </w:p>
    <w:p w14:paraId="7DDB7166" w14:textId="4F24F259" w:rsidR="007528B8" w:rsidRDefault="007528B8" w:rsidP="00D45B25">
      <w:pPr>
        <w:widowControl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lastRenderedPageBreak/>
        <w:t xml:space="preserve">[13] </w:t>
      </w:r>
      <w:r>
        <w:rPr>
          <w:rFonts w:cs="Times New Roman"/>
          <w:color w:val="000000" w:themeColor="text1"/>
          <w:szCs w:val="28"/>
        </w:rPr>
        <w:t xml:space="preserve">«Что нового» в </w:t>
      </w:r>
      <w:r>
        <w:rPr>
          <w:rFonts w:cs="Times New Roman"/>
          <w:color w:val="000000" w:themeColor="text1"/>
          <w:szCs w:val="28"/>
          <w:lang w:val="en-US"/>
        </w:rPr>
        <w:t>Windows Server 2022</w:t>
      </w:r>
      <w:r>
        <w:rPr>
          <w:rFonts w:cs="Times New Roman"/>
          <w:color w:val="000000" w:themeColor="text1"/>
          <w:szCs w:val="28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</w:t>
      </w:r>
      <w:r w:rsidR="00C61E49">
        <w:t>е</w:t>
      </w:r>
      <w:r>
        <w:t xml:space="preserve">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Pr="007528B8">
        <w:rPr>
          <w:rFonts w:cs="Times New Roman"/>
          <w:color w:val="000000" w:themeColor="text1"/>
          <w:szCs w:val="28"/>
          <w:lang w:val="en-US"/>
        </w:rPr>
        <w:t>https://learn.microsoft.com/en-us/windows-server/get-started/whats-new-in-windows-server-2022</w:t>
      </w:r>
    </w:p>
    <w:p w14:paraId="5772178D" w14:textId="77F1B2A4" w:rsidR="00502439" w:rsidRDefault="00502439" w:rsidP="00D45B25">
      <w:pPr>
        <w:widowControl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t xml:space="preserve">[14] </w:t>
      </w:r>
      <w:r>
        <w:rPr>
          <w:rFonts w:cs="Times New Roman"/>
          <w:color w:val="000000" w:themeColor="text1"/>
          <w:szCs w:val="28"/>
        </w:rPr>
        <w:t xml:space="preserve">Драйвера </w:t>
      </w:r>
      <w:r>
        <w:rPr>
          <w:rFonts w:cs="Times New Roman"/>
          <w:color w:val="000000" w:themeColor="text1"/>
          <w:szCs w:val="28"/>
          <w:lang w:val="en-US"/>
        </w:rPr>
        <w:t xml:space="preserve">Lenovo </w:t>
      </w:r>
      <w:proofErr w:type="spellStart"/>
      <w:r>
        <w:rPr>
          <w:rFonts w:cs="Times New Roman"/>
          <w:color w:val="000000" w:themeColor="text1"/>
          <w:szCs w:val="28"/>
          <w:lang w:val="en-US"/>
        </w:rPr>
        <w:t>ThinkSystem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Электронные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Pr="00502439">
        <w:rPr>
          <w:rFonts w:cs="Times New Roman"/>
          <w:color w:val="000000" w:themeColor="text1"/>
          <w:szCs w:val="28"/>
          <w:lang w:val="en-US"/>
        </w:rPr>
        <w:t>https://windows-server.lenovo.com/repo/latest/</w:t>
      </w:r>
    </w:p>
    <w:p w14:paraId="68FD5FA0" w14:textId="77777777" w:rsidR="00672D99" w:rsidRDefault="007E3B61" w:rsidP="00D45B25">
      <w:pPr>
        <w:widowControl/>
        <w:rPr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[1</w:t>
      </w:r>
      <w:r w:rsidR="00502439">
        <w:rPr>
          <w:rFonts w:cs="Times New Roman"/>
          <w:color w:val="000000" w:themeColor="text1"/>
          <w:szCs w:val="28"/>
          <w:lang w:val="en-US"/>
        </w:rPr>
        <w:t>5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 w:rsidR="00E512C8">
        <w:rPr>
          <w:rFonts w:cs="Times New Roman"/>
          <w:color w:val="000000" w:themeColor="text1"/>
          <w:szCs w:val="28"/>
        </w:rPr>
        <w:t xml:space="preserve">Стандарт адресов </w:t>
      </w:r>
      <w:r w:rsidR="00E512C8">
        <w:rPr>
          <w:rFonts w:cs="Times New Roman"/>
          <w:color w:val="000000" w:themeColor="text1"/>
          <w:szCs w:val="28"/>
          <w:lang w:val="en-US"/>
        </w:rPr>
        <w:t>IPv6</w:t>
      </w:r>
      <w:r w:rsidR="00E512C8">
        <w:rPr>
          <w:rFonts w:cs="Times New Roman"/>
          <w:color w:val="000000" w:themeColor="text1"/>
          <w:szCs w:val="28"/>
        </w:rPr>
        <w:t xml:space="preserve"> типа </w:t>
      </w:r>
      <w:r w:rsidR="00E512C8">
        <w:rPr>
          <w:rFonts w:cs="Times New Roman"/>
          <w:color w:val="000000" w:themeColor="text1"/>
          <w:szCs w:val="28"/>
          <w:lang w:val="en-US"/>
        </w:rPr>
        <w:t>unique-local</w:t>
      </w:r>
      <w:r>
        <w:rPr>
          <w:rFonts w:cs="Times New Roman"/>
          <w:color w:val="000000" w:themeColor="text1"/>
          <w:szCs w:val="28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</w:t>
      </w:r>
      <w:r w:rsidR="00C61E49">
        <w:t>е</w:t>
      </w:r>
      <w:r>
        <w:t xml:space="preserve">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="00E512C8" w:rsidRPr="00E512C8">
        <w:rPr>
          <w:szCs w:val="28"/>
        </w:rPr>
        <w:t>https://datatracker.ietf.org/doc/html/rfc4193#section-3.2</w:t>
      </w:r>
    </w:p>
    <w:p w14:paraId="376E471C" w14:textId="7A93478B" w:rsidR="00FB6CC8" w:rsidRDefault="00672D99" w:rsidP="00D45B25">
      <w:pPr>
        <w:widowControl/>
        <w:rPr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 xml:space="preserve">[16] </w:t>
      </w:r>
      <w:r>
        <w:rPr>
          <w:rFonts w:cs="Times New Roman"/>
          <w:color w:val="000000" w:themeColor="text1"/>
          <w:szCs w:val="28"/>
        </w:rPr>
        <w:t>Характеристики кабеля</w:t>
      </w:r>
      <w:r>
        <w:rPr>
          <w:rFonts w:cs="Times New Roman"/>
          <w:color w:val="000000" w:themeColor="text1"/>
          <w:szCs w:val="28"/>
          <w:lang w:val="en-US"/>
        </w:rPr>
        <w:t xml:space="preserve"> cat</w:t>
      </w:r>
      <w:r w:rsidR="00BE678F">
        <w:rPr>
          <w:rFonts w:cs="Times New Roman"/>
          <w:color w:val="000000" w:themeColor="text1"/>
          <w:szCs w:val="28"/>
          <w:lang w:val="en-US"/>
        </w:rPr>
        <w:t>-</w:t>
      </w:r>
      <w:r>
        <w:rPr>
          <w:rFonts w:cs="Times New Roman"/>
          <w:color w:val="000000" w:themeColor="text1"/>
          <w:szCs w:val="28"/>
          <w:lang w:val="en-US"/>
        </w:rPr>
        <w:t xml:space="preserve">5e </w:t>
      </w:r>
      <w:r w:rsidR="00BE678F">
        <w:rPr>
          <w:rFonts w:cs="Times New Roman"/>
          <w:color w:val="000000" w:themeColor="text1"/>
          <w:szCs w:val="28"/>
          <w:lang w:val="en-US"/>
        </w:rPr>
        <w:t>F/UTP</w:t>
      </w:r>
      <w:r>
        <w:rPr>
          <w:rFonts w:cs="Times New Roman"/>
          <w:color w:val="000000" w:themeColor="text1"/>
          <w:szCs w:val="28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Электронные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Pr="00672D99">
        <w:rPr>
          <w:szCs w:val="28"/>
        </w:rPr>
        <w:t>https://cabeltorg.by/catalog/kabeli-i-provoda/kabel-f-utp-cat-5e-lszh-4pr-4x2x24awg-0-50-200mhz-cu-305m/</w:t>
      </w:r>
    </w:p>
    <w:p w14:paraId="7F2CA0E5" w14:textId="5D8CC628" w:rsidR="008F70EB" w:rsidRDefault="008F70EB" w:rsidP="00D45B25">
      <w:pPr>
        <w:widowControl/>
        <w:rPr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 xml:space="preserve">[16] </w:t>
      </w:r>
      <w:r>
        <w:rPr>
          <w:rFonts w:cs="Times New Roman"/>
          <w:color w:val="000000" w:themeColor="text1"/>
          <w:szCs w:val="28"/>
        </w:rPr>
        <w:t xml:space="preserve">Инструкция крепления точки доступа </w:t>
      </w:r>
      <w:r>
        <w:rPr>
          <w:rFonts w:cs="Times New Roman"/>
          <w:color w:val="000000" w:themeColor="text1"/>
          <w:szCs w:val="28"/>
          <w:lang w:val="en-US"/>
        </w:rPr>
        <w:t xml:space="preserve">Cisco </w:t>
      </w:r>
      <w:r>
        <w:rPr>
          <w:rFonts w:cs="Times New Roman"/>
          <w:color w:val="000000" w:themeColor="text1"/>
          <w:szCs w:val="28"/>
        </w:rPr>
        <w:t xml:space="preserve">к потолку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Электронные данные. </w:t>
      </w:r>
      <w:r>
        <w:rPr>
          <w:lang w:val="en-US"/>
        </w:rPr>
        <w:t>–</w:t>
      </w:r>
      <w:r>
        <w:t xml:space="preserve"> Режим доступа:</w:t>
      </w:r>
      <w:r w:rsidR="001429E8">
        <w:t xml:space="preserve"> </w:t>
      </w:r>
      <w:r w:rsidRPr="008F70EB">
        <w:rPr>
          <w:szCs w:val="28"/>
        </w:rPr>
        <w:t>https://www.cisco.com/c/en/us/td/docs/wireless/access_point/mounting/guide/apmount.html</w:t>
      </w:r>
    </w:p>
    <w:p w14:paraId="73813FA6" w14:textId="21110D34" w:rsidR="0056213B" w:rsidRDefault="00FB6CC8" w:rsidP="00D45B25">
      <w:pPr>
        <w:widowControl/>
        <w:rPr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[1</w:t>
      </w:r>
      <w:r w:rsidR="008F70EB">
        <w:rPr>
          <w:rFonts w:cs="Times New Roman"/>
          <w:color w:val="000000" w:themeColor="text1"/>
          <w:szCs w:val="28"/>
          <w:lang w:val="en-US"/>
        </w:rPr>
        <w:t>8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 w:rsidRPr="00FB6CC8">
        <w:rPr>
          <w:rFonts w:cs="Times New Roman"/>
          <w:color w:val="000000" w:themeColor="text1"/>
          <w:szCs w:val="28"/>
        </w:rPr>
        <w:t xml:space="preserve">Затухание сигнала </w:t>
      </w:r>
      <w:proofErr w:type="spellStart"/>
      <w:r w:rsidRPr="00FB6CC8">
        <w:rPr>
          <w:rFonts w:cs="Times New Roman"/>
          <w:color w:val="000000" w:themeColor="text1"/>
          <w:szCs w:val="28"/>
        </w:rPr>
        <w:t>Wi-Fi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r w:rsidRPr="00FB6CC8">
        <w:rPr>
          <w:rFonts w:cs="Times New Roman"/>
          <w:color w:val="000000" w:themeColor="text1"/>
          <w:szCs w:val="28"/>
        </w:rPr>
        <w:t xml:space="preserve">в различных материалах </w:t>
      </w:r>
      <w:r w:rsidRPr="00FB6CC8">
        <w:t>[Электронный ресурс]. – Электронные данные. – Режим доступа</w:t>
      </w:r>
      <w:r>
        <w:t>:</w:t>
      </w:r>
      <w:r>
        <w:rPr>
          <w:lang w:val="en-US"/>
        </w:rPr>
        <w:t xml:space="preserve"> </w:t>
      </w:r>
      <w:r w:rsidRPr="00FB6CC8">
        <w:rPr>
          <w:szCs w:val="28"/>
        </w:rPr>
        <w:t>https://fantasylab.ru/tekhno-blog/6-fantasylab/2011-03-20-02-19-00/72-zatukhanie-wi-fi-v-razlichnykh-materialakh.html</w:t>
      </w:r>
    </w:p>
    <w:p w14:paraId="266FA84D" w14:textId="3EEBE3E9" w:rsidR="00D45B25" w:rsidRDefault="0056213B" w:rsidP="00D45B25">
      <w:pPr>
        <w:widowControl/>
        <w:rPr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[1</w:t>
      </w:r>
      <w:r w:rsidR="008F70EB">
        <w:rPr>
          <w:rFonts w:cs="Times New Roman"/>
          <w:color w:val="000000" w:themeColor="text1"/>
          <w:szCs w:val="28"/>
          <w:lang w:val="en-US"/>
        </w:rPr>
        <w:t>9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Техническая спецификация точек доступа серии </w:t>
      </w:r>
      <w:r>
        <w:rPr>
          <w:rFonts w:cs="Times New Roman"/>
          <w:color w:val="000000" w:themeColor="text1"/>
          <w:szCs w:val="28"/>
          <w:lang w:val="en-US"/>
        </w:rPr>
        <w:t>Cisco Aironet 1815</w:t>
      </w:r>
      <w:r w:rsidRPr="00FB6CC8">
        <w:rPr>
          <w:rFonts w:cs="Times New Roman"/>
          <w:color w:val="000000" w:themeColor="text1"/>
          <w:szCs w:val="28"/>
        </w:rPr>
        <w:t xml:space="preserve"> </w:t>
      </w:r>
      <w:r w:rsidRPr="00FB6CC8">
        <w:t>[Электронный ресурс]. – Электронные данные. – Режим доступа</w:t>
      </w:r>
      <w:r>
        <w:t>:</w:t>
      </w:r>
      <w:r>
        <w:rPr>
          <w:lang w:val="en-US"/>
        </w:rPr>
        <w:t xml:space="preserve"> </w:t>
      </w:r>
      <w:r w:rsidRPr="0056213B">
        <w:rPr>
          <w:szCs w:val="28"/>
        </w:rPr>
        <w:t xml:space="preserve">https://www.cisco.com/c/en/us/products/collateral/wireless/aironet-1815-series-access-points/datasheet-c78-738243.html </w:t>
      </w:r>
      <w:r w:rsidR="00D45B25">
        <w:rPr>
          <w:szCs w:val="28"/>
        </w:rPr>
        <w:br w:type="page"/>
      </w:r>
    </w:p>
    <w:p w14:paraId="01378164" w14:textId="169D2A62" w:rsidR="00173FA9" w:rsidRPr="00D45B25" w:rsidRDefault="00173FA9" w:rsidP="00D45B25">
      <w:pPr>
        <w:pStyle w:val="Heading1"/>
        <w:jc w:val="center"/>
        <w:rPr>
          <w:szCs w:val="28"/>
        </w:rPr>
      </w:pPr>
      <w:bookmarkStart w:id="59" w:name="_Toc152710399"/>
      <w:r w:rsidRPr="008478BD">
        <w:lastRenderedPageBreak/>
        <w:t>ПРИЛОЖЕНИЕ А</w:t>
      </w:r>
      <w:bookmarkEnd w:id="59"/>
    </w:p>
    <w:p w14:paraId="496B89F5" w14:textId="77777777" w:rsidR="00173FA9" w:rsidRPr="008478BD" w:rsidRDefault="00173FA9" w:rsidP="00484877">
      <w:pPr>
        <w:pStyle w:val="Title"/>
        <w:rPr>
          <w:color w:val="000000"/>
        </w:rPr>
      </w:pPr>
      <w:r w:rsidRPr="008478BD">
        <w:rPr>
          <w:color w:val="000000"/>
        </w:rPr>
        <w:t>(Обязательное)</w:t>
      </w:r>
    </w:p>
    <w:p w14:paraId="3D985FCC" w14:textId="089392F0" w:rsidR="00173FA9" w:rsidRPr="008478BD" w:rsidRDefault="00173FA9" w:rsidP="00484877">
      <w:pPr>
        <w:pStyle w:val="Title"/>
        <w:rPr>
          <w:color w:val="000000"/>
        </w:rPr>
      </w:pPr>
    </w:p>
    <w:p w14:paraId="2078A515" w14:textId="5A03FFDC" w:rsidR="006057C2" w:rsidRPr="008478BD" w:rsidRDefault="008E3EA6" w:rsidP="00484877">
      <w:pPr>
        <w:pStyle w:val="Title"/>
        <w:rPr>
          <w:color w:val="000000"/>
        </w:rPr>
      </w:pPr>
      <w:r w:rsidRPr="008478BD">
        <w:rPr>
          <w:color w:val="000000"/>
        </w:rPr>
        <w:t xml:space="preserve">Схема </w:t>
      </w:r>
      <w:r w:rsidR="00501E5A" w:rsidRPr="008478BD">
        <w:rPr>
          <w:color w:val="000000"/>
        </w:rPr>
        <w:t xml:space="preserve">СКС </w:t>
      </w:r>
      <w:r w:rsidRPr="008478BD">
        <w:rPr>
          <w:color w:val="000000"/>
        </w:rPr>
        <w:t>структурная</w:t>
      </w:r>
    </w:p>
    <w:p w14:paraId="2599493B" w14:textId="77777777" w:rsidR="00173FA9" w:rsidRPr="008478BD" w:rsidRDefault="00173FA9" w:rsidP="00484877">
      <w:pPr>
        <w:jc w:val="left"/>
        <w:rPr>
          <w:b/>
          <w:bCs/>
          <w:color w:val="000000"/>
          <w:szCs w:val="28"/>
        </w:rPr>
      </w:pPr>
      <w:r w:rsidRPr="008478BD">
        <w:rPr>
          <w:b/>
          <w:bCs/>
          <w:color w:val="000000"/>
          <w:szCs w:val="28"/>
        </w:rPr>
        <w:br w:type="page"/>
      </w:r>
    </w:p>
    <w:p w14:paraId="2CD77241" w14:textId="79D51497" w:rsidR="00173FA9" w:rsidRPr="008478BD" w:rsidRDefault="00173FA9" w:rsidP="002C2A00">
      <w:pPr>
        <w:pStyle w:val="Heading1"/>
        <w:jc w:val="center"/>
      </w:pPr>
      <w:bookmarkStart w:id="60" w:name="OLE_LINK62"/>
      <w:bookmarkStart w:id="61" w:name="OLE_LINK63"/>
      <w:bookmarkStart w:id="62" w:name="_Toc152710400"/>
      <w:bookmarkEnd w:id="56"/>
      <w:bookmarkEnd w:id="57"/>
      <w:r w:rsidRPr="008478BD">
        <w:lastRenderedPageBreak/>
        <w:t>ПРИЛОЖЕНИЕ Б</w:t>
      </w:r>
      <w:bookmarkEnd w:id="62"/>
    </w:p>
    <w:p w14:paraId="604703A0" w14:textId="77777777" w:rsidR="00173FA9" w:rsidRPr="008478BD" w:rsidRDefault="00173FA9" w:rsidP="00484877">
      <w:pPr>
        <w:pStyle w:val="Title"/>
        <w:rPr>
          <w:color w:val="000000"/>
        </w:rPr>
      </w:pPr>
      <w:r w:rsidRPr="008478BD">
        <w:rPr>
          <w:color w:val="000000"/>
        </w:rPr>
        <w:t>(Обязательное)</w:t>
      </w:r>
    </w:p>
    <w:p w14:paraId="1F62ED10" w14:textId="77777777" w:rsidR="00173FA9" w:rsidRPr="008478BD" w:rsidRDefault="00173FA9" w:rsidP="00484877">
      <w:pPr>
        <w:pStyle w:val="Title"/>
        <w:rPr>
          <w:color w:val="000000"/>
        </w:rPr>
      </w:pPr>
    </w:p>
    <w:bookmarkEnd w:id="60"/>
    <w:bookmarkEnd w:id="61"/>
    <w:p w14:paraId="6D36A433" w14:textId="72B4043D" w:rsidR="00B35F60" w:rsidRPr="008478BD" w:rsidRDefault="008E3EA6" w:rsidP="00484877">
      <w:pPr>
        <w:pStyle w:val="Title"/>
        <w:rPr>
          <w:b/>
          <w:bCs/>
          <w:color w:val="000000"/>
        </w:rPr>
      </w:pPr>
      <w:r w:rsidRPr="008478BD">
        <w:rPr>
          <w:color w:val="000000"/>
        </w:rPr>
        <w:t xml:space="preserve">Схема </w:t>
      </w:r>
      <w:r w:rsidR="00501E5A" w:rsidRPr="008478BD">
        <w:rPr>
          <w:color w:val="000000"/>
        </w:rPr>
        <w:t xml:space="preserve">СКС </w:t>
      </w:r>
      <w:r w:rsidRPr="008478BD">
        <w:rPr>
          <w:color w:val="000000"/>
        </w:rPr>
        <w:t>функциональная</w:t>
      </w:r>
      <w:r w:rsidR="00B35F60" w:rsidRPr="008478BD">
        <w:rPr>
          <w:b/>
          <w:bCs/>
          <w:color w:val="000000"/>
        </w:rPr>
        <w:br w:type="page"/>
      </w:r>
    </w:p>
    <w:p w14:paraId="5FAC308C" w14:textId="03DA44D1" w:rsidR="00B35F60" w:rsidRPr="008478BD" w:rsidRDefault="00B35F60" w:rsidP="002C2A00">
      <w:pPr>
        <w:pStyle w:val="Heading1"/>
        <w:jc w:val="center"/>
      </w:pPr>
      <w:bookmarkStart w:id="63" w:name="_Toc152710401"/>
      <w:r w:rsidRPr="008478BD">
        <w:lastRenderedPageBreak/>
        <w:t>ПРИЛОЖЕНИЕ В</w:t>
      </w:r>
      <w:bookmarkEnd w:id="63"/>
    </w:p>
    <w:p w14:paraId="6BCF4CB7" w14:textId="77777777" w:rsidR="00B35F60" w:rsidRPr="008478BD" w:rsidRDefault="00B35F60" w:rsidP="00484877">
      <w:pPr>
        <w:pStyle w:val="Title"/>
        <w:rPr>
          <w:color w:val="000000"/>
        </w:rPr>
      </w:pPr>
      <w:r w:rsidRPr="008478BD">
        <w:rPr>
          <w:color w:val="000000"/>
        </w:rPr>
        <w:t>(Обязательное)</w:t>
      </w:r>
    </w:p>
    <w:p w14:paraId="0ABEEADD" w14:textId="77777777" w:rsidR="00B35F60" w:rsidRPr="008478BD" w:rsidRDefault="00B35F60" w:rsidP="00484877">
      <w:pPr>
        <w:pStyle w:val="Title"/>
        <w:rPr>
          <w:color w:val="000000"/>
        </w:rPr>
      </w:pPr>
    </w:p>
    <w:p w14:paraId="7C01F0BB" w14:textId="77777777" w:rsidR="00832712" w:rsidRDefault="008E3EA6" w:rsidP="00832712">
      <w:pPr>
        <w:ind w:firstLine="0"/>
        <w:jc w:val="center"/>
      </w:pPr>
      <w:r w:rsidRPr="008478BD">
        <w:t>План</w:t>
      </w:r>
      <w:r w:rsidR="00BB64CA">
        <w:t xml:space="preserve"> первого</w:t>
      </w:r>
      <w:r w:rsidRPr="008478BD">
        <w:t xml:space="preserve"> этажа</w:t>
      </w:r>
      <w:r w:rsidR="00501E5A" w:rsidRPr="008478BD">
        <w:t>. Схема монтажная</w:t>
      </w:r>
    </w:p>
    <w:p w14:paraId="698D45BD" w14:textId="77777777" w:rsidR="00832712" w:rsidRDefault="00832712">
      <w:pPr>
        <w:widowControl/>
        <w:ind w:firstLine="0"/>
        <w:jc w:val="left"/>
      </w:pPr>
      <w:r>
        <w:br w:type="page"/>
      </w:r>
    </w:p>
    <w:p w14:paraId="6BB950FA" w14:textId="77777777" w:rsidR="00832712" w:rsidRPr="00832712" w:rsidRDefault="00832712" w:rsidP="00832712">
      <w:pPr>
        <w:pStyle w:val="Heading1"/>
        <w:jc w:val="center"/>
        <w:rPr>
          <w:b w:val="0"/>
          <w:bCs/>
        </w:rPr>
      </w:pPr>
      <w:bookmarkStart w:id="64" w:name="_Toc152710402"/>
      <w:r w:rsidRPr="00832712">
        <w:rPr>
          <w:rStyle w:val="Heading1Char"/>
          <w:b/>
          <w:bCs/>
        </w:rPr>
        <w:lastRenderedPageBreak/>
        <w:t>ПРИЛОЖЕНИЕ Г</w:t>
      </w:r>
      <w:bookmarkEnd w:id="64"/>
    </w:p>
    <w:p w14:paraId="3F64878C" w14:textId="77777777" w:rsidR="00832712" w:rsidRPr="008478BD" w:rsidRDefault="00832712" w:rsidP="00832712">
      <w:pPr>
        <w:pStyle w:val="Title"/>
        <w:rPr>
          <w:color w:val="000000"/>
        </w:rPr>
      </w:pPr>
      <w:r w:rsidRPr="008478BD">
        <w:rPr>
          <w:color w:val="000000"/>
        </w:rPr>
        <w:t>(Обязательное)</w:t>
      </w:r>
    </w:p>
    <w:p w14:paraId="0EB0E219" w14:textId="77777777" w:rsidR="00832712" w:rsidRPr="008478BD" w:rsidRDefault="00832712" w:rsidP="00832712">
      <w:pPr>
        <w:pStyle w:val="Title"/>
        <w:rPr>
          <w:color w:val="000000"/>
        </w:rPr>
      </w:pPr>
    </w:p>
    <w:p w14:paraId="32DEA390" w14:textId="77777777" w:rsidR="00832712" w:rsidRDefault="00832712" w:rsidP="00832712">
      <w:pPr>
        <w:widowControl/>
        <w:ind w:firstLine="0"/>
        <w:jc w:val="center"/>
        <w:rPr>
          <w:color w:val="000000"/>
        </w:rPr>
      </w:pPr>
      <w:r w:rsidRPr="008478BD">
        <w:rPr>
          <w:color w:val="000000"/>
        </w:rPr>
        <w:t>План</w:t>
      </w:r>
      <w:r>
        <w:rPr>
          <w:color w:val="000000"/>
        </w:rPr>
        <w:t xml:space="preserve"> второго</w:t>
      </w:r>
      <w:r w:rsidRPr="008478BD">
        <w:rPr>
          <w:color w:val="000000"/>
        </w:rPr>
        <w:t xml:space="preserve"> этажа. Схема монтажная</w:t>
      </w:r>
      <w:r>
        <w:rPr>
          <w:color w:val="000000"/>
        </w:rPr>
        <w:t xml:space="preserve"> </w:t>
      </w:r>
    </w:p>
    <w:p w14:paraId="074273B9" w14:textId="34B6E0A5" w:rsidR="00BB64CA" w:rsidRDefault="00832712" w:rsidP="00832712">
      <w:pPr>
        <w:widowControl/>
        <w:ind w:firstLine="0"/>
        <w:jc w:val="left"/>
        <w:rPr>
          <w:color w:val="000000"/>
        </w:rPr>
      </w:pPr>
      <w:r>
        <w:rPr>
          <w:color w:val="000000"/>
        </w:rPr>
        <w:br w:type="page"/>
      </w:r>
    </w:p>
    <w:p w14:paraId="1B5E3316" w14:textId="7384291B" w:rsidR="00BB64CA" w:rsidRPr="008478BD" w:rsidRDefault="00BB64CA" w:rsidP="00BB64CA">
      <w:pPr>
        <w:pStyle w:val="Heading1"/>
        <w:jc w:val="center"/>
      </w:pPr>
      <w:bookmarkStart w:id="65" w:name="_Toc152710403"/>
      <w:r w:rsidRPr="008478BD">
        <w:lastRenderedPageBreak/>
        <w:t xml:space="preserve">ПРИЛОЖЕНИЕ </w:t>
      </w:r>
      <w:r>
        <w:t>Д</w:t>
      </w:r>
      <w:bookmarkEnd w:id="65"/>
    </w:p>
    <w:p w14:paraId="07DA9349" w14:textId="77777777" w:rsidR="00BB64CA" w:rsidRPr="008478BD" w:rsidRDefault="00BB64CA" w:rsidP="00BB64CA">
      <w:pPr>
        <w:pStyle w:val="Title"/>
        <w:rPr>
          <w:color w:val="000000"/>
        </w:rPr>
      </w:pPr>
      <w:r w:rsidRPr="008478BD">
        <w:rPr>
          <w:color w:val="000000"/>
        </w:rPr>
        <w:t>(Обязательное)</w:t>
      </w:r>
    </w:p>
    <w:p w14:paraId="67510526" w14:textId="77777777" w:rsidR="00BB64CA" w:rsidRPr="008478BD" w:rsidRDefault="00BB64CA" w:rsidP="00BB64CA">
      <w:pPr>
        <w:pStyle w:val="Title"/>
        <w:rPr>
          <w:color w:val="000000"/>
        </w:rPr>
      </w:pPr>
    </w:p>
    <w:p w14:paraId="2C9EEE4A" w14:textId="7FD017C5" w:rsidR="00BB64CA" w:rsidRDefault="00BB64CA" w:rsidP="00BB64CA">
      <w:pPr>
        <w:widowControl/>
        <w:ind w:firstLine="0"/>
        <w:jc w:val="center"/>
        <w:rPr>
          <w:rFonts w:eastAsiaTheme="majorEastAsia"/>
          <w:color w:val="000000"/>
          <w:kern w:val="28"/>
          <w:szCs w:val="50"/>
        </w:rPr>
      </w:pPr>
      <w:r w:rsidRPr="008478BD">
        <w:rPr>
          <w:color w:val="000000"/>
        </w:rPr>
        <w:t>План</w:t>
      </w:r>
      <w:r>
        <w:rPr>
          <w:color w:val="000000"/>
        </w:rPr>
        <w:t xml:space="preserve"> третьего</w:t>
      </w:r>
      <w:r w:rsidRPr="008478BD">
        <w:rPr>
          <w:color w:val="000000"/>
        </w:rPr>
        <w:t xml:space="preserve"> этажа. Схема монтажная</w:t>
      </w:r>
      <w:r>
        <w:rPr>
          <w:color w:val="000000"/>
        </w:rPr>
        <w:t xml:space="preserve"> </w:t>
      </w:r>
      <w:r>
        <w:rPr>
          <w:color w:val="000000"/>
        </w:rPr>
        <w:br w:type="page"/>
      </w:r>
    </w:p>
    <w:p w14:paraId="69E527B3" w14:textId="513E5239" w:rsidR="00B35F60" w:rsidRPr="008478BD" w:rsidRDefault="00B35F60" w:rsidP="002C2A00">
      <w:pPr>
        <w:pStyle w:val="Heading1"/>
        <w:jc w:val="center"/>
      </w:pPr>
      <w:bookmarkStart w:id="66" w:name="OLE_LINK64"/>
      <w:bookmarkStart w:id="67" w:name="OLE_LINK65"/>
      <w:bookmarkStart w:id="68" w:name="_Toc152710404"/>
      <w:r w:rsidRPr="008478BD">
        <w:lastRenderedPageBreak/>
        <w:t xml:space="preserve">ПРИЛОЖЕНИЕ </w:t>
      </w:r>
      <w:r w:rsidR="00BB64CA">
        <w:t>Е</w:t>
      </w:r>
      <w:bookmarkEnd w:id="68"/>
    </w:p>
    <w:p w14:paraId="1730FE4F" w14:textId="77777777" w:rsidR="00B35F60" w:rsidRPr="008478BD" w:rsidRDefault="00B35F60" w:rsidP="00484877">
      <w:pPr>
        <w:pStyle w:val="Title"/>
        <w:rPr>
          <w:color w:val="000000"/>
        </w:rPr>
      </w:pPr>
      <w:r w:rsidRPr="008478BD">
        <w:rPr>
          <w:color w:val="000000"/>
        </w:rPr>
        <w:t>(Обязательное)</w:t>
      </w:r>
    </w:p>
    <w:p w14:paraId="4D98CEFA" w14:textId="77777777" w:rsidR="00B35F60" w:rsidRPr="008478BD" w:rsidRDefault="00B35F60" w:rsidP="00484877">
      <w:pPr>
        <w:pStyle w:val="Title"/>
        <w:rPr>
          <w:color w:val="000000"/>
        </w:rPr>
      </w:pPr>
    </w:p>
    <w:bookmarkEnd w:id="66"/>
    <w:bookmarkEnd w:id="67"/>
    <w:p w14:paraId="627CD430" w14:textId="62E0BB75" w:rsidR="007C7A86" w:rsidRPr="008478BD" w:rsidRDefault="008E3EA6" w:rsidP="00484877">
      <w:pPr>
        <w:pStyle w:val="Title"/>
        <w:rPr>
          <w:color w:val="000000"/>
        </w:rPr>
      </w:pPr>
      <w:r w:rsidRPr="008478BD">
        <w:rPr>
          <w:color w:val="000000"/>
        </w:rPr>
        <w:t>Перечень оборудования, изделий и материалов</w:t>
      </w:r>
    </w:p>
    <w:p w14:paraId="1C01E86B" w14:textId="48DF9477" w:rsidR="00503EFF" w:rsidRPr="008478BD" w:rsidRDefault="00503EFF">
      <w:pPr>
        <w:widowControl/>
        <w:ind w:firstLine="0"/>
        <w:jc w:val="left"/>
        <w:rPr>
          <w:b/>
          <w:bCs/>
          <w:color w:val="000000"/>
          <w:szCs w:val="28"/>
        </w:rPr>
      </w:pPr>
      <w:r w:rsidRPr="008478BD">
        <w:rPr>
          <w:b/>
          <w:bCs/>
          <w:color w:val="000000"/>
          <w:szCs w:val="28"/>
        </w:rPr>
        <w:br w:type="page"/>
      </w:r>
    </w:p>
    <w:p w14:paraId="35719D0F" w14:textId="18EFA5C4" w:rsidR="00503EFF" w:rsidRPr="008478BD" w:rsidRDefault="00503EFF" w:rsidP="00503EFF">
      <w:pPr>
        <w:pStyle w:val="Heading1"/>
        <w:jc w:val="center"/>
      </w:pPr>
      <w:bookmarkStart w:id="69" w:name="_Toc152710405"/>
      <w:r w:rsidRPr="008478BD">
        <w:lastRenderedPageBreak/>
        <w:t xml:space="preserve">ПРИЛОЖЕНИЕ </w:t>
      </w:r>
      <w:r w:rsidR="00BB64CA">
        <w:t>Ж</w:t>
      </w:r>
      <w:bookmarkEnd w:id="69"/>
    </w:p>
    <w:p w14:paraId="62A31B18" w14:textId="77777777" w:rsidR="00503EFF" w:rsidRPr="008478BD" w:rsidRDefault="00503EFF" w:rsidP="00503EFF">
      <w:pPr>
        <w:pStyle w:val="Title"/>
        <w:rPr>
          <w:color w:val="000000"/>
        </w:rPr>
      </w:pPr>
      <w:r w:rsidRPr="008478BD">
        <w:rPr>
          <w:color w:val="000000"/>
        </w:rPr>
        <w:t>(Обязательное)</w:t>
      </w:r>
    </w:p>
    <w:p w14:paraId="26534EF9" w14:textId="77777777" w:rsidR="00503EFF" w:rsidRPr="008478BD" w:rsidRDefault="00503EFF" w:rsidP="00503EFF">
      <w:pPr>
        <w:pStyle w:val="Title"/>
        <w:rPr>
          <w:color w:val="000000"/>
        </w:rPr>
      </w:pPr>
    </w:p>
    <w:p w14:paraId="444F68BB" w14:textId="12BFFA40" w:rsidR="002373DF" w:rsidRDefault="00503EFF" w:rsidP="00503EFF">
      <w:pPr>
        <w:widowControl/>
        <w:ind w:firstLine="0"/>
        <w:jc w:val="center"/>
        <w:rPr>
          <w:color w:val="000000"/>
          <w:szCs w:val="28"/>
        </w:rPr>
      </w:pPr>
      <w:r w:rsidRPr="008478BD">
        <w:rPr>
          <w:color w:val="000000"/>
          <w:szCs w:val="28"/>
        </w:rPr>
        <w:t>Ведомость документов</w:t>
      </w:r>
    </w:p>
    <w:p w14:paraId="69F01DEC" w14:textId="77777777" w:rsidR="002373DF" w:rsidRDefault="002373DF">
      <w:pPr>
        <w:widowControl/>
        <w:ind w:firstLine="0"/>
        <w:jc w:val="left"/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14:paraId="3DBD0B2A" w14:textId="700413DF" w:rsidR="002373DF" w:rsidRDefault="002373DF" w:rsidP="002373DF">
      <w:pPr>
        <w:pStyle w:val="Heading1"/>
        <w:jc w:val="center"/>
      </w:pPr>
      <w:bookmarkStart w:id="70" w:name="_Toc152710406"/>
      <w:r w:rsidRPr="008478BD">
        <w:lastRenderedPageBreak/>
        <w:t xml:space="preserve">ПРИЛОЖЕНИЕ </w:t>
      </w:r>
      <w:r>
        <w:t>З</w:t>
      </w:r>
      <w:bookmarkEnd w:id="70"/>
    </w:p>
    <w:p w14:paraId="677B3AFC" w14:textId="77777777" w:rsidR="00236474" w:rsidRPr="00236474" w:rsidRDefault="00236474" w:rsidP="00236474">
      <w:pPr>
        <w:pStyle w:val="Heading2"/>
      </w:pPr>
    </w:p>
    <w:p w14:paraId="104A7039" w14:textId="0EAF23FB" w:rsidR="0057305E" w:rsidRPr="008478BD" w:rsidRDefault="00236474" w:rsidP="00236474">
      <w:pPr>
        <w:widowControl/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>Изо</w:t>
      </w:r>
      <w:bookmarkStart w:id="71" w:name="_GoBack"/>
      <w:bookmarkEnd w:id="71"/>
      <w:r>
        <w:rPr>
          <w:color w:val="000000"/>
          <w:szCs w:val="28"/>
        </w:rPr>
        <w:t>бражения конфигурации файлового сервера</w:t>
      </w:r>
    </w:p>
    <w:sectPr w:rsidR="0057305E" w:rsidRPr="008478BD" w:rsidSect="004B023C">
      <w:pgSz w:w="11906" w:h="16838"/>
      <w:pgMar w:top="1134" w:right="851" w:bottom="1531" w:left="1701" w:header="709" w:footer="964" w:gutter="0"/>
      <w:pgNumType w:start="4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81212C" w14:textId="77777777" w:rsidR="009C7B10" w:rsidRDefault="009C7B10" w:rsidP="0016575F">
      <w:r>
        <w:separator/>
      </w:r>
    </w:p>
  </w:endnote>
  <w:endnote w:type="continuationSeparator" w:id="0">
    <w:p w14:paraId="125BF00B" w14:textId="77777777" w:rsidR="009C7B10" w:rsidRDefault="009C7B10" w:rsidP="001657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Liberation Serif">
    <w:altName w:val="Times New Roman"/>
    <w:charset w:val="00"/>
    <w:family w:val="roman"/>
    <w:pitch w:val="variable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MT">
    <w:altName w:val="Times New Roman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68556369"/>
      <w:docPartObj>
        <w:docPartGallery w:val="Page Numbers (Bottom of Page)"/>
        <w:docPartUnique/>
      </w:docPartObj>
    </w:sdtPr>
    <w:sdtContent>
      <w:p w14:paraId="68939673" w14:textId="10CDAE77" w:rsidR="009D3DF9" w:rsidRDefault="009D3DF9" w:rsidP="00715535">
        <w:pPr>
          <w:pStyle w:val="Footer"/>
          <w:framePr w:h="1022" w:hRule="exact" w:wrap="none" w:vAnchor="text" w:hAnchor="page" w:x="10843" w:y="-57"/>
          <w:ind w:firstLine="0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9</w:t>
        </w:r>
        <w:r>
          <w:rPr>
            <w:rStyle w:val="PageNumber"/>
          </w:rPr>
          <w:fldChar w:fldCharType="end"/>
        </w:r>
      </w:p>
    </w:sdtContent>
  </w:sdt>
  <w:p w14:paraId="0504126A" w14:textId="15113061" w:rsidR="009D3DF9" w:rsidRDefault="009D3DF9" w:rsidP="00F72737">
    <w:pPr>
      <w:pStyle w:val="Footer"/>
      <w:tabs>
        <w:tab w:val="clear" w:pos="4513"/>
        <w:tab w:val="clear" w:pos="9026"/>
        <w:tab w:val="left" w:pos="1623"/>
      </w:tabs>
      <w:ind w:right="360"/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AA2103" w14:textId="77777777" w:rsidR="009C7B10" w:rsidRDefault="009C7B10" w:rsidP="0016575F">
      <w:r>
        <w:separator/>
      </w:r>
    </w:p>
  </w:footnote>
  <w:footnote w:type="continuationSeparator" w:id="0">
    <w:p w14:paraId="413A47CA" w14:textId="77777777" w:rsidR="009C7B10" w:rsidRDefault="009C7B10" w:rsidP="001657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E4E2C"/>
    <w:multiLevelType w:val="hybridMultilevel"/>
    <w:tmpl w:val="5EF68C0A"/>
    <w:lvl w:ilvl="0" w:tplc="C60AECD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BFF6032"/>
    <w:multiLevelType w:val="multilevel"/>
    <w:tmpl w:val="72A8FCA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3256" w:hanging="420"/>
      </w:pPr>
      <w:rPr>
        <w:rFonts w:ascii="Times New Roman" w:hAnsi="Times New Roman" w:cs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15AE563C"/>
    <w:multiLevelType w:val="hybridMultilevel"/>
    <w:tmpl w:val="5B202D40"/>
    <w:lvl w:ilvl="0" w:tplc="9086C79C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7F12EEE"/>
    <w:multiLevelType w:val="multilevel"/>
    <w:tmpl w:val="46546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B30257"/>
    <w:multiLevelType w:val="hybridMultilevel"/>
    <w:tmpl w:val="F61E8DF8"/>
    <w:lvl w:ilvl="0" w:tplc="E0B4D414">
      <w:start w:val="1"/>
      <w:numFmt w:val="decimal"/>
      <w:suff w:val="space"/>
      <w:lvlText w:val="%1)"/>
      <w:lvlJc w:val="left"/>
      <w:pPr>
        <w:ind w:left="4026" w:hanging="12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985" w:hanging="360"/>
      </w:pPr>
    </w:lvl>
    <w:lvl w:ilvl="2" w:tplc="0409001B" w:tentative="1">
      <w:start w:val="1"/>
      <w:numFmt w:val="lowerRoman"/>
      <w:lvlText w:val="%3."/>
      <w:lvlJc w:val="right"/>
      <w:pPr>
        <w:ind w:left="5705" w:hanging="180"/>
      </w:pPr>
    </w:lvl>
    <w:lvl w:ilvl="3" w:tplc="0409000F" w:tentative="1">
      <w:start w:val="1"/>
      <w:numFmt w:val="decimal"/>
      <w:lvlText w:val="%4."/>
      <w:lvlJc w:val="left"/>
      <w:pPr>
        <w:ind w:left="6425" w:hanging="360"/>
      </w:pPr>
    </w:lvl>
    <w:lvl w:ilvl="4" w:tplc="04090019" w:tentative="1">
      <w:start w:val="1"/>
      <w:numFmt w:val="lowerLetter"/>
      <w:lvlText w:val="%5."/>
      <w:lvlJc w:val="left"/>
      <w:pPr>
        <w:ind w:left="7145" w:hanging="360"/>
      </w:pPr>
    </w:lvl>
    <w:lvl w:ilvl="5" w:tplc="0409001B" w:tentative="1">
      <w:start w:val="1"/>
      <w:numFmt w:val="lowerRoman"/>
      <w:lvlText w:val="%6."/>
      <w:lvlJc w:val="right"/>
      <w:pPr>
        <w:ind w:left="7865" w:hanging="180"/>
      </w:pPr>
    </w:lvl>
    <w:lvl w:ilvl="6" w:tplc="0409000F" w:tentative="1">
      <w:start w:val="1"/>
      <w:numFmt w:val="decimal"/>
      <w:lvlText w:val="%7."/>
      <w:lvlJc w:val="left"/>
      <w:pPr>
        <w:ind w:left="8585" w:hanging="360"/>
      </w:pPr>
    </w:lvl>
    <w:lvl w:ilvl="7" w:tplc="04090019" w:tentative="1">
      <w:start w:val="1"/>
      <w:numFmt w:val="lowerLetter"/>
      <w:lvlText w:val="%8."/>
      <w:lvlJc w:val="left"/>
      <w:pPr>
        <w:ind w:left="9305" w:hanging="360"/>
      </w:pPr>
    </w:lvl>
    <w:lvl w:ilvl="8" w:tplc="0409001B" w:tentative="1">
      <w:start w:val="1"/>
      <w:numFmt w:val="lowerRoman"/>
      <w:lvlText w:val="%9."/>
      <w:lvlJc w:val="right"/>
      <w:pPr>
        <w:ind w:left="10025" w:hanging="180"/>
      </w:pPr>
    </w:lvl>
  </w:abstractNum>
  <w:abstractNum w:abstractNumId="5" w15:restartNumberingAfterBreak="0">
    <w:nsid w:val="2D380A6D"/>
    <w:multiLevelType w:val="hybridMultilevel"/>
    <w:tmpl w:val="CA662FBA"/>
    <w:lvl w:ilvl="0" w:tplc="29E229C4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0BF577B"/>
    <w:multiLevelType w:val="hybridMultilevel"/>
    <w:tmpl w:val="73806C66"/>
    <w:lvl w:ilvl="0" w:tplc="A1D60DBE">
      <w:start w:val="1"/>
      <w:numFmt w:val="decimal"/>
      <w:suff w:val="space"/>
      <w:lvlText w:val="%1)"/>
      <w:lvlJc w:val="left"/>
      <w:pPr>
        <w:ind w:left="4265" w:hanging="360"/>
      </w:pPr>
      <w:rPr>
        <w:rFonts w:hint="default"/>
      </w:rPr>
    </w:lvl>
    <w:lvl w:ilvl="1" w:tplc="757A516C">
      <w:start w:val="1"/>
      <w:numFmt w:val="decimal"/>
      <w:suff w:val="space"/>
      <w:lvlText w:val="%2)"/>
      <w:lvlJc w:val="left"/>
      <w:pPr>
        <w:ind w:left="4265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7" w15:restartNumberingAfterBreak="0">
    <w:nsid w:val="31605D6A"/>
    <w:multiLevelType w:val="hybridMultilevel"/>
    <w:tmpl w:val="5B76163A"/>
    <w:lvl w:ilvl="0" w:tplc="9D101344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1C646C6"/>
    <w:multiLevelType w:val="hybridMultilevel"/>
    <w:tmpl w:val="DE52A438"/>
    <w:lvl w:ilvl="0" w:tplc="41048022">
      <w:start w:val="1"/>
      <w:numFmt w:val="decimal"/>
      <w:suff w:val="space"/>
      <w:lvlText w:val="%1)"/>
      <w:lvlJc w:val="left"/>
      <w:pPr>
        <w:ind w:left="42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252229C"/>
    <w:multiLevelType w:val="hybridMultilevel"/>
    <w:tmpl w:val="72F22E84"/>
    <w:lvl w:ilvl="0" w:tplc="B00644C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2564179"/>
    <w:multiLevelType w:val="hybridMultilevel"/>
    <w:tmpl w:val="B96E435E"/>
    <w:lvl w:ilvl="0" w:tplc="416ADAF0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BD27B4"/>
    <w:multiLevelType w:val="hybridMultilevel"/>
    <w:tmpl w:val="D304BF9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92C06E1"/>
    <w:multiLevelType w:val="hybridMultilevel"/>
    <w:tmpl w:val="3D5C6696"/>
    <w:lvl w:ilvl="0" w:tplc="A84613E6">
      <w:start w:val="1"/>
      <w:numFmt w:val="decimal"/>
      <w:suff w:val="space"/>
      <w:lvlText w:val="%1."/>
      <w:lvlJc w:val="left"/>
      <w:pPr>
        <w:ind w:left="213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B2E0B79"/>
    <w:multiLevelType w:val="hybridMultilevel"/>
    <w:tmpl w:val="CB868034"/>
    <w:lvl w:ilvl="0" w:tplc="57E0C5F8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2A62345"/>
    <w:multiLevelType w:val="hybridMultilevel"/>
    <w:tmpl w:val="FAD0C6B8"/>
    <w:lvl w:ilvl="0" w:tplc="358ED272">
      <w:start w:val="1"/>
      <w:numFmt w:val="decimal"/>
      <w:suff w:val="space"/>
      <w:lvlText w:val="%1."/>
      <w:lvlJc w:val="left"/>
      <w:pPr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5" w15:restartNumberingAfterBreak="0">
    <w:nsid w:val="4B1F1B6C"/>
    <w:multiLevelType w:val="hybridMultilevel"/>
    <w:tmpl w:val="6D26E0DA"/>
    <w:lvl w:ilvl="0" w:tplc="A7E0EF4A">
      <w:start w:val="1"/>
      <w:numFmt w:val="decimal"/>
      <w:suff w:val="space"/>
      <w:lvlText w:val="%1)"/>
      <w:lvlJc w:val="left"/>
      <w:pPr>
        <w:ind w:left="42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187D68"/>
    <w:multiLevelType w:val="hybridMultilevel"/>
    <w:tmpl w:val="7C44D1C0"/>
    <w:lvl w:ilvl="0" w:tplc="C60AECD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520C4B9E"/>
    <w:multiLevelType w:val="hybridMultilevel"/>
    <w:tmpl w:val="E06662F0"/>
    <w:lvl w:ilvl="0" w:tplc="E980914E">
      <w:start w:val="1"/>
      <w:numFmt w:val="decimal"/>
      <w:suff w:val="space"/>
      <w:lvlText w:val="%1)"/>
      <w:lvlJc w:val="left"/>
      <w:pPr>
        <w:ind w:left="42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985" w:hanging="360"/>
      </w:pPr>
    </w:lvl>
    <w:lvl w:ilvl="2" w:tplc="0409001B" w:tentative="1">
      <w:start w:val="1"/>
      <w:numFmt w:val="lowerRoman"/>
      <w:lvlText w:val="%3."/>
      <w:lvlJc w:val="right"/>
      <w:pPr>
        <w:ind w:left="5705" w:hanging="180"/>
      </w:pPr>
    </w:lvl>
    <w:lvl w:ilvl="3" w:tplc="0409000F" w:tentative="1">
      <w:start w:val="1"/>
      <w:numFmt w:val="decimal"/>
      <w:lvlText w:val="%4."/>
      <w:lvlJc w:val="left"/>
      <w:pPr>
        <w:ind w:left="6425" w:hanging="360"/>
      </w:pPr>
    </w:lvl>
    <w:lvl w:ilvl="4" w:tplc="04090019" w:tentative="1">
      <w:start w:val="1"/>
      <w:numFmt w:val="lowerLetter"/>
      <w:lvlText w:val="%5."/>
      <w:lvlJc w:val="left"/>
      <w:pPr>
        <w:ind w:left="7145" w:hanging="360"/>
      </w:pPr>
    </w:lvl>
    <w:lvl w:ilvl="5" w:tplc="0409001B" w:tentative="1">
      <w:start w:val="1"/>
      <w:numFmt w:val="lowerRoman"/>
      <w:lvlText w:val="%6."/>
      <w:lvlJc w:val="right"/>
      <w:pPr>
        <w:ind w:left="7865" w:hanging="180"/>
      </w:pPr>
    </w:lvl>
    <w:lvl w:ilvl="6" w:tplc="0409000F" w:tentative="1">
      <w:start w:val="1"/>
      <w:numFmt w:val="decimal"/>
      <w:lvlText w:val="%7."/>
      <w:lvlJc w:val="left"/>
      <w:pPr>
        <w:ind w:left="8585" w:hanging="360"/>
      </w:pPr>
    </w:lvl>
    <w:lvl w:ilvl="7" w:tplc="04090019" w:tentative="1">
      <w:start w:val="1"/>
      <w:numFmt w:val="lowerLetter"/>
      <w:lvlText w:val="%8."/>
      <w:lvlJc w:val="left"/>
      <w:pPr>
        <w:ind w:left="9305" w:hanging="360"/>
      </w:pPr>
    </w:lvl>
    <w:lvl w:ilvl="8" w:tplc="0409001B" w:tentative="1">
      <w:start w:val="1"/>
      <w:numFmt w:val="lowerRoman"/>
      <w:lvlText w:val="%9."/>
      <w:lvlJc w:val="right"/>
      <w:pPr>
        <w:ind w:left="10025" w:hanging="180"/>
      </w:pPr>
    </w:lvl>
  </w:abstractNum>
  <w:abstractNum w:abstractNumId="18" w15:restartNumberingAfterBreak="0">
    <w:nsid w:val="55D75BD0"/>
    <w:multiLevelType w:val="hybridMultilevel"/>
    <w:tmpl w:val="8F8C7834"/>
    <w:lvl w:ilvl="0" w:tplc="41048022">
      <w:start w:val="1"/>
      <w:numFmt w:val="decimal"/>
      <w:suff w:val="space"/>
      <w:lvlText w:val="%1)"/>
      <w:lvlJc w:val="left"/>
      <w:pPr>
        <w:ind w:left="42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584B7564"/>
    <w:multiLevelType w:val="hybridMultilevel"/>
    <w:tmpl w:val="5EF68C0A"/>
    <w:lvl w:ilvl="0" w:tplc="C60AECD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5A094BA5"/>
    <w:multiLevelType w:val="hybridMultilevel"/>
    <w:tmpl w:val="5EF68C0A"/>
    <w:lvl w:ilvl="0" w:tplc="C60AECD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5A1F18DC"/>
    <w:multiLevelType w:val="hybridMultilevel"/>
    <w:tmpl w:val="72BAAEB8"/>
    <w:lvl w:ilvl="0" w:tplc="C5AE3AE2">
      <w:start w:val="1"/>
      <w:numFmt w:val="decimal"/>
      <w:suff w:val="space"/>
      <w:lvlText w:val="%1)"/>
      <w:lvlJc w:val="left"/>
      <w:pPr>
        <w:ind w:left="42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EA34E18"/>
    <w:multiLevelType w:val="hybridMultilevel"/>
    <w:tmpl w:val="A3EC1A58"/>
    <w:lvl w:ilvl="0" w:tplc="A84613E6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62D25418"/>
    <w:multiLevelType w:val="hybridMultilevel"/>
    <w:tmpl w:val="B8926B72"/>
    <w:lvl w:ilvl="0" w:tplc="57E0C5F8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6DA7795"/>
    <w:multiLevelType w:val="hybridMultilevel"/>
    <w:tmpl w:val="A5C277A8"/>
    <w:lvl w:ilvl="0" w:tplc="297865FA">
      <w:start w:val="1"/>
      <w:numFmt w:val="decimal"/>
      <w:suff w:val="space"/>
      <w:lvlText w:val="%1)"/>
      <w:lvlJc w:val="left"/>
      <w:pPr>
        <w:ind w:left="42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699C5E47"/>
    <w:multiLevelType w:val="hybridMultilevel"/>
    <w:tmpl w:val="43E8740C"/>
    <w:lvl w:ilvl="0" w:tplc="57E0C5F8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AE179B5"/>
    <w:multiLevelType w:val="hybridMultilevel"/>
    <w:tmpl w:val="3132D25A"/>
    <w:lvl w:ilvl="0" w:tplc="41048022">
      <w:start w:val="1"/>
      <w:numFmt w:val="decimal"/>
      <w:suff w:val="space"/>
      <w:lvlText w:val="%1)"/>
      <w:lvlJc w:val="left"/>
      <w:pPr>
        <w:ind w:left="7145" w:hanging="360"/>
      </w:pPr>
      <w:rPr>
        <w:rFonts w:hint="default"/>
      </w:rPr>
    </w:lvl>
    <w:lvl w:ilvl="1" w:tplc="757A516C">
      <w:start w:val="1"/>
      <w:numFmt w:val="decimal"/>
      <w:suff w:val="space"/>
      <w:lvlText w:val="%2)"/>
      <w:lvlJc w:val="left"/>
      <w:pPr>
        <w:ind w:left="4265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7" w15:restartNumberingAfterBreak="0">
    <w:nsid w:val="6B52663B"/>
    <w:multiLevelType w:val="hybridMultilevel"/>
    <w:tmpl w:val="B96E435E"/>
    <w:lvl w:ilvl="0" w:tplc="416ADAF0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6AD14AF"/>
    <w:multiLevelType w:val="hybridMultilevel"/>
    <w:tmpl w:val="A61E801C"/>
    <w:lvl w:ilvl="0" w:tplc="B148B762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7C331473"/>
    <w:multiLevelType w:val="hybridMultilevel"/>
    <w:tmpl w:val="7EAE54EE"/>
    <w:lvl w:ilvl="0" w:tplc="CDB8B4B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4"/>
  </w:num>
  <w:num w:numId="3">
    <w:abstractNumId w:val="18"/>
  </w:num>
  <w:num w:numId="4">
    <w:abstractNumId w:val="8"/>
  </w:num>
  <w:num w:numId="5">
    <w:abstractNumId w:val="24"/>
  </w:num>
  <w:num w:numId="6">
    <w:abstractNumId w:val="17"/>
  </w:num>
  <w:num w:numId="7">
    <w:abstractNumId w:val="5"/>
  </w:num>
  <w:num w:numId="8">
    <w:abstractNumId w:val="26"/>
  </w:num>
  <w:num w:numId="9">
    <w:abstractNumId w:val="21"/>
  </w:num>
  <w:num w:numId="10">
    <w:abstractNumId w:val="6"/>
  </w:num>
  <w:num w:numId="11">
    <w:abstractNumId w:val="29"/>
  </w:num>
  <w:num w:numId="12">
    <w:abstractNumId w:val="7"/>
  </w:num>
  <w:num w:numId="13">
    <w:abstractNumId w:val="16"/>
  </w:num>
  <w:num w:numId="14">
    <w:abstractNumId w:val="0"/>
  </w:num>
  <w:num w:numId="15">
    <w:abstractNumId w:val="20"/>
  </w:num>
  <w:num w:numId="16">
    <w:abstractNumId w:val="19"/>
  </w:num>
  <w:num w:numId="17">
    <w:abstractNumId w:val="9"/>
  </w:num>
  <w:num w:numId="18">
    <w:abstractNumId w:val="15"/>
  </w:num>
  <w:num w:numId="19">
    <w:abstractNumId w:val="2"/>
  </w:num>
  <w:num w:numId="20">
    <w:abstractNumId w:val="11"/>
  </w:num>
  <w:num w:numId="21">
    <w:abstractNumId w:val="28"/>
  </w:num>
  <w:num w:numId="22">
    <w:abstractNumId w:val="14"/>
  </w:num>
  <w:num w:numId="23">
    <w:abstractNumId w:val="22"/>
  </w:num>
  <w:num w:numId="24">
    <w:abstractNumId w:val="12"/>
  </w:num>
  <w:num w:numId="25">
    <w:abstractNumId w:val="3"/>
  </w:num>
  <w:num w:numId="26">
    <w:abstractNumId w:val="25"/>
  </w:num>
  <w:num w:numId="27">
    <w:abstractNumId w:val="23"/>
  </w:num>
  <w:num w:numId="28">
    <w:abstractNumId w:val="13"/>
  </w:num>
  <w:num w:numId="29">
    <w:abstractNumId w:val="10"/>
  </w:num>
  <w:num w:numId="30">
    <w:abstractNumId w:val="2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2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4942"/>
    <w:rsid w:val="000014C4"/>
    <w:rsid w:val="000018E9"/>
    <w:rsid w:val="00003491"/>
    <w:rsid w:val="0000601F"/>
    <w:rsid w:val="00006DC6"/>
    <w:rsid w:val="00014BE7"/>
    <w:rsid w:val="00017B94"/>
    <w:rsid w:val="00022A1B"/>
    <w:rsid w:val="000300F6"/>
    <w:rsid w:val="00030A5B"/>
    <w:rsid w:val="00030FC7"/>
    <w:rsid w:val="0003423B"/>
    <w:rsid w:val="00035337"/>
    <w:rsid w:val="0003625E"/>
    <w:rsid w:val="00037E6D"/>
    <w:rsid w:val="00040215"/>
    <w:rsid w:val="0004136C"/>
    <w:rsid w:val="000420AC"/>
    <w:rsid w:val="000457B1"/>
    <w:rsid w:val="000478EC"/>
    <w:rsid w:val="00051677"/>
    <w:rsid w:val="000516C1"/>
    <w:rsid w:val="00052DFF"/>
    <w:rsid w:val="0005380D"/>
    <w:rsid w:val="00053DEA"/>
    <w:rsid w:val="00054D28"/>
    <w:rsid w:val="00054DE5"/>
    <w:rsid w:val="00056984"/>
    <w:rsid w:val="00057136"/>
    <w:rsid w:val="00057413"/>
    <w:rsid w:val="00057FC7"/>
    <w:rsid w:val="0006095E"/>
    <w:rsid w:val="000619DC"/>
    <w:rsid w:val="0006303D"/>
    <w:rsid w:val="000648D7"/>
    <w:rsid w:val="00064BF4"/>
    <w:rsid w:val="00065978"/>
    <w:rsid w:val="00066973"/>
    <w:rsid w:val="00070452"/>
    <w:rsid w:val="00071BBC"/>
    <w:rsid w:val="00073298"/>
    <w:rsid w:val="00074BCF"/>
    <w:rsid w:val="00075AC7"/>
    <w:rsid w:val="000774EB"/>
    <w:rsid w:val="000820BA"/>
    <w:rsid w:val="00082DC0"/>
    <w:rsid w:val="00083BC0"/>
    <w:rsid w:val="00083BCC"/>
    <w:rsid w:val="00083C43"/>
    <w:rsid w:val="0008475B"/>
    <w:rsid w:val="00084AF2"/>
    <w:rsid w:val="00085086"/>
    <w:rsid w:val="000870E6"/>
    <w:rsid w:val="000906D5"/>
    <w:rsid w:val="00090A06"/>
    <w:rsid w:val="00091DEB"/>
    <w:rsid w:val="00093D34"/>
    <w:rsid w:val="00094BC4"/>
    <w:rsid w:val="00096E6B"/>
    <w:rsid w:val="00097D54"/>
    <w:rsid w:val="000A1D45"/>
    <w:rsid w:val="000A2766"/>
    <w:rsid w:val="000A3B5D"/>
    <w:rsid w:val="000A5538"/>
    <w:rsid w:val="000A6172"/>
    <w:rsid w:val="000A7007"/>
    <w:rsid w:val="000A7A58"/>
    <w:rsid w:val="000B5FEF"/>
    <w:rsid w:val="000C0625"/>
    <w:rsid w:val="000C0BEB"/>
    <w:rsid w:val="000C321A"/>
    <w:rsid w:val="000C400A"/>
    <w:rsid w:val="000C5859"/>
    <w:rsid w:val="000C6001"/>
    <w:rsid w:val="000C6446"/>
    <w:rsid w:val="000C6F59"/>
    <w:rsid w:val="000C7E10"/>
    <w:rsid w:val="000D0423"/>
    <w:rsid w:val="000D05CB"/>
    <w:rsid w:val="000D184B"/>
    <w:rsid w:val="000D1E0B"/>
    <w:rsid w:val="000D2826"/>
    <w:rsid w:val="000D3937"/>
    <w:rsid w:val="000D576D"/>
    <w:rsid w:val="000D77D4"/>
    <w:rsid w:val="000E3359"/>
    <w:rsid w:val="000E450B"/>
    <w:rsid w:val="000E459A"/>
    <w:rsid w:val="000E6B6C"/>
    <w:rsid w:val="000F1EB0"/>
    <w:rsid w:val="000F2624"/>
    <w:rsid w:val="000F2861"/>
    <w:rsid w:val="000F3E73"/>
    <w:rsid w:val="000F6CE2"/>
    <w:rsid w:val="000F741C"/>
    <w:rsid w:val="000F7B80"/>
    <w:rsid w:val="001002FC"/>
    <w:rsid w:val="00102660"/>
    <w:rsid w:val="00103E79"/>
    <w:rsid w:val="00106675"/>
    <w:rsid w:val="00106B0B"/>
    <w:rsid w:val="00106F1B"/>
    <w:rsid w:val="00107ADA"/>
    <w:rsid w:val="0011087E"/>
    <w:rsid w:val="00110B91"/>
    <w:rsid w:val="001168A5"/>
    <w:rsid w:val="00123288"/>
    <w:rsid w:val="00123DDD"/>
    <w:rsid w:val="00124D3D"/>
    <w:rsid w:val="001259D4"/>
    <w:rsid w:val="00127200"/>
    <w:rsid w:val="001319B9"/>
    <w:rsid w:val="001332E5"/>
    <w:rsid w:val="00134084"/>
    <w:rsid w:val="00134370"/>
    <w:rsid w:val="00140781"/>
    <w:rsid w:val="00140C09"/>
    <w:rsid w:val="001424B8"/>
    <w:rsid w:val="00142800"/>
    <w:rsid w:val="001429E8"/>
    <w:rsid w:val="00143915"/>
    <w:rsid w:val="00144633"/>
    <w:rsid w:val="00144936"/>
    <w:rsid w:val="00150421"/>
    <w:rsid w:val="00150A8B"/>
    <w:rsid w:val="00151DF2"/>
    <w:rsid w:val="0015289D"/>
    <w:rsid w:val="00153487"/>
    <w:rsid w:val="00155D3E"/>
    <w:rsid w:val="0016042C"/>
    <w:rsid w:val="00160836"/>
    <w:rsid w:val="001627D3"/>
    <w:rsid w:val="00162D25"/>
    <w:rsid w:val="00163211"/>
    <w:rsid w:val="001643DA"/>
    <w:rsid w:val="00164549"/>
    <w:rsid w:val="00164C1F"/>
    <w:rsid w:val="00165562"/>
    <w:rsid w:val="0016575F"/>
    <w:rsid w:val="00170CAC"/>
    <w:rsid w:val="0017170D"/>
    <w:rsid w:val="0017216A"/>
    <w:rsid w:val="00173571"/>
    <w:rsid w:val="0017369E"/>
    <w:rsid w:val="00173FA9"/>
    <w:rsid w:val="001740A8"/>
    <w:rsid w:val="001747C3"/>
    <w:rsid w:val="00174DD6"/>
    <w:rsid w:val="00177610"/>
    <w:rsid w:val="0018229F"/>
    <w:rsid w:val="001845BA"/>
    <w:rsid w:val="0018491D"/>
    <w:rsid w:val="00184F24"/>
    <w:rsid w:val="00197F0C"/>
    <w:rsid w:val="001A12C5"/>
    <w:rsid w:val="001A24BE"/>
    <w:rsid w:val="001B2376"/>
    <w:rsid w:val="001B29F7"/>
    <w:rsid w:val="001B3230"/>
    <w:rsid w:val="001B4E3B"/>
    <w:rsid w:val="001B71CB"/>
    <w:rsid w:val="001C02E2"/>
    <w:rsid w:val="001C43E2"/>
    <w:rsid w:val="001C6865"/>
    <w:rsid w:val="001C74AB"/>
    <w:rsid w:val="001C7DA3"/>
    <w:rsid w:val="001D139C"/>
    <w:rsid w:val="001D21EC"/>
    <w:rsid w:val="001D2BC5"/>
    <w:rsid w:val="001D650A"/>
    <w:rsid w:val="001D6A3B"/>
    <w:rsid w:val="001D7EF3"/>
    <w:rsid w:val="001E3037"/>
    <w:rsid w:val="001E3CF7"/>
    <w:rsid w:val="001E6D76"/>
    <w:rsid w:val="001E6E25"/>
    <w:rsid w:val="001F0F62"/>
    <w:rsid w:val="001F159F"/>
    <w:rsid w:val="001F2D94"/>
    <w:rsid w:val="001F4ACD"/>
    <w:rsid w:val="001F5EEA"/>
    <w:rsid w:val="001F6DC4"/>
    <w:rsid w:val="001F6E7F"/>
    <w:rsid w:val="00201974"/>
    <w:rsid w:val="002022BC"/>
    <w:rsid w:val="002038A9"/>
    <w:rsid w:val="00203C8A"/>
    <w:rsid w:val="00204337"/>
    <w:rsid w:val="002063A9"/>
    <w:rsid w:val="00207CEB"/>
    <w:rsid w:val="002131D3"/>
    <w:rsid w:val="002143F7"/>
    <w:rsid w:val="00215FE0"/>
    <w:rsid w:val="002163A1"/>
    <w:rsid w:val="00216A2D"/>
    <w:rsid w:val="0021705F"/>
    <w:rsid w:val="00217C77"/>
    <w:rsid w:val="00221377"/>
    <w:rsid w:val="002230F2"/>
    <w:rsid w:val="00223763"/>
    <w:rsid w:val="0022397D"/>
    <w:rsid w:val="0022511F"/>
    <w:rsid w:val="00226417"/>
    <w:rsid w:val="00226BBE"/>
    <w:rsid w:val="00232CA4"/>
    <w:rsid w:val="00233AAC"/>
    <w:rsid w:val="00235C46"/>
    <w:rsid w:val="00236474"/>
    <w:rsid w:val="002373DF"/>
    <w:rsid w:val="00240BDB"/>
    <w:rsid w:val="0024397D"/>
    <w:rsid w:val="00244971"/>
    <w:rsid w:val="00250103"/>
    <w:rsid w:val="002520B9"/>
    <w:rsid w:val="00252FEC"/>
    <w:rsid w:val="00255E15"/>
    <w:rsid w:val="00261391"/>
    <w:rsid w:val="002634B7"/>
    <w:rsid w:val="00263A20"/>
    <w:rsid w:val="0026613C"/>
    <w:rsid w:val="0026689E"/>
    <w:rsid w:val="00270C05"/>
    <w:rsid w:val="002734E3"/>
    <w:rsid w:val="00273C87"/>
    <w:rsid w:val="00274015"/>
    <w:rsid w:val="00274594"/>
    <w:rsid w:val="00276B82"/>
    <w:rsid w:val="0027705B"/>
    <w:rsid w:val="00280129"/>
    <w:rsid w:val="002823DB"/>
    <w:rsid w:val="00284CE6"/>
    <w:rsid w:val="00285362"/>
    <w:rsid w:val="0028628D"/>
    <w:rsid w:val="00287A3F"/>
    <w:rsid w:val="00295923"/>
    <w:rsid w:val="00295ED3"/>
    <w:rsid w:val="00296C87"/>
    <w:rsid w:val="002A02E2"/>
    <w:rsid w:val="002A72C9"/>
    <w:rsid w:val="002A72F8"/>
    <w:rsid w:val="002B1F95"/>
    <w:rsid w:val="002B5866"/>
    <w:rsid w:val="002B6CA5"/>
    <w:rsid w:val="002B6FCF"/>
    <w:rsid w:val="002B7FA7"/>
    <w:rsid w:val="002C0D33"/>
    <w:rsid w:val="002C0EE2"/>
    <w:rsid w:val="002C1EA4"/>
    <w:rsid w:val="002C2A00"/>
    <w:rsid w:val="002C2FCF"/>
    <w:rsid w:val="002C51EE"/>
    <w:rsid w:val="002C6986"/>
    <w:rsid w:val="002C74EE"/>
    <w:rsid w:val="002D02C0"/>
    <w:rsid w:val="002D08D6"/>
    <w:rsid w:val="002D0B5B"/>
    <w:rsid w:val="002D42F2"/>
    <w:rsid w:val="002D62F0"/>
    <w:rsid w:val="002D7067"/>
    <w:rsid w:val="002D73B9"/>
    <w:rsid w:val="002D7AF4"/>
    <w:rsid w:val="002E0AC6"/>
    <w:rsid w:val="002E2006"/>
    <w:rsid w:val="002E2C79"/>
    <w:rsid w:val="002E78D6"/>
    <w:rsid w:val="002F2A1E"/>
    <w:rsid w:val="002F3DBF"/>
    <w:rsid w:val="003006A8"/>
    <w:rsid w:val="0030591F"/>
    <w:rsid w:val="003062DD"/>
    <w:rsid w:val="003112B9"/>
    <w:rsid w:val="003118EA"/>
    <w:rsid w:val="00312CEA"/>
    <w:rsid w:val="003141B9"/>
    <w:rsid w:val="003151C3"/>
    <w:rsid w:val="00320AF4"/>
    <w:rsid w:val="00321CDC"/>
    <w:rsid w:val="00322005"/>
    <w:rsid w:val="003221C5"/>
    <w:rsid w:val="00326106"/>
    <w:rsid w:val="00326221"/>
    <w:rsid w:val="00326275"/>
    <w:rsid w:val="00333159"/>
    <w:rsid w:val="0033341D"/>
    <w:rsid w:val="00334B97"/>
    <w:rsid w:val="0033668F"/>
    <w:rsid w:val="00342787"/>
    <w:rsid w:val="0034439D"/>
    <w:rsid w:val="0034536A"/>
    <w:rsid w:val="003454BA"/>
    <w:rsid w:val="003459E8"/>
    <w:rsid w:val="00345EDD"/>
    <w:rsid w:val="003466E5"/>
    <w:rsid w:val="00346FDA"/>
    <w:rsid w:val="00347550"/>
    <w:rsid w:val="00347AB7"/>
    <w:rsid w:val="00350018"/>
    <w:rsid w:val="00353DD2"/>
    <w:rsid w:val="003547E5"/>
    <w:rsid w:val="00354D04"/>
    <w:rsid w:val="00355FE8"/>
    <w:rsid w:val="00360553"/>
    <w:rsid w:val="00361467"/>
    <w:rsid w:val="00362453"/>
    <w:rsid w:val="0036686B"/>
    <w:rsid w:val="00372909"/>
    <w:rsid w:val="00374E97"/>
    <w:rsid w:val="00375F8C"/>
    <w:rsid w:val="003765E4"/>
    <w:rsid w:val="0038033F"/>
    <w:rsid w:val="003805A9"/>
    <w:rsid w:val="003818DB"/>
    <w:rsid w:val="00383B4B"/>
    <w:rsid w:val="00384D63"/>
    <w:rsid w:val="00384E40"/>
    <w:rsid w:val="00385C9A"/>
    <w:rsid w:val="00386161"/>
    <w:rsid w:val="0039024B"/>
    <w:rsid w:val="003917FB"/>
    <w:rsid w:val="00391D37"/>
    <w:rsid w:val="00393529"/>
    <w:rsid w:val="00393729"/>
    <w:rsid w:val="00396187"/>
    <w:rsid w:val="003A2641"/>
    <w:rsid w:val="003A75B5"/>
    <w:rsid w:val="003B114C"/>
    <w:rsid w:val="003B439D"/>
    <w:rsid w:val="003B4F1B"/>
    <w:rsid w:val="003B533D"/>
    <w:rsid w:val="003B5955"/>
    <w:rsid w:val="003B6423"/>
    <w:rsid w:val="003B775F"/>
    <w:rsid w:val="003B7965"/>
    <w:rsid w:val="003C0CED"/>
    <w:rsid w:val="003C3228"/>
    <w:rsid w:val="003C431B"/>
    <w:rsid w:val="003C4FEA"/>
    <w:rsid w:val="003C6483"/>
    <w:rsid w:val="003C6E2F"/>
    <w:rsid w:val="003D1FD6"/>
    <w:rsid w:val="003D45DA"/>
    <w:rsid w:val="003D4F35"/>
    <w:rsid w:val="003D5106"/>
    <w:rsid w:val="003D690E"/>
    <w:rsid w:val="003E011A"/>
    <w:rsid w:val="003E4892"/>
    <w:rsid w:val="003E638D"/>
    <w:rsid w:val="003E6DAF"/>
    <w:rsid w:val="003F0B53"/>
    <w:rsid w:val="003F0D82"/>
    <w:rsid w:val="003F0F16"/>
    <w:rsid w:val="003F199B"/>
    <w:rsid w:val="003F4D98"/>
    <w:rsid w:val="003F5110"/>
    <w:rsid w:val="003F64F8"/>
    <w:rsid w:val="003F731F"/>
    <w:rsid w:val="00402759"/>
    <w:rsid w:val="004041B6"/>
    <w:rsid w:val="00406AC9"/>
    <w:rsid w:val="00406CE2"/>
    <w:rsid w:val="004128FB"/>
    <w:rsid w:val="004141F5"/>
    <w:rsid w:val="00416CE3"/>
    <w:rsid w:val="00421CF0"/>
    <w:rsid w:val="004300C1"/>
    <w:rsid w:val="00431780"/>
    <w:rsid w:val="004326AF"/>
    <w:rsid w:val="00432BFC"/>
    <w:rsid w:val="00433C41"/>
    <w:rsid w:val="00435D39"/>
    <w:rsid w:val="00436E0D"/>
    <w:rsid w:val="00440D10"/>
    <w:rsid w:val="00442334"/>
    <w:rsid w:val="0044601E"/>
    <w:rsid w:val="004638D9"/>
    <w:rsid w:val="00464038"/>
    <w:rsid w:val="00465A5A"/>
    <w:rsid w:val="004669AD"/>
    <w:rsid w:val="00467794"/>
    <w:rsid w:val="0046796F"/>
    <w:rsid w:val="00471E55"/>
    <w:rsid w:val="00473FD6"/>
    <w:rsid w:val="00475651"/>
    <w:rsid w:val="00475726"/>
    <w:rsid w:val="00475C49"/>
    <w:rsid w:val="00480413"/>
    <w:rsid w:val="00480B2F"/>
    <w:rsid w:val="00482AE9"/>
    <w:rsid w:val="00483741"/>
    <w:rsid w:val="00484877"/>
    <w:rsid w:val="00485283"/>
    <w:rsid w:val="004865A7"/>
    <w:rsid w:val="0049128C"/>
    <w:rsid w:val="004964B9"/>
    <w:rsid w:val="004A27F9"/>
    <w:rsid w:val="004A4482"/>
    <w:rsid w:val="004A59CE"/>
    <w:rsid w:val="004A6BEF"/>
    <w:rsid w:val="004B0017"/>
    <w:rsid w:val="004B023C"/>
    <w:rsid w:val="004B0D38"/>
    <w:rsid w:val="004B13F6"/>
    <w:rsid w:val="004B2FFC"/>
    <w:rsid w:val="004B5B0C"/>
    <w:rsid w:val="004B677B"/>
    <w:rsid w:val="004C2E1A"/>
    <w:rsid w:val="004C5C85"/>
    <w:rsid w:val="004C6932"/>
    <w:rsid w:val="004C7C54"/>
    <w:rsid w:val="004D0ABF"/>
    <w:rsid w:val="004D20F5"/>
    <w:rsid w:val="004D3507"/>
    <w:rsid w:val="004D36E3"/>
    <w:rsid w:val="004D57FE"/>
    <w:rsid w:val="004D67D9"/>
    <w:rsid w:val="004D7F0C"/>
    <w:rsid w:val="004E2168"/>
    <w:rsid w:val="004E297F"/>
    <w:rsid w:val="004E4819"/>
    <w:rsid w:val="004E6ADB"/>
    <w:rsid w:val="004F15E0"/>
    <w:rsid w:val="004F3AC7"/>
    <w:rsid w:val="004F65FC"/>
    <w:rsid w:val="004F6D66"/>
    <w:rsid w:val="00500823"/>
    <w:rsid w:val="00500D27"/>
    <w:rsid w:val="00501E5A"/>
    <w:rsid w:val="00502439"/>
    <w:rsid w:val="005027FB"/>
    <w:rsid w:val="00503EFF"/>
    <w:rsid w:val="0050596C"/>
    <w:rsid w:val="00506747"/>
    <w:rsid w:val="00510207"/>
    <w:rsid w:val="00510C04"/>
    <w:rsid w:val="00512149"/>
    <w:rsid w:val="00513D93"/>
    <w:rsid w:val="00514A79"/>
    <w:rsid w:val="00514FC0"/>
    <w:rsid w:val="005156BB"/>
    <w:rsid w:val="00515A1D"/>
    <w:rsid w:val="00520989"/>
    <w:rsid w:val="00520C76"/>
    <w:rsid w:val="005222A4"/>
    <w:rsid w:val="0052276D"/>
    <w:rsid w:val="00522954"/>
    <w:rsid w:val="0052375B"/>
    <w:rsid w:val="00523943"/>
    <w:rsid w:val="00523C4E"/>
    <w:rsid w:val="00523DD5"/>
    <w:rsid w:val="00530523"/>
    <w:rsid w:val="00530F66"/>
    <w:rsid w:val="00531ABD"/>
    <w:rsid w:val="00532930"/>
    <w:rsid w:val="00536498"/>
    <w:rsid w:val="00536A18"/>
    <w:rsid w:val="005411C2"/>
    <w:rsid w:val="00541D2A"/>
    <w:rsid w:val="005449C4"/>
    <w:rsid w:val="0054500F"/>
    <w:rsid w:val="00545742"/>
    <w:rsid w:val="0055009C"/>
    <w:rsid w:val="00550DE2"/>
    <w:rsid w:val="00552F0E"/>
    <w:rsid w:val="0055311A"/>
    <w:rsid w:val="005531D5"/>
    <w:rsid w:val="0055613D"/>
    <w:rsid w:val="0056093F"/>
    <w:rsid w:val="0056131E"/>
    <w:rsid w:val="0056197F"/>
    <w:rsid w:val="00561A32"/>
    <w:rsid w:val="0056213B"/>
    <w:rsid w:val="00562440"/>
    <w:rsid w:val="00562BAC"/>
    <w:rsid w:val="00562FA8"/>
    <w:rsid w:val="00563653"/>
    <w:rsid w:val="00564F7A"/>
    <w:rsid w:val="00565A10"/>
    <w:rsid w:val="005703EE"/>
    <w:rsid w:val="005728F4"/>
    <w:rsid w:val="0057305E"/>
    <w:rsid w:val="0057320A"/>
    <w:rsid w:val="00573493"/>
    <w:rsid w:val="005748DA"/>
    <w:rsid w:val="0057672F"/>
    <w:rsid w:val="005771B8"/>
    <w:rsid w:val="005828E5"/>
    <w:rsid w:val="00582BBD"/>
    <w:rsid w:val="00586E58"/>
    <w:rsid w:val="005878A5"/>
    <w:rsid w:val="00592F41"/>
    <w:rsid w:val="00594CBD"/>
    <w:rsid w:val="005A0CF7"/>
    <w:rsid w:val="005A0E1E"/>
    <w:rsid w:val="005A189F"/>
    <w:rsid w:val="005A2F8E"/>
    <w:rsid w:val="005A3041"/>
    <w:rsid w:val="005A6FC1"/>
    <w:rsid w:val="005B0417"/>
    <w:rsid w:val="005B1C6E"/>
    <w:rsid w:val="005B2B97"/>
    <w:rsid w:val="005B40C7"/>
    <w:rsid w:val="005C0D4B"/>
    <w:rsid w:val="005C145B"/>
    <w:rsid w:val="005C2077"/>
    <w:rsid w:val="005C38A2"/>
    <w:rsid w:val="005C399B"/>
    <w:rsid w:val="005C5756"/>
    <w:rsid w:val="005D1FFC"/>
    <w:rsid w:val="005D2A59"/>
    <w:rsid w:val="005D53D1"/>
    <w:rsid w:val="005E1476"/>
    <w:rsid w:val="005E1C20"/>
    <w:rsid w:val="005E244E"/>
    <w:rsid w:val="005E3B22"/>
    <w:rsid w:val="005E6E38"/>
    <w:rsid w:val="005E79D8"/>
    <w:rsid w:val="005F0C03"/>
    <w:rsid w:val="005F21CB"/>
    <w:rsid w:val="005F265A"/>
    <w:rsid w:val="005F2A30"/>
    <w:rsid w:val="005F31D0"/>
    <w:rsid w:val="005F35F4"/>
    <w:rsid w:val="005F4442"/>
    <w:rsid w:val="005F451C"/>
    <w:rsid w:val="005F679F"/>
    <w:rsid w:val="006009F5"/>
    <w:rsid w:val="006014D4"/>
    <w:rsid w:val="00601BEA"/>
    <w:rsid w:val="0060222F"/>
    <w:rsid w:val="00605490"/>
    <w:rsid w:val="006057C2"/>
    <w:rsid w:val="006101A0"/>
    <w:rsid w:val="0061597B"/>
    <w:rsid w:val="00615B87"/>
    <w:rsid w:val="00615EA8"/>
    <w:rsid w:val="0061606E"/>
    <w:rsid w:val="00616A0C"/>
    <w:rsid w:val="006172BD"/>
    <w:rsid w:val="00617714"/>
    <w:rsid w:val="006177F4"/>
    <w:rsid w:val="00617F1F"/>
    <w:rsid w:val="00620CDE"/>
    <w:rsid w:val="0062173A"/>
    <w:rsid w:val="00623B33"/>
    <w:rsid w:val="00624489"/>
    <w:rsid w:val="006245D5"/>
    <w:rsid w:val="00626D51"/>
    <w:rsid w:val="00630442"/>
    <w:rsid w:val="0063167F"/>
    <w:rsid w:val="00632F52"/>
    <w:rsid w:val="006339C9"/>
    <w:rsid w:val="00636D30"/>
    <w:rsid w:val="00643596"/>
    <w:rsid w:val="00644CDF"/>
    <w:rsid w:val="00644F4B"/>
    <w:rsid w:val="00645189"/>
    <w:rsid w:val="0064532D"/>
    <w:rsid w:val="00646466"/>
    <w:rsid w:val="0065027D"/>
    <w:rsid w:val="00656933"/>
    <w:rsid w:val="00656E48"/>
    <w:rsid w:val="00660569"/>
    <w:rsid w:val="00662376"/>
    <w:rsid w:val="006623E6"/>
    <w:rsid w:val="006626B2"/>
    <w:rsid w:val="00663244"/>
    <w:rsid w:val="006652E1"/>
    <w:rsid w:val="00666A8D"/>
    <w:rsid w:val="00666ADD"/>
    <w:rsid w:val="006679D2"/>
    <w:rsid w:val="006715CD"/>
    <w:rsid w:val="0067287F"/>
    <w:rsid w:val="00672D99"/>
    <w:rsid w:val="006730DA"/>
    <w:rsid w:val="00673709"/>
    <w:rsid w:val="00682176"/>
    <w:rsid w:val="006837DF"/>
    <w:rsid w:val="00685BD3"/>
    <w:rsid w:val="00685F72"/>
    <w:rsid w:val="006860DB"/>
    <w:rsid w:val="00686474"/>
    <w:rsid w:val="00686E99"/>
    <w:rsid w:val="0069012E"/>
    <w:rsid w:val="00691045"/>
    <w:rsid w:val="006917CB"/>
    <w:rsid w:val="006919E2"/>
    <w:rsid w:val="00691AA0"/>
    <w:rsid w:val="006924D8"/>
    <w:rsid w:val="0069315E"/>
    <w:rsid w:val="00693830"/>
    <w:rsid w:val="006938C6"/>
    <w:rsid w:val="006948C8"/>
    <w:rsid w:val="00696C55"/>
    <w:rsid w:val="00697C6B"/>
    <w:rsid w:val="006A176E"/>
    <w:rsid w:val="006A2230"/>
    <w:rsid w:val="006A365C"/>
    <w:rsid w:val="006A3B6B"/>
    <w:rsid w:val="006A5956"/>
    <w:rsid w:val="006A753B"/>
    <w:rsid w:val="006B0F5B"/>
    <w:rsid w:val="006B1D53"/>
    <w:rsid w:val="006B577C"/>
    <w:rsid w:val="006B627F"/>
    <w:rsid w:val="006B6A96"/>
    <w:rsid w:val="006B709A"/>
    <w:rsid w:val="006C10BC"/>
    <w:rsid w:val="006C1B83"/>
    <w:rsid w:val="006C3333"/>
    <w:rsid w:val="006C4E0E"/>
    <w:rsid w:val="006C53AF"/>
    <w:rsid w:val="006C5FFB"/>
    <w:rsid w:val="006D002C"/>
    <w:rsid w:val="006D033B"/>
    <w:rsid w:val="006D1D4D"/>
    <w:rsid w:val="006D2AAE"/>
    <w:rsid w:val="006D3168"/>
    <w:rsid w:val="006D4124"/>
    <w:rsid w:val="006D4AF4"/>
    <w:rsid w:val="006D4DA4"/>
    <w:rsid w:val="006D64E7"/>
    <w:rsid w:val="006E076E"/>
    <w:rsid w:val="006E2322"/>
    <w:rsid w:val="006E2999"/>
    <w:rsid w:val="006E3E48"/>
    <w:rsid w:val="006E4362"/>
    <w:rsid w:val="006E5DA5"/>
    <w:rsid w:val="006F0699"/>
    <w:rsid w:val="006F1A1E"/>
    <w:rsid w:val="006F1D9D"/>
    <w:rsid w:val="006F3190"/>
    <w:rsid w:val="006F3641"/>
    <w:rsid w:val="006F3748"/>
    <w:rsid w:val="006F67B4"/>
    <w:rsid w:val="006F70E6"/>
    <w:rsid w:val="00701090"/>
    <w:rsid w:val="00701800"/>
    <w:rsid w:val="00702DDE"/>
    <w:rsid w:val="00703CB5"/>
    <w:rsid w:val="0070407B"/>
    <w:rsid w:val="0070460B"/>
    <w:rsid w:val="00704942"/>
    <w:rsid w:val="0070503A"/>
    <w:rsid w:val="00705368"/>
    <w:rsid w:val="007071D0"/>
    <w:rsid w:val="00707486"/>
    <w:rsid w:val="00707E00"/>
    <w:rsid w:val="00711440"/>
    <w:rsid w:val="00711F07"/>
    <w:rsid w:val="0071467C"/>
    <w:rsid w:val="00714B70"/>
    <w:rsid w:val="00715535"/>
    <w:rsid w:val="007163FB"/>
    <w:rsid w:val="007172EE"/>
    <w:rsid w:val="007200EA"/>
    <w:rsid w:val="00721D63"/>
    <w:rsid w:val="00726AE4"/>
    <w:rsid w:val="007307C9"/>
    <w:rsid w:val="007318AB"/>
    <w:rsid w:val="0073408B"/>
    <w:rsid w:val="0073492C"/>
    <w:rsid w:val="00736586"/>
    <w:rsid w:val="007431E6"/>
    <w:rsid w:val="00743C02"/>
    <w:rsid w:val="00745BA5"/>
    <w:rsid w:val="00747962"/>
    <w:rsid w:val="007514E8"/>
    <w:rsid w:val="00751B06"/>
    <w:rsid w:val="007528B8"/>
    <w:rsid w:val="007544A0"/>
    <w:rsid w:val="00756487"/>
    <w:rsid w:val="0075716E"/>
    <w:rsid w:val="00760AF2"/>
    <w:rsid w:val="00763BAA"/>
    <w:rsid w:val="0076556D"/>
    <w:rsid w:val="00765DF9"/>
    <w:rsid w:val="007674B8"/>
    <w:rsid w:val="00771523"/>
    <w:rsid w:val="00771960"/>
    <w:rsid w:val="00771C9C"/>
    <w:rsid w:val="00775753"/>
    <w:rsid w:val="007766B8"/>
    <w:rsid w:val="00781846"/>
    <w:rsid w:val="00781EF5"/>
    <w:rsid w:val="007879D8"/>
    <w:rsid w:val="00791A9E"/>
    <w:rsid w:val="00791F09"/>
    <w:rsid w:val="007926CB"/>
    <w:rsid w:val="0079337D"/>
    <w:rsid w:val="00793EBF"/>
    <w:rsid w:val="007958C6"/>
    <w:rsid w:val="00797800"/>
    <w:rsid w:val="007A01EF"/>
    <w:rsid w:val="007A1614"/>
    <w:rsid w:val="007A206B"/>
    <w:rsid w:val="007A296E"/>
    <w:rsid w:val="007A38A5"/>
    <w:rsid w:val="007A5FA4"/>
    <w:rsid w:val="007B2C3A"/>
    <w:rsid w:val="007B4218"/>
    <w:rsid w:val="007B6B1C"/>
    <w:rsid w:val="007B6F58"/>
    <w:rsid w:val="007C3915"/>
    <w:rsid w:val="007C3B65"/>
    <w:rsid w:val="007C559D"/>
    <w:rsid w:val="007C7A86"/>
    <w:rsid w:val="007C7D66"/>
    <w:rsid w:val="007D213C"/>
    <w:rsid w:val="007D3AD1"/>
    <w:rsid w:val="007D43E2"/>
    <w:rsid w:val="007D4AF0"/>
    <w:rsid w:val="007D5693"/>
    <w:rsid w:val="007D5C4C"/>
    <w:rsid w:val="007D5E6F"/>
    <w:rsid w:val="007D6240"/>
    <w:rsid w:val="007D64A2"/>
    <w:rsid w:val="007E0E1E"/>
    <w:rsid w:val="007E282B"/>
    <w:rsid w:val="007E2BC9"/>
    <w:rsid w:val="007E36CD"/>
    <w:rsid w:val="007E3B61"/>
    <w:rsid w:val="007F1567"/>
    <w:rsid w:val="007F19F6"/>
    <w:rsid w:val="007F28B4"/>
    <w:rsid w:val="007F54F1"/>
    <w:rsid w:val="007F6C3F"/>
    <w:rsid w:val="00801A10"/>
    <w:rsid w:val="00804DC5"/>
    <w:rsid w:val="008064E6"/>
    <w:rsid w:val="00807AD5"/>
    <w:rsid w:val="00807FE4"/>
    <w:rsid w:val="00811E67"/>
    <w:rsid w:val="00812C13"/>
    <w:rsid w:val="00812D94"/>
    <w:rsid w:val="00813FCE"/>
    <w:rsid w:val="008153BB"/>
    <w:rsid w:val="008156B7"/>
    <w:rsid w:val="008207AE"/>
    <w:rsid w:val="00820885"/>
    <w:rsid w:val="00820A26"/>
    <w:rsid w:val="00822373"/>
    <w:rsid w:val="00825BCB"/>
    <w:rsid w:val="00825E9E"/>
    <w:rsid w:val="0083011B"/>
    <w:rsid w:val="00832712"/>
    <w:rsid w:val="00832AF3"/>
    <w:rsid w:val="008338A5"/>
    <w:rsid w:val="008352DA"/>
    <w:rsid w:val="00835677"/>
    <w:rsid w:val="00837032"/>
    <w:rsid w:val="00840764"/>
    <w:rsid w:val="00842109"/>
    <w:rsid w:val="008422A6"/>
    <w:rsid w:val="00845075"/>
    <w:rsid w:val="00845FE0"/>
    <w:rsid w:val="00846359"/>
    <w:rsid w:val="00847167"/>
    <w:rsid w:val="008478BD"/>
    <w:rsid w:val="00857A23"/>
    <w:rsid w:val="008608EC"/>
    <w:rsid w:val="00860B57"/>
    <w:rsid w:val="00865284"/>
    <w:rsid w:val="008655E9"/>
    <w:rsid w:val="00865E36"/>
    <w:rsid w:val="0087249A"/>
    <w:rsid w:val="00872944"/>
    <w:rsid w:val="00873A65"/>
    <w:rsid w:val="0087539C"/>
    <w:rsid w:val="008763A7"/>
    <w:rsid w:val="00876ECF"/>
    <w:rsid w:val="00876F5A"/>
    <w:rsid w:val="00880DF4"/>
    <w:rsid w:val="008815FE"/>
    <w:rsid w:val="0088213C"/>
    <w:rsid w:val="00883A4A"/>
    <w:rsid w:val="008850D4"/>
    <w:rsid w:val="00887D6A"/>
    <w:rsid w:val="0089435D"/>
    <w:rsid w:val="00895C3A"/>
    <w:rsid w:val="00896CA2"/>
    <w:rsid w:val="008A0BB3"/>
    <w:rsid w:val="008A0F2A"/>
    <w:rsid w:val="008A4010"/>
    <w:rsid w:val="008A405D"/>
    <w:rsid w:val="008A439E"/>
    <w:rsid w:val="008A4A47"/>
    <w:rsid w:val="008B1999"/>
    <w:rsid w:val="008B1E71"/>
    <w:rsid w:val="008B4B96"/>
    <w:rsid w:val="008C2495"/>
    <w:rsid w:val="008C26C3"/>
    <w:rsid w:val="008C3AE2"/>
    <w:rsid w:val="008C4791"/>
    <w:rsid w:val="008C6D60"/>
    <w:rsid w:val="008D3B0B"/>
    <w:rsid w:val="008D4B52"/>
    <w:rsid w:val="008E102A"/>
    <w:rsid w:val="008E245E"/>
    <w:rsid w:val="008E2BF9"/>
    <w:rsid w:val="008E2F04"/>
    <w:rsid w:val="008E3B64"/>
    <w:rsid w:val="008E3EA6"/>
    <w:rsid w:val="008E5E4B"/>
    <w:rsid w:val="008E6624"/>
    <w:rsid w:val="008F168A"/>
    <w:rsid w:val="008F18B6"/>
    <w:rsid w:val="008F1F6B"/>
    <w:rsid w:val="008F3353"/>
    <w:rsid w:val="008F42A3"/>
    <w:rsid w:val="008F43EB"/>
    <w:rsid w:val="008F4A95"/>
    <w:rsid w:val="008F4D5C"/>
    <w:rsid w:val="008F68FF"/>
    <w:rsid w:val="008F70EB"/>
    <w:rsid w:val="00906210"/>
    <w:rsid w:val="009076F1"/>
    <w:rsid w:val="00910DB0"/>
    <w:rsid w:val="0091139B"/>
    <w:rsid w:val="0091281A"/>
    <w:rsid w:val="00915E78"/>
    <w:rsid w:val="009170D7"/>
    <w:rsid w:val="00926361"/>
    <w:rsid w:val="00927144"/>
    <w:rsid w:val="00933062"/>
    <w:rsid w:val="0093504D"/>
    <w:rsid w:val="0093597D"/>
    <w:rsid w:val="009370D2"/>
    <w:rsid w:val="0093794B"/>
    <w:rsid w:val="00937A1B"/>
    <w:rsid w:val="00937EF5"/>
    <w:rsid w:val="00940AF5"/>
    <w:rsid w:val="00943E38"/>
    <w:rsid w:val="009458E1"/>
    <w:rsid w:val="0094604E"/>
    <w:rsid w:val="009463E0"/>
    <w:rsid w:val="0095039F"/>
    <w:rsid w:val="009530FB"/>
    <w:rsid w:val="00963ADF"/>
    <w:rsid w:val="00964ADD"/>
    <w:rsid w:val="00965905"/>
    <w:rsid w:val="009663FC"/>
    <w:rsid w:val="00966C74"/>
    <w:rsid w:val="0096761D"/>
    <w:rsid w:val="009714E9"/>
    <w:rsid w:val="00972219"/>
    <w:rsid w:val="00972A00"/>
    <w:rsid w:val="00973027"/>
    <w:rsid w:val="009734B4"/>
    <w:rsid w:val="0097352C"/>
    <w:rsid w:val="0097519A"/>
    <w:rsid w:val="00976120"/>
    <w:rsid w:val="00977792"/>
    <w:rsid w:val="00977D02"/>
    <w:rsid w:val="009803E7"/>
    <w:rsid w:val="009812A6"/>
    <w:rsid w:val="009820CB"/>
    <w:rsid w:val="009824FB"/>
    <w:rsid w:val="0098357F"/>
    <w:rsid w:val="0098609A"/>
    <w:rsid w:val="009900B5"/>
    <w:rsid w:val="00990734"/>
    <w:rsid w:val="00992D20"/>
    <w:rsid w:val="00996302"/>
    <w:rsid w:val="009A0489"/>
    <w:rsid w:val="009A19C9"/>
    <w:rsid w:val="009A43A4"/>
    <w:rsid w:val="009A5EC4"/>
    <w:rsid w:val="009A79E4"/>
    <w:rsid w:val="009B1263"/>
    <w:rsid w:val="009B1B9A"/>
    <w:rsid w:val="009B59DE"/>
    <w:rsid w:val="009C1B13"/>
    <w:rsid w:val="009C4588"/>
    <w:rsid w:val="009C70DC"/>
    <w:rsid w:val="009C7444"/>
    <w:rsid w:val="009C7B10"/>
    <w:rsid w:val="009D0D11"/>
    <w:rsid w:val="009D3AA0"/>
    <w:rsid w:val="009D3B9C"/>
    <w:rsid w:val="009D3DF9"/>
    <w:rsid w:val="009D52EB"/>
    <w:rsid w:val="009D5D4B"/>
    <w:rsid w:val="009E5770"/>
    <w:rsid w:val="009E5967"/>
    <w:rsid w:val="009F0BD1"/>
    <w:rsid w:val="009F177B"/>
    <w:rsid w:val="009F179B"/>
    <w:rsid w:val="009F31DB"/>
    <w:rsid w:val="00A06DBC"/>
    <w:rsid w:val="00A07376"/>
    <w:rsid w:val="00A07B69"/>
    <w:rsid w:val="00A1192D"/>
    <w:rsid w:val="00A12C2E"/>
    <w:rsid w:val="00A13794"/>
    <w:rsid w:val="00A1379B"/>
    <w:rsid w:val="00A14095"/>
    <w:rsid w:val="00A149BD"/>
    <w:rsid w:val="00A15483"/>
    <w:rsid w:val="00A21FDD"/>
    <w:rsid w:val="00A25009"/>
    <w:rsid w:val="00A25922"/>
    <w:rsid w:val="00A25E2A"/>
    <w:rsid w:val="00A2653C"/>
    <w:rsid w:val="00A26A27"/>
    <w:rsid w:val="00A276EA"/>
    <w:rsid w:val="00A27C4F"/>
    <w:rsid w:val="00A27D11"/>
    <w:rsid w:val="00A30D74"/>
    <w:rsid w:val="00A30F1D"/>
    <w:rsid w:val="00A324CD"/>
    <w:rsid w:val="00A334EA"/>
    <w:rsid w:val="00A36F33"/>
    <w:rsid w:val="00A4040D"/>
    <w:rsid w:val="00A40751"/>
    <w:rsid w:val="00A438CA"/>
    <w:rsid w:val="00A473A9"/>
    <w:rsid w:val="00A52254"/>
    <w:rsid w:val="00A545B3"/>
    <w:rsid w:val="00A54C4A"/>
    <w:rsid w:val="00A61687"/>
    <w:rsid w:val="00A62BA0"/>
    <w:rsid w:val="00A6306C"/>
    <w:rsid w:val="00A63208"/>
    <w:rsid w:val="00A64068"/>
    <w:rsid w:val="00A66320"/>
    <w:rsid w:val="00A7050C"/>
    <w:rsid w:val="00A707DD"/>
    <w:rsid w:val="00A70C83"/>
    <w:rsid w:val="00A71C6F"/>
    <w:rsid w:val="00A75BE8"/>
    <w:rsid w:val="00A76D62"/>
    <w:rsid w:val="00A77B30"/>
    <w:rsid w:val="00A90EA5"/>
    <w:rsid w:val="00A926FF"/>
    <w:rsid w:val="00A94847"/>
    <w:rsid w:val="00A96F97"/>
    <w:rsid w:val="00AA43BE"/>
    <w:rsid w:val="00AA5FB6"/>
    <w:rsid w:val="00AA79B7"/>
    <w:rsid w:val="00AB1522"/>
    <w:rsid w:val="00AB3C9A"/>
    <w:rsid w:val="00AB4787"/>
    <w:rsid w:val="00AB728C"/>
    <w:rsid w:val="00AB7513"/>
    <w:rsid w:val="00AC01AE"/>
    <w:rsid w:val="00AC051C"/>
    <w:rsid w:val="00AC055A"/>
    <w:rsid w:val="00AC2096"/>
    <w:rsid w:val="00AC25C4"/>
    <w:rsid w:val="00AC377A"/>
    <w:rsid w:val="00AC39A5"/>
    <w:rsid w:val="00AC4A3A"/>
    <w:rsid w:val="00AC513F"/>
    <w:rsid w:val="00AC5353"/>
    <w:rsid w:val="00AC623E"/>
    <w:rsid w:val="00AD0BBB"/>
    <w:rsid w:val="00AD2C86"/>
    <w:rsid w:val="00AD364B"/>
    <w:rsid w:val="00AD4AB0"/>
    <w:rsid w:val="00AD554C"/>
    <w:rsid w:val="00AD5B29"/>
    <w:rsid w:val="00AD6616"/>
    <w:rsid w:val="00AD6EED"/>
    <w:rsid w:val="00AD7130"/>
    <w:rsid w:val="00AD7E1E"/>
    <w:rsid w:val="00AE25ED"/>
    <w:rsid w:val="00AE2A35"/>
    <w:rsid w:val="00AE590E"/>
    <w:rsid w:val="00AE6225"/>
    <w:rsid w:val="00AE7630"/>
    <w:rsid w:val="00AF253C"/>
    <w:rsid w:val="00AF3414"/>
    <w:rsid w:val="00AF48C2"/>
    <w:rsid w:val="00AF7307"/>
    <w:rsid w:val="00B01044"/>
    <w:rsid w:val="00B01EC3"/>
    <w:rsid w:val="00B03F6C"/>
    <w:rsid w:val="00B04845"/>
    <w:rsid w:val="00B1267E"/>
    <w:rsid w:val="00B12BDB"/>
    <w:rsid w:val="00B13DDB"/>
    <w:rsid w:val="00B16372"/>
    <w:rsid w:val="00B17AE1"/>
    <w:rsid w:val="00B17FF3"/>
    <w:rsid w:val="00B219D3"/>
    <w:rsid w:val="00B21F5E"/>
    <w:rsid w:val="00B2394F"/>
    <w:rsid w:val="00B254AE"/>
    <w:rsid w:val="00B304FD"/>
    <w:rsid w:val="00B31257"/>
    <w:rsid w:val="00B3138E"/>
    <w:rsid w:val="00B31E0C"/>
    <w:rsid w:val="00B349B9"/>
    <w:rsid w:val="00B34F33"/>
    <w:rsid w:val="00B35A10"/>
    <w:rsid w:val="00B35D9B"/>
    <w:rsid w:val="00B35F60"/>
    <w:rsid w:val="00B369EB"/>
    <w:rsid w:val="00B36DB6"/>
    <w:rsid w:val="00B37595"/>
    <w:rsid w:val="00B420BC"/>
    <w:rsid w:val="00B478E1"/>
    <w:rsid w:val="00B52760"/>
    <w:rsid w:val="00B53ACD"/>
    <w:rsid w:val="00B54230"/>
    <w:rsid w:val="00B55DF9"/>
    <w:rsid w:val="00B647A9"/>
    <w:rsid w:val="00B679DC"/>
    <w:rsid w:val="00B72D41"/>
    <w:rsid w:val="00B74F2F"/>
    <w:rsid w:val="00B77AF3"/>
    <w:rsid w:val="00B819E6"/>
    <w:rsid w:val="00B84CC5"/>
    <w:rsid w:val="00B84DA9"/>
    <w:rsid w:val="00B85855"/>
    <w:rsid w:val="00B8622B"/>
    <w:rsid w:val="00B86B6A"/>
    <w:rsid w:val="00B87569"/>
    <w:rsid w:val="00B93279"/>
    <w:rsid w:val="00B9361D"/>
    <w:rsid w:val="00B9464E"/>
    <w:rsid w:val="00B955E3"/>
    <w:rsid w:val="00B97CEF"/>
    <w:rsid w:val="00BA097E"/>
    <w:rsid w:val="00BA4432"/>
    <w:rsid w:val="00BA6730"/>
    <w:rsid w:val="00BA75E2"/>
    <w:rsid w:val="00BA789C"/>
    <w:rsid w:val="00BA7E6B"/>
    <w:rsid w:val="00BB2FD7"/>
    <w:rsid w:val="00BB3099"/>
    <w:rsid w:val="00BB39B7"/>
    <w:rsid w:val="00BB573D"/>
    <w:rsid w:val="00BB64CA"/>
    <w:rsid w:val="00BC0303"/>
    <w:rsid w:val="00BC1488"/>
    <w:rsid w:val="00BC5214"/>
    <w:rsid w:val="00BC68BE"/>
    <w:rsid w:val="00BC7C9F"/>
    <w:rsid w:val="00BD42AC"/>
    <w:rsid w:val="00BD4398"/>
    <w:rsid w:val="00BD4FD9"/>
    <w:rsid w:val="00BD547F"/>
    <w:rsid w:val="00BE1A1F"/>
    <w:rsid w:val="00BE1B3C"/>
    <w:rsid w:val="00BE3F8A"/>
    <w:rsid w:val="00BE678F"/>
    <w:rsid w:val="00BE78F6"/>
    <w:rsid w:val="00BE7FF2"/>
    <w:rsid w:val="00BF05F4"/>
    <w:rsid w:val="00BF3B33"/>
    <w:rsid w:val="00BF5154"/>
    <w:rsid w:val="00BF573C"/>
    <w:rsid w:val="00BF6E06"/>
    <w:rsid w:val="00C018EB"/>
    <w:rsid w:val="00C02950"/>
    <w:rsid w:val="00C04E39"/>
    <w:rsid w:val="00C05151"/>
    <w:rsid w:val="00C0528F"/>
    <w:rsid w:val="00C06200"/>
    <w:rsid w:val="00C073AC"/>
    <w:rsid w:val="00C07980"/>
    <w:rsid w:val="00C07E4B"/>
    <w:rsid w:val="00C10CEB"/>
    <w:rsid w:val="00C11C42"/>
    <w:rsid w:val="00C13682"/>
    <w:rsid w:val="00C13CFA"/>
    <w:rsid w:val="00C149BB"/>
    <w:rsid w:val="00C149C5"/>
    <w:rsid w:val="00C20201"/>
    <w:rsid w:val="00C21401"/>
    <w:rsid w:val="00C23E1E"/>
    <w:rsid w:val="00C2424E"/>
    <w:rsid w:val="00C25445"/>
    <w:rsid w:val="00C256D7"/>
    <w:rsid w:val="00C2654D"/>
    <w:rsid w:val="00C26EBB"/>
    <w:rsid w:val="00C26FC8"/>
    <w:rsid w:val="00C278B4"/>
    <w:rsid w:val="00C27E28"/>
    <w:rsid w:val="00C30F05"/>
    <w:rsid w:val="00C324A5"/>
    <w:rsid w:val="00C33A20"/>
    <w:rsid w:val="00C34F5C"/>
    <w:rsid w:val="00C3721C"/>
    <w:rsid w:val="00C37584"/>
    <w:rsid w:val="00C420BC"/>
    <w:rsid w:val="00C4217A"/>
    <w:rsid w:val="00C42364"/>
    <w:rsid w:val="00C439DD"/>
    <w:rsid w:val="00C4472F"/>
    <w:rsid w:val="00C4496F"/>
    <w:rsid w:val="00C455B0"/>
    <w:rsid w:val="00C45EA3"/>
    <w:rsid w:val="00C46355"/>
    <w:rsid w:val="00C46C78"/>
    <w:rsid w:val="00C51C33"/>
    <w:rsid w:val="00C52E35"/>
    <w:rsid w:val="00C53262"/>
    <w:rsid w:val="00C5339A"/>
    <w:rsid w:val="00C56FBD"/>
    <w:rsid w:val="00C576B9"/>
    <w:rsid w:val="00C60BC9"/>
    <w:rsid w:val="00C61E49"/>
    <w:rsid w:val="00C629CC"/>
    <w:rsid w:val="00C6424F"/>
    <w:rsid w:val="00C64B0E"/>
    <w:rsid w:val="00C65888"/>
    <w:rsid w:val="00C6621E"/>
    <w:rsid w:val="00C67690"/>
    <w:rsid w:val="00C70257"/>
    <w:rsid w:val="00C70B7B"/>
    <w:rsid w:val="00C711F4"/>
    <w:rsid w:val="00C71920"/>
    <w:rsid w:val="00C72589"/>
    <w:rsid w:val="00C72D86"/>
    <w:rsid w:val="00C75A27"/>
    <w:rsid w:val="00C765BD"/>
    <w:rsid w:val="00C84DCE"/>
    <w:rsid w:val="00C86879"/>
    <w:rsid w:val="00C90146"/>
    <w:rsid w:val="00C90AF3"/>
    <w:rsid w:val="00C92A07"/>
    <w:rsid w:val="00C948D5"/>
    <w:rsid w:val="00C94E39"/>
    <w:rsid w:val="00C94EEB"/>
    <w:rsid w:val="00C95129"/>
    <w:rsid w:val="00C95EAE"/>
    <w:rsid w:val="00C96B1D"/>
    <w:rsid w:val="00CA0060"/>
    <w:rsid w:val="00CA050E"/>
    <w:rsid w:val="00CA1360"/>
    <w:rsid w:val="00CA1E56"/>
    <w:rsid w:val="00CA4A7B"/>
    <w:rsid w:val="00CB0684"/>
    <w:rsid w:val="00CB0D3E"/>
    <w:rsid w:val="00CB10C6"/>
    <w:rsid w:val="00CB2843"/>
    <w:rsid w:val="00CB4B72"/>
    <w:rsid w:val="00CB5E1D"/>
    <w:rsid w:val="00CC038D"/>
    <w:rsid w:val="00CD04F9"/>
    <w:rsid w:val="00CD122B"/>
    <w:rsid w:val="00CD1AB4"/>
    <w:rsid w:val="00CD37CF"/>
    <w:rsid w:val="00CD39E7"/>
    <w:rsid w:val="00CD39F2"/>
    <w:rsid w:val="00CD4427"/>
    <w:rsid w:val="00CD5109"/>
    <w:rsid w:val="00CD533F"/>
    <w:rsid w:val="00CD5995"/>
    <w:rsid w:val="00CD6BC9"/>
    <w:rsid w:val="00CD6C0B"/>
    <w:rsid w:val="00CD6DE8"/>
    <w:rsid w:val="00CD6EC5"/>
    <w:rsid w:val="00CD738D"/>
    <w:rsid w:val="00CE0B91"/>
    <w:rsid w:val="00CE3238"/>
    <w:rsid w:val="00CE43EE"/>
    <w:rsid w:val="00CE7925"/>
    <w:rsid w:val="00CE7CCE"/>
    <w:rsid w:val="00CF0B3D"/>
    <w:rsid w:val="00CF23F6"/>
    <w:rsid w:val="00CF3BC9"/>
    <w:rsid w:val="00CF527C"/>
    <w:rsid w:val="00CF5AE3"/>
    <w:rsid w:val="00CF6ADE"/>
    <w:rsid w:val="00CF6B5D"/>
    <w:rsid w:val="00CF7DC5"/>
    <w:rsid w:val="00D013AD"/>
    <w:rsid w:val="00D01986"/>
    <w:rsid w:val="00D03E66"/>
    <w:rsid w:val="00D04A66"/>
    <w:rsid w:val="00D052D2"/>
    <w:rsid w:val="00D05E9D"/>
    <w:rsid w:val="00D06741"/>
    <w:rsid w:val="00D06B20"/>
    <w:rsid w:val="00D07ADB"/>
    <w:rsid w:val="00D1294F"/>
    <w:rsid w:val="00D147F7"/>
    <w:rsid w:val="00D16B34"/>
    <w:rsid w:val="00D172D8"/>
    <w:rsid w:val="00D21CFE"/>
    <w:rsid w:val="00D224F0"/>
    <w:rsid w:val="00D23288"/>
    <w:rsid w:val="00D24054"/>
    <w:rsid w:val="00D24188"/>
    <w:rsid w:val="00D2440C"/>
    <w:rsid w:val="00D30477"/>
    <w:rsid w:val="00D30A50"/>
    <w:rsid w:val="00D30E80"/>
    <w:rsid w:val="00D31B7E"/>
    <w:rsid w:val="00D35C72"/>
    <w:rsid w:val="00D35D0A"/>
    <w:rsid w:val="00D35D8E"/>
    <w:rsid w:val="00D364F0"/>
    <w:rsid w:val="00D41390"/>
    <w:rsid w:val="00D41CC6"/>
    <w:rsid w:val="00D42478"/>
    <w:rsid w:val="00D4396D"/>
    <w:rsid w:val="00D4404B"/>
    <w:rsid w:val="00D4563B"/>
    <w:rsid w:val="00D45B25"/>
    <w:rsid w:val="00D46794"/>
    <w:rsid w:val="00D505C7"/>
    <w:rsid w:val="00D51D96"/>
    <w:rsid w:val="00D51EC6"/>
    <w:rsid w:val="00D52261"/>
    <w:rsid w:val="00D5422F"/>
    <w:rsid w:val="00D56279"/>
    <w:rsid w:val="00D577EA"/>
    <w:rsid w:val="00D60277"/>
    <w:rsid w:val="00D618E3"/>
    <w:rsid w:val="00D67C61"/>
    <w:rsid w:val="00D67F04"/>
    <w:rsid w:val="00D74B1B"/>
    <w:rsid w:val="00D75798"/>
    <w:rsid w:val="00D77D20"/>
    <w:rsid w:val="00D801BC"/>
    <w:rsid w:val="00D81AF5"/>
    <w:rsid w:val="00D83460"/>
    <w:rsid w:val="00D83ECA"/>
    <w:rsid w:val="00D84CF0"/>
    <w:rsid w:val="00D866C7"/>
    <w:rsid w:val="00D903CD"/>
    <w:rsid w:val="00D90559"/>
    <w:rsid w:val="00D919BD"/>
    <w:rsid w:val="00D91C1F"/>
    <w:rsid w:val="00D91DFA"/>
    <w:rsid w:val="00DA0B33"/>
    <w:rsid w:val="00DA2D11"/>
    <w:rsid w:val="00DA3FCB"/>
    <w:rsid w:val="00DA6839"/>
    <w:rsid w:val="00DB1768"/>
    <w:rsid w:val="00DB3131"/>
    <w:rsid w:val="00DB550B"/>
    <w:rsid w:val="00DB703E"/>
    <w:rsid w:val="00DB772A"/>
    <w:rsid w:val="00DC037F"/>
    <w:rsid w:val="00DC1A67"/>
    <w:rsid w:val="00DC3574"/>
    <w:rsid w:val="00DC5438"/>
    <w:rsid w:val="00DC56BE"/>
    <w:rsid w:val="00DC66A9"/>
    <w:rsid w:val="00DC6E78"/>
    <w:rsid w:val="00DC75B4"/>
    <w:rsid w:val="00DD253D"/>
    <w:rsid w:val="00DD4043"/>
    <w:rsid w:val="00DD444B"/>
    <w:rsid w:val="00DD4D8E"/>
    <w:rsid w:val="00DD5285"/>
    <w:rsid w:val="00DD64C6"/>
    <w:rsid w:val="00DD7602"/>
    <w:rsid w:val="00DD7B8F"/>
    <w:rsid w:val="00DE1B87"/>
    <w:rsid w:val="00DE1F49"/>
    <w:rsid w:val="00DE503F"/>
    <w:rsid w:val="00DE54BD"/>
    <w:rsid w:val="00DE5FF1"/>
    <w:rsid w:val="00DE6F6A"/>
    <w:rsid w:val="00DE7A00"/>
    <w:rsid w:val="00DF43B8"/>
    <w:rsid w:val="00DF57E9"/>
    <w:rsid w:val="00E00AFC"/>
    <w:rsid w:val="00E00C7E"/>
    <w:rsid w:val="00E01CBD"/>
    <w:rsid w:val="00E01E6C"/>
    <w:rsid w:val="00E0321D"/>
    <w:rsid w:val="00E04339"/>
    <w:rsid w:val="00E056F9"/>
    <w:rsid w:val="00E0641F"/>
    <w:rsid w:val="00E11891"/>
    <w:rsid w:val="00E11DD0"/>
    <w:rsid w:val="00E128DA"/>
    <w:rsid w:val="00E12FCF"/>
    <w:rsid w:val="00E13302"/>
    <w:rsid w:val="00E13620"/>
    <w:rsid w:val="00E175AF"/>
    <w:rsid w:val="00E20A37"/>
    <w:rsid w:val="00E21116"/>
    <w:rsid w:val="00E24764"/>
    <w:rsid w:val="00E26ACA"/>
    <w:rsid w:val="00E271B7"/>
    <w:rsid w:val="00E3517A"/>
    <w:rsid w:val="00E35267"/>
    <w:rsid w:val="00E4042C"/>
    <w:rsid w:val="00E4129E"/>
    <w:rsid w:val="00E430FA"/>
    <w:rsid w:val="00E478D1"/>
    <w:rsid w:val="00E50765"/>
    <w:rsid w:val="00E512C8"/>
    <w:rsid w:val="00E53615"/>
    <w:rsid w:val="00E563BC"/>
    <w:rsid w:val="00E60C87"/>
    <w:rsid w:val="00E615EE"/>
    <w:rsid w:val="00E64540"/>
    <w:rsid w:val="00E71B8E"/>
    <w:rsid w:val="00E756DC"/>
    <w:rsid w:val="00E7688A"/>
    <w:rsid w:val="00E771DA"/>
    <w:rsid w:val="00E772B0"/>
    <w:rsid w:val="00E82E6D"/>
    <w:rsid w:val="00E83F4B"/>
    <w:rsid w:val="00E864EA"/>
    <w:rsid w:val="00E8748A"/>
    <w:rsid w:val="00E927C3"/>
    <w:rsid w:val="00E92D3B"/>
    <w:rsid w:val="00E93001"/>
    <w:rsid w:val="00E9380D"/>
    <w:rsid w:val="00E97659"/>
    <w:rsid w:val="00EA006E"/>
    <w:rsid w:val="00EA2892"/>
    <w:rsid w:val="00EA31B5"/>
    <w:rsid w:val="00EA3596"/>
    <w:rsid w:val="00EA6BF3"/>
    <w:rsid w:val="00EA77C4"/>
    <w:rsid w:val="00EA7D25"/>
    <w:rsid w:val="00EB05BA"/>
    <w:rsid w:val="00EB122E"/>
    <w:rsid w:val="00EB22A4"/>
    <w:rsid w:val="00EB323E"/>
    <w:rsid w:val="00EB328E"/>
    <w:rsid w:val="00EB5296"/>
    <w:rsid w:val="00EB64FE"/>
    <w:rsid w:val="00EC077C"/>
    <w:rsid w:val="00EC2300"/>
    <w:rsid w:val="00EC23BB"/>
    <w:rsid w:val="00EC44AD"/>
    <w:rsid w:val="00EC5CC2"/>
    <w:rsid w:val="00EC68FB"/>
    <w:rsid w:val="00ED10F0"/>
    <w:rsid w:val="00ED235A"/>
    <w:rsid w:val="00ED32CE"/>
    <w:rsid w:val="00ED56C8"/>
    <w:rsid w:val="00ED74D5"/>
    <w:rsid w:val="00ED7F3B"/>
    <w:rsid w:val="00EE14F5"/>
    <w:rsid w:val="00EE194D"/>
    <w:rsid w:val="00EE279F"/>
    <w:rsid w:val="00EE3305"/>
    <w:rsid w:val="00EE3532"/>
    <w:rsid w:val="00EE3B4A"/>
    <w:rsid w:val="00EE3C23"/>
    <w:rsid w:val="00EE5F75"/>
    <w:rsid w:val="00EF23BD"/>
    <w:rsid w:val="00EF586A"/>
    <w:rsid w:val="00EF5F7E"/>
    <w:rsid w:val="00EF73B2"/>
    <w:rsid w:val="00F00D77"/>
    <w:rsid w:val="00F01D3F"/>
    <w:rsid w:val="00F028AF"/>
    <w:rsid w:val="00F03972"/>
    <w:rsid w:val="00F03E60"/>
    <w:rsid w:val="00F0574F"/>
    <w:rsid w:val="00F12D1B"/>
    <w:rsid w:val="00F13E51"/>
    <w:rsid w:val="00F16CD2"/>
    <w:rsid w:val="00F20425"/>
    <w:rsid w:val="00F20E62"/>
    <w:rsid w:val="00F2107A"/>
    <w:rsid w:val="00F22A15"/>
    <w:rsid w:val="00F24222"/>
    <w:rsid w:val="00F265F7"/>
    <w:rsid w:val="00F32E98"/>
    <w:rsid w:val="00F34DA3"/>
    <w:rsid w:val="00F35593"/>
    <w:rsid w:val="00F36316"/>
    <w:rsid w:val="00F37B24"/>
    <w:rsid w:val="00F37BB9"/>
    <w:rsid w:val="00F41DBD"/>
    <w:rsid w:val="00F4648E"/>
    <w:rsid w:val="00F47250"/>
    <w:rsid w:val="00F51D8A"/>
    <w:rsid w:val="00F539FA"/>
    <w:rsid w:val="00F53E1F"/>
    <w:rsid w:val="00F549F9"/>
    <w:rsid w:val="00F54A3B"/>
    <w:rsid w:val="00F5638F"/>
    <w:rsid w:val="00F56403"/>
    <w:rsid w:val="00F564C2"/>
    <w:rsid w:val="00F57CB8"/>
    <w:rsid w:val="00F6006D"/>
    <w:rsid w:val="00F62B36"/>
    <w:rsid w:val="00F62CC2"/>
    <w:rsid w:val="00F70076"/>
    <w:rsid w:val="00F7097F"/>
    <w:rsid w:val="00F71448"/>
    <w:rsid w:val="00F72452"/>
    <w:rsid w:val="00F72737"/>
    <w:rsid w:val="00F737CB"/>
    <w:rsid w:val="00F73905"/>
    <w:rsid w:val="00F75608"/>
    <w:rsid w:val="00F76B60"/>
    <w:rsid w:val="00F77FFD"/>
    <w:rsid w:val="00F81161"/>
    <w:rsid w:val="00F81C3D"/>
    <w:rsid w:val="00F82B0D"/>
    <w:rsid w:val="00F8407E"/>
    <w:rsid w:val="00F85718"/>
    <w:rsid w:val="00F85896"/>
    <w:rsid w:val="00F85F7B"/>
    <w:rsid w:val="00F86433"/>
    <w:rsid w:val="00F920EB"/>
    <w:rsid w:val="00F9256A"/>
    <w:rsid w:val="00F92BBB"/>
    <w:rsid w:val="00F932A9"/>
    <w:rsid w:val="00F94F31"/>
    <w:rsid w:val="00F96134"/>
    <w:rsid w:val="00F9664A"/>
    <w:rsid w:val="00F96F92"/>
    <w:rsid w:val="00FA1895"/>
    <w:rsid w:val="00FA4193"/>
    <w:rsid w:val="00FA6DC6"/>
    <w:rsid w:val="00FA795E"/>
    <w:rsid w:val="00FB01A4"/>
    <w:rsid w:val="00FB1270"/>
    <w:rsid w:val="00FB2082"/>
    <w:rsid w:val="00FB43FC"/>
    <w:rsid w:val="00FB53B4"/>
    <w:rsid w:val="00FB6CC8"/>
    <w:rsid w:val="00FB7598"/>
    <w:rsid w:val="00FC0F06"/>
    <w:rsid w:val="00FC46CE"/>
    <w:rsid w:val="00FD0268"/>
    <w:rsid w:val="00FD0DF0"/>
    <w:rsid w:val="00FD4C97"/>
    <w:rsid w:val="00FD68D6"/>
    <w:rsid w:val="00FD756E"/>
    <w:rsid w:val="00FE04C7"/>
    <w:rsid w:val="00FF039C"/>
    <w:rsid w:val="00FF2DF1"/>
    <w:rsid w:val="00FF3868"/>
    <w:rsid w:val="00FF5928"/>
    <w:rsid w:val="00FF6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CE8DA0"/>
  <w15:docId w15:val="{485D95C8-0B9A-644A-952A-E9D9E7DC8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30DA"/>
    <w:pPr>
      <w:widowControl w:val="0"/>
      <w:ind w:firstLine="709"/>
      <w:jc w:val="both"/>
    </w:pPr>
    <w:rPr>
      <w:rFonts w:ascii="Times New Roman" w:hAnsi="Times New Roman" w:cs="Mangal"/>
      <w:sz w:val="28"/>
      <w:szCs w:val="20"/>
      <w:lang w:eastAsia="zh-CN" w:bidi="hi-IN"/>
    </w:rPr>
  </w:style>
  <w:style w:type="paragraph" w:styleId="Heading1">
    <w:name w:val="heading 1"/>
    <w:basedOn w:val="Normal"/>
    <w:next w:val="Heading2"/>
    <w:link w:val="Heading1Char"/>
    <w:uiPriority w:val="9"/>
    <w:qFormat/>
    <w:rsid w:val="00E4042C"/>
    <w:pPr>
      <w:keepNext/>
      <w:keepLines/>
      <w:ind w:firstLine="0"/>
      <w:jc w:val="left"/>
      <w:outlineLvl w:val="0"/>
    </w:pPr>
    <w:rPr>
      <w:rFonts w:eastAsiaTheme="majorEastAsia"/>
      <w:b/>
      <w:szCs w:val="29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DD4D8E"/>
    <w:pPr>
      <w:ind w:firstLine="709"/>
      <w:outlineLvl w:val="1"/>
    </w:pPr>
    <w:rPr>
      <w:szCs w:val="23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030A5B"/>
    <w:pPr>
      <w:outlineLvl w:val="2"/>
    </w:pPr>
    <w:rPr>
      <w:szCs w:val="2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C02950"/>
    <w:pPr>
      <w:keepNext/>
      <w:keepLines/>
      <w:spacing w:before="40"/>
      <w:outlineLvl w:val="3"/>
    </w:pPr>
    <w:rPr>
      <w:rFonts w:asciiTheme="majorHAnsi" w:eastAsiaTheme="majorEastAsia" w:hAnsiTheme="majorHAns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">
    <w:name w:val="основной гост Знак"/>
    <w:basedOn w:val="DefaultParagraphFont"/>
    <w:link w:val="a0"/>
    <w:locked/>
    <w:rsid w:val="00704942"/>
    <w:rPr>
      <w:rFonts w:ascii="Times New Roman" w:hAnsi="Times New Roman" w:cs="Times New Roman"/>
    </w:rPr>
  </w:style>
  <w:style w:type="paragraph" w:customStyle="1" w:styleId="a0">
    <w:name w:val="основной гост"/>
    <w:basedOn w:val="Normal"/>
    <w:link w:val="a"/>
    <w:rsid w:val="00704942"/>
    <w:pPr>
      <w:widowControl/>
      <w:spacing w:before="25"/>
    </w:pPr>
    <w:rPr>
      <w:rFonts w:eastAsiaTheme="minorHAnsi" w:cs="Times New Roman"/>
      <w:sz w:val="24"/>
      <w:szCs w:val="24"/>
      <w:lang w:eastAsia="en-US" w:bidi="ar-SA"/>
    </w:rPr>
  </w:style>
  <w:style w:type="paragraph" w:styleId="ListParagraph">
    <w:name w:val="List Paragraph"/>
    <w:basedOn w:val="Normal"/>
    <w:uiPriority w:val="34"/>
    <w:qFormat/>
    <w:rsid w:val="00D56279"/>
    <w:pPr>
      <w:ind w:left="720"/>
      <w:contextualSpacing/>
    </w:pPr>
    <w:rPr>
      <w:szCs w:val="18"/>
    </w:rPr>
  </w:style>
  <w:style w:type="paragraph" w:styleId="Header">
    <w:name w:val="header"/>
    <w:basedOn w:val="Normal"/>
    <w:link w:val="HeaderChar"/>
    <w:uiPriority w:val="99"/>
    <w:unhideWhenUsed/>
    <w:rsid w:val="0016575F"/>
    <w:pPr>
      <w:tabs>
        <w:tab w:val="center" w:pos="4513"/>
        <w:tab w:val="right" w:pos="9026"/>
      </w:tabs>
    </w:pPr>
    <w:rPr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16575F"/>
    <w:rPr>
      <w:rFonts w:ascii="Liberation Serif" w:eastAsia="SimSun" w:hAnsi="Liberation Serif" w:cs="Mangal"/>
      <w:sz w:val="20"/>
      <w:szCs w:val="18"/>
      <w:lang w:val="ru-RU" w:eastAsia="zh-CN" w:bidi="hi-IN"/>
    </w:rPr>
  </w:style>
  <w:style w:type="paragraph" w:styleId="Footer">
    <w:name w:val="footer"/>
    <w:basedOn w:val="Normal"/>
    <w:link w:val="FooterChar"/>
    <w:uiPriority w:val="99"/>
    <w:unhideWhenUsed/>
    <w:rsid w:val="0016575F"/>
    <w:pPr>
      <w:tabs>
        <w:tab w:val="center" w:pos="4513"/>
        <w:tab w:val="right" w:pos="9026"/>
      </w:tabs>
    </w:pPr>
    <w:rPr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16575F"/>
    <w:rPr>
      <w:rFonts w:ascii="Liberation Serif" w:eastAsia="SimSun" w:hAnsi="Liberation Serif" w:cs="Mangal"/>
      <w:sz w:val="20"/>
      <w:szCs w:val="18"/>
      <w:lang w:val="ru-RU" w:eastAsia="zh-CN" w:bidi="hi-IN"/>
    </w:rPr>
  </w:style>
  <w:style w:type="character" w:styleId="Hyperlink">
    <w:name w:val="Hyperlink"/>
    <w:basedOn w:val="DefaultParagraphFont"/>
    <w:uiPriority w:val="99"/>
    <w:unhideWhenUsed/>
    <w:rsid w:val="00510C04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10C04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E4042C"/>
    <w:rPr>
      <w:rFonts w:ascii="Times New Roman" w:eastAsiaTheme="majorEastAsia" w:hAnsi="Times New Roman" w:cs="Mangal"/>
      <w:b/>
      <w:sz w:val="28"/>
      <w:szCs w:val="29"/>
      <w:lang w:eastAsia="zh-CN" w:bidi="hi-IN"/>
    </w:rPr>
  </w:style>
  <w:style w:type="paragraph" w:styleId="TOCHeading">
    <w:name w:val="TOC Heading"/>
    <w:basedOn w:val="Heading1"/>
    <w:next w:val="Normal"/>
    <w:uiPriority w:val="39"/>
    <w:unhideWhenUsed/>
    <w:qFormat/>
    <w:rsid w:val="00C02950"/>
    <w:pPr>
      <w:widowControl/>
      <w:spacing w:before="480" w:line="276" w:lineRule="auto"/>
      <w:jc w:val="center"/>
      <w:outlineLvl w:val="9"/>
    </w:pPr>
    <w:rPr>
      <w:rFonts w:cstheme="majorBidi"/>
      <w:bCs/>
      <w:szCs w:val="28"/>
      <w:lang w:eastAsia="ru-RU" w:bidi="ar-SA"/>
    </w:rPr>
  </w:style>
  <w:style w:type="paragraph" w:styleId="TOC1">
    <w:name w:val="toc 1"/>
    <w:next w:val="Normal"/>
    <w:autoRedefine/>
    <w:uiPriority w:val="39"/>
    <w:unhideWhenUsed/>
    <w:rsid w:val="00715535"/>
    <w:pPr>
      <w:tabs>
        <w:tab w:val="right" w:leader="dot" w:pos="9629"/>
      </w:tabs>
    </w:pPr>
    <w:rPr>
      <w:rFonts w:ascii="Times New Roman" w:hAnsi="Times New Roman" w:cstheme="minorHAnsi"/>
      <w:bCs/>
      <w:iCs/>
      <w:sz w:val="28"/>
      <w:szCs w:val="20"/>
      <w:lang w:eastAsia="zh-CN" w:bidi="hi-IN"/>
    </w:rPr>
  </w:style>
  <w:style w:type="paragraph" w:styleId="TOC2">
    <w:name w:val="toc 2"/>
    <w:next w:val="Normal"/>
    <w:autoRedefine/>
    <w:uiPriority w:val="39"/>
    <w:unhideWhenUsed/>
    <w:rsid w:val="005A6FC1"/>
    <w:pPr>
      <w:tabs>
        <w:tab w:val="right" w:leader="dot" w:pos="9344"/>
      </w:tabs>
      <w:ind w:left="280" w:firstLine="4"/>
      <w:jc w:val="both"/>
    </w:pPr>
    <w:rPr>
      <w:rFonts w:ascii="Times New Roman" w:hAnsi="Times New Roman" w:cstheme="minorHAnsi"/>
      <w:bCs/>
      <w:sz w:val="28"/>
      <w:szCs w:val="22"/>
      <w:lang w:eastAsia="zh-CN" w:bidi="hi-IN"/>
    </w:rPr>
  </w:style>
  <w:style w:type="paragraph" w:styleId="TOC3">
    <w:name w:val="toc 3"/>
    <w:basedOn w:val="a0"/>
    <w:next w:val="Normal"/>
    <w:autoRedefine/>
    <w:uiPriority w:val="39"/>
    <w:unhideWhenUsed/>
    <w:rsid w:val="005A6FC1"/>
    <w:pPr>
      <w:tabs>
        <w:tab w:val="right" w:leader="dot" w:pos="9344"/>
      </w:tabs>
      <w:ind w:left="560" w:firstLine="7"/>
    </w:pPr>
    <w:rPr>
      <w:rFonts w:cstheme="minorHAnsi"/>
      <w:sz w:val="28"/>
    </w:rPr>
  </w:style>
  <w:style w:type="paragraph" w:styleId="TOC4">
    <w:name w:val="toc 4"/>
    <w:basedOn w:val="Normal"/>
    <w:next w:val="Normal"/>
    <w:autoRedefine/>
    <w:uiPriority w:val="39"/>
    <w:unhideWhenUsed/>
    <w:rsid w:val="00DC037F"/>
    <w:pPr>
      <w:ind w:left="840"/>
    </w:pPr>
    <w:rPr>
      <w:rFonts w:asciiTheme="minorHAnsi" w:hAnsiTheme="minorHAnsi" w:cstheme="minorHAnsi"/>
      <w:sz w:val="20"/>
    </w:rPr>
  </w:style>
  <w:style w:type="paragraph" w:styleId="TOC5">
    <w:name w:val="toc 5"/>
    <w:basedOn w:val="Normal"/>
    <w:next w:val="Normal"/>
    <w:autoRedefine/>
    <w:uiPriority w:val="39"/>
    <w:unhideWhenUsed/>
    <w:rsid w:val="00DC037F"/>
    <w:pPr>
      <w:ind w:left="1120"/>
    </w:pPr>
    <w:rPr>
      <w:rFonts w:asciiTheme="minorHAnsi" w:hAnsiTheme="minorHAnsi" w:cstheme="minorHAnsi"/>
      <w:sz w:val="20"/>
    </w:rPr>
  </w:style>
  <w:style w:type="paragraph" w:styleId="TOC6">
    <w:name w:val="toc 6"/>
    <w:basedOn w:val="Normal"/>
    <w:next w:val="Normal"/>
    <w:autoRedefine/>
    <w:uiPriority w:val="39"/>
    <w:unhideWhenUsed/>
    <w:rsid w:val="00DC037F"/>
    <w:pPr>
      <w:ind w:left="1400"/>
    </w:pPr>
    <w:rPr>
      <w:rFonts w:asciiTheme="minorHAnsi" w:hAnsiTheme="minorHAnsi" w:cstheme="minorHAnsi"/>
      <w:sz w:val="20"/>
    </w:rPr>
  </w:style>
  <w:style w:type="paragraph" w:styleId="TOC7">
    <w:name w:val="toc 7"/>
    <w:basedOn w:val="Normal"/>
    <w:next w:val="Normal"/>
    <w:autoRedefine/>
    <w:uiPriority w:val="39"/>
    <w:unhideWhenUsed/>
    <w:rsid w:val="00DC037F"/>
    <w:pPr>
      <w:ind w:left="1680"/>
    </w:pPr>
    <w:rPr>
      <w:rFonts w:asciiTheme="minorHAnsi" w:hAnsiTheme="minorHAnsi" w:cstheme="minorHAnsi"/>
      <w:sz w:val="20"/>
    </w:rPr>
  </w:style>
  <w:style w:type="paragraph" w:styleId="TOC8">
    <w:name w:val="toc 8"/>
    <w:basedOn w:val="Normal"/>
    <w:next w:val="Normal"/>
    <w:autoRedefine/>
    <w:uiPriority w:val="39"/>
    <w:unhideWhenUsed/>
    <w:rsid w:val="00DC037F"/>
    <w:pPr>
      <w:ind w:left="1960"/>
    </w:pPr>
    <w:rPr>
      <w:rFonts w:asciiTheme="minorHAnsi" w:hAnsiTheme="minorHAnsi" w:cstheme="minorHAnsi"/>
      <w:sz w:val="20"/>
    </w:rPr>
  </w:style>
  <w:style w:type="paragraph" w:styleId="TOC9">
    <w:name w:val="toc 9"/>
    <w:basedOn w:val="Normal"/>
    <w:next w:val="Normal"/>
    <w:autoRedefine/>
    <w:uiPriority w:val="39"/>
    <w:unhideWhenUsed/>
    <w:rsid w:val="00DC037F"/>
    <w:pPr>
      <w:ind w:left="2240"/>
    </w:pPr>
    <w:rPr>
      <w:rFonts w:asciiTheme="minorHAnsi" w:hAnsiTheme="minorHAnsi" w:cstheme="minorHAnsi"/>
      <w:sz w:val="20"/>
    </w:rPr>
  </w:style>
  <w:style w:type="character" w:styleId="LineNumber">
    <w:name w:val="line number"/>
    <w:basedOn w:val="DefaultParagraphFont"/>
    <w:uiPriority w:val="99"/>
    <w:semiHidden/>
    <w:unhideWhenUsed/>
    <w:rsid w:val="00DC037F"/>
  </w:style>
  <w:style w:type="paragraph" w:styleId="Title">
    <w:name w:val="Title"/>
    <w:basedOn w:val="Normal"/>
    <w:next w:val="Normal"/>
    <w:link w:val="TitleChar"/>
    <w:uiPriority w:val="10"/>
    <w:qFormat/>
    <w:rsid w:val="00484877"/>
    <w:pPr>
      <w:ind w:firstLine="0"/>
      <w:contextualSpacing/>
      <w:jc w:val="center"/>
    </w:pPr>
    <w:rPr>
      <w:rFonts w:eastAsiaTheme="majorEastAsia"/>
      <w:kern w:val="28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484877"/>
    <w:rPr>
      <w:rFonts w:ascii="Times New Roman" w:eastAsiaTheme="majorEastAsia" w:hAnsi="Times New Roman" w:cs="Mangal"/>
      <w:kern w:val="28"/>
      <w:sz w:val="28"/>
      <w:szCs w:val="50"/>
      <w:lang w:val="ru-RU" w:eastAsia="zh-CN" w:bidi="hi-IN"/>
    </w:rPr>
  </w:style>
  <w:style w:type="character" w:customStyle="1" w:styleId="Heading2Char">
    <w:name w:val="Heading 2 Char"/>
    <w:basedOn w:val="DefaultParagraphFont"/>
    <w:link w:val="Heading2"/>
    <w:uiPriority w:val="9"/>
    <w:rsid w:val="00DD4D8E"/>
    <w:rPr>
      <w:rFonts w:ascii="Times New Roman" w:eastAsiaTheme="majorEastAsia" w:hAnsi="Times New Roman" w:cs="Mangal"/>
      <w:b/>
      <w:sz w:val="28"/>
      <w:szCs w:val="23"/>
      <w:lang w:val="ru-RU" w:eastAsia="zh-CN" w:bidi="hi-IN"/>
    </w:rPr>
  </w:style>
  <w:style w:type="character" w:customStyle="1" w:styleId="Heading3Char">
    <w:name w:val="Heading 3 Char"/>
    <w:basedOn w:val="DefaultParagraphFont"/>
    <w:link w:val="Heading3"/>
    <w:uiPriority w:val="9"/>
    <w:rsid w:val="00030A5B"/>
    <w:rPr>
      <w:rFonts w:ascii="Times New Roman" w:eastAsiaTheme="majorEastAsia" w:hAnsi="Times New Roman" w:cs="Mangal"/>
      <w:b/>
      <w:sz w:val="28"/>
      <w:szCs w:val="21"/>
      <w:lang w:val="ru-RU" w:eastAsia="zh-CN" w:bidi="hi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2950"/>
    <w:rPr>
      <w:rFonts w:asciiTheme="majorHAnsi" w:eastAsiaTheme="majorEastAsia" w:hAnsiTheme="majorHAnsi" w:cs="Mangal"/>
      <w:i/>
      <w:iCs/>
      <w:color w:val="2F5496" w:themeColor="accent1" w:themeShade="BF"/>
      <w:sz w:val="28"/>
      <w:szCs w:val="20"/>
      <w:lang w:val="ru-RU" w:eastAsia="zh-CN" w:bidi="hi-IN"/>
    </w:rPr>
  </w:style>
  <w:style w:type="character" w:styleId="PageNumber">
    <w:name w:val="page number"/>
    <w:basedOn w:val="DefaultParagraphFont"/>
    <w:uiPriority w:val="99"/>
    <w:semiHidden/>
    <w:unhideWhenUsed/>
    <w:rsid w:val="00296C87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D364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lang w:eastAsia="ru-RU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D364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NormalWeb">
    <w:name w:val="Normal (Web)"/>
    <w:basedOn w:val="Normal"/>
    <w:uiPriority w:val="99"/>
    <w:unhideWhenUsed/>
    <w:rsid w:val="00860B57"/>
    <w:pPr>
      <w:widowControl/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eastAsia="ru-RU" w:bidi="ar-SA"/>
    </w:rPr>
  </w:style>
  <w:style w:type="character" w:customStyle="1" w:styleId="apple-converted-space">
    <w:name w:val="apple-converted-space"/>
    <w:basedOn w:val="DefaultParagraphFont"/>
    <w:rsid w:val="00860B57"/>
  </w:style>
  <w:style w:type="paragraph" w:customStyle="1" w:styleId="code">
    <w:name w:val="code"/>
    <w:basedOn w:val="Normal"/>
    <w:qFormat/>
    <w:rsid w:val="00CD1AB4"/>
    <w:pPr>
      <w:ind w:firstLine="0"/>
    </w:pPr>
    <w:rPr>
      <w:rFonts w:ascii="Courier New" w:hAnsi="Courier New"/>
      <w:sz w:val="24"/>
    </w:rPr>
  </w:style>
  <w:style w:type="paragraph" w:customStyle="1" w:styleId="1">
    <w:name w:val="Обычный1"/>
    <w:basedOn w:val="code"/>
    <w:rsid w:val="009C1B13"/>
    <w:rPr>
      <w:rFonts w:ascii="Times New Roman" w:hAnsi="Times New Roman" w:cs="Times New Roman"/>
      <w:sz w:val="28"/>
      <w:szCs w:val="28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5B40C7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CB06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w-wlheader-showupdated">
    <w:name w:val="mw-wlheader-showupdated"/>
    <w:basedOn w:val="DefaultParagraphFont"/>
    <w:rsid w:val="00391D37"/>
  </w:style>
  <w:style w:type="character" w:customStyle="1" w:styleId="mw-wlheader-bold">
    <w:name w:val="mw-wlheader-bold"/>
    <w:basedOn w:val="DefaultParagraphFont"/>
    <w:rsid w:val="00391D37"/>
  </w:style>
  <w:style w:type="character" w:styleId="Strong">
    <w:name w:val="Strong"/>
    <w:basedOn w:val="DefaultParagraphFont"/>
    <w:uiPriority w:val="22"/>
    <w:qFormat/>
    <w:rsid w:val="00391D37"/>
    <w:rPr>
      <w:b/>
      <w:bCs/>
    </w:rPr>
  </w:style>
  <w:style w:type="character" w:customStyle="1" w:styleId="oo-ui-widget">
    <w:name w:val="oo-ui-widget"/>
    <w:basedOn w:val="DefaultParagraphFont"/>
    <w:rsid w:val="00391D37"/>
  </w:style>
  <w:style w:type="character" w:customStyle="1" w:styleId="oo-ui-labelelement-label">
    <w:name w:val="oo-ui-labelelement-label"/>
    <w:basedOn w:val="DefaultParagraphFont"/>
    <w:rsid w:val="00391D37"/>
  </w:style>
  <w:style w:type="paragraph" w:styleId="NoSpacing">
    <w:name w:val="No Spacing"/>
    <w:uiPriority w:val="1"/>
    <w:qFormat/>
    <w:rsid w:val="008A4A47"/>
    <w:rPr>
      <w:rFonts w:ascii="Times New Roman" w:eastAsiaTheme="minorHAnsi" w:hAnsi="Times New Roman" w:cs="Times New Roman"/>
      <w:sz w:val="28"/>
      <w:szCs w:val="28"/>
    </w:rPr>
  </w:style>
  <w:style w:type="paragraph" w:customStyle="1" w:styleId="a1">
    <w:name w:val="Текстовый блок"/>
    <w:rsid w:val="008A4A47"/>
    <w:rPr>
      <w:rFonts w:ascii="Helvetica" w:eastAsia="Times New Roman" w:hAnsi="Helvetica" w:cs="Times New Roman"/>
      <w:color w:val="000000"/>
      <w:szCs w:val="20"/>
      <w:lang w:eastAsia="ru-RU"/>
    </w:rPr>
  </w:style>
  <w:style w:type="paragraph" w:customStyle="1" w:styleId="2">
    <w:name w:val="Нумерованный заголовок 2"/>
    <w:basedOn w:val="Heading2"/>
    <w:next w:val="Normal"/>
    <w:link w:val="20"/>
    <w:autoRedefine/>
    <w:rsid w:val="00E04339"/>
    <w:pPr>
      <w:widowControl/>
      <w:numPr>
        <w:ilvl w:val="1"/>
        <w:numId w:val="1"/>
      </w:numPr>
      <w:tabs>
        <w:tab w:val="left" w:pos="1276"/>
      </w:tabs>
      <w:ind w:left="1129"/>
      <w:contextualSpacing/>
    </w:pPr>
    <w:rPr>
      <w:rFonts w:cstheme="majorBidi"/>
      <w:szCs w:val="26"/>
      <w:lang w:eastAsia="en-US" w:bidi="ar-SA"/>
    </w:rPr>
  </w:style>
  <w:style w:type="character" w:customStyle="1" w:styleId="20">
    <w:name w:val="Нумерованный заголовок 2 Знак"/>
    <w:basedOn w:val="DefaultParagraphFont"/>
    <w:link w:val="2"/>
    <w:locked/>
    <w:rsid w:val="00E04339"/>
    <w:rPr>
      <w:rFonts w:ascii="Times New Roman" w:eastAsiaTheme="majorEastAsia" w:hAnsi="Times New Roman" w:cstheme="majorBidi"/>
      <w:b/>
      <w:sz w:val="28"/>
      <w:szCs w:val="26"/>
    </w:rPr>
  </w:style>
  <w:style w:type="character" w:styleId="CommentReference">
    <w:name w:val="annotation reference"/>
    <w:basedOn w:val="DefaultParagraphFont"/>
    <w:uiPriority w:val="99"/>
    <w:semiHidden/>
    <w:unhideWhenUsed/>
    <w:rsid w:val="0035001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50018"/>
    <w:rPr>
      <w:sz w:val="20"/>
      <w:szCs w:val="18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50018"/>
    <w:rPr>
      <w:rFonts w:ascii="Times New Roman" w:hAnsi="Times New Roman" w:cs="Mangal"/>
      <w:sz w:val="20"/>
      <w:szCs w:val="18"/>
      <w:lang w:eastAsia="zh-CN" w:bidi="hi-I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5001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50018"/>
    <w:rPr>
      <w:rFonts w:ascii="Times New Roman" w:hAnsi="Times New Roman" w:cs="Mangal"/>
      <w:b/>
      <w:bCs/>
      <w:sz w:val="20"/>
      <w:szCs w:val="18"/>
      <w:lang w:eastAsia="zh-CN"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0018"/>
    <w:rPr>
      <w:rFonts w:ascii="Segoe UI" w:hAnsi="Segoe UI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0018"/>
    <w:rPr>
      <w:rFonts w:ascii="Segoe UI" w:hAnsi="Segoe UI" w:cs="Mangal"/>
      <w:sz w:val="18"/>
      <w:szCs w:val="16"/>
      <w:lang w:eastAsia="zh-CN" w:bidi="hi-IN"/>
    </w:rPr>
  </w:style>
  <w:style w:type="character" w:customStyle="1" w:styleId="valuetext">
    <w:name w:val="value__text"/>
    <w:basedOn w:val="DefaultParagraphFont"/>
    <w:rsid w:val="002B6FCF"/>
  </w:style>
  <w:style w:type="character" w:styleId="UnresolvedMention">
    <w:name w:val="Unresolved Mention"/>
    <w:basedOn w:val="DefaultParagraphFont"/>
    <w:uiPriority w:val="99"/>
    <w:semiHidden/>
    <w:unhideWhenUsed/>
    <w:rsid w:val="00150A8B"/>
    <w:rPr>
      <w:color w:val="605E5C"/>
      <w:shd w:val="clear" w:color="auto" w:fill="E1DFDD"/>
    </w:rPr>
  </w:style>
  <w:style w:type="character" w:customStyle="1" w:styleId="lm">
    <w:name w:val="lm"/>
    <w:basedOn w:val="DefaultParagraphFont"/>
    <w:rsid w:val="00701800"/>
  </w:style>
  <w:style w:type="character" w:customStyle="1" w:styleId="ty-price-num">
    <w:name w:val="ty-price-num"/>
    <w:basedOn w:val="DefaultParagraphFont"/>
    <w:rsid w:val="003D5106"/>
  </w:style>
  <w:style w:type="character" w:customStyle="1" w:styleId="result-to">
    <w:name w:val="result-to"/>
    <w:basedOn w:val="DefaultParagraphFont"/>
    <w:rsid w:val="00D84CF0"/>
  </w:style>
  <w:style w:type="character" w:customStyle="1" w:styleId="rynqvb">
    <w:name w:val="rynqvb"/>
    <w:basedOn w:val="DefaultParagraphFont"/>
    <w:rsid w:val="006A753B"/>
  </w:style>
  <w:style w:type="character" w:styleId="PlaceholderText">
    <w:name w:val="Placeholder Text"/>
    <w:basedOn w:val="DefaultParagraphFont"/>
    <w:uiPriority w:val="99"/>
    <w:semiHidden/>
    <w:rsid w:val="005A189F"/>
    <w:rPr>
      <w:color w:val="808080"/>
    </w:rPr>
  </w:style>
  <w:style w:type="paragraph" w:customStyle="1" w:styleId="wp-caption-text">
    <w:name w:val="wp-caption-text"/>
    <w:basedOn w:val="Normal"/>
    <w:rsid w:val="00AB3C9A"/>
    <w:pPr>
      <w:widowControl/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val="en-US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7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3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4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2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4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2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936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60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31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7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8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13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2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0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7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89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1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46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546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16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179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01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720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56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812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96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75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40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13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80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54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38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38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669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26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462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26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737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52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81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2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2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8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8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1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96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3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68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644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4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1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9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8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5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4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77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5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04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4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9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50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9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885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78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031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74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330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46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72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20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557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99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49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66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35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95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98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144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86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166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6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74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8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37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006684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860620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744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8119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4944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5489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2746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8857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10076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1631534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763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7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935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750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44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1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017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036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3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0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8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8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85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415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7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1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49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61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3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85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475940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333109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866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540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5039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2183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6426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16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31753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3401095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535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4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7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132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06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52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53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3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11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357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601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8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6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4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0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026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075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1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9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79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3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5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765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2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8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7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4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5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1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7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7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8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0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0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1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6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63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73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4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2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76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1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3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4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37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2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168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72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6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2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7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8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8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532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027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8012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83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3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8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0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65201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8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63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912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3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8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5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93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4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73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344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1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0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5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4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5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7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5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6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72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4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966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577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4317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464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1499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77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3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03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97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4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9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4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3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914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662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18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9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1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65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185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249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07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73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3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694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089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691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47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6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9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50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7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06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865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2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2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611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39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454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3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3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2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2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2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7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1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7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1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231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407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0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0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4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5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41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963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337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04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7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7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3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8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93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37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7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1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3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562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951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85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8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52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410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38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87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297966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607507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602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6953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861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970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7608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5619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85683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1773747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880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2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124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16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975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7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28115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40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9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9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9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8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79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661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349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64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9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278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552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938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2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3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29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0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234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434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5473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457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9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2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2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9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94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4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53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127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142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0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8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7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3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0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9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1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5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2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1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0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6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21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466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2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53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06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40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789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6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8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8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75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8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97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041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81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462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177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9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7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0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3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5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8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358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551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4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7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2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462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902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6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48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2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07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914468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800777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983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408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0681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0586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384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7183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45432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1619990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271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1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6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83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286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503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475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8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4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5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69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48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909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8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82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98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2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8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3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3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9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67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1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24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1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498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62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49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230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4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69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557942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548371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818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987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731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089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23212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7225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16534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0287841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016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77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69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4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9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4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0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3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8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0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55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1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52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460075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391586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917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520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798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6715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4139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4395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1873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7291112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090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2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05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2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37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850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9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5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5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9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16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9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80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896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1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22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5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970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612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4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6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986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663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280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1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7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7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1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8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83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4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04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102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0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5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43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024903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62963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681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1503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0087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5912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0896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8897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78628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8712393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129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3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6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023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55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03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44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3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50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342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78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11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46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441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26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487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31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90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856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88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1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3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4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36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77523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999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72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893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6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38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7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67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1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4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5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7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23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3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027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239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002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1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8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3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96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0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40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2722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B39451"/>
                        <w:left w:val="single" w:sz="6" w:space="0" w:color="B39451"/>
                        <w:bottom w:val="single" w:sz="6" w:space="0" w:color="B39451"/>
                        <w:right w:val="single" w:sz="6" w:space="0" w:color="B39451"/>
                      </w:divBdr>
                      <w:divsChild>
                        <w:div w:id="2071228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90206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B7B7B7"/>
                        <w:left w:val="single" w:sz="6" w:space="0" w:color="B7B7B7"/>
                        <w:bottom w:val="single" w:sz="6" w:space="0" w:color="B7B7B7"/>
                        <w:right w:val="single" w:sz="6" w:space="0" w:color="B7B7B7"/>
                      </w:divBdr>
                      <w:divsChild>
                        <w:div w:id="1838232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3256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70246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B7B7B7"/>
                        <w:left w:val="single" w:sz="6" w:space="0" w:color="B7B7B7"/>
                        <w:bottom w:val="single" w:sz="6" w:space="0" w:color="B7B7B7"/>
                        <w:right w:val="single" w:sz="6" w:space="0" w:color="B7B7B7"/>
                      </w:divBdr>
                      <w:divsChild>
                        <w:div w:id="2011256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2748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45615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B7B7B7"/>
                        <w:left w:val="single" w:sz="6" w:space="0" w:color="B7B7B7"/>
                        <w:bottom w:val="single" w:sz="6" w:space="0" w:color="B7B7B7"/>
                        <w:right w:val="single" w:sz="6" w:space="0" w:color="B7B7B7"/>
                      </w:divBdr>
                      <w:divsChild>
                        <w:div w:id="950479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7847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09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31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7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5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6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3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7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2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46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4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84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137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4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6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3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94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96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4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0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86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870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2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2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0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6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24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983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6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3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9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0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5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0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2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3265A9-5F4E-455A-8838-1FCC8077D8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6776</TotalTime>
  <Pages>1</Pages>
  <Words>13142</Words>
  <Characters>74911</Characters>
  <Application>Microsoft Office Word</Application>
  <DocSecurity>0</DocSecurity>
  <Lines>624</Lines>
  <Paragraphs>175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87878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Гуринович</dc:creator>
  <cp:keywords/>
  <dc:description/>
  <cp:lastModifiedBy>Иван Григорик</cp:lastModifiedBy>
  <cp:revision>447</cp:revision>
  <cp:lastPrinted>2023-12-05T20:12:00Z</cp:lastPrinted>
  <dcterms:created xsi:type="dcterms:W3CDTF">2022-12-19T16:36:00Z</dcterms:created>
  <dcterms:modified xsi:type="dcterms:W3CDTF">2023-12-05T21:04:00Z</dcterms:modified>
</cp:coreProperties>
</file>